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2BEF0" w14:textId="3288D97E" w:rsidR="005A1D6C" w:rsidRPr="001820FD" w:rsidRDefault="000443FB" w:rsidP="0096159E">
      <w:pPr>
        <w:pStyle w:val="Standard"/>
        <w:tabs>
          <w:tab w:val="left" w:pos="2415"/>
          <w:tab w:val="left" w:pos="5005"/>
        </w:tabs>
        <w:spacing w:line="360" w:lineRule="auto"/>
        <w:rPr>
          <w:rFonts w:asciiTheme="minorHAnsi" w:hAnsiTheme="minorHAnsi"/>
        </w:rPr>
      </w:pPr>
      <w:r w:rsidRPr="001820FD">
        <w:rPr>
          <w:rFonts w:asciiTheme="minorHAnsi" w:hAnsiTheme="minorHAnsi"/>
        </w:rPr>
        <w:t>Adrian Frydmański</w:t>
      </w:r>
      <w:r w:rsidR="005A1D6C" w:rsidRPr="001820FD">
        <w:rPr>
          <w:rFonts w:asciiTheme="minorHAnsi" w:hAnsiTheme="minorHAnsi"/>
        </w:rPr>
        <w:t xml:space="preserve">  </w:t>
      </w:r>
      <w:r w:rsidR="005A1D6C" w:rsidRPr="001820FD">
        <w:rPr>
          <w:rFonts w:asciiTheme="minorHAnsi" w:hAnsiTheme="minorHAnsi"/>
        </w:rPr>
        <w:tab/>
      </w:r>
      <w:r w:rsidRPr="001820FD">
        <w:rPr>
          <w:rFonts w:asciiTheme="minorHAnsi" w:hAnsiTheme="minorHAnsi"/>
        </w:rPr>
        <w:t>209865</w:t>
      </w:r>
      <w:r w:rsidR="005A1D6C" w:rsidRPr="001820FD">
        <w:rPr>
          <w:rFonts w:asciiTheme="minorHAnsi" w:hAnsiTheme="minorHAnsi"/>
        </w:rPr>
        <w:tab/>
        <w:t>Data oddania:</w:t>
      </w:r>
      <w:r w:rsidR="00784C2C" w:rsidRPr="001820FD">
        <w:rPr>
          <w:rFonts w:asciiTheme="minorHAnsi" w:hAnsiTheme="minorHAnsi"/>
          <w:b/>
          <w:bCs/>
        </w:rPr>
        <w:t xml:space="preserve"> </w:t>
      </w:r>
      <w:r w:rsidR="00926702" w:rsidRPr="001820FD">
        <w:rPr>
          <w:rFonts w:asciiTheme="minorHAnsi" w:hAnsiTheme="minorHAnsi"/>
          <w:b/>
          <w:bCs/>
        </w:rPr>
        <w:t>2</w:t>
      </w:r>
      <w:r w:rsidR="00506E45">
        <w:rPr>
          <w:rFonts w:asciiTheme="minorHAnsi" w:hAnsiTheme="minorHAnsi"/>
          <w:b/>
          <w:bCs/>
        </w:rPr>
        <w:t>6</w:t>
      </w:r>
      <w:r w:rsidRPr="001820FD">
        <w:rPr>
          <w:rFonts w:asciiTheme="minorHAnsi" w:hAnsiTheme="minorHAnsi"/>
          <w:b/>
          <w:bCs/>
        </w:rPr>
        <w:t xml:space="preserve"> </w:t>
      </w:r>
      <w:r w:rsidR="00784C2C" w:rsidRPr="001820FD">
        <w:rPr>
          <w:rFonts w:asciiTheme="minorHAnsi" w:hAnsiTheme="minorHAnsi"/>
          <w:b/>
          <w:bCs/>
        </w:rPr>
        <w:t>I</w:t>
      </w:r>
      <w:r w:rsidRPr="001820FD">
        <w:rPr>
          <w:rFonts w:asciiTheme="minorHAnsi" w:hAnsiTheme="minorHAnsi"/>
          <w:b/>
          <w:bCs/>
        </w:rPr>
        <w:t xml:space="preserve"> </w:t>
      </w:r>
      <w:r w:rsidR="005A1D6C" w:rsidRPr="001820FD">
        <w:rPr>
          <w:rFonts w:asciiTheme="minorHAnsi" w:hAnsiTheme="minorHAnsi"/>
          <w:b/>
          <w:bCs/>
        </w:rPr>
        <w:t>201</w:t>
      </w:r>
      <w:r w:rsidR="00506E45">
        <w:rPr>
          <w:rFonts w:asciiTheme="minorHAnsi" w:hAnsiTheme="minorHAnsi"/>
          <w:b/>
          <w:bCs/>
        </w:rPr>
        <w:t>6</w:t>
      </w:r>
      <w:r w:rsidR="005A1D6C" w:rsidRPr="001820FD">
        <w:rPr>
          <w:rFonts w:asciiTheme="minorHAnsi" w:hAnsiTheme="minorHAnsi"/>
          <w:b/>
          <w:bCs/>
        </w:rPr>
        <w:t>r.</w:t>
      </w:r>
      <w:r w:rsidR="009D3CD4" w:rsidRPr="001820FD">
        <w:rPr>
          <w:rFonts w:asciiTheme="minorHAnsi" w:hAnsiTheme="minorHAnsi"/>
          <w:b/>
          <w:bCs/>
        </w:rPr>
        <w:br/>
      </w:r>
      <w:r w:rsidRPr="001820FD">
        <w:rPr>
          <w:rFonts w:asciiTheme="minorHAnsi" w:hAnsiTheme="minorHAnsi"/>
        </w:rPr>
        <w:t>Dawid Gracek</w:t>
      </w:r>
      <w:r w:rsidR="005A1D6C" w:rsidRPr="001820FD">
        <w:rPr>
          <w:rFonts w:asciiTheme="minorHAnsi" w:hAnsiTheme="minorHAnsi"/>
        </w:rPr>
        <w:t xml:space="preserve"> </w:t>
      </w:r>
      <w:r w:rsidR="005A1D6C" w:rsidRPr="001820FD">
        <w:rPr>
          <w:rFonts w:asciiTheme="minorHAnsi" w:hAnsiTheme="minorHAnsi"/>
        </w:rPr>
        <w:tab/>
      </w:r>
      <w:r w:rsidRPr="001820FD">
        <w:rPr>
          <w:rFonts w:asciiTheme="minorHAnsi" w:hAnsiTheme="minorHAnsi"/>
        </w:rPr>
        <w:t>209929</w:t>
      </w:r>
      <w:r w:rsidR="005A1D6C" w:rsidRPr="001820FD">
        <w:rPr>
          <w:rFonts w:asciiTheme="minorHAnsi" w:hAnsiTheme="minorHAnsi"/>
        </w:rPr>
        <w:tab/>
        <w:t xml:space="preserve">Prowadzący: </w:t>
      </w:r>
      <w:r w:rsidR="005A1D6C" w:rsidRPr="001820FD">
        <w:rPr>
          <w:rFonts w:asciiTheme="minorHAnsi" w:hAnsiTheme="minorHAnsi"/>
          <w:b/>
          <w:bCs/>
        </w:rPr>
        <w:t xml:space="preserve">dr inż. </w:t>
      </w:r>
      <w:r w:rsidR="00784C2C" w:rsidRPr="001820FD">
        <w:rPr>
          <w:rFonts w:asciiTheme="minorHAnsi" w:hAnsiTheme="minorHAnsi"/>
          <w:b/>
          <w:bCs/>
        </w:rPr>
        <w:t>Jarosław Mierzwa</w:t>
      </w:r>
    </w:p>
    <w:p w14:paraId="75B3BA40" w14:textId="77777777" w:rsidR="005A1D6C" w:rsidRPr="001820FD" w:rsidRDefault="005A1D6C" w:rsidP="0096159E">
      <w:pPr>
        <w:pStyle w:val="Standard"/>
        <w:spacing w:line="360" w:lineRule="auto"/>
        <w:rPr>
          <w:rFonts w:asciiTheme="minorHAnsi" w:hAnsiTheme="minorHAnsi"/>
          <w:sz w:val="22"/>
          <w:szCs w:val="22"/>
        </w:rPr>
      </w:pPr>
      <w:r w:rsidRPr="001820FD">
        <w:rPr>
          <w:rFonts w:asciiTheme="minorHAnsi" w:hAnsiTheme="minorHAnsi"/>
          <w:sz w:val="22"/>
          <w:szCs w:val="22"/>
        </w:rPr>
        <w:tab/>
      </w:r>
      <w:r w:rsidRPr="001820FD">
        <w:rPr>
          <w:rFonts w:asciiTheme="minorHAnsi" w:hAnsiTheme="minorHAnsi"/>
          <w:sz w:val="22"/>
          <w:szCs w:val="22"/>
        </w:rPr>
        <w:tab/>
      </w:r>
      <w:r w:rsidRPr="001820FD">
        <w:rPr>
          <w:rFonts w:asciiTheme="minorHAnsi" w:hAnsiTheme="minorHAnsi"/>
          <w:sz w:val="22"/>
          <w:szCs w:val="22"/>
        </w:rPr>
        <w:tab/>
        <w:t xml:space="preserve">  </w:t>
      </w:r>
      <w:r w:rsidRPr="001820FD">
        <w:rPr>
          <w:rFonts w:asciiTheme="minorHAnsi" w:hAnsiTheme="minorHAnsi"/>
          <w:sz w:val="22"/>
          <w:szCs w:val="22"/>
        </w:rPr>
        <w:tab/>
        <w:t xml:space="preserve">  </w:t>
      </w:r>
    </w:p>
    <w:p w14:paraId="0AFD2AE1" w14:textId="77777777" w:rsidR="005A1D6C" w:rsidRPr="001820FD" w:rsidRDefault="005A1D6C" w:rsidP="0096159E">
      <w:pPr>
        <w:pStyle w:val="Standard"/>
        <w:spacing w:line="360" w:lineRule="auto"/>
        <w:rPr>
          <w:rFonts w:asciiTheme="minorHAnsi" w:hAnsiTheme="minorHAnsi"/>
        </w:rPr>
      </w:pPr>
    </w:p>
    <w:p w14:paraId="2D62C1E5" w14:textId="77777777" w:rsidR="005A1D6C" w:rsidRPr="001820FD" w:rsidRDefault="005A1D6C" w:rsidP="0096159E">
      <w:pPr>
        <w:pStyle w:val="Standard"/>
        <w:spacing w:line="360" w:lineRule="auto"/>
        <w:rPr>
          <w:rFonts w:asciiTheme="minorHAnsi" w:hAnsiTheme="minorHAnsi"/>
        </w:rPr>
      </w:pPr>
    </w:p>
    <w:p w14:paraId="40B544F5" w14:textId="77777777" w:rsidR="005A1D6C" w:rsidRPr="001820FD" w:rsidRDefault="005A1D6C" w:rsidP="0096159E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052351E2" w14:textId="77777777" w:rsidR="005A1D6C" w:rsidRPr="001820FD" w:rsidRDefault="005A1D6C" w:rsidP="0096159E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37090DA4" w14:textId="6FB431C3" w:rsidR="005A1D6C" w:rsidRPr="001820FD" w:rsidRDefault="005A1D6C" w:rsidP="0096159E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6EE5F5DB" w14:textId="77777777" w:rsidR="00E07D26" w:rsidRPr="001820FD" w:rsidRDefault="00E07D26" w:rsidP="0096159E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34917109" w14:textId="351AE21E" w:rsidR="00784C2C" w:rsidRPr="001820FD" w:rsidRDefault="005A1D6C" w:rsidP="0096159E">
      <w:pPr>
        <w:pStyle w:val="Tytu"/>
      </w:pPr>
      <w:r w:rsidRPr="001820FD">
        <w:t>Projektowanie efektywnych algorytmów</w:t>
      </w:r>
      <w:r w:rsidR="00784C2C" w:rsidRPr="001820FD">
        <w:br/>
        <w:t>– laboratorium</w:t>
      </w:r>
    </w:p>
    <w:p w14:paraId="4B24CD65" w14:textId="77777777" w:rsidR="005A1D6C" w:rsidRPr="001820FD" w:rsidRDefault="005A1D6C" w:rsidP="0096159E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5DE88A6F" w14:textId="77777777" w:rsidR="005A1D6C" w:rsidRPr="001820FD" w:rsidRDefault="005A1D6C" w:rsidP="0096159E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68B01FFA" w14:textId="1E57D06D" w:rsidR="005A52F8" w:rsidRPr="001820FD" w:rsidRDefault="005A1D6C" w:rsidP="0096159E">
      <w:pPr>
        <w:pStyle w:val="Podtytu"/>
        <w:rPr>
          <w:b/>
          <w:sz w:val="28"/>
        </w:rPr>
      </w:pPr>
      <w:r w:rsidRPr="001820FD">
        <w:rPr>
          <w:b/>
          <w:sz w:val="28"/>
        </w:rPr>
        <w:t>Temat: „</w:t>
      </w:r>
      <w:r w:rsidR="00784C2C" w:rsidRPr="001820FD">
        <w:rPr>
          <w:b/>
          <w:sz w:val="28"/>
        </w:rPr>
        <w:t>Rozwiązywanie p</w:t>
      </w:r>
      <w:r w:rsidR="0079207D" w:rsidRPr="001820FD">
        <w:rPr>
          <w:b/>
          <w:sz w:val="28"/>
        </w:rPr>
        <w:t>roblem</w:t>
      </w:r>
      <w:r w:rsidR="00784C2C" w:rsidRPr="001820FD">
        <w:rPr>
          <w:b/>
          <w:sz w:val="28"/>
        </w:rPr>
        <w:t>u</w:t>
      </w:r>
      <w:r w:rsidRPr="001820FD">
        <w:rPr>
          <w:b/>
          <w:sz w:val="28"/>
        </w:rPr>
        <w:t xml:space="preserve"> </w:t>
      </w:r>
      <w:r w:rsidR="00372817" w:rsidRPr="001820FD">
        <w:rPr>
          <w:b/>
          <w:sz w:val="28"/>
        </w:rPr>
        <w:t xml:space="preserve">plecakowego </w:t>
      </w:r>
      <w:r w:rsidR="00506E45">
        <w:rPr>
          <w:b/>
          <w:sz w:val="28"/>
        </w:rPr>
        <w:t>schematem aproksymacyjnym</w:t>
      </w:r>
      <w:r w:rsidRPr="001820FD">
        <w:rPr>
          <w:b/>
          <w:sz w:val="28"/>
        </w:rPr>
        <w:t>”</w:t>
      </w:r>
    </w:p>
    <w:p w14:paraId="788255BA" w14:textId="77777777" w:rsidR="005A52F8" w:rsidRPr="001820FD" w:rsidRDefault="005A52F8" w:rsidP="0096159E">
      <w:pPr>
        <w:spacing w:line="259" w:lineRule="auto"/>
        <w:rPr>
          <w:b/>
          <w:bCs/>
          <w:sz w:val="36"/>
          <w:szCs w:val="36"/>
        </w:rPr>
      </w:pPr>
      <w:r w:rsidRPr="001820FD">
        <w:rPr>
          <w:b/>
          <w:bCs/>
          <w:sz w:val="36"/>
          <w:szCs w:val="36"/>
        </w:rPr>
        <w:br w:type="page"/>
      </w:r>
    </w:p>
    <w:p w14:paraId="47C79DC6" w14:textId="0BB8DA29" w:rsidR="005A1D6C" w:rsidRPr="001820FD" w:rsidRDefault="009D3CD4" w:rsidP="0096159E">
      <w:pPr>
        <w:pStyle w:val="Nagwek1"/>
      </w:pPr>
      <w:r w:rsidRPr="001820FD">
        <w:lastRenderedPageBreak/>
        <w:t>Zadanie</w:t>
      </w:r>
    </w:p>
    <w:p w14:paraId="78838C25" w14:textId="461888DE" w:rsidR="00DF241C" w:rsidRPr="001820FD" w:rsidRDefault="005A1D6C" w:rsidP="0096159E">
      <w:r w:rsidRPr="001820FD">
        <w:t xml:space="preserve">Należy zaimplementować </w:t>
      </w:r>
      <w:r w:rsidR="00DC3C56">
        <w:t>schemat aproksymacyjny</w:t>
      </w:r>
      <w:r w:rsidR="00DF241C" w:rsidRPr="001820FD">
        <w:t xml:space="preserve"> dla</w:t>
      </w:r>
      <w:r w:rsidR="00372817" w:rsidRPr="001820FD">
        <w:t xml:space="preserve"> optymalizacyjnego</w:t>
      </w:r>
      <w:r w:rsidR="00DF241C" w:rsidRPr="001820FD">
        <w:t xml:space="preserve"> problemu </w:t>
      </w:r>
      <w:r w:rsidR="00372817" w:rsidRPr="001820FD">
        <w:t>plecakowego</w:t>
      </w:r>
      <w:r w:rsidR="002A7A5D" w:rsidRPr="001820FD">
        <w:t xml:space="preserve"> oraz dokonać testów polegających na pomiarze czasu działania algorytmu w zależności od wielkości instancji</w:t>
      </w:r>
      <w:r w:rsidR="00DF241C" w:rsidRPr="001820FD">
        <w:t>.</w:t>
      </w:r>
    </w:p>
    <w:p w14:paraId="18610648" w14:textId="4FBD3B80" w:rsidR="004C7D89" w:rsidRPr="001820FD" w:rsidRDefault="005A1D6C" w:rsidP="0096159E">
      <w:pPr>
        <w:pStyle w:val="Nagwek1"/>
      </w:pPr>
      <w:r w:rsidRPr="001820FD">
        <w:t>Informacje wstępne</w:t>
      </w:r>
    </w:p>
    <w:p w14:paraId="56D06C79" w14:textId="219788C9" w:rsidR="00886475" w:rsidRPr="001820FD" w:rsidRDefault="00886475" w:rsidP="00886475">
      <w:r w:rsidRPr="001820FD">
        <w:t xml:space="preserve">Dyskretny problem plecakowy (ang. </w:t>
      </w:r>
      <w:proofErr w:type="spellStart"/>
      <w:r w:rsidRPr="001820FD">
        <w:t>discrete</w:t>
      </w:r>
      <w:proofErr w:type="spellEnd"/>
      <w:r w:rsidRPr="001820FD">
        <w:t xml:space="preserve"> </w:t>
      </w:r>
      <w:proofErr w:type="spellStart"/>
      <w:r w:rsidRPr="001820FD">
        <w:t>knapsack</w:t>
      </w:r>
      <w:proofErr w:type="spellEnd"/>
      <w:r w:rsidRPr="001820FD">
        <w:t xml:space="preserve"> problem) jest jednym z najczęściej poruszanych problemów optymalizacyjnych, którego nazwa pochodzi od maksymalizacyjnego problemu wyboru przedmiotów, tak by ich sumaryczna wartość była jak największa i jednocześnie mieściły się w plecaku. Przy podanym zbiorze elementów o podanej wadze i wartości, należy wybrać taki podzbiór by suma wartości była możliwie jak największa, a suma wag była nie większa od danej pojemności plecaka.</w:t>
      </w:r>
    </w:p>
    <w:p w14:paraId="14DE3FE4" w14:textId="0E7FE1E1" w:rsidR="00886475" w:rsidRPr="001820FD" w:rsidRDefault="00886475" w:rsidP="00886475">
      <w:pPr>
        <w:jc w:val="center"/>
        <w:rPr>
          <w:sz w:val="18"/>
          <w:szCs w:val="18"/>
        </w:rPr>
      </w:pPr>
      <w:r w:rsidRPr="001820FD">
        <w:rPr>
          <w:noProof/>
          <w:lang w:eastAsia="pl-PL"/>
        </w:rPr>
        <w:drawing>
          <wp:inline distT="0" distB="0" distL="0" distR="0" wp14:anchorId="1B3EF6A2" wp14:editId="42307EEA">
            <wp:extent cx="2543175" cy="2203038"/>
            <wp:effectExtent l="0" t="0" r="0" b="6985"/>
            <wp:docPr id="5" name="Obraz 5" descr="https://upload.wikimedia.org/wikipedia/commons/thumb/f/fd/Knapsack.svg/486px-Knapsac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upload.wikimedia.org/wikipedia/commons/thumb/f/fd/Knapsack.svg/486px-Knapsack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46" cy="221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5D6A" w:rsidRPr="001820FD">
        <w:br/>
      </w:r>
      <w:r w:rsidR="00635D6A" w:rsidRPr="001820FD">
        <w:rPr>
          <w:sz w:val="18"/>
          <w:szCs w:val="18"/>
        </w:rPr>
        <w:t>Rysunek 1 Graficzne przedstawienie problemu</w:t>
      </w:r>
    </w:p>
    <w:p w14:paraId="5E6CC7D7" w14:textId="6BDD9F43" w:rsidR="00372817" w:rsidRDefault="00886475" w:rsidP="00886475">
      <w:r w:rsidRPr="001820FD">
        <w:t xml:space="preserve">Problem plecakowy często przedstawia się jako problem złodzieja rabującego sklep – znajduje on N towarów; i–ty przedmiot jest wart </w:t>
      </w:r>
      <w:r w:rsidRPr="001820FD">
        <w:rPr>
          <w:i/>
        </w:rPr>
        <w:t>c</w:t>
      </w:r>
      <w:r w:rsidRPr="001820FD">
        <w:rPr>
          <w:i/>
          <w:vertAlign w:val="subscript"/>
        </w:rPr>
        <w:t>i</w:t>
      </w:r>
      <w:r w:rsidRPr="001820FD">
        <w:t xml:space="preserve"> oraz waży </w:t>
      </w:r>
      <w:r w:rsidRPr="001820FD">
        <w:rPr>
          <w:i/>
        </w:rPr>
        <w:t>w</w:t>
      </w:r>
      <w:r w:rsidRPr="001820FD">
        <w:rPr>
          <w:i/>
          <w:vertAlign w:val="subscript"/>
        </w:rPr>
        <w:t>i</w:t>
      </w:r>
      <w:r w:rsidRPr="001820FD">
        <w:t xml:space="preserve">. Złodziej chce zabrać jak najwartościowszy łup, przy czym nie może zabrać więcej niż </w:t>
      </w:r>
      <w:r w:rsidRPr="001820FD">
        <w:rPr>
          <w:i/>
        </w:rPr>
        <w:t>B</w:t>
      </w:r>
      <w:r w:rsidRPr="001820FD">
        <w:t xml:space="preserve"> kilogramów. Nie może też zabierać ułamkowej części przedmiotów, gdzie jest to możliwe w ciągłym problemie plecakowym.</w:t>
      </w:r>
    </w:p>
    <w:p w14:paraId="530F89E6" w14:textId="0E9084EF" w:rsidR="0097462F" w:rsidRPr="001820FD" w:rsidRDefault="0097462F" w:rsidP="00886475">
      <w:r w:rsidRPr="0097462F">
        <w:t xml:space="preserve">W pełni wielomianowy schemat aproksymacji (ang. </w:t>
      </w:r>
      <w:proofErr w:type="spellStart"/>
      <w:r w:rsidRPr="0097462F">
        <w:t>Fully</w:t>
      </w:r>
      <w:proofErr w:type="spellEnd"/>
      <w:r w:rsidRPr="0097462F">
        <w:t xml:space="preserve"> </w:t>
      </w:r>
      <w:proofErr w:type="spellStart"/>
      <w:r>
        <w:t>P</w:t>
      </w:r>
      <w:r w:rsidRPr="0097462F">
        <w:t>olynomial</w:t>
      </w:r>
      <w:proofErr w:type="spellEnd"/>
      <w:r w:rsidRPr="0097462F">
        <w:t>-</w:t>
      </w:r>
      <w:r>
        <w:t>T</w:t>
      </w:r>
      <w:r w:rsidRPr="0097462F">
        <w:t xml:space="preserve">ime </w:t>
      </w:r>
      <w:proofErr w:type="spellStart"/>
      <w:r>
        <w:t>A</w:t>
      </w:r>
      <w:r w:rsidRPr="0097462F">
        <w:t>pproximation</w:t>
      </w:r>
      <w:proofErr w:type="spellEnd"/>
      <w:r w:rsidRPr="0097462F">
        <w:t xml:space="preserve"> </w:t>
      </w:r>
      <w:proofErr w:type="spellStart"/>
      <w:r>
        <w:t>S</w:t>
      </w:r>
      <w:r w:rsidRPr="0097462F">
        <w:t>cheme</w:t>
      </w:r>
      <w:proofErr w:type="spellEnd"/>
      <w:r w:rsidRPr="0097462F">
        <w:t>) to algorytm aproksymacyjny</w:t>
      </w:r>
      <w:r>
        <w:t xml:space="preserve"> </w:t>
      </w:r>
      <w:r w:rsidRPr="0097462F">
        <w:t>pozwala</w:t>
      </w:r>
      <w:r>
        <w:t>jący</w:t>
      </w:r>
      <w:r w:rsidRPr="0097462F">
        <w:t xml:space="preserve"> na uzyskanie dowolnie dobrego rozwiązania przybliżonego daneg</w:t>
      </w:r>
      <w:r>
        <w:t xml:space="preserve">o problemu optymalizacyjnego, </w:t>
      </w:r>
      <w:r w:rsidRPr="0097462F">
        <w:t xml:space="preserve">którego </w:t>
      </w:r>
      <w:r>
        <w:t xml:space="preserve">to </w:t>
      </w:r>
      <w:r w:rsidRPr="0097462F">
        <w:t>złożoność czasowa jest wielomianowa i rośnie wielomianowo w mia</w:t>
      </w:r>
      <w:r>
        <w:t>rę wzrostu żądanej dokładności.</w:t>
      </w:r>
    </w:p>
    <w:p w14:paraId="144ACA25" w14:textId="1439A09F" w:rsidR="00DE786A" w:rsidRPr="001820FD" w:rsidRDefault="00DE786A" w:rsidP="00DE786A">
      <w:pPr>
        <w:pStyle w:val="Nagwek1"/>
      </w:pPr>
      <w:r w:rsidRPr="001820FD">
        <w:t>Opis działania algorytmu</w:t>
      </w:r>
    </w:p>
    <w:p w14:paraId="73DFDE95" w14:textId="19C7F4C7" w:rsidR="00DE786A" w:rsidRPr="001820FD" w:rsidRDefault="0097462F" w:rsidP="00DE786A">
      <w:r w:rsidRPr="0097462F">
        <w:t>Algorytm zaprojektowan</w:t>
      </w:r>
      <w:r>
        <w:t>o</w:t>
      </w:r>
      <w:r w:rsidRPr="0097462F">
        <w:t xml:space="preserve"> dla problemu plecakowego z podziałem na 2 </w:t>
      </w:r>
      <w:r>
        <w:t>części</w:t>
      </w:r>
      <w:r w:rsidRPr="0097462F">
        <w:t xml:space="preserve">. Najpierw </w:t>
      </w:r>
      <w:r>
        <w:t xml:space="preserve">algorytm zmienia wartości przedmiotów zgodnie ze schematem. Potem następuje </w:t>
      </w:r>
      <w:r w:rsidRPr="0097462F">
        <w:t>generowan</w:t>
      </w:r>
      <w:r>
        <w:t>i</w:t>
      </w:r>
      <w:r w:rsidRPr="0097462F">
        <w:t>e rozwiąza</w:t>
      </w:r>
      <w:r>
        <w:t>ń</w:t>
      </w:r>
      <w:r w:rsidRPr="0097462F">
        <w:t xml:space="preserve"> przy pomocy algorytmu dokładnego opartego o programowani</w:t>
      </w:r>
      <w:r>
        <w:t>e dynamiczne</w:t>
      </w:r>
      <w:r w:rsidRPr="0097462F">
        <w:t xml:space="preserve">. Wygenerowane wyniki przechowywane są w tablicy dwuwymiarowej, a następnie skalowane. Skutkuje to zmniejszeniem tablicy wartości. </w:t>
      </w:r>
    </w:p>
    <w:p w14:paraId="4DA24980" w14:textId="368C18E9" w:rsidR="00600D59" w:rsidRDefault="00600D59" w:rsidP="00600D59">
      <w:pPr>
        <w:jc w:val="center"/>
      </w:pPr>
      <w:r w:rsidRPr="001820FD">
        <w:rPr>
          <w:noProof/>
          <w:lang w:eastAsia="pl-PL"/>
        </w:rPr>
        <w:lastRenderedPageBreak/>
        <mc:AlternateContent>
          <mc:Choice Requires="wps">
            <w:drawing>
              <wp:inline distT="0" distB="0" distL="0" distR="0" wp14:anchorId="3E3F301E" wp14:editId="7A20D714">
                <wp:extent cx="4528868" cy="1544128"/>
                <wp:effectExtent l="57150" t="38100" r="62230" b="75565"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68" cy="15441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F5588" w14:textId="415768CE" w:rsidR="00917B48" w:rsidRPr="00FE4C25" w:rsidRDefault="00917B48" w:rsidP="007F3B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</w:pP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 xml:space="preserve">WE: </w:t>
                            </w:r>
                          </w:p>
                          <w:p w14:paraId="5131070A" w14:textId="71F7A742" w:rsidR="00917B48" w:rsidRPr="00FE4C25" w:rsidRDefault="00917B48" w:rsidP="007F3B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</w:pP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 xml:space="preserve">ε </w:t>
                            </w:r>
                            <w:r w:rsidRPr="00FE4C25">
                              <w:rPr>
                                <w:rFonts w:ascii="Cambria Math" w:hAnsi="Cambria Math" w:cs="Cambria Math"/>
                                <w:sz w:val="18"/>
                                <w:szCs w:val="19"/>
                              </w:rPr>
                              <w:t>∈</w:t>
                            </w: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 xml:space="preserve"> [0,1]</w:t>
                            </w:r>
                          </w:p>
                          <w:p w14:paraId="60E7F328" w14:textId="17363CF0" w:rsidR="00917B48" w:rsidRPr="00FE4C25" w:rsidRDefault="00917B48" w:rsidP="007F3B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</w:pP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>L // tablica n przedmiotów o wartościach v</w:t>
                            </w: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  <w:vertAlign w:val="subscript"/>
                              </w:rPr>
                              <w:t>i</w:t>
                            </w: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 xml:space="preserve"> i wagach w</w:t>
                            </w: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  <w:vertAlign w:val="subscript"/>
                              </w:rPr>
                              <w:t>i</w:t>
                            </w: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 xml:space="preserve"> </w:t>
                            </w:r>
                          </w:p>
                          <w:p w14:paraId="3D682E48" w14:textId="1683E024" w:rsidR="00917B48" w:rsidRPr="00FE4C25" w:rsidRDefault="00917B48" w:rsidP="007F3B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</w:pP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>WY:</w:t>
                            </w:r>
                          </w:p>
                          <w:p w14:paraId="0FCBF58C" w14:textId="6F0DAAFC" w:rsidR="00917B48" w:rsidRPr="00FE4C25" w:rsidRDefault="00917B48" w:rsidP="007F3B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</w:pP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>S // rozwiązanie</w:t>
                            </w:r>
                          </w:p>
                          <w:p w14:paraId="3F58452B" w14:textId="48E00C83" w:rsidR="00917B48" w:rsidRPr="00FE4C25" w:rsidRDefault="00917B48" w:rsidP="007F3B20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2"/>
                              </w:rPr>
                            </w:pP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>---------------------------------------------------------------</w:t>
                            </w:r>
                          </w:p>
                          <w:p w14:paraId="1A7072DA" w14:textId="7B2F1EAB" w:rsidR="00917B48" w:rsidRPr="00FE4C25" w:rsidRDefault="00917B48" w:rsidP="007F3B20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2"/>
                              </w:rPr>
                            </w:pPr>
                            <w:r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>V</w:t>
                            </w: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 xml:space="preserve"> = max {v</w:t>
                            </w: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  <w:vertAlign w:val="subscript"/>
                              </w:rPr>
                              <w:t>i</w:t>
                            </w: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 xml:space="preserve"> | 1 &lt;= i &lt;= n</w:t>
                            </w:r>
                            <w:r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ab/>
                            </w: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>// największa wartość przedmiotu</w:t>
                            </w:r>
                          </w:p>
                          <w:p w14:paraId="66F2C885" w14:textId="1500872E" w:rsidR="00917B48" w:rsidRPr="00FE4C25" w:rsidRDefault="00917B48" w:rsidP="007F3B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</w:pP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>K = ε</w:t>
                            </w:r>
                            <w:r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 xml:space="preserve"> * V </w:t>
                            </w: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>n</w:t>
                            </w:r>
                          </w:p>
                          <w:p w14:paraId="0B03806B" w14:textId="07DE3129" w:rsidR="00917B48" w:rsidRPr="00FE4C25" w:rsidRDefault="00917B48" w:rsidP="007F3B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</w:pP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>for i from 1 to n do</w:t>
                            </w:r>
                          </w:p>
                          <w:p w14:paraId="20624424" w14:textId="58DF269A" w:rsidR="00917B48" w:rsidRPr="00FE4C25" w:rsidRDefault="00917B48" w:rsidP="007F3B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</w:pP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>v</w:t>
                            </w: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  <w:vertAlign w:val="subscript"/>
                              </w:rPr>
                              <w:t>i</w:t>
                            </w: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 xml:space="preserve"> = </w:t>
                            </w:r>
                            <w:r w:rsidRPr="00FE4C25">
                              <w:rPr>
                                <w:rFonts w:ascii="Cambria Math" w:hAnsi="Cambria Math" w:cs="Cambria Math"/>
                                <w:sz w:val="18"/>
                                <w:szCs w:val="19"/>
                              </w:rPr>
                              <w:t>⌊</w:t>
                            </w:r>
                            <w:r w:rsidRPr="00FE4C25">
                              <w:rPr>
                                <w:rFonts w:ascii="Lucida Console" w:hAnsi="Lucida Console" w:cs="Cambria Math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>v</w:t>
                            </w: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  <w:vertAlign w:val="subscript"/>
                              </w:rPr>
                              <w:t>i</w:t>
                            </w: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 xml:space="preserve"> / K </w:t>
                            </w:r>
                            <w:r w:rsidRPr="00FE4C25">
                              <w:rPr>
                                <w:rFonts w:ascii="Cambria Math" w:hAnsi="Cambria Math" w:cs="Cambria Math"/>
                                <w:sz w:val="18"/>
                                <w:szCs w:val="19"/>
                              </w:rPr>
                              <w:t>⌋</w:t>
                            </w:r>
                            <w:r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ab/>
                            </w: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>// przeskalowanie wartości</w:t>
                            </w:r>
                          </w:p>
                          <w:p w14:paraId="74DCE68D" w14:textId="16CC8BDF" w:rsidR="00917B48" w:rsidRPr="00FE4C25" w:rsidRDefault="00917B48" w:rsidP="007F3B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</w:pP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>end for</w:t>
                            </w:r>
                          </w:p>
                          <w:p w14:paraId="268186DB" w14:textId="4ABF7A5A" w:rsidR="00917B48" w:rsidRPr="00FE4C25" w:rsidRDefault="00917B48" w:rsidP="007F3B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</w:pPr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>dynamic</w:t>
                            </w:r>
                            <w:proofErr w:type="spellEnd"/>
                            <w:r w:rsidRPr="00FE4C25">
                              <w:rPr>
                                <w:rFonts w:ascii="Lucida Console" w:hAnsi="Lucida Console" w:cs="Consolas"/>
                                <w:sz w:val="18"/>
                                <w:szCs w:val="19"/>
                              </w:rPr>
                              <w:t>(L)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3F301E" id="_x0000_t202" coordsize="21600,21600" o:spt="202" path="m,l,21600r21600,l21600,xe">
                <v:stroke joinstyle="miter"/>
                <v:path gradientshapeok="t" o:connecttype="rect"/>
              </v:shapetype>
              <v:shape id="Pole tekstowe 9" o:spid="_x0000_s1026" type="#_x0000_t202" style="width:356.6pt;height:1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" fillcolor="#288cd4 [3029]" stroked="f">
                <v:fill color2="#2581c3 [3173]" rotate="t" colors="0 #4e91d0;.5 #1e84ce;1 #1276be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6F5588" w14:textId="415768CE" w:rsidR="00917B48" w:rsidRPr="00FE4C25" w:rsidRDefault="00917B48" w:rsidP="007F3B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</w:pP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 xml:space="preserve">WE: </w:t>
                      </w:r>
                    </w:p>
                    <w:p w14:paraId="5131070A" w14:textId="71F7A742" w:rsidR="00917B48" w:rsidRPr="00FE4C25" w:rsidRDefault="00917B48" w:rsidP="007F3B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</w:pP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 xml:space="preserve">ε </w:t>
                      </w:r>
                      <w:r w:rsidRPr="00FE4C25">
                        <w:rPr>
                          <w:rFonts w:ascii="Cambria Math" w:hAnsi="Cambria Math" w:cs="Cambria Math"/>
                          <w:sz w:val="18"/>
                          <w:szCs w:val="19"/>
                        </w:rPr>
                        <w:t>∈</w:t>
                      </w: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 xml:space="preserve"> [0,1]</w:t>
                      </w:r>
                    </w:p>
                    <w:p w14:paraId="60E7F328" w14:textId="17363CF0" w:rsidR="00917B48" w:rsidRPr="00FE4C25" w:rsidRDefault="00917B48" w:rsidP="007F3B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</w:pP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>L // tablica n przedmiotów o wartościach v</w:t>
                      </w: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  <w:vertAlign w:val="subscript"/>
                        </w:rPr>
                        <w:t>i</w:t>
                      </w: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 xml:space="preserve"> i wagach w</w:t>
                      </w: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  <w:vertAlign w:val="subscript"/>
                        </w:rPr>
                        <w:t>i</w:t>
                      </w: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 xml:space="preserve"> </w:t>
                      </w:r>
                    </w:p>
                    <w:p w14:paraId="3D682E48" w14:textId="1683E024" w:rsidR="00917B48" w:rsidRPr="00FE4C25" w:rsidRDefault="00917B48" w:rsidP="007F3B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</w:pP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>WY:</w:t>
                      </w:r>
                    </w:p>
                    <w:p w14:paraId="0FCBF58C" w14:textId="6F0DAAFC" w:rsidR="00917B48" w:rsidRPr="00FE4C25" w:rsidRDefault="00917B48" w:rsidP="007F3B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</w:pP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>S // rozwiązanie</w:t>
                      </w:r>
                    </w:p>
                    <w:p w14:paraId="3F58452B" w14:textId="48E00C83" w:rsidR="00917B48" w:rsidRPr="00FE4C25" w:rsidRDefault="00917B48" w:rsidP="007F3B20">
                      <w:pPr>
                        <w:spacing w:after="0" w:line="240" w:lineRule="auto"/>
                        <w:rPr>
                          <w:rFonts w:ascii="Lucida Console" w:hAnsi="Lucida Console"/>
                          <w:sz w:val="22"/>
                        </w:rPr>
                      </w:pP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>---------------------------------------------------------------</w:t>
                      </w:r>
                    </w:p>
                    <w:p w14:paraId="1A7072DA" w14:textId="7B2F1EAB" w:rsidR="00917B48" w:rsidRPr="00FE4C25" w:rsidRDefault="00917B48" w:rsidP="007F3B20">
                      <w:pPr>
                        <w:spacing w:after="0" w:line="240" w:lineRule="auto"/>
                        <w:rPr>
                          <w:rFonts w:ascii="Lucida Console" w:hAnsi="Lucida Console"/>
                          <w:sz w:val="22"/>
                        </w:rPr>
                      </w:pPr>
                      <w:r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>V</w:t>
                      </w: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 xml:space="preserve"> = max {v</w:t>
                      </w: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  <w:vertAlign w:val="subscript"/>
                        </w:rPr>
                        <w:t>i</w:t>
                      </w: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 xml:space="preserve"> | 1 &lt;= i &lt;= n</w:t>
                      </w:r>
                      <w:r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>}</w:t>
                      </w:r>
                      <w:r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ab/>
                      </w:r>
                      <w:r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ab/>
                      </w: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>// największa wartość przedmiotu</w:t>
                      </w:r>
                    </w:p>
                    <w:p w14:paraId="66F2C885" w14:textId="1500872E" w:rsidR="00917B48" w:rsidRPr="00FE4C25" w:rsidRDefault="00917B48" w:rsidP="007F3B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</w:pP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>K = ε</w:t>
                      </w:r>
                      <w:r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 xml:space="preserve"> * V </w:t>
                      </w: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>/</w:t>
                      </w:r>
                      <w:r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 xml:space="preserve"> </w:t>
                      </w: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>n</w:t>
                      </w:r>
                    </w:p>
                    <w:p w14:paraId="0B03806B" w14:textId="07DE3129" w:rsidR="00917B48" w:rsidRPr="00FE4C25" w:rsidRDefault="00917B48" w:rsidP="007F3B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</w:pP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>for i from 1 to n do</w:t>
                      </w:r>
                    </w:p>
                    <w:p w14:paraId="20624424" w14:textId="58DF269A" w:rsidR="00917B48" w:rsidRPr="00FE4C25" w:rsidRDefault="00917B48" w:rsidP="007F3B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</w:pP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>v</w:t>
                      </w: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  <w:vertAlign w:val="subscript"/>
                        </w:rPr>
                        <w:t>i</w:t>
                      </w: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 xml:space="preserve"> = </w:t>
                      </w:r>
                      <w:r w:rsidRPr="00FE4C25">
                        <w:rPr>
                          <w:rFonts w:ascii="Cambria Math" w:hAnsi="Cambria Math" w:cs="Cambria Math"/>
                          <w:sz w:val="18"/>
                          <w:szCs w:val="19"/>
                        </w:rPr>
                        <w:t>⌊</w:t>
                      </w:r>
                      <w:r w:rsidRPr="00FE4C25">
                        <w:rPr>
                          <w:rFonts w:ascii="Lucida Console" w:hAnsi="Lucida Console" w:cs="Cambria Math"/>
                          <w:sz w:val="18"/>
                          <w:szCs w:val="19"/>
                        </w:rPr>
                        <w:t xml:space="preserve"> </w:t>
                      </w: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>v</w:t>
                      </w: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  <w:vertAlign w:val="subscript"/>
                        </w:rPr>
                        <w:t>i</w:t>
                      </w: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 xml:space="preserve"> / K </w:t>
                      </w:r>
                      <w:r w:rsidRPr="00FE4C25">
                        <w:rPr>
                          <w:rFonts w:ascii="Cambria Math" w:hAnsi="Cambria Math" w:cs="Cambria Math"/>
                          <w:sz w:val="18"/>
                          <w:szCs w:val="19"/>
                        </w:rPr>
                        <w:t>⌋</w:t>
                      </w:r>
                      <w:r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ab/>
                      </w:r>
                      <w:r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ab/>
                      </w:r>
                      <w:r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ab/>
                      </w:r>
                      <w:r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ab/>
                      </w:r>
                      <w:r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ab/>
                      </w: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>// przeskalowanie wartości</w:t>
                      </w:r>
                    </w:p>
                    <w:p w14:paraId="74DCE68D" w14:textId="16CC8BDF" w:rsidR="00917B48" w:rsidRPr="00FE4C25" w:rsidRDefault="00917B48" w:rsidP="007F3B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</w:pP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>end for</w:t>
                      </w:r>
                    </w:p>
                    <w:p w14:paraId="268186DB" w14:textId="4ABF7A5A" w:rsidR="00917B48" w:rsidRPr="00FE4C25" w:rsidRDefault="00917B48" w:rsidP="007F3B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</w:pPr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>dynamic</w:t>
                      </w:r>
                      <w:proofErr w:type="spellEnd"/>
                      <w:r w:rsidRPr="00FE4C25">
                        <w:rPr>
                          <w:rFonts w:ascii="Lucida Console" w:hAnsi="Lucida Console" w:cs="Consolas"/>
                          <w:sz w:val="18"/>
                          <w:szCs w:val="19"/>
                        </w:rPr>
                        <w:t>(L)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2FCB12" w14:textId="0B2373EF" w:rsidR="005F3F36" w:rsidRDefault="005F3F36" w:rsidP="005F3F36">
      <w:pPr>
        <w:pStyle w:val="Nagwek1"/>
      </w:pPr>
      <w:r>
        <w:t>Przykład działania</w:t>
      </w:r>
    </w:p>
    <w:p w14:paraId="47DF38BA" w14:textId="67EA8192" w:rsidR="005F3F36" w:rsidRDefault="005F3F36" w:rsidP="005F3F36">
      <w:r>
        <w:t>Dany jest plecak z przedmiotami:</w:t>
      </w:r>
    </w:p>
    <w:tbl>
      <w:tblPr>
        <w:tblStyle w:val="Tabelasiatki5ciemnaakcent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9"/>
        <w:gridCol w:w="984"/>
        <w:gridCol w:w="992"/>
      </w:tblGrid>
      <w:tr w:rsidR="005F3F36" w14:paraId="7F6EC5C7" w14:textId="77777777" w:rsidTr="005F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dxa"/>
          </w:tcPr>
          <w:p w14:paraId="4F80FBEE" w14:textId="3E055691" w:rsidR="005F3F36" w:rsidRDefault="005F3F36" w:rsidP="005F3F36">
            <w:r>
              <w:t>Nr</w:t>
            </w:r>
          </w:p>
        </w:tc>
        <w:tc>
          <w:tcPr>
            <w:tcW w:w="984" w:type="dxa"/>
          </w:tcPr>
          <w:p w14:paraId="224DAEE2" w14:textId="141F846B" w:rsidR="005F3F36" w:rsidRDefault="005F3F36" w:rsidP="005F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Waga</w:t>
            </w:r>
          </w:p>
        </w:tc>
        <w:tc>
          <w:tcPr>
            <w:tcW w:w="992" w:type="dxa"/>
          </w:tcPr>
          <w:p w14:paraId="193ACA47" w14:textId="48B8B492" w:rsidR="005F3F36" w:rsidRDefault="005F3F36" w:rsidP="005F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</w:t>
            </w:r>
          </w:p>
        </w:tc>
      </w:tr>
      <w:tr w:rsidR="005F3F36" w14:paraId="3A973B8B" w14:textId="77777777" w:rsidTr="005F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dxa"/>
          </w:tcPr>
          <w:p w14:paraId="57A66824" w14:textId="68675560" w:rsidR="005F3F36" w:rsidRDefault="005F3F36" w:rsidP="005F3F36">
            <w:r>
              <w:t>1</w:t>
            </w:r>
          </w:p>
        </w:tc>
        <w:tc>
          <w:tcPr>
            <w:tcW w:w="984" w:type="dxa"/>
          </w:tcPr>
          <w:p w14:paraId="25F608DE" w14:textId="50D0AEFC" w:rsidR="005F3F36" w:rsidRDefault="005F3F36" w:rsidP="005F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2AC">
              <w:t xml:space="preserve">7 </w:t>
            </w:r>
          </w:p>
        </w:tc>
        <w:tc>
          <w:tcPr>
            <w:tcW w:w="992" w:type="dxa"/>
          </w:tcPr>
          <w:p w14:paraId="6ABEF3AE" w14:textId="70D5DE66" w:rsidR="005F3F36" w:rsidRDefault="005F3F36" w:rsidP="005F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2AC">
              <w:t>75</w:t>
            </w:r>
          </w:p>
        </w:tc>
      </w:tr>
      <w:tr w:rsidR="005F3F36" w14:paraId="22AB2936" w14:textId="77777777" w:rsidTr="005F3F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dxa"/>
          </w:tcPr>
          <w:p w14:paraId="56D41B76" w14:textId="5F434234" w:rsidR="005F3F36" w:rsidRDefault="005F3F36" w:rsidP="005F3F36">
            <w:r>
              <w:t>2</w:t>
            </w:r>
          </w:p>
        </w:tc>
        <w:tc>
          <w:tcPr>
            <w:tcW w:w="984" w:type="dxa"/>
          </w:tcPr>
          <w:p w14:paraId="222E6126" w14:textId="57C1F2A1" w:rsidR="005F3F36" w:rsidRDefault="005F3F36" w:rsidP="005F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AC">
              <w:t xml:space="preserve">8 </w:t>
            </w:r>
          </w:p>
        </w:tc>
        <w:tc>
          <w:tcPr>
            <w:tcW w:w="992" w:type="dxa"/>
          </w:tcPr>
          <w:p w14:paraId="6851BC21" w14:textId="4685E2D4" w:rsidR="005F3F36" w:rsidRDefault="005F3F36" w:rsidP="005F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AC">
              <w:t>150</w:t>
            </w:r>
          </w:p>
        </w:tc>
      </w:tr>
      <w:tr w:rsidR="005F3F36" w14:paraId="0ADC3C63" w14:textId="77777777" w:rsidTr="005F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dxa"/>
          </w:tcPr>
          <w:p w14:paraId="1B58D3B0" w14:textId="324FB68F" w:rsidR="005F3F36" w:rsidRDefault="005F3F36" w:rsidP="005F3F36">
            <w:r>
              <w:t>3</w:t>
            </w:r>
          </w:p>
        </w:tc>
        <w:tc>
          <w:tcPr>
            <w:tcW w:w="984" w:type="dxa"/>
          </w:tcPr>
          <w:p w14:paraId="39BDBCF6" w14:textId="195BBEC7" w:rsidR="005F3F36" w:rsidRDefault="005F3F36" w:rsidP="005F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2AC">
              <w:t xml:space="preserve">6 </w:t>
            </w:r>
          </w:p>
        </w:tc>
        <w:tc>
          <w:tcPr>
            <w:tcW w:w="992" w:type="dxa"/>
          </w:tcPr>
          <w:p w14:paraId="3F0701C8" w14:textId="6FB29103" w:rsidR="005F3F36" w:rsidRDefault="005F3F36" w:rsidP="005F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2AC">
              <w:t>250</w:t>
            </w:r>
          </w:p>
        </w:tc>
      </w:tr>
      <w:tr w:rsidR="005F3F36" w14:paraId="2292D193" w14:textId="77777777" w:rsidTr="005F3F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dxa"/>
          </w:tcPr>
          <w:p w14:paraId="1F17E67D" w14:textId="757EC792" w:rsidR="005F3F36" w:rsidRDefault="005F3F36" w:rsidP="005F3F36">
            <w:r>
              <w:t>4</w:t>
            </w:r>
          </w:p>
        </w:tc>
        <w:tc>
          <w:tcPr>
            <w:tcW w:w="984" w:type="dxa"/>
          </w:tcPr>
          <w:p w14:paraId="72F20427" w14:textId="30720D30" w:rsidR="005F3F36" w:rsidRDefault="005F3F36" w:rsidP="005F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AC">
              <w:t xml:space="preserve">4 </w:t>
            </w:r>
          </w:p>
        </w:tc>
        <w:tc>
          <w:tcPr>
            <w:tcW w:w="992" w:type="dxa"/>
          </w:tcPr>
          <w:p w14:paraId="49963598" w14:textId="2270AFE6" w:rsidR="005F3F36" w:rsidRDefault="005F3F36" w:rsidP="005F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AC">
              <w:t>35</w:t>
            </w:r>
          </w:p>
        </w:tc>
      </w:tr>
      <w:tr w:rsidR="005F3F36" w14:paraId="3E72594E" w14:textId="77777777" w:rsidTr="005F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dxa"/>
          </w:tcPr>
          <w:p w14:paraId="6F197844" w14:textId="1BBB1DB5" w:rsidR="005F3F36" w:rsidRDefault="005F3F36" w:rsidP="005F3F36">
            <w:r>
              <w:t>5</w:t>
            </w:r>
          </w:p>
        </w:tc>
        <w:tc>
          <w:tcPr>
            <w:tcW w:w="984" w:type="dxa"/>
          </w:tcPr>
          <w:p w14:paraId="3F27C742" w14:textId="5818CCA4" w:rsidR="005F3F36" w:rsidRDefault="005F3F36" w:rsidP="005F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2AC">
              <w:t xml:space="preserve">3 </w:t>
            </w:r>
          </w:p>
        </w:tc>
        <w:tc>
          <w:tcPr>
            <w:tcW w:w="992" w:type="dxa"/>
          </w:tcPr>
          <w:p w14:paraId="741400DF" w14:textId="4A6F915C" w:rsidR="005F3F36" w:rsidRDefault="005F3F36" w:rsidP="005F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2AC">
              <w:t>10</w:t>
            </w:r>
          </w:p>
        </w:tc>
      </w:tr>
      <w:tr w:rsidR="005F3F36" w14:paraId="1A6CB54C" w14:textId="77777777" w:rsidTr="005F3F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dxa"/>
          </w:tcPr>
          <w:p w14:paraId="34DDA9B5" w14:textId="746F715B" w:rsidR="005F3F36" w:rsidRDefault="005F3F36" w:rsidP="005F3F36">
            <w:r>
              <w:t>6</w:t>
            </w:r>
          </w:p>
        </w:tc>
        <w:tc>
          <w:tcPr>
            <w:tcW w:w="984" w:type="dxa"/>
          </w:tcPr>
          <w:p w14:paraId="36C45860" w14:textId="352851D6" w:rsidR="005F3F36" w:rsidRDefault="005F3F36" w:rsidP="005F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AC">
              <w:t xml:space="preserve">9 </w:t>
            </w:r>
          </w:p>
        </w:tc>
        <w:tc>
          <w:tcPr>
            <w:tcW w:w="992" w:type="dxa"/>
          </w:tcPr>
          <w:p w14:paraId="257F29A0" w14:textId="66D8494B" w:rsidR="005F3F36" w:rsidRDefault="005F3F36" w:rsidP="005F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AC">
              <w:t>100</w:t>
            </w:r>
          </w:p>
        </w:tc>
      </w:tr>
    </w:tbl>
    <w:p w14:paraId="24675089" w14:textId="504EB698" w:rsidR="005F3F36" w:rsidRDefault="005F3F36" w:rsidP="005F3F36">
      <w:r>
        <w:t>Szukany jest najdroższy przedmiot. Największą V wartość ma przedmiot 3 – 250. Wartości przedmiotów są zmieniane w zależnoś</w:t>
      </w:r>
      <w:r w:rsidRPr="005F3F36">
        <w:t>ci od zadanego ε – przyjmijmy 0,5.</w:t>
      </w:r>
    </w:p>
    <w:tbl>
      <w:tblPr>
        <w:tblStyle w:val="Tabelasiatki5ciemnaakcent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9"/>
        <w:gridCol w:w="984"/>
        <w:gridCol w:w="1134"/>
        <w:gridCol w:w="1984"/>
        <w:gridCol w:w="1701"/>
      </w:tblGrid>
      <w:tr w:rsidR="005F3F36" w14:paraId="3F9D71C1" w14:textId="466F8909" w:rsidTr="003F3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dxa"/>
          </w:tcPr>
          <w:p w14:paraId="0E28D0B2" w14:textId="77777777" w:rsidR="005F3F36" w:rsidRDefault="005F3F36" w:rsidP="00917B48">
            <w:r>
              <w:t>Nr</w:t>
            </w:r>
          </w:p>
        </w:tc>
        <w:tc>
          <w:tcPr>
            <w:tcW w:w="984" w:type="dxa"/>
          </w:tcPr>
          <w:p w14:paraId="4EDAFC0E" w14:textId="3E35E2EF" w:rsidR="005F3F36" w:rsidRDefault="005F3F36" w:rsidP="00917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Waga</w:t>
            </w:r>
            <w:r w:rsidR="003F32F9">
              <w:t xml:space="preserve"> w</w:t>
            </w:r>
          </w:p>
        </w:tc>
        <w:tc>
          <w:tcPr>
            <w:tcW w:w="1134" w:type="dxa"/>
          </w:tcPr>
          <w:p w14:paraId="42047230" w14:textId="344FD00E" w:rsidR="005F3F36" w:rsidRDefault="005F3F36" w:rsidP="00917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</w:t>
            </w:r>
            <w:r w:rsidR="003F32F9">
              <w:t xml:space="preserve"> v</w:t>
            </w:r>
          </w:p>
        </w:tc>
        <w:tc>
          <w:tcPr>
            <w:tcW w:w="1984" w:type="dxa"/>
          </w:tcPr>
          <w:p w14:paraId="68539F59" w14:textId="77777777" w:rsidR="005F3F36" w:rsidRDefault="005F3F36" w:rsidP="00917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FE8ED65" w14:textId="74ED6BC5" w:rsidR="005F3F36" w:rsidRDefault="005F3F36" w:rsidP="00917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Nowa wartość</w:t>
            </w:r>
            <w:r w:rsidR="003F32F9">
              <w:t xml:space="preserve"> v</w:t>
            </w:r>
          </w:p>
        </w:tc>
      </w:tr>
      <w:tr w:rsidR="005F3F36" w14:paraId="26E91452" w14:textId="65E80E56" w:rsidTr="003F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dxa"/>
          </w:tcPr>
          <w:p w14:paraId="1621DC8C" w14:textId="77777777" w:rsidR="005F3F36" w:rsidRDefault="005F3F36" w:rsidP="00917B48">
            <w:r>
              <w:t>1</w:t>
            </w:r>
          </w:p>
        </w:tc>
        <w:tc>
          <w:tcPr>
            <w:tcW w:w="984" w:type="dxa"/>
          </w:tcPr>
          <w:p w14:paraId="2C169BC3" w14:textId="77777777" w:rsidR="005F3F36" w:rsidRDefault="005F3F36" w:rsidP="0091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2AC">
              <w:t xml:space="preserve">7 </w:t>
            </w:r>
          </w:p>
        </w:tc>
        <w:tc>
          <w:tcPr>
            <w:tcW w:w="1134" w:type="dxa"/>
          </w:tcPr>
          <w:p w14:paraId="7A624474" w14:textId="77777777" w:rsidR="005F3F36" w:rsidRDefault="005F3F36" w:rsidP="0091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2AC">
              <w:t>75</w:t>
            </w:r>
          </w:p>
        </w:tc>
        <w:tc>
          <w:tcPr>
            <w:tcW w:w="1984" w:type="dxa"/>
            <w:vMerge w:val="restart"/>
            <w:vAlign w:val="center"/>
          </w:tcPr>
          <w:p w14:paraId="6C076014" w14:textId="16541839" w:rsidR="005F3F36" w:rsidRDefault="005F3F36" w:rsidP="005F3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3F36">
              <w:t>K = ε * V / n</w:t>
            </w:r>
            <w:r>
              <w:t xml:space="preserve"> = 20,83</w:t>
            </w:r>
          </w:p>
          <w:p w14:paraId="6584D86B" w14:textId="77777777" w:rsidR="003F32F9" w:rsidRPr="005F3F36" w:rsidRDefault="003F32F9" w:rsidP="005F3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8CEDED" w14:textId="6E5916AE" w:rsidR="005F3F36" w:rsidRPr="005F3F36" w:rsidRDefault="005F3F36" w:rsidP="005F3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3F36">
              <w:rPr>
                <w:rFonts w:cs="Consolas"/>
                <w:sz w:val="18"/>
                <w:szCs w:val="19"/>
              </w:rPr>
              <w:t>v</w:t>
            </w:r>
            <w:r w:rsidRPr="005F3F36">
              <w:rPr>
                <w:rFonts w:cs="Consolas"/>
                <w:sz w:val="18"/>
                <w:szCs w:val="19"/>
                <w:vertAlign w:val="subscript"/>
              </w:rPr>
              <w:t>i</w:t>
            </w:r>
            <w:r w:rsidRPr="005F3F36">
              <w:rPr>
                <w:rFonts w:cs="Consolas"/>
                <w:sz w:val="18"/>
                <w:szCs w:val="19"/>
              </w:rPr>
              <w:t xml:space="preserve"> = </w:t>
            </w:r>
            <w:r w:rsidRPr="005F3F36">
              <w:rPr>
                <w:rFonts w:ascii="Cambria Math" w:hAnsi="Cambria Math" w:cs="Cambria Math"/>
                <w:sz w:val="18"/>
                <w:szCs w:val="19"/>
              </w:rPr>
              <w:t>⌊</w:t>
            </w:r>
            <w:r w:rsidRPr="005F3F36">
              <w:rPr>
                <w:rFonts w:cs="Cambria Math"/>
                <w:sz w:val="18"/>
                <w:szCs w:val="19"/>
              </w:rPr>
              <w:t xml:space="preserve"> </w:t>
            </w:r>
            <w:r w:rsidRPr="005F3F36">
              <w:rPr>
                <w:rFonts w:cs="Consolas"/>
                <w:sz w:val="18"/>
                <w:szCs w:val="19"/>
              </w:rPr>
              <w:t>v</w:t>
            </w:r>
            <w:r w:rsidRPr="005F3F36">
              <w:rPr>
                <w:rFonts w:cs="Consolas"/>
                <w:sz w:val="18"/>
                <w:szCs w:val="19"/>
                <w:vertAlign w:val="subscript"/>
              </w:rPr>
              <w:t>i</w:t>
            </w:r>
            <w:r w:rsidRPr="005F3F36">
              <w:rPr>
                <w:rFonts w:cs="Consolas"/>
                <w:sz w:val="18"/>
                <w:szCs w:val="19"/>
              </w:rPr>
              <w:t xml:space="preserve"> / K </w:t>
            </w:r>
            <w:r w:rsidRPr="005F3F36">
              <w:rPr>
                <w:rFonts w:ascii="Cambria Math" w:hAnsi="Cambria Math" w:cs="Cambria Math"/>
                <w:sz w:val="18"/>
                <w:szCs w:val="19"/>
              </w:rPr>
              <w:t>⌋</w:t>
            </w:r>
          </w:p>
        </w:tc>
        <w:tc>
          <w:tcPr>
            <w:tcW w:w="1701" w:type="dxa"/>
          </w:tcPr>
          <w:p w14:paraId="127AE07F" w14:textId="46D4B300" w:rsidR="005F3F36" w:rsidRPr="003C62AC" w:rsidRDefault="005F3F36" w:rsidP="0091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F3F36" w14:paraId="30A63D94" w14:textId="0F032728" w:rsidTr="003F3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dxa"/>
          </w:tcPr>
          <w:p w14:paraId="56BD6322" w14:textId="77777777" w:rsidR="005F3F36" w:rsidRDefault="005F3F36" w:rsidP="00917B48">
            <w:r>
              <w:t>2</w:t>
            </w:r>
          </w:p>
        </w:tc>
        <w:tc>
          <w:tcPr>
            <w:tcW w:w="984" w:type="dxa"/>
          </w:tcPr>
          <w:p w14:paraId="3A90E4EC" w14:textId="77777777" w:rsidR="005F3F36" w:rsidRDefault="005F3F36" w:rsidP="0091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AC">
              <w:t xml:space="preserve">8 </w:t>
            </w:r>
          </w:p>
        </w:tc>
        <w:tc>
          <w:tcPr>
            <w:tcW w:w="1134" w:type="dxa"/>
          </w:tcPr>
          <w:p w14:paraId="63AAF5D8" w14:textId="77777777" w:rsidR="005F3F36" w:rsidRDefault="005F3F36" w:rsidP="0091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AC">
              <w:t>150</w:t>
            </w:r>
          </w:p>
        </w:tc>
        <w:tc>
          <w:tcPr>
            <w:tcW w:w="1984" w:type="dxa"/>
            <w:vMerge/>
          </w:tcPr>
          <w:p w14:paraId="6EABC3D3" w14:textId="77777777" w:rsidR="005F3F36" w:rsidRPr="003C62AC" w:rsidRDefault="005F3F36" w:rsidP="0091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701D3CB" w14:textId="68E3EFF9" w:rsidR="005F3F36" w:rsidRPr="003C62AC" w:rsidRDefault="005F3F36" w:rsidP="0091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5F3F36" w14:paraId="6C4D94F7" w14:textId="6C26D74E" w:rsidTr="003F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dxa"/>
          </w:tcPr>
          <w:p w14:paraId="749535FF" w14:textId="77777777" w:rsidR="005F3F36" w:rsidRDefault="005F3F36" w:rsidP="00917B48">
            <w:r>
              <w:t>3</w:t>
            </w:r>
          </w:p>
        </w:tc>
        <w:tc>
          <w:tcPr>
            <w:tcW w:w="984" w:type="dxa"/>
          </w:tcPr>
          <w:p w14:paraId="1B4572AC" w14:textId="77777777" w:rsidR="005F3F36" w:rsidRDefault="005F3F36" w:rsidP="0091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2AC">
              <w:t xml:space="preserve">6 </w:t>
            </w:r>
          </w:p>
        </w:tc>
        <w:tc>
          <w:tcPr>
            <w:tcW w:w="1134" w:type="dxa"/>
          </w:tcPr>
          <w:p w14:paraId="524CEDDA" w14:textId="77777777" w:rsidR="005F3F36" w:rsidRDefault="005F3F36" w:rsidP="0091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2AC">
              <w:t>250</w:t>
            </w:r>
          </w:p>
        </w:tc>
        <w:tc>
          <w:tcPr>
            <w:tcW w:w="1984" w:type="dxa"/>
            <w:vMerge/>
          </w:tcPr>
          <w:p w14:paraId="4AFAA0AF" w14:textId="77777777" w:rsidR="005F3F36" w:rsidRPr="003C62AC" w:rsidRDefault="005F3F36" w:rsidP="0091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91EACE5" w14:textId="0B7A0FA8" w:rsidR="005F3F36" w:rsidRPr="003C62AC" w:rsidRDefault="005F3F36" w:rsidP="0091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5F3F36" w14:paraId="302B7129" w14:textId="18DB93DA" w:rsidTr="003F3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dxa"/>
          </w:tcPr>
          <w:p w14:paraId="7758C096" w14:textId="77777777" w:rsidR="005F3F36" w:rsidRDefault="005F3F36" w:rsidP="00917B48">
            <w:r>
              <w:t>4</w:t>
            </w:r>
          </w:p>
        </w:tc>
        <w:tc>
          <w:tcPr>
            <w:tcW w:w="984" w:type="dxa"/>
          </w:tcPr>
          <w:p w14:paraId="22E13A3F" w14:textId="77777777" w:rsidR="005F3F36" w:rsidRDefault="005F3F36" w:rsidP="0091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AC">
              <w:t xml:space="preserve">4 </w:t>
            </w:r>
          </w:p>
        </w:tc>
        <w:tc>
          <w:tcPr>
            <w:tcW w:w="1134" w:type="dxa"/>
          </w:tcPr>
          <w:p w14:paraId="35845130" w14:textId="77777777" w:rsidR="005F3F36" w:rsidRDefault="005F3F36" w:rsidP="0091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AC">
              <w:t>35</w:t>
            </w:r>
          </w:p>
        </w:tc>
        <w:tc>
          <w:tcPr>
            <w:tcW w:w="1984" w:type="dxa"/>
            <w:vMerge/>
          </w:tcPr>
          <w:p w14:paraId="0CF6D073" w14:textId="77777777" w:rsidR="005F3F36" w:rsidRPr="003C62AC" w:rsidRDefault="005F3F36" w:rsidP="0091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AC3D0B0" w14:textId="64B75E98" w:rsidR="005F3F36" w:rsidRPr="003C62AC" w:rsidRDefault="005F3F36" w:rsidP="0091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F3F36" w14:paraId="4FE625AF" w14:textId="0529B626" w:rsidTr="003F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dxa"/>
          </w:tcPr>
          <w:p w14:paraId="0DA0F9C1" w14:textId="77777777" w:rsidR="005F3F36" w:rsidRDefault="005F3F36" w:rsidP="00917B48">
            <w:r>
              <w:t>5</w:t>
            </w:r>
          </w:p>
        </w:tc>
        <w:tc>
          <w:tcPr>
            <w:tcW w:w="984" w:type="dxa"/>
          </w:tcPr>
          <w:p w14:paraId="739A1C01" w14:textId="77777777" w:rsidR="005F3F36" w:rsidRDefault="005F3F36" w:rsidP="0091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2AC">
              <w:t xml:space="preserve">3 </w:t>
            </w:r>
          </w:p>
        </w:tc>
        <w:tc>
          <w:tcPr>
            <w:tcW w:w="1134" w:type="dxa"/>
          </w:tcPr>
          <w:p w14:paraId="7A3149B9" w14:textId="77777777" w:rsidR="005F3F36" w:rsidRDefault="005F3F36" w:rsidP="0091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2AC">
              <w:t>10</w:t>
            </w:r>
          </w:p>
        </w:tc>
        <w:tc>
          <w:tcPr>
            <w:tcW w:w="1984" w:type="dxa"/>
            <w:vMerge/>
          </w:tcPr>
          <w:p w14:paraId="7C340D7F" w14:textId="77777777" w:rsidR="005F3F36" w:rsidRPr="003C62AC" w:rsidRDefault="005F3F36" w:rsidP="0091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C3D8ADA" w14:textId="5B43CB26" w:rsidR="005F3F36" w:rsidRPr="003C62AC" w:rsidRDefault="005F3F36" w:rsidP="0091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F3F36" w14:paraId="500031DB" w14:textId="500485C4" w:rsidTr="003F3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dxa"/>
          </w:tcPr>
          <w:p w14:paraId="4B407E92" w14:textId="77777777" w:rsidR="005F3F36" w:rsidRDefault="005F3F36" w:rsidP="00917B48">
            <w:r>
              <w:t>6</w:t>
            </w:r>
          </w:p>
        </w:tc>
        <w:tc>
          <w:tcPr>
            <w:tcW w:w="984" w:type="dxa"/>
          </w:tcPr>
          <w:p w14:paraId="04447245" w14:textId="77777777" w:rsidR="005F3F36" w:rsidRDefault="005F3F36" w:rsidP="0091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AC">
              <w:t xml:space="preserve">9 </w:t>
            </w:r>
          </w:p>
        </w:tc>
        <w:tc>
          <w:tcPr>
            <w:tcW w:w="1134" w:type="dxa"/>
          </w:tcPr>
          <w:p w14:paraId="50E082A1" w14:textId="77777777" w:rsidR="005F3F36" w:rsidRDefault="005F3F36" w:rsidP="0091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AC">
              <w:t>100</w:t>
            </w:r>
          </w:p>
        </w:tc>
        <w:tc>
          <w:tcPr>
            <w:tcW w:w="1984" w:type="dxa"/>
            <w:vMerge/>
          </w:tcPr>
          <w:p w14:paraId="5C7AF751" w14:textId="77777777" w:rsidR="005F3F36" w:rsidRPr="003C62AC" w:rsidRDefault="005F3F36" w:rsidP="0091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88C8F5C" w14:textId="52D54C71" w:rsidR="005F3F36" w:rsidRPr="003C62AC" w:rsidRDefault="005F3F36" w:rsidP="0091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415FAAD0" w14:textId="09754C84" w:rsidR="005F3F36" w:rsidRDefault="005F3F36" w:rsidP="005F3F36">
      <w:r>
        <w:t>Dla nowopowstałych</w:t>
      </w:r>
      <w:r w:rsidR="003F32F9">
        <w:t xml:space="preserve"> wartości</w:t>
      </w:r>
      <w:r>
        <w:t xml:space="preserve"> wyko</w:t>
      </w:r>
      <w:r w:rsidR="00AC47E0">
        <w:t>nywany jest algorytm dynamiczny wg poniższego schematu:</w:t>
      </w:r>
    </w:p>
    <w:p w14:paraId="0D838440" w14:textId="55766D67" w:rsidR="00AC47E0" w:rsidRDefault="00AC47E0" w:rsidP="005F3F36">
      <w:r>
        <w:rPr>
          <w:noProof/>
          <w:lang w:eastAsia="pl-PL"/>
        </w:rPr>
        <w:drawing>
          <wp:inline distT="0" distB="0" distL="0" distR="0" wp14:anchorId="3B4FF06B" wp14:editId="3BCBD932">
            <wp:extent cx="3217653" cy="1967052"/>
            <wp:effectExtent l="0" t="0" r="190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168" cy="197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6DCE" w14:textId="6A78D8E3" w:rsidR="00AC47E0" w:rsidRDefault="0083253E" w:rsidP="005F3F36">
      <w:r>
        <w:t>G</w:t>
      </w:r>
      <w:r w:rsidR="00AC47E0">
        <w:t>dzie</w:t>
      </w:r>
      <w:r>
        <w:t xml:space="preserve"> F jest funkcją rekurencyjną</w:t>
      </w:r>
      <w:r w:rsidR="00AC47E0">
        <w:t>:</w:t>
      </w:r>
    </w:p>
    <w:p w14:paraId="2F7B31C2" w14:textId="121EDD88" w:rsidR="00AC47E0" w:rsidRDefault="00AC47E0" w:rsidP="005F3F36">
      <w:r>
        <w:rPr>
          <w:noProof/>
          <w:lang w:eastAsia="pl-PL"/>
        </w:rPr>
        <w:drawing>
          <wp:inline distT="0" distB="0" distL="0" distR="0" wp14:anchorId="45256201" wp14:editId="3C0C09DB">
            <wp:extent cx="3217545" cy="563212"/>
            <wp:effectExtent l="0" t="0" r="1905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340" cy="58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5892" w14:textId="686B063B" w:rsidR="00917B48" w:rsidRPr="005F3F36" w:rsidRDefault="00917B48" w:rsidP="005F3F36">
      <w:r>
        <w:t>Złożoność obliczeniowa algorytmu jest równa O(n</w:t>
      </w:r>
      <w:r>
        <w:rPr>
          <w:vertAlign w:val="superscript"/>
        </w:rPr>
        <w:t>2</w:t>
      </w:r>
      <w:r>
        <w:t>).</w:t>
      </w:r>
      <w:bookmarkStart w:id="0" w:name="_GoBack"/>
      <w:bookmarkEnd w:id="0"/>
    </w:p>
    <w:p w14:paraId="6C104697" w14:textId="67118484" w:rsidR="0084683B" w:rsidRPr="001820FD" w:rsidRDefault="001A204D" w:rsidP="0096159E">
      <w:pPr>
        <w:pStyle w:val="Nagwek1"/>
      </w:pPr>
      <w:r>
        <w:lastRenderedPageBreak/>
        <w:t>Implementacja</w:t>
      </w:r>
      <w:r w:rsidR="0084683B" w:rsidRPr="001820FD">
        <w:t xml:space="preserve"> algorytmu</w:t>
      </w:r>
    </w:p>
    <w:p w14:paraId="25472329" w14:textId="48489214" w:rsidR="00327190" w:rsidRDefault="008D4CC8" w:rsidP="00327190">
      <w:r w:rsidRPr="001820FD">
        <w:t xml:space="preserve">Funkcją znajdującą rozwiązanie algorytmem dynamicznym jest </w:t>
      </w:r>
      <w:proofErr w:type="spellStart"/>
      <w:r w:rsidRPr="001820FD">
        <w:rPr>
          <w:rFonts w:ascii="Consolas" w:hAnsi="Consolas" w:cs="Consolas"/>
          <w:sz w:val="16"/>
          <w:szCs w:val="19"/>
        </w:rPr>
        <w:t>Plecak</w:t>
      </w:r>
      <w:r w:rsidR="00167359">
        <w:rPr>
          <w:rFonts w:ascii="Consolas" w:hAnsi="Consolas" w:cs="Consolas"/>
          <w:sz w:val="16"/>
          <w:szCs w:val="19"/>
        </w:rPr>
        <w:t>FPTAS</w:t>
      </w:r>
      <w:proofErr w:type="spellEnd"/>
      <w:r w:rsidRPr="001820FD">
        <w:t xml:space="preserve"> z </w:t>
      </w:r>
      <w:proofErr w:type="spellStart"/>
      <w:r w:rsidRPr="001820FD">
        <w:t>vectorem</w:t>
      </w:r>
      <w:proofErr w:type="spellEnd"/>
      <w:r w:rsidRPr="001820FD">
        <w:t xml:space="preserve"> rozmiarów przedmiotów</w:t>
      </w:r>
      <w:r w:rsidR="007660C1" w:rsidRPr="001820FD">
        <w:t xml:space="preserve"> </w:t>
      </w:r>
      <w:proofErr w:type="spellStart"/>
      <w:r w:rsidR="007660C1" w:rsidRPr="001820FD">
        <w:rPr>
          <w:rFonts w:ascii="Consolas" w:hAnsi="Consolas" w:cs="Consolas"/>
          <w:sz w:val="16"/>
          <w:szCs w:val="19"/>
        </w:rPr>
        <w:t>sizes</w:t>
      </w:r>
      <w:proofErr w:type="spellEnd"/>
      <w:r w:rsidR="007660C1" w:rsidRPr="001820FD">
        <w:t xml:space="preserve"> i</w:t>
      </w:r>
      <w:r w:rsidRPr="001820FD">
        <w:t xml:space="preserve"> ich wartości</w:t>
      </w:r>
      <w:r w:rsidR="007660C1" w:rsidRPr="001820FD">
        <w:t xml:space="preserve"> </w:t>
      </w:r>
      <w:proofErr w:type="spellStart"/>
      <w:r w:rsidR="007660C1" w:rsidRPr="001820FD">
        <w:rPr>
          <w:rFonts w:ascii="Consolas" w:hAnsi="Consolas" w:cs="Consolas"/>
          <w:sz w:val="16"/>
          <w:szCs w:val="19"/>
        </w:rPr>
        <w:t>values</w:t>
      </w:r>
      <w:proofErr w:type="spellEnd"/>
      <w:r w:rsidR="007660C1" w:rsidRPr="001820FD">
        <w:t>,</w:t>
      </w:r>
      <w:r w:rsidRPr="001820FD">
        <w:t xml:space="preserve"> całkowitym rozmiarem plecaka</w:t>
      </w:r>
      <w:r w:rsidR="007660C1" w:rsidRPr="001820FD">
        <w:t xml:space="preserve"> </w:t>
      </w:r>
      <w:proofErr w:type="spellStart"/>
      <w:r w:rsidR="007660C1" w:rsidRPr="001820FD">
        <w:rPr>
          <w:rFonts w:ascii="Consolas" w:hAnsi="Consolas" w:cs="Consolas"/>
          <w:sz w:val="16"/>
          <w:szCs w:val="19"/>
        </w:rPr>
        <w:t>totalsize</w:t>
      </w:r>
      <w:proofErr w:type="spellEnd"/>
      <w:r w:rsidR="00167359">
        <w:t>,</w:t>
      </w:r>
      <w:r w:rsidRPr="001820FD">
        <w:t xml:space="preserve"> liczbą przedmiotów </w:t>
      </w:r>
      <w:proofErr w:type="spellStart"/>
      <w:r w:rsidR="007660C1" w:rsidRPr="001820FD">
        <w:rPr>
          <w:rFonts w:ascii="Consolas" w:hAnsi="Consolas" w:cs="Consolas"/>
          <w:sz w:val="16"/>
          <w:szCs w:val="19"/>
        </w:rPr>
        <w:t>itemsnum</w:t>
      </w:r>
      <w:proofErr w:type="spellEnd"/>
      <w:r w:rsidR="007660C1" w:rsidRPr="001820FD">
        <w:rPr>
          <w:i/>
        </w:rPr>
        <w:t xml:space="preserve"> </w:t>
      </w:r>
      <w:r w:rsidR="00167359">
        <w:t xml:space="preserve">i wartością błędu </w:t>
      </w:r>
      <w:r w:rsidR="00167359" w:rsidRPr="00167359">
        <w:rPr>
          <w:rFonts w:ascii="Consolas" w:hAnsi="Consolas" w:cs="Consolas"/>
          <w:sz w:val="16"/>
          <w:szCs w:val="19"/>
        </w:rPr>
        <w:t>epsilon</w:t>
      </w:r>
      <w:r w:rsidR="00167359">
        <w:t xml:space="preserve"> w</w:t>
      </w:r>
      <w:r w:rsidRPr="001820FD">
        <w:t xml:space="preserve"> argumentach. </w:t>
      </w:r>
      <w:proofErr w:type="spellStart"/>
      <w:r w:rsidR="007660C1" w:rsidRPr="00220B5A">
        <w:rPr>
          <w:rFonts w:ascii="Consolas" w:hAnsi="Consolas" w:cs="Consolas"/>
          <w:sz w:val="16"/>
          <w:szCs w:val="19"/>
        </w:rPr>
        <w:t>Vector</w:t>
      </w:r>
      <w:proofErr w:type="spellEnd"/>
      <w:r w:rsidR="007660C1" w:rsidRPr="001820FD">
        <w:t xml:space="preserve"> jako struktura danych został wykorzystany ze względu na jego wygodę użycia i wystarczającą wydajność. </w:t>
      </w:r>
    </w:p>
    <w:p w14:paraId="2AFA2608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proofErr w:type="spellStart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vector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&lt;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short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&gt; </w:t>
      </w:r>
      <w:proofErr w:type="spellStart"/>
      <w:r w:rsidRPr="00AC47E0">
        <w:rPr>
          <w:rFonts w:ascii="Consolas" w:hAnsi="Consolas" w:cs="Consolas"/>
          <w:color w:val="483D8B"/>
          <w:sz w:val="14"/>
          <w:szCs w:val="19"/>
          <w:highlight w:val="white"/>
        </w:rPr>
        <w:t>PlecakFPTAS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(</w:t>
      </w:r>
      <w:proofErr w:type="spellStart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vector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&lt;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int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&gt; </w:t>
      </w:r>
      <w:proofErr w:type="spellStart"/>
      <w:r w:rsidRPr="00AC47E0">
        <w:rPr>
          <w:rFonts w:ascii="Consolas" w:hAnsi="Consolas" w:cs="Consolas"/>
          <w:color w:val="808080"/>
          <w:sz w:val="14"/>
          <w:szCs w:val="19"/>
          <w:highlight w:val="white"/>
        </w:rPr>
        <w:t>sizes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, </w:t>
      </w:r>
      <w:proofErr w:type="spellStart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vector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&lt;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int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&gt; </w:t>
      </w:r>
      <w:proofErr w:type="spellStart"/>
      <w:r w:rsidRPr="00AC47E0">
        <w:rPr>
          <w:rFonts w:ascii="Consolas" w:hAnsi="Consolas" w:cs="Consolas"/>
          <w:color w:val="808080"/>
          <w:sz w:val="14"/>
          <w:szCs w:val="19"/>
          <w:highlight w:val="white"/>
        </w:rPr>
        <w:t>values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, 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int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proofErr w:type="spellStart"/>
      <w:r w:rsidRPr="00AC47E0">
        <w:rPr>
          <w:rFonts w:ascii="Consolas" w:hAnsi="Consolas" w:cs="Consolas"/>
          <w:color w:val="808080"/>
          <w:sz w:val="14"/>
          <w:szCs w:val="19"/>
          <w:highlight w:val="white"/>
        </w:rPr>
        <w:t>totalsize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, 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int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proofErr w:type="spellStart"/>
      <w:r w:rsidRPr="00AC47E0">
        <w:rPr>
          <w:rFonts w:ascii="Consolas" w:hAnsi="Consolas" w:cs="Consolas"/>
          <w:color w:val="808080"/>
          <w:sz w:val="14"/>
          <w:szCs w:val="19"/>
          <w:highlight w:val="white"/>
        </w:rPr>
        <w:t>itemsnum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, 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float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r w:rsidRPr="00AC47E0">
        <w:rPr>
          <w:rFonts w:ascii="Consolas" w:hAnsi="Consolas" w:cs="Consolas"/>
          <w:color w:val="808080"/>
          <w:sz w:val="14"/>
          <w:szCs w:val="19"/>
          <w:highlight w:val="white"/>
        </w:rPr>
        <w:t>epsilon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)</w:t>
      </w:r>
    </w:p>
    <w:p w14:paraId="5991DAF8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{</w:t>
      </w:r>
    </w:p>
    <w:p w14:paraId="4B8A42AC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int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bestValue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= 0;</w:t>
      </w:r>
    </w:p>
    <w:p w14:paraId="122C8D84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int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maxValue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= 0;</w:t>
      </w:r>
    </w:p>
    <w:p w14:paraId="523DA9F0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double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scale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</w:t>
      </w:r>
    </w:p>
    <w:p w14:paraId="22AD43BE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int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size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= </w:t>
      </w:r>
      <w:proofErr w:type="spellStart"/>
      <w:r w:rsidRPr="00AC47E0">
        <w:rPr>
          <w:rFonts w:ascii="Consolas" w:hAnsi="Consolas" w:cs="Consolas"/>
          <w:color w:val="808080"/>
          <w:sz w:val="14"/>
          <w:szCs w:val="19"/>
          <w:highlight w:val="white"/>
        </w:rPr>
        <w:t>sizes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.size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();</w:t>
      </w:r>
    </w:p>
    <w:p w14:paraId="6C0C848C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</w:p>
    <w:p w14:paraId="3745D55D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vector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&lt;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bool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&gt;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bestChoice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(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size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)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</w:t>
      </w:r>
    </w:p>
    <w:p w14:paraId="0D1716D9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vector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&lt;</w:t>
      </w:r>
      <w:proofErr w:type="spellStart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vector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&lt;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int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&gt;&gt;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table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(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size+1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)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</w:t>
      </w:r>
    </w:p>
    <w:p w14:paraId="49D42FF0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</w:p>
    <w:p w14:paraId="6C3FF15D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for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(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int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i = 0; i &lt;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size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 i++)</w:t>
      </w:r>
    </w:p>
    <w:p w14:paraId="6C1B5B31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  <w:t>{</w:t>
      </w:r>
    </w:p>
    <w:p w14:paraId="708661E8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bestChoice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i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=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false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</w:t>
      </w:r>
    </w:p>
    <w:p w14:paraId="7D74E909" w14:textId="022F933E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  <w:t>}</w:t>
      </w:r>
    </w:p>
    <w:p w14:paraId="091D02AC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for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(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int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i = 0; i &lt;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size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 i++)</w:t>
      </w:r>
    </w:p>
    <w:p w14:paraId="38FC3276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if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(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maxValue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&lt; </w:t>
      </w:r>
      <w:proofErr w:type="spellStart"/>
      <w:r w:rsidRPr="00AC47E0">
        <w:rPr>
          <w:rFonts w:ascii="Consolas" w:hAnsi="Consolas" w:cs="Consolas"/>
          <w:color w:val="808080"/>
          <w:sz w:val="14"/>
          <w:szCs w:val="19"/>
          <w:highlight w:val="white"/>
        </w:rPr>
        <w:t>values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i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)</w:t>
      </w:r>
    </w:p>
    <w:p w14:paraId="3B3FB136" w14:textId="09E3C600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maxValue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= </w:t>
      </w:r>
      <w:proofErr w:type="spellStart"/>
      <w:r w:rsidRPr="00AC47E0">
        <w:rPr>
          <w:rFonts w:ascii="Consolas" w:hAnsi="Consolas" w:cs="Consolas"/>
          <w:color w:val="808080"/>
          <w:sz w:val="14"/>
          <w:szCs w:val="19"/>
          <w:highlight w:val="white"/>
        </w:rPr>
        <w:t>values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i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</w:t>
      </w:r>
    </w:p>
    <w:p w14:paraId="2451E128" w14:textId="04714EAC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scale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= (</w:t>
      </w:r>
      <w:r w:rsidRPr="00AC47E0">
        <w:rPr>
          <w:rFonts w:ascii="Consolas" w:hAnsi="Consolas" w:cs="Consolas"/>
          <w:color w:val="808080"/>
          <w:sz w:val="14"/>
          <w:szCs w:val="19"/>
          <w:highlight w:val="white"/>
        </w:rPr>
        <w:t>epsilon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*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maxValue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) / (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double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)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size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</w:t>
      </w:r>
    </w:p>
    <w:p w14:paraId="0FDAF82F" w14:textId="1432CBCB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maxValue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= (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double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)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maxValue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/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scale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</w:t>
      </w:r>
    </w:p>
    <w:p w14:paraId="5E6FD832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for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(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int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i = 0; i &lt;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size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 i++)</w:t>
      </w:r>
    </w:p>
    <w:p w14:paraId="03C5EE0E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  <w:t>{</w:t>
      </w:r>
    </w:p>
    <w:p w14:paraId="5B4A342D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808080"/>
          <w:sz w:val="14"/>
          <w:szCs w:val="19"/>
          <w:highlight w:val="white"/>
        </w:rPr>
        <w:t>values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i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= </w:t>
      </w:r>
      <w:proofErr w:type="spellStart"/>
      <w:r w:rsidRPr="00AC47E0">
        <w:rPr>
          <w:rFonts w:ascii="Consolas" w:hAnsi="Consolas" w:cs="Consolas"/>
          <w:color w:val="483D8B"/>
          <w:sz w:val="14"/>
          <w:szCs w:val="19"/>
          <w:highlight w:val="white"/>
        </w:rPr>
        <w:t>floor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((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double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)</w:t>
      </w:r>
      <w:proofErr w:type="spellStart"/>
      <w:r w:rsidRPr="00AC47E0">
        <w:rPr>
          <w:rFonts w:ascii="Consolas" w:hAnsi="Consolas" w:cs="Consolas"/>
          <w:color w:val="808080"/>
          <w:sz w:val="14"/>
          <w:szCs w:val="19"/>
          <w:highlight w:val="white"/>
        </w:rPr>
        <w:t>values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i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/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scale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);</w:t>
      </w:r>
    </w:p>
    <w:p w14:paraId="48C078D1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table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i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.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resize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(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size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*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maxValue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+ 1);</w:t>
      </w:r>
    </w:p>
    <w:p w14:paraId="1AE7B4EE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  <w:t>}</w:t>
      </w:r>
    </w:p>
    <w:p w14:paraId="2A1B0F6A" w14:textId="7BC0F42C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table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size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.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resize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(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size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*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maxValue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+ 1);</w:t>
      </w:r>
    </w:p>
    <w:p w14:paraId="6B2B2647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for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(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int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i = 0; i &lt;=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size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 i++)</w:t>
      </w:r>
    </w:p>
    <w:p w14:paraId="71686AA6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table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i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0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= 0;</w:t>
      </w:r>
    </w:p>
    <w:p w14:paraId="4DD0620F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for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(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int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i = 1; i &lt;=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size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*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maxValue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 i++)</w:t>
      </w:r>
    </w:p>
    <w:p w14:paraId="4159894C" w14:textId="34643C7D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table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0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i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= </w:t>
      </w:r>
      <w:r w:rsidRPr="00AC47E0">
        <w:rPr>
          <w:rFonts w:ascii="Consolas" w:hAnsi="Consolas" w:cs="Consolas"/>
          <w:color w:val="6F008A"/>
          <w:sz w:val="14"/>
          <w:szCs w:val="19"/>
          <w:highlight w:val="white"/>
        </w:rPr>
        <w:t>INT_MAX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</w:t>
      </w:r>
    </w:p>
    <w:p w14:paraId="22F4FC02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for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(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int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i = 1; i &lt;= (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size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*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maxValue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); i++)</w:t>
      </w:r>
    </w:p>
    <w:p w14:paraId="2B749293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  <w:t>{</w:t>
      </w:r>
    </w:p>
    <w:p w14:paraId="3227CD92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for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(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int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j = 1; j &lt;=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size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 j++)</w:t>
      </w:r>
    </w:p>
    <w:p w14:paraId="3C062E69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  <w:t>{</w:t>
      </w:r>
    </w:p>
    <w:p w14:paraId="542F39DA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if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(i &lt; </w:t>
      </w:r>
      <w:proofErr w:type="spellStart"/>
      <w:r w:rsidRPr="00AC47E0">
        <w:rPr>
          <w:rFonts w:ascii="Consolas" w:hAnsi="Consolas" w:cs="Consolas"/>
          <w:color w:val="808080"/>
          <w:sz w:val="14"/>
          <w:szCs w:val="19"/>
          <w:highlight w:val="white"/>
        </w:rPr>
        <w:t>values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j - 1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)</w:t>
      </w:r>
    </w:p>
    <w:p w14:paraId="32CB3384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table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j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i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=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table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j - 1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i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</w:t>
      </w:r>
    </w:p>
    <w:p w14:paraId="38842832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else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if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(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table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j - 1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i - </w:t>
      </w:r>
      <w:proofErr w:type="spellStart"/>
      <w:r w:rsidRPr="00AC47E0">
        <w:rPr>
          <w:rFonts w:ascii="Consolas" w:hAnsi="Consolas" w:cs="Consolas"/>
          <w:color w:val="808080"/>
          <w:sz w:val="14"/>
          <w:szCs w:val="19"/>
          <w:highlight w:val="white"/>
        </w:rPr>
        <w:t>values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j - 1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== </w:t>
      </w:r>
      <w:r w:rsidRPr="00AC47E0">
        <w:rPr>
          <w:rFonts w:ascii="Consolas" w:hAnsi="Consolas" w:cs="Consolas"/>
          <w:color w:val="6F008A"/>
          <w:sz w:val="14"/>
          <w:szCs w:val="19"/>
          <w:highlight w:val="white"/>
        </w:rPr>
        <w:t>INT_MAX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)</w:t>
      </w:r>
    </w:p>
    <w:p w14:paraId="4106C674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table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j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i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=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table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j - 1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i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</w:t>
      </w:r>
    </w:p>
    <w:p w14:paraId="3BF82423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else</w:t>
      </w:r>
      <w:proofErr w:type="spellEnd"/>
    </w:p>
    <w:p w14:paraId="398F1DF2" w14:textId="61C6C184" w:rsidR="00AC47E0" w:rsidRPr="00AC47E0" w:rsidRDefault="00AC47E0" w:rsidP="0083253E">
      <w:pPr>
        <w:autoSpaceDE w:val="0"/>
        <w:autoSpaceDN w:val="0"/>
        <w:adjustRightInd w:val="0"/>
        <w:spacing w:after="0" w:line="240" w:lineRule="auto"/>
        <w:ind w:right="-851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table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j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i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= table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j-1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i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&lt;table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j-1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i-</w:t>
      </w:r>
      <w:r w:rsidRPr="00AC47E0">
        <w:rPr>
          <w:rFonts w:ascii="Consolas" w:hAnsi="Consolas" w:cs="Consolas"/>
          <w:color w:val="808080"/>
          <w:sz w:val="14"/>
          <w:szCs w:val="19"/>
          <w:highlight w:val="white"/>
        </w:rPr>
        <w:t>values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j-1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+</w:t>
      </w:r>
      <w:r w:rsidRPr="00AC47E0">
        <w:rPr>
          <w:rFonts w:ascii="Consolas" w:hAnsi="Consolas" w:cs="Consolas"/>
          <w:color w:val="808080"/>
          <w:sz w:val="14"/>
          <w:szCs w:val="19"/>
          <w:highlight w:val="white"/>
        </w:rPr>
        <w:t>sizes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j-1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?table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j-1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i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:table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j-1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i-</w:t>
      </w:r>
      <w:r w:rsidRPr="00AC47E0">
        <w:rPr>
          <w:rFonts w:ascii="Consolas" w:hAnsi="Consolas" w:cs="Consolas"/>
          <w:color w:val="808080"/>
          <w:sz w:val="14"/>
          <w:szCs w:val="19"/>
          <w:highlight w:val="white"/>
        </w:rPr>
        <w:t>values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j-1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+</w:t>
      </w:r>
      <w:r w:rsidRPr="00AC47E0">
        <w:rPr>
          <w:rFonts w:ascii="Consolas" w:hAnsi="Consolas" w:cs="Consolas"/>
          <w:color w:val="808080"/>
          <w:sz w:val="14"/>
          <w:szCs w:val="19"/>
          <w:highlight w:val="white"/>
        </w:rPr>
        <w:t>sizes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j-1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</w:t>
      </w:r>
    </w:p>
    <w:p w14:paraId="427C8E7A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  <w:t>}</w:t>
      </w:r>
    </w:p>
    <w:p w14:paraId="3F72B5B0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if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(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table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size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i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&lt;= </w:t>
      </w:r>
      <w:proofErr w:type="spellStart"/>
      <w:r w:rsidRPr="00AC47E0">
        <w:rPr>
          <w:rFonts w:ascii="Consolas" w:hAnsi="Consolas" w:cs="Consolas"/>
          <w:color w:val="808080"/>
          <w:sz w:val="14"/>
          <w:szCs w:val="19"/>
          <w:highlight w:val="white"/>
        </w:rPr>
        <w:t>totalsize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)</w:t>
      </w:r>
    </w:p>
    <w:p w14:paraId="2EB0F2D6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  <w:t>{</w:t>
      </w:r>
    </w:p>
    <w:p w14:paraId="5560C3AC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bestValue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= i;</w:t>
      </w:r>
    </w:p>
    <w:p w14:paraId="7C3F85B5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  <w:t>}</w:t>
      </w:r>
    </w:p>
    <w:p w14:paraId="197DEF34" w14:textId="5A9EABD4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  <w:t>}</w:t>
      </w:r>
    </w:p>
    <w:p w14:paraId="0F4E4EE6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for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(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int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k = size-1; k &gt;= 0; k--)</w:t>
      </w:r>
    </w:p>
    <w:p w14:paraId="4A357916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  <w:t>{</w:t>
      </w:r>
    </w:p>
    <w:p w14:paraId="00732F4A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if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(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bestValue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- </w:t>
      </w:r>
      <w:proofErr w:type="spellStart"/>
      <w:r w:rsidRPr="00AC47E0">
        <w:rPr>
          <w:rFonts w:ascii="Consolas" w:hAnsi="Consolas" w:cs="Consolas"/>
          <w:color w:val="808080"/>
          <w:sz w:val="14"/>
          <w:szCs w:val="19"/>
          <w:highlight w:val="white"/>
        </w:rPr>
        <w:t>values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k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&gt;= 0)</w:t>
      </w:r>
    </w:p>
    <w:p w14:paraId="5DE9EBBE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  <w:t>{</w:t>
      </w:r>
    </w:p>
    <w:p w14:paraId="7205CB43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if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(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table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k+1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][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bestValue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==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table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k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][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bestValue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- </w:t>
      </w:r>
      <w:proofErr w:type="spellStart"/>
      <w:r w:rsidRPr="00AC47E0">
        <w:rPr>
          <w:rFonts w:ascii="Consolas" w:hAnsi="Consolas" w:cs="Consolas"/>
          <w:color w:val="808080"/>
          <w:sz w:val="14"/>
          <w:szCs w:val="19"/>
          <w:highlight w:val="white"/>
        </w:rPr>
        <w:t>values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k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+ </w:t>
      </w:r>
      <w:proofErr w:type="spellStart"/>
      <w:r w:rsidRPr="00AC47E0">
        <w:rPr>
          <w:rFonts w:ascii="Consolas" w:hAnsi="Consolas" w:cs="Consolas"/>
          <w:color w:val="808080"/>
          <w:sz w:val="14"/>
          <w:szCs w:val="19"/>
          <w:highlight w:val="white"/>
        </w:rPr>
        <w:t>sizes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k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)</w:t>
      </w:r>
    </w:p>
    <w:p w14:paraId="6353BC94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  <w:t>{</w:t>
      </w:r>
    </w:p>
    <w:p w14:paraId="1E7661B2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bestChoice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k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=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true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</w:t>
      </w:r>
    </w:p>
    <w:p w14:paraId="3E8E9AAB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bestValue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=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bestValue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- </w:t>
      </w:r>
      <w:proofErr w:type="spellStart"/>
      <w:r w:rsidRPr="00AC47E0">
        <w:rPr>
          <w:rFonts w:ascii="Consolas" w:hAnsi="Consolas" w:cs="Consolas"/>
          <w:color w:val="808080"/>
          <w:sz w:val="14"/>
          <w:szCs w:val="19"/>
          <w:highlight w:val="white"/>
        </w:rPr>
        <w:t>values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k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</w:t>
      </w:r>
    </w:p>
    <w:p w14:paraId="7FD06404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  <w:t>}</w:t>
      </w:r>
    </w:p>
    <w:p w14:paraId="7899DBBF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cout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&lt;&lt;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k 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&lt;&lt;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r w:rsidRPr="00AC47E0">
        <w:rPr>
          <w:rFonts w:ascii="Consolas" w:hAnsi="Consolas" w:cs="Consolas"/>
          <w:color w:val="A31515"/>
          <w:sz w:val="14"/>
          <w:szCs w:val="19"/>
          <w:highlight w:val="white"/>
        </w:rPr>
        <w:t>": "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&lt;&lt;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bestChoice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k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&lt;&lt;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r w:rsidRPr="00AC47E0">
        <w:rPr>
          <w:rFonts w:ascii="Consolas" w:hAnsi="Consolas" w:cs="Consolas"/>
          <w:color w:val="A31515"/>
          <w:sz w:val="14"/>
          <w:szCs w:val="19"/>
          <w:highlight w:val="white"/>
        </w:rPr>
        <w:t>", "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</w:t>
      </w:r>
    </w:p>
    <w:p w14:paraId="4190169D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  <w:t>}</w:t>
      </w:r>
    </w:p>
    <w:p w14:paraId="4FC051FC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  <w:t>}</w:t>
      </w:r>
    </w:p>
    <w:p w14:paraId="0BBB458F" w14:textId="54870383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cout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&lt;&lt;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r w:rsidRPr="00AC47E0">
        <w:rPr>
          <w:rFonts w:ascii="Consolas" w:hAnsi="Consolas" w:cs="Consolas"/>
          <w:color w:val="A31515"/>
          <w:sz w:val="14"/>
          <w:szCs w:val="19"/>
          <w:highlight w:val="white"/>
        </w:rPr>
        <w:t>'\n'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</w:t>
      </w:r>
    </w:p>
    <w:p w14:paraId="2A68331A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vector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&lt;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short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&gt; wynik; </w:t>
      </w:r>
      <w:r w:rsidRPr="00AC47E0">
        <w:rPr>
          <w:rFonts w:ascii="Consolas" w:hAnsi="Consolas" w:cs="Consolas"/>
          <w:color w:val="008000"/>
          <w:sz w:val="14"/>
          <w:szCs w:val="19"/>
          <w:highlight w:val="white"/>
        </w:rPr>
        <w:t>// rozwiązanie</w:t>
      </w:r>
    </w:p>
    <w:p w14:paraId="7A7D301A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wynik.resize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(0);</w:t>
      </w:r>
    </w:p>
    <w:p w14:paraId="2FAB5679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for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(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int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i = 0; i &lt;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size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 i++)</w:t>
      </w:r>
    </w:p>
    <w:p w14:paraId="5B2131B4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if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(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bestChoice</w:t>
      </w:r>
      <w:proofErr w:type="spellEnd"/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i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)</w:t>
      </w:r>
    </w:p>
    <w:p w14:paraId="237CA6C0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wynik.push_back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(i);</w:t>
      </w:r>
    </w:p>
    <w:p w14:paraId="0015DDDC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for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(</w:t>
      </w:r>
      <w:proofErr w:type="spellStart"/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int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i = 0; i &lt; </w:t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wynik.size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(); i++)</w:t>
      </w:r>
    </w:p>
    <w:p w14:paraId="61ECE6AF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cout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&lt;&lt;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wynik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[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i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]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&lt;&lt;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r w:rsidRPr="00AC47E0">
        <w:rPr>
          <w:rFonts w:ascii="Consolas" w:hAnsi="Consolas" w:cs="Consolas"/>
          <w:color w:val="A31515"/>
          <w:sz w:val="14"/>
          <w:szCs w:val="19"/>
          <w:highlight w:val="white"/>
        </w:rPr>
        <w:t>" "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</w:t>
      </w:r>
    </w:p>
    <w:p w14:paraId="585AB665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proofErr w:type="spellStart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cout</w:t>
      </w:r>
      <w:proofErr w:type="spellEnd"/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r w:rsidRPr="00AC47E0">
        <w:rPr>
          <w:rFonts w:ascii="Consolas" w:hAnsi="Consolas" w:cs="Consolas"/>
          <w:color w:val="008B8B"/>
          <w:sz w:val="14"/>
          <w:szCs w:val="19"/>
          <w:highlight w:val="white"/>
        </w:rPr>
        <w:t>&lt;&lt;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r w:rsidRPr="00AC47E0">
        <w:rPr>
          <w:rFonts w:ascii="Consolas" w:hAnsi="Consolas" w:cs="Consolas"/>
          <w:color w:val="A31515"/>
          <w:sz w:val="14"/>
          <w:szCs w:val="19"/>
          <w:highlight w:val="white"/>
        </w:rPr>
        <w:t>'\n'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;</w:t>
      </w:r>
    </w:p>
    <w:p w14:paraId="2B141A9B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</w:p>
    <w:p w14:paraId="3D4D84F3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8000"/>
          <w:sz w:val="14"/>
          <w:szCs w:val="19"/>
          <w:highlight w:val="white"/>
        </w:rPr>
        <w:t>// zwrócenie rozwiązania</w:t>
      </w:r>
    </w:p>
    <w:p w14:paraId="61F2338B" w14:textId="77777777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ab/>
      </w:r>
      <w:r w:rsidRPr="00AC47E0">
        <w:rPr>
          <w:rFonts w:ascii="Consolas" w:hAnsi="Consolas" w:cs="Consolas"/>
          <w:color w:val="0000FF"/>
          <w:sz w:val="14"/>
          <w:szCs w:val="19"/>
          <w:highlight w:val="white"/>
        </w:rPr>
        <w:t>return</w:t>
      </w: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wynik;</w:t>
      </w:r>
    </w:p>
    <w:p w14:paraId="3E0B8719" w14:textId="1C63D58F" w:rsidR="00AC47E0" w:rsidRPr="00AC47E0" w:rsidRDefault="00AC47E0" w:rsidP="00AC47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AC47E0">
        <w:rPr>
          <w:rFonts w:ascii="Consolas" w:hAnsi="Consolas" w:cs="Consolas"/>
          <w:color w:val="000000"/>
          <w:sz w:val="14"/>
          <w:szCs w:val="19"/>
          <w:highlight w:val="white"/>
        </w:rPr>
        <w:t>}</w:t>
      </w:r>
    </w:p>
    <w:p w14:paraId="79E71012" w14:textId="5B4AA7D1" w:rsidR="006F1514" w:rsidRPr="001820FD" w:rsidRDefault="002621A2" w:rsidP="00AC47E0">
      <w:pPr>
        <w:pStyle w:val="Nagwek1"/>
      </w:pPr>
      <w:r w:rsidRPr="001820FD">
        <w:lastRenderedPageBreak/>
        <w:t>Testowanie</w:t>
      </w:r>
    </w:p>
    <w:p w14:paraId="0DDAFE37" w14:textId="77777777" w:rsidR="00753C60" w:rsidRPr="001820FD" w:rsidRDefault="00B13881" w:rsidP="00372817">
      <w:r w:rsidRPr="001820FD">
        <w:t xml:space="preserve">Pliki wejściowe </w:t>
      </w:r>
      <w:r w:rsidR="00372817" w:rsidRPr="001820FD">
        <w:t xml:space="preserve">dla programu mają następującą postać: liczba elementów plecaka i pary opisujące rzeczy (rozmiar i wartość). </w:t>
      </w:r>
    </w:p>
    <w:p w14:paraId="17DBFDAD" w14:textId="18C57E09" w:rsidR="00372817" w:rsidRPr="001820FD" w:rsidRDefault="00753C60" w:rsidP="00372817">
      <w:r w:rsidRPr="001820FD">
        <w:t xml:space="preserve">Funkcja generująca rzeczy do umieszczenia w plecaku dopuszcza tylko takie rozwiązania, w których suma wartości wszystkich wygenerowanych przedmiotów przekracza całkowitą wielkość plecaka zwiększoną </w:t>
      </w:r>
      <w:r w:rsidR="00E02BE9">
        <w:br/>
      </w:r>
      <w:r w:rsidRPr="001820FD">
        <w:t xml:space="preserve">o 25%. </w:t>
      </w:r>
      <w:r w:rsidR="008E503F" w:rsidRPr="001820FD">
        <w:t>W testowaniu losowych instancji w</w:t>
      </w:r>
      <w:r w:rsidR="00372817" w:rsidRPr="001820FD">
        <w:t xml:space="preserve">ielkość plecaka jest </w:t>
      </w:r>
      <w:r w:rsidR="00EF72E7" w:rsidRPr="001820FD">
        <w:t>ustawiana automatycznie według wzoru:</w:t>
      </w:r>
    </w:p>
    <w:p w14:paraId="2AFEAA44" w14:textId="0F88B4BE" w:rsidR="00EF72E7" w:rsidRPr="001820FD" w:rsidRDefault="00EF72E7" w:rsidP="00EF72E7">
      <w:pPr>
        <w:jc w:val="center"/>
        <w:rPr>
          <w:i/>
        </w:rPr>
      </w:pPr>
      <w:r w:rsidRPr="001820FD">
        <w:rPr>
          <w:i/>
        </w:rPr>
        <w:t xml:space="preserve">Rozmiar = 1,5 * </w:t>
      </w:r>
      <w:proofErr w:type="spellStart"/>
      <w:r w:rsidRPr="001820FD">
        <w:rPr>
          <w:i/>
        </w:rPr>
        <w:t>liczba_elementów</w:t>
      </w:r>
      <w:proofErr w:type="spellEnd"/>
    </w:p>
    <w:p w14:paraId="369040CB" w14:textId="2A58DBA4" w:rsidR="008E503F" w:rsidRPr="001820FD" w:rsidRDefault="008E503F" w:rsidP="008E503F">
      <w:r w:rsidRPr="001820FD">
        <w:t xml:space="preserve">Początkowy rozmiar plecaka to </w:t>
      </w:r>
      <w:r w:rsidR="00E02BE9">
        <w:t>75</w:t>
      </w:r>
      <w:r w:rsidRPr="001820FD">
        <w:t xml:space="preserve">, a liczba elementów to </w:t>
      </w:r>
      <w:r w:rsidR="00E02BE9">
        <w:t>50</w:t>
      </w:r>
      <w:r w:rsidRPr="001820FD">
        <w:t xml:space="preserve">. Rozmiar plecaka jest zwiększany o </w:t>
      </w:r>
      <w:r w:rsidR="00E02BE9">
        <w:t>75</w:t>
      </w:r>
      <w:r w:rsidRPr="001820FD">
        <w:t xml:space="preserve"> w każdej iteracji aż do </w:t>
      </w:r>
      <w:r w:rsidR="00E02BE9">
        <w:t>900</w:t>
      </w:r>
      <w:r w:rsidRPr="001820FD">
        <w:t xml:space="preserve"> i liczba elementów wzrasta od </w:t>
      </w:r>
      <w:r w:rsidR="00E02BE9">
        <w:t>50</w:t>
      </w:r>
      <w:r w:rsidRPr="001820FD">
        <w:t xml:space="preserve"> do </w:t>
      </w:r>
      <w:r w:rsidR="00E02BE9">
        <w:t>6</w:t>
      </w:r>
      <w:r w:rsidRPr="001820FD">
        <w:t>00.</w:t>
      </w:r>
    </w:p>
    <w:p w14:paraId="13B8E762" w14:textId="1A500990" w:rsidR="008E503F" w:rsidRPr="001820FD" w:rsidRDefault="008E503F" w:rsidP="008E503F">
      <w:r w:rsidRPr="001820FD">
        <w:t xml:space="preserve">W rozszerzonych testach program wykonuje algorytm dla powyższych rozmiarów, </w:t>
      </w:r>
      <w:r w:rsidR="00753C60" w:rsidRPr="001820FD">
        <w:t>dla każdego</w:t>
      </w:r>
      <w:r w:rsidRPr="001820FD">
        <w:t xml:space="preserve"> ustawiając</w:t>
      </w:r>
      <w:r w:rsidR="00753C60" w:rsidRPr="001820FD">
        <w:t xml:space="preserve"> </w:t>
      </w:r>
      <w:r w:rsidR="00B616DF" w:rsidRPr="001820FD">
        <w:t xml:space="preserve">wszystkie liczby elementów od </w:t>
      </w:r>
      <w:r w:rsidR="00E02BE9">
        <w:t>50</w:t>
      </w:r>
      <w:r w:rsidR="00B616DF" w:rsidRPr="001820FD">
        <w:t xml:space="preserve"> do </w:t>
      </w:r>
      <w:r w:rsidR="00E02BE9">
        <w:t>6</w:t>
      </w:r>
      <w:r w:rsidR="00B616DF" w:rsidRPr="001820FD">
        <w:t xml:space="preserve">00 (co </w:t>
      </w:r>
      <w:r w:rsidR="00E02BE9">
        <w:t>50</w:t>
      </w:r>
      <w:r w:rsidR="00B616DF" w:rsidRPr="001820FD">
        <w:t>).</w:t>
      </w:r>
    </w:p>
    <w:p w14:paraId="1FB8CD90" w14:textId="6B80D212" w:rsidR="00372817" w:rsidRPr="001820FD" w:rsidRDefault="00381FBC" w:rsidP="00372817">
      <w:r w:rsidRPr="001820FD">
        <w:t xml:space="preserve">Do zbadania czasu działania algorytm był wykonywany </w:t>
      </w:r>
      <w:r w:rsidR="00E02BE9">
        <w:t xml:space="preserve">po </w:t>
      </w:r>
      <w:r w:rsidRPr="001820FD">
        <w:t xml:space="preserve">100 razy (dla losowo generowanych instancji </w:t>
      </w:r>
      <w:r w:rsidR="00E02BE9">
        <w:br/>
      </w:r>
      <w:r w:rsidRPr="001820FD">
        <w:t xml:space="preserve">o zadanym rozmiarze), a następnie jego wyniki zostały uśrednione. </w:t>
      </w:r>
    </w:p>
    <w:p w14:paraId="263F0ABB" w14:textId="70984EE5" w:rsidR="00DE389C" w:rsidRPr="001820FD" w:rsidRDefault="00DE389C" w:rsidP="00372817">
      <w:r w:rsidRPr="001820FD">
        <w:t xml:space="preserve">Czas wykonywania algorytmu był mierzony dzięki własnej klasie </w:t>
      </w:r>
      <w:proofErr w:type="spellStart"/>
      <w:r w:rsidRPr="001820FD">
        <w:rPr>
          <w:rFonts w:ascii="Consolas" w:hAnsi="Consolas" w:cs="Consolas"/>
          <w:sz w:val="16"/>
          <w:szCs w:val="19"/>
        </w:rPr>
        <w:t>MyTimer</w:t>
      </w:r>
      <w:proofErr w:type="spellEnd"/>
      <w:r w:rsidRPr="001820FD">
        <w:t xml:space="preserve">. Zlicza ona takty zegara procesora </w:t>
      </w:r>
      <w:r w:rsidR="00E02BE9">
        <w:br/>
      </w:r>
      <w:r w:rsidRPr="001820FD">
        <w:t xml:space="preserve">i dzieli tę liczbę przez jego częstotliwość, a następnie mnoży przez 1000 aby wynik był podany </w:t>
      </w:r>
      <w:r w:rsidR="00E02BE9">
        <w:br/>
      </w:r>
      <w:r w:rsidRPr="001820FD">
        <w:t>w m</w:t>
      </w:r>
      <w:r w:rsidR="00E02BE9">
        <w:t>ili</w:t>
      </w:r>
      <w:r w:rsidRPr="001820FD">
        <w:t>s</w:t>
      </w:r>
      <w:r w:rsidR="00E02BE9">
        <w:t>ekundach, lub 1000000 dla wyniku w sekundach.</w:t>
      </w:r>
    </w:p>
    <w:p w14:paraId="0358DE91" w14:textId="3A1D4174" w:rsidR="002621A2" w:rsidRPr="001820FD" w:rsidRDefault="00A87E87" w:rsidP="0096159E">
      <w:pPr>
        <w:pStyle w:val="Nagwek1"/>
      </w:pPr>
      <w:r w:rsidRPr="001820FD">
        <w:t>W</w:t>
      </w:r>
      <w:r w:rsidR="00A46AC1" w:rsidRPr="001820FD">
        <w:t>yniki</w:t>
      </w:r>
    </w:p>
    <w:p w14:paraId="45C97CCC" w14:textId="71D09825" w:rsidR="004D414C" w:rsidRPr="001820FD" w:rsidRDefault="004D414C" w:rsidP="0096159E">
      <w:r w:rsidRPr="001820FD">
        <w:t>Poniże</w:t>
      </w:r>
      <w:r w:rsidR="000E595D" w:rsidRPr="001820FD">
        <w:t>j przedstawiono wyniki pomiarów.</w:t>
      </w:r>
      <w:r w:rsidR="001820FD" w:rsidRPr="001820FD">
        <w:t xml:space="preserve"> Najpierw  przeprowadzony został szybki test dla</w:t>
      </w:r>
      <w:r w:rsidR="001820FD">
        <w:t xml:space="preserve"> pojedynczych wielkości plecaka dla danej liczby elementów, potem został on rozszerzony o więcej wartości.</w:t>
      </w:r>
      <w:r w:rsidR="00857AAB">
        <w:t xml:space="preserve"> W takiej samej kolejności prezentowane są wyniki.</w:t>
      </w:r>
    </w:p>
    <w:p w14:paraId="7577C0B7" w14:textId="4F1FB8BE" w:rsidR="00621C9E" w:rsidRPr="001820FD" w:rsidRDefault="00CC3DCD" w:rsidP="00621C87">
      <w:pPr>
        <w:spacing w:after="0"/>
        <w:jc w:val="center"/>
        <w:rPr>
          <w:sz w:val="18"/>
          <w:szCs w:val="18"/>
        </w:rPr>
      </w:pPr>
      <w:r w:rsidRPr="001820FD">
        <w:rPr>
          <w:sz w:val="18"/>
          <w:szCs w:val="18"/>
        </w:rPr>
        <w:t>Tabela 6</w:t>
      </w:r>
      <w:r w:rsidR="00621C9E" w:rsidRPr="001820FD">
        <w:rPr>
          <w:sz w:val="18"/>
          <w:szCs w:val="18"/>
        </w:rPr>
        <w:t xml:space="preserve"> Pomiar czasów wykonywania się algorytm</w:t>
      </w:r>
      <w:r w:rsidR="00621C87" w:rsidRPr="001820FD">
        <w:rPr>
          <w:sz w:val="18"/>
          <w:szCs w:val="18"/>
        </w:rPr>
        <w:t>u</w:t>
      </w:r>
      <w:r w:rsidR="0002187D" w:rsidRPr="001820FD">
        <w:rPr>
          <w:sz w:val="18"/>
          <w:szCs w:val="18"/>
        </w:rPr>
        <w:t xml:space="preserve"> dla pojemności równej 1,5 liczby elementów</w:t>
      </w:r>
      <w:r w:rsidR="00615328">
        <w:rPr>
          <w:sz w:val="18"/>
          <w:szCs w:val="18"/>
        </w:rPr>
        <w:t xml:space="preserve"> i </w:t>
      </w:r>
      <w:r w:rsidR="00A029A6" w:rsidRPr="00A029A6">
        <w:rPr>
          <w:sz w:val="18"/>
          <w:szCs w:val="18"/>
        </w:rPr>
        <w:t xml:space="preserve">ε </w:t>
      </w:r>
      <w:r w:rsidR="00615328">
        <w:rPr>
          <w:sz w:val="18"/>
          <w:szCs w:val="18"/>
        </w:rPr>
        <w:t>= {0,2, 0,5, 0,8</w:t>
      </w:r>
      <w:r w:rsidR="002D4040">
        <w:rPr>
          <w:sz w:val="18"/>
          <w:szCs w:val="18"/>
        </w:rPr>
        <w:t>, 0,99</w:t>
      </w:r>
      <w:r w:rsidR="00615328">
        <w:rPr>
          <w:sz w:val="18"/>
          <w:szCs w:val="18"/>
        </w:rPr>
        <w:t>}</w:t>
      </w:r>
    </w:p>
    <w:tbl>
      <w:tblPr>
        <w:tblW w:w="623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30"/>
        <w:gridCol w:w="1276"/>
        <w:gridCol w:w="1276"/>
        <w:gridCol w:w="1275"/>
      </w:tblGrid>
      <w:tr w:rsidR="002D4040" w:rsidRPr="00615328" w14:paraId="2E26B927" w14:textId="31938BA2" w:rsidTr="00917B48">
        <w:trPr>
          <w:trHeight w:val="345"/>
          <w:jc w:val="center"/>
        </w:trPr>
        <w:tc>
          <w:tcPr>
            <w:tcW w:w="11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6FECB176" w14:textId="77777777" w:rsidR="002D4040" w:rsidRPr="00615328" w:rsidRDefault="002D4040" w:rsidP="00615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61532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Liczba elementów</w:t>
            </w:r>
          </w:p>
        </w:tc>
        <w:tc>
          <w:tcPr>
            <w:tcW w:w="5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0460979A" w14:textId="56492510" w:rsidR="002D4040" w:rsidRPr="00615328" w:rsidRDefault="002D4040" w:rsidP="00615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61532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Czas wykonywania</w:t>
            </w:r>
            <w:r w:rsidRPr="00A029A6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 xml:space="preserve"> [ms]</w:t>
            </w:r>
          </w:p>
        </w:tc>
      </w:tr>
      <w:tr w:rsidR="002D4040" w:rsidRPr="00615328" w14:paraId="203D581B" w14:textId="08A4A8F2" w:rsidTr="00917B48">
        <w:trPr>
          <w:trHeight w:val="345"/>
          <w:jc w:val="center"/>
        </w:trPr>
        <w:tc>
          <w:tcPr>
            <w:tcW w:w="11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9EB6E" w14:textId="77777777" w:rsidR="002D4040" w:rsidRPr="00615328" w:rsidRDefault="002D4040" w:rsidP="002D4040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11E9A1C5" w14:textId="77777777" w:rsidR="002D4040" w:rsidRPr="00615328" w:rsidRDefault="002D4040" w:rsidP="002D40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61532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ε = 0,2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4AEFCEFE" w14:textId="77777777" w:rsidR="002D4040" w:rsidRPr="00615328" w:rsidRDefault="002D4040" w:rsidP="002D40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61532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ε = 0,5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6CE4CA9A" w14:textId="77777777" w:rsidR="002D4040" w:rsidRPr="00615328" w:rsidRDefault="002D4040" w:rsidP="002D40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61532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ε = 0,8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</w:tcPr>
          <w:p w14:paraId="2FF1EFA8" w14:textId="53D93D7D" w:rsidR="002D4040" w:rsidRPr="00615328" w:rsidRDefault="002D4040" w:rsidP="002D40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ε = 0,99</w:t>
            </w:r>
          </w:p>
        </w:tc>
      </w:tr>
      <w:tr w:rsidR="002D4040" w:rsidRPr="00615328" w14:paraId="4E79F338" w14:textId="6F83CC28" w:rsidTr="00917B48">
        <w:trPr>
          <w:trHeight w:val="33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6C69B57C" w14:textId="77777777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61532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123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2E64404C" w14:textId="60C4A984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5,56</w:t>
            </w:r>
          </w:p>
        </w:tc>
        <w:tc>
          <w:tcPr>
            <w:tcW w:w="127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57036CF7" w14:textId="5298EF79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0,59</w:t>
            </w:r>
          </w:p>
        </w:tc>
        <w:tc>
          <w:tcPr>
            <w:tcW w:w="127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397812E7" w14:textId="57E298DA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0,66</w:t>
            </w:r>
          </w:p>
        </w:tc>
        <w:tc>
          <w:tcPr>
            <w:tcW w:w="1275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bottom"/>
          </w:tcPr>
          <w:p w14:paraId="2E3C095A" w14:textId="5018B662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0,50</w:t>
            </w:r>
          </w:p>
        </w:tc>
      </w:tr>
      <w:tr w:rsidR="002D4040" w:rsidRPr="00615328" w14:paraId="33F759C2" w14:textId="503F8E0C" w:rsidTr="00917B48">
        <w:trPr>
          <w:trHeight w:val="33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37749A3D" w14:textId="77777777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61532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F4DE969" w14:textId="13A002D0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53,38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3B000D0E" w14:textId="6B663B80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C019680" w14:textId="732E4922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bottom"/>
          </w:tcPr>
          <w:p w14:paraId="31393FB9" w14:textId="5F199C80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4,41</w:t>
            </w:r>
          </w:p>
        </w:tc>
      </w:tr>
      <w:tr w:rsidR="002D4040" w:rsidRPr="00615328" w14:paraId="609FC1AD" w14:textId="7C4E5C1E" w:rsidTr="00917B48">
        <w:trPr>
          <w:trHeight w:val="33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333B363A" w14:textId="77777777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61532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150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19C253E" w14:textId="06AF553D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180,80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5E4D6AA7" w14:textId="0E0B22DB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22,89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5B016C2C" w14:textId="2F3CA7E5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19,62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bottom"/>
          </w:tcPr>
          <w:p w14:paraId="6530E8C7" w14:textId="7495BE9A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15,25</w:t>
            </w:r>
          </w:p>
        </w:tc>
      </w:tr>
      <w:tr w:rsidR="002D4040" w:rsidRPr="00615328" w14:paraId="1BA8EB56" w14:textId="205EFA21" w:rsidTr="00917B48">
        <w:trPr>
          <w:trHeight w:val="33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6BD6070D" w14:textId="77777777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61532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200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CD96B92" w14:textId="4B55234D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378,73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C007E9C" w14:textId="3A7DAE3E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51,01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A05CD7D" w14:textId="6E2A145E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46,32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bottom"/>
          </w:tcPr>
          <w:p w14:paraId="76AE83AD" w14:textId="2FBE0D90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37,80</w:t>
            </w:r>
          </w:p>
        </w:tc>
      </w:tr>
      <w:tr w:rsidR="002D4040" w:rsidRPr="00615328" w14:paraId="44AF72DB" w14:textId="1FFE6CD3" w:rsidTr="00917B48">
        <w:trPr>
          <w:trHeight w:val="33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3A58FB30" w14:textId="77777777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61532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250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2A93C14" w14:textId="31241B52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1160,72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3172845D" w14:textId="6814C414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112,45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14CA700" w14:textId="71400BB0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117,46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bottom"/>
          </w:tcPr>
          <w:p w14:paraId="7EA1A08F" w14:textId="291B0B48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90,79</w:t>
            </w:r>
          </w:p>
        </w:tc>
      </w:tr>
      <w:tr w:rsidR="002D4040" w:rsidRPr="00615328" w14:paraId="5AAB1A80" w14:textId="199979D9" w:rsidTr="00917B48">
        <w:trPr>
          <w:trHeight w:val="33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19D61CD1" w14:textId="77777777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61532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300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61C4EEC" w14:textId="0D9080E4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1891,04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70C9B23" w14:textId="4C1CDCFB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202,69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9A85AAA" w14:textId="38E25B95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222,70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bottom"/>
          </w:tcPr>
          <w:p w14:paraId="2FE442E3" w14:textId="0D8C84F4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170,72</w:t>
            </w:r>
          </w:p>
        </w:tc>
      </w:tr>
      <w:tr w:rsidR="002D4040" w:rsidRPr="00615328" w14:paraId="743D6A8B" w14:textId="62E6DC20" w:rsidTr="00917B48">
        <w:trPr>
          <w:trHeight w:val="33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71248C2B" w14:textId="77777777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61532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350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22224E80" w14:textId="47E1C729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2698,08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92A482A" w14:textId="406B205C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587,47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61F2790" w14:textId="5A1CF873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630,01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bottom"/>
          </w:tcPr>
          <w:p w14:paraId="4D979369" w14:textId="62D5362B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294,51</w:t>
            </w:r>
          </w:p>
        </w:tc>
      </w:tr>
      <w:tr w:rsidR="002D4040" w:rsidRPr="00615328" w14:paraId="3C2D3C32" w14:textId="4AFF108A" w:rsidTr="00917B48">
        <w:trPr>
          <w:trHeight w:val="33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732D4F47" w14:textId="77777777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61532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400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2C474F81" w14:textId="5A3E96A0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4042,19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6C1D351" w14:textId="369F56F8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523,73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4D4A0E5" w14:textId="1723C24A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562,09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bottom"/>
          </w:tcPr>
          <w:p w14:paraId="362A5F77" w14:textId="288BEBEF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502,62</w:t>
            </w:r>
          </w:p>
        </w:tc>
      </w:tr>
      <w:tr w:rsidR="002D4040" w:rsidRPr="00615328" w14:paraId="5EBC8BEF" w14:textId="129D3033" w:rsidTr="00917B48">
        <w:trPr>
          <w:trHeight w:val="33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2E6B1D30" w14:textId="77777777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61532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450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5E4B77CD" w14:textId="6A97ED73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6701,16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03FEA9D" w14:textId="1D694158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971,44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7F18352A" w14:textId="4CC2CFAB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942,64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bottom"/>
          </w:tcPr>
          <w:p w14:paraId="334ED172" w14:textId="1AE70146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751,30</w:t>
            </w:r>
          </w:p>
        </w:tc>
      </w:tr>
      <w:tr w:rsidR="002D4040" w:rsidRPr="00615328" w14:paraId="7FEB1C30" w14:textId="71C5CFBD" w:rsidTr="00917B48">
        <w:trPr>
          <w:trHeight w:val="33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02513D73" w14:textId="77777777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61532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500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1AF0E4B" w14:textId="1DD08E46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11020,10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33C3F87D" w14:textId="7A963665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1733,05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020A874" w14:textId="363F92AC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1783,40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bottom"/>
          </w:tcPr>
          <w:p w14:paraId="4CBF70E2" w14:textId="2B289EEA" w:rsidR="002D4040" w:rsidRPr="00615328" w:rsidRDefault="002D4040" w:rsidP="002D4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1081,49</w:t>
            </w:r>
          </w:p>
        </w:tc>
      </w:tr>
      <w:tr w:rsidR="00E14A92" w:rsidRPr="00615328" w14:paraId="3E625215" w14:textId="675A653E" w:rsidTr="00917B48">
        <w:trPr>
          <w:trHeight w:val="33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79A56A87" w14:textId="77777777" w:rsidR="00E14A92" w:rsidRPr="00615328" w:rsidRDefault="00E14A92" w:rsidP="00E14A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61532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550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59F4A677" w14:textId="3BB29184" w:rsidR="00E14A92" w:rsidRPr="00615328" w:rsidRDefault="00E14A92" w:rsidP="00E14A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18127,11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9A312F4" w14:textId="1CEF0DF5" w:rsidR="00E14A92" w:rsidRPr="00615328" w:rsidRDefault="00E14A92" w:rsidP="00E14A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2614,83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201AC773" w14:textId="7AD6BAB4" w:rsidR="00E14A92" w:rsidRPr="00615328" w:rsidRDefault="00E14A92" w:rsidP="00E14A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2805,68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bottom"/>
          </w:tcPr>
          <w:p w14:paraId="11EADEE2" w14:textId="04189239" w:rsidR="00E14A92" w:rsidRPr="00615328" w:rsidRDefault="00E14A92" w:rsidP="00E14A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2138,62</w:t>
            </w:r>
          </w:p>
        </w:tc>
      </w:tr>
      <w:tr w:rsidR="00E14A92" w:rsidRPr="00615328" w14:paraId="4948BB81" w14:textId="7A753208" w:rsidTr="00917B48">
        <w:trPr>
          <w:trHeight w:val="330"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5CF3B828" w14:textId="77777777" w:rsidR="00E14A92" w:rsidRPr="00615328" w:rsidRDefault="00E14A92" w:rsidP="00E14A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61532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600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CECD025" w14:textId="31B68D36" w:rsidR="00E14A92" w:rsidRPr="00615328" w:rsidRDefault="00E14A92" w:rsidP="00E14A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27332,81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73F9C759" w14:textId="75C7DC8F" w:rsidR="00E14A92" w:rsidRPr="00615328" w:rsidRDefault="00E14A92" w:rsidP="00E14A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3890,45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50618C1B" w14:textId="23D76297" w:rsidR="00E14A92" w:rsidRPr="00615328" w:rsidRDefault="00E14A92" w:rsidP="00E14A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3956,22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vAlign w:val="bottom"/>
          </w:tcPr>
          <w:p w14:paraId="7D0D4401" w14:textId="5F59842C" w:rsidR="00E14A92" w:rsidRPr="00615328" w:rsidRDefault="00E14A92" w:rsidP="00E14A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3200,66</w:t>
            </w:r>
          </w:p>
        </w:tc>
      </w:tr>
    </w:tbl>
    <w:p w14:paraId="5DF523CA" w14:textId="19D99398" w:rsidR="00A029A6" w:rsidRDefault="002D4040" w:rsidP="00A029A6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4AFFFF84" wp14:editId="49DDD1F9">
            <wp:extent cx="5760720" cy="3748405"/>
            <wp:effectExtent l="0" t="0" r="11430" b="4445"/>
            <wp:docPr id="28" name="Wykres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A029A6">
        <w:br/>
      </w:r>
      <w:r w:rsidR="00A029A6" w:rsidRPr="006177A8">
        <w:rPr>
          <w:sz w:val="18"/>
          <w:szCs w:val="18"/>
        </w:rPr>
        <w:t xml:space="preserve">Wykres 1 Czas wykonywania się algorytmu w zależności </w:t>
      </w:r>
      <w:r w:rsidR="00A029A6" w:rsidRPr="001820FD">
        <w:rPr>
          <w:sz w:val="18"/>
          <w:szCs w:val="18"/>
        </w:rPr>
        <w:t>od liczby elementów</w:t>
      </w:r>
      <w:r w:rsidR="00A029A6">
        <w:rPr>
          <w:sz w:val="18"/>
          <w:szCs w:val="18"/>
        </w:rPr>
        <w:t xml:space="preserve"> dla różnych wartości </w:t>
      </w:r>
      <w:r w:rsidR="00A029A6" w:rsidRPr="00A029A6">
        <w:t>ε</w:t>
      </w:r>
    </w:p>
    <w:p w14:paraId="2A80B3C0" w14:textId="4AE5B775" w:rsidR="002D4040" w:rsidRDefault="002D4040">
      <w:r>
        <w:t xml:space="preserve">Widać, że dla </w:t>
      </w:r>
      <w:r w:rsidRPr="00A029A6">
        <w:t>ε</w:t>
      </w:r>
      <w:r>
        <w:t xml:space="preserve"> </w:t>
      </w:r>
      <w:r w:rsidR="000C68FF">
        <w:t xml:space="preserve">= {0,5, 0,8, 0,99} czas jest bardzo podobny. Dla </w:t>
      </w:r>
      <w:r w:rsidR="000C68FF" w:rsidRPr="00A029A6">
        <w:t>ε</w:t>
      </w:r>
      <w:r w:rsidR="000C68FF">
        <w:t xml:space="preserve"> = 0,2 czas jest dużo większy.</w:t>
      </w:r>
    </w:p>
    <w:p w14:paraId="6D5E2D14" w14:textId="04AC08D7" w:rsidR="009F31B1" w:rsidRDefault="00FB0613">
      <w:r>
        <w:t>Niewielkie rozbieżności między poprzednią, a następną tabelą wynikać mogą z wykonywania się obliczeń niezależnie od siebie przy różnym wykorzystaniu procesora</w:t>
      </w:r>
      <w:r w:rsidR="00E14A92">
        <w:t xml:space="preserve"> i pamięci przez inne procesy</w:t>
      </w:r>
      <w:r>
        <w:t>.</w:t>
      </w:r>
    </w:p>
    <w:p w14:paraId="6CE0F5E2" w14:textId="742D4375" w:rsidR="00A029A6" w:rsidRPr="00187803" w:rsidRDefault="00A029A6">
      <w:r>
        <w:t xml:space="preserve">Poniższe dane wyznaczono na podstawie obliczeń ze współczynnikiem </w:t>
      </w:r>
      <w:r w:rsidRPr="00A029A6">
        <w:t>ε</w:t>
      </w:r>
      <w:r w:rsidR="0083253E">
        <w:t xml:space="preserve"> = 0,5.</w:t>
      </w:r>
    </w:p>
    <w:p w14:paraId="70FBFBB0" w14:textId="168701A3" w:rsidR="00327190" w:rsidRPr="001820FD" w:rsidRDefault="00CC3DCD" w:rsidP="00327190">
      <w:pPr>
        <w:spacing w:after="0"/>
        <w:jc w:val="center"/>
        <w:rPr>
          <w:sz w:val="18"/>
          <w:szCs w:val="18"/>
        </w:rPr>
      </w:pPr>
      <w:r w:rsidRPr="001820FD">
        <w:rPr>
          <w:sz w:val="18"/>
          <w:szCs w:val="18"/>
        </w:rPr>
        <w:t>Tabela 7</w:t>
      </w:r>
      <w:r w:rsidR="00327190" w:rsidRPr="001820FD">
        <w:rPr>
          <w:sz w:val="18"/>
          <w:szCs w:val="18"/>
        </w:rPr>
        <w:t xml:space="preserve"> Pomiar czasów wykonywania się algorytmu dla różnych pojemności i liczb elementów</w:t>
      </w:r>
    </w:p>
    <w:tbl>
      <w:tblPr>
        <w:tblW w:w="10774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8"/>
        <w:gridCol w:w="686"/>
        <w:gridCol w:w="708"/>
        <w:gridCol w:w="709"/>
        <w:gridCol w:w="709"/>
        <w:gridCol w:w="753"/>
        <w:gridCol w:w="753"/>
        <w:gridCol w:w="762"/>
        <w:gridCol w:w="864"/>
        <w:gridCol w:w="864"/>
        <w:gridCol w:w="864"/>
        <w:gridCol w:w="952"/>
        <w:gridCol w:w="992"/>
      </w:tblGrid>
      <w:tr w:rsidR="00E716C9" w:rsidRPr="00E716C9" w14:paraId="3AEDAE9F" w14:textId="77777777" w:rsidTr="006939AA">
        <w:trPr>
          <w:trHeight w:val="345"/>
        </w:trPr>
        <w:tc>
          <w:tcPr>
            <w:tcW w:w="1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3E1B1836" w14:textId="77777777" w:rsidR="00E716C9" w:rsidRPr="00E716C9" w:rsidRDefault="00E716C9" w:rsidP="00E716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Pojemność</w:t>
            </w:r>
          </w:p>
        </w:tc>
        <w:tc>
          <w:tcPr>
            <w:tcW w:w="9616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307CB30C" w14:textId="77777777" w:rsidR="00E716C9" w:rsidRPr="00E716C9" w:rsidRDefault="00E716C9" w:rsidP="00E716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Czas [ms]</w:t>
            </w:r>
          </w:p>
        </w:tc>
      </w:tr>
      <w:tr w:rsidR="00E716C9" w:rsidRPr="00E716C9" w14:paraId="0FD46974" w14:textId="77777777" w:rsidTr="006939AA">
        <w:trPr>
          <w:trHeight w:val="345"/>
        </w:trPr>
        <w:tc>
          <w:tcPr>
            <w:tcW w:w="1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0ECBE" w14:textId="77777777" w:rsidR="00E716C9" w:rsidRPr="00E716C9" w:rsidRDefault="00E716C9" w:rsidP="00E716C9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</w:p>
        </w:tc>
        <w:tc>
          <w:tcPr>
            <w:tcW w:w="961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70CD6" w14:textId="77777777" w:rsidR="00E716C9" w:rsidRPr="00E716C9" w:rsidRDefault="00E716C9" w:rsidP="00E716C9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</w:p>
        </w:tc>
      </w:tr>
      <w:tr w:rsidR="006939AA" w:rsidRPr="00E716C9" w14:paraId="3B330853" w14:textId="77777777" w:rsidTr="006939AA">
        <w:trPr>
          <w:trHeight w:val="34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62DE366B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75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1DA9851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3A120F0D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8,45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61D84555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27,60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0E8B608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92,56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3A9C16D1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186,42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1241576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408,05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305818EC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539,52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3EC0F365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1086,97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B46457B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1532,86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21E446B8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2574,94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D79BBD0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4090,44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FFFFFF"/>
            <w:noWrap/>
            <w:vAlign w:val="bottom"/>
            <w:hideMark/>
          </w:tcPr>
          <w:p w14:paraId="5226F287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5841,87</w:t>
            </w:r>
          </w:p>
        </w:tc>
      </w:tr>
      <w:tr w:rsidR="006939AA" w:rsidRPr="00E716C9" w14:paraId="21713B8E" w14:textId="77777777" w:rsidTr="006939AA">
        <w:trPr>
          <w:trHeight w:val="34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2FD3257B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150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5251A48B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0,97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21223F91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8,41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39ED53B3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30,02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60B0D271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91,02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7A861FC6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180,47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67DF043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445,51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2876DB3C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533,95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72C55CAB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1061,31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880FE17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1551,33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27A07679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2569,95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51EDC9B0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4096,24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FFFFFF"/>
            <w:noWrap/>
            <w:vAlign w:val="bottom"/>
            <w:hideMark/>
          </w:tcPr>
          <w:p w14:paraId="2A5F3497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5858,74</w:t>
            </w:r>
          </w:p>
        </w:tc>
      </w:tr>
      <w:tr w:rsidR="006939AA" w:rsidRPr="00E716C9" w14:paraId="151FADD8" w14:textId="77777777" w:rsidTr="006939AA">
        <w:trPr>
          <w:trHeight w:val="34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100680FE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225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648F51E9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0,89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694635FA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8,61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591ABF6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32,78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07EC4AD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82,55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A4BDF31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182,25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6BBE1312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445,39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75EE8EB0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535,64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5BE4E2CF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1095,83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76DDF630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1572,72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3C3A8B38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2574,57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2CFBBFE2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4133,55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FFFFFF"/>
            <w:noWrap/>
            <w:vAlign w:val="bottom"/>
            <w:hideMark/>
          </w:tcPr>
          <w:p w14:paraId="50FD0117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6111,84</w:t>
            </w:r>
          </w:p>
        </w:tc>
      </w:tr>
      <w:tr w:rsidR="006939AA" w:rsidRPr="00E716C9" w14:paraId="672D0903" w14:textId="77777777" w:rsidTr="006939AA">
        <w:trPr>
          <w:trHeight w:val="34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7B5CECD0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300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36F5F45B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4AC063A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8,61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26779745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34,21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54F2EE62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81,55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6B007E9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194,10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2A2C351C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446,95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7CFE473D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533,01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1FFE7B8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1082,71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16961BA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1594,97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2D6D4EB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2561,77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56B305A0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4044,32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FFFFFF"/>
            <w:noWrap/>
            <w:vAlign w:val="bottom"/>
            <w:hideMark/>
          </w:tcPr>
          <w:p w14:paraId="2CEBA531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6550,18</w:t>
            </w:r>
          </w:p>
        </w:tc>
      </w:tr>
      <w:tr w:rsidR="006939AA" w:rsidRPr="00E716C9" w14:paraId="641FC8B5" w14:textId="77777777" w:rsidTr="006939AA">
        <w:trPr>
          <w:trHeight w:val="34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45BFAB7B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375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65225D08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0,93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7257E374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8,80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30BDDA65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34,12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7E7014E7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81,19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2CDED54F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179,21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7BAA070C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466,93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4DD3EE9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520,76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76C34BAE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1061,44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3D3B46A6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1654,81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261232A3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2540,20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232D5302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4099,84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FFFFFF"/>
            <w:noWrap/>
            <w:vAlign w:val="bottom"/>
            <w:hideMark/>
          </w:tcPr>
          <w:p w14:paraId="1CD64B9F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7664,73</w:t>
            </w:r>
          </w:p>
        </w:tc>
      </w:tr>
      <w:tr w:rsidR="006939AA" w:rsidRPr="00E716C9" w14:paraId="7A67913E" w14:textId="77777777" w:rsidTr="006939AA">
        <w:trPr>
          <w:trHeight w:val="34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3263BF91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450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37B8E229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AC9197C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8,68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FE374AE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32,03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73FFE763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82,88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3B5CB94D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296,45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6F3D8E05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479,65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277E47DC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524,07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32978815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1064,68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7A4C5A34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1606,58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5E2D6F28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2556,99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00E2B86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4079,64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FFFFFF"/>
            <w:noWrap/>
            <w:vAlign w:val="bottom"/>
            <w:hideMark/>
          </w:tcPr>
          <w:p w14:paraId="0AA86CEE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7863,18</w:t>
            </w:r>
          </w:p>
        </w:tc>
      </w:tr>
      <w:tr w:rsidR="006939AA" w:rsidRPr="00E716C9" w14:paraId="5A54B4AB" w14:textId="77777777" w:rsidTr="006939AA">
        <w:trPr>
          <w:trHeight w:val="34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723BECDC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525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7FFA9F24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0,89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CB82595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8,72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F86A88F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36,12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7BFD5135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81,83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0216799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238,84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5C903079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459,04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22A06E45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522,72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7FB31E83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1063,33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5A67271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1653,57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2D810D6D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2555,45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AECE72A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4070,03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FFFFFF"/>
            <w:noWrap/>
            <w:vAlign w:val="bottom"/>
            <w:hideMark/>
          </w:tcPr>
          <w:p w14:paraId="7D6D048E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8016,52</w:t>
            </w:r>
          </w:p>
        </w:tc>
      </w:tr>
      <w:tr w:rsidR="006939AA" w:rsidRPr="00E716C9" w14:paraId="3D3B7462" w14:textId="77777777" w:rsidTr="006939AA">
        <w:trPr>
          <w:trHeight w:val="34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7EA3F256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600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7294D4DC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52B6F36F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8,84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FA5B85F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51,87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239F068E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81,91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26CB3A99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180,33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5D93BE38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456,49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7F564DB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523,47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6C2AD85C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1064,43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2BB211B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1657,37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FF1E100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2540,91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D518ED3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4140,43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FFFFFF"/>
            <w:noWrap/>
            <w:vAlign w:val="bottom"/>
            <w:hideMark/>
          </w:tcPr>
          <w:p w14:paraId="5CE0F59D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7989,78</w:t>
            </w:r>
          </w:p>
        </w:tc>
      </w:tr>
      <w:tr w:rsidR="006939AA" w:rsidRPr="00E716C9" w14:paraId="605AFE0E" w14:textId="77777777" w:rsidTr="006939AA">
        <w:trPr>
          <w:trHeight w:val="300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2CECA01B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675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CC6F0BF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0,92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70E870F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8,68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36022B8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43,52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6A209F45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82,86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08AFD47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184,16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6F232CC9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448,69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337A0A5E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545,61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6BEC7404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1068,86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692B9C4F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1659,33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9188167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2551,11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C292C2D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4125,23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FFFFFF"/>
            <w:noWrap/>
            <w:vAlign w:val="bottom"/>
            <w:hideMark/>
          </w:tcPr>
          <w:p w14:paraId="6290996E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11186,87</w:t>
            </w:r>
          </w:p>
        </w:tc>
      </w:tr>
      <w:tr w:rsidR="006939AA" w:rsidRPr="00E716C9" w14:paraId="1B6D9E0E" w14:textId="77777777" w:rsidTr="006939AA">
        <w:trPr>
          <w:trHeight w:val="300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1DD14AE9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750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1338EBC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1,04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31F77DB7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8,60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7E9EB0E4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40,59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28F51740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88,95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5D89AA38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177,88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5541A7D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466,06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688CF5B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536,29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9879466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1070,55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7154EBB0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1632,01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61E2A896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2540,48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F6A60D4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4057,52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FFFFFF"/>
            <w:noWrap/>
            <w:vAlign w:val="bottom"/>
            <w:hideMark/>
          </w:tcPr>
          <w:p w14:paraId="3F1172CB" w14:textId="4D812941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9449,43</w:t>
            </w:r>
          </w:p>
        </w:tc>
      </w:tr>
      <w:tr w:rsidR="006939AA" w:rsidRPr="00E716C9" w14:paraId="0E67C994" w14:textId="77777777" w:rsidTr="006939AA">
        <w:trPr>
          <w:trHeight w:val="300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57553D6D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825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7C225D3B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0,97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D5F8A15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8,62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654125F6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36,14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F5A4282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86,75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4B63D89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173,97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2E636F1C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467,06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37AA63CF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517,00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EC3BF7D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1066,02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5695D63B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1634,65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D487BA3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2556,01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70BBECC3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4092,47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FFFFFF"/>
            <w:noWrap/>
            <w:vAlign w:val="bottom"/>
            <w:hideMark/>
          </w:tcPr>
          <w:p w14:paraId="7476D8CB" w14:textId="1A84F324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10217,98</w:t>
            </w:r>
          </w:p>
        </w:tc>
      </w:tr>
      <w:tr w:rsidR="006939AA" w:rsidRPr="00E716C9" w14:paraId="3371DDD2" w14:textId="77777777" w:rsidTr="006939AA">
        <w:trPr>
          <w:trHeight w:val="300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3EACE08C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900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92F3407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0,94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72EBA9DC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8,53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55E05B66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32,87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B1F4946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82,85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A4AC784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175,83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1D4D890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472,61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D84DC57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523,71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0D05A8C9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1066,59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2D28DCD2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1629,68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3AC27CD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2572,05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4E7FB033" w14:textId="77777777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4077,02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76E5F" w14:textId="69B4FDBC" w:rsidR="00A029A6" w:rsidRPr="00E716C9" w:rsidRDefault="00A029A6" w:rsidP="00A029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9122,52</w:t>
            </w:r>
          </w:p>
        </w:tc>
      </w:tr>
      <w:tr w:rsidR="006939AA" w:rsidRPr="00E716C9" w14:paraId="20D1F13E" w14:textId="77777777" w:rsidTr="006939AA">
        <w:trPr>
          <w:trHeight w:val="61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32579AAE" w14:textId="77777777" w:rsidR="00E716C9" w:rsidRPr="00E716C9" w:rsidRDefault="00E716C9" w:rsidP="00E716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Liczba elementów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65D5D36F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571D3B70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177E2A08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5E1F2F6C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200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6D6B3D1D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250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46147D8B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300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1B2108A7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350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5D55A943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400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3A4B4AD4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450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75827889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500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29571196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550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0C4A7E0A" w14:textId="77777777" w:rsidR="00E716C9" w:rsidRPr="00E716C9" w:rsidRDefault="00E716C9" w:rsidP="00E71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</w:pPr>
            <w:r w:rsidRPr="00E716C9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pl-PL"/>
              </w:rPr>
              <w:t>600</w:t>
            </w:r>
          </w:p>
        </w:tc>
      </w:tr>
    </w:tbl>
    <w:p w14:paraId="171CF177" w14:textId="5193E13A" w:rsidR="00E95BDC" w:rsidRPr="001820FD" w:rsidRDefault="00E95BDC" w:rsidP="00E95BDC">
      <w:pPr>
        <w:jc w:val="left"/>
      </w:pPr>
    </w:p>
    <w:p w14:paraId="2E319444" w14:textId="7836AEE0" w:rsidR="00621C87" w:rsidRDefault="007B2278" w:rsidP="00635D6A">
      <w:pPr>
        <w:jc w:val="center"/>
        <w:rPr>
          <w:sz w:val="18"/>
          <w:szCs w:val="18"/>
        </w:rPr>
      </w:pPr>
      <w:r w:rsidRPr="006177A8">
        <w:rPr>
          <w:noProof/>
          <w:lang w:eastAsia="pl-PL"/>
        </w:rPr>
        <w:lastRenderedPageBreak/>
        <w:drawing>
          <wp:inline distT="0" distB="0" distL="0" distR="0" wp14:anchorId="5D23541A" wp14:editId="3D4CF22E">
            <wp:extent cx="5760720" cy="3747770"/>
            <wp:effectExtent l="0" t="0" r="11430" b="508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635D6A" w:rsidRPr="006177A8">
        <w:br/>
      </w:r>
      <w:r w:rsidR="00635D6A" w:rsidRPr="006177A8">
        <w:rPr>
          <w:sz w:val="18"/>
          <w:szCs w:val="18"/>
        </w:rPr>
        <w:t xml:space="preserve">Wykres </w:t>
      </w:r>
      <w:r w:rsidR="00A029A6">
        <w:rPr>
          <w:sz w:val="18"/>
          <w:szCs w:val="18"/>
        </w:rPr>
        <w:t>2</w:t>
      </w:r>
      <w:r w:rsidR="00635D6A" w:rsidRPr="006177A8">
        <w:rPr>
          <w:sz w:val="18"/>
          <w:szCs w:val="18"/>
        </w:rPr>
        <w:t xml:space="preserve"> Czas wykonywania się algorytmu w zależności </w:t>
      </w:r>
      <w:r w:rsidR="00635D6A" w:rsidRPr="001820FD">
        <w:rPr>
          <w:sz w:val="18"/>
          <w:szCs w:val="18"/>
        </w:rPr>
        <w:t>od pojemności i liczby elementów</w:t>
      </w:r>
      <w:r w:rsidR="00327190" w:rsidRPr="001820FD">
        <w:rPr>
          <w:sz w:val="18"/>
          <w:szCs w:val="18"/>
        </w:rPr>
        <w:t xml:space="preserve"> (słupkowy)</w:t>
      </w:r>
    </w:p>
    <w:p w14:paraId="0781D97E" w14:textId="5A64372E" w:rsidR="0083253E" w:rsidRPr="001820FD" w:rsidRDefault="0083253E" w:rsidP="0083253E">
      <w:r>
        <w:t>Widać tu, że nie pojemność, a liczba elementów ma duży wpływ na czas obliczeń.</w:t>
      </w:r>
    </w:p>
    <w:p w14:paraId="28290E9A" w14:textId="77E42B57" w:rsidR="00327190" w:rsidRPr="001820FD" w:rsidRDefault="004A004F" w:rsidP="00C92EF6">
      <w:pPr>
        <w:jc w:val="center"/>
        <w:rPr>
          <w:sz w:val="18"/>
          <w:szCs w:val="18"/>
        </w:rPr>
      </w:pPr>
      <w:r>
        <w:rPr>
          <w:noProof/>
          <w:lang w:eastAsia="pl-PL"/>
        </w:rPr>
        <w:drawing>
          <wp:inline distT="0" distB="0" distL="0" distR="0" wp14:anchorId="1CAC5BD5" wp14:editId="2548943D">
            <wp:extent cx="5760720" cy="3747770"/>
            <wp:effectExtent l="0" t="0" r="11430" b="5080"/>
            <wp:docPr id="19" name="Wykres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327190" w:rsidRPr="001820FD">
        <w:rPr>
          <w:sz w:val="18"/>
          <w:szCs w:val="18"/>
        </w:rPr>
        <w:br/>
        <w:t xml:space="preserve">Wykres </w:t>
      </w:r>
      <w:r w:rsidR="00A029A6">
        <w:rPr>
          <w:sz w:val="18"/>
          <w:szCs w:val="18"/>
        </w:rPr>
        <w:t>3</w:t>
      </w:r>
      <w:r w:rsidR="00327190" w:rsidRPr="001820FD">
        <w:rPr>
          <w:sz w:val="18"/>
          <w:szCs w:val="18"/>
        </w:rPr>
        <w:t xml:space="preserve"> Czas wykonywania się algorytmu w zależności od pojemności i liczby elementów (powierzchniowy)</w:t>
      </w:r>
    </w:p>
    <w:p w14:paraId="2FAB1EDE" w14:textId="4EC45EB2" w:rsidR="00A227A2" w:rsidRDefault="00A227A2" w:rsidP="0096159E">
      <w:pPr>
        <w:pStyle w:val="Nagwek1"/>
      </w:pPr>
      <w:r w:rsidRPr="001820FD">
        <w:lastRenderedPageBreak/>
        <w:t>Podsumowanie i wnioski</w:t>
      </w:r>
    </w:p>
    <w:p w14:paraId="01EE0049" w14:textId="47C2B0F7" w:rsidR="00E02BE9" w:rsidRDefault="00F3648E" w:rsidP="00E02BE9">
      <w:r>
        <w:t>Widać, że pojemność plecaka nieznacznie zwiększa</w:t>
      </w:r>
      <w:r w:rsidR="00E95BDC">
        <w:t xml:space="preserve"> </w:t>
      </w:r>
      <w:r>
        <w:t>(w większości przypadków) czas wykonywania się algor</w:t>
      </w:r>
      <w:r w:rsidR="00E95BDC">
        <w:t>ytmu</w:t>
      </w:r>
      <w:r>
        <w:t>, ale największy wpływ ma liczba elementów.</w:t>
      </w:r>
      <w:r w:rsidR="00E95BDC">
        <w:t xml:space="preserve"> Ta też dla większych wartości bardziej zwiększa czas wykonywania się algorytmu.</w:t>
      </w:r>
      <w:r w:rsidR="00F645CF">
        <w:t xml:space="preserve"> </w:t>
      </w:r>
    </w:p>
    <w:p w14:paraId="7F4651F2" w14:textId="71371A3E" w:rsidR="00F645CF" w:rsidRPr="00E02BE9" w:rsidRDefault="00F645CF" w:rsidP="00E02BE9">
      <w:r>
        <w:t>Zgodnie z założeniami widoczny jest wielomianowy wzrost czasu wykonywania.</w:t>
      </w:r>
    </w:p>
    <w:p w14:paraId="4856F99F" w14:textId="5632CEB4" w:rsidR="001456C2" w:rsidRPr="001820FD" w:rsidRDefault="001456C2" w:rsidP="0096159E">
      <w:pPr>
        <w:pStyle w:val="Nagwek1"/>
      </w:pPr>
      <w:r w:rsidRPr="001820FD">
        <w:t>Bibliografia</w:t>
      </w:r>
    </w:p>
    <w:p w14:paraId="22DE01A2" w14:textId="7AD2BEC8" w:rsidR="009F31B1" w:rsidRDefault="00E02BE9" w:rsidP="00E02BE9">
      <w:pPr>
        <w:pStyle w:val="Akapitzlist"/>
        <w:numPr>
          <w:ilvl w:val="0"/>
          <w:numId w:val="16"/>
        </w:numPr>
      </w:pPr>
      <w:r>
        <w:t xml:space="preserve">„Algorytmy aproksymacyjne”, </w:t>
      </w:r>
      <w:r w:rsidRPr="00E02BE9">
        <w:t>http://www.asdpb.republika.pl/wyk78.pdf</w:t>
      </w:r>
    </w:p>
    <w:p w14:paraId="7A500D10" w14:textId="1BB4F927" w:rsidR="00FB0613" w:rsidRPr="001820FD" w:rsidRDefault="00FB0613" w:rsidP="00FB0613">
      <w:pPr>
        <w:pStyle w:val="Akapitzlist"/>
        <w:numPr>
          <w:ilvl w:val="0"/>
          <w:numId w:val="16"/>
        </w:numPr>
      </w:pPr>
      <w:r>
        <w:t>„</w:t>
      </w:r>
      <w:proofErr w:type="spellStart"/>
      <w:r>
        <w:t>Knapsack</w:t>
      </w:r>
      <w:proofErr w:type="spellEnd"/>
      <w:r>
        <w:t xml:space="preserve"> problem”, </w:t>
      </w:r>
      <w:r w:rsidRPr="00FB0613">
        <w:t>https://en.wikipedia.org/wiki/Knapsack_problem</w:t>
      </w:r>
    </w:p>
    <w:sectPr w:rsidR="00FB0613" w:rsidRPr="001820FD" w:rsidSect="009F31B1">
      <w:footerReference w:type="default" r:id="rId14"/>
      <w:footerReference w:type="first" r:id="rId15"/>
      <w:pgSz w:w="11906" w:h="16838"/>
      <w:pgMar w:top="1417" w:right="1417" w:bottom="1417" w:left="1417" w:header="454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9CFD2" w14:textId="77777777" w:rsidR="002847A1" w:rsidRDefault="002847A1" w:rsidP="005A1D6C">
      <w:r>
        <w:separator/>
      </w:r>
    </w:p>
    <w:p w14:paraId="07B66596" w14:textId="77777777" w:rsidR="002847A1" w:rsidRDefault="002847A1"/>
  </w:endnote>
  <w:endnote w:type="continuationSeparator" w:id="0">
    <w:p w14:paraId="433F5851" w14:textId="77777777" w:rsidR="002847A1" w:rsidRDefault="002847A1" w:rsidP="005A1D6C">
      <w:r>
        <w:continuationSeparator/>
      </w:r>
    </w:p>
    <w:p w14:paraId="702BF410" w14:textId="77777777" w:rsidR="002847A1" w:rsidRDefault="002847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4115904"/>
      <w:docPartObj>
        <w:docPartGallery w:val="Page Numbers (Bottom of Page)"/>
        <w:docPartUnique/>
      </w:docPartObj>
    </w:sdtPr>
    <w:sdtContent>
      <w:p w14:paraId="550DEF24" w14:textId="197A2731" w:rsidR="00917B48" w:rsidRDefault="00917B4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9AD">
          <w:rPr>
            <w:noProof/>
          </w:rPr>
          <w:t>8</w:t>
        </w:r>
        <w:r>
          <w:fldChar w:fldCharType="end"/>
        </w:r>
      </w:p>
    </w:sdtContent>
  </w:sdt>
  <w:p w14:paraId="2FC6C308" w14:textId="77777777" w:rsidR="00917B48" w:rsidRDefault="00917B4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7229283"/>
      <w:docPartObj>
        <w:docPartGallery w:val="Page Numbers (Bottom of Page)"/>
        <w:docPartUnique/>
      </w:docPartObj>
    </w:sdtPr>
    <w:sdtContent>
      <w:p w14:paraId="6792B7AE" w14:textId="063E4C6B" w:rsidR="00917B48" w:rsidRDefault="00917B4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9AD">
          <w:rPr>
            <w:noProof/>
          </w:rPr>
          <w:t>1</w:t>
        </w:r>
        <w:r>
          <w:fldChar w:fldCharType="end"/>
        </w:r>
      </w:p>
    </w:sdtContent>
  </w:sdt>
  <w:p w14:paraId="24685BAD" w14:textId="77777777" w:rsidR="00917B48" w:rsidRDefault="00917B48">
    <w:pPr>
      <w:pStyle w:val="Stopka"/>
    </w:pPr>
  </w:p>
  <w:p w14:paraId="5ABB978E" w14:textId="77777777" w:rsidR="00917B48" w:rsidRDefault="00917B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F2F3A" w14:textId="77777777" w:rsidR="002847A1" w:rsidRDefault="002847A1" w:rsidP="005A1D6C">
      <w:r>
        <w:separator/>
      </w:r>
    </w:p>
    <w:p w14:paraId="01D397C5" w14:textId="77777777" w:rsidR="002847A1" w:rsidRDefault="002847A1"/>
  </w:footnote>
  <w:footnote w:type="continuationSeparator" w:id="0">
    <w:p w14:paraId="0BD9A2C9" w14:textId="77777777" w:rsidR="002847A1" w:rsidRDefault="002847A1" w:rsidP="005A1D6C">
      <w:r>
        <w:continuationSeparator/>
      </w:r>
    </w:p>
    <w:p w14:paraId="3746BF87" w14:textId="77777777" w:rsidR="002847A1" w:rsidRDefault="002847A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28B9"/>
    <w:multiLevelType w:val="multilevel"/>
    <w:tmpl w:val="FCFCD6A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A6540EA"/>
    <w:multiLevelType w:val="hybridMultilevel"/>
    <w:tmpl w:val="032279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3C47"/>
    <w:multiLevelType w:val="hybridMultilevel"/>
    <w:tmpl w:val="46D007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A0129"/>
    <w:multiLevelType w:val="multilevel"/>
    <w:tmpl w:val="5052BE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29E0F62"/>
    <w:multiLevelType w:val="multilevel"/>
    <w:tmpl w:val="8692F7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AC760E"/>
    <w:multiLevelType w:val="hybridMultilevel"/>
    <w:tmpl w:val="8B744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3709A"/>
    <w:multiLevelType w:val="hybridMultilevel"/>
    <w:tmpl w:val="22B60AB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283ECB"/>
    <w:multiLevelType w:val="hybridMultilevel"/>
    <w:tmpl w:val="64080F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259F4"/>
    <w:multiLevelType w:val="hybridMultilevel"/>
    <w:tmpl w:val="558E8C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B1FFA"/>
    <w:multiLevelType w:val="multilevel"/>
    <w:tmpl w:val="FC9812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50505536"/>
    <w:multiLevelType w:val="multilevel"/>
    <w:tmpl w:val="94DE7AD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5280424A"/>
    <w:multiLevelType w:val="hybridMultilevel"/>
    <w:tmpl w:val="A92460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87D2C"/>
    <w:multiLevelType w:val="hybridMultilevel"/>
    <w:tmpl w:val="A6F0E7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5037C"/>
    <w:multiLevelType w:val="multilevel"/>
    <w:tmpl w:val="CB26F8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6A5B0351"/>
    <w:multiLevelType w:val="hybridMultilevel"/>
    <w:tmpl w:val="F2CC25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A183C"/>
    <w:multiLevelType w:val="multilevel"/>
    <w:tmpl w:val="FB76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FD0C55"/>
    <w:multiLevelType w:val="singleLevel"/>
    <w:tmpl w:val="0415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3"/>
  </w:num>
  <w:num w:numId="5">
    <w:abstractNumId w:val="4"/>
  </w:num>
  <w:num w:numId="6">
    <w:abstractNumId w:val="7"/>
  </w:num>
  <w:num w:numId="7">
    <w:abstractNumId w:val="11"/>
  </w:num>
  <w:num w:numId="8">
    <w:abstractNumId w:val="14"/>
  </w:num>
  <w:num w:numId="9">
    <w:abstractNumId w:val="3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6"/>
  </w:num>
  <w:num w:numId="15">
    <w:abstractNumId w:val="6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22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6C"/>
    <w:rsid w:val="00007201"/>
    <w:rsid w:val="0001120F"/>
    <w:rsid w:val="0002187D"/>
    <w:rsid w:val="000271BA"/>
    <w:rsid w:val="00032A4C"/>
    <w:rsid w:val="000443FB"/>
    <w:rsid w:val="00050F71"/>
    <w:rsid w:val="00086775"/>
    <w:rsid w:val="000A6BAD"/>
    <w:rsid w:val="000C1231"/>
    <w:rsid w:val="000C68FF"/>
    <w:rsid w:val="000C7748"/>
    <w:rsid w:val="000E32CB"/>
    <w:rsid w:val="000E595D"/>
    <w:rsid w:val="001167F2"/>
    <w:rsid w:val="001217FA"/>
    <w:rsid w:val="00141B3D"/>
    <w:rsid w:val="001456C2"/>
    <w:rsid w:val="0015137D"/>
    <w:rsid w:val="00162CC4"/>
    <w:rsid w:val="00167359"/>
    <w:rsid w:val="00172E97"/>
    <w:rsid w:val="00180B12"/>
    <w:rsid w:val="001820FD"/>
    <w:rsid w:val="00183AC0"/>
    <w:rsid w:val="00183E11"/>
    <w:rsid w:val="00187803"/>
    <w:rsid w:val="001A204D"/>
    <w:rsid w:val="001B06D1"/>
    <w:rsid w:val="001B3A78"/>
    <w:rsid w:val="001B5F7B"/>
    <w:rsid w:val="001B7071"/>
    <w:rsid w:val="001D1987"/>
    <w:rsid w:val="001D2883"/>
    <w:rsid w:val="001D76A3"/>
    <w:rsid w:val="001E2637"/>
    <w:rsid w:val="001F2A1C"/>
    <w:rsid w:val="001F3123"/>
    <w:rsid w:val="001F5AD2"/>
    <w:rsid w:val="002020E2"/>
    <w:rsid w:val="0020650E"/>
    <w:rsid w:val="00220B5A"/>
    <w:rsid w:val="00221730"/>
    <w:rsid w:val="002222C4"/>
    <w:rsid w:val="00232ADD"/>
    <w:rsid w:val="002620A4"/>
    <w:rsid w:val="002621A2"/>
    <w:rsid w:val="002847A1"/>
    <w:rsid w:val="00291582"/>
    <w:rsid w:val="00291BD3"/>
    <w:rsid w:val="002A7A5D"/>
    <w:rsid w:val="002B7BA0"/>
    <w:rsid w:val="002C192F"/>
    <w:rsid w:val="002D2EC7"/>
    <w:rsid w:val="002D4040"/>
    <w:rsid w:val="002D56D9"/>
    <w:rsid w:val="002F2EBC"/>
    <w:rsid w:val="00307449"/>
    <w:rsid w:val="00327190"/>
    <w:rsid w:val="00372817"/>
    <w:rsid w:val="00381FBC"/>
    <w:rsid w:val="003931F9"/>
    <w:rsid w:val="00395750"/>
    <w:rsid w:val="003A3D38"/>
    <w:rsid w:val="003B2BBB"/>
    <w:rsid w:val="003B7D49"/>
    <w:rsid w:val="003F1190"/>
    <w:rsid w:val="003F32F9"/>
    <w:rsid w:val="003F3819"/>
    <w:rsid w:val="0040102B"/>
    <w:rsid w:val="00406925"/>
    <w:rsid w:val="00410B37"/>
    <w:rsid w:val="0042004A"/>
    <w:rsid w:val="00421A31"/>
    <w:rsid w:val="00424923"/>
    <w:rsid w:val="004324A3"/>
    <w:rsid w:val="00434CCF"/>
    <w:rsid w:val="004358DA"/>
    <w:rsid w:val="00444AF1"/>
    <w:rsid w:val="00472CE3"/>
    <w:rsid w:val="00476130"/>
    <w:rsid w:val="004A004F"/>
    <w:rsid w:val="004B0FAD"/>
    <w:rsid w:val="004B3F31"/>
    <w:rsid w:val="004C7D89"/>
    <w:rsid w:val="004D414C"/>
    <w:rsid w:val="004D7B9A"/>
    <w:rsid w:val="00506E45"/>
    <w:rsid w:val="00534B1C"/>
    <w:rsid w:val="0053556D"/>
    <w:rsid w:val="00545959"/>
    <w:rsid w:val="00565608"/>
    <w:rsid w:val="005665CC"/>
    <w:rsid w:val="005813FD"/>
    <w:rsid w:val="0058166D"/>
    <w:rsid w:val="00590C72"/>
    <w:rsid w:val="005A1D6C"/>
    <w:rsid w:val="005A52F8"/>
    <w:rsid w:val="005B468C"/>
    <w:rsid w:val="005C2711"/>
    <w:rsid w:val="005C3D39"/>
    <w:rsid w:val="005E706B"/>
    <w:rsid w:val="005F3F36"/>
    <w:rsid w:val="00600D59"/>
    <w:rsid w:val="00615328"/>
    <w:rsid w:val="006177A8"/>
    <w:rsid w:val="00621C87"/>
    <w:rsid w:val="00621C9E"/>
    <w:rsid w:val="00632873"/>
    <w:rsid w:val="00632F24"/>
    <w:rsid w:val="00635D6A"/>
    <w:rsid w:val="006439BD"/>
    <w:rsid w:val="00664AE5"/>
    <w:rsid w:val="00674F53"/>
    <w:rsid w:val="0067784F"/>
    <w:rsid w:val="006815B9"/>
    <w:rsid w:val="00682A72"/>
    <w:rsid w:val="00683114"/>
    <w:rsid w:val="006921BA"/>
    <w:rsid w:val="006939AA"/>
    <w:rsid w:val="00694ABA"/>
    <w:rsid w:val="00696A42"/>
    <w:rsid w:val="006C1D7B"/>
    <w:rsid w:val="006D3837"/>
    <w:rsid w:val="006D5FCD"/>
    <w:rsid w:val="006E2F63"/>
    <w:rsid w:val="006E429A"/>
    <w:rsid w:val="006F1514"/>
    <w:rsid w:val="00710F3A"/>
    <w:rsid w:val="00753C60"/>
    <w:rsid w:val="00760845"/>
    <w:rsid w:val="00763BD0"/>
    <w:rsid w:val="007660C1"/>
    <w:rsid w:val="007762D6"/>
    <w:rsid w:val="00784C2C"/>
    <w:rsid w:val="00786B43"/>
    <w:rsid w:val="0079207D"/>
    <w:rsid w:val="007B15B6"/>
    <w:rsid w:val="007B2278"/>
    <w:rsid w:val="007B50F3"/>
    <w:rsid w:val="007D2868"/>
    <w:rsid w:val="007E3451"/>
    <w:rsid w:val="007F3B20"/>
    <w:rsid w:val="00802979"/>
    <w:rsid w:val="00814333"/>
    <w:rsid w:val="0082642A"/>
    <w:rsid w:val="0083253E"/>
    <w:rsid w:val="00833954"/>
    <w:rsid w:val="0084683B"/>
    <w:rsid w:val="00850458"/>
    <w:rsid w:val="00857AAB"/>
    <w:rsid w:val="00862D45"/>
    <w:rsid w:val="008747B9"/>
    <w:rsid w:val="00875C7D"/>
    <w:rsid w:val="008805E2"/>
    <w:rsid w:val="00886475"/>
    <w:rsid w:val="008A2498"/>
    <w:rsid w:val="008A2F51"/>
    <w:rsid w:val="008A3863"/>
    <w:rsid w:val="008D4CC8"/>
    <w:rsid w:val="008E503F"/>
    <w:rsid w:val="008F66BB"/>
    <w:rsid w:val="008F6896"/>
    <w:rsid w:val="00915ABF"/>
    <w:rsid w:val="00917B48"/>
    <w:rsid w:val="009209A0"/>
    <w:rsid w:val="00926702"/>
    <w:rsid w:val="0093568E"/>
    <w:rsid w:val="00941D16"/>
    <w:rsid w:val="0096159E"/>
    <w:rsid w:val="00962660"/>
    <w:rsid w:val="0097462F"/>
    <w:rsid w:val="00980178"/>
    <w:rsid w:val="00983F0F"/>
    <w:rsid w:val="00990238"/>
    <w:rsid w:val="009D3CD4"/>
    <w:rsid w:val="009D5A78"/>
    <w:rsid w:val="009F31B1"/>
    <w:rsid w:val="00A029A6"/>
    <w:rsid w:val="00A16AF6"/>
    <w:rsid w:val="00A20CC9"/>
    <w:rsid w:val="00A227A2"/>
    <w:rsid w:val="00A2528B"/>
    <w:rsid w:val="00A41785"/>
    <w:rsid w:val="00A429F0"/>
    <w:rsid w:val="00A46AC1"/>
    <w:rsid w:val="00A50CFA"/>
    <w:rsid w:val="00A87E87"/>
    <w:rsid w:val="00A90243"/>
    <w:rsid w:val="00A91AEA"/>
    <w:rsid w:val="00A93FC0"/>
    <w:rsid w:val="00AA0557"/>
    <w:rsid w:val="00AB5F98"/>
    <w:rsid w:val="00AC250F"/>
    <w:rsid w:val="00AC47E0"/>
    <w:rsid w:val="00B13881"/>
    <w:rsid w:val="00B1732B"/>
    <w:rsid w:val="00B2150A"/>
    <w:rsid w:val="00B616DF"/>
    <w:rsid w:val="00B73C11"/>
    <w:rsid w:val="00BC67D0"/>
    <w:rsid w:val="00BE1B0C"/>
    <w:rsid w:val="00BE63C9"/>
    <w:rsid w:val="00BE643A"/>
    <w:rsid w:val="00C30A0B"/>
    <w:rsid w:val="00C75E07"/>
    <w:rsid w:val="00C777A9"/>
    <w:rsid w:val="00C903D8"/>
    <w:rsid w:val="00C92EF6"/>
    <w:rsid w:val="00CB06A5"/>
    <w:rsid w:val="00CC3DCD"/>
    <w:rsid w:val="00CC502D"/>
    <w:rsid w:val="00D07C70"/>
    <w:rsid w:val="00D12693"/>
    <w:rsid w:val="00D54F8A"/>
    <w:rsid w:val="00D80AE7"/>
    <w:rsid w:val="00D94CA6"/>
    <w:rsid w:val="00D968C9"/>
    <w:rsid w:val="00DA29AD"/>
    <w:rsid w:val="00DA53C5"/>
    <w:rsid w:val="00DB33FD"/>
    <w:rsid w:val="00DC3C56"/>
    <w:rsid w:val="00DE389C"/>
    <w:rsid w:val="00DE786A"/>
    <w:rsid w:val="00DF241C"/>
    <w:rsid w:val="00E02BE9"/>
    <w:rsid w:val="00E07D26"/>
    <w:rsid w:val="00E14A92"/>
    <w:rsid w:val="00E22465"/>
    <w:rsid w:val="00E57147"/>
    <w:rsid w:val="00E716C9"/>
    <w:rsid w:val="00E73622"/>
    <w:rsid w:val="00E8124E"/>
    <w:rsid w:val="00E95BDC"/>
    <w:rsid w:val="00E97342"/>
    <w:rsid w:val="00EA57D6"/>
    <w:rsid w:val="00EC3669"/>
    <w:rsid w:val="00EC4C76"/>
    <w:rsid w:val="00EF407B"/>
    <w:rsid w:val="00EF72E7"/>
    <w:rsid w:val="00F007FF"/>
    <w:rsid w:val="00F3648E"/>
    <w:rsid w:val="00F645CF"/>
    <w:rsid w:val="00F70C48"/>
    <w:rsid w:val="00F80A75"/>
    <w:rsid w:val="00F84904"/>
    <w:rsid w:val="00F9049B"/>
    <w:rsid w:val="00FB0613"/>
    <w:rsid w:val="00FC2992"/>
    <w:rsid w:val="00FE4C25"/>
    <w:rsid w:val="00FF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A5E5B"/>
  <w15:chartTrackingRefBased/>
  <w15:docId w15:val="{C406B8F7-C9D8-4137-ACC7-7F6F9AE9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BE9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A87E87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87E8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87E8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87E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87E8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87E8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87E8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87E8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87E8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5A1D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Footnote">
    <w:name w:val="Footnote"/>
    <w:basedOn w:val="Standard"/>
    <w:rsid w:val="005A1D6C"/>
    <w:pPr>
      <w:suppressLineNumbers/>
      <w:ind w:left="283" w:hanging="283"/>
    </w:pPr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A1D6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2621A2"/>
    <w:rPr>
      <w:color w:val="6EAC1C" w:themeColor="hyperlink"/>
      <w:u w:val="single"/>
    </w:rPr>
  </w:style>
  <w:style w:type="table" w:styleId="Tabela-Siatka">
    <w:name w:val="Table Grid"/>
    <w:basedOn w:val="Standardowy"/>
    <w:uiPriority w:val="39"/>
    <w:rsid w:val="003B7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227A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27A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A227A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27A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Legenda">
    <w:name w:val="caption"/>
    <w:basedOn w:val="Normalny"/>
    <w:next w:val="Normalny"/>
    <w:uiPriority w:val="35"/>
    <w:unhideWhenUsed/>
    <w:qFormat/>
    <w:rsid w:val="00A87E8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A87E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A87E87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7E8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A87E8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agwek1Znak">
    <w:name w:val="Nagłówek 1 Znak"/>
    <w:basedOn w:val="Domylnaczcionkaakapitu"/>
    <w:link w:val="Nagwek1"/>
    <w:uiPriority w:val="9"/>
    <w:rsid w:val="00A87E87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87E87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87E8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87E87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87E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87E8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87E8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87E8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87E8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Pogrubienie">
    <w:name w:val="Strong"/>
    <w:basedOn w:val="Domylnaczcionkaakapitu"/>
    <w:uiPriority w:val="22"/>
    <w:qFormat/>
    <w:rsid w:val="00A87E87"/>
    <w:rPr>
      <w:b/>
      <w:bCs/>
    </w:rPr>
  </w:style>
  <w:style w:type="character" w:styleId="Uwydatnienie">
    <w:name w:val="Emphasis"/>
    <w:basedOn w:val="Domylnaczcionkaakapitu"/>
    <w:uiPriority w:val="20"/>
    <w:qFormat/>
    <w:rsid w:val="00A87E87"/>
    <w:rPr>
      <w:i/>
      <w:iCs/>
    </w:rPr>
  </w:style>
  <w:style w:type="paragraph" w:styleId="Bezodstpw">
    <w:name w:val="No Spacing"/>
    <w:uiPriority w:val="1"/>
    <w:qFormat/>
    <w:rsid w:val="00A87E8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A87E8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A87E8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87E8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87E87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A87E87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A87E8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A87E87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A87E87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A87E87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87E87"/>
    <w:pPr>
      <w:outlineLvl w:val="9"/>
    </w:pPr>
  </w:style>
  <w:style w:type="paragraph" w:styleId="Akapitzlist">
    <w:name w:val="List Paragraph"/>
    <w:basedOn w:val="Normalny"/>
    <w:uiPriority w:val="34"/>
    <w:qFormat/>
    <w:rsid w:val="007762D6"/>
    <w:pPr>
      <w:ind w:left="720"/>
      <w:contextualSpacing/>
    </w:pPr>
  </w:style>
  <w:style w:type="table" w:styleId="Tabelasiatki4akcent1">
    <w:name w:val="Grid Table 4 Accent 1"/>
    <w:basedOn w:val="Standardowy"/>
    <w:uiPriority w:val="49"/>
    <w:rsid w:val="00664AE5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1456C2"/>
    <w:rPr>
      <w:color w:val="808080"/>
    </w:rPr>
  </w:style>
  <w:style w:type="paragraph" w:styleId="Tekstprzypisudolnego">
    <w:name w:val="footnote text"/>
    <w:basedOn w:val="Normalny"/>
    <w:link w:val="TekstprzypisudolnegoZnak"/>
    <w:semiHidden/>
    <w:rsid w:val="008F6896"/>
    <w:pPr>
      <w:spacing w:after="0" w:line="240" w:lineRule="auto"/>
    </w:pPr>
    <w:rPr>
      <w:rFonts w:ascii="Times New Roman" w:eastAsia="Times New Roman" w:hAnsi="Times New Roman" w:cs="Times New Roman"/>
      <w:color w:val="000000"/>
      <w:sz w:val="18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8F6896"/>
    <w:rPr>
      <w:rFonts w:ascii="Times New Roman" w:eastAsia="Times New Roman" w:hAnsi="Times New Roman" w:cs="Times New Roman"/>
      <w:color w:val="000000"/>
      <w:sz w:val="18"/>
      <w:szCs w:val="20"/>
      <w:lang w:eastAsia="pl-PL"/>
    </w:rPr>
  </w:style>
  <w:style w:type="paragraph" w:customStyle="1" w:styleId="StandCentruj">
    <w:name w:val="Stand + Centruj"/>
    <w:basedOn w:val="Normalny"/>
    <w:rsid w:val="00CB06A5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20"/>
      <w:lang w:eastAsia="pl-PL"/>
    </w:rPr>
  </w:style>
  <w:style w:type="table" w:styleId="Tabelasiatki5ciemnaakcent2">
    <w:name w:val="Grid Table 5 Dark Accent 2"/>
    <w:basedOn w:val="Standardowy"/>
    <w:uiPriority w:val="50"/>
    <w:rsid w:val="005F3F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69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7323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4517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2085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052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18810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4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338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2944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6308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6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53450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0383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4529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Dropbox\infa\Visual\PEAplecak\wykresylaby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Dropbox\infa\Visual\PEAplecak\wykresylaby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Dropbox\infa\Visual\PEAplecak\wykresylaby.xlsx" TargetMode="External"/><Relationship Id="rId1" Type="http://schemas.openxmlformats.org/officeDocument/2006/relationships/themeOverride" Target="../theme/themeOverrid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'Dane (kutas)'!$C$2</c:f>
              <c:strCache>
                <c:ptCount val="1"/>
                <c:pt idx="0">
                  <c:v>ε = 0,2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'Dane (kutas)'!$B$3:$B$14</c:f>
              <c:numCache>
                <c:formatCode>General</c:formatCode>
                <c:ptCount val="12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</c:numCache>
            </c:numRef>
          </c:cat>
          <c:val>
            <c:numRef>
              <c:f>'Dane (kutas)'!$C$3:$C$14</c:f>
              <c:numCache>
                <c:formatCode>0.00</c:formatCode>
                <c:ptCount val="12"/>
                <c:pt idx="0">
                  <c:v>5.5625809999999998</c:v>
                </c:pt>
                <c:pt idx="1">
                  <c:v>53.381473999999997</c:v>
                </c:pt>
                <c:pt idx="2">
                  <c:v>180.803888</c:v>
                </c:pt>
                <c:pt idx="3">
                  <c:v>378.73438399999998</c:v>
                </c:pt>
                <c:pt idx="4">
                  <c:v>1160.7149999999999</c:v>
                </c:pt>
                <c:pt idx="5">
                  <c:v>1891.037</c:v>
                </c:pt>
                <c:pt idx="6">
                  <c:v>2698.0749999999998</c:v>
                </c:pt>
                <c:pt idx="7">
                  <c:v>4042.1849999999999</c:v>
                </c:pt>
                <c:pt idx="8">
                  <c:v>6701.1620000000003</c:v>
                </c:pt>
                <c:pt idx="9">
                  <c:v>11020.101000000001</c:v>
                </c:pt>
                <c:pt idx="10">
                  <c:v>18127.114000000001</c:v>
                </c:pt>
                <c:pt idx="11">
                  <c:v>27332.811000000002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'Dane (kutas)'!$D$2</c:f>
              <c:strCache>
                <c:ptCount val="1"/>
                <c:pt idx="0">
                  <c:v>ε = 0,5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'Dane (kutas)'!$B$3:$B$14</c:f>
              <c:numCache>
                <c:formatCode>General</c:formatCode>
                <c:ptCount val="12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</c:numCache>
            </c:numRef>
          </c:cat>
          <c:val>
            <c:numRef>
              <c:f>'Dane (kutas)'!$D$3:$D$14</c:f>
              <c:numCache>
                <c:formatCode>0.00</c:formatCode>
                <c:ptCount val="12"/>
                <c:pt idx="0">
                  <c:v>0.59483699999999995</c:v>
                </c:pt>
                <c:pt idx="1">
                  <c:v>7.4174670000000003</c:v>
                </c:pt>
                <c:pt idx="2">
                  <c:v>22.887726000000001</c:v>
                </c:pt>
                <c:pt idx="3">
                  <c:v>51.014986999999998</c:v>
                </c:pt>
                <c:pt idx="4">
                  <c:v>112.445961</c:v>
                </c:pt>
                <c:pt idx="5">
                  <c:v>202.685326</c:v>
                </c:pt>
                <c:pt idx="6">
                  <c:v>587.46675300000004</c:v>
                </c:pt>
                <c:pt idx="7">
                  <c:v>523.72777499999995</c:v>
                </c:pt>
                <c:pt idx="8">
                  <c:v>971.44017399999996</c:v>
                </c:pt>
                <c:pt idx="9">
                  <c:v>1733.0450000000001</c:v>
                </c:pt>
                <c:pt idx="10">
                  <c:v>2614.8249999999998</c:v>
                </c:pt>
                <c:pt idx="11">
                  <c:v>3890.4540000000002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'Dane (kutas)'!$E$2</c:f>
              <c:strCache>
                <c:ptCount val="1"/>
                <c:pt idx="0">
                  <c:v>ε = 0,8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'Dane (kutas)'!$B$3:$B$14</c:f>
              <c:numCache>
                <c:formatCode>General</c:formatCode>
                <c:ptCount val="12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</c:numCache>
            </c:numRef>
          </c:cat>
          <c:val>
            <c:numRef>
              <c:f>'Dane (kutas)'!$E$3:$E$14</c:f>
              <c:numCache>
                <c:formatCode>0.00</c:formatCode>
                <c:ptCount val="12"/>
                <c:pt idx="0">
                  <c:v>0.66165700000000005</c:v>
                </c:pt>
                <c:pt idx="1">
                  <c:v>5.2786169999999997</c:v>
                </c:pt>
                <c:pt idx="2">
                  <c:v>19.624417000000001</c:v>
                </c:pt>
                <c:pt idx="3">
                  <c:v>46.315745999999997</c:v>
                </c:pt>
                <c:pt idx="4">
                  <c:v>117.461292</c:v>
                </c:pt>
                <c:pt idx="5">
                  <c:v>222.70370700000001</c:v>
                </c:pt>
                <c:pt idx="6">
                  <c:v>630.00818600000002</c:v>
                </c:pt>
                <c:pt idx="7">
                  <c:v>562.09453499999995</c:v>
                </c:pt>
                <c:pt idx="8">
                  <c:v>942.63762099999997</c:v>
                </c:pt>
                <c:pt idx="9">
                  <c:v>1783.3969999999999</c:v>
                </c:pt>
                <c:pt idx="10">
                  <c:v>2805.68</c:v>
                </c:pt>
                <c:pt idx="11">
                  <c:v>3956.2159999999999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'Dane (kutas)'!$F$2</c:f>
              <c:strCache>
                <c:ptCount val="1"/>
                <c:pt idx="0">
                  <c:v>ε = 0,99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'Dane (kutas)'!$F$3:$F$14</c:f>
              <c:numCache>
                <c:formatCode>0.00</c:formatCode>
                <c:ptCount val="12"/>
                <c:pt idx="0">
                  <c:v>0.49735499999999999</c:v>
                </c:pt>
                <c:pt idx="1">
                  <c:v>4.4134549999999999</c:v>
                </c:pt>
                <c:pt idx="2">
                  <c:v>15.248343</c:v>
                </c:pt>
                <c:pt idx="3">
                  <c:v>37.804831999999998</c:v>
                </c:pt>
                <c:pt idx="4">
                  <c:v>90.790282000000005</c:v>
                </c:pt>
                <c:pt idx="5">
                  <c:v>170.717287</c:v>
                </c:pt>
                <c:pt idx="6">
                  <c:v>294.51004499999999</c:v>
                </c:pt>
                <c:pt idx="7">
                  <c:v>502.62226299999998</c:v>
                </c:pt>
                <c:pt idx="8">
                  <c:v>751.30163700000003</c:v>
                </c:pt>
                <c:pt idx="9">
                  <c:v>1081.49</c:v>
                </c:pt>
                <c:pt idx="10">
                  <c:v>2138.6190000000001</c:v>
                </c:pt>
                <c:pt idx="11">
                  <c:v>3200.6559999999999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50498576"/>
        <c:axId val="-1950498032"/>
      </c:lineChart>
      <c:catAx>
        <c:axId val="-1950498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50498032"/>
        <c:crosses val="autoZero"/>
        <c:auto val="1"/>
        <c:lblAlgn val="ctr"/>
        <c:lblOffset val="100"/>
        <c:noMultiLvlLbl val="0"/>
      </c:catAx>
      <c:valAx>
        <c:axId val="-195049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5049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7033009762668557E-2"/>
          <c:y val="3.2167128719211693E-2"/>
          <c:w val="0.90762572436219613"/>
          <c:h val="0.90616473262766928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'Dane (kutas)'!$H$15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invertIfNegative val="0"/>
          <c:dPt>
            <c:idx val="0"/>
            <c:invertIfNegative val="0"/>
            <c:bubble3D val="0"/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/>
              <a:effectLst/>
              <a:sp3d/>
            </c:spPr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/>
              <a:effectLst/>
              <a:sp3d/>
            </c:spPr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/>
              <a:effectLst/>
              <a:sp3d/>
            </c:spPr>
          </c:dPt>
          <c:dPt>
            <c:idx val="4"/>
            <c:invertIfNegative val="0"/>
            <c:bubble3D val="0"/>
            <c:spPr>
              <a:solidFill>
                <a:schemeClr val="accent5"/>
              </a:solidFill>
              <a:ln/>
              <a:effectLst/>
              <a:sp3d/>
            </c:spPr>
          </c:dPt>
          <c:dPt>
            <c:idx val="5"/>
            <c:invertIfNegative val="0"/>
            <c:bubble3D val="0"/>
            <c:spPr>
              <a:solidFill>
                <a:schemeClr val="accent6"/>
              </a:solidFill>
              <a:ln/>
              <a:effectLst/>
              <a:sp3d/>
            </c:spPr>
          </c:dPt>
          <c:dPt>
            <c:idx val="6"/>
            <c:invertIfNegative val="0"/>
            <c:bubble3D val="0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dPt>
          <c:dPt>
            <c:idx val="7"/>
            <c:invertIfNegative val="0"/>
            <c:bubble3D val="0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dPt>
          <c:dPt>
            <c:idx val="8"/>
            <c:invertIfNegative val="0"/>
            <c:bubble3D val="0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dPt>
          <c:dPt>
            <c:idx val="9"/>
            <c:invertIfNegative val="0"/>
            <c:bubble3D val="0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dPt>
          <c:dPt>
            <c:idx val="10"/>
            <c:invertIfNegative val="0"/>
            <c:bubble3D val="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dPt>
          <c:dPt>
            <c:idx val="11"/>
            <c:invertIfNegative val="0"/>
            <c:bubble3D val="0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dPt>
          <c:dPt>
            <c:idx val="12"/>
            <c:invertIfNegative val="0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dPt>
          <c:dPt>
            <c:idx val="13"/>
            <c:invertIfNegative val="0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dPt>
          <c:dPt>
            <c:idx val="14"/>
            <c:invertIfNegative val="0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dPt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(kutas)'!$H$3:$H$14</c:f>
              <c:numCache>
                <c:formatCode>0.00</c:formatCode>
                <c:ptCount val="12"/>
                <c:pt idx="0">
                  <c:v>0.900038</c:v>
                </c:pt>
                <c:pt idx="1">
                  <c:v>0.97445800000000005</c:v>
                </c:pt>
                <c:pt idx="2">
                  <c:v>0.89442200000000005</c:v>
                </c:pt>
                <c:pt idx="3">
                  <c:v>1.021482</c:v>
                </c:pt>
                <c:pt idx="4">
                  <c:v>0.92971599999999999</c:v>
                </c:pt>
                <c:pt idx="5">
                  <c:v>1.0223690000000001</c:v>
                </c:pt>
                <c:pt idx="6">
                  <c:v>0.88737299999999997</c:v>
                </c:pt>
                <c:pt idx="7">
                  <c:v>1.0000880000000001</c:v>
                </c:pt>
                <c:pt idx="8">
                  <c:v>0.91849199999999998</c:v>
                </c:pt>
                <c:pt idx="9">
                  <c:v>1.041976</c:v>
                </c:pt>
                <c:pt idx="10">
                  <c:v>0.96914900000000004</c:v>
                </c:pt>
                <c:pt idx="11">
                  <c:v>0.93826799999999999</c:v>
                </c:pt>
              </c:numCache>
            </c:numRef>
          </c:val>
        </c:ser>
        <c:ser>
          <c:idx val="1"/>
          <c:order val="1"/>
          <c:tx>
            <c:strRef>
              <c:f>'Dane (kutas)'!$I$15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invertIfNegative val="0"/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(kutas)'!$I$3:$I$14</c:f>
              <c:numCache>
                <c:formatCode>0.00</c:formatCode>
                <c:ptCount val="12"/>
                <c:pt idx="0">
                  <c:v>8.4454349999999998</c:v>
                </c:pt>
                <c:pt idx="1">
                  <c:v>8.4078330000000001</c:v>
                </c:pt>
                <c:pt idx="2">
                  <c:v>8.6102249999999998</c:v>
                </c:pt>
                <c:pt idx="3">
                  <c:v>8.6149210000000007</c:v>
                </c:pt>
                <c:pt idx="4">
                  <c:v>8.8036989999999999</c:v>
                </c:pt>
                <c:pt idx="5">
                  <c:v>8.6769300000000005</c:v>
                </c:pt>
                <c:pt idx="6">
                  <c:v>8.7242250000000006</c:v>
                </c:pt>
                <c:pt idx="7">
                  <c:v>8.838571</c:v>
                </c:pt>
                <c:pt idx="8">
                  <c:v>8.6823700000000006</c:v>
                </c:pt>
                <c:pt idx="9">
                  <c:v>8.6035660000000007</c:v>
                </c:pt>
                <c:pt idx="10">
                  <c:v>8.6193679999999997</c:v>
                </c:pt>
                <c:pt idx="11">
                  <c:v>8.5320110000000007</c:v>
                </c:pt>
              </c:numCache>
            </c:numRef>
          </c:val>
        </c:ser>
        <c:ser>
          <c:idx val="2"/>
          <c:order val="2"/>
          <c:tx>
            <c:strRef>
              <c:f>'Dane (kutas)'!$J$15</c:f>
              <c:strCache>
                <c:ptCount val="1"/>
                <c:pt idx="0">
                  <c:v>150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invertIfNegative val="0"/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(kutas)'!$J$3:$J$14</c:f>
              <c:numCache>
                <c:formatCode>0.00</c:formatCode>
                <c:ptCount val="12"/>
                <c:pt idx="0">
                  <c:v>27.596753</c:v>
                </c:pt>
                <c:pt idx="1">
                  <c:v>30.015453000000001</c:v>
                </c:pt>
                <c:pt idx="2">
                  <c:v>32.784280000000003</c:v>
                </c:pt>
                <c:pt idx="3">
                  <c:v>34.211432000000002</c:v>
                </c:pt>
                <c:pt idx="4">
                  <c:v>34.121813000000003</c:v>
                </c:pt>
                <c:pt idx="5">
                  <c:v>32.029609000000001</c:v>
                </c:pt>
                <c:pt idx="6">
                  <c:v>36.120117999999998</c:v>
                </c:pt>
                <c:pt idx="7">
                  <c:v>51.867344000000003</c:v>
                </c:pt>
                <c:pt idx="8">
                  <c:v>43.522686</c:v>
                </c:pt>
                <c:pt idx="9">
                  <c:v>40.594028999999999</c:v>
                </c:pt>
                <c:pt idx="10">
                  <c:v>36.137287000000001</c:v>
                </c:pt>
                <c:pt idx="11">
                  <c:v>32.867337999999997</c:v>
                </c:pt>
              </c:numCache>
            </c:numRef>
          </c:val>
        </c:ser>
        <c:ser>
          <c:idx val="3"/>
          <c:order val="3"/>
          <c:tx>
            <c:strRef>
              <c:f>'Dane (kutas)'!$K$15</c:f>
              <c:strCache>
                <c:ptCount val="1"/>
                <c:pt idx="0">
                  <c:v>200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invertIfNegative val="0"/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(kutas)'!$K$3:$K$14</c:f>
              <c:numCache>
                <c:formatCode>0.00</c:formatCode>
                <c:ptCount val="12"/>
                <c:pt idx="0">
                  <c:v>92.559025000000005</c:v>
                </c:pt>
                <c:pt idx="1">
                  <c:v>91.024257000000006</c:v>
                </c:pt>
                <c:pt idx="2">
                  <c:v>82.554254999999998</c:v>
                </c:pt>
                <c:pt idx="3">
                  <c:v>81.550861999999995</c:v>
                </c:pt>
                <c:pt idx="4">
                  <c:v>81.194682999999998</c:v>
                </c:pt>
                <c:pt idx="5">
                  <c:v>82.884101000000001</c:v>
                </c:pt>
                <c:pt idx="6">
                  <c:v>81.828691000000006</c:v>
                </c:pt>
                <c:pt idx="7">
                  <c:v>81.910386000000003</c:v>
                </c:pt>
                <c:pt idx="8">
                  <c:v>82.855502000000001</c:v>
                </c:pt>
                <c:pt idx="9">
                  <c:v>88.947879</c:v>
                </c:pt>
                <c:pt idx="10">
                  <c:v>86.745607000000007</c:v>
                </c:pt>
                <c:pt idx="11">
                  <c:v>82.854992999999993</c:v>
                </c:pt>
              </c:numCache>
            </c:numRef>
          </c:val>
        </c:ser>
        <c:ser>
          <c:idx val="4"/>
          <c:order val="4"/>
          <c:tx>
            <c:strRef>
              <c:f>'Dane (kutas)'!$L$15</c:f>
              <c:strCache>
                <c:ptCount val="1"/>
                <c:pt idx="0">
                  <c:v>250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invertIfNegative val="0"/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(kutas)'!$L$3:$L$14</c:f>
              <c:numCache>
                <c:formatCode>0.00</c:formatCode>
                <c:ptCount val="12"/>
                <c:pt idx="0">
                  <c:v>186.42217400000001</c:v>
                </c:pt>
                <c:pt idx="1">
                  <c:v>180.466656</c:v>
                </c:pt>
                <c:pt idx="2">
                  <c:v>182.246488</c:v>
                </c:pt>
                <c:pt idx="3">
                  <c:v>194.10273900000001</c:v>
                </c:pt>
                <c:pt idx="4">
                  <c:v>179.21346600000001</c:v>
                </c:pt>
                <c:pt idx="5">
                  <c:v>296.44840799999997</c:v>
                </c:pt>
                <c:pt idx="6">
                  <c:v>238.84406799999999</c:v>
                </c:pt>
                <c:pt idx="7">
                  <c:v>180.32893000000001</c:v>
                </c:pt>
                <c:pt idx="8">
                  <c:v>184.16235900000001</c:v>
                </c:pt>
                <c:pt idx="9">
                  <c:v>177.88468599999999</c:v>
                </c:pt>
                <c:pt idx="10">
                  <c:v>173.97191900000001</c:v>
                </c:pt>
                <c:pt idx="11">
                  <c:v>175.82575199999999</c:v>
                </c:pt>
              </c:numCache>
            </c:numRef>
          </c:val>
        </c:ser>
        <c:ser>
          <c:idx val="5"/>
          <c:order val="5"/>
          <c:tx>
            <c:strRef>
              <c:f>'Dane (kutas)'!$M$15</c:f>
              <c:strCache>
                <c:ptCount val="1"/>
                <c:pt idx="0">
                  <c:v>300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invertIfNegative val="0"/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(kutas)'!$M$3:$M$14</c:f>
              <c:numCache>
                <c:formatCode>0.00</c:formatCode>
                <c:ptCount val="12"/>
                <c:pt idx="0">
                  <c:v>408.04839099999998</c:v>
                </c:pt>
                <c:pt idx="1">
                  <c:v>445.51211799999999</c:v>
                </c:pt>
                <c:pt idx="2">
                  <c:v>445.38924200000002</c:v>
                </c:pt>
                <c:pt idx="3">
                  <c:v>446.94548600000002</c:v>
                </c:pt>
                <c:pt idx="4">
                  <c:v>466.92639100000002</c:v>
                </c:pt>
                <c:pt idx="5">
                  <c:v>479.646141</c:v>
                </c:pt>
                <c:pt idx="6">
                  <c:v>459.03644600000001</c:v>
                </c:pt>
                <c:pt idx="7">
                  <c:v>456.492952</c:v>
                </c:pt>
                <c:pt idx="8">
                  <c:v>448.687904</c:v>
                </c:pt>
                <c:pt idx="9">
                  <c:v>466.06379500000003</c:v>
                </c:pt>
                <c:pt idx="10">
                  <c:v>467.06429000000003</c:v>
                </c:pt>
                <c:pt idx="11">
                  <c:v>472.61394799999999</c:v>
                </c:pt>
              </c:numCache>
            </c:numRef>
          </c:val>
        </c:ser>
        <c:ser>
          <c:idx val="6"/>
          <c:order val="6"/>
          <c:tx>
            <c:strRef>
              <c:f>'Dane (kutas)'!$N$15</c:f>
              <c:strCache>
                <c:ptCount val="1"/>
                <c:pt idx="0">
                  <c:v>350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invertIfNegative val="0"/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(kutas)'!$N$3:$N$14</c:f>
              <c:numCache>
                <c:formatCode>0.00</c:formatCode>
                <c:ptCount val="12"/>
                <c:pt idx="0">
                  <c:v>539.517111</c:v>
                </c:pt>
                <c:pt idx="1">
                  <c:v>533.95028300000001</c:v>
                </c:pt>
                <c:pt idx="2">
                  <c:v>535.63973699999997</c:v>
                </c:pt>
                <c:pt idx="3">
                  <c:v>533.01271299999996</c:v>
                </c:pt>
                <c:pt idx="4">
                  <c:v>520.75933499999996</c:v>
                </c:pt>
                <c:pt idx="5">
                  <c:v>524.06701399999997</c:v>
                </c:pt>
                <c:pt idx="6">
                  <c:v>522.71912999999995</c:v>
                </c:pt>
                <c:pt idx="7">
                  <c:v>523.47078899999997</c:v>
                </c:pt>
                <c:pt idx="8">
                  <c:v>545.610231</c:v>
                </c:pt>
                <c:pt idx="9">
                  <c:v>536.28551500000003</c:v>
                </c:pt>
                <c:pt idx="10">
                  <c:v>517.00159499999995</c:v>
                </c:pt>
                <c:pt idx="11">
                  <c:v>523.71436200000005</c:v>
                </c:pt>
              </c:numCache>
            </c:numRef>
          </c:val>
        </c:ser>
        <c:ser>
          <c:idx val="7"/>
          <c:order val="7"/>
          <c:tx>
            <c:strRef>
              <c:f>'Dane (kutas)'!$O$15</c:f>
              <c:strCache>
                <c:ptCount val="1"/>
                <c:pt idx="0">
                  <c:v>400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invertIfNegative val="0"/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(kutas)'!$O$3:$O$14</c:f>
              <c:numCache>
                <c:formatCode>0.00</c:formatCode>
                <c:ptCount val="12"/>
                <c:pt idx="0">
                  <c:v>1086.9660000000001</c:v>
                </c:pt>
                <c:pt idx="1">
                  <c:v>1061.3109999999999</c:v>
                </c:pt>
                <c:pt idx="2">
                  <c:v>1095.828</c:v>
                </c:pt>
                <c:pt idx="3">
                  <c:v>1082.7059999999999</c:v>
                </c:pt>
                <c:pt idx="4">
                  <c:v>1061.443</c:v>
                </c:pt>
                <c:pt idx="5">
                  <c:v>1064.68</c:v>
                </c:pt>
                <c:pt idx="6">
                  <c:v>1063.3319999999999</c:v>
                </c:pt>
                <c:pt idx="7">
                  <c:v>1064.432</c:v>
                </c:pt>
                <c:pt idx="8">
                  <c:v>1068.856</c:v>
                </c:pt>
                <c:pt idx="9">
                  <c:v>1070.549</c:v>
                </c:pt>
                <c:pt idx="10">
                  <c:v>1066.0179999999998</c:v>
                </c:pt>
                <c:pt idx="11">
                  <c:v>1066.5899999999999</c:v>
                </c:pt>
              </c:numCache>
            </c:numRef>
          </c:val>
        </c:ser>
        <c:ser>
          <c:idx val="8"/>
          <c:order val="8"/>
          <c:tx>
            <c:strRef>
              <c:f>'Dane (kutas)'!$P$15</c:f>
              <c:strCache>
                <c:ptCount val="1"/>
                <c:pt idx="0">
                  <c:v>450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invertIfNegative val="0"/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(kutas)'!$P$3:$P$14</c:f>
              <c:numCache>
                <c:formatCode>0.00</c:formatCode>
                <c:ptCount val="12"/>
                <c:pt idx="0">
                  <c:v>1532.857</c:v>
                </c:pt>
                <c:pt idx="1">
                  <c:v>1551.329</c:v>
                </c:pt>
                <c:pt idx="2">
                  <c:v>1572.7159999999999</c:v>
                </c:pt>
                <c:pt idx="3">
                  <c:v>1594.97</c:v>
                </c:pt>
                <c:pt idx="4">
                  <c:v>1654.809</c:v>
                </c:pt>
                <c:pt idx="5">
                  <c:v>1606.578</c:v>
                </c:pt>
                <c:pt idx="6">
                  <c:v>1653.568</c:v>
                </c:pt>
                <c:pt idx="7">
                  <c:v>1657.3700000000001</c:v>
                </c:pt>
                <c:pt idx="8">
                  <c:v>1659.329</c:v>
                </c:pt>
                <c:pt idx="9">
                  <c:v>1632.009</c:v>
                </c:pt>
                <c:pt idx="10">
                  <c:v>1634.645</c:v>
                </c:pt>
                <c:pt idx="11">
                  <c:v>1629.6779999999999</c:v>
                </c:pt>
              </c:numCache>
            </c:numRef>
          </c:val>
        </c:ser>
        <c:ser>
          <c:idx val="9"/>
          <c:order val="9"/>
          <c:tx>
            <c:strRef>
              <c:f>'Dane (kutas)'!$Q$15</c:f>
              <c:strCache>
                <c:ptCount val="1"/>
                <c:pt idx="0">
                  <c:v>500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invertIfNegative val="0"/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(kutas)'!$Q$3:$Q$14</c:f>
              <c:numCache>
                <c:formatCode>0.00</c:formatCode>
                <c:ptCount val="12"/>
                <c:pt idx="0">
                  <c:v>2574.9409999999998</c:v>
                </c:pt>
                <c:pt idx="1">
                  <c:v>2569.953</c:v>
                </c:pt>
                <c:pt idx="2">
                  <c:v>2574.567</c:v>
                </c:pt>
                <c:pt idx="3">
                  <c:v>2561.768</c:v>
                </c:pt>
                <c:pt idx="4">
                  <c:v>2540.2019999999998</c:v>
                </c:pt>
                <c:pt idx="5">
                  <c:v>2556.9879999999998</c:v>
                </c:pt>
                <c:pt idx="6">
                  <c:v>2555.451</c:v>
                </c:pt>
                <c:pt idx="7">
                  <c:v>2540.9059999999999</c:v>
                </c:pt>
                <c:pt idx="8">
                  <c:v>2551.1129999999998</c:v>
                </c:pt>
                <c:pt idx="9">
                  <c:v>2540.4840000000004</c:v>
                </c:pt>
                <c:pt idx="10">
                  <c:v>2556.0139999999997</c:v>
                </c:pt>
                <c:pt idx="11">
                  <c:v>2572.0459999999998</c:v>
                </c:pt>
              </c:numCache>
            </c:numRef>
          </c:val>
        </c:ser>
        <c:ser>
          <c:idx val="10"/>
          <c:order val="10"/>
          <c:tx>
            <c:strRef>
              <c:f>'Dane (kutas)'!$R$15</c:f>
              <c:strCache>
                <c:ptCount val="1"/>
                <c:pt idx="0">
                  <c:v>550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invertIfNegative val="0"/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(kutas)'!$R$3:$R$14</c:f>
              <c:numCache>
                <c:formatCode>0.00</c:formatCode>
                <c:ptCount val="12"/>
                <c:pt idx="0">
                  <c:v>4090.4420000000005</c:v>
                </c:pt>
                <c:pt idx="1">
                  <c:v>4096.2359999999999</c:v>
                </c:pt>
                <c:pt idx="2">
                  <c:v>4133.5529999999999</c:v>
                </c:pt>
                <c:pt idx="3">
                  <c:v>4044.3220000000001</c:v>
                </c:pt>
                <c:pt idx="4">
                  <c:v>4099.8389999999999</c:v>
                </c:pt>
                <c:pt idx="5">
                  <c:v>4079.6409999999996</c:v>
                </c:pt>
                <c:pt idx="6">
                  <c:v>4070.0260000000003</c:v>
                </c:pt>
                <c:pt idx="7">
                  <c:v>4140.4249999999993</c:v>
                </c:pt>
                <c:pt idx="8">
                  <c:v>4125.232</c:v>
                </c:pt>
                <c:pt idx="9">
                  <c:v>4057.5210000000002</c:v>
                </c:pt>
                <c:pt idx="10">
                  <c:v>4092.473</c:v>
                </c:pt>
                <c:pt idx="11">
                  <c:v>4077.0239999999999</c:v>
                </c:pt>
              </c:numCache>
            </c:numRef>
          </c:val>
        </c:ser>
        <c:ser>
          <c:idx val="11"/>
          <c:order val="11"/>
          <c:tx>
            <c:strRef>
              <c:f>'Dane (kutas)'!$S$15</c:f>
              <c:strCache>
                <c:ptCount val="1"/>
                <c:pt idx="0">
                  <c:v>600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invertIfNegative val="0"/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(kutas)'!$S$3:$S$14</c:f>
              <c:numCache>
                <c:formatCode>0.00</c:formatCode>
                <c:ptCount val="12"/>
                <c:pt idx="0">
                  <c:v>5841.8669999999993</c:v>
                </c:pt>
                <c:pt idx="1">
                  <c:v>5858.7360000000008</c:v>
                </c:pt>
                <c:pt idx="2">
                  <c:v>6111.8370000000004</c:v>
                </c:pt>
                <c:pt idx="3">
                  <c:v>6550.183</c:v>
                </c:pt>
                <c:pt idx="4">
                  <c:v>7664.732</c:v>
                </c:pt>
                <c:pt idx="5">
                  <c:v>7863.1790000000001</c:v>
                </c:pt>
                <c:pt idx="6">
                  <c:v>8016.5240000000003</c:v>
                </c:pt>
                <c:pt idx="7">
                  <c:v>7989.7759999999998</c:v>
                </c:pt>
                <c:pt idx="8">
                  <c:v>11186.866</c:v>
                </c:pt>
                <c:pt idx="9">
                  <c:v>9449.4330000000009</c:v>
                </c:pt>
                <c:pt idx="10">
                  <c:v>10217.976999999999</c:v>
                </c:pt>
                <c:pt idx="11">
                  <c:v>9122.5210000000006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950496944"/>
        <c:axId val="-1950496400"/>
        <c:axId val="-1743156544"/>
      </c:bar3DChart>
      <c:catAx>
        <c:axId val="-1950496944"/>
        <c:scaling>
          <c:orientation val="minMax"/>
        </c:scaling>
        <c:delete val="0"/>
        <c:axPos val="b"/>
        <c:title>
          <c:tx>
            <c:rich>
              <a:bodyPr rot="48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Pojemność plecaka</a:t>
                </a:r>
              </a:p>
            </c:rich>
          </c:tx>
          <c:layout>
            <c:manualLayout>
              <c:xMode val="edge"/>
              <c:yMode val="edge"/>
              <c:x val="0.22387635573331108"/>
              <c:y val="0.8866416562382430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50496400"/>
        <c:crosses val="autoZero"/>
        <c:auto val="1"/>
        <c:lblAlgn val="ctr"/>
        <c:lblOffset val="100"/>
        <c:noMultiLvlLbl val="0"/>
      </c:catAx>
      <c:valAx>
        <c:axId val="-1950496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50496944"/>
        <c:crosses val="autoZero"/>
        <c:crossBetween val="between"/>
      </c:valAx>
      <c:serAx>
        <c:axId val="-1743156544"/>
        <c:scaling>
          <c:orientation val="minMax"/>
        </c:scaling>
        <c:delete val="0"/>
        <c:axPos val="b"/>
        <c:title>
          <c:tx>
            <c:rich>
              <a:bodyPr rot="-354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layout>
            <c:manualLayout>
              <c:xMode val="edge"/>
              <c:yMode val="edge"/>
              <c:x val="0.83004502909358557"/>
              <c:y val="0.69772291255866836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50496400"/>
        <c:crosses val="autoZero"/>
      </c:serAx>
    </c:plotArea>
    <c:plotVisOnly val="1"/>
    <c:dispBlanksAs val="zero"/>
    <c:showDLblsOverMax val="0"/>
  </c:chart>
  <c:txPr>
    <a:bodyPr/>
    <a:lstStyle/>
    <a:p>
      <a:pPr>
        <a:defRPr/>
      </a:pPr>
      <a:endParaRPr lang="pl-PL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0189420766848588"/>
          <c:y val="3.7275499830565911E-2"/>
          <c:w val="0.84419725312113758"/>
          <c:h val="0.89671484642867638"/>
        </c:manualLayout>
      </c:layout>
      <c:surface3DChart>
        <c:wireframe val="0"/>
        <c:ser>
          <c:idx val="0"/>
          <c:order val="0"/>
          <c:tx>
            <c:strRef>
              <c:f>'Dane (kutas)'!$H$15</c:f>
              <c:strCache>
                <c:ptCount val="1"/>
                <c:pt idx="0">
                  <c:v>50</c:v>
                </c:pt>
              </c:strCache>
            </c:strRef>
          </c:tx>
          <c:spPr>
            <a:ln/>
            <a:effectLst/>
          </c:spPr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(kutas)'!$H$3:$H$14</c:f>
              <c:numCache>
                <c:formatCode>0.00</c:formatCode>
                <c:ptCount val="12"/>
                <c:pt idx="0">
                  <c:v>0.900038</c:v>
                </c:pt>
                <c:pt idx="1">
                  <c:v>0.97445800000000005</c:v>
                </c:pt>
                <c:pt idx="2">
                  <c:v>0.89442200000000005</c:v>
                </c:pt>
                <c:pt idx="3">
                  <c:v>1.021482</c:v>
                </c:pt>
                <c:pt idx="4">
                  <c:v>0.92971599999999999</c:v>
                </c:pt>
                <c:pt idx="5">
                  <c:v>1.0223690000000001</c:v>
                </c:pt>
                <c:pt idx="6">
                  <c:v>0.88737299999999997</c:v>
                </c:pt>
                <c:pt idx="7">
                  <c:v>1.0000880000000001</c:v>
                </c:pt>
                <c:pt idx="8">
                  <c:v>0.91849199999999998</c:v>
                </c:pt>
                <c:pt idx="9">
                  <c:v>1.041976</c:v>
                </c:pt>
                <c:pt idx="10">
                  <c:v>0.96914900000000004</c:v>
                </c:pt>
                <c:pt idx="11">
                  <c:v>0.93826799999999999</c:v>
                </c:pt>
              </c:numCache>
            </c:numRef>
          </c:val>
        </c:ser>
        <c:ser>
          <c:idx val="1"/>
          <c:order val="1"/>
          <c:tx>
            <c:strRef>
              <c:f>'Dane (kutas)'!$I$15</c:f>
              <c:strCache>
                <c:ptCount val="1"/>
                <c:pt idx="0">
                  <c:v>100</c:v>
                </c:pt>
              </c:strCache>
            </c:strRef>
          </c:tx>
          <c:spPr>
            <a:ln/>
            <a:effectLst/>
          </c:spPr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(kutas)'!$I$3:$I$14</c:f>
              <c:numCache>
                <c:formatCode>0.00</c:formatCode>
                <c:ptCount val="12"/>
                <c:pt idx="0">
                  <c:v>8.4454349999999998</c:v>
                </c:pt>
                <c:pt idx="1">
                  <c:v>8.4078330000000001</c:v>
                </c:pt>
                <c:pt idx="2">
                  <c:v>8.6102249999999998</c:v>
                </c:pt>
                <c:pt idx="3">
                  <c:v>8.6149210000000007</c:v>
                </c:pt>
                <c:pt idx="4">
                  <c:v>8.8036989999999999</c:v>
                </c:pt>
                <c:pt idx="5">
                  <c:v>8.6769300000000005</c:v>
                </c:pt>
                <c:pt idx="6">
                  <c:v>8.7242250000000006</c:v>
                </c:pt>
                <c:pt idx="7">
                  <c:v>8.838571</c:v>
                </c:pt>
                <c:pt idx="8">
                  <c:v>8.6823700000000006</c:v>
                </c:pt>
                <c:pt idx="9">
                  <c:v>8.6035660000000007</c:v>
                </c:pt>
                <c:pt idx="10">
                  <c:v>8.6193679999999997</c:v>
                </c:pt>
                <c:pt idx="11">
                  <c:v>8.5320110000000007</c:v>
                </c:pt>
              </c:numCache>
            </c:numRef>
          </c:val>
        </c:ser>
        <c:ser>
          <c:idx val="2"/>
          <c:order val="2"/>
          <c:tx>
            <c:strRef>
              <c:f>'Dane (kutas)'!$J$15</c:f>
              <c:strCache>
                <c:ptCount val="1"/>
                <c:pt idx="0">
                  <c:v>150</c:v>
                </c:pt>
              </c:strCache>
            </c:strRef>
          </c:tx>
          <c:spPr>
            <a:ln/>
            <a:effectLst/>
          </c:spPr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(kutas)'!$J$3:$J$14</c:f>
              <c:numCache>
                <c:formatCode>0.00</c:formatCode>
                <c:ptCount val="12"/>
                <c:pt idx="0">
                  <c:v>27.596753</c:v>
                </c:pt>
                <c:pt idx="1">
                  <c:v>30.015453000000001</c:v>
                </c:pt>
                <c:pt idx="2">
                  <c:v>32.784280000000003</c:v>
                </c:pt>
                <c:pt idx="3">
                  <c:v>34.211432000000002</c:v>
                </c:pt>
                <c:pt idx="4">
                  <c:v>34.121813000000003</c:v>
                </c:pt>
                <c:pt idx="5">
                  <c:v>32.029609000000001</c:v>
                </c:pt>
                <c:pt idx="6">
                  <c:v>36.120117999999998</c:v>
                </c:pt>
                <c:pt idx="7">
                  <c:v>51.867344000000003</c:v>
                </c:pt>
                <c:pt idx="8">
                  <c:v>43.522686</c:v>
                </c:pt>
                <c:pt idx="9">
                  <c:v>40.594028999999999</c:v>
                </c:pt>
                <c:pt idx="10">
                  <c:v>36.137287000000001</c:v>
                </c:pt>
                <c:pt idx="11">
                  <c:v>32.867337999999997</c:v>
                </c:pt>
              </c:numCache>
            </c:numRef>
          </c:val>
        </c:ser>
        <c:ser>
          <c:idx val="3"/>
          <c:order val="3"/>
          <c:tx>
            <c:strRef>
              <c:f>'Dane (kutas)'!$K$15</c:f>
              <c:strCache>
                <c:ptCount val="1"/>
                <c:pt idx="0">
                  <c:v>200</c:v>
                </c:pt>
              </c:strCache>
            </c:strRef>
          </c:tx>
          <c:spPr>
            <a:ln/>
            <a:effectLst/>
          </c:spPr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(kutas)'!$K$3:$K$14</c:f>
              <c:numCache>
                <c:formatCode>0.00</c:formatCode>
                <c:ptCount val="12"/>
                <c:pt idx="0">
                  <c:v>92.559025000000005</c:v>
                </c:pt>
                <c:pt idx="1">
                  <c:v>91.024257000000006</c:v>
                </c:pt>
                <c:pt idx="2">
                  <c:v>82.554254999999998</c:v>
                </c:pt>
                <c:pt idx="3">
                  <c:v>81.550861999999995</c:v>
                </c:pt>
                <c:pt idx="4">
                  <c:v>81.194682999999998</c:v>
                </c:pt>
                <c:pt idx="5">
                  <c:v>82.884101000000001</c:v>
                </c:pt>
                <c:pt idx="6">
                  <c:v>81.828691000000006</c:v>
                </c:pt>
                <c:pt idx="7">
                  <c:v>81.910386000000003</c:v>
                </c:pt>
                <c:pt idx="8">
                  <c:v>82.855502000000001</c:v>
                </c:pt>
                <c:pt idx="9">
                  <c:v>88.947879</c:v>
                </c:pt>
                <c:pt idx="10">
                  <c:v>86.745607000000007</c:v>
                </c:pt>
                <c:pt idx="11">
                  <c:v>82.854992999999993</c:v>
                </c:pt>
              </c:numCache>
            </c:numRef>
          </c:val>
        </c:ser>
        <c:ser>
          <c:idx val="4"/>
          <c:order val="4"/>
          <c:tx>
            <c:strRef>
              <c:f>'Dane (kutas)'!$L$15</c:f>
              <c:strCache>
                <c:ptCount val="1"/>
                <c:pt idx="0">
                  <c:v>250</c:v>
                </c:pt>
              </c:strCache>
            </c:strRef>
          </c:tx>
          <c:spPr>
            <a:ln/>
            <a:effectLst/>
          </c:spPr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(kutas)'!$L$3:$L$14</c:f>
              <c:numCache>
                <c:formatCode>0.00</c:formatCode>
                <c:ptCount val="12"/>
                <c:pt idx="0">
                  <c:v>186.42217400000001</c:v>
                </c:pt>
                <c:pt idx="1">
                  <c:v>180.466656</c:v>
                </c:pt>
                <c:pt idx="2">
                  <c:v>182.246488</c:v>
                </c:pt>
                <c:pt idx="3">
                  <c:v>194.10273900000001</c:v>
                </c:pt>
                <c:pt idx="4">
                  <c:v>179.21346600000001</c:v>
                </c:pt>
                <c:pt idx="5">
                  <c:v>296.44840799999997</c:v>
                </c:pt>
                <c:pt idx="6">
                  <c:v>238.84406799999999</c:v>
                </c:pt>
                <c:pt idx="7">
                  <c:v>180.32893000000001</c:v>
                </c:pt>
                <c:pt idx="8">
                  <c:v>184.16235900000001</c:v>
                </c:pt>
                <c:pt idx="9">
                  <c:v>177.88468599999999</c:v>
                </c:pt>
                <c:pt idx="10">
                  <c:v>173.97191900000001</c:v>
                </c:pt>
                <c:pt idx="11">
                  <c:v>175.82575199999999</c:v>
                </c:pt>
              </c:numCache>
            </c:numRef>
          </c:val>
        </c:ser>
        <c:ser>
          <c:idx val="5"/>
          <c:order val="5"/>
          <c:tx>
            <c:strRef>
              <c:f>'Dane (kutas)'!$M$15</c:f>
              <c:strCache>
                <c:ptCount val="1"/>
                <c:pt idx="0">
                  <c:v>300</c:v>
                </c:pt>
              </c:strCache>
            </c:strRef>
          </c:tx>
          <c:spPr>
            <a:ln/>
            <a:effectLst/>
          </c:spPr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(kutas)'!$M$3:$M$14</c:f>
              <c:numCache>
                <c:formatCode>0.00</c:formatCode>
                <c:ptCount val="12"/>
                <c:pt idx="0">
                  <c:v>408.04839099999998</c:v>
                </c:pt>
                <c:pt idx="1">
                  <c:v>445.51211799999999</c:v>
                </c:pt>
                <c:pt idx="2">
                  <c:v>445.38924200000002</c:v>
                </c:pt>
                <c:pt idx="3">
                  <c:v>446.94548600000002</c:v>
                </c:pt>
                <c:pt idx="4">
                  <c:v>466.92639100000002</c:v>
                </c:pt>
                <c:pt idx="5">
                  <c:v>479.646141</c:v>
                </c:pt>
                <c:pt idx="6">
                  <c:v>459.03644600000001</c:v>
                </c:pt>
                <c:pt idx="7">
                  <c:v>456.492952</c:v>
                </c:pt>
                <c:pt idx="8">
                  <c:v>448.687904</c:v>
                </c:pt>
                <c:pt idx="9">
                  <c:v>466.06379500000003</c:v>
                </c:pt>
                <c:pt idx="10">
                  <c:v>467.06429000000003</c:v>
                </c:pt>
                <c:pt idx="11">
                  <c:v>472.61394799999999</c:v>
                </c:pt>
              </c:numCache>
            </c:numRef>
          </c:val>
        </c:ser>
        <c:ser>
          <c:idx val="6"/>
          <c:order val="6"/>
          <c:tx>
            <c:strRef>
              <c:f>'Dane (kutas)'!$N$15</c:f>
              <c:strCache>
                <c:ptCount val="1"/>
                <c:pt idx="0">
                  <c:v>350</c:v>
                </c:pt>
              </c:strCache>
            </c:strRef>
          </c:tx>
          <c:spPr>
            <a:ln/>
            <a:effectLst/>
          </c:spPr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(kutas)'!$N$3:$N$14</c:f>
              <c:numCache>
                <c:formatCode>0.00</c:formatCode>
                <c:ptCount val="12"/>
                <c:pt idx="0">
                  <c:v>539.517111</c:v>
                </c:pt>
                <c:pt idx="1">
                  <c:v>533.95028300000001</c:v>
                </c:pt>
                <c:pt idx="2">
                  <c:v>535.63973699999997</c:v>
                </c:pt>
                <c:pt idx="3">
                  <c:v>533.01271299999996</c:v>
                </c:pt>
                <c:pt idx="4">
                  <c:v>520.75933499999996</c:v>
                </c:pt>
                <c:pt idx="5">
                  <c:v>524.06701399999997</c:v>
                </c:pt>
                <c:pt idx="6">
                  <c:v>522.71912999999995</c:v>
                </c:pt>
                <c:pt idx="7">
                  <c:v>523.47078899999997</c:v>
                </c:pt>
                <c:pt idx="8">
                  <c:v>545.610231</c:v>
                </c:pt>
                <c:pt idx="9">
                  <c:v>536.28551500000003</c:v>
                </c:pt>
                <c:pt idx="10">
                  <c:v>517.00159499999995</c:v>
                </c:pt>
                <c:pt idx="11">
                  <c:v>523.71436200000005</c:v>
                </c:pt>
              </c:numCache>
            </c:numRef>
          </c:val>
        </c:ser>
        <c:ser>
          <c:idx val="7"/>
          <c:order val="7"/>
          <c:tx>
            <c:strRef>
              <c:f>'Dane (kutas)'!$O$15</c:f>
              <c:strCache>
                <c:ptCount val="1"/>
                <c:pt idx="0">
                  <c:v>400</c:v>
                </c:pt>
              </c:strCache>
            </c:strRef>
          </c:tx>
          <c:spPr>
            <a:ln/>
            <a:effectLst/>
          </c:spPr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(kutas)'!$O$3:$O$14</c:f>
              <c:numCache>
                <c:formatCode>0.00</c:formatCode>
                <c:ptCount val="12"/>
                <c:pt idx="0">
                  <c:v>1086.9660000000001</c:v>
                </c:pt>
                <c:pt idx="1">
                  <c:v>1061.3109999999999</c:v>
                </c:pt>
                <c:pt idx="2">
                  <c:v>1095.828</c:v>
                </c:pt>
                <c:pt idx="3">
                  <c:v>1082.7059999999999</c:v>
                </c:pt>
                <c:pt idx="4">
                  <c:v>1061.443</c:v>
                </c:pt>
                <c:pt idx="5">
                  <c:v>1064.68</c:v>
                </c:pt>
                <c:pt idx="6">
                  <c:v>1063.3319999999999</c:v>
                </c:pt>
                <c:pt idx="7">
                  <c:v>1064.432</c:v>
                </c:pt>
                <c:pt idx="8">
                  <c:v>1068.856</c:v>
                </c:pt>
                <c:pt idx="9">
                  <c:v>1070.549</c:v>
                </c:pt>
                <c:pt idx="10">
                  <c:v>1066.0179999999998</c:v>
                </c:pt>
                <c:pt idx="11">
                  <c:v>1066.5899999999999</c:v>
                </c:pt>
              </c:numCache>
            </c:numRef>
          </c:val>
        </c:ser>
        <c:ser>
          <c:idx val="8"/>
          <c:order val="8"/>
          <c:tx>
            <c:strRef>
              <c:f>'Dane (kutas)'!$P$15</c:f>
              <c:strCache>
                <c:ptCount val="1"/>
                <c:pt idx="0">
                  <c:v>450</c:v>
                </c:pt>
              </c:strCache>
            </c:strRef>
          </c:tx>
          <c:spPr>
            <a:ln/>
            <a:effectLst/>
          </c:spPr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(kutas)'!$P$3:$P$14</c:f>
              <c:numCache>
                <c:formatCode>0.00</c:formatCode>
                <c:ptCount val="12"/>
                <c:pt idx="0">
                  <c:v>1532.857</c:v>
                </c:pt>
                <c:pt idx="1">
                  <c:v>1551.329</c:v>
                </c:pt>
                <c:pt idx="2">
                  <c:v>1572.7159999999999</c:v>
                </c:pt>
                <c:pt idx="3">
                  <c:v>1594.97</c:v>
                </c:pt>
                <c:pt idx="4">
                  <c:v>1654.809</c:v>
                </c:pt>
                <c:pt idx="5">
                  <c:v>1606.578</c:v>
                </c:pt>
                <c:pt idx="6">
                  <c:v>1653.568</c:v>
                </c:pt>
                <c:pt idx="7">
                  <c:v>1657.3700000000001</c:v>
                </c:pt>
                <c:pt idx="8">
                  <c:v>1659.329</c:v>
                </c:pt>
                <c:pt idx="9">
                  <c:v>1632.009</c:v>
                </c:pt>
                <c:pt idx="10">
                  <c:v>1634.645</c:v>
                </c:pt>
                <c:pt idx="11">
                  <c:v>1629.6779999999999</c:v>
                </c:pt>
              </c:numCache>
            </c:numRef>
          </c:val>
        </c:ser>
        <c:ser>
          <c:idx val="9"/>
          <c:order val="9"/>
          <c:tx>
            <c:strRef>
              <c:f>'Dane (kutas)'!$Q$15</c:f>
              <c:strCache>
                <c:ptCount val="1"/>
                <c:pt idx="0">
                  <c:v>500</c:v>
                </c:pt>
              </c:strCache>
            </c:strRef>
          </c:tx>
          <c:spPr>
            <a:ln/>
            <a:effectLst/>
          </c:spPr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(kutas)'!$Q$3:$Q$14</c:f>
              <c:numCache>
                <c:formatCode>0.00</c:formatCode>
                <c:ptCount val="12"/>
                <c:pt idx="0">
                  <c:v>2574.9409999999998</c:v>
                </c:pt>
                <c:pt idx="1">
                  <c:v>2569.953</c:v>
                </c:pt>
                <c:pt idx="2">
                  <c:v>2574.567</c:v>
                </c:pt>
                <c:pt idx="3">
                  <c:v>2561.768</c:v>
                </c:pt>
                <c:pt idx="4">
                  <c:v>2540.2019999999998</c:v>
                </c:pt>
                <c:pt idx="5">
                  <c:v>2556.9879999999998</c:v>
                </c:pt>
                <c:pt idx="6">
                  <c:v>2555.451</c:v>
                </c:pt>
                <c:pt idx="7">
                  <c:v>2540.9059999999999</c:v>
                </c:pt>
                <c:pt idx="8">
                  <c:v>2551.1129999999998</c:v>
                </c:pt>
                <c:pt idx="9">
                  <c:v>2540.4840000000004</c:v>
                </c:pt>
                <c:pt idx="10">
                  <c:v>2556.0139999999997</c:v>
                </c:pt>
                <c:pt idx="11">
                  <c:v>2572.0459999999998</c:v>
                </c:pt>
              </c:numCache>
            </c:numRef>
          </c:val>
        </c:ser>
        <c:ser>
          <c:idx val="10"/>
          <c:order val="10"/>
          <c:tx>
            <c:strRef>
              <c:f>'Dane (kutas)'!$R$15</c:f>
              <c:strCache>
                <c:ptCount val="1"/>
                <c:pt idx="0">
                  <c:v>550</c:v>
                </c:pt>
              </c:strCache>
            </c:strRef>
          </c:tx>
          <c:spPr>
            <a:ln/>
            <a:effectLst/>
          </c:spPr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(kutas)'!$R$3:$R$14</c:f>
              <c:numCache>
                <c:formatCode>0.00</c:formatCode>
                <c:ptCount val="12"/>
                <c:pt idx="0">
                  <c:v>4090.4420000000005</c:v>
                </c:pt>
                <c:pt idx="1">
                  <c:v>4096.2359999999999</c:v>
                </c:pt>
                <c:pt idx="2">
                  <c:v>4133.5529999999999</c:v>
                </c:pt>
                <c:pt idx="3">
                  <c:v>4044.3220000000001</c:v>
                </c:pt>
                <c:pt idx="4">
                  <c:v>4099.8389999999999</c:v>
                </c:pt>
                <c:pt idx="5">
                  <c:v>4079.6409999999996</c:v>
                </c:pt>
                <c:pt idx="6">
                  <c:v>4070.0260000000003</c:v>
                </c:pt>
                <c:pt idx="7">
                  <c:v>4140.4249999999993</c:v>
                </c:pt>
                <c:pt idx="8">
                  <c:v>4125.232</c:v>
                </c:pt>
                <c:pt idx="9">
                  <c:v>4057.5210000000002</c:v>
                </c:pt>
                <c:pt idx="10">
                  <c:v>4092.473</c:v>
                </c:pt>
                <c:pt idx="11">
                  <c:v>4077.0239999999999</c:v>
                </c:pt>
              </c:numCache>
            </c:numRef>
          </c:val>
        </c:ser>
        <c:ser>
          <c:idx val="11"/>
          <c:order val="11"/>
          <c:tx>
            <c:strRef>
              <c:f>'Dane (kutas)'!$S$15</c:f>
              <c:strCache>
                <c:ptCount val="1"/>
                <c:pt idx="0">
                  <c:v>600</c:v>
                </c:pt>
              </c:strCache>
            </c:strRef>
          </c:tx>
          <c:spPr>
            <a:ln/>
            <a:effectLst/>
          </c:spPr>
          <c:cat>
            <c:strRef>
              <c:f>'Dane (kutas)'!$G$3:$G$15</c:f>
              <c:strCache>
                <c:ptCount val="13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  <c:pt idx="10">
                  <c:v>825</c:v>
                </c:pt>
                <c:pt idx="11">
                  <c:v>900</c:v>
                </c:pt>
                <c:pt idx="12">
                  <c:v>Liczba elementów</c:v>
                </c:pt>
              </c:strCache>
            </c:strRef>
          </c:cat>
          <c:val>
            <c:numRef>
              <c:f>'Dane (kutas)'!$S$3:$S$14</c:f>
              <c:numCache>
                <c:formatCode>0.00</c:formatCode>
                <c:ptCount val="12"/>
                <c:pt idx="0">
                  <c:v>5841.8669999999993</c:v>
                </c:pt>
                <c:pt idx="1">
                  <c:v>5858.7360000000008</c:v>
                </c:pt>
                <c:pt idx="2">
                  <c:v>6111.8370000000004</c:v>
                </c:pt>
                <c:pt idx="3">
                  <c:v>6550.183</c:v>
                </c:pt>
                <c:pt idx="4">
                  <c:v>7664.732</c:v>
                </c:pt>
                <c:pt idx="5">
                  <c:v>7863.1790000000001</c:v>
                </c:pt>
                <c:pt idx="6">
                  <c:v>8016.5240000000003</c:v>
                </c:pt>
                <c:pt idx="7">
                  <c:v>7989.7759999999998</c:v>
                </c:pt>
                <c:pt idx="8">
                  <c:v>11186.866</c:v>
                </c:pt>
                <c:pt idx="9">
                  <c:v>9449.4330000000009</c:v>
                </c:pt>
                <c:pt idx="10">
                  <c:v>10217.976999999999</c:v>
                </c:pt>
                <c:pt idx="11">
                  <c:v>9122.5210000000006</c:v>
                </c:pt>
              </c:numCache>
            </c:numRef>
          </c:val>
        </c:ser>
        <c:bandFmts>
          <c:bandFmt>
            <c:idx val="0"/>
            <c:spPr>
              <a:ln/>
              <a:effectLst/>
            </c:spPr>
          </c:bandFmt>
          <c:bandFmt>
            <c:idx val="1"/>
            <c:spPr>
              <a:ln/>
              <a:effectLst/>
            </c:spPr>
          </c:bandFmt>
          <c:bandFmt>
            <c:idx val="2"/>
            <c:spPr>
              <a:ln/>
              <a:effectLst/>
            </c:spPr>
          </c:bandFmt>
          <c:bandFmt>
            <c:idx val="3"/>
            <c:spPr>
              <a:ln/>
              <a:effectLst/>
            </c:spPr>
          </c:bandFmt>
          <c:bandFmt>
            <c:idx val="4"/>
            <c:spPr>
              <a:ln/>
              <a:effectLst/>
            </c:spPr>
          </c:bandFmt>
          <c:bandFmt>
            <c:idx val="5"/>
            <c:spPr>
              <a:ln/>
              <a:effectLst/>
            </c:spPr>
          </c:bandFmt>
          <c:bandFmt>
            <c:idx val="6"/>
            <c:spPr>
              <a:ln/>
              <a:effectLst/>
            </c:spPr>
          </c:bandFmt>
          <c:bandFmt>
            <c:idx val="7"/>
            <c:spPr>
              <a:ln/>
              <a:effectLst/>
            </c:spPr>
          </c:bandFmt>
          <c:bandFmt>
            <c:idx val="8"/>
            <c:spPr>
              <a:ln/>
              <a:effectLst/>
            </c:spPr>
          </c:bandFmt>
          <c:bandFmt>
            <c:idx val="9"/>
            <c:spPr>
              <a:ln/>
              <a:effectLst/>
            </c:spPr>
          </c:bandFmt>
          <c:bandFmt>
            <c:idx val="10"/>
            <c:spPr>
              <a:ln/>
              <a:effectLst/>
            </c:spPr>
          </c:bandFmt>
          <c:bandFmt>
            <c:idx val="11"/>
            <c:spPr>
              <a:ln/>
              <a:effectLst/>
            </c:spPr>
          </c:bandFmt>
          <c:bandFmt>
            <c:idx val="12"/>
            <c:spPr>
              <a:ln/>
              <a:effectLst/>
            </c:spPr>
          </c:bandFmt>
          <c:bandFmt>
            <c:idx val="13"/>
            <c:spPr>
              <a:ln/>
              <a:effectLst/>
            </c:spPr>
          </c:bandFmt>
          <c:bandFmt>
            <c:idx val="14"/>
            <c:spPr>
              <a:ln/>
              <a:effectLst/>
            </c:spPr>
          </c:bandFmt>
        </c:bandFmts>
        <c:axId val="-1950438032"/>
        <c:axId val="-1950431504"/>
        <c:axId val="-1743164032"/>
      </c:surface3DChart>
      <c:catAx>
        <c:axId val="-1950438032"/>
        <c:scaling>
          <c:orientation val="minMax"/>
        </c:scaling>
        <c:delete val="0"/>
        <c:axPos val="b"/>
        <c:title>
          <c:tx>
            <c:rich>
              <a:bodyPr rot="36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Pojemność plecaka</a:t>
                </a:r>
              </a:p>
            </c:rich>
          </c:tx>
          <c:layout>
            <c:manualLayout>
              <c:xMode val="edge"/>
              <c:yMode val="edge"/>
              <c:x val="0.28024569845435987"/>
              <c:y val="0.8966460054912653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50431504"/>
        <c:crosses val="autoZero"/>
        <c:auto val="1"/>
        <c:lblAlgn val="ctr"/>
        <c:lblOffset val="100"/>
        <c:noMultiLvlLbl val="0"/>
      </c:catAx>
      <c:valAx>
        <c:axId val="-195043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50438032"/>
        <c:crosses val="autoZero"/>
        <c:crossBetween val="midCat"/>
      </c:valAx>
      <c:serAx>
        <c:axId val="-1743164032"/>
        <c:scaling>
          <c:orientation val="minMax"/>
        </c:scaling>
        <c:delete val="0"/>
        <c:axPos val="b"/>
        <c:title>
          <c:tx>
            <c:rich>
              <a:bodyPr rot="-354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layout>
            <c:manualLayout>
              <c:xMode val="edge"/>
              <c:yMode val="edge"/>
              <c:x val="0.84453766195892177"/>
              <c:y val="0.6906693847274512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50431504"/>
        <c:crosses val="autoZero"/>
      </c:serAx>
    </c:plotArea>
    <c:plotVisOnly val="1"/>
    <c:dispBlanksAs val="zero"/>
    <c:showDLblsOverMax val="0"/>
  </c:chart>
  <c:spPr>
    <a:noFill/>
  </c:spPr>
  <c:txPr>
    <a:bodyPr/>
    <a:lstStyle/>
    <a:p>
      <a:pPr>
        <a:defRPr/>
      </a:pPr>
      <a:endParaRPr lang="pl-PL"/>
    </a:p>
  </c:txPr>
  <c:externalData r:id="rId2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Niebieski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BD0BF-B6E7-4248-979E-DB7FE78B1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8</Pages>
  <Words>1335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Frydmański</dc:creator>
  <cp:keywords/>
  <dc:description/>
  <cp:lastModifiedBy>Adrian Frydmański</cp:lastModifiedBy>
  <cp:revision>29</cp:revision>
  <cp:lastPrinted>2015-12-22T13:56:00Z</cp:lastPrinted>
  <dcterms:created xsi:type="dcterms:W3CDTF">2016-01-25T10:14:00Z</dcterms:created>
  <dcterms:modified xsi:type="dcterms:W3CDTF">2016-01-26T11:16:00Z</dcterms:modified>
</cp:coreProperties>
</file>