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11401074"/>
        <w:docPartObj>
          <w:docPartGallery w:val="Cover Pages"/>
          <w:docPartUnique/>
        </w:docPartObj>
      </w:sdtPr>
      <w:sdtEndPr/>
      <w:sdtContent>
        <w:p w14:paraId="28810CBC" w14:textId="77777777" w:rsidR="00A8371D" w:rsidRDefault="00A8371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058"/>
          </w:tblGrid>
          <w:tr w:rsidR="00A8371D" w14:paraId="1314F80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9D247AF" w14:textId="77777777" w:rsidR="00A8371D" w:rsidRDefault="00A8371D">
                <w:pPr>
                  <w:pStyle w:val="Sinespaciado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A8371D" w14:paraId="0E95C69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021E31331B44418FA4BE5C4B233CBE1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67C6E07" w14:textId="3CBAC136" w:rsidR="00A8371D" w:rsidRDefault="00AF202B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Te escucho, me rio y me pica.</w:t>
                    </w:r>
                  </w:p>
                </w:sdtContent>
              </w:sdt>
            </w:tc>
          </w:tr>
          <w:tr w:rsidR="00A8371D" w14:paraId="6A4691A2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2EFF2E9" w14:textId="77777777" w:rsidR="00A8371D" w:rsidRDefault="00A8371D">
                <w:pPr>
                  <w:pStyle w:val="Sinespaciado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818"/>
          </w:tblGrid>
          <w:tr w:rsidR="00A8371D" w14:paraId="09D8C0D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04DEE83" w14:textId="77777777" w:rsidR="00A8371D" w:rsidRDefault="00A8371D">
                <w:pPr>
                  <w:pStyle w:val="Sinespaciado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Ricardo Nava</w:t>
                </w:r>
              </w:p>
              <w:p w14:paraId="38C3D854" w14:textId="77777777" w:rsidR="00A8371D" w:rsidRDefault="00A8371D">
                <w:pPr>
                  <w:pStyle w:val="Sinespaciado"/>
                  <w:rPr>
                    <w:color w:val="4472C4" w:themeColor="accent1"/>
                    <w:sz w:val="28"/>
                    <w:szCs w:val="28"/>
                  </w:rPr>
                </w:pPr>
                <w:commentRangeStart w:id="0"/>
                <w:r>
                  <w:rPr>
                    <w:color w:val="4472C4" w:themeColor="accent1"/>
                    <w:sz w:val="28"/>
                    <w:szCs w:val="28"/>
                  </w:rPr>
                  <w:t>11/10/19</w:t>
                </w:r>
                <w:commentRangeEnd w:id="0"/>
                <w:r w:rsidR="00BF266F">
                  <w:rPr>
                    <w:rStyle w:val="Refdecomentario"/>
                    <w:rFonts w:eastAsiaTheme="minorHAnsi"/>
                    <w:lang w:eastAsia="en-US"/>
                  </w:rPr>
                  <w:commentReference w:id="0"/>
                </w:r>
              </w:p>
              <w:p w14:paraId="4C4EE5F5" w14:textId="77777777" w:rsidR="00A8371D" w:rsidRPr="00A8371D" w:rsidRDefault="00A8371D">
                <w:pPr>
                  <w:pStyle w:val="Sinespaciado"/>
                  <w:rPr>
                    <w:color w:val="4472C4" w:themeColor="accent1"/>
                    <w:sz w:val="28"/>
                    <w:szCs w:val="28"/>
                  </w:rPr>
                </w:pPr>
              </w:p>
            </w:tc>
          </w:tr>
        </w:tbl>
        <w:p w14:paraId="5B6BEED2" w14:textId="77777777" w:rsidR="00A8371D" w:rsidRDefault="00A8371D">
          <w:r>
            <w:br w:type="page"/>
          </w:r>
        </w:p>
      </w:sdtContent>
    </w:sdt>
    <w:p w14:paraId="56B5D6E3" w14:textId="4F7CAFEF" w:rsidR="00A8371D" w:rsidRDefault="001D51B2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lastRenderedPageBreak/>
        <w:t xml:space="preserve"> </w:t>
      </w:r>
      <w:r w:rsidR="00A8371D">
        <w:rPr>
          <w:rFonts w:ascii="Arial" w:hAnsi="Arial" w:cs="Arial"/>
          <w:sz w:val="24"/>
          <w:szCs w:val="24"/>
        </w:rPr>
        <w:t xml:space="preserve">Resumen: En este trabajo analizaremos, observaremos e intentaremos comprender, </w:t>
      </w:r>
      <w:r w:rsidR="00392F05">
        <w:rPr>
          <w:rFonts w:ascii="Arial" w:hAnsi="Arial" w:cs="Arial"/>
          <w:sz w:val="24"/>
          <w:szCs w:val="24"/>
        </w:rPr>
        <w:t xml:space="preserve">la historia de la comedia, ¿Por qué es importante? Y explicar </w:t>
      </w:r>
      <w:r w:rsidR="00BF266F">
        <w:rPr>
          <w:rFonts w:ascii="Arial" w:hAnsi="Arial" w:cs="Arial"/>
          <w:color w:val="FF0000"/>
          <w:sz w:val="24"/>
          <w:szCs w:val="24"/>
        </w:rPr>
        <w:t>por qué</w:t>
      </w:r>
      <w:r w:rsidR="00392F05" w:rsidRPr="00BF266F">
        <w:rPr>
          <w:rFonts w:ascii="Arial" w:hAnsi="Arial" w:cs="Arial"/>
          <w:color w:val="FF0000"/>
          <w:sz w:val="24"/>
          <w:szCs w:val="24"/>
        </w:rPr>
        <w:t xml:space="preserve"> </w:t>
      </w:r>
      <w:r w:rsidR="00392F05">
        <w:rPr>
          <w:rFonts w:ascii="Arial" w:hAnsi="Arial" w:cs="Arial"/>
          <w:sz w:val="24"/>
          <w:szCs w:val="24"/>
        </w:rPr>
        <w:t xml:space="preserve">al mexicano en particular la comedia es </w:t>
      </w:r>
      <w:r w:rsidR="00392F05" w:rsidRPr="00BF266F">
        <w:rPr>
          <w:rFonts w:ascii="Arial" w:hAnsi="Arial" w:cs="Arial"/>
          <w:strike/>
          <w:color w:val="FF0000"/>
          <w:sz w:val="24"/>
          <w:szCs w:val="24"/>
        </w:rPr>
        <w:t>a</w:t>
      </w:r>
      <w:r w:rsidR="00392F05">
        <w:rPr>
          <w:rFonts w:ascii="Arial" w:hAnsi="Arial" w:cs="Arial"/>
          <w:sz w:val="24"/>
          <w:szCs w:val="24"/>
        </w:rPr>
        <w:t>parte de nuestras vidas, como lo hemos adaptado y mostrar hasta que nivel el mexicano lo utiliza con otras personas para la diversión grupal o individual.</w:t>
      </w:r>
    </w:p>
    <w:p w14:paraId="1901B230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1D883E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00A431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A7B468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C0D3FF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91ABCA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78292B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D026B9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6A415A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59F1BD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9BA38C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DDFB10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F58069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4C0FB1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02C116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B61CEA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80387E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03FA70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AB6B29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3AE0E1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Índice:</w:t>
      </w:r>
    </w:p>
    <w:p w14:paraId="42D2018A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Resumen--------------------------------------------------------------------------------------------- 1</w:t>
      </w:r>
    </w:p>
    <w:p w14:paraId="0D91D0E5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Introducción ----------------------------------------------------------------------------------------- 3</w:t>
      </w:r>
    </w:p>
    <w:p w14:paraId="2E0798CA" w14:textId="77777777" w:rsidR="00392F05" w:rsidRPr="00A8371D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7D4EAD" w14:textId="77777777" w:rsidR="00392F05" w:rsidRDefault="00392F05" w:rsidP="00392F05">
      <w:pPr>
        <w:spacing w:line="360" w:lineRule="auto"/>
        <w:jc w:val="both"/>
      </w:pPr>
    </w:p>
    <w:p w14:paraId="06404620" w14:textId="77777777" w:rsidR="00392F05" w:rsidRDefault="00392F05" w:rsidP="00392F05">
      <w:pPr>
        <w:spacing w:line="360" w:lineRule="auto"/>
        <w:jc w:val="both"/>
      </w:pPr>
    </w:p>
    <w:p w14:paraId="6ACEF617" w14:textId="77777777" w:rsidR="00392F05" w:rsidRDefault="00392F05" w:rsidP="00392F05">
      <w:pPr>
        <w:spacing w:line="360" w:lineRule="auto"/>
        <w:jc w:val="both"/>
      </w:pPr>
    </w:p>
    <w:p w14:paraId="20C3C09A" w14:textId="77777777" w:rsidR="00392F05" w:rsidRDefault="00392F05" w:rsidP="00392F05">
      <w:pPr>
        <w:spacing w:line="360" w:lineRule="auto"/>
        <w:jc w:val="both"/>
      </w:pPr>
    </w:p>
    <w:p w14:paraId="10C08B52" w14:textId="77777777" w:rsidR="00392F05" w:rsidRDefault="00392F05" w:rsidP="00392F05">
      <w:pPr>
        <w:spacing w:line="360" w:lineRule="auto"/>
        <w:jc w:val="both"/>
      </w:pPr>
    </w:p>
    <w:p w14:paraId="45AD852E" w14:textId="77777777" w:rsidR="00392F05" w:rsidRDefault="00392F05" w:rsidP="00392F05">
      <w:pPr>
        <w:spacing w:line="360" w:lineRule="auto"/>
        <w:jc w:val="both"/>
      </w:pPr>
    </w:p>
    <w:p w14:paraId="2CDB1EFD" w14:textId="77777777" w:rsidR="00392F05" w:rsidRDefault="00392F05" w:rsidP="00392F05">
      <w:pPr>
        <w:spacing w:line="360" w:lineRule="auto"/>
        <w:jc w:val="both"/>
      </w:pPr>
    </w:p>
    <w:p w14:paraId="6D408B40" w14:textId="77777777" w:rsidR="00392F05" w:rsidRDefault="00392F05" w:rsidP="00392F05">
      <w:pPr>
        <w:spacing w:line="360" w:lineRule="auto"/>
        <w:jc w:val="both"/>
      </w:pPr>
    </w:p>
    <w:p w14:paraId="602B110E" w14:textId="77777777" w:rsidR="00392F05" w:rsidRDefault="00392F05" w:rsidP="00392F05">
      <w:pPr>
        <w:spacing w:line="360" w:lineRule="auto"/>
        <w:jc w:val="both"/>
      </w:pPr>
    </w:p>
    <w:p w14:paraId="6F3A3B32" w14:textId="77777777" w:rsidR="00392F05" w:rsidRDefault="00392F05" w:rsidP="00392F05">
      <w:pPr>
        <w:spacing w:line="360" w:lineRule="auto"/>
        <w:jc w:val="both"/>
      </w:pPr>
    </w:p>
    <w:p w14:paraId="27FDE9B2" w14:textId="77777777" w:rsidR="00392F05" w:rsidRDefault="00392F05" w:rsidP="00392F05">
      <w:pPr>
        <w:spacing w:line="360" w:lineRule="auto"/>
        <w:jc w:val="both"/>
      </w:pPr>
    </w:p>
    <w:p w14:paraId="52FB274E" w14:textId="77777777" w:rsidR="00392F05" w:rsidRDefault="00392F05" w:rsidP="00392F05">
      <w:pPr>
        <w:spacing w:line="360" w:lineRule="auto"/>
        <w:jc w:val="both"/>
      </w:pPr>
    </w:p>
    <w:p w14:paraId="081FCCC8" w14:textId="77777777" w:rsidR="00392F05" w:rsidRDefault="00392F05" w:rsidP="00392F05">
      <w:pPr>
        <w:spacing w:line="360" w:lineRule="auto"/>
        <w:jc w:val="both"/>
      </w:pPr>
    </w:p>
    <w:p w14:paraId="46FFC848" w14:textId="77777777" w:rsidR="00392F05" w:rsidRDefault="00392F05" w:rsidP="00392F05">
      <w:pPr>
        <w:spacing w:line="360" w:lineRule="auto"/>
        <w:jc w:val="both"/>
      </w:pPr>
    </w:p>
    <w:p w14:paraId="5DB351C3" w14:textId="77777777" w:rsidR="00392F05" w:rsidRDefault="00392F05" w:rsidP="00392F05">
      <w:pPr>
        <w:spacing w:line="360" w:lineRule="auto"/>
        <w:jc w:val="both"/>
      </w:pPr>
    </w:p>
    <w:p w14:paraId="43549D5A" w14:textId="77777777" w:rsidR="00392F05" w:rsidRDefault="00392F05" w:rsidP="00392F05">
      <w:pPr>
        <w:spacing w:line="360" w:lineRule="auto"/>
        <w:jc w:val="both"/>
      </w:pPr>
    </w:p>
    <w:p w14:paraId="202554AC" w14:textId="77777777" w:rsidR="00392F05" w:rsidRDefault="00392F05" w:rsidP="00392F05">
      <w:pPr>
        <w:spacing w:line="360" w:lineRule="auto"/>
        <w:jc w:val="both"/>
      </w:pPr>
    </w:p>
    <w:p w14:paraId="532E0F31" w14:textId="77777777" w:rsidR="00392F05" w:rsidRDefault="00392F05" w:rsidP="00392F05">
      <w:pPr>
        <w:spacing w:line="360" w:lineRule="auto"/>
        <w:jc w:val="both"/>
      </w:pPr>
    </w:p>
    <w:p w14:paraId="2909BA4C" w14:textId="77777777" w:rsidR="00392F05" w:rsidRDefault="00392F05" w:rsidP="00392F05">
      <w:pPr>
        <w:spacing w:line="360" w:lineRule="auto"/>
        <w:jc w:val="both"/>
      </w:pPr>
    </w:p>
    <w:p w14:paraId="06FB72BD" w14:textId="77777777" w:rsidR="00AF202B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1"/>
      <w:r w:rsidRPr="00AF202B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>Introducción</w:t>
      </w:r>
      <w:commentRangeEnd w:id="1"/>
      <w:r w:rsidR="00AF202B">
        <w:rPr>
          <w:rStyle w:val="Refdecomentario"/>
        </w:rPr>
        <w:commentReference w:id="1"/>
      </w:r>
      <w:r w:rsidRPr="00AF202B">
        <w:rPr>
          <w:rFonts w:ascii="Arial" w:hAnsi="Arial" w:cs="Arial"/>
          <w:b/>
          <w:bCs/>
          <w:color w:val="FF0000"/>
          <w:sz w:val="24"/>
          <w:szCs w:val="24"/>
        </w:rPr>
        <w:t>:</w:t>
      </w:r>
      <w:r w:rsidRPr="00AF202B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753CB3DF" w14:textId="77AEC654" w:rsidR="005F708F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2"/>
      <w:r w:rsidRPr="00AF202B">
        <w:rPr>
          <w:rFonts w:ascii="Arial" w:hAnsi="Arial" w:cs="Arial"/>
          <w:strike/>
          <w:color w:val="FF0000"/>
          <w:sz w:val="24"/>
          <w:szCs w:val="24"/>
        </w:rPr>
        <w:t>como ya fue mencionado</w:t>
      </w:r>
      <w:commentRangeEnd w:id="2"/>
      <w:r w:rsidR="00AF202B">
        <w:rPr>
          <w:rStyle w:val="Refdecomentario"/>
        </w:rPr>
        <w:commentReference w:id="2"/>
      </w:r>
      <w:r>
        <w:rPr>
          <w:rFonts w:ascii="Arial" w:hAnsi="Arial" w:cs="Arial"/>
          <w:sz w:val="24"/>
          <w:szCs w:val="24"/>
        </w:rPr>
        <w:t xml:space="preserve"> el mexicano en particular tiene una gran apreciación con la comedia, desde los programas y las películas clásicas mexicanas del cine de oro, hasta las nuevas formas de comedia como lo son </w:t>
      </w:r>
      <w:r w:rsidR="005F708F">
        <w:rPr>
          <w:rFonts w:ascii="Arial" w:hAnsi="Arial" w:cs="Arial"/>
          <w:sz w:val="24"/>
          <w:szCs w:val="24"/>
        </w:rPr>
        <w:t>el stand</w:t>
      </w:r>
      <w:r>
        <w:rPr>
          <w:rFonts w:ascii="Arial" w:hAnsi="Arial" w:cs="Arial"/>
          <w:sz w:val="24"/>
          <w:szCs w:val="24"/>
        </w:rPr>
        <w:t xml:space="preserve"> up mexicanos; también se </w:t>
      </w:r>
      <w:r w:rsidR="005F708F">
        <w:rPr>
          <w:rFonts w:ascii="Arial" w:hAnsi="Arial" w:cs="Arial"/>
          <w:sz w:val="24"/>
          <w:szCs w:val="24"/>
        </w:rPr>
        <w:t>pretende analizar y estudiar a los diferentes tipos de comediantes que ha mostrado México alrededor del mundo.</w:t>
      </w:r>
    </w:p>
    <w:p w14:paraId="34CD700B" w14:textId="1F842132" w:rsidR="00A8371D" w:rsidRDefault="005F708F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7DAA">
        <w:rPr>
          <w:rFonts w:ascii="Arial" w:hAnsi="Arial" w:cs="Arial"/>
          <w:b/>
          <w:bCs/>
          <w:color w:val="FF0000"/>
          <w:sz w:val="24"/>
          <w:szCs w:val="24"/>
        </w:rPr>
        <w:t>Objetivo general:</w:t>
      </w:r>
      <w:r w:rsidRPr="00257DAA">
        <w:rPr>
          <w:rFonts w:ascii="Arial" w:hAnsi="Arial" w:cs="Arial"/>
          <w:color w:val="FF0000"/>
          <w:sz w:val="24"/>
          <w:szCs w:val="24"/>
        </w:rPr>
        <w:t xml:space="preserve">  </w:t>
      </w:r>
      <w:r w:rsidRPr="00257DAA">
        <w:rPr>
          <w:rFonts w:ascii="Arial" w:hAnsi="Arial" w:cs="Arial"/>
          <w:strike/>
          <w:color w:val="FF0000"/>
          <w:sz w:val="24"/>
          <w:szCs w:val="24"/>
        </w:rPr>
        <w:t>en este trabajo se explicará</w:t>
      </w:r>
      <w:r w:rsidRPr="00257DAA">
        <w:rPr>
          <w:rFonts w:ascii="Arial" w:hAnsi="Arial" w:cs="Arial"/>
          <w:color w:val="FF0000"/>
          <w:sz w:val="24"/>
          <w:szCs w:val="24"/>
        </w:rPr>
        <w:t xml:space="preserve"> </w:t>
      </w:r>
      <w:r w:rsidR="00257DAA">
        <w:rPr>
          <w:rFonts w:ascii="Arial" w:hAnsi="Arial" w:cs="Arial"/>
          <w:color w:val="FF0000"/>
          <w:sz w:val="24"/>
          <w:szCs w:val="24"/>
        </w:rPr>
        <w:t xml:space="preserve">Explicar </w:t>
      </w:r>
      <w:r>
        <w:rPr>
          <w:rFonts w:ascii="Arial" w:hAnsi="Arial" w:cs="Arial"/>
          <w:sz w:val="24"/>
          <w:szCs w:val="24"/>
        </w:rPr>
        <w:t xml:space="preserve">el humor mexicano y </w:t>
      </w:r>
      <w:r w:rsidR="00257DAA">
        <w:rPr>
          <w:rFonts w:ascii="Arial" w:hAnsi="Arial" w:cs="Arial"/>
          <w:color w:val="FF0000"/>
          <w:sz w:val="24"/>
          <w:szCs w:val="24"/>
        </w:rPr>
        <w:t>cómo</w:t>
      </w:r>
      <w:r w:rsidRPr="00257DAA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ha cambiado a lo largo del tiempo, mostrando a los considerados padres de cada una de las épocas hasta llegar a concluir porque el mexicano gusta de este tipo de comedia.</w:t>
      </w:r>
    </w:p>
    <w:p w14:paraId="48501D8D" w14:textId="77777777" w:rsidR="005F708F" w:rsidRPr="00257DAA" w:rsidRDefault="007C3BAE" w:rsidP="00392F05">
      <w:pPr>
        <w:spacing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257DAA">
        <w:rPr>
          <w:rFonts w:ascii="Arial" w:hAnsi="Arial" w:cs="Arial"/>
          <w:b/>
          <w:bCs/>
          <w:color w:val="FF0000"/>
          <w:sz w:val="24"/>
          <w:szCs w:val="24"/>
        </w:rPr>
        <w:t>Objetivos específicos:</w:t>
      </w:r>
    </w:p>
    <w:p w14:paraId="448A95F8" w14:textId="77777777" w:rsidR="007C3BAE" w:rsidRDefault="007C3BAE" w:rsidP="007C3BA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Estudiar a los diferentes exponentes del cine de oro mexicano, estudiar el comportamiento de la sociedad y su aceptación en ese momentos</w:t>
      </w:r>
    </w:p>
    <w:p w14:paraId="13A82C94" w14:textId="77777777" w:rsidR="007C3BAE" w:rsidRDefault="007C3BAE" w:rsidP="007C3BA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Estudiar a los exponentes de la televisión antigua de México, comparar su relación cultural con lo que se expone dentro de las producciones </w:t>
      </w:r>
    </w:p>
    <w:p w14:paraId="35C2E94E" w14:textId="77777777" w:rsidR="007C3BAE" w:rsidRDefault="007C3BAE" w:rsidP="007C3BA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Comparar a los comediantes modernos con las demás épocas y mostrar las diferencias entre ellas.</w:t>
      </w:r>
    </w:p>
    <w:p w14:paraId="117D3061" w14:textId="77777777" w:rsidR="007C3BAE" w:rsidRDefault="007C3BAE" w:rsidP="007C3BA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de la denominación del albur recopilando información de libros, se tratará de explicar a los comediantes mexicanos y su relación con la comedia y a su vez dar a conocer el motivo de porque el mexicano se siente atraído por ese tipo de comedias.</w:t>
      </w:r>
    </w:p>
    <w:p w14:paraId="0AB5A0F4" w14:textId="77777777" w:rsidR="007C3BAE" w:rsidRDefault="007C3BAE" w:rsidP="007C3BAE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Justificación:</w:t>
      </w:r>
    </w:p>
    <w:p w14:paraId="74EC6E74" w14:textId="77777777" w:rsidR="007C3BAE" w:rsidRPr="007C3BAE" w:rsidRDefault="007C3BAE" w:rsidP="007C3BAE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muchas personas incluyéndome, </w:t>
      </w:r>
      <w:commentRangeStart w:id="3"/>
      <w:r w:rsidRPr="00257DAA">
        <w:rPr>
          <w:rFonts w:ascii="Arial" w:hAnsi="Arial" w:cs="Arial"/>
          <w:strike/>
          <w:color w:val="FF0000"/>
          <w:sz w:val="24"/>
          <w:szCs w:val="24"/>
        </w:rPr>
        <w:t xml:space="preserve">creemos que </w:t>
      </w:r>
      <w:commentRangeEnd w:id="3"/>
      <w:r w:rsidR="00257DAA">
        <w:rPr>
          <w:rStyle w:val="Refdecomentario"/>
        </w:rPr>
        <w:commentReference w:id="3"/>
      </w:r>
      <w:r>
        <w:rPr>
          <w:rFonts w:ascii="Arial" w:hAnsi="Arial" w:cs="Arial"/>
          <w:sz w:val="24"/>
          <w:szCs w:val="24"/>
        </w:rPr>
        <w:t xml:space="preserve">la comedia es una parte esencial de nuestras vidas, podremos también mostrar la importancia del porque </w:t>
      </w:r>
      <w:r w:rsidR="000925CF">
        <w:rPr>
          <w:rFonts w:ascii="Arial" w:hAnsi="Arial" w:cs="Arial"/>
          <w:sz w:val="24"/>
          <w:szCs w:val="24"/>
        </w:rPr>
        <w:t>debemos comprender el tipo de humor de las personas antes de despreciarlo, también creemos que es importante el echo de comprender porque la sociedad a través del tiempo ha adaptado y se ha convertido en una mente más abierta aceptando este tipo de relación entre la desgracia, la sexualidad y el humor.</w:t>
      </w:r>
    </w:p>
    <w:p w14:paraId="2D5652BA" w14:textId="77777777" w:rsidR="00A14E1E" w:rsidRDefault="00A14E1E"/>
    <w:p w14:paraId="63B06357" w14:textId="77777777" w:rsidR="00802173" w:rsidRDefault="00802173"/>
    <w:p w14:paraId="00DFDC2C" w14:textId="77777777" w:rsidR="00802173" w:rsidRPr="00257DAA" w:rsidRDefault="0080217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257DAA">
        <w:rPr>
          <w:rFonts w:ascii="Arial" w:hAnsi="Arial" w:cs="Arial"/>
          <w:b/>
          <w:bCs/>
          <w:color w:val="FF0000"/>
          <w:sz w:val="24"/>
          <w:szCs w:val="24"/>
        </w:rPr>
        <w:t>Marco teórico</w:t>
      </w:r>
      <w:r w:rsidR="00EC470B" w:rsidRPr="00257DAA">
        <w:rPr>
          <w:rFonts w:ascii="Arial" w:hAnsi="Arial" w:cs="Arial"/>
          <w:b/>
          <w:bCs/>
          <w:color w:val="FF0000"/>
          <w:sz w:val="24"/>
          <w:szCs w:val="24"/>
        </w:rPr>
        <w:t>:</w:t>
      </w:r>
    </w:p>
    <w:p w14:paraId="270E361D" w14:textId="77777777" w:rsidR="00EC470B" w:rsidRDefault="00EC470B">
      <w:pPr>
        <w:rPr>
          <w:rFonts w:ascii="Arial" w:hAnsi="Arial" w:cs="Arial"/>
          <w:sz w:val="24"/>
          <w:szCs w:val="24"/>
        </w:rPr>
      </w:pPr>
    </w:p>
    <w:p w14:paraId="673EBDDE" w14:textId="77777777" w:rsidR="00EC470B" w:rsidRDefault="008B6E6A">
      <w:pPr>
        <w:rPr>
          <w:rFonts w:ascii="Arial" w:hAnsi="Arial" w:cs="Arial"/>
          <w:sz w:val="24"/>
          <w:szCs w:val="24"/>
        </w:rPr>
      </w:pPr>
      <w:commentRangeStart w:id="4"/>
      <w:r>
        <w:rPr>
          <w:rFonts w:ascii="Arial" w:hAnsi="Arial" w:cs="Arial"/>
          <w:sz w:val="24"/>
          <w:szCs w:val="24"/>
        </w:rPr>
        <w:t>Comediantes y épocas:</w:t>
      </w:r>
    </w:p>
    <w:p w14:paraId="6D06CFFD" w14:textId="77777777" w:rsidR="008B6E6A" w:rsidRDefault="0033544E" w:rsidP="0033544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Comedia del cine de oro:</w:t>
      </w:r>
    </w:p>
    <w:p w14:paraId="39661971" w14:textId="77777777" w:rsidR="0033544E" w:rsidRDefault="0087471C" w:rsidP="0033544E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Mauricio Garcés </w:t>
      </w:r>
    </w:p>
    <w:p w14:paraId="1CEAD9B2" w14:textId="77777777" w:rsidR="0087471C" w:rsidRPr="00C265BD" w:rsidRDefault="0087471C" w:rsidP="00C265BD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Pedro Infante</w:t>
      </w:r>
    </w:p>
    <w:p w14:paraId="78AE4CBD" w14:textId="77777777" w:rsidR="0087471C" w:rsidRDefault="0087471C" w:rsidP="0087471C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51C2EF03" w14:textId="77777777" w:rsidR="0087471C" w:rsidRDefault="0087471C" w:rsidP="0087471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Comedia clásica </w:t>
      </w:r>
    </w:p>
    <w:p w14:paraId="3E5825C6" w14:textId="77777777" w:rsidR="00E50C2D" w:rsidRDefault="00E50C2D" w:rsidP="00E50C2D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Roberto Gómez Bolaños </w:t>
      </w:r>
    </w:p>
    <w:p w14:paraId="56ADF50B" w14:textId="77777777" w:rsidR="00E50C2D" w:rsidRDefault="00630BBF" w:rsidP="00E50C2D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poli</w:t>
      </w:r>
      <w:r w:rsidR="00AD1A10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oses </w:t>
      </w:r>
    </w:p>
    <w:p w14:paraId="6A9E9836" w14:textId="77777777" w:rsidR="00630BBF" w:rsidRDefault="00630BBF" w:rsidP="00630BBF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Héctor Suarez</w:t>
      </w:r>
    </w:p>
    <w:p w14:paraId="61423B10" w14:textId="77777777" w:rsidR="00630BBF" w:rsidRDefault="00630BBF" w:rsidP="00630BBF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4E0C0C9" w14:textId="77777777" w:rsidR="00630BBF" w:rsidRDefault="00CB20F6" w:rsidP="00630BB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Comedia moderna</w:t>
      </w:r>
    </w:p>
    <w:p w14:paraId="7D50AF0A" w14:textId="77777777" w:rsidR="00CB20F6" w:rsidRDefault="00CB20F6" w:rsidP="00CB20F6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Eugenio Derbez </w:t>
      </w:r>
    </w:p>
    <w:p w14:paraId="1B58128A" w14:textId="77777777" w:rsidR="00CB20F6" w:rsidRDefault="00CB20F6" w:rsidP="00CB20F6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Jorge Ortiz de </w:t>
      </w:r>
      <w:r w:rsidR="00AF2113">
        <w:rPr>
          <w:rFonts w:ascii="Arial" w:hAnsi="Arial" w:cs="Arial"/>
          <w:sz w:val="24"/>
          <w:szCs w:val="24"/>
        </w:rPr>
        <w:t>Pinedo</w:t>
      </w:r>
    </w:p>
    <w:p w14:paraId="1CCBEE02" w14:textId="77777777" w:rsidR="00AF2113" w:rsidRDefault="00AF2113" w:rsidP="00AF2113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Héctor Suarez </w:t>
      </w:r>
      <w:r w:rsidR="00152C3F">
        <w:rPr>
          <w:rFonts w:ascii="Arial" w:hAnsi="Arial" w:cs="Arial"/>
          <w:sz w:val="24"/>
          <w:szCs w:val="24"/>
        </w:rPr>
        <w:t>Gomis</w:t>
      </w:r>
    </w:p>
    <w:p w14:paraId="56768D34" w14:textId="77777777" w:rsidR="00AF2113" w:rsidRDefault="00AF2113" w:rsidP="00AF2113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D13F2DD" w14:textId="77777777" w:rsidR="00AF2113" w:rsidRPr="00AF2113" w:rsidRDefault="00E0750B" w:rsidP="00AF211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Comedia contemporánea</w:t>
      </w:r>
    </w:p>
    <w:p w14:paraId="2158BC23" w14:textId="77777777" w:rsidR="00CB20F6" w:rsidRDefault="00E0750B" w:rsidP="00CB20F6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Franco Escamilla </w:t>
      </w:r>
    </w:p>
    <w:p w14:paraId="643658DD" w14:textId="77777777" w:rsidR="00E0750B" w:rsidRDefault="00E0750B" w:rsidP="00CB20F6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 Hevia</w:t>
      </w:r>
    </w:p>
    <w:p w14:paraId="13FC0170" w14:textId="77777777" w:rsidR="00537CB9" w:rsidRDefault="00E0750B" w:rsidP="00CB20F6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 Fernández</w:t>
      </w:r>
    </w:p>
    <w:p w14:paraId="45CFCF6C" w14:textId="77777777" w:rsidR="00E0750B" w:rsidRDefault="00E0750B" w:rsidP="00537CB9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commentRangeEnd w:id="4"/>
      <w:r w:rsidR="00D52C0B">
        <w:rPr>
          <w:rStyle w:val="Refdecomentario"/>
        </w:rPr>
        <w:commentReference w:id="4"/>
      </w:r>
    </w:p>
    <w:p w14:paraId="505542BE" w14:textId="77777777" w:rsidR="00537CB9" w:rsidRDefault="00537CB9" w:rsidP="00541A71">
      <w:pPr>
        <w:jc w:val="both"/>
        <w:rPr>
          <w:rFonts w:ascii="Arial" w:hAnsi="Arial" w:cs="Arial"/>
          <w:sz w:val="24"/>
          <w:szCs w:val="24"/>
        </w:rPr>
      </w:pPr>
      <w:commentRangeStart w:id="5"/>
      <w:r>
        <w:rPr>
          <w:rFonts w:ascii="Arial" w:hAnsi="Arial" w:cs="Arial"/>
          <w:sz w:val="24"/>
          <w:szCs w:val="24"/>
        </w:rPr>
        <w:t xml:space="preserve">En este proyecto </w:t>
      </w:r>
      <w:r w:rsidR="000C28DF">
        <w:rPr>
          <w:rFonts w:ascii="Arial" w:hAnsi="Arial" w:cs="Arial"/>
          <w:sz w:val="24"/>
          <w:szCs w:val="24"/>
        </w:rPr>
        <w:t xml:space="preserve">se </w:t>
      </w:r>
      <w:r w:rsidR="0008351C">
        <w:rPr>
          <w:rFonts w:ascii="Arial" w:hAnsi="Arial" w:cs="Arial"/>
          <w:sz w:val="24"/>
          <w:szCs w:val="24"/>
        </w:rPr>
        <w:t xml:space="preserve">mostrara la apertura a través del tiempo de los mexicanos en cuanto a su forma de pensar, de actuar y de </w:t>
      </w:r>
      <w:r w:rsidR="00493EAD">
        <w:rPr>
          <w:rFonts w:ascii="Arial" w:hAnsi="Arial" w:cs="Arial"/>
          <w:sz w:val="24"/>
          <w:szCs w:val="24"/>
        </w:rPr>
        <w:t>tolerar ciertos comentarios o insinuaciones las cuales parezcan o las quieran representar como divertidas</w:t>
      </w:r>
      <w:commentRangeEnd w:id="5"/>
      <w:r w:rsidR="00D52C0B">
        <w:rPr>
          <w:rStyle w:val="Refdecomentario"/>
        </w:rPr>
        <w:commentReference w:id="5"/>
      </w:r>
      <w:r w:rsidR="00541A71">
        <w:rPr>
          <w:rFonts w:ascii="Arial" w:hAnsi="Arial" w:cs="Arial"/>
          <w:sz w:val="24"/>
          <w:szCs w:val="24"/>
        </w:rPr>
        <w:t>.</w:t>
      </w:r>
    </w:p>
    <w:p w14:paraId="71EE4B10" w14:textId="77777777" w:rsidR="00541A71" w:rsidRDefault="00541A71" w:rsidP="00541A71">
      <w:pPr>
        <w:jc w:val="both"/>
        <w:rPr>
          <w:rFonts w:ascii="Arial" w:hAnsi="Arial" w:cs="Arial"/>
          <w:sz w:val="24"/>
          <w:szCs w:val="24"/>
        </w:rPr>
      </w:pPr>
    </w:p>
    <w:p w14:paraId="5DC28F0F" w14:textId="77777777" w:rsidR="00541A71" w:rsidRDefault="005F11B5" w:rsidP="00541A71">
      <w:pPr>
        <w:jc w:val="both"/>
        <w:rPr>
          <w:rFonts w:ascii="Arial" w:hAnsi="Arial" w:cs="Arial"/>
          <w:sz w:val="24"/>
          <w:szCs w:val="24"/>
        </w:rPr>
      </w:pPr>
      <w:commentRangeStart w:id="6"/>
      <w:r>
        <w:rPr>
          <w:rFonts w:ascii="Arial" w:hAnsi="Arial" w:cs="Arial"/>
          <w:sz w:val="24"/>
          <w:szCs w:val="24"/>
        </w:rPr>
        <w:t>¿Quiénes fueron o son?</w:t>
      </w:r>
      <w:commentRangeEnd w:id="6"/>
      <w:r w:rsidR="00D52C0B">
        <w:rPr>
          <w:rStyle w:val="Refdecomentario"/>
        </w:rPr>
        <w:commentReference w:id="6"/>
      </w:r>
    </w:p>
    <w:p w14:paraId="0BF7222C" w14:textId="77777777" w:rsidR="005F11B5" w:rsidRDefault="00071348" w:rsidP="00541A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Mauricio Garcés:</w:t>
      </w:r>
      <w:r w:rsidR="001E56CD">
        <w:rPr>
          <w:rFonts w:ascii="Arial" w:hAnsi="Arial" w:cs="Arial"/>
          <w:sz w:val="24"/>
          <w:szCs w:val="24"/>
        </w:rPr>
        <w:t xml:space="preserve"> Actor mexicano nacido en </w:t>
      </w:r>
      <w:r w:rsidR="00E26784">
        <w:rPr>
          <w:rFonts w:ascii="Arial" w:hAnsi="Arial" w:cs="Arial"/>
          <w:sz w:val="24"/>
          <w:szCs w:val="24"/>
        </w:rPr>
        <w:t xml:space="preserve">Tampico, </w:t>
      </w:r>
      <w:r w:rsidR="001504EF">
        <w:rPr>
          <w:rFonts w:ascii="Arial" w:hAnsi="Arial" w:cs="Arial"/>
          <w:sz w:val="24"/>
          <w:szCs w:val="24"/>
        </w:rPr>
        <w:t>del 16 de septiembre de 1926 hasta el 27 de febrero de 1989, en la Ciudad de México.</w:t>
      </w:r>
    </w:p>
    <w:p w14:paraId="22E69ECB" w14:textId="77777777" w:rsidR="001504EF" w:rsidRDefault="001504EF" w:rsidP="00541A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Pedro Infante:</w:t>
      </w:r>
      <w:r w:rsidR="0004568C">
        <w:rPr>
          <w:rFonts w:ascii="Arial" w:hAnsi="Arial" w:cs="Arial"/>
          <w:sz w:val="24"/>
          <w:szCs w:val="24"/>
        </w:rPr>
        <w:t xml:space="preserve"> cantante y actor mexicano</w:t>
      </w:r>
      <w:r w:rsidR="00F26E8F">
        <w:rPr>
          <w:rFonts w:ascii="Arial" w:hAnsi="Arial" w:cs="Arial"/>
          <w:sz w:val="24"/>
          <w:szCs w:val="24"/>
        </w:rPr>
        <w:t>, uno del de los ídolos más i</w:t>
      </w:r>
      <w:r w:rsidR="0037132D">
        <w:rPr>
          <w:rFonts w:ascii="Arial" w:hAnsi="Arial" w:cs="Arial"/>
          <w:sz w:val="24"/>
          <w:szCs w:val="24"/>
        </w:rPr>
        <w:t>conicos</w:t>
      </w:r>
      <w:r w:rsidR="00F26E8F">
        <w:rPr>
          <w:rFonts w:ascii="Arial" w:hAnsi="Arial" w:cs="Arial"/>
          <w:sz w:val="24"/>
          <w:szCs w:val="24"/>
        </w:rPr>
        <w:t xml:space="preserve"> de la </w:t>
      </w:r>
      <w:r w:rsidR="0037132D">
        <w:rPr>
          <w:rFonts w:ascii="Arial" w:hAnsi="Arial" w:cs="Arial"/>
          <w:sz w:val="24"/>
          <w:szCs w:val="24"/>
        </w:rPr>
        <w:t>época del cine de oro mexicano, nacido en Mazatlán el día 18 de noviembre de 1917</w:t>
      </w:r>
      <w:r w:rsidR="00E14944">
        <w:rPr>
          <w:rFonts w:ascii="Arial" w:hAnsi="Arial" w:cs="Arial"/>
          <w:sz w:val="24"/>
          <w:szCs w:val="24"/>
        </w:rPr>
        <w:t xml:space="preserve"> hasta el 15 de abril de 1957, Mérida.</w:t>
      </w:r>
    </w:p>
    <w:p w14:paraId="04669D0E" w14:textId="77777777" w:rsidR="00E14944" w:rsidRDefault="00C265BD" w:rsidP="00541A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Roberto Gómez Bolaños</w:t>
      </w:r>
      <w:r w:rsidR="00131D41">
        <w:rPr>
          <w:rFonts w:ascii="Arial" w:hAnsi="Arial" w:cs="Arial"/>
          <w:sz w:val="24"/>
          <w:szCs w:val="24"/>
        </w:rPr>
        <w:t xml:space="preserve">: mejor conocido como Chespirito, actor, comediante, dramaturgo, escritor, </w:t>
      </w:r>
      <w:r w:rsidR="006D2C88">
        <w:rPr>
          <w:rFonts w:ascii="Arial" w:hAnsi="Arial" w:cs="Arial"/>
          <w:sz w:val="24"/>
          <w:szCs w:val="24"/>
        </w:rPr>
        <w:t xml:space="preserve">guionista, director, productor de televisión y cine mexicano, </w:t>
      </w:r>
      <w:r w:rsidR="004A5EE0">
        <w:rPr>
          <w:rFonts w:ascii="Arial" w:hAnsi="Arial" w:cs="Arial"/>
          <w:sz w:val="24"/>
          <w:szCs w:val="24"/>
        </w:rPr>
        <w:t>nació el 21 de febrero de 1929 hasta el 28 de noviembre del 2014</w:t>
      </w:r>
    </w:p>
    <w:p w14:paraId="6FA3C440" w14:textId="77777777" w:rsidR="00DF2A3F" w:rsidRDefault="007449A9" w:rsidP="00541A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Enrique cuenca y Eduardo manzano: </w:t>
      </w:r>
      <w:r w:rsidR="00FA3F35">
        <w:rPr>
          <w:rFonts w:ascii="Arial" w:hAnsi="Arial" w:cs="Arial"/>
          <w:sz w:val="24"/>
          <w:szCs w:val="24"/>
        </w:rPr>
        <w:t xml:space="preserve">cómicos iniciadores de la la comedia </w:t>
      </w:r>
      <w:r w:rsidR="00DF2A3F">
        <w:rPr>
          <w:rFonts w:ascii="Arial" w:hAnsi="Arial" w:cs="Arial"/>
          <w:sz w:val="24"/>
          <w:szCs w:val="24"/>
        </w:rPr>
        <w:t>versátil, parodiando a los programas de Ayón audiencia en esos tiempos.</w:t>
      </w:r>
    </w:p>
    <w:p w14:paraId="78ACC4DB" w14:textId="77777777" w:rsidR="00DF2A3F" w:rsidRDefault="00DF2A3F" w:rsidP="00541A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Héctor Suarez:</w:t>
      </w:r>
      <w:r w:rsidR="00E3066B">
        <w:rPr>
          <w:rFonts w:ascii="Arial" w:hAnsi="Arial" w:cs="Arial"/>
          <w:sz w:val="24"/>
          <w:szCs w:val="24"/>
        </w:rPr>
        <w:t xml:space="preserve"> </w:t>
      </w:r>
      <w:r w:rsidR="00E3066B" w:rsidRPr="00E3066B">
        <w:rPr>
          <w:rFonts w:ascii="Arial" w:hAnsi="Arial" w:cs="Arial"/>
          <w:sz w:val="24"/>
          <w:szCs w:val="24"/>
        </w:rPr>
        <w:t>actor y comediante mexicano que ha participado en diversas películas, obras de teatro, series de televisión y telenovelas.</w:t>
      </w:r>
    </w:p>
    <w:p w14:paraId="1708FE45" w14:textId="77777777" w:rsidR="00E3066B" w:rsidRDefault="00E3066B" w:rsidP="00541A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Eugenio Derbez</w:t>
      </w:r>
      <w:r w:rsidR="006A4346">
        <w:rPr>
          <w:rFonts w:ascii="Arial" w:hAnsi="Arial" w:cs="Arial"/>
          <w:sz w:val="24"/>
          <w:szCs w:val="24"/>
        </w:rPr>
        <w:t>:</w:t>
      </w:r>
      <w:r w:rsidR="00D01E36">
        <w:rPr>
          <w:rFonts w:ascii="Arial" w:hAnsi="Arial" w:cs="Arial"/>
          <w:sz w:val="24"/>
          <w:szCs w:val="24"/>
        </w:rPr>
        <w:t xml:space="preserve"> </w:t>
      </w:r>
      <w:r w:rsidR="00DA79D9" w:rsidRPr="00DA79D9">
        <w:rPr>
          <w:rFonts w:ascii="Arial" w:hAnsi="Arial" w:cs="Arial"/>
          <w:sz w:val="24"/>
          <w:szCs w:val="24"/>
        </w:rPr>
        <w:t>comediante, guionista, escritor, empresario, productor, director de cine, teatro y televisión mexicano.</w:t>
      </w:r>
    </w:p>
    <w:p w14:paraId="4F0F6885" w14:textId="77777777" w:rsidR="00B7267E" w:rsidRDefault="00DA79D9" w:rsidP="00541A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Jorge Ortiz de Pinedo:</w:t>
      </w:r>
      <w:r w:rsidR="00B7267E" w:rsidRPr="00B7267E">
        <w:rPr>
          <w:rFonts w:ascii="Arial" w:hAnsi="Arial" w:cs="Arial"/>
          <w:sz w:val="24"/>
          <w:szCs w:val="24"/>
        </w:rPr>
        <w:t xml:space="preserve"> productor, director, escritor, comediante y actor mexicano</w:t>
      </w:r>
      <w:r w:rsidR="00B7267E">
        <w:rPr>
          <w:rFonts w:ascii="Arial" w:hAnsi="Arial" w:cs="Arial"/>
          <w:sz w:val="24"/>
          <w:szCs w:val="24"/>
        </w:rPr>
        <w:t>.</w:t>
      </w:r>
    </w:p>
    <w:p w14:paraId="1D298CC9" w14:textId="77777777" w:rsidR="00B7267E" w:rsidRDefault="00F0136E" w:rsidP="00541A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Héctor Suarez Gomis</w:t>
      </w:r>
      <w:r w:rsidR="00482D1F">
        <w:rPr>
          <w:rFonts w:ascii="Arial" w:hAnsi="Arial" w:cs="Arial"/>
          <w:sz w:val="24"/>
          <w:szCs w:val="24"/>
        </w:rPr>
        <w:t>:</w:t>
      </w:r>
      <w:r w:rsidR="009539AC" w:rsidRPr="009539AC">
        <w:rPr>
          <w:rFonts w:ascii="Arial" w:hAnsi="Arial" w:cs="Arial"/>
          <w:sz w:val="24"/>
          <w:szCs w:val="24"/>
        </w:rPr>
        <w:t xml:space="preserve"> es un actor, conductor y cantante mexicano de series y telenovelas. Anteriormente conocido como Héctor Suárez Jr. y Héctor Suárez.</w:t>
      </w:r>
    </w:p>
    <w:p w14:paraId="5E0AC605" w14:textId="77777777" w:rsidR="009539AC" w:rsidRDefault="009539AC" w:rsidP="00541A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Franco Escamilla</w:t>
      </w:r>
      <w:r w:rsidR="00A37C97">
        <w:rPr>
          <w:rFonts w:ascii="Arial" w:hAnsi="Arial" w:cs="Arial"/>
          <w:sz w:val="24"/>
          <w:szCs w:val="24"/>
        </w:rPr>
        <w:t xml:space="preserve">: </w:t>
      </w:r>
      <w:r w:rsidR="00A37C97" w:rsidRPr="00A37C97">
        <w:rPr>
          <w:rFonts w:ascii="Arial" w:hAnsi="Arial" w:cs="Arial"/>
          <w:sz w:val="24"/>
          <w:szCs w:val="24"/>
        </w:rPr>
        <w:t>es un comediante, músico, locutor de radio y fundador de “La Diablo Squad”.</w:t>
      </w:r>
    </w:p>
    <w:p w14:paraId="5E5BA733" w14:textId="77777777" w:rsidR="00A37C97" w:rsidRDefault="00A37C97" w:rsidP="00541A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Fran Hevia: </w:t>
      </w:r>
      <w:r w:rsidR="00F35AD6" w:rsidRPr="00F35AD6">
        <w:rPr>
          <w:rFonts w:ascii="Arial" w:hAnsi="Arial" w:cs="Arial"/>
          <w:sz w:val="24"/>
          <w:szCs w:val="24"/>
        </w:rPr>
        <w:t>es un comediante, escritor, productor, realizador y periodista mexicano.</w:t>
      </w:r>
    </w:p>
    <w:p w14:paraId="7D2A3341" w14:textId="185FB58E" w:rsidR="00F35AD6" w:rsidRDefault="00F35AD6" w:rsidP="00541A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 Fernández</w:t>
      </w:r>
      <w:r w:rsidR="00D621A2">
        <w:rPr>
          <w:rFonts w:ascii="Arial" w:hAnsi="Arial" w:cs="Arial"/>
          <w:sz w:val="24"/>
          <w:szCs w:val="24"/>
        </w:rPr>
        <w:t xml:space="preserve">: </w:t>
      </w:r>
      <w:r w:rsidR="00EE41FB" w:rsidRPr="00EE41FB">
        <w:rPr>
          <w:rFonts w:ascii="Arial" w:hAnsi="Arial" w:cs="Arial"/>
          <w:sz w:val="24"/>
          <w:szCs w:val="24"/>
        </w:rPr>
        <w:t>es un comediante y escritor de literatura de ambiente de stand up y escritor de comedia mexicano.</w:t>
      </w:r>
    </w:p>
    <w:p w14:paraId="1BC10D95" w14:textId="2667D04C" w:rsidR="00AF202B" w:rsidRPr="00AF202B" w:rsidRDefault="00AF202B" w:rsidP="00541A71">
      <w:pPr>
        <w:jc w:val="both"/>
        <w:rPr>
          <w:rFonts w:ascii="Arial" w:hAnsi="Arial" w:cs="Arial"/>
          <w:color w:val="FF0000"/>
          <w:sz w:val="24"/>
          <w:szCs w:val="24"/>
        </w:rPr>
      </w:pPr>
      <w:bookmarkStart w:id="7" w:name="_GoBack"/>
      <w:bookmarkEnd w:id="7"/>
      <w:r>
        <w:rPr>
          <w:rFonts w:ascii="Arial" w:hAnsi="Arial" w:cs="Arial"/>
          <w:color w:val="FF0000"/>
          <w:sz w:val="24"/>
          <w:szCs w:val="24"/>
        </w:rPr>
        <w:t>¿Y la bibliografía?</w:t>
      </w:r>
    </w:p>
    <w:sectPr w:rsidR="00AF202B" w:rsidRPr="00AF202B" w:rsidSect="00A8371D">
      <w:foot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driana Chávez" w:date="2020-01-10T12:23:00Z" w:initials="AC">
    <w:p w14:paraId="7DBBDC6D" w14:textId="768021CF" w:rsidR="00BF266F" w:rsidRDefault="00BF266F">
      <w:pPr>
        <w:pStyle w:val="Textocomentario"/>
      </w:pPr>
      <w:r>
        <w:rPr>
          <w:rStyle w:val="Refdecomentario"/>
        </w:rPr>
        <w:annotationRef/>
      </w:r>
      <w:r>
        <w:t>Nop</w:t>
      </w:r>
    </w:p>
  </w:comment>
  <w:comment w:id="1" w:author="asus" w:date="2020-01-11T00:46:00Z" w:initials="a">
    <w:p w14:paraId="215053C6" w14:textId="2FE55C19" w:rsidR="00AF202B" w:rsidRDefault="00AF202B">
      <w:pPr>
        <w:pStyle w:val="Textocomentario"/>
      </w:pPr>
      <w:r>
        <w:rPr>
          <w:rStyle w:val="Refdecomentario"/>
        </w:rPr>
        <w:annotationRef/>
      </w:r>
      <w:r>
        <w:t>Es el título de una nueva sección.</w:t>
      </w:r>
    </w:p>
  </w:comment>
  <w:comment w:id="2" w:author="asus" w:date="2020-01-11T00:46:00Z" w:initials="a">
    <w:p w14:paraId="776D77A0" w14:textId="1C526DF0" w:rsidR="00AF202B" w:rsidRDefault="00AF202B">
      <w:pPr>
        <w:pStyle w:val="Textocomentario"/>
      </w:pPr>
      <w:r>
        <w:rPr>
          <w:rStyle w:val="Refdecomentario"/>
        </w:rPr>
        <w:annotationRef/>
      </w:r>
      <w:r>
        <w:t>Es una sección nueva, comienza de cero.</w:t>
      </w:r>
    </w:p>
  </w:comment>
  <w:comment w:id="3" w:author="asus" w:date="2020-01-11T00:46:00Z" w:initials="a">
    <w:p w14:paraId="2AFA3C0E" w14:textId="202345B7" w:rsidR="00257DAA" w:rsidRDefault="00257DAA">
      <w:pPr>
        <w:pStyle w:val="Textocomentario"/>
      </w:pPr>
      <w:r>
        <w:rPr>
          <w:rStyle w:val="Refdecomentario"/>
        </w:rPr>
        <w:annotationRef/>
      </w:r>
      <w:r>
        <w:t>Si ya pusimos “para muchas personas”, no hace falta que enfatices con el “creemos que”</w:t>
      </w:r>
    </w:p>
  </w:comment>
  <w:comment w:id="4" w:author="asus" w:date="2020-01-11T01:29:00Z" w:initials="a">
    <w:p w14:paraId="40DE80C7" w14:textId="008246A4" w:rsidR="00D52C0B" w:rsidRDefault="00D52C0B">
      <w:pPr>
        <w:pStyle w:val="Textocomentario"/>
      </w:pPr>
      <w:r>
        <w:rPr>
          <w:rStyle w:val="Refdecomentario"/>
        </w:rPr>
        <w:annotationRef/>
      </w:r>
      <w:r>
        <w:t>¿Esto qué? ¿Así nomás, sin ninguna introducción a de qué se trata esta lista? ¿Cómo seleccionaste a estos personajes? ¿Cuál fue el criterio, en qué autor te basaste?</w:t>
      </w:r>
    </w:p>
  </w:comment>
  <w:comment w:id="5" w:author="asus" w:date="2020-01-11T01:30:00Z" w:initials="a">
    <w:p w14:paraId="20DCA625" w14:textId="35771071" w:rsidR="00D52C0B" w:rsidRDefault="00D52C0B">
      <w:pPr>
        <w:pStyle w:val="Textocomentario"/>
      </w:pPr>
      <w:r>
        <w:rPr>
          <w:rStyle w:val="Refdecomentario"/>
        </w:rPr>
        <w:annotationRef/>
      </w:r>
      <w:r>
        <w:t>Esto suena a que debería ir antes, quizás incluso como cierre de la Introducción</w:t>
      </w:r>
    </w:p>
  </w:comment>
  <w:comment w:id="6" w:author="asus" w:date="2020-01-11T01:30:00Z" w:initials="a">
    <w:p w14:paraId="6F8DB464" w14:textId="77777777" w:rsidR="00D52C0B" w:rsidRDefault="00D52C0B">
      <w:pPr>
        <w:pStyle w:val="Textocomentario"/>
      </w:pPr>
      <w:r>
        <w:rPr>
          <w:rStyle w:val="Refdecomentario"/>
        </w:rPr>
        <w:annotationRef/>
      </w:r>
      <w:r>
        <w:t xml:space="preserve">¿Qué clase de título es este? </w:t>
      </w:r>
    </w:p>
    <w:p w14:paraId="33BE84F6" w14:textId="50AF48EE" w:rsidR="00D52C0B" w:rsidRDefault="00D52C0B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DBBDC6D" w15:done="0"/>
  <w15:commentEx w15:paraId="215053C6" w15:done="0"/>
  <w15:commentEx w15:paraId="776D77A0" w15:done="0"/>
  <w15:commentEx w15:paraId="2AFA3C0E" w15:done="0"/>
  <w15:commentEx w15:paraId="40DE80C7" w15:done="0"/>
  <w15:commentEx w15:paraId="20DCA625" w15:done="0"/>
  <w15:commentEx w15:paraId="33BE84F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BBDC6D" w16cid:durableId="21C2EB27"/>
  <w16cid:commentId w16cid:paraId="215053C6" w16cid:durableId="21C39950"/>
  <w16cid:commentId w16cid:paraId="776D77A0" w16cid:durableId="21C39948"/>
  <w16cid:commentId w16cid:paraId="2AFA3C0E" w16cid:durableId="21C3997B"/>
  <w16cid:commentId w16cid:paraId="40DE80C7" w16cid:durableId="21C3A37F"/>
  <w16cid:commentId w16cid:paraId="20DCA625" w16cid:durableId="21C3A39E"/>
  <w16cid:commentId w16cid:paraId="33BE84F6" w16cid:durableId="21C3A3A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68631" w14:textId="77777777" w:rsidR="00114517" w:rsidRDefault="00114517" w:rsidP="00392F05">
      <w:pPr>
        <w:spacing w:after="0" w:line="240" w:lineRule="auto"/>
      </w:pPr>
      <w:r>
        <w:separator/>
      </w:r>
    </w:p>
  </w:endnote>
  <w:endnote w:type="continuationSeparator" w:id="0">
    <w:p w14:paraId="6445E398" w14:textId="77777777" w:rsidR="00114517" w:rsidRDefault="00114517" w:rsidP="00392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7776482"/>
      <w:docPartObj>
        <w:docPartGallery w:val="Page Numbers (Bottom of Page)"/>
        <w:docPartUnique/>
      </w:docPartObj>
    </w:sdtPr>
    <w:sdtEndPr/>
    <w:sdtContent>
      <w:p w14:paraId="29E3F78C" w14:textId="77777777" w:rsidR="00392F05" w:rsidRDefault="00392F0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99C6FB5" w14:textId="77777777" w:rsidR="00392F05" w:rsidRDefault="00392F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1DE33" w14:textId="77777777" w:rsidR="00114517" w:rsidRDefault="00114517" w:rsidP="00392F05">
      <w:pPr>
        <w:spacing w:after="0" w:line="240" w:lineRule="auto"/>
      </w:pPr>
      <w:r>
        <w:separator/>
      </w:r>
    </w:p>
  </w:footnote>
  <w:footnote w:type="continuationSeparator" w:id="0">
    <w:p w14:paraId="45060E80" w14:textId="77777777" w:rsidR="00114517" w:rsidRDefault="00114517" w:rsidP="00392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D72C6"/>
    <w:multiLevelType w:val="hybridMultilevel"/>
    <w:tmpl w:val="DD466DF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3F75CD"/>
    <w:multiLevelType w:val="hybridMultilevel"/>
    <w:tmpl w:val="2F1E183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riana Chávez">
    <w15:presenceInfo w15:providerId="Windows Live" w15:userId="97ccf3d6daf283c3"/>
  </w15:person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B2"/>
    <w:rsid w:val="0004568C"/>
    <w:rsid w:val="00071348"/>
    <w:rsid w:val="0008351C"/>
    <w:rsid w:val="000925CF"/>
    <w:rsid w:val="000C28DF"/>
    <w:rsid w:val="00114517"/>
    <w:rsid w:val="00131D41"/>
    <w:rsid w:val="001504EF"/>
    <w:rsid w:val="00152C3F"/>
    <w:rsid w:val="001D51B2"/>
    <w:rsid w:val="001E31CD"/>
    <w:rsid w:val="001E56CD"/>
    <w:rsid w:val="002273A3"/>
    <w:rsid w:val="00257DAA"/>
    <w:rsid w:val="002B67A3"/>
    <w:rsid w:val="0033544E"/>
    <w:rsid w:val="0037132D"/>
    <w:rsid w:val="00392F05"/>
    <w:rsid w:val="00482D1F"/>
    <w:rsid w:val="00493EAD"/>
    <w:rsid w:val="004A5EE0"/>
    <w:rsid w:val="00537CB9"/>
    <w:rsid w:val="00541A71"/>
    <w:rsid w:val="005F11B5"/>
    <w:rsid w:val="005F708F"/>
    <w:rsid w:val="00630BBF"/>
    <w:rsid w:val="006A4346"/>
    <w:rsid w:val="006D2C88"/>
    <w:rsid w:val="007449A9"/>
    <w:rsid w:val="007C3BAE"/>
    <w:rsid w:val="00802173"/>
    <w:rsid w:val="0087471C"/>
    <w:rsid w:val="008B6E6A"/>
    <w:rsid w:val="009539AC"/>
    <w:rsid w:val="00A14E1E"/>
    <w:rsid w:val="00A37C97"/>
    <w:rsid w:val="00A8371D"/>
    <w:rsid w:val="00AD1A10"/>
    <w:rsid w:val="00AF202B"/>
    <w:rsid w:val="00AF2113"/>
    <w:rsid w:val="00B7267E"/>
    <w:rsid w:val="00BF266F"/>
    <w:rsid w:val="00C265BD"/>
    <w:rsid w:val="00C475CD"/>
    <w:rsid w:val="00C743D6"/>
    <w:rsid w:val="00CB20F6"/>
    <w:rsid w:val="00D01E36"/>
    <w:rsid w:val="00D33768"/>
    <w:rsid w:val="00D52C0B"/>
    <w:rsid w:val="00D621A2"/>
    <w:rsid w:val="00DA79D9"/>
    <w:rsid w:val="00DF0C4A"/>
    <w:rsid w:val="00DF2A3F"/>
    <w:rsid w:val="00E0750B"/>
    <w:rsid w:val="00E14944"/>
    <w:rsid w:val="00E26784"/>
    <w:rsid w:val="00E3066B"/>
    <w:rsid w:val="00E50C2D"/>
    <w:rsid w:val="00E727B6"/>
    <w:rsid w:val="00EC470B"/>
    <w:rsid w:val="00EE41FB"/>
    <w:rsid w:val="00F0136E"/>
    <w:rsid w:val="00F26E8F"/>
    <w:rsid w:val="00F35AD6"/>
    <w:rsid w:val="00FA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2A04"/>
  <w15:chartTrackingRefBased/>
  <w15:docId w15:val="{48805D80-9798-4F89-9104-7014A2A97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371D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371D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392F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2F05"/>
  </w:style>
  <w:style w:type="paragraph" w:styleId="Piedepgina">
    <w:name w:val="footer"/>
    <w:basedOn w:val="Normal"/>
    <w:link w:val="PiedepginaCar"/>
    <w:uiPriority w:val="99"/>
    <w:unhideWhenUsed/>
    <w:rsid w:val="00392F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2F05"/>
  </w:style>
  <w:style w:type="paragraph" w:styleId="Prrafodelista">
    <w:name w:val="List Paragraph"/>
    <w:basedOn w:val="Normal"/>
    <w:uiPriority w:val="34"/>
    <w:qFormat/>
    <w:rsid w:val="007C3BA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F26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F266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F266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26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F266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26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26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21E31331B44418FA4BE5C4B233CB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B6744-02CC-4F57-BDEF-DC4FEE4B6997}"/>
      </w:docPartPr>
      <w:docPartBody>
        <w:p w:rsidR="00D42ED4" w:rsidRDefault="00B51EB4" w:rsidP="00B51EB4">
          <w:pPr>
            <w:pStyle w:val="021E31331B44418FA4BE5C4B233CBE1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B4"/>
    <w:rsid w:val="00132136"/>
    <w:rsid w:val="003A745E"/>
    <w:rsid w:val="009C461F"/>
    <w:rsid w:val="00B51EB4"/>
    <w:rsid w:val="00D42ED4"/>
    <w:rsid w:val="00F7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8F07BF1B3CA4E77B22365975B5A459A">
    <w:name w:val="68F07BF1B3CA4E77B22365975B5A459A"/>
    <w:rsid w:val="00B51EB4"/>
  </w:style>
  <w:style w:type="paragraph" w:customStyle="1" w:styleId="021E31331B44418FA4BE5C4B233CBE14">
    <w:name w:val="021E31331B44418FA4BE5C4B233CBE14"/>
    <w:rsid w:val="00B51EB4"/>
  </w:style>
  <w:style w:type="paragraph" w:customStyle="1" w:styleId="C5EE80636E5E40898FA33CC9093D7389">
    <w:name w:val="C5EE80636E5E40898FA33CC9093D7389"/>
    <w:rsid w:val="00B51EB4"/>
  </w:style>
  <w:style w:type="paragraph" w:customStyle="1" w:styleId="26882AD6A216459281F4569398FA371E">
    <w:name w:val="26882AD6A216459281F4569398FA371E"/>
    <w:rsid w:val="00B51EB4"/>
  </w:style>
  <w:style w:type="paragraph" w:customStyle="1" w:styleId="FC8BF19448BE4A0AA1D2512F347B4ADA">
    <w:name w:val="FC8BF19448BE4A0AA1D2512F347B4ADA"/>
    <w:rsid w:val="00B51E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7F297-484E-48E4-87F1-8FEBF8BB8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691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 escucho, me rio y me pica.</vt:lpstr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 escucho, me rio y me pica.</dc:title>
  <dc:subject/>
  <dc:creator>nc</dc:creator>
  <cp:keywords/>
  <dc:description/>
  <cp:lastModifiedBy>asus</cp:lastModifiedBy>
  <cp:revision>7</cp:revision>
  <dcterms:created xsi:type="dcterms:W3CDTF">2020-01-10T13:50:00Z</dcterms:created>
  <dcterms:modified xsi:type="dcterms:W3CDTF">2020-01-11T07:30:00Z</dcterms:modified>
</cp:coreProperties>
</file>