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F11" w:rsidRDefault="001C204A">
      <w:pPr>
        <w:pStyle w:val="Heading11"/>
        <w:spacing w:before="120"/>
        <w:rPr>
          <w:bCs w:val="0"/>
        </w:rPr>
      </w:pPr>
      <w:r>
        <w:rPr>
          <w:bCs w:val="0"/>
        </w:rPr>
        <w:t>M. C. Sánchez-Gómez, Catedrática Universidad</w:t>
      </w:r>
    </w:p>
    <w:p w:rsidR="00734F11" w:rsidRDefault="001C204A">
      <w:pPr>
        <w:spacing w:after="120"/>
        <w:ind w:left="540" w:hanging="540"/>
      </w:pPr>
      <w:r>
        <w:t>https://www.researchgate.net/profile/M_C_Sanchez-Gomez2</w:t>
      </w:r>
    </w:p>
    <w:p w:rsidR="00734F11" w:rsidRDefault="001C204A">
      <w:pPr>
        <w:pStyle w:val="Heading21"/>
      </w:pPr>
      <w:r>
        <w:t>Publication Highlights</w:t>
      </w:r>
    </w:p>
    <w:p w:rsidR="00734F11" w:rsidRDefault="001C204A">
      <w:pPr>
        <w:pStyle w:val="Heading21"/>
      </w:pPr>
      <w:r>
        <w:t>Books</w:t>
      </w:r>
    </w:p>
    <w:p w:rsidR="00734F11" w:rsidRDefault="001C204A">
      <w:pPr>
        <w:spacing w:after="120"/>
        <w:ind w:left="540" w:hanging="540"/>
      </w:pPr>
      <w:r>
        <w:t xml:space="preserve">Maria Cruz Sánchez Gómez, Beatriz Palacios Vicario, Andrea Gutiérrez García: </w:t>
      </w:r>
      <w:r>
        <w:rPr>
          <w:i/>
        </w:rPr>
        <w:t>Análisis de datos cualitativos con Nvivo10</w:t>
      </w:r>
      <w:r>
        <w:t>. 01/2013; Fundacion I+S+D., ISBN: 978-84-940513-1-9</w:t>
      </w:r>
    </w:p>
    <w:p w:rsidR="00734F11" w:rsidRDefault="001C204A">
      <w:pPr>
        <w:spacing w:after="120"/>
        <w:ind w:left="540" w:hanging="540"/>
      </w:pPr>
      <w:r>
        <w:t xml:space="preserve">Alonso, Miguel Ángel Verdugo, María Cruz Sánchez Gómez, Alba Rodríguez Aguilella: </w:t>
      </w:r>
      <w:r>
        <w:rPr>
          <w:i/>
        </w:rPr>
        <w:t>Fa</w:t>
      </w:r>
      <w:r>
        <w:rPr>
          <w:i/>
        </w:rPr>
        <w:t>milias y personas con discapacidad intelectual en proceso de envejecimiento: la doble dependencia</w:t>
      </w:r>
      <w:r>
        <w:t>. 01/2009; Síntesis.</w:t>
      </w:r>
    </w:p>
    <w:p w:rsidR="00734F11" w:rsidRDefault="001C204A">
      <w:pPr>
        <w:spacing w:after="120"/>
        <w:ind w:left="540" w:hanging="540"/>
      </w:pPr>
      <w:r>
        <w:t>María del Pino Lecuona-Naranjo, María Jesús Miranda Velasco, María José Rodríguez Conde, María Cruz Sánchez Gómez, Pilar Sarto Martín, Jes</w:t>
      </w:r>
      <w:r>
        <w:t xml:space="preserve">ús Valverde-Berrocoso: </w:t>
      </w:r>
      <w:r>
        <w:rPr>
          <w:i/>
        </w:rPr>
        <w:t xml:space="preserve">Pensar para escribir. Un programa de enseñanza para la composición </w:t>
      </w:r>
      <w:proofErr w:type="gramStart"/>
      <w:r>
        <w:rPr>
          <w:i/>
        </w:rPr>
        <w:t>escrita.</w:t>
      </w:r>
      <w:r>
        <w:t>.</w:t>
      </w:r>
      <w:proofErr w:type="gramEnd"/>
      <w:r>
        <w:t xml:space="preserve"> 01/1999; Ministerio de Educación y Cultura., ISBN: 84-369-3202-1</w:t>
      </w:r>
    </w:p>
    <w:p w:rsidR="00734F11" w:rsidRDefault="001C204A">
      <w:pPr>
        <w:spacing w:after="120"/>
        <w:ind w:left="540" w:hanging="540"/>
      </w:pPr>
      <w:r>
        <w:t>María Jesús Miranda Velasco, María José Rodríguez Conde, María Cruz Sánchez Gómez, Pilar Sa</w:t>
      </w:r>
      <w:r>
        <w:t xml:space="preserve">rto Martín, Jesús Valverde Berrocoso: </w:t>
      </w:r>
      <w:r>
        <w:rPr>
          <w:i/>
        </w:rPr>
        <w:t xml:space="preserve">Pensar para </w:t>
      </w:r>
      <w:proofErr w:type="gramStart"/>
      <w:r>
        <w:rPr>
          <w:i/>
        </w:rPr>
        <w:t>escribir :</w:t>
      </w:r>
      <w:proofErr w:type="gramEnd"/>
      <w:r>
        <w:rPr>
          <w:i/>
        </w:rPr>
        <w:t xml:space="preserve"> un programa de enseñanza para la comprensión escrita</w:t>
      </w:r>
      <w:r>
        <w:t>. 01/1999; Ministerio de Educación y Cultura., ISBN: 8436932021</w:t>
      </w:r>
    </w:p>
    <w:p w:rsidR="00734F11" w:rsidRDefault="001C204A">
      <w:pPr>
        <w:pStyle w:val="Heading21"/>
      </w:pPr>
      <w:r>
        <w:t>Book Chapters</w:t>
      </w:r>
    </w:p>
    <w:p w:rsidR="00734F11" w:rsidRDefault="001C204A">
      <w:pPr>
        <w:spacing w:after="120"/>
        <w:ind w:left="540" w:hanging="540"/>
      </w:pPr>
      <w:r>
        <w:t xml:space="preserve">M. C. Sánchez-Gómez, M. V. Martín-Cilleros, G. Sánchez Sánchez: </w:t>
      </w:r>
      <w:r>
        <w:rPr>
          <w:i/>
        </w:rPr>
        <w:t>E</w:t>
      </w:r>
      <w:r>
        <w:rPr>
          <w:i/>
        </w:rPr>
        <w:t>valuation of Computer Assisted Qualitative Data Analysis Software (CAQDAS) Applied to Research</w:t>
      </w:r>
      <w:r>
        <w:t>. Learning Technology for Education Challenges, 05/2019: pages 474-485</w:t>
      </w:r>
      <w:proofErr w:type="gramStart"/>
      <w:r>
        <w:t>; ,</w:t>
      </w:r>
      <w:proofErr w:type="gramEnd"/>
      <w:r>
        <w:t xml:space="preserve"> ISBN: 978-3-030-20797-7, DOI:10.1007/978-3-030-20798-4_41</w:t>
      </w:r>
    </w:p>
    <w:p w:rsidR="00734F11" w:rsidRDefault="001C204A">
      <w:pPr>
        <w:spacing w:after="120"/>
        <w:ind w:left="540" w:hanging="540"/>
      </w:pPr>
      <w:r>
        <w:t>María Cruz Sánchez-Gómez, Anto</w:t>
      </w:r>
      <w:r>
        <w:t xml:space="preserve">nio V. Martín-García, Juanjo Mena: </w:t>
      </w:r>
      <w:r>
        <w:rPr>
          <w:i/>
        </w:rPr>
        <w:t>Teachers' Beliefs Towards Blended Learning in Higher Education: A Mixed-Methods Study</w:t>
      </w:r>
      <w:r>
        <w:t>. Learning Technology for Education Challenges, 05/2019: pages 177-188</w:t>
      </w:r>
      <w:proofErr w:type="gramStart"/>
      <w:r>
        <w:t>; ,</w:t>
      </w:r>
      <w:proofErr w:type="gramEnd"/>
      <w:r>
        <w:t xml:space="preserve"> ISBN: 978-3-030-20797-7, DOI:10.1007/978-3-030-20798-4_16</w:t>
      </w:r>
    </w:p>
    <w:p w:rsidR="00734F11" w:rsidRDefault="001C204A">
      <w:pPr>
        <w:spacing w:after="120"/>
        <w:ind w:left="540" w:hanging="540"/>
      </w:pPr>
      <w:r>
        <w:t>Marí</w:t>
      </w:r>
      <w:r>
        <w:t xml:space="preserve">a Cruz Sánchez-Gómez, Ariana Castillo Alzuguren, María Victoria Martín-Cilleros: </w:t>
      </w:r>
      <w:r>
        <w:rPr>
          <w:i/>
        </w:rPr>
        <w:t>Analysis of Quality of Live in the Deaf Community from a Blog</w:t>
      </w:r>
      <w:r>
        <w:t>. Distributed Computing and Artificial Intelligence, Special Sessions, 15th International Conference, 01/2019: pag</w:t>
      </w:r>
      <w:r>
        <w:t>es 322-329</w:t>
      </w:r>
      <w:proofErr w:type="gramStart"/>
      <w:r>
        <w:t>; ,</w:t>
      </w:r>
      <w:proofErr w:type="gramEnd"/>
      <w:r>
        <w:t xml:space="preserve"> ISBN: 978-3-319-99607-3, DOI:10.1007/978-3-319-99608-0_37</w:t>
      </w:r>
    </w:p>
    <w:p w:rsidR="00734F11" w:rsidRDefault="001C204A">
      <w:pPr>
        <w:spacing w:after="120"/>
        <w:ind w:left="540" w:hanging="540"/>
      </w:pPr>
      <w:r>
        <w:t xml:space="preserve">A.M. Pinto-Llorente, M. Sánchez-Gómez, F.J. García-Peñalvo: </w:t>
      </w:r>
      <w:r>
        <w:rPr>
          <w:i/>
        </w:rPr>
        <w:t>A research on students' perceptions on a b-learningenglish environment to improve written skills</w:t>
      </w:r>
      <w:r>
        <w:t>. 02/2018: pages 179-201</w:t>
      </w:r>
      <w:proofErr w:type="gramStart"/>
      <w:r>
        <w:t>; ,</w:t>
      </w:r>
      <w:proofErr w:type="gramEnd"/>
      <w:r>
        <w:t xml:space="preserve"> </w:t>
      </w:r>
      <w:r>
        <w:t>DOI:10.4018/978-1-5225-5297-0.ch010</w:t>
      </w:r>
    </w:p>
    <w:p w:rsidR="00734F11" w:rsidRDefault="001C204A">
      <w:pPr>
        <w:spacing w:after="120"/>
        <w:ind w:left="540" w:hanging="540"/>
      </w:pPr>
      <w:r>
        <w:t xml:space="preserve">Mª Cruz Sánchez-Gómez, M. V. Martín-Cilleros, Francisco José García-Peñalvo, J. L. Muñoz Sánchez, Á. Pinto Bruno, E. Parra, Manuel Franco: </w:t>
      </w:r>
      <w:r>
        <w:rPr>
          <w:i/>
        </w:rPr>
        <w:t>Análisis de contenido cualitativo: Estudio de la satisfacción de los usuarios sob</w:t>
      </w:r>
      <w:r>
        <w:rPr>
          <w:i/>
        </w:rPr>
        <w:t>re la presentación de un nuevo medicamento en la salud pública</w:t>
      </w:r>
      <w:r>
        <w:t>. La Práctica de la investigación cualitativa: Ejemplificación de estudios, Edited by A. P. Costa, Mª Cruz Sánchez-Gómez, M. V. Martín-Cilleros, 07/2017: chapter 3: pages 57-92; Ludomedia., ISBN: 978-972-8914-74-</w:t>
      </w:r>
      <w:bookmarkStart w:id="0" w:name="_GoBack"/>
      <w:bookmarkEnd w:id="0"/>
    </w:p>
    <w:p w:rsidR="00734F11" w:rsidRDefault="001C204A">
      <w:pPr>
        <w:spacing w:after="120"/>
        <w:ind w:left="540" w:hanging="540"/>
      </w:pPr>
      <w:r>
        <w:lastRenderedPageBreak/>
        <w:t xml:space="preserve">Ana María Pinto Llorente, María Cruz Sánchez Gómez, Francisco José García-Peñalvo: </w:t>
      </w:r>
      <w:r>
        <w:rPr>
          <w:i/>
        </w:rPr>
        <w:t xml:space="preserve">To Be or Not to Be </w:t>
      </w:r>
      <w:proofErr w:type="gramStart"/>
      <w:r>
        <w:rPr>
          <w:i/>
        </w:rPr>
        <w:t>Successful?</w:t>
      </w:r>
      <w:r>
        <w:t>.</w:t>
      </w:r>
      <w:proofErr w:type="gramEnd"/>
      <w:r>
        <w:t xml:space="preserve"> Blended Learning: Concepts, Methodologies, Tools, and Applications, 01/2017</w:t>
      </w:r>
      <w:proofErr w:type="gramStart"/>
      <w:r>
        <w:t>; ,</w:t>
      </w:r>
      <w:proofErr w:type="gramEnd"/>
      <w:r>
        <w:t xml:space="preserve"> DOI:10.4018/978-1-5225-0783-3.ch094</w:t>
      </w:r>
    </w:p>
    <w:p w:rsidR="00734F11" w:rsidRDefault="001C204A">
      <w:pPr>
        <w:spacing w:after="120"/>
        <w:ind w:left="540" w:hanging="540"/>
      </w:pPr>
      <w:r>
        <w:t>Ana Ma</w:t>
      </w:r>
      <w:r>
        <w:t xml:space="preserve">ría Pinto Llorente, María Cruz Sánchez Gómez, Francisco José García-Peñalvo: </w:t>
      </w:r>
      <w:r>
        <w:rPr>
          <w:i/>
        </w:rPr>
        <w:t>Assessing the Effectiveness of Interactive and Collaborative Resources to Improve Reading and Writing in English</w:t>
      </w:r>
      <w:r>
        <w:t>. Blended Learning: Concepts, Methodologies, Tools, and Application</w:t>
      </w:r>
      <w:r>
        <w:t>s, 01/2017</w:t>
      </w:r>
      <w:proofErr w:type="gramStart"/>
      <w:r>
        <w:t>; ,</w:t>
      </w:r>
      <w:proofErr w:type="gramEnd"/>
      <w:r>
        <w:t xml:space="preserve"> DOI:10.4018/978-1-5225-0783-3.ch052</w:t>
      </w:r>
    </w:p>
    <w:p w:rsidR="00734F11" w:rsidRDefault="001C204A">
      <w:pPr>
        <w:spacing w:after="120"/>
        <w:ind w:left="540" w:hanging="540"/>
      </w:pPr>
      <w:r>
        <w:t xml:space="preserve">M. Cruz Sánchez Gómez, Antonio V. Martín García, Ana María Pinto Llorente, Paula Andrea Fernández Dávila, Pamela Zapata Sepúlveda: </w:t>
      </w:r>
      <w:r>
        <w:rPr>
          <w:i/>
        </w:rPr>
        <w:t xml:space="preserve">Gender Violence Experiences of Urban Adult Indigenous </w:t>
      </w:r>
      <w:proofErr w:type="gramStart"/>
      <w:r>
        <w:rPr>
          <w:i/>
        </w:rPr>
        <w:t>Women:</w:t>
      </w:r>
      <w:r>
        <w:t>.</w:t>
      </w:r>
      <w:proofErr w:type="gramEnd"/>
      <w:r>
        <w:t xml:space="preserve"> Violence and </w:t>
      </w:r>
      <w:r>
        <w:t>Society: Breakthroughs in Research and Practice, 01/2017</w:t>
      </w:r>
      <w:proofErr w:type="gramStart"/>
      <w:r>
        <w:t>; ,</w:t>
      </w:r>
      <w:proofErr w:type="gramEnd"/>
      <w:r>
        <w:t xml:space="preserve"> DOI:10.4018/978-1-5225-0988-2.ch015</w:t>
      </w:r>
    </w:p>
    <w:p w:rsidR="00734F11" w:rsidRDefault="001C204A">
      <w:pPr>
        <w:spacing w:after="120"/>
        <w:ind w:left="540" w:hanging="540"/>
      </w:pPr>
      <w:r>
        <w:t xml:space="preserve">M. C. Sánchez-Gómez, M. V. Martín-Cilleros: </w:t>
      </w:r>
      <w:r>
        <w:rPr>
          <w:i/>
        </w:rPr>
        <w:t>Implementation of Focus Group in Health Research</w:t>
      </w:r>
      <w:r>
        <w:t>. Computer Supported Qualitative Research, 01/2017: pages 49-61</w:t>
      </w:r>
      <w:proofErr w:type="gramStart"/>
      <w:r>
        <w:t>; ,</w:t>
      </w:r>
      <w:proofErr w:type="gramEnd"/>
      <w:r>
        <w:t xml:space="preserve"> I</w:t>
      </w:r>
      <w:r>
        <w:t>SBN: 978-3-319-43270-0, DOI:10.1007/978-3-319-43271-7_5</w:t>
      </w:r>
    </w:p>
    <w:p w:rsidR="00734F11" w:rsidRDefault="001C204A">
      <w:pPr>
        <w:spacing w:after="120"/>
        <w:ind w:left="540" w:hanging="540"/>
      </w:pPr>
      <w:r>
        <w:t xml:space="preserve">María Cruz Sánchez Gómez, Ana Iglesias Rodríguez, Concepción Pedrero Muñoz: </w:t>
      </w:r>
      <w:r>
        <w:rPr>
          <w:i/>
        </w:rPr>
        <w:t>Experiencia innovadora mediante" Blended Learning" para el trabajo colaborativo en centros de educación primaria</w:t>
      </w:r>
      <w:r>
        <w:t>. xperiencia</w:t>
      </w:r>
      <w:r>
        <w:t xml:space="preserve"> innovadora mediante" Blended Learning" para el trabajo colaborativo en centros de educación primaria, Edited by Editorial Síntesis, 01/2014: pages 161-186; </w:t>
      </w:r>
    </w:p>
    <w:p w:rsidR="00734F11" w:rsidRDefault="001C204A">
      <w:pPr>
        <w:spacing w:after="120"/>
        <w:ind w:left="540" w:hanging="540"/>
      </w:pPr>
      <w:r>
        <w:t xml:space="preserve">Ana María Pinto-Llorente, Mª Cruz Sánchez Gómez, Beatriz Palacios Vicario: </w:t>
      </w:r>
      <w:r>
        <w:rPr>
          <w:i/>
        </w:rPr>
        <w:t>Aplicación del modelo B</w:t>
      </w:r>
      <w:r>
        <w:rPr>
          <w:i/>
        </w:rPr>
        <w:t>lended learning para la enseñanza-aprendizaje del inglés en educación superior</w:t>
      </w:r>
      <w:r>
        <w:t>. Blended learning en Educación Superior: perspectivas de innovación y cambio, Edited by AVM García, 01/2014: pages 121-142; Editorial Síntesis., ISBN: 978-84-995884-3-8</w:t>
      </w:r>
    </w:p>
    <w:p w:rsidR="00734F11" w:rsidRDefault="001C204A">
      <w:pPr>
        <w:spacing w:after="120"/>
        <w:ind w:left="540" w:hanging="540"/>
      </w:pPr>
      <w:r>
        <w:t xml:space="preserve">M. Cruz </w:t>
      </w:r>
      <w:r>
        <w:t xml:space="preserve">Sánchez Gómez (University of Salamanca, Antonio V. Martín García (University of Salamanca, Ana María Pinto Llorente (University of Salamanca, Chile) Pamela Zapata Sepúlveda (Universidad de Tarapaca: </w:t>
      </w:r>
      <w:r>
        <w:rPr>
          <w:i/>
        </w:rPr>
        <w:t>Gender Violence Experiences of Urban Adult Indigenous Wom</w:t>
      </w:r>
      <w:r>
        <w:rPr>
          <w:i/>
        </w:rPr>
        <w:t>en: Case Study</w:t>
      </w:r>
      <w:r>
        <w:t xml:space="preserve">. Multiculturalism in Technology-Based Education: Case Studies on ICT-Supported Approaches, 01/2013: pages 79-99; ICT-Supported Approaches. IGI Global, </w:t>
      </w:r>
      <w:proofErr w:type="gramStart"/>
      <w:r>
        <w:t>2013..</w:t>
      </w:r>
      <w:proofErr w:type="gramEnd"/>
      <w:r>
        <w:t>, DOI:10.4018/978-1-4666-2101-5.ch006</w:t>
      </w:r>
    </w:p>
    <w:p w:rsidR="00734F11" w:rsidRDefault="001C204A">
      <w:pPr>
        <w:spacing w:after="120"/>
        <w:ind w:left="540" w:hanging="540"/>
      </w:pPr>
      <w:r>
        <w:t>Ana María Pinto-Llorente, M. Cruz Sánchez Góme</w:t>
      </w:r>
      <w:r>
        <w:t xml:space="preserve">z, Antonio V. Martín García: </w:t>
      </w:r>
      <w:r>
        <w:rPr>
          <w:i/>
        </w:rPr>
        <w:t>Uso y eficacia de herramientas y materiales para la mejora de expresión oral de la lengua inglesa de los alumnos de educación superior de modalidad semipresencial (Blended learning)</w:t>
      </w:r>
      <w:r>
        <w:t xml:space="preserve">. 01/2012: pages 311-315; Educación Editora., </w:t>
      </w:r>
      <w:r>
        <w:t>ISBN: 978-84-15524-04-5</w:t>
      </w:r>
    </w:p>
    <w:p w:rsidR="00734F11" w:rsidRDefault="001C204A">
      <w:pPr>
        <w:spacing w:after="120"/>
        <w:ind w:left="540" w:hanging="540"/>
      </w:pPr>
      <w:r>
        <w:t xml:space="preserve">Mª Cruz Sánchez Gómez, Francisco Ignacio Revuelta-Domínguez: </w:t>
      </w:r>
      <w:r>
        <w:rPr>
          <w:i/>
        </w:rPr>
        <w:t xml:space="preserve">Trabajo de investigación </w:t>
      </w:r>
      <w:proofErr w:type="gramStart"/>
      <w:r>
        <w:rPr>
          <w:i/>
        </w:rPr>
        <w:t>social.</w:t>
      </w:r>
      <w:r>
        <w:t>.</w:t>
      </w:r>
      <w:proofErr w:type="gramEnd"/>
      <w:r>
        <w:t xml:space="preserve"> Nuevas tendencias de e-learning y actividades didácticas innovadoras., Edited by Ana Landeta, 01/2010: pages 346-348; UDIMA., ISBN: 978-8</w:t>
      </w:r>
      <w:r>
        <w:t>4-454-1565-8</w:t>
      </w:r>
    </w:p>
    <w:p w:rsidR="00734F11" w:rsidRDefault="001C204A">
      <w:pPr>
        <w:spacing w:after="120"/>
        <w:ind w:left="540" w:hanging="540"/>
      </w:pPr>
      <w:r>
        <w:t xml:space="preserve">Jordán de Urríes F. B., Verdugo M. A., Sánchez M. C., Benito M. C.: </w:t>
      </w:r>
      <w:r>
        <w:rPr>
          <w:i/>
        </w:rPr>
        <w:t>Influencia de la protección social y el sistema de pensiones en la actividad y el acceso al empleo de las personas con discapacidad</w:t>
      </w:r>
      <w:r>
        <w:t>. 3r Premi Investigació i Innovació sobre persones amb discapacitat intel-lectual, 01/2010: chapter Influencia de la protección social y el sistema de pensiones en la actividad y el acceso al empleo de las personas con discapacidad: pages 145-246; AMPANS.,</w:t>
      </w:r>
      <w:r>
        <w:t xml:space="preserve"> ISBN: DL B-22423-2010</w:t>
      </w:r>
    </w:p>
    <w:p w:rsidR="00734F11" w:rsidRDefault="001C204A">
      <w:pPr>
        <w:spacing w:after="120"/>
        <w:ind w:left="540" w:hanging="540"/>
      </w:pPr>
      <w:r>
        <w:lastRenderedPageBreak/>
        <w:t xml:space="preserve">Fernando González Alonso, María Dolores Pérez Grande, María Cruz Sánchez Gómez: </w:t>
      </w:r>
      <w:r>
        <w:rPr>
          <w:i/>
        </w:rPr>
        <w:t>VALORACIONES DE PROFESORES Y ALUMNOS DE MAGISTERIO DE SALAMANCA SOBRE MINORíAS, ESCUELA Y FORMACiÓN INTERCULTURAL</w:t>
      </w:r>
      <w:r>
        <w:t>. Educación obligatoria. ¿Por qué y para</w:t>
      </w:r>
      <w:r>
        <w:t xml:space="preserve"> qué? Compulsory Education, UNED. Facultad de Educación. INTERPROJECT 01/2006: chapter Valoraciones de profesores y alumnos de magisterio de Salamanca sobre minorías, escuela y formación intercultural: pages 84-95</w:t>
      </w:r>
      <w:proofErr w:type="gramStart"/>
      <w:r>
        <w:t>; ,</w:t>
      </w:r>
      <w:proofErr w:type="gramEnd"/>
      <w:r>
        <w:t xml:space="preserve"> ISBN: 978-84-362-5329-0</w:t>
      </w:r>
    </w:p>
    <w:p w:rsidR="00734F11" w:rsidRDefault="001C204A">
      <w:pPr>
        <w:spacing w:after="120"/>
        <w:ind w:left="540" w:hanging="540"/>
      </w:pPr>
      <w:r>
        <w:t>Fernando Gonzál</w:t>
      </w:r>
      <w:r>
        <w:t xml:space="preserve">ez Alonso, María Dolores Pérez Grande, María Cruz Sánchez Gómez: </w:t>
      </w:r>
      <w:r>
        <w:rPr>
          <w:i/>
        </w:rPr>
        <w:t>DISEÑO DE UN MODELO FORMATIVO INTERCULTURAL PARA EL PROFESORADO</w:t>
      </w:r>
      <w:r>
        <w:t>. Formas de aprender. Formas de enseñar. Theoretical Assumptions, UNED. Facultad de Educación. INTERPROJECT 01/2006: chapter Dis</w:t>
      </w:r>
      <w:r>
        <w:t>eño de un modelo formativo intercultural para el profesorado: pages 69-80</w:t>
      </w:r>
      <w:proofErr w:type="gramStart"/>
      <w:r>
        <w:t>; ,</w:t>
      </w:r>
      <w:proofErr w:type="gramEnd"/>
      <w:r>
        <w:t xml:space="preserve"> ISBN: 978-84-362-5329-0</w:t>
      </w:r>
    </w:p>
    <w:p w:rsidR="00734F11" w:rsidRDefault="001C204A">
      <w:pPr>
        <w:spacing w:after="120"/>
        <w:ind w:left="540" w:hanging="540"/>
      </w:pPr>
      <w:r>
        <w:t xml:space="preserve">Fernando González Alonso, María Dolores Pérez Grande, María Cruz Sánchez Gómez: </w:t>
      </w:r>
      <w:r>
        <w:rPr>
          <w:i/>
        </w:rPr>
        <w:t>Valoraciones de profesores y alumnos de Magisterio de Salamanca sobre minor</w:t>
      </w:r>
      <w:r>
        <w:rPr>
          <w:i/>
        </w:rPr>
        <w:t>ías, escuela y formación intercultural</w:t>
      </w:r>
      <w:r>
        <w:t>. Eduación obligatoria. ¿Por qué y para qué? Congreso Internacional de Educación Intercultural, formación del profesorado y práctica escolar, Edited by UNED. Facultad de Educación. INTERPROJECT, 01/2006: chapter Valora</w:t>
      </w:r>
      <w:r>
        <w:t>ciones de profesores y alumnos de Magisterio de Salamanca sobre minorías, escuela y formación intercultural: pages 84-95</w:t>
      </w:r>
      <w:proofErr w:type="gramStart"/>
      <w:r>
        <w:t>; ,</w:t>
      </w:r>
      <w:proofErr w:type="gramEnd"/>
      <w:r>
        <w:t xml:space="preserve"> ISBN: 978-84-362-5329-0</w:t>
      </w:r>
    </w:p>
    <w:p w:rsidR="00734F11" w:rsidRDefault="001C204A">
      <w:pPr>
        <w:pStyle w:val="Heading21"/>
      </w:pPr>
      <w:r>
        <w:t>Journal Publications</w:t>
      </w:r>
    </w:p>
    <w:p w:rsidR="00734F11" w:rsidRDefault="001C204A">
      <w:pPr>
        <w:spacing w:after="120"/>
        <w:ind w:left="540" w:hanging="540"/>
      </w:pPr>
      <w:r>
        <w:t xml:space="preserve">María Cruz Sánchez-Gómez, Juan Pablo Hernández-Ramos, António Pedro Costa: </w:t>
      </w:r>
      <w:r>
        <w:rPr>
          <w:i/>
        </w:rPr>
        <w:t>Investigació</w:t>
      </w:r>
      <w:r>
        <w:rPr>
          <w:i/>
        </w:rPr>
        <w:t>n Cualitativa en Ciencias Sociales: El Caso de la Educación</w:t>
      </w:r>
      <w:r>
        <w:t>. 02/2019; 8(1):12-17., DOI:10.21664/2238-</w:t>
      </w:r>
      <w:proofErr w:type="gramStart"/>
      <w:r>
        <w:t>8869.2019v8i1.p</w:t>
      </w:r>
      <w:proofErr w:type="gramEnd"/>
      <w:r>
        <w:t>12-17</w:t>
      </w:r>
    </w:p>
    <w:p w:rsidR="00734F11" w:rsidRDefault="001C204A">
      <w:pPr>
        <w:spacing w:after="120"/>
        <w:ind w:left="540" w:hanging="540"/>
      </w:pPr>
      <w:r>
        <w:t xml:space="preserve">María Cruz Sánchez-Gómez, María Victoria Martín Cilleros, António Pedro Costa, Francisco José García-Peñalvo: </w:t>
      </w:r>
      <w:r>
        <w:rPr>
          <w:i/>
        </w:rPr>
        <w:t>Posicionamiento de la in</w:t>
      </w:r>
      <w:r>
        <w:rPr>
          <w:i/>
        </w:rPr>
        <w:t>vestigación en Ciencias Sociales</w:t>
      </w:r>
      <w:r>
        <w:t>. RISTI - Revista Iberica de Sistemas e Tecnologias de Informacao 12/</w:t>
      </w:r>
      <w:proofErr w:type="gramStart"/>
      <w:r>
        <w:t>2018;,</w:t>
      </w:r>
      <w:proofErr w:type="gramEnd"/>
      <w:r>
        <w:t xml:space="preserve"> DOI:10.17013/risti.28.102-113</w:t>
      </w:r>
    </w:p>
    <w:p w:rsidR="00734F11" w:rsidRDefault="001C204A">
      <w:pPr>
        <w:spacing w:after="120"/>
        <w:ind w:left="540" w:hanging="540"/>
      </w:pPr>
      <w:r>
        <w:t xml:space="preserve">Juan-Luis Muñoz-Sánchez, </w:t>
      </w:r>
      <w:proofErr w:type="gramStart"/>
      <w:r>
        <w:t>María  Cruz</w:t>
      </w:r>
      <w:proofErr w:type="gramEnd"/>
      <w:r>
        <w:t xml:space="preserve"> Sánchez-Gómez, María  Victoria Martín-Cilleros, Esther Parra-Vidales, Diego de Le</w:t>
      </w:r>
      <w:r>
        <w:t xml:space="preserve">o, Manuel  A. Franco-Martín: </w:t>
      </w:r>
      <w:r>
        <w:rPr>
          <w:i/>
        </w:rPr>
        <w:t>Addressing Suicide Risk According to Different Healthcare Professionals in Spain: A Qualitative Study</w:t>
      </w:r>
      <w:r>
        <w:t>. International Journal of Environmental Research and Public Health 09/2018; 15(10):2117., DOI:10.3390/ijerph15102117</w:t>
      </w:r>
    </w:p>
    <w:p w:rsidR="00734F11" w:rsidRDefault="001C204A">
      <w:pPr>
        <w:spacing w:after="120"/>
        <w:ind w:left="540" w:hanging="540"/>
      </w:pPr>
      <w:r>
        <w:t xml:space="preserve">Maritza Garcia Toro, María Cruz Sánchez-Gómez, Lucía Madrigal Zapata, Francisco Javier Lopera: </w:t>
      </w:r>
      <w:r>
        <w:rPr>
          <w:i/>
        </w:rPr>
        <w:t>“In the flesh”: Narratives of family caregivers at risk of Early-onset Familial Alzheimer’s Disease</w:t>
      </w:r>
      <w:r>
        <w:t>. Dementia 09/</w:t>
      </w:r>
      <w:proofErr w:type="gramStart"/>
      <w:r>
        <w:t>2018;,</w:t>
      </w:r>
      <w:proofErr w:type="gramEnd"/>
      <w:r>
        <w:t xml:space="preserve"> DOI:10.1177/1471301218801501</w:t>
      </w:r>
    </w:p>
    <w:p w:rsidR="00734F11" w:rsidRDefault="001C204A">
      <w:pPr>
        <w:spacing w:after="120"/>
        <w:ind w:left="540" w:hanging="540"/>
      </w:pPr>
      <w:r>
        <w:t>M Cruz Sánch</w:t>
      </w:r>
      <w:r>
        <w:t xml:space="preserve">ez-Gómez, Ana Isabel Rodrigues, António Pedro Costa: </w:t>
      </w:r>
      <w:r>
        <w:rPr>
          <w:i/>
        </w:rPr>
        <w:t>Desde los métodos cualitativos hacia los modelos mixtos: tendencia actual de investigación en ciencias sociales</w:t>
      </w:r>
      <w:r>
        <w:t>. RISTI - Revista Iberica de Sistemas e Tecnologias de Informacao 09/2018; 28., DOI:10.17013</w:t>
      </w:r>
      <w:r>
        <w:t>/risti.28.0</w:t>
      </w:r>
    </w:p>
    <w:p w:rsidR="00734F11" w:rsidRDefault="001C204A">
      <w:pPr>
        <w:spacing w:after="120"/>
        <w:ind w:left="540" w:hanging="540"/>
      </w:pPr>
      <w:r>
        <w:t xml:space="preserve">Francisco José García-Peñalvo, Lourdes Moreno López, Mª Cruz Sánchez-Gómez: </w:t>
      </w:r>
      <w:r>
        <w:rPr>
          <w:i/>
        </w:rPr>
        <w:t>Empirical evaluation of educational interactive systems</w:t>
      </w:r>
      <w:r>
        <w:t>. Quality and Quantity 08/</w:t>
      </w:r>
      <w:proofErr w:type="gramStart"/>
      <w:r>
        <w:t>2018;,</w:t>
      </w:r>
      <w:proofErr w:type="gramEnd"/>
      <w:r>
        <w:t xml:space="preserve"> DOI:10.1007/s11135-018-0808-4</w:t>
      </w:r>
    </w:p>
    <w:p w:rsidR="00734F11" w:rsidRDefault="001C204A">
      <w:pPr>
        <w:spacing w:after="120"/>
        <w:ind w:left="540" w:hanging="540"/>
      </w:pPr>
      <w:r>
        <w:t>M C Sánchez-Gómez, A.Ma. Pinto-Llorente, F J Garcí</w:t>
      </w:r>
      <w:r>
        <w:t xml:space="preserve">a-Peñalvo: </w:t>
      </w:r>
      <w:r>
        <w:rPr>
          <w:i/>
        </w:rPr>
        <w:t>The Impact of Wikis and Discussion Boards on Learning English as a Second Language. A Mixed Methods Research</w:t>
      </w:r>
      <w:r>
        <w:t>. Digital Education Review 12/2017; 32(32).</w:t>
      </w:r>
    </w:p>
    <w:p w:rsidR="00734F11" w:rsidRDefault="001C204A">
      <w:pPr>
        <w:spacing w:after="120"/>
        <w:ind w:left="540" w:hanging="540"/>
      </w:pPr>
      <w:r>
        <w:lastRenderedPageBreak/>
        <w:t xml:space="preserve">María Victoria Martín-Cilleros, Yolanda Navarro-Yuste, María Cruz Sánchez-Gómez: </w:t>
      </w:r>
      <w:r>
        <w:rPr>
          <w:i/>
        </w:rPr>
        <w:t>EXPERIENCIAS</w:t>
      </w:r>
      <w:r>
        <w:rPr>
          <w:i/>
        </w:rPr>
        <w:t xml:space="preserve"> Y NECESIDADES PERCIBIDAS POR LAS FAMILIAS CON UN HIJO CON ENFERMEDAD RARA, SÍNDROME DE CACH</w:t>
      </w:r>
      <w:r>
        <w:t>. 11/2017; 6(4)., DOI:10.17267/2317-3394rpds.v6i4.1705</w:t>
      </w:r>
    </w:p>
    <w:p w:rsidR="00734F11" w:rsidRDefault="001C204A">
      <w:pPr>
        <w:spacing w:after="120"/>
        <w:ind w:left="540" w:hanging="540"/>
      </w:pPr>
      <w:r>
        <w:t xml:space="preserve">Mª Victoria Martín-Cilleros, Andrés Sánchez-Prada, María Carmen Delgado-Álvarez, Mª Cruz Sánchez-Gómez: </w:t>
      </w:r>
      <w:r>
        <w:rPr>
          <w:i/>
        </w:rPr>
        <w:t>Valor</w:t>
      </w:r>
      <w:r>
        <w:rPr>
          <w:i/>
        </w:rPr>
        <w:t>ación de un diseño educativo tecnológico para prevenir el abandono escolar</w:t>
      </w:r>
      <w:r>
        <w:t>. RISTI - Revista Iberica de Sistemas e Tecnologias de Informacao 09/</w:t>
      </w:r>
      <w:proofErr w:type="gramStart"/>
      <w:r>
        <w:t>2017;,</w:t>
      </w:r>
      <w:proofErr w:type="gramEnd"/>
      <w:r>
        <w:t xml:space="preserve"> DOI:10.17013/risti.23.61-77</w:t>
      </w:r>
    </w:p>
    <w:p w:rsidR="00734F11" w:rsidRDefault="001C204A">
      <w:pPr>
        <w:spacing w:after="120"/>
        <w:ind w:left="540" w:hanging="540"/>
      </w:pPr>
      <w:r>
        <w:t>María Cruz Sánchez-Gómez, Ana Iglesias-Rodríguez, Antonio Víctor Martín-García</w:t>
      </w:r>
      <w:r>
        <w:t xml:space="preserve">: </w:t>
      </w:r>
      <w:r>
        <w:rPr>
          <w:i/>
        </w:rPr>
        <w:t>Software as a facilitator of quality processes in social sciences research</w:t>
      </w:r>
      <w:r>
        <w:t>. Quality and Quantity 06/2017; 52(3):1-19., DOI:10.1007/s11135-017-0526-3</w:t>
      </w:r>
    </w:p>
    <w:p w:rsidR="00734F11" w:rsidRDefault="001C204A">
      <w:pPr>
        <w:spacing w:after="120"/>
        <w:ind w:left="540" w:hanging="540"/>
      </w:pPr>
      <w:r>
        <w:t xml:space="preserve">Ana M Pinto-Llorente, M Cruz Sánchez-Gómez, Francisco J García-Peñalvo, Marcos Cabezas-González: </w:t>
      </w:r>
      <w:r>
        <w:rPr>
          <w:i/>
        </w:rPr>
        <w:t>La modal</w:t>
      </w:r>
      <w:r>
        <w:rPr>
          <w:i/>
        </w:rPr>
        <w:t>idad semipresencial y la pronunciación de la lengua inglesa: Resultados de un modelo apoyado con TIC</w:t>
      </w:r>
      <w:r>
        <w:t>. 01/2017; 52(52)., DOI:10.6018/red/52/4</w:t>
      </w:r>
    </w:p>
    <w:p w:rsidR="00734F11" w:rsidRDefault="001C204A">
      <w:pPr>
        <w:spacing w:after="120"/>
        <w:ind w:left="540" w:hanging="540"/>
      </w:pPr>
      <w:r>
        <w:t xml:space="preserve">Munoz Sanchez JL, Sanchez Gomez MC, Martin Cilleros MV, Blanco Dorado C, Franco Martin MA: </w:t>
      </w:r>
      <w:r>
        <w:rPr>
          <w:i/>
        </w:rPr>
        <w:t>Suicide prevention accor</w:t>
      </w:r>
      <w:r>
        <w:rPr>
          <w:i/>
        </w:rPr>
        <w:t>ding to different health professionals: quantification analysis in a qualitative study</w:t>
      </w:r>
      <w:r>
        <w:t>. Clinical Practice 01/2017; 14(5)., DOI:10.4172/clinical-practice.1000123</w:t>
      </w:r>
    </w:p>
    <w:p w:rsidR="00734F11" w:rsidRDefault="001C204A">
      <w:pPr>
        <w:spacing w:after="120"/>
        <w:ind w:left="540" w:hanging="540"/>
      </w:pPr>
      <w:r>
        <w:t>Ana María Pinto Llorente, María Cruz Sánchez Gómez, Francisco J. García Peñalvo, Marcos Cabezas</w:t>
      </w:r>
      <w:r>
        <w:t xml:space="preserve"> González: </w:t>
      </w:r>
      <w:r>
        <w:rPr>
          <w:i/>
        </w:rPr>
        <w:t>La modalidad semipresencial y la pronunciación de la lengua inglesa: Resultados de un modelo apoyado con TIC. Blended learning modality and English pronunciation: Findings from an ICT-supported model</w:t>
      </w:r>
      <w:r>
        <w:t xml:space="preserve">. </w:t>
      </w:r>
    </w:p>
    <w:p w:rsidR="00734F11" w:rsidRDefault="001C204A">
      <w:pPr>
        <w:spacing w:after="120"/>
        <w:ind w:left="540" w:hanging="540"/>
      </w:pPr>
      <w:r>
        <w:t xml:space="preserve">María Victoria Martín Cilleros, Maria Cruz </w:t>
      </w:r>
      <w:r>
        <w:t xml:space="preserve">Sánchez Gómez: </w:t>
      </w:r>
      <w:r>
        <w:rPr>
          <w:i/>
        </w:rPr>
        <w:t>Análisis cualitativo de tópicos vinculados a la calidad de vida en personas con discapacidad</w:t>
      </w:r>
      <w:r>
        <w:t>. Ciencia &amp; saude coletiva 08/2016; 21(8):2365-2374., DOI:10.1590/1413-81232015218.04182016</w:t>
      </w:r>
    </w:p>
    <w:p w:rsidR="00734F11" w:rsidRDefault="001C204A">
      <w:pPr>
        <w:spacing w:after="120"/>
        <w:ind w:left="540" w:hanging="540"/>
      </w:pPr>
      <w:r>
        <w:t>Ana Iglesias Rodríguez, Blanca García Riaza, María Cruz S</w:t>
      </w:r>
      <w:r>
        <w:t xml:space="preserve">ánchez Gómez: </w:t>
      </w:r>
      <w:r>
        <w:rPr>
          <w:i/>
        </w:rPr>
        <w:t>Collaborative learning and mobile devices: An educational experience in Primary Education</w:t>
      </w:r>
      <w:r>
        <w:t xml:space="preserve">. Computers in Human Behavior 08/2016; 72., </w:t>
      </w:r>
      <w:proofErr w:type="gramStart"/>
      <w:r>
        <w:t>DOI:10.1016/j.chb</w:t>
      </w:r>
      <w:proofErr w:type="gramEnd"/>
      <w:r>
        <w:t>.2016.07.019</w:t>
      </w:r>
    </w:p>
    <w:p w:rsidR="00734F11" w:rsidRDefault="001C204A">
      <w:pPr>
        <w:spacing w:after="120"/>
        <w:ind w:left="540" w:hanging="540"/>
      </w:pPr>
      <w:r>
        <w:t xml:space="preserve">Francisco J. García-Peñalvo, Manuel Franco Martín, Alicia García-Holgado, José </w:t>
      </w:r>
      <w:r>
        <w:t xml:space="preserve">Miguel Toribio Guzmán, Jesús Largo Antón, Ma. Cruz Sánchez-Gómez: </w:t>
      </w:r>
      <w:r>
        <w:rPr>
          <w:i/>
        </w:rPr>
        <w:t>Psychiatric Patients Tracking Through a Private Social Network for Relatives: Development and Pilot Study</w:t>
      </w:r>
      <w:r>
        <w:t>. Journal of Medical Systems 07/2016; 40(7)., DOI:10.1007/s10916-016-0530-5</w:t>
      </w:r>
    </w:p>
    <w:p w:rsidR="00734F11" w:rsidRDefault="001C204A">
      <w:pPr>
        <w:spacing w:after="120"/>
        <w:ind w:left="540" w:hanging="540"/>
      </w:pPr>
      <w:r>
        <w:t>Ana Mª Pi</w:t>
      </w:r>
      <w:r>
        <w:t xml:space="preserve">nto-Llorente, Mª Cruz Sánchez-Gómez, Francisco José García-Peñalvo, Sonia Casillas-Martín: </w:t>
      </w:r>
      <w:r>
        <w:rPr>
          <w:i/>
        </w:rPr>
        <w:t>Students’ perceptions and attitudes towards asynchronous technological tools in blended-learning training to improve grammatical competence in English as a second la</w:t>
      </w:r>
      <w:r>
        <w:rPr>
          <w:i/>
        </w:rPr>
        <w:t>nguage</w:t>
      </w:r>
      <w:r>
        <w:t>. Computers in Human Behavior 05/</w:t>
      </w:r>
      <w:proofErr w:type="gramStart"/>
      <w:r>
        <w:t>2016;,</w:t>
      </w:r>
      <w:proofErr w:type="gramEnd"/>
      <w:r>
        <w:t xml:space="preserve"> DOI:10.1016/j.chb.2016.05.071</w:t>
      </w:r>
    </w:p>
    <w:p w:rsidR="00734F11" w:rsidRDefault="001C204A">
      <w:pPr>
        <w:spacing w:after="120"/>
        <w:ind w:left="540" w:hanging="540"/>
      </w:pPr>
      <w:r>
        <w:t xml:space="preserve">Ana María Pinto Llorente, María Cruz Sánchez Gómez, Francisco José García-Peñalvo: </w:t>
      </w:r>
      <w:r>
        <w:rPr>
          <w:i/>
        </w:rPr>
        <w:t>Assessing the Effectiveness of Interactive and Collaborative Resources to Improve Reading and Wri</w:t>
      </w:r>
      <w:r>
        <w:rPr>
          <w:i/>
        </w:rPr>
        <w:t>ting in English</w:t>
      </w:r>
      <w:r>
        <w:t>. International Journal of Human Capital and Information Technology Professionals 01/2016; 7(1):66-85., DOI:10.4018/IJHCITP.2016010105</w:t>
      </w:r>
    </w:p>
    <w:p w:rsidR="00734F11" w:rsidRDefault="001C204A">
      <w:pPr>
        <w:spacing w:after="120"/>
        <w:ind w:left="540" w:hanging="540"/>
      </w:pPr>
      <w:r>
        <w:t xml:space="preserve">Maria Cruz Sánchez Gómez, Beatriz Palacios Vicario, Antonio Victor Martín García: </w:t>
      </w:r>
      <w:r>
        <w:rPr>
          <w:i/>
        </w:rPr>
        <w:t>Indicadores de violencia</w:t>
      </w:r>
      <w:r>
        <w:rPr>
          <w:i/>
        </w:rPr>
        <w:t xml:space="preserve"> de género en las relaciones amorosas. Estudio de caso en adolescentes </w:t>
      </w:r>
      <w:proofErr w:type="gramStart"/>
      <w:r>
        <w:rPr>
          <w:i/>
        </w:rPr>
        <w:t>chilenos.</w:t>
      </w:r>
      <w:r>
        <w:t>.</w:t>
      </w:r>
      <w:proofErr w:type="gramEnd"/>
      <w:r>
        <w:t xml:space="preserve"> 06/</w:t>
      </w:r>
      <w:proofErr w:type="gramStart"/>
      <w:r>
        <w:t>2015;,</w:t>
      </w:r>
      <w:proofErr w:type="gramEnd"/>
      <w:r>
        <w:t xml:space="preserve"> DOI:10.7179/PSRI_2015.26.04</w:t>
      </w:r>
    </w:p>
    <w:p w:rsidR="00734F11" w:rsidRDefault="001C204A">
      <w:pPr>
        <w:spacing w:after="120"/>
        <w:ind w:left="540" w:hanging="540"/>
      </w:pPr>
      <w:r>
        <w:lastRenderedPageBreak/>
        <w:t xml:space="preserve">MC Cruz Sánchez: </w:t>
      </w:r>
      <w:r>
        <w:rPr>
          <w:i/>
        </w:rPr>
        <w:t>La dicotomía cualitativo-cuantitativo: posibilidades de integración y diseños mixtos</w:t>
      </w:r>
      <w:r>
        <w:t xml:space="preserve">. </w:t>
      </w:r>
    </w:p>
    <w:p w:rsidR="00734F11" w:rsidRDefault="001C204A">
      <w:pPr>
        <w:spacing w:after="120"/>
        <w:ind w:left="540" w:hanging="540"/>
      </w:pPr>
      <w:r>
        <w:t xml:space="preserve">Ana María Pinto Llorente, María </w:t>
      </w:r>
      <w:r>
        <w:t xml:space="preserve">Cruz Sánchez Gómez, Francisco José García-Peñalvo: </w:t>
      </w:r>
      <w:r>
        <w:rPr>
          <w:i/>
        </w:rPr>
        <w:t xml:space="preserve">To Be or Not to Be </w:t>
      </w:r>
      <w:proofErr w:type="gramStart"/>
      <w:r>
        <w:rPr>
          <w:i/>
        </w:rPr>
        <w:t>Successful?:</w:t>
      </w:r>
      <w:proofErr w:type="gramEnd"/>
      <w:r>
        <w:rPr>
          <w:i/>
        </w:rPr>
        <w:t xml:space="preserve"> That Does Not Only Depend on Technology, But Also on Human Factors</w:t>
      </w:r>
      <w:r>
        <w:t>. 01/2015; 17(1):51-71., DOI:10.4018/JCIT.2015010104</w:t>
      </w:r>
    </w:p>
    <w:p w:rsidR="00734F11" w:rsidRDefault="001C204A">
      <w:pPr>
        <w:spacing w:after="120"/>
        <w:ind w:left="540" w:hanging="540"/>
      </w:pPr>
      <w:r>
        <w:t xml:space="preserve">Juan Luis Muñoz, María Cruz Sánchez Gómez, Beatriz Palacios Vicario, Manuel Ángel Franco Martín: </w:t>
      </w:r>
      <w:r>
        <w:rPr>
          <w:i/>
        </w:rPr>
        <w:t>Approach and treatment of suicidal behavior in the clinical practice of different groups of health professionals in Spain: results of the project euregena</w:t>
      </w:r>
      <w:r>
        <w:t>. Rev</w:t>
      </w:r>
      <w:r>
        <w:t>ista da Escola de Enfermagem da U S P 12/2014; 48 Spec No. 2(spe2):139-47., DOI:10.1590/S0080-623420140000800021</w:t>
      </w:r>
    </w:p>
    <w:p w:rsidR="00734F11" w:rsidRDefault="001C204A">
      <w:pPr>
        <w:spacing w:after="120"/>
        <w:ind w:left="540" w:hanging="540"/>
      </w:pPr>
      <w:r>
        <w:t xml:space="preserve">Francisco Ignacio Revuelta Domínguez, Mª Cruz Sánchez Gómez, Graciela Alicia Esnaola Horacek: </w:t>
      </w:r>
      <w:r>
        <w:rPr>
          <w:i/>
        </w:rPr>
        <w:t>INVESTIGANDO VIDEOJUEGOS: RECURSOS ONLINE PARA EL</w:t>
      </w:r>
      <w:r>
        <w:rPr>
          <w:i/>
        </w:rPr>
        <w:t xml:space="preserve"> INICIO DE UNA INVESTIGACIÓN CUALITATIVA SOBRE LA NARRATIVA DE/SOBRE LOS VIDEOJUEGOS</w:t>
      </w:r>
      <w:r>
        <w:t xml:space="preserve">. </w:t>
      </w:r>
    </w:p>
    <w:p w:rsidR="00734F11" w:rsidRDefault="001C204A">
      <w:pPr>
        <w:spacing w:after="120"/>
        <w:ind w:left="540" w:hanging="540"/>
      </w:pPr>
      <w:r>
        <w:t xml:space="preserve">Antonio V. Martin-Garcia, Ma Jose Hernandez Serrano, Ma Cruz Sanchez Gomez: </w:t>
      </w:r>
      <w:r>
        <w:rPr>
          <w:i/>
        </w:rPr>
        <w:t>Phases and profile of blended learning adopters in university contexts. The CHAID Analysis</w:t>
      </w:r>
      <w:r>
        <w:t>. R</w:t>
      </w:r>
      <w:r>
        <w:t>evista Espanola de Pedagogia 09/2014; 72(259):457-475.</w:t>
      </w:r>
    </w:p>
    <w:p w:rsidR="00734F11" w:rsidRDefault="001C204A">
      <w:pPr>
        <w:spacing w:after="120"/>
        <w:ind w:left="540" w:hanging="540"/>
      </w:pPr>
      <w:r>
        <w:t xml:space="preserve">Mª Cruz Sánchez Gómez, Beatríz Palacios Vicario, Camino López García, Ana B. Sánchez-García: </w:t>
      </w:r>
      <w:r>
        <w:rPr>
          <w:i/>
        </w:rPr>
        <w:t>Perceptions of entrepreneurs in rural SMEs in relation to ICT integration</w:t>
      </w:r>
      <w:r>
        <w:t>. RISTI - Revista Iberica de Sistem</w:t>
      </w:r>
      <w:r>
        <w:t>as e Tecnologias de Informacao 09/</w:t>
      </w:r>
      <w:proofErr w:type="gramStart"/>
      <w:r>
        <w:t>2014;,</w:t>
      </w:r>
      <w:proofErr w:type="gramEnd"/>
      <w:r>
        <w:t xml:space="preserve"> DOI:10.17013/risti.e2.71-84</w:t>
      </w:r>
    </w:p>
    <w:p w:rsidR="00734F11" w:rsidRDefault="001C204A">
      <w:pPr>
        <w:spacing w:after="120"/>
        <w:ind w:left="540" w:hanging="540"/>
      </w:pPr>
      <w:r>
        <w:t xml:space="preserve">Antonio Víctor Martín García, Maria Cruz Sánchez Gómez: </w:t>
      </w:r>
      <w:r>
        <w:rPr>
          <w:i/>
        </w:rPr>
        <w:t>Modelo predictivo de la intención de adopción de Blended learning en profesores universitarios</w:t>
      </w:r>
      <w:r>
        <w:t>. Universitas Psychologica 07/2014; 1</w:t>
      </w:r>
      <w:r>
        <w:t xml:space="preserve">3(2)., </w:t>
      </w:r>
      <w:proofErr w:type="gramStart"/>
      <w:r>
        <w:t>DOI:10.11144/Javeriana.UPSY13-2.mpia</w:t>
      </w:r>
      <w:proofErr w:type="gramEnd"/>
    </w:p>
    <w:p w:rsidR="00734F11" w:rsidRDefault="001C204A">
      <w:pPr>
        <w:spacing w:after="120"/>
        <w:ind w:left="540" w:hanging="540"/>
      </w:pPr>
      <w:r>
        <w:t xml:space="preserve">A.I. Rodríguez, M.C.S. Gómez, C.P. Muñoz: </w:t>
      </w:r>
      <w:r>
        <w:rPr>
          <w:i/>
        </w:rPr>
        <w:t>Case study on collaborative work experiences with web 2.0 in Spanish Primary Schools with the highest Institutional accreditation level</w:t>
      </w:r>
      <w:r>
        <w:t>. Journal of Cases on Information T</w:t>
      </w:r>
      <w:r>
        <w:t>echnology 07/2014; 16(3):33-50., DOI:10.4018/jcit.2014070104</w:t>
      </w:r>
    </w:p>
    <w:p w:rsidR="00734F11" w:rsidRDefault="001C204A">
      <w:pPr>
        <w:spacing w:after="120"/>
        <w:ind w:left="540" w:hanging="540"/>
      </w:pPr>
      <w:r>
        <w:t xml:space="preserve">Antonio Victor Martin Garcia, Maria Cruz Sanchez Gomez: </w:t>
      </w:r>
      <w:r>
        <w:rPr>
          <w:i/>
        </w:rPr>
        <w:t>Predictive Model of the Intention to Adopt Blended Learning in a University Setting</w:t>
      </w:r>
      <w:r>
        <w:t>. Universitas Psychologica 04/2014; 13(2):601-614.</w:t>
      </w:r>
    </w:p>
    <w:p w:rsidR="00734F11" w:rsidRDefault="001C204A">
      <w:pPr>
        <w:spacing w:after="120"/>
        <w:ind w:left="540" w:hanging="540"/>
      </w:pPr>
      <w:r>
        <w:t>Osbal</w:t>
      </w:r>
      <w:r>
        <w:t xml:space="preserve">do Turpo Gebera, Ma Cruz Gomez Sánchez, Beatriz Palacios Vicario: </w:t>
      </w:r>
      <w:r>
        <w:rPr>
          <w:i/>
        </w:rPr>
        <w:t>Nature and structure of virtual education: An approach from the fractality</w:t>
      </w:r>
      <w:r>
        <w:t>. DOI:10.11648/j.edu.20140302.20</w:t>
      </w:r>
    </w:p>
    <w:p w:rsidR="00734F11" w:rsidRDefault="001C204A">
      <w:pPr>
        <w:spacing w:after="120"/>
        <w:ind w:left="540" w:hanging="540"/>
      </w:pPr>
      <w:r>
        <w:t xml:space="preserve">Camino López García, Mª Cruz Sánchez Gómez, Beatriz Palacios Vicario: </w:t>
      </w:r>
      <w:r>
        <w:rPr>
          <w:i/>
        </w:rPr>
        <w:t>Estado actual</w:t>
      </w:r>
      <w:r>
        <w:rPr>
          <w:i/>
        </w:rPr>
        <w:t xml:space="preserve"> de los proyectos colaborativos educativos en </w:t>
      </w:r>
      <w:proofErr w:type="gramStart"/>
      <w:r>
        <w:rPr>
          <w:i/>
        </w:rPr>
        <w:t>Twitter.</w:t>
      </w:r>
      <w:r>
        <w:t>.</w:t>
      </w:r>
      <w:proofErr w:type="gramEnd"/>
      <w:r>
        <w:t xml:space="preserve"> Historia y Comunicacion Social 02/2014; 18., DOI:10.5209/rev_</w:t>
      </w:r>
      <w:proofErr w:type="gramStart"/>
      <w:r>
        <w:t>HICS.2013.v</w:t>
      </w:r>
      <w:proofErr w:type="gramEnd"/>
      <w:r>
        <w:t>18.44362</w:t>
      </w:r>
    </w:p>
    <w:p w:rsidR="00734F11" w:rsidRDefault="001C204A">
      <w:pPr>
        <w:spacing w:after="120"/>
        <w:ind w:left="540" w:hanging="540"/>
      </w:pPr>
      <w:r>
        <w:t xml:space="preserve">María Clemente, Elena Ramírez, María-Cruz Sánchez: </w:t>
      </w:r>
      <w:r>
        <w:rPr>
          <w:i/>
        </w:rPr>
        <w:t>Enfoques teóricos y prácticas docentes en la enseñanza inicial de la</w:t>
      </w:r>
      <w:r>
        <w:rPr>
          <w:i/>
        </w:rPr>
        <w:t xml:space="preserve"> lengua escrita</w:t>
      </w:r>
      <w:r>
        <w:t>. Cultura y Educación 01/2014; 22(3):313-328., DOI:10.1174/113564010804932175</w:t>
      </w:r>
    </w:p>
    <w:p w:rsidR="00734F11" w:rsidRDefault="001C204A">
      <w:pPr>
        <w:spacing w:after="120"/>
        <w:ind w:left="540" w:hanging="540"/>
      </w:pPr>
      <w:r>
        <w:t xml:space="preserve">Mª Cruz Sánchez Gómez, Beatriz Palacios Vicario, Camino López García, Ana B. Sánchez-García: </w:t>
      </w:r>
      <w:r>
        <w:rPr>
          <w:i/>
        </w:rPr>
        <w:t>Impacto de las tiendas virtuales y del marketing on-line en las pequeñas empresas del ámbito rural</w:t>
      </w:r>
      <w:r>
        <w:t xml:space="preserve">. </w:t>
      </w:r>
    </w:p>
    <w:p w:rsidR="00734F11" w:rsidRDefault="001C204A">
      <w:pPr>
        <w:spacing w:after="120"/>
        <w:ind w:left="540" w:hanging="540"/>
      </w:pPr>
      <w:r>
        <w:t xml:space="preserve">C. López García, M.C. Sánchez Gómez, B. Palacios Vicario: </w:t>
      </w:r>
      <w:r>
        <w:rPr>
          <w:i/>
        </w:rPr>
        <w:t>Current status of educational collaborative projects on Twitter</w:t>
      </w:r>
      <w:r>
        <w:t>. DOI:10.5209/rev-</w:t>
      </w:r>
      <w:proofErr w:type="gramStart"/>
      <w:r>
        <w:t>HICS.2013.v</w:t>
      </w:r>
      <w:proofErr w:type="gramEnd"/>
      <w:r>
        <w:t>18.44</w:t>
      </w:r>
      <w:r>
        <w:t>362</w:t>
      </w:r>
    </w:p>
    <w:p w:rsidR="00734F11" w:rsidRDefault="001C204A">
      <w:pPr>
        <w:spacing w:after="120"/>
        <w:ind w:left="540" w:hanging="540"/>
      </w:pPr>
      <w:r>
        <w:lastRenderedPageBreak/>
        <w:t xml:space="preserve">María Carmen Delgado-Álvarez, María Cruz Sánchez Gómez, P.A.F.-D. Jara: </w:t>
      </w:r>
      <w:r>
        <w:rPr>
          <w:i/>
        </w:rPr>
        <w:t>Gender Attributes and Stereotypes Associated with the Cycle of Violence Against Women</w:t>
      </w:r>
      <w:r>
        <w:t>. Universitas Psychologica 07/2012; 11(3):769-777.</w:t>
      </w:r>
    </w:p>
    <w:p w:rsidR="00734F11" w:rsidRDefault="001C204A">
      <w:pPr>
        <w:spacing w:after="120"/>
        <w:ind w:left="540" w:hanging="540"/>
      </w:pPr>
      <w:r>
        <w:t>Pamela Zapata-Sepúlveda, Paula Fernández-Dáv</w:t>
      </w:r>
      <w:r>
        <w:t xml:space="preserve">ila, </w:t>
      </w:r>
      <w:proofErr w:type="gramStart"/>
      <w:r>
        <w:t>M.Cruz</w:t>
      </w:r>
      <w:proofErr w:type="gramEnd"/>
      <w:r>
        <w:t xml:space="preserve"> Sánchez-Gómez: </w:t>
      </w:r>
      <w:r>
        <w:rPr>
          <w:i/>
        </w:rPr>
        <w:t>Violencia de género en mujeres con ascendencia étnica aymara en el extremo norte de Chile</w:t>
      </w:r>
      <w:r>
        <w:t xml:space="preserve">. Revista de Psiquiatría y Salud Mental 07/2012; 5(3):167–172., </w:t>
      </w:r>
      <w:proofErr w:type="gramStart"/>
      <w:r>
        <w:t>DOI:10.1016/j.rpsm</w:t>
      </w:r>
      <w:proofErr w:type="gramEnd"/>
      <w:r>
        <w:t>.2012.02.003</w:t>
      </w:r>
    </w:p>
    <w:p w:rsidR="00734F11" w:rsidRDefault="001C204A">
      <w:pPr>
        <w:spacing w:after="120"/>
        <w:ind w:left="540" w:hanging="540"/>
      </w:pPr>
      <w:r>
        <w:t>Pamela Zapata-Sepúlveda, Paula Fernández-Dávi</w:t>
      </w:r>
      <w:r>
        <w:t xml:space="preserve">la, M Cruz Sánchez-Gómez: </w:t>
      </w:r>
      <w:r>
        <w:rPr>
          <w:i/>
        </w:rPr>
        <w:t>Gender-based violence against women the Aymara ethnic in northern Chile</w:t>
      </w:r>
      <w:r>
        <w:t xml:space="preserve">. 07/2012; 5(3):167-72., </w:t>
      </w:r>
      <w:proofErr w:type="gramStart"/>
      <w:r>
        <w:t>DOI:10.1016/j.rpsmen</w:t>
      </w:r>
      <w:proofErr w:type="gramEnd"/>
      <w:r>
        <w:t>.2012.02.004</w:t>
      </w:r>
    </w:p>
    <w:p w:rsidR="00734F11" w:rsidRDefault="001C204A">
      <w:pPr>
        <w:spacing w:after="120"/>
        <w:ind w:left="540" w:hanging="540"/>
      </w:pPr>
      <w:r>
        <w:t xml:space="preserve">María Carmen Delgado Alvarez, María Cruz Sánchez Gomez, Paula Andrea Fernandez-Davila Jara: </w:t>
      </w:r>
      <w:r>
        <w:rPr>
          <w:i/>
        </w:rPr>
        <w:t>Atributos</w:t>
      </w:r>
      <w:r>
        <w:rPr>
          <w:i/>
        </w:rPr>
        <w:t xml:space="preserve"> y estereotipos de género asociados al ciclo de la violencia contra la mujer</w:t>
      </w:r>
      <w:r>
        <w:t xml:space="preserve">. Universitas Psychologica 01/2012; 11(3):769-777., </w:t>
      </w:r>
      <w:proofErr w:type="gramStart"/>
      <w:r>
        <w:t>DOI:10.11144/Javeriana.upsy11-3.aega</w:t>
      </w:r>
      <w:proofErr w:type="gramEnd"/>
    </w:p>
    <w:p w:rsidR="00734F11" w:rsidRDefault="001C204A">
      <w:pPr>
        <w:spacing w:after="120"/>
        <w:ind w:left="540" w:hanging="540"/>
      </w:pPr>
      <w:r>
        <w:t xml:space="preserve">Carmen Delgado Álvarez, María Cruz Sánchez Gómez, Paula Andrea Fernández-Dávila Jara: </w:t>
      </w:r>
      <w:r>
        <w:rPr>
          <w:i/>
        </w:rPr>
        <w:t>Atrib</w:t>
      </w:r>
      <w:r>
        <w:rPr>
          <w:i/>
        </w:rPr>
        <w:t>utos y estereotipos de género asociados asociados al ciclo de la violencia de género</w:t>
      </w:r>
      <w:r>
        <w:t>. Universitas Psychologica 01/2012; 11(3):769-777.</w:t>
      </w:r>
    </w:p>
    <w:p w:rsidR="00734F11" w:rsidRDefault="001C204A">
      <w:pPr>
        <w:spacing w:after="120"/>
        <w:ind w:left="540" w:hanging="540"/>
      </w:pPr>
      <w:r>
        <w:t xml:space="preserve">Pamela Zapata-Sepúlveda, Félix López-Sánchez, María Cruz Sánchez-Gómez: </w:t>
      </w:r>
      <w:r>
        <w:rPr>
          <w:i/>
        </w:rPr>
        <w:t>Content analysis research method with Nvivo-6 sof</w:t>
      </w:r>
      <w:r>
        <w:rPr>
          <w:i/>
        </w:rPr>
        <w:t>tware in a PhD thesis: An approach to the long-term psychological effects on Chilean ex-</w:t>
      </w:r>
      <w:proofErr w:type="gramStart"/>
      <w:r>
        <w:rPr>
          <w:i/>
        </w:rPr>
        <w:t>prisoners</w:t>
      </w:r>
      <w:proofErr w:type="gramEnd"/>
      <w:r>
        <w:rPr>
          <w:i/>
        </w:rPr>
        <w:t xml:space="preserve"> survivors of experiences of torture and imprisonment</w:t>
      </w:r>
      <w:r>
        <w:t>. Quality and Quantity 01/2012; 46(1):379-390., DOI:10.1007/s11135-011-9551-9</w:t>
      </w:r>
    </w:p>
    <w:p w:rsidR="00734F11" w:rsidRDefault="001C204A">
      <w:pPr>
        <w:spacing w:after="120"/>
        <w:ind w:left="540" w:hanging="540"/>
      </w:pPr>
      <w:r>
        <w:t xml:space="preserve">Antonio Víctor Martín, José </w:t>
      </w:r>
      <w:r>
        <w:t xml:space="preserve">Manuel Muñoz, Ángel García del Dujo, María Cruz Sánchez: </w:t>
      </w:r>
      <w:r>
        <w:rPr>
          <w:i/>
        </w:rPr>
        <w:t xml:space="preserve">Notas para una interpretación educativa des espacio-tiempo social en la </w:t>
      </w:r>
      <w:proofErr w:type="gramStart"/>
      <w:r>
        <w:rPr>
          <w:i/>
        </w:rPr>
        <w:t>Red.</w:t>
      </w:r>
      <w:r>
        <w:t>.</w:t>
      </w:r>
      <w:proofErr w:type="gramEnd"/>
      <w:r>
        <w:t xml:space="preserve"> 01/</w:t>
      </w:r>
      <w:proofErr w:type="gramStart"/>
      <w:r>
        <w:t>2011;,</w:t>
      </w:r>
      <w:proofErr w:type="gramEnd"/>
      <w:r>
        <w:t xml:space="preserve"> DOI:10.7179/PSRI_2011.18.02</w:t>
      </w:r>
    </w:p>
    <w:p w:rsidR="00734F11" w:rsidRDefault="001C204A">
      <w:pPr>
        <w:spacing w:after="120"/>
        <w:ind w:left="540" w:hanging="540"/>
      </w:pPr>
      <w:r>
        <w:t xml:space="preserve">María Clemente, Elena Ramírez, María-Cruz Sánchez: </w:t>
      </w:r>
      <w:r>
        <w:rPr>
          <w:i/>
        </w:rPr>
        <w:t>Theoretical approaches and teach</w:t>
      </w:r>
      <w:r>
        <w:rPr>
          <w:i/>
        </w:rPr>
        <w:t>ing practices in early literacy instruction</w:t>
      </w:r>
      <w:r>
        <w:t>. Comunicación y Cultura 10/2010; 22(3):313-328., DOI:10.1174/113839510792675698</w:t>
      </w:r>
    </w:p>
    <w:p w:rsidR="00734F11" w:rsidRDefault="001C204A">
      <w:pPr>
        <w:spacing w:after="120"/>
        <w:ind w:left="540" w:hanging="540"/>
      </w:pPr>
      <w:r>
        <w:t xml:space="preserve">María Clemente, Elena Ramírez, María-Cruz Sánchez: </w:t>
      </w:r>
      <w:r>
        <w:rPr>
          <w:i/>
        </w:rPr>
        <w:t>Enfoques teóricos y prácticas docentes en la enseñanza inicial de la lengua escri</w:t>
      </w:r>
      <w:r>
        <w:rPr>
          <w:i/>
        </w:rPr>
        <w:t>taTheoretical approaches and teaching practices in early literacy instruction</w:t>
      </w:r>
      <w:r>
        <w:t>. Cultura y Educación 10/2010; 22(3):313-328., DOI:10.1174/113564010792929939</w:t>
      </w:r>
    </w:p>
    <w:p w:rsidR="00734F11" w:rsidRDefault="001C204A">
      <w:pPr>
        <w:spacing w:after="120"/>
        <w:ind w:left="540" w:hanging="540"/>
      </w:pPr>
      <w:r>
        <w:t xml:space="preserve">Pamela Zapata Sepúlveda, Félix López Sánchez, María Cruz Sánchez Gómez: </w:t>
      </w:r>
      <w:r>
        <w:rPr>
          <w:i/>
        </w:rPr>
        <w:t xml:space="preserve">World Conception, Contextual </w:t>
      </w:r>
      <w:r>
        <w:rPr>
          <w:i/>
        </w:rPr>
        <w:t>Aspects, and Psychological Well-Being of Chilean Survivors of Political Torture and Imprisonment after more than 30 Years</w:t>
      </w:r>
      <w:r>
        <w:t>. Universitas Psychologica 12/2009; 8(3).</w:t>
      </w:r>
    </w:p>
    <w:p w:rsidR="00734F11" w:rsidRDefault="001C204A">
      <w:pPr>
        <w:spacing w:after="120"/>
        <w:ind w:left="540" w:hanging="540"/>
      </w:pPr>
      <w:r>
        <w:t xml:space="preserve">Ana García-Valcarcel Muñoz Repiso, Azucena Hernández Martín, María Cruz Sánchez Gómez: </w:t>
      </w:r>
      <w:r>
        <w:rPr>
          <w:i/>
        </w:rPr>
        <w:t>Iguald</w:t>
      </w:r>
      <w:r>
        <w:rPr>
          <w:i/>
        </w:rPr>
        <w:t>ad de oportunidades en el dominio de la función docente universitaria: situaciones de hombres y mujeres en la universidad del siglo XXI</w:t>
      </w:r>
      <w:r>
        <w:t>. 04/2009; 16(40).</w:t>
      </w:r>
    </w:p>
    <w:p w:rsidR="00734F11" w:rsidRDefault="001C204A">
      <w:pPr>
        <w:spacing w:after="120"/>
        <w:ind w:left="540" w:hanging="540"/>
      </w:pPr>
      <w:r>
        <w:t xml:space="preserve">Pamela Zapata Sepúlveda, Félix López Sánchez, María Cruz Sánchez Gómez: </w:t>
      </w:r>
      <w:r>
        <w:rPr>
          <w:i/>
        </w:rPr>
        <w:t xml:space="preserve">Concepción de mundo, aspectos </w:t>
      </w:r>
      <w:r>
        <w:rPr>
          <w:i/>
        </w:rPr>
        <w:t>contextuales y bienestar psicológico en chilenos supervivientes a experiencias de prisión y tortura por motivos políticos a más de 30 años de ocurridos los hechos</w:t>
      </w:r>
      <w:r>
        <w:t>. DOI:10.11144/622</w:t>
      </w:r>
    </w:p>
    <w:p w:rsidR="00734F11" w:rsidRDefault="001C204A">
      <w:pPr>
        <w:spacing w:after="120"/>
        <w:ind w:left="540" w:hanging="540"/>
      </w:pPr>
      <w:r>
        <w:t xml:space="preserve">Verdugo M. A., Jordán de Urríes F. B., Martín R., Vicent C., Sanchez M. C.: </w:t>
      </w:r>
      <w:r>
        <w:rPr>
          <w:i/>
        </w:rPr>
        <w:t>Impact on quality of life and self-determination of a national program for increasing supported employment in Europe</w:t>
      </w:r>
      <w:r>
        <w:t>. Journal of Vocational Rehabilitation 01/2009; 31(1):55-64., DO</w:t>
      </w:r>
      <w:r>
        <w:t>I:10.3233/JVR-2009-0473</w:t>
      </w:r>
    </w:p>
    <w:p w:rsidR="00734F11" w:rsidRDefault="001C204A">
      <w:pPr>
        <w:spacing w:after="120"/>
        <w:ind w:left="540" w:hanging="540"/>
      </w:pPr>
      <w:r>
        <w:lastRenderedPageBreak/>
        <w:t xml:space="preserve">Alba Rodríguez Aguilella, Miguel </w:t>
      </w:r>
      <w:proofErr w:type="gramStart"/>
      <w:r>
        <w:t>Ángel  Verdugo</w:t>
      </w:r>
      <w:proofErr w:type="gramEnd"/>
      <w:r>
        <w:t xml:space="preserve"> Alonso, Mª Cruz  Sánchez Gómez: </w:t>
      </w:r>
      <w:r>
        <w:rPr>
          <w:i/>
        </w:rPr>
        <w:t>Calidad de vida familiar y apoyos para los progenitores de personas con discapacidad intelectual en proceso de envejecimiento</w:t>
      </w:r>
      <w:r>
        <w:t>. Siglo Cero 01/2008; 227:1</w:t>
      </w:r>
      <w:r>
        <w:t>9-34.</w:t>
      </w:r>
    </w:p>
    <w:p w:rsidR="00734F11" w:rsidRDefault="001C204A">
      <w:pPr>
        <w:spacing w:after="120"/>
        <w:ind w:left="540" w:hanging="540"/>
      </w:pPr>
      <w:r>
        <w:t>Carmen Delgado Álvarez, Ana Iraegui Torralba, Loreto Marquina Torres, María Francisca Martín Tabernero, Beatriz Palacios Vicario, Juan Francisco Plaza Sánchez, Pedro Pablo Sendín Melguizo, María Dolores Pérez Grande, Francisco Ignacio Revuelta Domíng</w:t>
      </w:r>
      <w:r>
        <w:t xml:space="preserve">uez, María Cruz Sánchez Gómez: </w:t>
      </w:r>
      <w:r>
        <w:rPr>
          <w:i/>
        </w:rPr>
        <w:t>Patrones de masculinidad y feminidad asociados al ciclo de la violencia de género</w:t>
      </w:r>
      <w:r>
        <w:t>. Revista de Investigacion Educativa 01/2007; 25(1):187-217.</w:t>
      </w:r>
    </w:p>
    <w:p w:rsidR="00734F11" w:rsidRDefault="001C204A">
      <w:pPr>
        <w:spacing w:after="120"/>
        <w:ind w:left="540" w:hanging="540"/>
      </w:pPr>
      <w:r>
        <w:t>Loreto Marquina Torres, Beatriz Palacios Vicario, María Carmen Delgado Alvarez, Ana</w:t>
      </w:r>
      <w:r>
        <w:t xml:space="preserve"> Iraegui Torralba, María Francisca Martín Tabernero, Juan Francisco Plaza Sánchez, Pedro Pablo Sendín Melguizo, María Dolores Pérez Grande, Francisco Ignacio Revuelta Domínguez, María Cruz Sánchez Gómez: </w:t>
      </w:r>
      <w:r>
        <w:rPr>
          <w:i/>
        </w:rPr>
        <w:t>Patrones de masculinidad y feminidad asociados al ci</w:t>
      </w:r>
      <w:r>
        <w:rPr>
          <w:i/>
        </w:rPr>
        <w:t>clo de la violencia de género</w:t>
      </w:r>
      <w:r>
        <w:t>. Revista de Investigacion Educativa 01/2007; 25(1)., DOI:10.6018/rie.25.1.96751</w:t>
      </w:r>
    </w:p>
    <w:p w:rsidR="00734F11" w:rsidRDefault="001C204A">
      <w:pPr>
        <w:spacing w:after="120"/>
        <w:ind w:left="540" w:hanging="540"/>
      </w:pPr>
      <w:r>
        <w:t xml:space="preserve">Dania María Orellana López, María Cruz Sánchez Gómez: </w:t>
      </w:r>
      <w:r>
        <w:rPr>
          <w:i/>
        </w:rPr>
        <w:t>Entornos virtuales: nuevos espacios para la investigación cualitativa</w:t>
      </w:r>
      <w:r>
        <w:t xml:space="preserve">. </w:t>
      </w:r>
    </w:p>
    <w:p w:rsidR="00734F11" w:rsidRDefault="001C204A">
      <w:pPr>
        <w:spacing w:after="120"/>
        <w:ind w:left="540" w:hanging="540"/>
      </w:pPr>
      <w:r>
        <w:t>Dania María Orellana</w:t>
      </w:r>
      <w:r>
        <w:t xml:space="preserve"> López, María Cruz Sánchez Gómez: </w:t>
      </w:r>
      <w:r>
        <w:rPr>
          <w:i/>
        </w:rPr>
        <w:t>Técnicas de recolección de datos en entornos virtuales más usadas en la investigación cualitativa</w:t>
      </w:r>
      <w:r>
        <w:t>. Revista de Investigacion Educativa 01/2006; 24(1)., DOI:10.6018/rie.24.1.97661</w:t>
      </w:r>
    </w:p>
    <w:p w:rsidR="00734F11" w:rsidRDefault="001C204A">
      <w:pPr>
        <w:spacing w:after="120"/>
        <w:ind w:left="540" w:hanging="540"/>
      </w:pPr>
      <w:r>
        <w:t>María Esperanza Herrera García, María Cruz S</w:t>
      </w:r>
      <w:r>
        <w:t xml:space="preserve">ánchez Gómez, José Luis Rodríguez Diéguez: </w:t>
      </w:r>
      <w:r>
        <w:rPr>
          <w:i/>
        </w:rPr>
        <w:t>Prueba de evaluación de la expresión oral: EXPRESA 2004</w:t>
      </w:r>
      <w:r>
        <w:t>. Enseñanza &amp; Teaching 01/2005; 23(23).</w:t>
      </w:r>
    </w:p>
    <w:p w:rsidR="00734F11" w:rsidRDefault="001C204A">
      <w:pPr>
        <w:spacing w:after="120"/>
        <w:ind w:left="540" w:hanging="540"/>
      </w:pPr>
      <w:r>
        <w:t xml:space="preserve">Francisco Ignacio Revuelta Domínguez, María Cruz Sánchez Gómez: </w:t>
      </w:r>
      <w:r>
        <w:rPr>
          <w:i/>
        </w:rPr>
        <w:t>El proceso de transcripción en el marco de la metodolo</w:t>
      </w:r>
      <w:r>
        <w:rPr>
          <w:i/>
        </w:rPr>
        <w:t>gía de investigación cualitativa actual</w:t>
      </w:r>
      <w:r>
        <w:t>. 01/2005; 23:367-386.</w:t>
      </w:r>
    </w:p>
    <w:p w:rsidR="00734F11" w:rsidRDefault="001C204A">
      <w:pPr>
        <w:spacing w:after="120"/>
        <w:ind w:left="540" w:hanging="540"/>
      </w:pPr>
      <w:r>
        <w:t xml:space="preserve">Ana García-Valcárce Muñoz-Repiso, Azucena Hernández Martín, María Cruz Sánchez Gómez: </w:t>
      </w:r>
      <w:r>
        <w:rPr>
          <w:i/>
        </w:rPr>
        <w:t>El profesorado universitario desde una perspectiva de género</w:t>
      </w:r>
      <w:r>
        <w:t>. 01/2004; 28(2)., DOI:10.15517/</w:t>
      </w:r>
      <w:proofErr w:type="gramStart"/>
      <w:r>
        <w:t>revedu.v</w:t>
      </w:r>
      <w:proofErr w:type="gramEnd"/>
      <w:r>
        <w:t>28i2.225</w:t>
      </w:r>
      <w:r>
        <w:t>6</w:t>
      </w:r>
    </w:p>
    <w:p w:rsidR="00734F11" w:rsidRDefault="001C204A">
      <w:pPr>
        <w:spacing w:after="120"/>
        <w:ind w:left="540" w:hanging="540"/>
      </w:pPr>
      <w:r>
        <w:t xml:space="preserve">F. I. Revuelta-Domínguez, María Cruz Sánchez Gómez: </w:t>
      </w:r>
      <w:r>
        <w:rPr>
          <w:i/>
        </w:rPr>
        <w:t>Programas de análisis cualitativo para la investigación en espacios virtuales de formación</w:t>
      </w:r>
      <w:r>
        <w:t>. 01/2003; 4(4).</w:t>
      </w:r>
    </w:p>
    <w:p w:rsidR="00734F11" w:rsidRDefault="001C204A">
      <w:pPr>
        <w:spacing w:after="120"/>
        <w:ind w:left="540" w:hanging="540"/>
      </w:pPr>
      <w:r>
        <w:t xml:space="preserve">María del Pino Lecuona Naranjo, María José Rodríguez Conde, María Cruz Sánchez Gómez: </w:t>
      </w:r>
      <w:r>
        <w:rPr>
          <w:i/>
        </w:rPr>
        <w:t>Evaluació</w:t>
      </w:r>
      <w:r>
        <w:rPr>
          <w:i/>
        </w:rPr>
        <w:t>n de modelos de composición escrita en educación primaria</w:t>
      </w:r>
      <w:r>
        <w:t xml:space="preserve">. </w:t>
      </w:r>
    </w:p>
    <w:p w:rsidR="00734F11" w:rsidRDefault="001C204A">
      <w:pPr>
        <w:spacing w:after="120"/>
        <w:ind w:left="540" w:hanging="540"/>
      </w:pPr>
      <w:r>
        <w:t xml:space="preserve">María del Pino Lecuona Naranjo, María José Rodríguez Conde, María Cruz Sánchez Gómez: </w:t>
      </w:r>
      <w:r>
        <w:rPr>
          <w:i/>
        </w:rPr>
        <w:t xml:space="preserve">Evaluación de la composición escrita e intervención educativa para la mejora de la calidad de la </w:t>
      </w:r>
      <w:proofErr w:type="gramStart"/>
      <w:r>
        <w:rPr>
          <w:i/>
        </w:rPr>
        <w:t>enseñanza :</w:t>
      </w:r>
      <w:proofErr w:type="gramEnd"/>
      <w:r>
        <w:rPr>
          <w:i/>
        </w:rPr>
        <w:t xml:space="preserve"> u</w:t>
      </w:r>
      <w:r>
        <w:rPr>
          <w:i/>
        </w:rPr>
        <w:t>n estudio en alumnos de sexto curso de Educación Primaria</w:t>
      </w:r>
      <w:r>
        <w:t xml:space="preserve">. </w:t>
      </w:r>
    </w:p>
    <w:p w:rsidR="00734F11" w:rsidRDefault="001C204A">
      <w:pPr>
        <w:spacing w:after="120"/>
        <w:ind w:left="540" w:hanging="540"/>
      </w:pPr>
      <w:r>
        <w:t xml:space="preserve">María Cruz Sánchez Gómez, Ana María García-Valcárcel Múñoz-Repiso: </w:t>
      </w:r>
      <w:r>
        <w:rPr>
          <w:i/>
        </w:rPr>
        <w:t>Formación y profesionalización docente del profesorado universitario</w:t>
      </w:r>
      <w:r>
        <w:t>. Revista de Investigacion Educativa 01/2002; 20(1)., DOI:10.</w:t>
      </w:r>
      <w:r>
        <w:t>6018/rie.20.1.97551</w:t>
      </w:r>
    </w:p>
    <w:p w:rsidR="00734F11" w:rsidRDefault="001C204A">
      <w:pPr>
        <w:spacing w:after="120"/>
        <w:ind w:left="540" w:hanging="540"/>
      </w:pPr>
      <w:r>
        <w:t xml:space="preserve">María Del Pino Lecuona Naranjo, Azucena Hernández Martín, Maria Cruz Sánchez Gómez: </w:t>
      </w:r>
      <w:r>
        <w:rPr>
          <w:i/>
        </w:rPr>
        <w:t>Da integração à escola inclusiva na espanha</w:t>
      </w:r>
      <w:r>
        <w:t>. 12/2000; 5(9):8., DOI:10.11606/issn.1981-1624.v5i9p8-31</w:t>
      </w:r>
    </w:p>
    <w:p w:rsidR="00734F11" w:rsidRDefault="001C204A">
      <w:pPr>
        <w:spacing w:after="120"/>
        <w:ind w:left="540" w:hanging="540"/>
      </w:pPr>
      <w:r>
        <w:t xml:space="preserve">ME Herrera, S Nieto, MJ Rodríguez, MC Sánchez: </w:t>
      </w:r>
      <w:r>
        <w:rPr>
          <w:i/>
        </w:rPr>
        <w:t>Factores implicados en el rendimiento académico de los alumnos Universidad de Salamanca</w:t>
      </w:r>
      <w:r>
        <w:t xml:space="preserve">. </w:t>
      </w:r>
    </w:p>
    <w:p w:rsidR="00734F11" w:rsidRDefault="001C204A">
      <w:pPr>
        <w:spacing w:after="120"/>
        <w:ind w:left="540" w:hanging="540"/>
      </w:pPr>
      <w:r>
        <w:lastRenderedPageBreak/>
        <w:t xml:space="preserve">María Cruz Sánchez Gómez: </w:t>
      </w:r>
      <w:r>
        <w:rPr>
          <w:i/>
        </w:rPr>
        <w:t>Determinantes del rendimiento académico en la Universidad de Salamanca</w:t>
      </w:r>
      <w:r>
        <w:t xml:space="preserve">. </w:t>
      </w:r>
    </w:p>
    <w:p w:rsidR="00734F11" w:rsidRDefault="001C204A">
      <w:pPr>
        <w:spacing w:after="120"/>
        <w:ind w:left="540" w:hanging="540"/>
      </w:pPr>
      <w:r>
        <w:t xml:space="preserve">María Cruz Sánchez Gómez: </w:t>
      </w:r>
      <w:r>
        <w:rPr>
          <w:i/>
        </w:rPr>
        <w:t>Corbetta, P. (2003). Metodología y técnic</w:t>
      </w:r>
      <w:r>
        <w:rPr>
          <w:i/>
        </w:rPr>
        <w:t>as de investigación social. Madrid. McGraw-Hill</w:t>
      </w:r>
      <w:r>
        <w:t xml:space="preserve">. </w:t>
      </w:r>
    </w:p>
    <w:p w:rsidR="00734F11" w:rsidRDefault="001C204A">
      <w:pPr>
        <w:spacing w:after="120"/>
        <w:ind w:left="540" w:hanging="540"/>
      </w:pPr>
      <w:r>
        <w:t>Teófilo Ausín Zorrilla, Ana María García-Valcárcel Muñoz-Repiso, María Esperanza Herrera García, Juan Francisco Martín Izard, Santiago Nieto Martín, María José Rodríguez Conde, María Cruz Sánchez Gómez, Fra</w:t>
      </w:r>
      <w:r>
        <w:t xml:space="preserve">ncisco José Serrano Pastor: </w:t>
      </w:r>
      <w:r>
        <w:rPr>
          <w:i/>
        </w:rPr>
        <w:t>Las estrategias utilizadas por los profesores universitarios para la evaluación del aprendizaje de los alumnos : análisis y valoración de la situación actual, propuesta y seguimiento de experiencias de cambio dirigidas a la mejo</w:t>
      </w:r>
      <w:r>
        <w:rPr>
          <w:i/>
        </w:rPr>
        <w:t>ra de la calidad de la enseñanza y la profesionalización docente</w:t>
      </w:r>
      <w:r>
        <w:t xml:space="preserve">. </w:t>
      </w:r>
    </w:p>
    <w:p w:rsidR="00734F11" w:rsidRDefault="001C204A">
      <w:pPr>
        <w:spacing w:after="120"/>
        <w:ind w:left="540" w:hanging="540"/>
      </w:pPr>
      <w:r>
        <w:t>Teófilo Ausín Zorrilla, Ana María García-Valcárcel Muñoz-Repiso, María Esperanza Herrera García, Juan Francisco Martín Izard, Santiago Nieto Martín, María José Rodríguez Conde, María Cruz S</w:t>
      </w:r>
      <w:r>
        <w:t xml:space="preserve">ánchez Gómez, Carlos Schramm Martín: </w:t>
      </w:r>
      <w:r>
        <w:rPr>
          <w:i/>
        </w:rPr>
        <w:t>Evaluación de las condiciones personales, materiales y funcionales en las que se desarrolla la docencia en la Universidad de Salamanca</w:t>
      </w:r>
      <w:r>
        <w:t xml:space="preserve">. </w:t>
      </w:r>
    </w:p>
    <w:p w:rsidR="00734F11" w:rsidRDefault="001C204A">
      <w:pPr>
        <w:spacing w:after="120"/>
        <w:ind w:left="540" w:hanging="540"/>
      </w:pPr>
      <w:r>
        <w:t>Joaquín García Carrasco, María Angeles Pérez Juárez, Blanca Rodríguez Pajares, Mar</w:t>
      </w:r>
      <w:r>
        <w:t xml:space="preserve">ía Cruz Sánchez Gómez: </w:t>
      </w:r>
      <w:r>
        <w:rPr>
          <w:i/>
        </w:rPr>
        <w:t>Evaluar en la red</w:t>
      </w:r>
      <w:r>
        <w:t xml:space="preserve">. </w:t>
      </w:r>
    </w:p>
    <w:p w:rsidR="00734F11" w:rsidRDefault="001C204A">
      <w:pPr>
        <w:pStyle w:val="Heading21"/>
      </w:pPr>
      <w:r>
        <w:t>Patents</w:t>
      </w:r>
    </w:p>
    <w:p w:rsidR="00734F11" w:rsidRDefault="001C204A">
      <w:pPr>
        <w:pStyle w:val="Heading21"/>
      </w:pPr>
      <w:r>
        <w:t>Conference Proceedings</w:t>
      </w:r>
    </w:p>
    <w:p w:rsidR="00734F11" w:rsidRDefault="001C204A">
      <w:pPr>
        <w:spacing w:after="120"/>
        <w:ind w:left="540" w:hanging="540"/>
      </w:pPr>
      <w:r>
        <w:t xml:space="preserve">Alicia García-Holgado, Andrea Vázquez-Ingelmo, Sonia Verdugo-Castro, Carina Soledad González González, María Cruz Sánchez-Gómez, Francisco José García-Peñalvo: </w:t>
      </w:r>
      <w:r>
        <w:rPr>
          <w:i/>
        </w:rPr>
        <w:t>Actions to Promote Div</w:t>
      </w:r>
      <w:r>
        <w:rPr>
          <w:i/>
        </w:rPr>
        <w:t xml:space="preserve">ersity in Engineering Studies: </w:t>
      </w:r>
      <w:proofErr w:type="gramStart"/>
      <w:r>
        <w:rPr>
          <w:i/>
        </w:rPr>
        <w:t>a</w:t>
      </w:r>
      <w:proofErr w:type="gramEnd"/>
      <w:r>
        <w:rPr>
          <w:i/>
        </w:rPr>
        <w:t xml:space="preserve"> Case Study in a Computer Science Degree</w:t>
      </w:r>
      <w:r>
        <w:t>. IEEE EDUCON 2019, Dubai, UAE; 04/2019, DOI:10.1109/EDUCON.2019.8725134</w:t>
      </w:r>
    </w:p>
    <w:p w:rsidR="00734F11" w:rsidRDefault="001C204A">
      <w:pPr>
        <w:spacing w:after="120"/>
        <w:ind w:left="540" w:hanging="540"/>
      </w:pPr>
      <w:r>
        <w:t xml:space="preserve">Maritza García-Toro, M. C. Sánchez-Gómez, Antonio VICTOR Martín-García: </w:t>
      </w:r>
      <w:r>
        <w:rPr>
          <w:i/>
        </w:rPr>
        <w:t>Intervenciones basadas en el apego en d</w:t>
      </w:r>
      <w:r>
        <w:rPr>
          <w:i/>
        </w:rPr>
        <w:t>iscapacidad intelectual severa: Revisión de la literatura</w:t>
      </w:r>
      <w:r>
        <w:t>. Congreso Internacional – XXXI Seminario Interuniversitario de Pedagogía Social: "Pedagogía social, investigación y familias", Palma, España; 11/2018</w:t>
      </w:r>
    </w:p>
    <w:p w:rsidR="00734F11" w:rsidRDefault="001C204A">
      <w:pPr>
        <w:spacing w:after="120"/>
        <w:ind w:left="540" w:hanging="540"/>
      </w:pPr>
      <w:r>
        <w:t>Ana M. Pinto-Llorente, M. Cruz Sánchez-Gómez, An</w:t>
      </w:r>
      <w:r>
        <w:t xml:space="preserve">tónio Pedro Dias da Costa: </w:t>
      </w:r>
      <w:r>
        <w:rPr>
          <w:i/>
        </w:rPr>
        <w:t>Implementation of Qualitative and Mixed Methods Researches</w:t>
      </w:r>
      <w:r>
        <w:t>. the Sixth International Conference; 10/2018, DOI:10.1145/3284179.3284271</w:t>
      </w:r>
    </w:p>
    <w:p w:rsidR="00734F11" w:rsidRDefault="001C204A">
      <w:pPr>
        <w:spacing w:after="120"/>
        <w:ind w:left="540" w:hanging="540"/>
      </w:pPr>
      <w:r>
        <w:t xml:space="preserve">Sonia Verdugo-Castro, M. C. Sánchez-Gómez, Alicia García-Holgado: </w:t>
      </w:r>
      <w:r>
        <w:rPr>
          <w:i/>
        </w:rPr>
        <w:t xml:space="preserve">Gender gap in the STEM sector </w:t>
      </w:r>
      <w:r>
        <w:rPr>
          <w:i/>
        </w:rPr>
        <w:t>in pre and university studies of Europe associated with ethnic factors</w:t>
      </w:r>
      <w:r>
        <w:t>. Technological Ecosystems for Enhancing Multiculturality (TEEM 2018), Salamanca, Spain; 10/2018, DOI:10.1145/3284179.3284348</w:t>
      </w:r>
    </w:p>
    <w:p w:rsidR="00734F11" w:rsidRDefault="001C204A">
      <w:pPr>
        <w:spacing w:after="120"/>
        <w:ind w:left="540" w:hanging="540"/>
      </w:pPr>
      <w:r>
        <w:t xml:space="preserve">Ana M. Pinto-Llorente, M. Cruz Sánchez-Gómez, Óscar José Martín-Sánchez, M. Teresa Del Moral-Marcos: </w:t>
      </w:r>
      <w:r>
        <w:rPr>
          <w:i/>
        </w:rPr>
        <w:t>A research into the students' perceptions of technology and inclusive education</w:t>
      </w:r>
      <w:r>
        <w:t>. the Sixth International Conference; 10/2018, DOI:10.1145/3284179.3284278</w:t>
      </w:r>
    </w:p>
    <w:p w:rsidR="00734F11" w:rsidRDefault="001C204A">
      <w:pPr>
        <w:spacing w:after="120"/>
        <w:ind w:left="540" w:hanging="540"/>
      </w:pPr>
      <w:r>
        <w:t>M</w:t>
      </w:r>
      <w:r>
        <w:t xml:space="preserve">aría Cruz Sánchez-Gómez, Antonio Victor Martín García: </w:t>
      </w:r>
      <w:r>
        <w:rPr>
          <w:i/>
        </w:rPr>
        <w:t>Convergence Between Quantitative and Qualitative Methodological Orientations: Mixed Models</w:t>
      </w:r>
      <w:r>
        <w:t>. International Symposium on Qualitative Research; 07/2018, DOI:10.1007/978-3-319-61121-1_29</w:t>
      </w:r>
    </w:p>
    <w:p w:rsidR="00734F11" w:rsidRDefault="001C204A">
      <w:pPr>
        <w:spacing w:after="120"/>
        <w:ind w:left="540" w:hanging="540"/>
      </w:pPr>
      <w:r>
        <w:lastRenderedPageBreak/>
        <w:t>Ana María Pinto-Ll</w:t>
      </w:r>
      <w:r>
        <w:t xml:space="preserve">orente, María Cruz Sánchez-Gómez, Francisco José García-Peñalvo: </w:t>
      </w:r>
      <w:r>
        <w:rPr>
          <w:i/>
        </w:rPr>
        <w:t>A Mixed Methods Research of Pre-service Teachers’ Perceptions about the Benefits of Wiki-Based Tasks and Discussion Boards</w:t>
      </w:r>
      <w:r>
        <w:t>. International Symposium on Qualitative Research; 07/2018, DOI:10.10</w:t>
      </w:r>
      <w:r>
        <w:t>07/978-3-319-61121-1_23</w:t>
      </w:r>
    </w:p>
    <w:p w:rsidR="00734F11" w:rsidRDefault="001C204A">
      <w:pPr>
        <w:spacing w:after="120"/>
        <w:ind w:left="540" w:hanging="540"/>
      </w:pPr>
      <w:r>
        <w:t xml:space="preserve">Ma Cruz Sánchez-Gómez, Ana Iglesias-Rodríguez, Francisco J. García-Peñalvo: </w:t>
      </w:r>
      <w:r>
        <w:rPr>
          <w:i/>
        </w:rPr>
        <w:t>Digital competence, social networks and apps in education: Views and beliefs of users of the Twitter virtual domain</w:t>
      </w:r>
      <w:r>
        <w:t>. the 5th International Conference; 10/20</w:t>
      </w:r>
      <w:r>
        <w:t>17, DOI:10.1145/3144826.3145420</w:t>
      </w:r>
    </w:p>
    <w:p w:rsidR="00734F11" w:rsidRDefault="001C204A">
      <w:pPr>
        <w:spacing w:after="120"/>
        <w:ind w:left="540" w:hanging="540"/>
      </w:pPr>
      <w:r>
        <w:t xml:space="preserve">Ana M. Pinto-Llorente, M. Cruz Sánchez-Gómez, Francisco J. García-Peñalvo: </w:t>
      </w:r>
      <w:r>
        <w:rPr>
          <w:i/>
        </w:rPr>
        <w:t>The Use of Online Quizzes in Blended Learning Modality: A Qualitative Approach</w:t>
      </w:r>
      <w:r>
        <w:t>. the 5th International Conference; 10/2017, DOI:10.1145/3144826.314543</w:t>
      </w:r>
      <w:r>
        <w:t>0</w:t>
      </w:r>
    </w:p>
    <w:p w:rsidR="00734F11" w:rsidRDefault="001C204A">
      <w:pPr>
        <w:spacing w:after="120"/>
        <w:ind w:left="540" w:hanging="540"/>
      </w:pPr>
      <w:r>
        <w:t xml:space="preserve">Geovanny Alexander Abaunza, María José Rodríguez Conde, María Cruz Sánchez Gómez, Fernando Martínez Abad: </w:t>
      </w:r>
      <w:r>
        <w:rPr>
          <w:i/>
        </w:rPr>
        <w:t>APRENDIZAJE DE LENGUA EXTRANJERA CON ENTORNOS B-LEARNING: ESTUDIO SOBRE LA MOTIVACIÓN EN COLEGIOS COLOMBIANOS EN CONTEXTO VULNERABLE</w:t>
      </w:r>
      <w:r>
        <w:t>. XVIII Congreso</w:t>
      </w:r>
      <w:r>
        <w:t xml:space="preserve"> Internacional de Investigación Educativa. Interdisciplinariedad y transferencia, AIDIPE 2017, Salamanca, España; 06/2017</w:t>
      </w:r>
    </w:p>
    <w:p w:rsidR="00734F11" w:rsidRDefault="001C204A">
      <w:pPr>
        <w:spacing w:after="120"/>
        <w:ind w:left="540" w:hanging="540"/>
      </w:pPr>
      <w:r>
        <w:t xml:space="preserve">M Cruz Sánchez-Gómez, Ana Iglesias-Rodríguez, Antonio V. Martín-García: </w:t>
      </w:r>
      <w:r>
        <w:rPr>
          <w:i/>
        </w:rPr>
        <w:t>Methodological triangulation as a research strategy in educati</w:t>
      </w:r>
      <w:r>
        <w:rPr>
          <w:i/>
        </w:rPr>
        <w:t>onal innovation processes: case study of the b-learning methodology in the university context</w:t>
      </w:r>
      <w:r>
        <w:t>. the Fourth International Conference; 11/2016, DOI:10.1145/3012430.3012587</w:t>
      </w:r>
    </w:p>
    <w:p w:rsidR="00734F11" w:rsidRDefault="001C204A">
      <w:pPr>
        <w:spacing w:after="120"/>
        <w:ind w:left="540" w:hanging="540"/>
      </w:pPr>
      <w:r>
        <w:t>Ana M Pinto-Llorente, M Cruz Sánchez-Gómez, Francisco José García-Peñalvo, Marcos Cabez</w:t>
      </w:r>
      <w:r>
        <w:t xml:space="preserve">as González: </w:t>
      </w:r>
      <w:r>
        <w:rPr>
          <w:i/>
        </w:rPr>
        <w:t>How wiki-based tasks, and forums favor university students' writing skills and promote collaborative autonomy</w:t>
      </w:r>
      <w:r>
        <w:t>. Fourth International Conference on Technological Ecosystems for Enhancing Multiculturality (TEEM’16), Salamanca, Spain; 11/2016, DOI</w:t>
      </w:r>
      <w:r>
        <w:t>:10.1145/3012430.3012624</w:t>
      </w:r>
    </w:p>
    <w:p w:rsidR="00734F11" w:rsidRDefault="001C204A">
      <w:pPr>
        <w:spacing w:after="120"/>
        <w:ind w:left="540" w:hanging="540"/>
      </w:pPr>
      <w:r>
        <w:t xml:space="preserve">Daniel Clavero Herrero, Miguel Angel Verdugo Alonso, Maria Cruz Sánchez Gómez: </w:t>
      </w:r>
      <w:r>
        <w:rPr>
          <w:i/>
        </w:rPr>
        <w:t>A3bycomp: a software tool to help social organizations to manage skills</w:t>
      </w:r>
      <w:r>
        <w:t>. the Fourth International Conference; 11/2016, DOI:10.1145/3012430.3012617</w:t>
      </w:r>
    </w:p>
    <w:p w:rsidR="00734F11" w:rsidRDefault="001C204A">
      <w:pPr>
        <w:spacing w:after="120"/>
        <w:ind w:left="540" w:hanging="540"/>
      </w:pPr>
      <w:r>
        <w:t>Ana M</w:t>
      </w:r>
      <w:r>
        <w:t xml:space="preserve"> Pinto-Llorente, M Cruz Sánchez-Gómez, Francisco José García-Peñalvo, Sonia Casillas Martín: </w:t>
      </w:r>
      <w:r>
        <w:rPr>
          <w:i/>
        </w:rPr>
        <w:t>The use of online quizzes for continuous assessment and self-assessment of second-language learners</w:t>
      </w:r>
      <w:r>
        <w:t>. Fourth International Conference on Technological Ecosystems fo</w:t>
      </w:r>
      <w:r>
        <w:t>r Enhancing Multiculturality (TEEM’16), Salamanca, Spain; 11/2016, DOI:10.1145/3012430.3012612</w:t>
      </w:r>
    </w:p>
    <w:p w:rsidR="00734F11" w:rsidRDefault="001C204A">
      <w:pPr>
        <w:spacing w:after="120"/>
        <w:ind w:left="540" w:hanging="540"/>
      </w:pPr>
      <w:r>
        <w:t xml:space="preserve">Ana Pérez-Escoda, Ana Iglesias-Rodríguez, M Cruz Sánchez-Gómez: </w:t>
      </w:r>
      <w:r>
        <w:rPr>
          <w:i/>
        </w:rPr>
        <w:t>Nurturing digital citizenship: teachers and students facing digital competences</w:t>
      </w:r>
      <w:r>
        <w:t>. the Fourth Inter</w:t>
      </w:r>
      <w:r>
        <w:t>national Conference; 11/2016, DOI:10.1145/3012430.3012585</w:t>
      </w:r>
    </w:p>
    <w:p w:rsidR="00734F11" w:rsidRDefault="001C204A">
      <w:pPr>
        <w:spacing w:after="120"/>
        <w:ind w:left="540" w:hanging="540"/>
      </w:pPr>
      <w:r>
        <w:t xml:space="preserve">Ana Iglesias Rodríguez, Blanca García Riaza, Ma Cruz Sánchez Gómez, Francisco Blanco Rubio: </w:t>
      </w:r>
      <w:r>
        <w:rPr>
          <w:i/>
        </w:rPr>
        <w:t>Educational experience of collaborative work with mobile devices in primary education</w:t>
      </w:r>
      <w:r>
        <w:t>. the 3rd Internation</w:t>
      </w:r>
      <w:r>
        <w:t>al Conference; 10/2015, DOI:10.1145/2808580.2808630</w:t>
      </w:r>
    </w:p>
    <w:p w:rsidR="00734F11" w:rsidRDefault="001C204A">
      <w:pPr>
        <w:spacing w:after="120"/>
        <w:ind w:left="540" w:hanging="540"/>
      </w:pPr>
      <w:r>
        <w:t xml:space="preserve">Ana Ma Pinto-Llorente, Ma Cruz Sánchez-Gómez, Francisco José García-Peñalvo: </w:t>
      </w:r>
      <w:r>
        <w:rPr>
          <w:i/>
        </w:rPr>
        <w:t>Developing a VLE to enable the innovative learning of english pronunciation</w:t>
      </w:r>
      <w:r>
        <w:t>. the 3rd International Conference; 10/2015, DOI:10.</w:t>
      </w:r>
      <w:r>
        <w:t>1145/2808580.2808594</w:t>
      </w:r>
    </w:p>
    <w:p w:rsidR="00734F11" w:rsidRDefault="001C204A">
      <w:pPr>
        <w:spacing w:after="120"/>
        <w:ind w:left="540" w:hanging="540"/>
      </w:pPr>
      <w:r>
        <w:t xml:space="preserve">Ana Ma Pinto-Llorente, Ma Cruz Sánchez-Gómez, Francisco José García-Peñalvo: </w:t>
      </w:r>
      <w:r>
        <w:rPr>
          <w:i/>
        </w:rPr>
        <w:t>Student perception of the use of a blended-learning model to improve grammatical competence</w:t>
      </w:r>
      <w:r>
        <w:t>. the 3rd International Conference; 10/2015, DOI:10.1145/2808580.28</w:t>
      </w:r>
      <w:r>
        <w:t>08595</w:t>
      </w:r>
    </w:p>
    <w:p w:rsidR="00734F11" w:rsidRDefault="001C204A">
      <w:pPr>
        <w:spacing w:after="120"/>
        <w:ind w:left="540" w:hanging="540"/>
      </w:pPr>
      <w:r>
        <w:lastRenderedPageBreak/>
        <w:t xml:space="preserve">María Victoria Martín Cilleros, María Cruz Sánchez Gómez, José Ángel Gallego González, Víctor Tejedor Hernández, Rocío Mateos García, Diego Asensio Gómez: </w:t>
      </w:r>
      <w:r>
        <w:rPr>
          <w:i/>
        </w:rPr>
        <w:t xml:space="preserve">Caminando hacia el modelo de apoyos y calidad de vida en la discapacidad, ¿dónde </w:t>
      </w:r>
      <w:proofErr w:type="gramStart"/>
      <w:r>
        <w:rPr>
          <w:i/>
        </w:rPr>
        <w:t>estamos?</w:t>
      </w:r>
      <w:r>
        <w:t>.</w:t>
      </w:r>
      <w:proofErr w:type="gramEnd"/>
      <w:r>
        <w:t xml:space="preserve"> 4º C</w:t>
      </w:r>
      <w:r>
        <w:t>ongresso Ibero-Americano em Investigaçao Qualitativa; 08/2015</w:t>
      </w:r>
    </w:p>
    <w:p w:rsidR="00734F11" w:rsidRDefault="001C204A">
      <w:pPr>
        <w:spacing w:after="120"/>
        <w:ind w:left="540" w:hanging="540"/>
      </w:pPr>
      <w:r>
        <w:t xml:space="preserve">Ana Ma Pinto Llorente, Ma Cruz Sánchez Gómez, Francisco J. García-Peñalvo: </w:t>
      </w:r>
      <w:r>
        <w:rPr>
          <w:i/>
        </w:rPr>
        <w:t>Assessing the effectiveness of a technological model to improve written skills in english in higher education</w:t>
      </w:r>
      <w:r>
        <w:t>. Second I</w:t>
      </w:r>
      <w:r>
        <w:t>nternational Conference on Technological Ecosystems for Enhancing Multiculturality (TEEM’14), Salamanca, Spain; 10/2014, DOI:10.1145/2669711.2669881</w:t>
      </w:r>
    </w:p>
    <w:p w:rsidR="00734F11" w:rsidRDefault="001C204A">
      <w:pPr>
        <w:spacing w:after="120"/>
        <w:ind w:left="540" w:hanging="540"/>
      </w:pPr>
      <w:r>
        <w:t xml:space="preserve">Ana Ma Pinto Llorente, Ma Cruz Sánchez Gómez, Francisco José García-Peñalvo: </w:t>
      </w:r>
      <w:r>
        <w:rPr>
          <w:i/>
        </w:rPr>
        <w:t>Students' essential characteristics for learning english in a hypermedia modular model</w:t>
      </w:r>
      <w:r>
        <w:t>. the Second International Conference; 10/2014, DOI:10.1145/2669711.2669887</w:t>
      </w:r>
    </w:p>
    <w:p w:rsidR="00734F11" w:rsidRDefault="001C204A">
      <w:pPr>
        <w:spacing w:after="120"/>
        <w:ind w:left="540" w:hanging="540"/>
      </w:pPr>
      <w:r>
        <w:t xml:space="preserve">Ma Cruz Sánchez Gómez, Ana Iglesias Rodríguez, Concepción Pedrero Muñoz: </w:t>
      </w:r>
      <w:r>
        <w:rPr>
          <w:i/>
        </w:rPr>
        <w:t>Collaborative work ex</w:t>
      </w:r>
      <w:r>
        <w:rPr>
          <w:i/>
        </w:rPr>
        <w:t>periences in level 5 ICT Primary Schools</w:t>
      </w:r>
      <w:r>
        <w:t>. Proceedings of the First International Conference on Technological Ecosystem for Enhancing Multiculturality; 11/2013, DOI:10.1145/2536536.2536612</w:t>
      </w:r>
    </w:p>
    <w:p w:rsidR="00734F11" w:rsidRDefault="001C204A">
      <w:pPr>
        <w:spacing w:after="120"/>
        <w:ind w:left="540" w:hanging="540"/>
      </w:pPr>
      <w:r>
        <w:t xml:space="preserve">Francisco José García-Peñalvo, María Cruz Sánchez Gómez: </w:t>
      </w:r>
      <w:r>
        <w:rPr>
          <w:i/>
        </w:rPr>
        <w:t>La relevanc</w:t>
      </w:r>
      <w:r>
        <w:rPr>
          <w:i/>
        </w:rPr>
        <w:t>ia del factor tecnológico en la formación del siglo XXI: e-Learning y EEES</w:t>
      </w:r>
      <w:r>
        <w:t>. II Congreso Internacional Innovamos Juntos, Salamanca, Spain; 05/2009</w:t>
      </w:r>
    </w:p>
    <w:p w:rsidR="00734F11" w:rsidRDefault="001C204A">
      <w:pPr>
        <w:spacing w:after="120"/>
        <w:ind w:left="540" w:hanging="540"/>
      </w:pPr>
      <w:r>
        <w:t xml:space="preserve">Francisco Ignacio Revuelta Domínguez, María Cruz Sánchez Gómez: </w:t>
      </w:r>
      <w:r>
        <w:rPr>
          <w:i/>
        </w:rPr>
        <w:t>Evaluación continua soportada en una plataform</w:t>
      </w:r>
      <w:r>
        <w:rPr>
          <w:i/>
        </w:rPr>
        <w:t xml:space="preserve">a de educación a distancia basada en Moodle: experiencia con la asignatura metodología cualitativa de la investigación </w:t>
      </w:r>
      <w:proofErr w:type="gramStart"/>
      <w:r>
        <w:rPr>
          <w:i/>
        </w:rPr>
        <w:t>educativa.</w:t>
      </w:r>
      <w:r>
        <w:t>.</w:t>
      </w:r>
      <w:proofErr w:type="gramEnd"/>
      <w:r>
        <w:t xml:space="preserve"> Experiencias de innovación docente universitaria: [I Congreso Internacional de Intercambio de Experiencias de Innovación Doce</w:t>
      </w:r>
      <w:r>
        <w:t>nte Universitaria, Salamanca; 02/2009, DOI:10.13140/2.1.4627.8406</w:t>
      </w:r>
    </w:p>
    <w:p w:rsidR="00734F11" w:rsidRDefault="001C204A">
      <w:pPr>
        <w:spacing w:after="120"/>
        <w:ind w:left="540" w:hanging="540"/>
      </w:pPr>
      <w:r>
        <w:t>C. Delgado Álvarez, Mª F. Martín Tabernero, A. Iraegui Torralbo, L. Marquina Torres, B. Palacios Vicario, J. F. Plaza Sánchez, P. P. Sendín Melguizo, Mª D. Pérez Grande, F. I. Revuelta Domín</w:t>
      </w:r>
      <w:r>
        <w:t xml:space="preserve">guez, Mª C. Sánchez Gómez: </w:t>
      </w:r>
      <w:r>
        <w:rPr>
          <w:i/>
        </w:rPr>
        <w:t>PERFIL DEL MALTRATADOR Y LA VICTIMA DE LA VIOLENCIA DE GÉNERO</w:t>
      </w:r>
      <w:r>
        <w:t>. X CONGRESO NACIONAL DE PSICOLOGÍA SOCIAL “UN ENCUENTRO DE PERSPECTIVAS”, Cádiz; 09/2007</w:t>
      </w:r>
    </w:p>
    <w:p w:rsidR="00734F11" w:rsidRDefault="001C204A">
      <w:pPr>
        <w:spacing w:after="120"/>
        <w:ind w:left="540" w:hanging="540"/>
      </w:pPr>
      <w:r>
        <w:t>María Cruz Sánchez Gómez, Francisco Ignacio Revuelta Domínguez, Miguel Angel G</w:t>
      </w:r>
      <w:r>
        <w:t xml:space="preserve">onzález Herrera: </w:t>
      </w:r>
      <w:r>
        <w:rPr>
          <w:i/>
        </w:rPr>
        <w:t xml:space="preserve">Técnicas de recogida de información en los espacios </w:t>
      </w:r>
      <w:proofErr w:type="gramStart"/>
      <w:r>
        <w:rPr>
          <w:i/>
        </w:rPr>
        <w:t>virtuales.</w:t>
      </w:r>
      <w:r>
        <w:t>.</w:t>
      </w:r>
      <w:proofErr w:type="gramEnd"/>
      <w:r>
        <w:t xml:space="preserve"> Actas del XII Congreso Nacional de Modelos de Investigación Educativa: investigación e innovación </w:t>
      </w:r>
      <w:proofErr w:type="gramStart"/>
      <w:r>
        <w:t>educativa,;</w:t>
      </w:r>
      <w:proofErr w:type="gramEnd"/>
      <w:r>
        <w:t xml:space="preserve"> 01/2005</w:t>
      </w:r>
    </w:p>
    <w:p w:rsidR="00734F11" w:rsidRDefault="001C204A">
      <w:pPr>
        <w:pStyle w:val="Heading21"/>
      </w:pPr>
      <w:r>
        <w:t>Technical Reports</w:t>
      </w:r>
    </w:p>
    <w:p w:rsidR="00734F11" w:rsidRDefault="001C204A">
      <w:pPr>
        <w:spacing w:after="120"/>
        <w:ind w:left="540" w:hanging="540"/>
      </w:pPr>
      <w:r>
        <w:t>Francisco José García-Peñalvo, Iván Álv</w:t>
      </w:r>
      <w:r>
        <w:t>arez Navia, Francisco Javier  Cabrero Fraile, Ricardo  Canal Bedia, José Antonio  Cordón García, Juan  Cruz Benito, María Belén  Curto Diego, Emiliano  Díez Villoria, Ángel (UPM)  Fidalgo Blanco, María José  Fresnadillo Martínez, Francisco Javier  Frutos E</w:t>
      </w:r>
      <w:r>
        <w:t>steban, Juan Luis  García Alonso, Alicia  García Holgado, Blanca  García Riaza, Enrique  García Sánchez, Felicidad  García Sánchez, Ana  García-Valcárcel Muñoz-Repiso, Raquel  Gómez Díaz, Ana  González Rogado, Mª Esperanza  Herrera García, Juan José  Igart</w:t>
      </w:r>
      <w:r>
        <w:t xml:space="preserve">ua Perosanz, Ana  Iglesias Rodríguez, Juan Antonio  Juanes Méndez, Belén  Lozano García, Ana  Martín Suárez, José Antonio  Merlo Vega, Pablo Manuel  Moreno Pedraz, Vidal  Moreno Rodilla, Susana  Nieto Isidro, María José  </w:t>
      </w:r>
      <w:r>
        <w:lastRenderedPageBreak/>
        <w:t>Rodríguez Conde, Nicolás  Rodríguez</w:t>
      </w:r>
      <w:r>
        <w:t xml:space="preserve"> García, Mª Cruz  Sánchez Gómez, Mª Luisa (Universidad de Zaragoza)  Sein-Echaluce Lacleta, Francisco Javier  Tejedor Tejedor, Ana Mª  Vivar Quintana: </w:t>
      </w:r>
      <w:r>
        <w:rPr>
          <w:i/>
        </w:rPr>
        <w:t>Implantación de un sistema integral de gestión del conocimiento para los procesos de innovación docente d</w:t>
      </w:r>
      <w:r>
        <w:rPr>
          <w:i/>
        </w:rPr>
        <w:t>e la Universidad de Salamanca (ID2014/0312)</w:t>
      </w:r>
      <w:r>
        <w:t>. Affiliation: Universidad de Salamanca, DOI:10.13140/RG.2.1.4079.8487</w:t>
      </w:r>
    </w:p>
    <w:p w:rsidR="00734F11" w:rsidRDefault="001C204A">
      <w:pPr>
        <w:spacing w:after="120"/>
        <w:ind w:left="540" w:hanging="540"/>
      </w:pPr>
      <w:r>
        <w:t xml:space="preserve">Miguel Ángel Verdugo Alonso, Jordán de Urríes, Francisco de Borja, María Cruz Sánchez, María: </w:t>
      </w:r>
      <w:r>
        <w:rPr>
          <w:i/>
        </w:rPr>
        <w:t xml:space="preserve">Influencia de la protección social y el sistema </w:t>
      </w:r>
      <w:r>
        <w:rPr>
          <w:i/>
        </w:rPr>
        <w:t>de pensiones en la actividad y el acceso al empleo de las personas con discapacidad</w:t>
      </w:r>
      <w:r>
        <w:t xml:space="preserve">. </w:t>
      </w:r>
    </w:p>
    <w:p w:rsidR="00734F11" w:rsidRDefault="00734F11"/>
    <w:p w:rsidR="00734F11" w:rsidRDefault="00734F11"/>
    <w:sectPr w:rsidR="00734F11">
      <w:pgSz w:w="12240" w:h="15840"/>
      <w:pgMar w:top="1417" w:right="1417" w:bottom="1134" w:left="1417"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Palatino">
    <w:altName w:val="Book Antiqua"/>
    <w:charset w:val="01"/>
    <w:family w:val="roman"/>
    <w:pitch w:val="variable"/>
  </w:font>
  <w:font w:name="DejaVu Sans">
    <w:panose1 w:val="00000000000000000000"/>
    <w:charset w:val="00"/>
    <w:family w:val="roman"/>
    <w:notTrueType/>
    <w:pitch w:val="default"/>
  </w:font>
  <w:font w:name="Lucida Grande">
    <w:charset w:val="01"/>
    <w:family w:val="roman"/>
    <w:pitch w:val="variable"/>
  </w:font>
  <w:font w:name="Liberation Sans">
    <w:altName w:val="Arial"/>
    <w:charset w:val="01"/>
    <w:family w:val="swiss"/>
    <w:pitch w:val="variable"/>
  </w:font>
  <w:font w:name="SimSun">
    <w:altName w:val="宋体"/>
    <w:panose1 w:val="02010600030101010101"/>
    <w:charset w:val="86"/>
    <w:family w:val="auto"/>
    <w:pitch w:val="variable"/>
    <w:sig w:usb0="00000003" w:usb1="288F0000" w:usb2="00000016" w:usb3="00000000" w:csb0="00040001" w:csb1="00000000"/>
  </w:font>
  <w:font w:name="Lohit Hindi">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F11"/>
    <w:rsid w:val="001C204A"/>
    <w:rsid w:val="00734F11"/>
    <w:rsid w:val="007741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B57D4"/>
  <w15:docId w15:val="{AE1D1DBE-F6E8-42B0-8D09-8681C9CC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Droid Sans Fallback" w:hAnsi="Cambria" w:cs="Times New Roman"/>
        <w:szCs w:val="24"/>
        <w:lang w:val="de-DE"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88" w:lineRule="auto"/>
    </w:pPr>
    <w:rPr>
      <w:rFonts w:ascii="Palatino" w:eastAsia="DejaVu Sans" w:hAnsi="Palatino"/>
      <w:color w:val="00000A"/>
      <w:lang w:val="en-US" w:eastAsia="de-D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erschrift1Zeichen">
    <w:name w:val="Überschrift 1 Zeichen"/>
    <w:basedOn w:val="Fuentedeprrafopredeter"/>
    <w:rPr>
      <w:rFonts w:ascii="Palatino" w:hAnsi="Palatino"/>
      <w:bCs/>
      <w:sz w:val="32"/>
      <w:szCs w:val="32"/>
    </w:rPr>
  </w:style>
  <w:style w:type="character" w:customStyle="1" w:styleId="berschrift2Zeichen">
    <w:name w:val="Überschrift 2 Zeichen"/>
    <w:basedOn w:val="Fuentedeprrafopredeter"/>
    <w:rPr>
      <w:rFonts w:ascii="Palatino" w:hAnsi="Palatino"/>
      <w:bCs/>
      <w:sz w:val="26"/>
      <w:szCs w:val="26"/>
    </w:rPr>
  </w:style>
  <w:style w:type="character" w:customStyle="1" w:styleId="SprechblasentextZeichen">
    <w:name w:val="Sprechblasentext Zeichen"/>
    <w:basedOn w:val="Fuentedeprrafopredeter"/>
    <w:rPr>
      <w:rFonts w:ascii="Lucida Grande" w:hAnsi="Lucida Grande" w:cs="Lucida Grande"/>
      <w:sz w:val="18"/>
      <w:szCs w:val="18"/>
    </w:rPr>
  </w:style>
  <w:style w:type="paragraph" w:customStyle="1" w:styleId="Heading">
    <w:name w:val="Heading"/>
    <w:basedOn w:val="Normal"/>
    <w:next w:val="TextBody"/>
    <w:pPr>
      <w:keepNext/>
      <w:spacing w:before="240" w:after="120"/>
    </w:pPr>
    <w:rPr>
      <w:rFonts w:ascii="Liberation Sans" w:eastAsia="SimSun" w:hAnsi="Liberation Sans" w:cs="Lohit Hindi"/>
      <w:sz w:val="28"/>
      <w:szCs w:val="28"/>
    </w:rPr>
  </w:style>
  <w:style w:type="paragraph" w:customStyle="1" w:styleId="TextBody">
    <w:name w:val="Text Body"/>
    <w:basedOn w:val="Normal"/>
    <w:pPr>
      <w:spacing w:after="120"/>
    </w:pPr>
  </w:style>
  <w:style w:type="paragraph" w:styleId="Lista">
    <w:name w:val="List"/>
    <w:basedOn w:val="TextBody"/>
    <w:rPr>
      <w:rFonts w:cs="Lohit Hindi"/>
    </w:rPr>
  </w:style>
  <w:style w:type="paragraph" w:styleId="Descripcin">
    <w:name w:val="caption"/>
    <w:basedOn w:val="Normal"/>
    <w:pPr>
      <w:suppressLineNumbers/>
      <w:spacing w:before="120" w:after="120"/>
    </w:pPr>
    <w:rPr>
      <w:rFonts w:cs="FreeSans"/>
      <w:i/>
      <w:iCs/>
      <w:sz w:val="24"/>
    </w:rPr>
  </w:style>
  <w:style w:type="paragraph" w:customStyle="1" w:styleId="Index">
    <w:name w:val="Index"/>
    <w:basedOn w:val="Normal"/>
    <w:pPr>
      <w:suppressLineNumbers/>
    </w:pPr>
    <w:rPr>
      <w:rFonts w:cs="Lohit Hindi"/>
    </w:rPr>
  </w:style>
  <w:style w:type="paragraph" w:customStyle="1" w:styleId="Heading11">
    <w:name w:val="Heading 11"/>
    <w:basedOn w:val="Normal"/>
    <w:pPr>
      <w:keepNext/>
      <w:keepLines/>
      <w:spacing w:before="480"/>
    </w:pPr>
    <w:rPr>
      <w:bCs/>
      <w:sz w:val="32"/>
      <w:szCs w:val="32"/>
    </w:rPr>
  </w:style>
  <w:style w:type="paragraph" w:customStyle="1" w:styleId="Heading21">
    <w:name w:val="Heading 21"/>
    <w:basedOn w:val="Normal"/>
    <w:pPr>
      <w:keepNext/>
      <w:keepLines/>
      <w:spacing w:before="280" w:after="280"/>
    </w:pPr>
    <w:rPr>
      <w:bCs/>
      <w:sz w:val="26"/>
      <w:szCs w:val="26"/>
    </w:rPr>
  </w:style>
  <w:style w:type="paragraph" w:customStyle="1" w:styleId="Caption1">
    <w:name w:val="Caption1"/>
    <w:basedOn w:val="Normal"/>
    <w:pPr>
      <w:suppressLineNumbers/>
      <w:spacing w:before="120" w:after="120"/>
    </w:pPr>
    <w:rPr>
      <w:rFonts w:cs="Lohit Hindi"/>
      <w:i/>
      <w:iCs/>
      <w:sz w:val="24"/>
    </w:rPr>
  </w:style>
  <w:style w:type="paragraph" w:styleId="Textodeglobo">
    <w:name w:val="Balloon Text"/>
    <w:basedOn w:val="Normal"/>
    <w:pPr>
      <w:spacing w:line="100" w:lineRule="atLeast"/>
    </w:pPr>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4942</Words>
  <Characters>27186</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Magenheimer;OpenTBS 1.9.6</dc:creator>
  <cp:lastModifiedBy>USUARIO</cp:lastModifiedBy>
  <cp:revision>3</cp:revision>
  <dcterms:created xsi:type="dcterms:W3CDTF">2019-06-19T18:46:00Z</dcterms:created>
  <dcterms:modified xsi:type="dcterms:W3CDTF">2019-06-19T18:47:00Z</dcterms:modified>
  <dc:language>en-US</dc:language>
</cp:coreProperties>
</file>