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5C36"/>
          <w:sz w:val="28"/>
          <w:szCs w:val="28"/>
        </w:rPr>
        <w:t xml:space="preserve">AetherPro Technologies LLC</w:t>
      </w:r>
    </w:p>
    <w:p>
      <w:pPr>
        <w:spacing w:after="80"/>
        <w:jc w:val="center"/>
      </w:pPr>
      <w:r>
        <w:rPr>
          <w:rFonts w:ascii="Arial" w:cs="Arial" w:eastAsia="Arial" w:hAnsi="Arial"/>
          <w:color w:val="666666"/>
          <w:sz w:val="22"/>
          <w:szCs w:val="22"/>
        </w:rPr>
        <w:t xml:space="preserve">Passport Alliance</w:t>
      </w:r>
    </w:p>
    <w:p>
      <w:pPr>
        <w:spacing w:after="120"/>
      </w:pPr>
      <w:r>
        <w:t xml:space="preserve"/>
      </w:r>
    </w:p>
    <w:p>
      <w:pPr>
        <w:spacing w:after="80"/>
        <w:jc w:val="center"/>
      </w:pPr>
      <w:r>
        <w:rPr>
          <w:rFonts w:ascii="Arial" w:cs="Arial" w:eastAsia="Arial" w:hAnsi="Arial"/>
          <w:b/>
          <w:bCs/>
          <w:color w:val="0A5C36"/>
          <w:sz w:val="36"/>
          <w:szCs w:val="36"/>
        </w:rPr>
        <w:t xml:space="preserve">APIS v2.0 Implementation Guide</w:t>
      </w:r>
    </w:p>
    <w:p>
      <w:pPr>
        <w:spacing w:after="80"/>
        <w:jc w:val="center"/>
      </w:pPr>
      <w:r>
        <w:rPr>
          <w:rFonts w:ascii="Arial" w:cs="Arial" w:eastAsia="Arial" w:hAnsi="Arial"/>
          <w:color w:val="444444"/>
          <w:sz w:val="22"/>
          <w:szCs w:val="22"/>
        </w:rPr>
        <w:t xml:space="preserve">passport-init, DNS Integration, TPM Setup, and Framework-Specific Integration Paths</w:t>
      </w:r>
    </w:p>
    <w:p>
      <w:pPr>
        <w:spacing w:after="120"/>
      </w:pPr>
      <w:r>
        <w:t xml:space="preserve"/>
      </w:r>
    </w:p>
    <w:p>
      <w:pPr>
        <w:spacing w:after="80"/>
        <w:jc w:val="center"/>
      </w:pPr>
      <w:r>
        <w:rPr>
          <w:rFonts w:ascii="Arial" w:cs="Arial" w:eastAsia="Arial" w:hAnsi="Arial"/>
          <w:color w:val="666666"/>
          <w:sz w:val="20"/>
          <w:szCs w:val="20"/>
        </w:rPr>
        <w:t xml:space="preserve">Author: Cory M. Gibson  |  AetherPro Technologies LLC  |  May 2026</w:t>
      </w:r>
    </w:p>
    <w:p>
      <w:r>
        <w:br w:type="page"/>
      </w:r>
    </w:p>
    <w:p>
      <w:pPr>
        <w:pStyle w:val="Heading1"/>
      </w:pPr>
      <w:r>
        <w:rPr>
          <w:rFonts w:ascii="Arial" w:cs="Arial" w:eastAsia="Arial" w:hAnsi="Arial"/>
          <w:b/>
          <w:bCs/>
          <w:sz w:val="32"/>
          <w:szCs w:val="32"/>
        </w:rPr>
        <w:t xml:space="preserve">1. Prerequisites and Environment</w:t>
      </w:r>
    </w:p>
    <w:p>
      <w:pPr>
        <w:spacing w:after="160"/>
      </w:pPr>
      <w:r>
        <w:rPr>
          <w:rFonts w:ascii="Arial" w:cs="Arial" w:eastAsia="Arial" w:hAnsi="Arial"/>
          <w:sz w:val="22"/>
          <w:szCs w:val="22"/>
        </w:rPr>
        <w:t xml:space="preserve">Before provisioning any agent passport, confirm the following environment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5C36" w:sz="1"/>
              <w:left w:val="single" w:color="0A5C36" w:sz="1"/>
              <w:bottom w:val="single" w:color="0A5C36" w:sz="1"/>
              <w:right w:val="single" w:color="0A5C36" w:sz="1"/>
            </w:tcBorders>
            <w:shd w:fill="0A5C3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0A5C36" w:sz="1"/>
              <w:left w:val="single" w:color="0A5C36" w:sz="1"/>
              <w:bottom w:val="single" w:color="0A5C36" w:sz="1"/>
              <w:right w:val="single" w:color="0A5C36" w:sz="1"/>
            </w:tcBorders>
            <w:shd w:fill="0A5C3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22.04+ / Debian 12+ recommended. Windows WSL2 supported. macOS supported via Secure Enclave path.</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TPM Access (Tier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ls /dev/tpm* — should show /dev/tpm0 or /dev/tpmrm0. If absent, Tier 2.5 (DNS) or Tier 3 (softhsm2) applies.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tpm2-tools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apt install tpm2-tools tpm2-tss — required for Tier 1/2 provisioning.</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Tier 2.5: you must have API access to your DNS provider (Cloudflare, Route53, etc.) to publish TXT records.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DNSSEC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Tier 2.5: confirm DNSSEC is enabled on your domain: dig +dnssec yourdomain.com — look for RRSIG records.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passport-init CLI: node --version</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 Issuer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APIS Realm Issuer endpoint (e.g., https://apis.aetherpro.us) must be reachable from the provisioning machine.</w:t>
            </w:r>
          </w:p>
        </w:tc>
      </w:tr>
    </w:tbl>
    <w:p>
      <w:pPr>
        <w:spacing w:after="120"/>
      </w:pPr>
      <w:r>
        <w:t xml:space="preserve"/>
      </w:r>
    </w:p>
    <w:p>
      <w:r>
        <w:br w:type="page"/>
      </w:r>
    </w:p>
    <w:p>
      <w:pPr>
        <w:pStyle w:val="Heading1"/>
      </w:pPr>
      <w:r>
        <w:rPr>
          <w:rFonts w:ascii="Arial" w:cs="Arial" w:eastAsia="Arial" w:hAnsi="Arial"/>
          <w:b/>
          <w:bCs/>
          <w:sz w:val="32"/>
          <w:szCs w:val="32"/>
        </w:rPr>
        <w:t xml:space="preserve">2. Checking Your TPM on Linux</w:t>
      </w:r>
    </w:p>
    <w:p>
      <w:pPr>
        <w:spacing w:after="160"/>
      </w:pPr>
      <w:r>
        <w:rPr>
          <w:rFonts w:ascii="Arial" w:cs="Arial" w:eastAsia="Arial" w:hAnsi="Arial"/>
          <w:sz w:val="22"/>
          <w:szCs w:val="22"/>
        </w:rPr>
        <w:t xml:space="preserve">If you have an Asus machine (or any modern PC), you almost certainly have a TPM 2.0 chip. Here is how to verify and inspect it:</w:t>
      </w:r>
    </w:p>
    <w:p>
      <w:pPr>
        <w:spacing w:after="120"/>
      </w:pPr>
      <w:r>
        <w:t xml:space="preserve"/>
      </w:r>
    </w:p>
    <w:p>
      <w:pPr>
        <w:pStyle w:val="Heading2"/>
      </w:pPr>
      <w:r>
        <w:rPr>
          <w:rFonts w:ascii="Arial" w:cs="Arial" w:eastAsia="Arial" w:hAnsi="Arial"/>
          <w:b/>
          <w:bCs/>
          <w:sz w:val="26"/>
          <w:szCs w:val="26"/>
        </w:rPr>
        <w:t xml:space="preserve">2.1 Verify TPM Presence</w:t>
      </w:r>
    </w:p>
    <w:p>
      <w:pPr>
        <w:shd w:fill="1E1E1E" w:val="clear"/>
        <w:spacing w:after="80" w:before="80"/>
      </w:pPr>
      <w:r>
        <w:rPr>
          <w:rFonts w:ascii="Courier New" w:cs="Courier New" w:eastAsia="Courier New" w:hAnsi="Courier New"/>
          <w:color w:val="D4D4D4"/>
          <w:sz w:val="18"/>
          <w:szCs w:val="18"/>
        </w:rPr>
        <w:t xml:space="preserve"># Check if TPM device exists</w:t>
      </w:r>
    </w:p>
    <w:p>
      <w:pPr>
        <w:shd w:fill="1E1E1E" w:val="clear"/>
        <w:spacing w:after="80" w:before="80"/>
      </w:pPr>
      <w:r>
        <w:rPr>
          <w:rFonts w:ascii="Courier New" w:cs="Courier New" w:eastAsia="Courier New" w:hAnsi="Courier New"/>
          <w:color w:val="D4D4D4"/>
          <w:sz w:val="18"/>
          <w:szCs w:val="18"/>
        </w:rPr>
        <w:t xml:space="preserve">ls /dev/tpm*</w:t>
      </w:r>
    </w:p>
    <w:p>
      <w:pPr>
        <w:shd w:fill="1E1E1E" w:val="clear"/>
        <w:spacing w:after="80" w:before="80"/>
      </w:pPr>
      <w:r>
        <w:rPr>
          <w:rFonts w:ascii="Courier New" w:cs="Courier New" w:eastAsia="Courier New" w:hAnsi="Courier New"/>
          <w:color w:val="D4D4D4"/>
          <w:sz w:val="18"/>
          <w:szCs w:val="18"/>
        </w:rPr>
        <w:t xml:space="preserve"># Should return: /dev/tpm0  and/or  /dev/tpmrm0</w:t>
      </w:r>
    </w:p>
    <w:p>
      <w:pPr>
        <w:spacing w:after="120"/>
      </w:pPr>
      <w:r>
        <w:t xml:space="preserve"/>
      </w:r>
    </w:p>
    <w:p>
      <w:pPr>
        <w:shd w:fill="1E1E1E" w:val="clear"/>
        <w:spacing w:after="80" w:before="80"/>
      </w:pPr>
      <w:r>
        <w:rPr>
          <w:rFonts w:ascii="Courier New" w:cs="Courier New" w:eastAsia="Courier New" w:hAnsi="Courier New"/>
          <w:color w:val="D4D4D4"/>
          <w:sz w:val="18"/>
          <w:szCs w:val="18"/>
        </w:rPr>
        <w:t xml:space="preserve"># Check TPM version and manufacturer info</w:t>
      </w:r>
    </w:p>
    <w:p>
      <w:pPr>
        <w:shd w:fill="1E1E1E" w:val="clear"/>
        <w:spacing w:after="80" w:before="80"/>
      </w:pPr>
      <w:r>
        <w:rPr>
          <w:rFonts w:ascii="Courier New" w:cs="Courier New" w:eastAsia="Courier New" w:hAnsi="Courier New"/>
          <w:color w:val="D4D4D4"/>
          <w:sz w:val="18"/>
          <w:szCs w:val="18"/>
        </w:rPr>
        <w:t xml:space="preserve">sudo tpm2_getcap properties-fixed</w:t>
      </w:r>
    </w:p>
    <w:p>
      <w:pPr>
        <w:shd w:fill="1E1E1E" w:val="clear"/>
        <w:spacing w:after="80" w:before="80"/>
      </w:pPr>
      <w:r>
        <w:rPr>
          <w:rFonts w:ascii="Courier New" w:cs="Courier New" w:eastAsia="Courier New" w:hAnsi="Courier New"/>
          <w:color w:val="D4D4D4"/>
          <w:sz w:val="18"/>
          <w:szCs w:val="18"/>
        </w:rPr>
        <w:t xml:space="preserve"># Look for: TPM2_PT_MANUFACTURER, TPM2_PT_FIRMWARE_VERSION_1</w:t>
      </w:r>
    </w:p>
    <w:p>
      <w:pPr>
        <w:spacing w:after="120"/>
      </w:pPr>
      <w:r>
        <w:t xml:space="preserve"/>
      </w:r>
    </w:p>
    <w:p>
      <w:pPr>
        <w:pStyle w:val="Heading2"/>
      </w:pPr>
      <w:r>
        <w:rPr>
          <w:rFonts w:ascii="Arial" w:cs="Arial" w:eastAsia="Arial" w:hAnsi="Arial"/>
          <w:b/>
          <w:bCs/>
          <w:sz w:val="26"/>
          <w:szCs w:val="26"/>
        </w:rPr>
        <w:t xml:space="preserve">2.2 Inspect Your EK (Your Machine CAGE Code)</w:t>
      </w:r>
    </w:p>
    <w:p>
      <w:pPr>
        <w:shd w:fill="1E1E1E" w:val="clear"/>
        <w:spacing w:after="80" w:before="80"/>
      </w:pPr>
      <w:r>
        <w:rPr>
          <w:rFonts w:ascii="Courier New" w:cs="Courier New" w:eastAsia="Courier New" w:hAnsi="Courier New"/>
          <w:color w:val="D4D4D4"/>
          <w:sz w:val="18"/>
          <w:szCs w:val="18"/>
        </w:rPr>
        <w:t xml:space="preserve"># Generate and display your Endorsement Key</w:t>
      </w:r>
    </w:p>
    <w:p>
      <w:pPr>
        <w:shd w:fill="1E1E1E" w:val="clear"/>
        <w:spacing w:after="80" w:before="80"/>
      </w:pPr>
      <w:r>
        <w:rPr>
          <w:rFonts w:ascii="Courier New" w:cs="Courier New" w:eastAsia="Courier New" w:hAnsi="Courier New"/>
          <w:color w:val="D4D4D4"/>
          <w:sz w:val="18"/>
          <w:szCs w:val="18"/>
        </w:rPr>
        <w:t xml:space="preserve">sudo tpm2_createek -c /tmp/ek.ctx -G rsa -u /tmp/ek.pub</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Get your EK fingerprint (this is your machine's unique hardware ID)</w:t>
      </w:r>
    </w:p>
    <w:p>
      <w:pPr>
        <w:shd w:fill="1E1E1E" w:val="clear"/>
        <w:spacing w:after="80" w:before="80"/>
      </w:pPr>
      <w:r>
        <w:rPr>
          <w:rFonts w:ascii="Courier New" w:cs="Courier New" w:eastAsia="Courier New" w:hAnsi="Courier New"/>
          <w:color w:val="D4D4D4"/>
          <w:sz w:val="18"/>
          <w:szCs w:val="18"/>
        </w:rPr>
        <w:t xml:space="preserve">openssl rsa -pubin -in /tmp/ek.pub -outform DER 2&gt;/dev/null | sha256sum</w:t>
      </w:r>
    </w:p>
    <w:p>
      <w:pPr>
        <w:shd w:fill="1E1E1E" w:val="clear"/>
        <w:spacing w:after="80" w:before="80"/>
      </w:pPr>
      <w:r>
        <w:rPr>
          <w:rFonts w:ascii="Courier New" w:cs="Courier New" w:eastAsia="Courier New" w:hAnsi="Courier New"/>
          <w:color w:val="D4D4D4"/>
          <w:sz w:val="18"/>
          <w:szCs w:val="18"/>
        </w:rPr>
        <w:t xml:space="preserve"># Save this fingerprint -- it is your machine's CAGE code equivalent</w:t>
      </w:r>
    </w:p>
    <w:p>
      <w:pPr>
        <w:spacing w:after="120"/>
      </w:pPr>
      <w:r>
        <w:t xml:space="preserve"/>
      </w:r>
    </w:p>
    <w:p>
      <w:pPr>
        <w:pStyle w:val="Heading2"/>
      </w:pPr>
      <w:r>
        <w:rPr>
          <w:rFonts w:ascii="Arial" w:cs="Arial" w:eastAsia="Arial" w:hAnsi="Arial"/>
          <w:b/>
          <w:bCs/>
          <w:sz w:val="26"/>
          <w:szCs w:val="26"/>
        </w:rPr>
        <w:t xml:space="preserve">2.3 Create Your Platform Attestation Key</w:t>
      </w:r>
    </w:p>
    <w:p>
      <w:pPr>
        <w:shd w:fill="1E1E1E" w:val="clear"/>
        <w:spacing w:after="80" w:before="80"/>
      </w:pPr>
      <w:r>
        <w:rPr>
          <w:rFonts w:ascii="Courier New" w:cs="Courier New" w:eastAsia="Courier New" w:hAnsi="Courier New"/>
          <w:color w:val="D4D4D4"/>
          <w:sz w:val="18"/>
          <w:szCs w:val="18"/>
        </w:rPr>
        <w:t xml:space="preserve"># Create the Storage Root Key (parent for all application keys)</w:t>
      </w:r>
    </w:p>
    <w:p>
      <w:pPr>
        <w:shd w:fill="1E1E1E" w:val="clear"/>
        <w:spacing w:after="80" w:before="80"/>
      </w:pPr>
      <w:r>
        <w:rPr>
          <w:rFonts w:ascii="Courier New" w:cs="Courier New" w:eastAsia="Courier New" w:hAnsi="Courier New"/>
          <w:color w:val="D4D4D4"/>
          <w:sz w:val="18"/>
          <w:szCs w:val="18"/>
        </w:rPr>
        <w:t xml:space="preserve">sudo tpm2_createprimary -C o -g sha256 -G rsa -c /tmp/srk.ctx</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Create the Attestation Key (machine signing key)</w:t>
      </w:r>
    </w:p>
    <w:p>
      <w:pPr>
        <w:shd w:fill="1E1E1E" w:val="clear"/>
        <w:spacing w:after="80" w:before="80"/>
      </w:pPr>
      <w:r>
        <w:rPr>
          <w:rFonts w:ascii="Courier New" w:cs="Courier New" w:eastAsia="Courier New" w:hAnsi="Courier New"/>
          <w:color w:val="D4D4D4"/>
          <w:sz w:val="18"/>
          <w:szCs w:val="18"/>
        </w:rPr>
        <w:t xml:space="preserve">sudo tpm2_createak -C /tmp/srk.ctx -c /tmp/ak.ctx -G rsa -g sha256 -s rsassa -u /tmp/ak.pub -n /tmp/ak.name</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Persist the AK so it survives reboots</w:t>
      </w:r>
    </w:p>
    <w:p>
      <w:pPr>
        <w:shd w:fill="1E1E1E" w:val="clear"/>
        <w:spacing w:after="80" w:before="80"/>
      </w:pPr>
      <w:r>
        <w:rPr>
          <w:rFonts w:ascii="Courier New" w:cs="Courier New" w:eastAsia="Courier New" w:hAnsi="Courier New"/>
          <w:color w:val="D4D4D4"/>
          <w:sz w:val="18"/>
          <w:szCs w:val="18"/>
        </w:rPr>
        <w:t xml:space="preserve">sudo tpm2_evictcontrol -c /tmp/ak.ctx 0x81010001</w:t>
      </w:r>
    </w:p>
    <w:p>
      <w:pPr>
        <w:shd w:fill="1E1E1E" w:val="clear"/>
        <w:spacing w:after="80" w:before="80"/>
      </w:pPr>
      <w:r>
        <w:rPr>
          <w:rFonts w:ascii="Courier New" w:cs="Courier New" w:eastAsia="Courier New" w:hAnsi="Courier New"/>
          <w:color w:val="D4D4D4"/>
          <w:sz w:val="18"/>
          <w:szCs w:val="18"/>
        </w:rPr>
        <w:t xml:space="preserve"># The AK is now permanently stored at handle 0x81010001</w:t>
      </w:r>
    </w:p>
    <w:p>
      <w:pPr>
        <w:spacing w:after="120"/>
      </w:pPr>
      <w:r>
        <w:t xml:space="preserve"/>
      </w:r>
    </w:p>
    <w:p>
      <w:pPr>
        <w:pStyle w:val="Heading2"/>
      </w:pPr>
      <w:r>
        <w:rPr>
          <w:rFonts w:ascii="Arial" w:cs="Arial" w:eastAsia="Arial" w:hAnsi="Arial"/>
          <w:b/>
          <w:bCs/>
          <w:sz w:val="26"/>
          <w:szCs w:val="26"/>
        </w:rPr>
        <w:t xml:space="preserve">2.4 Create an Agent Application Key (One Per Agent)</w:t>
      </w:r>
    </w:p>
    <w:p>
      <w:pPr>
        <w:shd w:fill="1E1E1E" w:val="clear"/>
        <w:spacing w:after="80" w:before="80"/>
      </w:pPr>
      <w:r>
        <w:rPr>
          <w:rFonts w:ascii="Courier New" w:cs="Courier New" w:eastAsia="Courier New" w:hAnsi="Courier New"/>
          <w:color w:val="D4D4D4"/>
          <w:sz w:val="18"/>
          <w:szCs w:val="18"/>
        </w:rPr>
        <w:t xml:space="preserve"># Create a non-restricted application key for agent omni-agent-001</w:t>
      </w:r>
    </w:p>
    <w:p>
      <w:pPr>
        <w:shd w:fill="1E1E1E" w:val="clear"/>
        <w:spacing w:after="80" w:before="80"/>
      </w:pPr>
      <w:r>
        <w:rPr>
          <w:rFonts w:ascii="Courier New" w:cs="Courier New" w:eastAsia="Courier New" w:hAnsi="Courier New"/>
          <w:color w:val="D4D4D4"/>
          <w:sz w:val="18"/>
          <w:szCs w:val="18"/>
        </w:rPr>
        <w:t xml:space="preserve">sudo tpm2_create -C 0x81010001 -G ecc:ecdsa -g sha256 -u /tmp/agent001.pub -r /tmp/agent001.priv</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Load and persist at unique handle</w:t>
      </w:r>
    </w:p>
    <w:p>
      <w:pPr>
        <w:shd w:fill="1E1E1E" w:val="clear"/>
        <w:spacing w:after="80" w:before="80"/>
      </w:pPr>
      <w:r>
        <w:rPr>
          <w:rFonts w:ascii="Courier New" w:cs="Courier New" w:eastAsia="Courier New" w:hAnsi="Courier New"/>
          <w:color w:val="D4D4D4"/>
          <w:sz w:val="18"/>
          <w:szCs w:val="18"/>
        </w:rPr>
        <w:t xml:space="preserve">sudo tpm2_load -C 0x81010001 -u /tmp/agent001.pub -r /tmp/agent001.priv -c /tmp/agent001.ctx</w:t>
      </w:r>
    </w:p>
    <w:p>
      <w:pPr>
        <w:shd w:fill="1E1E1E" w:val="clear"/>
        <w:spacing w:after="80" w:before="80"/>
      </w:pPr>
      <w:r>
        <w:rPr>
          <w:rFonts w:ascii="Courier New" w:cs="Courier New" w:eastAsia="Courier New" w:hAnsi="Courier New"/>
          <w:color w:val="D4D4D4"/>
          <w:sz w:val="18"/>
          <w:szCs w:val="18"/>
        </w:rPr>
        <w:t xml:space="preserve">sudo tpm2_evictcontrol -c /tmp/agent001.ctx 0x81020001</w:t>
      </w:r>
    </w:p>
    <w:p>
      <w:pPr>
        <w:shd w:fill="1E1E1E" w:val="clear"/>
        <w:spacing w:after="80" w:before="80"/>
      </w:pPr>
      <w:r>
        <w:rPr>
          <w:rFonts w:ascii="Courier New" w:cs="Courier New" w:eastAsia="Courier New" w:hAnsi="Courier New"/>
          <w:color w:val="D4D4D4"/>
          <w:sz w:val="18"/>
          <w:szCs w:val="18"/>
        </w:rPr>
        <w:t xml:space="preserve"># Handle 0x81020001 = agent-001, 0x81020002 = agent-002, etc.</w:t>
      </w:r>
    </w:p>
    <w:p>
      <w:pPr>
        <w:spacing w:after="120"/>
      </w:pPr>
      <w:r>
        <w:t xml:space="preserve"/>
      </w:r>
    </w:p>
    <w:p>
      <w:r>
        <w:br w:type="page"/>
      </w:r>
    </w:p>
    <w:p>
      <w:pPr>
        <w:pStyle w:val="Heading1"/>
      </w:pPr>
      <w:r>
        <w:rPr>
          <w:rFonts w:ascii="Arial" w:cs="Arial" w:eastAsia="Arial" w:hAnsi="Arial"/>
          <w:b/>
          <w:bCs/>
          <w:sz w:val="32"/>
          <w:szCs w:val="32"/>
        </w:rPr>
        <w:t xml:space="preserve">3. passport-init: The APIS Provisioning Tool</w:t>
      </w:r>
    </w:p>
    <w:p>
      <w:pPr>
        <w:spacing w:after="160"/>
      </w:pPr>
      <w:r>
        <w:rPr>
          <w:rFonts w:ascii="Arial" w:cs="Arial" w:eastAsia="Arial" w:hAnsi="Arial"/>
          <w:sz w:val="22"/>
          <w:szCs w:val="22"/>
        </w:rPr>
        <w:t xml:space="preserve">passport-init is the APIS equivalent of certbot. It automates machine registration, challenge-response proof of identity, passport issuance, installation, and renewal scheduling.</w:t>
      </w:r>
    </w:p>
    <w:p>
      <w:pPr>
        <w:spacing w:after="120"/>
      </w:pPr>
      <w:r>
        <w:t xml:space="preserve"/>
      </w:r>
    </w:p>
    <w:p>
      <w:pPr>
        <w:pStyle w:val="Heading2"/>
      </w:pPr>
      <w:r>
        <w:rPr>
          <w:rFonts w:ascii="Arial" w:cs="Arial" w:eastAsia="Arial" w:hAnsi="Arial"/>
          <w:b/>
          <w:bCs/>
          <w:sz w:val="26"/>
          <w:szCs w:val="26"/>
        </w:rPr>
        <w:t xml:space="preserve">3.1 Installation</w:t>
      </w:r>
    </w:p>
    <w:p>
      <w:pPr>
        <w:shd w:fill="1E1E1E" w:val="clear"/>
        <w:spacing w:after="80" w:before="80"/>
      </w:pPr>
      <w:r>
        <w:rPr>
          <w:rFonts w:ascii="Courier New" w:cs="Courier New" w:eastAsia="Courier New" w:hAnsi="Courier New"/>
          <w:color w:val="D4D4D4"/>
          <w:sz w:val="18"/>
          <w:szCs w:val="18"/>
        </w:rPr>
        <w:t xml:space="preserve">npm install -g @passport-alliance/passport-init</w:t>
      </w:r>
    </w:p>
    <w:p>
      <w:pPr>
        <w:shd w:fill="1E1E1E" w:val="clear"/>
        <w:spacing w:after="80" w:before="80"/>
      </w:pPr>
      <w:r>
        <w:rPr>
          <w:rFonts w:ascii="Courier New" w:cs="Courier New" w:eastAsia="Courier New" w:hAnsi="Courier New"/>
          <w:color w:val="D4D4D4"/>
          <w:sz w:val="18"/>
          <w:szCs w:val="18"/>
        </w:rPr>
        <w:t xml:space="preserve"># Or via curl installer:</w:t>
      </w:r>
    </w:p>
    <w:p>
      <w:pPr>
        <w:shd w:fill="1E1E1E" w:val="clear"/>
        <w:spacing w:after="80" w:before="80"/>
      </w:pPr>
      <w:r>
        <w:rPr>
          <w:rFonts w:ascii="Courier New" w:cs="Courier New" w:eastAsia="Courier New" w:hAnsi="Courier New"/>
          <w:color w:val="D4D4D4"/>
          <w:sz w:val="18"/>
          <w:szCs w:val="18"/>
        </w:rPr>
        <w:t xml:space="preserve">curl -sSL https://apis.aetherpro.us/install.sh | bash</w:t>
      </w:r>
    </w:p>
    <w:p>
      <w:pPr>
        <w:spacing w:after="120"/>
      </w:pPr>
      <w:r>
        <w:t xml:space="preserve"/>
      </w:r>
    </w:p>
    <w:p>
      <w:pPr>
        <w:pStyle w:val="Heading2"/>
      </w:pPr>
      <w:r>
        <w:rPr>
          <w:rFonts w:ascii="Arial" w:cs="Arial" w:eastAsia="Arial" w:hAnsi="Arial"/>
          <w:b/>
          <w:bCs/>
          <w:sz w:val="26"/>
          <w:szCs w:val="26"/>
        </w:rPr>
        <w:t xml:space="preserve">3.2 Machine Registration (One-Time Per Machine)</w:t>
      </w:r>
    </w:p>
    <w:p>
      <w:pPr>
        <w:shd w:fill="1E1E1E" w:val="clear"/>
        <w:spacing w:after="80" w:before="80"/>
      </w:pPr>
      <w:r>
        <w:rPr>
          <w:rFonts w:ascii="Courier New" w:cs="Courier New" w:eastAsia="Courier New" w:hAnsi="Courier New"/>
          <w:color w:val="D4D4D4"/>
          <w:sz w:val="18"/>
          <w:szCs w:val="18"/>
        </w:rPr>
        <w:t xml:space="preserve"># Register this machine with your realm issuer</w:t>
      </w:r>
    </w:p>
    <w:p>
      <w:pPr>
        <w:shd w:fill="1E1E1E" w:val="clear"/>
        <w:spacing w:after="80" w:before="80"/>
      </w:pPr>
      <w:r>
        <w:rPr>
          <w:rFonts w:ascii="Courier New" w:cs="Courier New" w:eastAsia="Courier New" w:hAnsi="Courier New"/>
          <w:color w:val="D4D4D4"/>
          <w:sz w:val="18"/>
          <w:szCs w:val="18"/>
        </w:rPr>
        <w:t xml:space="preserve"># For Tier 1 (physical TPM):</w:t>
      </w:r>
    </w:p>
    <w:p>
      <w:pPr>
        <w:shd w:fill="1E1E1E" w:val="clear"/>
        <w:spacing w:after="80" w:before="80"/>
      </w:pPr>
      <w:r>
        <w:rPr>
          <w:rFonts w:ascii="Courier New" w:cs="Courier New" w:eastAsia="Courier New" w:hAnsi="Courier New"/>
          <w:color w:val="D4D4D4"/>
          <w:sz w:val="18"/>
          <w:szCs w:val="18"/>
        </w:rPr>
        <w:t xml:space="preserve">sudo passport-init register-machine \</w:t>
      </w:r>
    </w:p>
    <w:p>
      <w:pPr>
        <w:shd w:fill="1E1E1E" w:val="clear"/>
        <w:spacing w:after="80" w:before="80"/>
      </w:pPr>
      <w:r>
        <w:rPr>
          <w:rFonts w:ascii="Courier New" w:cs="Courier New" w:eastAsia="Courier New" w:hAnsi="Courier New"/>
          <w:color w:val="D4D4D4"/>
          <w:sz w:val="18"/>
          <w:szCs w:val="18"/>
        </w:rPr>
        <w:t xml:space="preserve">  --realm aetherpro.us \</w:t>
      </w:r>
    </w:p>
    <w:p>
      <w:pPr>
        <w:shd w:fill="1E1E1E" w:val="clear"/>
        <w:spacing w:after="80" w:before="80"/>
      </w:pPr>
      <w:r>
        <w:rPr>
          <w:rFonts w:ascii="Courier New" w:cs="Courier New" w:eastAsia="Courier New" w:hAnsi="Courier New"/>
          <w:color w:val="D4D4D4"/>
          <w:sz w:val="18"/>
          <w:szCs w:val="18"/>
        </w:rPr>
        <w:t xml:space="preserve">  --principal "AetherPro Technologies LLC" \</w:t>
      </w:r>
    </w:p>
    <w:p>
      <w:pPr>
        <w:shd w:fill="1E1E1E" w:val="clear"/>
        <w:spacing w:after="80" w:before="80"/>
      </w:pPr>
      <w:r>
        <w:rPr>
          <w:rFonts w:ascii="Courier New" w:cs="Courier New" w:eastAsia="Courier New" w:hAnsi="Courier New"/>
          <w:color w:val="D4D4D4"/>
          <w:sz w:val="18"/>
          <w:szCs w:val="18"/>
        </w:rPr>
        <w:t xml:space="preserve">  --tier tpm \</w:t>
      </w:r>
    </w:p>
    <w:p>
      <w:pPr>
        <w:shd w:fill="1E1E1E" w:val="clear"/>
        <w:spacing w:after="80" w:before="80"/>
      </w:pPr>
      <w:r>
        <w:rPr>
          <w:rFonts w:ascii="Courier New" w:cs="Courier New" w:eastAsia="Courier New" w:hAnsi="Courier New"/>
          <w:color w:val="D4D4D4"/>
          <w:sz w:val="18"/>
          <w:szCs w:val="18"/>
        </w:rPr>
        <w:t xml:space="preserve">  --ak-handle 0x81010001</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For Tier 2.5 (DNS-anchored, no TPM):</w:t>
      </w:r>
    </w:p>
    <w:p>
      <w:pPr>
        <w:shd w:fill="1E1E1E" w:val="clear"/>
        <w:spacing w:after="80" w:before="80"/>
      </w:pPr>
      <w:r>
        <w:rPr>
          <w:rFonts w:ascii="Courier New" w:cs="Courier New" w:eastAsia="Courier New" w:hAnsi="Courier New"/>
          <w:color w:val="D4D4D4"/>
          <w:sz w:val="18"/>
          <w:szCs w:val="18"/>
        </w:rPr>
        <w:t xml:space="preserve">passport-init register-machine \</w:t>
      </w:r>
    </w:p>
    <w:p>
      <w:pPr>
        <w:shd w:fill="1E1E1E" w:val="clear"/>
        <w:spacing w:after="80" w:before="80"/>
      </w:pPr>
      <w:r>
        <w:rPr>
          <w:rFonts w:ascii="Courier New" w:cs="Courier New" w:eastAsia="Courier New" w:hAnsi="Courier New"/>
          <w:color w:val="D4D4D4"/>
          <w:sz w:val="18"/>
          <w:szCs w:val="18"/>
        </w:rPr>
        <w:t xml:space="preserve">  --realm aetherpro.us \</w:t>
      </w:r>
    </w:p>
    <w:p>
      <w:pPr>
        <w:shd w:fill="1E1E1E" w:val="clear"/>
        <w:spacing w:after="80" w:before="80"/>
      </w:pPr>
      <w:r>
        <w:rPr>
          <w:rFonts w:ascii="Courier New" w:cs="Courier New" w:eastAsia="Courier New" w:hAnsi="Courier New"/>
          <w:color w:val="D4D4D4"/>
          <w:sz w:val="18"/>
          <w:szCs w:val="18"/>
        </w:rPr>
        <w:t xml:space="preserve">  --principal "AetherPro Technologies LLC" \</w:t>
      </w:r>
    </w:p>
    <w:p>
      <w:pPr>
        <w:shd w:fill="1E1E1E" w:val="clear"/>
        <w:spacing w:after="80" w:before="80"/>
      </w:pPr>
      <w:r>
        <w:rPr>
          <w:rFonts w:ascii="Courier New" w:cs="Courier New" w:eastAsia="Courier New" w:hAnsi="Courier New"/>
          <w:color w:val="D4D4D4"/>
          <w:sz w:val="18"/>
          <w:szCs w:val="18"/>
        </w:rPr>
        <w:t xml:space="preserve">  --tier dns \</w:t>
      </w:r>
    </w:p>
    <w:p>
      <w:pPr>
        <w:shd w:fill="1E1E1E" w:val="clear"/>
        <w:spacing w:after="80" w:before="80"/>
      </w:pPr>
      <w:r>
        <w:rPr>
          <w:rFonts w:ascii="Courier New" w:cs="Courier New" w:eastAsia="Courier New" w:hAnsi="Courier New"/>
          <w:color w:val="D4D4D4"/>
          <w:sz w:val="18"/>
          <w:szCs w:val="18"/>
        </w:rPr>
        <w:t xml:space="preserve">  --dns-provider cloudflare \</w:t>
      </w:r>
    </w:p>
    <w:p>
      <w:pPr>
        <w:shd w:fill="1E1E1E" w:val="clear"/>
        <w:spacing w:after="80" w:before="80"/>
      </w:pPr>
      <w:r>
        <w:rPr>
          <w:rFonts w:ascii="Courier New" w:cs="Courier New" w:eastAsia="Courier New" w:hAnsi="Courier New"/>
          <w:color w:val="D4D4D4"/>
          <w:sz w:val="18"/>
          <w:szCs w:val="18"/>
        </w:rPr>
        <w:t xml:space="preserve">  --dns-api-token $CF_API_TOKEN</w:t>
      </w:r>
    </w:p>
    <w:p>
      <w:pPr>
        <w:spacing w:after="120"/>
      </w:pPr>
      <w:r>
        <w:t xml:space="preserve"/>
      </w:r>
    </w:p>
    <w:p>
      <w:pPr>
        <w:pStyle w:val="Heading2"/>
      </w:pPr>
      <w:r>
        <w:rPr>
          <w:rFonts w:ascii="Arial" w:cs="Arial" w:eastAsia="Arial" w:hAnsi="Arial"/>
          <w:b/>
          <w:bCs/>
          <w:sz w:val="26"/>
          <w:szCs w:val="26"/>
        </w:rPr>
        <w:t xml:space="preserve">3.3 Agent Provisioning (Run Once Per Agent)</w:t>
      </w:r>
    </w:p>
    <w:p>
      <w:pPr>
        <w:shd w:fill="1E1E1E" w:val="clear"/>
        <w:spacing w:after="80" w:before="80"/>
      </w:pPr>
      <w:r>
        <w:rPr>
          <w:rFonts w:ascii="Courier New" w:cs="Courier New" w:eastAsia="Courier New" w:hAnsi="Courier New"/>
          <w:color w:val="D4D4D4"/>
          <w:sz w:val="18"/>
          <w:szCs w:val="18"/>
        </w:rPr>
        <w:t xml:space="preserve"># Provision a passport for OmniAgent (Tier 1, TPM-backed)</w:t>
      </w:r>
    </w:p>
    <w:p>
      <w:pPr>
        <w:shd w:fill="1E1E1E" w:val="clear"/>
        <w:spacing w:after="80" w:before="80"/>
      </w:pPr>
      <w:r>
        <w:rPr>
          <w:rFonts w:ascii="Courier New" w:cs="Courier New" w:eastAsia="Courier New" w:hAnsi="Courier New"/>
          <w:color w:val="D4D4D4"/>
          <w:sz w:val="18"/>
          <w:szCs w:val="18"/>
        </w:rPr>
        <w:t xml:space="preserve">sudo passport-init provision \</w:t>
      </w:r>
    </w:p>
    <w:p>
      <w:pPr>
        <w:shd w:fill="1E1E1E" w:val="clear"/>
        <w:spacing w:after="80" w:before="80"/>
      </w:pPr>
      <w:r>
        <w:rPr>
          <w:rFonts w:ascii="Courier New" w:cs="Courier New" w:eastAsia="Courier New" w:hAnsi="Courier New"/>
          <w:color w:val="D4D4D4"/>
          <w:sz w:val="18"/>
          <w:szCs w:val="18"/>
        </w:rPr>
        <w:t xml:space="preserve">  --realm aetherpro.us \</w:t>
      </w:r>
    </w:p>
    <w:p>
      <w:pPr>
        <w:shd w:fill="1E1E1E" w:val="clear"/>
        <w:spacing w:after="80" w:before="80"/>
      </w:pPr>
      <w:r>
        <w:rPr>
          <w:rFonts w:ascii="Courier New" w:cs="Courier New" w:eastAsia="Courier New" w:hAnsi="Courier New"/>
          <w:color w:val="D4D4D4"/>
          <w:sz w:val="18"/>
          <w:szCs w:val="18"/>
        </w:rPr>
        <w:t xml:space="preserve">  --agent-name omni-agent-001 \</w:t>
      </w:r>
    </w:p>
    <w:p>
      <w:pPr>
        <w:shd w:fill="1E1E1E" w:val="clear"/>
        <w:spacing w:after="80" w:before="80"/>
      </w:pPr>
      <w:r>
        <w:rPr>
          <w:rFonts w:ascii="Courier New" w:cs="Courier New" w:eastAsia="Courier New" w:hAnsi="Courier New"/>
          <w:color w:val="D4D4D4"/>
          <w:sz w:val="18"/>
          <w:szCs w:val="18"/>
        </w:rPr>
        <w:t xml:space="preserve">  --framework custom \</w:t>
      </w:r>
    </w:p>
    <w:p>
      <w:pPr>
        <w:shd w:fill="1E1E1E" w:val="clear"/>
        <w:spacing w:after="80" w:before="80"/>
      </w:pPr>
      <w:r>
        <w:rPr>
          <w:rFonts w:ascii="Courier New" w:cs="Courier New" w:eastAsia="Courier New" w:hAnsi="Courier New"/>
          <w:color w:val="D4D4D4"/>
          <w:sz w:val="18"/>
          <w:szCs w:val="18"/>
        </w:rPr>
        <w:t xml:space="preserve">  --model mistral-small-4 \</w:t>
      </w:r>
    </w:p>
    <w:p>
      <w:pPr>
        <w:shd w:fill="1E1E1E" w:val="clear"/>
        <w:spacing w:after="80" w:before="80"/>
      </w:pPr>
      <w:r>
        <w:rPr>
          <w:rFonts w:ascii="Courier New" w:cs="Courier New" w:eastAsia="Courier New" w:hAnsi="Courier New"/>
          <w:color w:val="D4D4D4"/>
          <w:sz w:val="18"/>
          <w:szCs w:val="18"/>
        </w:rPr>
        <w:t xml:space="preserve">  --harness aether-gateway \</w:t>
      </w:r>
    </w:p>
    <w:p>
      <w:pPr>
        <w:shd w:fill="1E1E1E" w:val="clear"/>
        <w:spacing w:after="80" w:before="80"/>
      </w:pPr>
      <w:r>
        <w:rPr>
          <w:rFonts w:ascii="Courier New" w:cs="Courier New" w:eastAsia="Courier New" w:hAnsi="Courier New"/>
          <w:color w:val="D4D4D4"/>
          <w:sz w:val="18"/>
          <w:szCs w:val="18"/>
        </w:rPr>
        <w:t xml:space="preserve">  --tier tpm \</w:t>
      </w:r>
    </w:p>
    <w:p>
      <w:pPr>
        <w:shd w:fill="1E1E1E" w:val="clear"/>
        <w:spacing w:after="80" w:before="80"/>
      </w:pPr>
      <w:r>
        <w:rPr>
          <w:rFonts w:ascii="Courier New" w:cs="Courier New" w:eastAsia="Courier New" w:hAnsi="Courier New"/>
          <w:color w:val="D4D4D4"/>
          <w:sz w:val="18"/>
          <w:szCs w:val="18"/>
        </w:rPr>
        <w:t xml:space="preserve">  --ak-handle 0x81010001 \</w:t>
      </w:r>
    </w:p>
    <w:p>
      <w:pPr>
        <w:shd w:fill="1E1E1E" w:val="clear"/>
        <w:spacing w:after="80" w:before="80"/>
      </w:pPr>
      <w:r>
        <w:rPr>
          <w:rFonts w:ascii="Courier New" w:cs="Courier New" w:eastAsia="Courier New" w:hAnsi="Courier New"/>
          <w:color w:val="D4D4D4"/>
          <w:sz w:val="18"/>
          <w:szCs w:val="18"/>
        </w:rPr>
        <w:t xml:space="preserve">  --app-key-handle 0x81020001</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Provision for an OpenHands agent (Tier 2.5, DNS)</w:t>
      </w:r>
    </w:p>
    <w:p>
      <w:pPr>
        <w:shd w:fill="1E1E1E" w:val="clear"/>
        <w:spacing w:after="80" w:before="80"/>
      </w:pPr>
      <w:r>
        <w:rPr>
          <w:rFonts w:ascii="Courier New" w:cs="Courier New" w:eastAsia="Courier New" w:hAnsi="Courier New"/>
          <w:color w:val="D4D4D4"/>
          <w:sz w:val="18"/>
          <w:szCs w:val="18"/>
        </w:rPr>
        <w:t xml:space="preserve">passport-init provision \</w:t>
      </w:r>
    </w:p>
    <w:p>
      <w:pPr>
        <w:shd w:fill="1E1E1E" w:val="clear"/>
        <w:spacing w:after="80" w:before="80"/>
      </w:pPr>
      <w:r>
        <w:rPr>
          <w:rFonts w:ascii="Courier New" w:cs="Courier New" w:eastAsia="Courier New" w:hAnsi="Courier New"/>
          <w:color w:val="D4D4D4"/>
          <w:sz w:val="18"/>
          <w:szCs w:val="18"/>
        </w:rPr>
        <w:t xml:space="preserve">  --realm aetherpro.us \</w:t>
      </w:r>
    </w:p>
    <w:p>
      <w:pPr>
        <w:shd w:fill="1E1E1E" w:val="clear"/>
        <w:spacing w:after="80" w:before="80"/>
      </w:pPr>
      <w:r>
        <w:rPr>
          <w:rFonts w:ascii="Courier New" w:cs="Courier New" w:eastAsia="Courier New" w:hAnsi="Courier New"/>
          <w:color w:val="D4D4D4"/>
          <w:sz w:val="18"/>
          <w:szCs w:val="18"/>
        </w:rPr>
        <w:t xml:space="preserve">  --agent-name openhands-dev-001 \</w:t>
      </w:r>
    </w:p>
    <w:p>
      <w:pPr>
        <w:shd w:fill="1E1E1E" w:val="clear"/>
        <w:spacing w:after="80" w:before="80"/>
      </w:pPr>
      <w:r>
        <w:rPr>
          <w:rFonts w:ascii="Courier New" w:cs="Courier New" w:eastAsia="Courier New" w:hAnsi="Courier New"/>
          <w:color w:val="D4D4D4"/>
          <w:sz w:val="18"/>
          <w:szCs w:val="18"/>
        </w:rPr>
        <w:t xml:space="preserve">  --framework openhands \</w:t>
      </w:r>
    </w:p>
    <w:p>
      <w:pPr>
        <w:shd w:fill="1E1E1E" w:val="clear"/>
        <w:spacing w:after="80" w:before="80"/>
      </w:pPr>
      <w:r>
        <w:rPr>
          <w:rFonts w:ascii="Courier New" w:cs="Courier New" w:eastAsia="Courier New" w:hAnsi="Courier New"/>
          <w:color w:val="D4D4D4"/>
          <w:sz w:val="18"/>
          <w:szCs w:val="18"/>
        </w:rPr>
        <w:t xml:space="preserve">  --tier dns</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Output: /etc/apis/passports/omni-agent-001.passport.jwt</w:t>
      </w:r>
    </w:p>
    <w:p>
      <w:pPr>
        <w:spacing w:after="120"/>
      </w:pPr>
      <w:r>
        <w:t xml:space="preserve"/>
      </w:r>
    </w:p>
    <w:p>
      <w:pPr>
        <w:pStyle w:val="Heading2"/>
      </w:pPr>
      <w:r>
        <w:rPr>
          <w:rFonts w:ascii="Arial" w:cs="Arial" w:eastAsia="Arial" w:hAnsi="Arial"/>
          <w:b/>
          <w:bCs/>
          <w:sz w:val="26"/>
          <w:szCs w:val="26"/>
        </w:rPr>
        <w:t xml:space="preserve">3.4 Renewal and Revocation</w:t>
      </w:r>
    </w:p>
    <w:p>
      <w:pPr>
        <w:shd w:fill="1E1E1E" w:val="clear"/>
        <w:spacing w:after="80" w:before="80"/>
      </w:pPr>
      <w:r>
        <w:rPr>
          <w:rFonts w:ascii="Courier New" w:cs="Courier New" w:eastAsia="Courier New" w:hAnsi="Courier New"/>
          <w:color w:val="D4D4D4"/>
          <w:sz w:val="18"/>
          <w:szCs w:val="18"/>
        </w:rPr>
        <w:t xml:space="preserve"># Check status of all passports</w:t>
      </w:r>
    </w:p>
    <w:p>
      <w:pPr>
        <w:shd w:fill="1E1E1E" w:val="clear"/>
        <w:spacing w:after="80" w:before="80"/>
      </w:pPr>
      <w:r>
        <w:rPr>
          <w:rFonts w:ascii="Courier New" w:cs="Courier New" w:eastAsia="Courier New" w:hAnsi="Courier New"/>
          <w:color w:val="D4D4D4"/>
          <w:sz w:val="18"/>
          <w:szCs w:val="18"/>
        </w:rPr>
        <w:t xml:space="preserve">passport-init status --all</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Manual renewal (auto-renewal is handled by systemd timer)</w:t>
      </w:r>
    </w:p>
    <w:p>
      <w:pPr>
        <w:shd w:fill="1E1E1E" w:val="clear"/>
        <w:spacing w:after="80" w:before="80"/>
      </w:pPr>
      <w:r>
        <w:rPr>
          <w:rFonts w:ascii="Courier New" w:cs="Courier New" w:eastAsia="Courier New" w:hAnsi="Courier New"/>
          <w:color w:val="D4D4D4"/>
          <w:sz w:val="18"/>
          <w:szCs w:val="18"/>
        </w:rPr>
        <w:t xml:space="preserve">passport-init renew --agent omni-agent-001</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Revoke a passport (e.g., agent decommissioned)</w:t>
      </w:r>
    </w:p>
    <w:p>
      <w:pPr>
        <w:shd w:fill="1E1E1E" w:val="clear"/>
        <w:spacing w:after="80" w:before="80"/>
      </w:pPr>
      <w:r>
        <w:rPr>
          <w:rFonts w:ascii="Courier New" w:cs="Courier New" w:eastAsia="Courier New" w:hAnsi="Courier New"/>
          <w:color w:val="D4D4D4"/>
          <w:sz w:val="18"/>
          <w:szCs w:val="18"/>
        </w:rPr>
        <w:t xml:space="preserve">passport-init revoke --agent omni-agent-001 --reason decommissioned</w:t>
      </w:r>
    </w:p>
    <w:p>
      <w:pPr>
        <w:spacing w:after="120"/>
      </w:pPr>
      <w:r>
        <w:t xml:space="preserve"/>
      </w:r>
    </w:p>
    <w:p>
      <w:r>
        <w:br w:type="page"/>
      </w:r>
    </w:p>
    <w:p>
      <w:pPr>
        <w:pStyle w:val="Heading1"/>
      </w:pPr>
      <w:r>
        <w:rPr>
          <w:rFonts w:ascii="Arial" w:cs="Arial" w:eastAsia="Arial" w:hAnsi="Arial"/>
          <w:b/>
          <w:bCs/>
          <w:sz w:val="32"/>
          <w:szCs w:val="32"/>
        </w:rPr>
        <w:t xml:space="preserve">4. DNS Record Setup for Tier 2.5 Agents</w:t>
      </w:r>
    </w:p>
    <w:p>
      <w:pPr>
        <w:spacing w:after="160"/>
      </w:pPr>
      <w:r>
        <w:rPr>
          <w:rFonts w:ascii="Arial" w:cs="Arial" w:eastAsia="Arial" w:hAnsi="Arial"/>
          <w:sz w:val="22"/>
          <w:szCs w:val="22"/>
        </w:rPr>
        <w:t xml:space="preserve">For agents on VMs or cloud containers without TPM access, DNS is the trust anchor. passport-init handles DNS record publication automatically when --dns-provider is specified. The following documents the record format for manual setup or verification.</w:t>
      </w:r>
    </w:p>
    <w:p>
      <w:pPr>
        <w:spacing w:after="120"/>
      </w:pPr>
      <w:r>
        <w:t xml:space="preserve"/>
      </w:r>
    </w:p>
    <w:p>
      <w:pPr>
        <w:pStyle w:val="Heading2"/>
      </w:pPr>
      <w:r>
        <w:rPr>
          <w:rFonts w:ascii="Arial" w:cs="Arial" w:eastAsia="Arial" w:hAnsi="Arial"/>
          <w:b/>
          <w:bCs/>
          <w:sz w:val="26"/>
          <w:szCs w:val="26"/>
        </w:rPr>
        <w:t xml:space="preserve">4.1 DNS TXT Record Format</w:t>
      </w:r>
    </w:p>
    <w:p>
      <w:pPr>
        <w:shd w:fill="1E1E1E" w:val="clear"/>
        <w:spacing w:after="80" w:before="80"/>
      </w:pPr>
      <w:r>
        <w:rPr>
          <w:rFonts w:ascii="Courier New" w:cs="Courier New" w:eastAsia="Courier New" w:hAnsi="Courier New"/>
          <w:color w:val="D4D4D4"/>
          <w:sz w:val="18"/>
          <w:szCs w:val="18"/>
        </w:rPr>
        <w:t xml:space="preserve"># Format:</w:t>
      </w:r>
    </w:p>
    <w:p>
      <w:pPr>
        <w:shd w:fill="1E1E1E" w:val="clear"/>
        <w:spacing w:after="80" w:before="80"/>
      </w:pPr>
      <w:r>
        <w:rPr>
          <w:rFonts w:ascii="Courier New" w:cs="Courier New" w:eastAsia="Courier New" w:hAnsi="Courier New"/>
          <w:color w:val="D4D4D4"/>
          <w:sz w:val="18"/>
          <w:szCs w:val="18"/>
        </w:rPr>
        <w:t xml:space="preserve">_apis.[agent-id].[realm-domain]. IN TXT "v=APIS2; eid=[passport-uuid]; pubkey=sha256/[b64-fingerprint]; tier=dns; exp=[unix-timestamp]"</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Example for OmniAgent on aetherpro.us:</w:t>
      </w:r>
    </w:p>
    <w:p>
      <w:pPr>
        <w:shd w:fill="1E1E1E" w:val="clear"/>
        <w:spacing w:after="80" w:before="80"/>
      </w:pPr>
      <w:r>
        <w:rPr>
          <w:rFonts w:ascii="Courier New" w:cs="Courier New" w:eastAsia="Courier New" w:hAnsi="Courier New"/>
          <w:color w:val="D4D4D4"/>
          <w:sz w:val="18"/>
          <w:szCs w:val="18"/>
        </w:rPr>
        <w:t xml:space="preserve">_apis.omni-agent-001.aetherpro.us. IN TXT "v=APIS2; eid=abc-001; pubkey=sha256/AbCdEf...; tier=dns; exp=1780000000"</w:t>
      </w:r>
    </w:p>
    <w:p>
      <w:pPr>
        <w:spacing w:after="120"/>
      </w:pPr>
      <w:r>
        <w:t xml:space="preserve"/>
      </w:r>
    </w:p>
    <w:p>
      <w:pPr>
        <w:pStyle w:val="Heading2"/>
      </w:pPr>
      <w:r>
        <w:rPr>
          <w:rFonts w:ascii="Arial" w:cs="Arial" w:eastAsia="Arial" w:hAnsi="Arial"/>
          <w:b/>
          <w:bCs/>
          <w:sz w:val="26"/>
          <w:szCs w:val="26"/>
        </w:rPr>
        <w:t xml:space="preserve">4.2 Enabling DNSSEC on Cloudflare</w:t>
      </w:r>
    </w:p>
    <w:p>
      <w:pPr>
        <w:pStyle w:val="ListParagraph"/>
        <w:numPr>
          <w:ilvl w:val="0"/>
          <w:numId w:val="2"/>
        </w:numPr>
        <w:spacing w:after="100"/>
      </w:pPr>
      <w:r>
        <w:rPr>
          <w:rFonts w:ascii="Arial" w:cs="Arial" w:eastAsia="Arial" w:hAnsi="Arial"/>
          <w:sz w:val="22"/>
          <w:szCs w:val="22"/>
        </w:rPr>
        <w:t xml:space="preserve">Log into Cloudflare dashboard for your domain</w:t>
      </w:r>
    </w:p>
    <w:p>
      <w:pPr>
        <w:pStyle w:val="ListParagraph"/>
        <w:numPr>
          <w:ilvl w:val="0"/>
          <w:numId w:val="2"/>
        </w:numPr>
        <w:spacing w:after="100"/>
      </w:pPr>
      <w:r>
        <w:rPr>
          <w:rFonts w:ascii="Arial" w:cs="Arial" w:eastAsia="Arial" w:hAnsi="Arial"/>
          <w:sz w:val="22"/>
          <w:szCs w:val="22"/>
        </w:rPr>
        <w:t xml:space="preserve">Navigate to DNS &gt; Settings &gt; DNSSEC</w:t>
      </w:r>
    </w:p>
    <w:p>
      <w:pPr>
        <w:pStyle w:val="ListParagraph"/>
        <w:numPr>
          <w:ilvl w:val="0"/>
          <w:numId w:val="2"/>
        </w:numPr>
        <w:spacing w:after="100"/>
      </w:pPr>
      <w:r>
        <w:rPr>
          <w:rFonts w:ascii="Arial" w:cs="Arial" w:eastAsia="Arial" w:hAnsi="Arial"/>
          <w:sz w:val="22"/>
          <w:szCs w:val="22"/>
        </w:rPr>
        <w:t xml:space="preserve">Click Enable DNSSEC — Cloudflare handles key generation and signing automatically</w:t>
      </w:r>
    </w:p>
    <w:p>
      <w:pPr>
        <w:pStyle w:val="ListParagraph"/>
        <w:numPr>
          <w:ilvl w:val="0"/>
          <w:numId w:val="2"/>
        </w:numPr>
        <w:spacing w:after="100"/>
      </w:pPr>
      <w:r>
        <w:rPr>
          <w:rFonts w:ascii="Arial" w:cs="Arial" w:eastAsia="Arial" w:hAnsi="Arial"/>
          <w:sz w:val="22"/>
          <w:szCs w:val="22"/>
        </w:rPr>
        <w:t xml:space="preserve">Copy the DS record values and add them to your domain registrar</w:t>
      </w:r>
    </w:p>
    <w:p>
      <w:pPr>
        <w:pStyle w:val="ListParagraph"/>
        <w:numPr>
          <w:ilvl w:val="0"/>
          <w:numId w:val="2"/>
        </w:numPr>
        <w:spacing w:after="100"/>
      </w:pPr>
      <w:r>
        <w:rPr>
          <w:rFonts w:ascii="Arial" w:cs="Arial" w:eastAsia="Arial" w:hAnsi="Arial"/>
          <w:sz w:val="22"/>
          <w:szCs w:val="22"/>
        </w:rPr>
        <w:t xml:space="preserve">Verify: dig +dnssec _apis.omni-agent-001.aetherpro.us TXT — look for RRSIG in the response</w:t>
      </w:r>
    </w:p>
    <w:p>
      <w:pPr>
        <w:spacing w:after="120"/>
      </w:pPr>
      <w:r>
        <w:t xml:space="preserve"/>
      </w:r>
    </w:p>
    <w:p>
      <w:pPr>
        <w:pStyle w:val="Heading2"/>
      </w:pPr>
      <w:r>
        <w:rPr>
          <w:rFonts w:ascii="Arial" w:cs="Arial" w:eastAsia="Arial" w:hAnsi="Arial"/>
          <w:b/>
          <w:bCs/>
          <w:sz w:val="26"/>
          <w:szCs w:val="26"/>
        </w:rPr>
        <w:t xml:space="preserve">4.3 For Agents With No Domain: APIS Subdomain</w:t>
      </w:r>
    </w:p>
    <w:p>
      <w:pPr>
        <w:shd w:fill="1E1E1E" w:val="clear"/>
        <w:spacing w:after="80" w:before="80"/>
      </w:pPr>
      <w:r>
        <w:rPr>
          <w:rFonts w:ascii="Courier New" w:cs="Courier New" w:eastAsia="Courier New" w:hAnsi="Courier New"/>
          <w:color w:val="D4D4D4"/>
          <w:sz w:val="18"/>
          <w:szCs w:val="18"/>
        </w:rPr>
        <w:t xml:space="preserve"># Request a free APIS Alliance subdomain</w:t>
      </w:r>
    </w:p>
    <w:p>
      <w:pPr>
        <w:shd w:fill="1E1E1E" w:val="clear"/>
        <w:spacing w:after="80" w:before="80"/>
      </w:pPr>
      <w:r>
        <w:rPr>
          <w:rFonts w:ascii="Courier New" w:cs="Courier New" w:eastAsia="Courier New" w:hAnsi="Courier New"/>
          <w:color w:val="D4D4D4"/>
          <w:sz w:val="18"/>
          <w:szCs w:val="18"/>
        </w:rPr>
        <w:t xml:space="preserve">passport-init register-subdomain \</w:t>
      </w:r>
    </w:p>
    <w:p>
      <w:pPr>
        <w:shd w:fill="1E1E1E" w:val="clear"/>
        <w:spacing w:after="80" w:before="80"/>
      </w:pPr>
      <w:r>
        <w:rPr>
          <w:rFonts w:ascii="Courier New" w:cs="Courier New" w:eastAsia="Courier New" w:hAnsi="Courier New"/>
          <w:color w:val="D4D4D4"/>
          <w:sz w:val="18"/>
          <w:szCs w:val="18"/>
        </w:rPr>
        <w:t xml:space="preserve">  --subdomain mybusiness \</w:t>
      </w:r>
    </w:p>
    <w:p>
      <w:pPr>
        <w:shd w:fill="1E1E1E" w:val="clear"/>
        <w:spacing w:after="80" w:before="80"/>
      </w:pPr>
      <w:r>
        <w:rPr>
          <w:rFonts w:ascii="Courier New" w:cs="Courier New" w:eastAsia="Courier New" w:hAnsi="Courier New"/>
          <w:color w:val="D4D4D4"/>
          <w:sz w:val="18"/>
          <w:szCs w:val="18"/>
        </w:rPr>
        <w:t xml:space="preserve">  --email contact@mybusiness.com \</w:t>
      </w:r>
    </w:p>
    <w:p>
      <w:pPr>
        <w:shd w:fill="1E1E1E" w:val="clear"/>
        <w:spacing w:after="80" w:before="80"/>
      </w:pPr>
      <w:r>
        <w:rPr>
          <w:rFonts w:ascii="Courier New" w:cs="Courier New" w:eastAsia="Courier New" w:hAnsi="Courier New"/>
          <w:color w:val="D4D4D4"/>
          <w:sz w:val="18"/>
          <w:szCs w:val="18"/>
        </w:rPr>
        <w:t xml:space="preserve">  --legal-name "My Business LLC"</w:t>
      </w:r>
    </w:p>
    <w:p>
      <w:pPr>
        <w:shd w:fill="1E1E1E" w:val="clear"/>
        <w:spacing w:after="80" w:before="80"/>
      </w:pPr>
      <w:r>
        <w:rPr>
          <w:rFonts w:ascii="Courier New" w:cs="Courier New" w:eastAsia="Courier New" w:hAnsi="Courier New"/>
          <w:color w:val="D4D4D4"/>
          <w:sz w:val="18"/>
          <w:szCs w:val="18"/>
        </w:rPr>
        <w:t xml:space="preserve"># Assigns: mybusiness.agents.passportalliance.org</w:t>
      </w:r>
    </w:p>
    <w:p>
      <w:pPr>
        <w:shd w:fill="1E1E1E" w:val="clear"/>
        <w:spacing w:after="80" w:before="80"/>
      </w:pPr>
      <w:r>
        <w:rPr>
          <w:rFonts w:ascii="Courier New" w:cs="Courier New" w:eastAsia="Courier New" w:hAnsi="Courier New"/>
          <w:color w:val="D4D4D4"/>
          <w:sz w:val="18"/>
          <w:szCs w:val="18"/>
        </w:rPr>
        <w:t xml:space="preserve"># Then provision agents using --realm mybusiness.agents.passportalliance.org</w:t>
      </w:r>
    </w:p>
    <w:p>
      <w:pPr>
        <w:spacing w:after="120"/>
      </w:pPr>
      <w:r>
        <w:t xml:space="preserve"/>
      </w:r>
    </w:p>
    <w:p>
      <w:r>
        <w:br w:type="page"/>
      </w:r>
    </w:p>
    <w:p>
      <w:pPr>
        <w:pStyle w:val="Heading1"/>
      </w:pPr>
      <w:r>
        <w:rPr>
          <w:rFonts w:ascii="Arial" w:cs="Arial" w:eastAsia="Arial" w:hAnsi="Arial"/>
          <w:b/>
          <w:bCs/>
          <w:sz w:val="32"/>
          <w:szCs w:val="32"/>
        </w:rPr>
        <w:t xml:space="preserve">5. Framework Integration Guides</w:t>
      </w:r>
    </w:p>
    <w:p>
      <w:pPr>
        <w:pStyle w:val="Heading2"/>
      </w:pPr>
      <w:r>
        <w:rPr>
          <w:rFonts w:ascii="Arial" w:cs="Arial" w:eastAsia="Arial" w:hAnsi="Arial"/>
          <w:b/>
          <w:bCs/>
          <w:sz w:val="26"/>
          <w:szCs w:val="26"/>
        </w:rPr>
        <w:t xml:space="preserve">5.1 OpenHands / OpenClaw</w:t>
      </w:r>
    </w:p>
    <w:p>
      <w:pPr>
        <w:spacing w:after="160"/>
      </w:pPr>
      <w:r>
        <w:rPr>
          <w:rFonts w:ascii="Arial" w:cs="Arial" w:eastAsia="Arial" w:hAnsi="Arial"/>
          <w:sz w:val="22"/>
          <w:szCs w:val="22"/>
        </w:rPr>
        <w:t xml:space="preserve">OpenHands runs agents in Docker containers. The recommended pattern is host-managed passports mounted into containers as read-only volumes.</w:t>
      </w:r>
    </w:p>
    <w:p>
      <w:pPr>
        <w:shd w:fill="1E1E1E" w:val="clear"/>
        <w:spacing w:after="80" w:before="80"/>
      </w:pPr>
      <w:r>
        <w:rPr>
          <w:rFonts w:ascii="Courier New" w:cs="Courier New" w:eastAsia="Courier New" w:hAnsi="Courier New"/>
          <w:color w:val="D4D4D4"/>
          <w:sz w:val="18"/>
          <w:szCs w:val="18"/>
        </w:rPr>
        <w:t xml:space="preserve"># On the host: provision the passport</w:t>
      </w:r>
    </w:p>
    <w:p>
      <w:pPr>
        <w:shd w:fill="1E1E1E" w:val="clear"/>
        <w:spacing w:after="80" w:before="80"/>
      </w:pPr>
      <w:r>
        <w:rPr>
          <w:rFonts w:ascii="Courier New" w:cs="Courier New" w:eastAsia="Courier New" w:hAnsi="Courier New"/>
          <w:color w:val="D4D4D4"/>
          <w:sz w:val="18"/>
          <w:szCs w:val="18"/>
        </w:rPr>
        <w:t xml:space="preserve">passport-init provision --realm aetherpro.us --agent-name oh-dev-001 --framework openhands --tier dns</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Mount into container (docker-compose.yml)</w:t>
      </w:r>
    </w:p>
    <w:p>
      <w:pPr>
        <w:shd w:fill="1E1E1E" w:val="clear"/>
        <w:spacing w:after="80" w:before="80"/>
      </w:pPr>
      <w:r>
        <w:rPr>
          <w:rFonts w:ascii="Courier New" w:cs="Courier New" w:eastAsia="Courier New" w:hAnsi="Courier New"/>
          <w:color w:val="D4D4D4"/>
          <w:sz w:val="18"/>
          <w:szCs w:val="18"/>
        </w:rPr>
        <w:t xml:space="preserve">volumes:</w:t>
      </w:r>
    </w:p>
    <w:p>
      <w:pPr>
        <w:shd w:fill="1E1E1E" w:val="clear"/>
        <w:spacing w:after="80" w:before="80"/>
      </w:pPr>
      <w:r>
        <w:rPr>
          <w:rFonts w:ascii="Courier New" w:cs="Courier New" w:eastAsia="Courier New" w:hAnsi="Courier New"/>
          <w:color w:val="D4D4D4"/>
          <w:sz w:val="18"/>
          <w:szCs w:val="18"/>
        </w:rPr>
        <w:t xml:space="preserve">  - /etc/apis/passports/oh-dev-001.passport.jwt:/run/secrets/agent.passport:ro</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In your OpenHands config (config.toml):</w:t>
      </w:r>
    </w:p>
    <w:p>
      <w:pPr>
        <w:shd w:fill="1E1E1E" w:val="clear"/>
        <w:spacing w:after="80" w:before="80"/>
      </w:pPr>
      <w:r>
        <w:rPr>
          <w:rFonts w:ascii="Courier New" w:cs="Courier New" w:eastAsia="Courier New" w:hAnsi="Courier New"/>
          <w:color w:val="D4D4D4"/>
          <w:sz w:val="18"/>
          <w:szCs w:val="18"/>
        </w:rPr>
        <w:t xml:space="preserve">[agent]</w:t>
      </w:r>
    </w:p>
    <w:p>
      <w:pPr>
        <w:shd w:fill="1E1E1E" w:val="clear"/>
        <w:spacing w:after="80" w:before="80"/>
      </w:pPr>
      <w:r>
        <w:rPr>
          <w:rFonts w:ascii="Courier New" w:cs="Courier New" w:eastAsia="Courier New" w:hAnsi="Courier New"/>
          <w:color w:val="D4D4D4"/>
          <w:sz w:val="18"/>
          <w:szCs w:val="18"/>
        </w:rPr>
        <w:t xml:space="preserve">passport_path = "/run/secrets/agent.passport"</w:t>
      </w:r>
    </w:p>
    <w:p>
      <w:pPr>
        <w:shd w:fill="1E1E1E" w:val="clear"/>
        <w:spacing w:after="80" w:before="80"/>
      </w:pPr>
      <w:r>
        <w:rPr>
          <w:rFonts w:ascii="Courier New" w:cs="Courier New" w:eastAsia="Courier New" w:hAnsi="Courier New"/>
          <w:color w:val="D4D4D4"/>
          <w:sz w:val="18"/>
          <w:szCs w:val="18"/>
        </w:rPr>
        <w:t xml:space="preserve">sign_actions = true</w:t>
      </w:r>
    </w:p>
    <w:p>
      <w:pPr>
        <w:spacing w:after="120"/>
      </w:pPr>
      <w:r>
        <w:t xml:space="preserve"/>
      </w:r>
    </w:p>
    <w:p>
      <w:pPr>
        <w:pStyle w:val="Heading2"/>
      </w:pPr>
      <w:r>
        <w:rPr>
          <w:rFonts w:ascii="Arial" w:cs="Arial" w:eastAsia="Arial" w:hAnsi="Arial"/>
          <w:b/>
          <w:bCs/>
          <w:sz w:val="26"/>
          <w:szCs w:val="26"/>
        </w:rPr>
        <w:t xml:space="preserve">5.2 Claude Code</w:t>
      </w:r>
    </w:p>
    <w:p>
      <w:pPr>
        <w:spacing w:after="160"/>
      </w:pPr>
      <w:r>
        <w:rPr>
          <w:rFonts w:ascii="Arial" w:cs="Arial" w:eastAsia="Arial" w:hAnsi="Arial"/>
          <w:sz w:val="22"/>
          <w:szCs w:val="22"/>
        </w:rPr>
        <w:t xml:space="preserve">Claude Code runs as a CLI process on the operator's machine. If the machine has a TPM, the agent gets Tier 1 attestation — the highest available.</w:t>
      </w:r>
    </w:p>
    <w:p>
      <w:pPr>
        <w:shd w:fill="1E1E1E" w:val="clear"/>
        <w:spacing w:after="80" w:before="80"/>
      </w:pPr>
      <w:r>
        <w:rPr>
          <w:rFonts w:ascii="Courier New" w:cs="Courier New" w:eastAsia="Courier New" w:hAnsi="Courier New"/>
          <w:color w:val="D4D4D4"/>
          <w:sz w:val="18"/>
          <w:szCs w:val="18"/>
        </w:rPr>
        <w:t xml:space="preserve"># Provision once per machine</w:t>
      </w:r>
    </w:p>
    <w:p>
      <w:pPr>
        <w:shd w:fill="1E1E1E" w:val="clear"/>
        <w:spacing w:after="80" w:before="80"/>
      </w:pPr>
      <w:r>
        <w:rPr>
          <w:rFonts w:ascii="Courier New" w:cs="Courier New" w:eastAsia="Courier New" w:hAnsi="Courier New"/>
          <w:color w:val="D4D4D4"/>
          <w:sz w:val="18"/>
          <w:szCs w:val="18"/>
        </w:rPr>
        <w:t xml:space="preserve">sudo passport-init provision \</w:t>
      </w:r>
    </w:p>
    <w:p>
      <w:pPr>
        <w:shd w:fill="1E1E1E" w:val="clear"/>
        <w:spacing w:after="80" w:before="80"/>
      </w:pPr>
      <w:r>
        <w:rPr>
          <w:rFonts w:ascii="Courier New" w:cs="Courier New" w:eastAsia="Courier New" w:hAnsi="Courier New"/>
          <w:color w:val="D4D4D4"/>
          <w:sz w:val="18"/>
          <w:szCs w:val="18"/>
        </w:rPr>
        <w:t xml:space="preserve">  --realm aetherpro.us \</w:t>
      </w:r>
    </w:p>
    <w:p>
      <w:pPr>
        <w:shd w:fill="1E1E1E" w:val="clear"/>
        <w:spacing w:after="80" w:before="80"/>
      </w:pPr>
      <w:r>
        <w:rPr>
          <w:rFonts w:ascii="Courier New" w:cs="Courier New" w:eastAsia="Courier New" w:hAnsi="Courier New"/>
          <w:color w:val="D4D4D4"/>
          <w:sz w:val="18"/>
          <w:szCs w:val="18"/>
        </w:rPr>
        <w:t xml:space="preserve">  --agent-name claude-code-01 \</w:t>
      </w:r>
    </w:p>
    <w:p>
      <w:pPr>
        <w:shd w:fill="1E1E1E" w:val="clear"/>
        <w:spacing w:after="80" w:before="80"/>
      </w:pPr>
      <w:r>
        <w:rPr>
          <w:rFonts w:ascii="Courier New" w:cs="Courier New" w:eastAsia="Courier New" w:hAnsi="Courier New"/>
          <w:color w:val="D4D4D4"/>
          <w:sz w:val="18"/>
          <w:szCs w:val="18"/>
        </w:rPr>
        <w:t xml:space="preserve">  --framework claude-code \</w:t>
      </w:r>
    </w:p>
    <w:p>
      <w:pPr>
        <w:shd w:fill="1E1E1E" w:val="clear"/>
        <w:spacing w:after="80" w:before="80"/>
      </w:pPr>
      <w:r>
        <w:rPr>
          <w:rFonts w:ascii="Courier New" w:cs="Courier New" w:eastAsia="Courier New" w:hAnsi="Courier New"/>
          <w:color w:val="D4D4D4"/>
          <w:sz w:val="18"/>
          <w:szCs w:val="18"/>
        </w:rPr>
        <w:t xml:space="preserve">  --tier tpm</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passport-init automatically configures Claude Code's CLAUDE.md</w:t>
      </w:r>
    </w:p>
    <w:p>
      <w:pPr>
        <w:shd w:fill="1E1E1E" w:val="clear"/>
        <w:spacing w:after="80" w:before="80"/>
      </w:pPr>
      <w:r>
        <w:rPr>
          <w:rFonts w:ascii="Courier New" w:cs="Courier New" w:eastAsia="Courier New" w:hAnsi="Courier New"/>
          <w:color w:val="D4D4D4"/>
          <w:sz w:val="18"/>
          <w:szCs w:val="18"/>
        </w:rPr>
        <w:t xml:space="preserve"># to include the passport path for signing</w:t>
      </w:r>
    </w:p>
    <w:p>
      <w:pPr>
        <w:spacing w:after="120"/>
      </w:pPr>
      <w:r>
        <w:t xml:space="preserve"/>
      </w:r>
    </w:p>
    <w:p>
      <w:pPr>
        <w:pStyle w:val="Heading2"/>
      </w:pPr>
      <w:r>
        <w:rPr>
          <w:rFonts w:ascii="Arial" w:cs="Arial" w:eastAsia="Arial" w:hAnsi="Arial"/>
          <w:b/>
          <w:bCs/>
          <w:sz w:val="26"/>
          <w:szCs w:val="26"/>
        </w:rPr>
        <w:t xml:space="preserve">5.3 Codex (OpenAI Cloud)</w:t>
      </w:r>
    </w:p>
    <w:p>
      <w:pPr>
        <w:spacing w:after="160"/>
      </w:pPr>
      <w:r>
        <w:rPr>
          <w:rFonts w:ascii="Arial" w:cs="Arial" w:eastAsia="Arial" w:hAnsi="Arial"/>
          <w:sz w:val="22"/>
          <w:szCs w:val="22"/>
        </w:rPr>
        <w:t xml:space="preserve">Codex agents run on OpenAI's infrastructure. No hardware TPM is accessible. Tier 2.5 (DNS) is the highest attainable tier. The passport is provisioned from the principal's control plane and injected into Codex via environment variable.</w:t>
      </w:r>
    </w:p>
    <w:p>
      <w:pPr>
        <w:shd w:fill="1E1E1E" w:val="clear"/>
        <w:spacing w:after="80" w:before="80"/>
      </w:pPr>
      <w:r>
        <w:rPr>
          <w:rFonts w:ascii="Courier New" w:cs="Courier New" w:eastAsia="Courier New" w:hAnsi="Courier New"/>
          <w:color w:val="D4D4D4"/>
          <w:sz w:val="18"/>
          <w:szCs w:val="18"/>
        </w:rPr>
        <w:t xml:space="preserve"># Provision from your control plane (not from OpenAI's infrastructure)</w:t>
      </w:r>
    </w:p>
    <w:p>
      <w:pPr>
        <w:shd w:fill="1E1E1E" w:val="clear"/>
        <w:spacing w:after="80" w:before="80"/>
      </w:pPr>
      <w:r>
        <w:rPr>
          <w:rFonts w:ascii="Courier New" w:cs="Courier New" w:eastAsia="Courier New" w:hAnsi="Courier New"/>
          <w:color w:val="D4D4D4"/>
          <w:sz w:val="18"/>
          <w:szCs w:val="18"/>
        </w:rPr>
        <w:t xml:space="preserve">passport-init provision \</w:t>
      </w:r>
    </w:p>
    <w:p>
      <w:pPr>
        <w:shd w:fill="1E1E1E" w:val="clear"/>
        <w:spacing w:after="80" w:before="80"/>
      </w:pPr>
      <w:r>
        <w:rPr>
          <w:rFonts w:ascii="Courier New" w:cs="Courier New" w:eastAsia="Courier New" w:hAnsi="Courier New"/>
          <w:color w:val="D4D4D4"/>
          <w:sz w:val="18"/>
          <w:szCs w:val="18"/>
        </w:rPr>
        <w:t xml:space="preserve">  --realm aetherpro.us \</w:t>
      </w:r>
    </w:p>
    <w:p>
      <w:pPr>
        <w:shd w:fill="1E1E1E" w:val="clear"/>
        <w:spacing w:after="80" w:before="80"/>
      </w:pPr>
      <w:r>
        <w:rPr>
          <w:rFonts w:ascii="Courier New" w:cs="Courier New" w:eastAsia="Courier New" w:hAnsi="Courier New"/>
          <w:color w:val="D4D4D4"/>
          <w:sz w:val="18"/>
          <w:szCs w:val="18"/>
        </w:rPr>
        <w:t xml:space="preserve">  --agent-name codex-agent-001 \</w:t>
      </w:r>
    </w:p>
    <w:p>
      <w:pPr>
        <w:shd w:fill="1E1E1E" w:val="clear"/>
        <w:spacing w:after="80" w:before="80"/>
      </w:pPr>
      <w:r>
        <w:rPr>
          <w:rFonts w:ascii="Courier New" w:cs="Courier New" w:eastAsia="Courier New" w:hAnsi="Courier New"/>
          <w:color w:val="D4D4D4"/>
          <w:sz w:val="18"/>
          <w:szCs w:val="18"/>
        </w:rPr>
        <w:t xml:space="preserve">  --framework codex \</w:t>
      </w:r>
    </w:p>
    <w:p>
      <w:pPr>
        <w:shd w:fill="1E1E1E" w:val="clear"/>
        <w:spacing w:after="80" w:before="80"/>
      </w:pPr>
      <w:r>
        <w:rPr>
          <w:rFonts w:ascii="Courier New" w:cs="Courier New" w:eastAsia="Courier New" w:hAnsi="Courier New"/>
          <w:color w:val="D4D4D4"/>
          <w:sz w:val="18"/>
          <w:szCs w:val="18"/>
        </w:rPr>
        <w:t xml:space="preserve">  --tier dns</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Inject via OpenAI Codex environment config</w:t>
      </w:r>
    </w:p>
    <w:p>
      <w:pPr>
        <w:shd w:fill="1E1E1E" w:val="clear"/>
        <w:spacing w:after="80" w:before="80"/>
      </w:pPr>
      <w:r>
        <w:rPr>
          <w:rFonts w:ascii="Courier New" w:cs="Courier New" w:eastAsia="Courier New" w:hAnsi="Courier New"/>
          <w:color w:val="D4D4D4"/>
          <w:sz w:val="18"/>
          <w:szCs w:val="18"/>
        </w:rPr>
        <w:t xml:space="preserve">APIS_PASSPORT=$(cat /etc/apis/passports/codex-agent-001.passport.jwt)</w:t>
      </w:r>
    </w:p>
    <w:p>
      <w:pPr>
        <w:spacing w:after="120"/>
      </w:pPr>
      <w:r>
        <w:t xml:space="preserve"/>
      </w:r>
    </w:p>
    <w:p>
      <w:pPr>
        <w:pStyle w:val="Heading2"/>
      </w:pPr>
      <w:r>
        <w:rPr>
          <w:rFonts w:ascii="Arial" w:cs="Arial" w:eastAsia="Arial" w:hAnsi="Arial"/>
          <w:b/>
          <w:bCs/>
          <w:sz w:val="26"/>
          <w:szCs w:val="26"/>
        </w:rPr>
        <w:t xml:space="preserve">5.4 Custom Python Agents (OmniAgent, Echo-1, PolyMorph)</w:t>
      </w:r>
    </w:p>
    <w:p>
      <w:pPr>
        <w:spacing w:after="160"/>
      </w:pPr>
      <w:r>
        <w:rPr>
          <w:rFonts w:ascii="Arial" w:cs="Arial" w:eastAsia="Arial" w:hAnsi="Arial"/>
          <w:sz w:val="22"/>
          <w:szCs w:val="22"/>
        </w:rPr>
        <w:t xml:space="preserve">For custom agents using your AetherGateway / LiteLLM stack:</w:t>
      </w:r>
    </w:p>
    <w:p>
      <w:pPr>
        <w:shd w:fill="1E1E1E" w:val="clear"/>
        <w:spacing w:after="80" w:before="80"/>
      </w:pPr>
      <w:r>
        <w:rPr>
          <w:rFonts w:ascii="Courier New" w:cs="Courier New" w:eastAsia="Courier New" w:hAnsi="Courier New"/>
          <w:color w:val="D4D4D4"/>
          <w:sz w:val="18"/>
          <w:szCs w:val="18"/>
        </w:rPr>
        <w:t xml:space="preserve"># Install the APIS Python client</w:t>
      </w:r>
    </w:p>
    <w:p>
      <w:pPr>
        <w:shd w:fill="1E1E1E" w:val="clear"/>
        <w:spacing w:after="80" w:before="80"/>
      </w:pPr>
      <w:r>
        <w:rPr>
          <w:rFonts w:ascii="Courier New" w:cs="Courier New" w:eastAsia="Courier New" w:hAnsi="Courier New"/>
          <w:color w:val="D4D4D4"/>
          <w:sz w:val="18"/>
          <w:szCs w:val="18"/>
        </w:rPr>
        <w:t xml:space="preserve">pip install passport-alliance-client</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In your agent bootstrap code:</w:t>
      </w:r>
    </w:p>
    <w:p>
      <w:pPr>
        <w:shd w:fill="1E1E1E" w:val="clear"/>
        <w:spacing w:after="80" w:before="80"/>
      </w:pPr>
      <w:r>
        <w:rPr>
          <w:rFonts w:ascii="Courier New" w:cs="Courier New" w:eastAsia="Courier New" w:hAnsi="Courier New"/>
          <w:color w:val="D4D4D4"/>
          <w:sz w:val="18"/>
          <w:szCs w:val="18"/>
        </w:rPr>
        <w:t xml:space="preserve">from passport_alliance import PassportClient</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passport = PassportClient.load('/etc/apis/passports/omni-agent-001.passport.jwt')</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Sign any action before dispatch</w:t>
      </w:r>
    </w:p>
    <w:p>
      <w:pPr>
        <w:shd w:fill="1E1E1E" w:val="clear"/>
        <w:spacing w:after="80" w:before="80"/>
      </w:pPr>
      <w:r>
        <w:rPr>
          <w:rFonts w:ascii="Courier New" w:cs="Courier New" w:eastAsia="Courier New" w:hAnsi="Courier New"/>
          <w:color w:val="D4D4D4"/>
          <w:sz w:val="18"/>
          <w:szCs w:val="18"/>
        </w:rPr>
        <w:t xml:space="preserve">signed_action = passport.sign({</w:t>
      </w:r>
    </w:p>
    <w:p>
      <w:pPr>
        <w:shd w:fill="1E1E1E" w:val="clear"/>
        <w:spacing w:after="80" w:before="80"/>
      </w:pPr>
      <w:r>
        <w:rPr>
          <w:rFonts w:ascii="Courier New" w:cs="Courier New" w:eastAsia="Courier New" w:hAnsi="Courier New"/>
          <w:color w:val="D4D4D4"/>
          <w:sz w:val="18"/>
          <w:szCs w:val="18"/>
        </w:rPr>
        <w:t xml:space="preserve">    'action': 'file_write',</w:t>
      </w:r>
    </w:p>
    <w:p>
      <w:pPr>
        <w:shd w:fill="1E1E1E" w:val="clear"/>
        <w:spacing w:after="80" w:before="80"/>
      </w:pPr>
      <w:r>
        <w:rPr>
          <w:rFonts w:ascii="Courier New" w:cs="Courier New" w:eastAsia="Courier New" w:hAnsi="Courier New"/>
          <w:color w:val="D4D4D4"/>
          <w:sz w:val="18"/>
          <w:szCs w:val="18"/>
        </w:rPr>
        <w:t xml:space="preserve">    'target': '/path/to/file',</w:t>
      </w:r>
    </w:p>
    <w:p>
      <w:pPr>
        <w:shd w:fill="1E1E1E" w:val="clear"/>
        <w:spacing w:after="80" w:before="80"/>
      </w:pPr>
      <w:r>
        <w:rPr>
          <w:rFonts w:ascii="Courier New" w:cs="Courier New" w:eastAsia="Courier New" w:hAnsi="Courier New"/>
          <w:color w:val="D4D4D4"/>
          <w:sz w:val="18"/>
          <w:szCs w:val="18"/>
        </w:rPr>
        <w:t xml:space="preserve">    'timestamp': time.time()</w:t>
      </w:r>
    </w:p>
    <w:p>
      <w:pPr>
        <w:shd w:fill="1E1E1E" w:val="clear"/>
        <w:spacing w:after="80" w:before="80"/>
      </w:pPr>
      <w:r>
        <w:rPr>
          <w:rFonts w:ascii="Courier New" w:cs="Courier New" w:eastAsia="Courier New" w:hAnsi="Courier New"/>
          <w:color w:val="D4D4D4"/>
          <w:sz w:val="18"/>
          <w:szCs w:val="18"/>
        </w:rPr>
        <w:t xml:space="preserve">})</w:t>
      </w:r>
    </w:p>
    <w:p>
      <w:pPr>
        <w:spacing w:after="120"/>
      </w:pPr>
      <w:r>
        <w:t xml:space="preserve"/>
      </w:r>
    </w:p>
    <w:p>
      <w:r>
        <w:br w:type="page"/>
      </w:r>
    </w:p>
    <w:p>
      <w:pPr>
        <w:pStyle w:val="Heading1"/>
      </w:pPr>
      <w:r>
        <w:rPr>
          <w:rFonts w:ascii="Arial" w:cs="Arial" w:eastAsia="Arial" w:hAnsi="Arial"/>
          <w:b/>
          <w:bCs/>
          <w:sz w:val="32"/>
          <w:szCs w:val="32"/>
        </w:rPr>
        <w:t xml:space="preserve">6. Trust Tier Verification</w:t>
      </w:r>
    </w:p>
    <w:p>
      <w:pPr>
        <w:spacing w:after="160"/>
      </w:pPr>
      <w:r>
        <w:rPr>
          <w:rFonts w:ascii="Arial" w:cs="Arial" w:eastAsia="Arial" w:hAnsi="Arial"/>
          <w:sz w:val="22"/>
          <w:szCs w:val="22"/>
        </w:rPr>
        <w:t xml:space="preserve">Any party can independently verify an agent's trust tier and passport validity. No AetherPro account required.</w:t>
      </w:r>
    </w:p>
    <w:p>
      <w:pPr>
        <w:spacing w:after="120"/>
      </w:pPr>
      <w:r>
        <w:t xml:space="preserve"/>
      </w:r>
    </w:p>
    <w:p>
      <w:pPr>
        <w:shd w:fill="1E1E1E" w:val="clear"/>
        <w:spacing w:after="80" w:before="80"/>
      </w:pPr>
      <w:r>
        <w:rPr>
          <w:rFonts w:ascii="Courier New" w:cs="Courier New" w:eastAsia="Courier New" w:hAnsi="Courier New"/>
          <w:color w:val="D4D4D4"/>
          <w:sz w:val="18"/>
          <w:szCs w:val="18"/>
        </w:rPr>
        <w:t xml:space="preserve"># Verify a passport JWT</w:t>
      </w:r>
    </w:p>
    <w:p>
      <w:pPr>
        <w:shd w:fill="1E1E1E" w:val="clear"/>
        <w:spacing w:after="80" w:before="80"/>
      </w:pPr>
      <w:r>
        <w:rPr>
          <w:rFonts w:ascii="Courier New" w:cs="Courier New" w:eastAsia="Courier New" w:hAnsi="Courier New"/>
          <w:color w:val="D4D4D4"/>
          <w:sz w:val="18"/>
          <w:szCs w:val="18"/>
        </w:rPr>
        <w:t xml:space="preserve">passport-init verify --passport /etc/apis/passports/omni-agent-001.passport.jwt</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Expected output:</w:t>
      </w:r>
    </w:p>
    <w:p>
      <w:pPr>
        <w:shd w:fill="1E1E1E" w:val="clear"/>
        <w:spacing w:after="80" w:before="80"/>
      </w:pPr>
      <w:r>
        <w:rPr>
          <w:rFonts w:ascii="Courier New" w:cs="Courier New" w:eastAsia="Courier New" w:hAnsi="Courier New"/>
          <w:color w:val="D4D4D4"/>
          <w:sz w:val="18"/>
          <w:szCs w:val="18"/>
        </w:rPr>
        <w:t xml:space="preserve">DID:       did:passport:aetherpro.us:omni-agent-001</w:t>
      </w:r>
    </w:p>
    <w:p>
      <w:pPr>
        <w:shd w:fill="1E1E1E" w:val="clear"/>
        <w:spacing w:after="80" w:before="80"/>
      </w:pPr>
      <w:r>
        <w:rPr>
          <w:rFonts w:ascii="Courier New" w:cs="Courier New" w:eastAsia="Courier New" w:hAnsi="Courier New"/>
          <w:color w:val="D4D4D4"/>
          <w:sz w:val="18"/>
          <w:szCs w:val="18"/>
        </w:rPr>
        <w:t xml:space="preserve">Principal: AetherPro Technologies LLC</w:t>
      </w:r>
    </w:p>
    <w:p>
      <w:pPr>
        <w:shd w:fill="1E1E1E" w:val="clear"/>
        <w:spacing w:after="80" w:before="80"/>
      </w:pPr>
      <w:r>
        <w:rPr>
          <w:rFonts w:ascii="Courier New" w:cs="Courier New" w:eastAsia="Courier New" w:hAnsi="Courier New"/>
          <w:color w:val="D4D4D4"/>
          <w:sz w:val="18"/>
          <w:szCs w:val="18"/>
        </w:rPr>
        <w:t xml:space="preserve">Tier:      1 (Hardware TPM)</w:t>
      </w:r>
    </w:p>
    <w:p>
      <w:pPr>
        <w:shd w:fill="1E1E1E" w:val="clear"/>
        <w:spacing w:after="80" w:before="80"/>
      </w:pPr>
      <w:r>
        <w:rPr>
          <w:rFonts w:ascii="Courier New" w:cs="Courier New" w:eastAsia="Courier New" w:hAnsi="Courier New"/>
          <w:color w:val="D4D4D4"/>
          <w:sz w:val="18"/>
          <w:szCs w:val="18"/>
        </w:rPr>
        <w:t xml:space="preserve">Machine:   machine_passport:ek-sha256-AbCdEf...</w:t>
      </w:r>
    </w:p>
    <w:p>
      <w:pPr>
        <w:shd w:fill="1E1E1E" w:val="clear"/>
        <w:spacing w:after="80" w:before="80"/>
      </w:pPr>
      <w:r>
        <w:rPr>
          <w:rFonts w:ascii="Courier New" w:cs="Courier New" w:eastAsia="Courier New" w:hAnsi="Courier New"/>
          <w:color w:val="D4D4D4"/>
          <w:sz w:val="18"/>
          <w:szCs w:val="18"/>
        </w:rPr>
        <w:t xml:space="preserve">Issued:    2026-05-03T00:00:00Z</w:t>
      </w:r>
    </w:p>
    <w:p>
      <w:pPr>
        <w:shd w:fill="1E1E1E" w:val="clear"/>
        <w:spacing w:after="80" w:before="80"/>
      </w:pPr>
      <w:r>
        <w:rPr>
          <w:rFonts w:ascii="Courier New" w:cs="Courier New" w:eastAsia="Courier New" w:hAnsi="Courier New"/>
          <w:color w:val="D4D4D4"/>
          <w:sz w:val="18"/>
          <w:szCs w:val="18"/>
        </w:rPr>
        <w:t xml:space="preserve">Expires:   2026-08-01T00:00:00Z</w:t>
      </w:r>
    </w:p>
    <w:p>
      <w:pPr>
        <w:shd w:fill="1E1E1E" w:val="clear"/>
        <w:spacing w:after="80" w:before="80"/>
      </w:pPr>
      <w:r>
        <w:rPr>
          <w:rFonts w:ascii="Courier New" w:cs="Courier New" w:eastAsia="Courier New" w:hAnsi="Courier New"/>
          <w:color w:val="D4D4D4"/>
          <w:sz w:val="18"/>
          <w:szCs w:val="18"/>
        </w:rPr>
        <w:t xml:space="preserve">Revoked:   false</w:t>
      </w:r>
    </w:p>
    <w:p>
      <w:pPr>
        <w:shd w:fill="1E1E1E" w:val="clear"/>
        <w:spacing w:after="80" w:before="80"/>
      </w:pPr>
      <w:r>
        <w:rPr>
          <w:rFonts w:ascii="Courier New" w:cs="Courier New" w:eastAsia="Courier New" w:hAnsi="Courier New"/>
          <w:color w:val="D4D4D4"/>
          <w:sz w:val="18"/>
          <w:szCs w:val="18"/>
        </w:rPr>
        <w:t xml:space="preserve">CMMC:      Tier 1 satisfies IA.2.078, IA.3.083</w:t>
      </w:r>
    </w:p>
    <w:p>
      <w:pPr>
        <w:spacing w:after="120"/>
      </w:pPr>
      <w:r>
        <w:t xml:space="preserve"/>
      </w:r>
    </w:p>
    <w:p>
      <w:r>
        <w:br w:type="page"/>
      </w:r>
    </w:p>
    <w:p>
      <w:pPr>
        <w:pStyle w:val="Heading1"/>
      </w:pPr>
      <w:r>
        <w:rPr>
          <w:rFonts w:ascii="Arial" w:cs="Arial" w:eastAsia="Arial" w:hAnsi="Arial"/>
          <w:b/>
          <w:bCs/>
          <w:sz w:val="32"/>
          <w:szCs w:val="32"/>
        </w:rPr>
        <w:t xml:space="preserve">7. TPM Ownership Transfer (Hardware Node Sales)</w:t>
      </w:r>
    </w:p>
    <w:p>
      <w:pPr>
        <w:spacing w:after="160"/>
      </w:pPr>
      <w:r>
        <w:rPr>
          <w:rFonts w:ascii="Arial" w:cs="Arial" w:eastAsia="Arial" w:hAnsi="Arial"/>
          <w:sz w:val="22"/>
          <w:szCs w:val="22"/>
        </w:rPr>
        <w:t xml:space="preserve">When selling or transferring a node with passport-init installed, the following procedure transfers TPM ownership to the new principal. The prior owner's Machine Passport is automatically revoked.</w:t>
      </w:r>
    </w:p>
    <w:p>
      <w:pPr>
        <w:spacing w:after="120"/>
      </w:pPr>
      <w:r>
        <w:t xml:space="preserve"/>
      </w:r>
    </w:p>
    <w:p>
      <w:pPr>
        <w:shd w:fill="1E1E1E" w:val="clear"/>
        <w:spacing w:after="80" w:before="80"/>
      </w:pPr>
      <w:r>
        <w:rPr>
          <w:rFonts w:ascii="Courier New" w:cs="Courier New" w:eastAsia="Courier New" w:hAnsi="Courier New"/>
          <w:color w:val="D4D4D4"/>
          <w:sz w:val="18"/>
          <w:szCs w:val="18"/>
        </w:rPr>
        <w:t xml:space="preserve"># Run on the machine being transferred</w:t>
      </w:r>
    </w:p>
    <w:p>
      <w:pPr>
        <w:shd w:fill="1E1E1E" w:val="clear"/>
        <w:spacing w:after="80" w:before="80"/>
      </w:pPr>
      <w:r>
        <w:rPr>
          <w:rFonts w:ascii="Courier New" w:cs="Courier New" w:eastAsia="Courier New" w:hAnsi="Courier New"/>
          <w:color w:val="D4D4D4"/>
          <w:sz w:val="18"/>
          <w:szCs w:val="18"/>
        </w:rPr>
        <w:t xml:space="preserve"># Step 1: Revoke all agent passports on this machine</w:t>
      </w:r>
    </w:p>
    <w:p>
      <w:pPr>
        <w:shd w:fill="1E1E1E" w:val="clear"/>
        <w:spacing w:after="80" w:before="80"/>
      </w:pPr>
      <w:r>
        <w:rPr>
          <w:rFonts w:ascii="Courier New" w:cs="Courier New" w:eastAsia="Courier New" w:hAnsi="Courier New"/>
          <w:color w:val="D4D4D4"/>
          <w:sz w:val="18"/>
          <w:szCs w:val="18"/>
        </w:rPr>
        <w:t xml:space="preserve">sudo passport-init revoke --all --reason ownership-transfer</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Step 2: Revoke the Machine Passport</w:t>
      </w:r>
    </w:p>
    <w:p>
      <w:pPr>
        <w:shd w:fill="1E1E1E" w:val="clear"/>
        <w:spacing w:after="80" w:before="80"/>
      </w:pPr>
      <w:r>
        <w:rPr>
          <w:rFonts w:ascii="Courier New" w:cs="Courier New" w:eastAsia="Courier New" w:hAnsi="Courier New"/>
          <w:color w:val="D4D4D4"/>
          <w:sz w:val="18"/>
          <w:szCs w:val="18"/>
        </w:rPr>
        <w:t xml:space="preserve">sudo passport-init revoke-machine --reason ownership-transfer</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Step 3: Clear TPM owner hierarchy (buyer runs this at first boot)</w:t>
      </w:r>
    </w:p>
    <w:p>
      <w:pPr>
        <w:shd w:fill="1E1E1E" w:val="clear"/>
        <w:spacing w:after="80" w:before="80"/>
      </w:pPr>
      <w:r>
        <w:rPr>
          <w:rFonts w:ascii="Courier New" w:cs="Courier New" w:eastAsia="Courier New" w:hAnsi="Courier New"/>
          <w:color w:val="D4D4D4"/>
          <w:sz w:val="18"/>
          <w:szCs w:val="18"/>
        </w:rPr>
        <w:t xml:space="preserve">sudo tpm2_clear -c platform</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Step 4: New owner registers the machine</w:t>
      </w:r>
    </w:p>
    <w:p>
      <w:pPr>
        <w:shd w:fill="1E1E1E" w:val="clear"/>
        <w:spacing w:after="80" w:before="80"/>
      </w:pPr>
      <w:r>
        <w:rPr>
          <w:rFonts w:ascii="Courier New" w:cs="Courier New" w:eastAsia="Courier New" w:hAnsi="Courier New"/>
          <w:color w:val="D4D4D4"/>
          <w:sz w:val="18"/>
          <w:szCs w:val="18"/>
        </w:rPr>
        <w:t xml:space="preserve">sudo passport-init register-machine \</w:t>
      </w:r>
    </w:p>
    <w:p>
      <w:pPr>
        <w:shd w:fill="1E1E1E" w:val="clear"/>
        <w:spacing w:after="80" w:before="80"/>
      </w:pPr>
      <w:r>
        <w:rPr>
          <w:rFonts w:ascii="Courier New" w:cs="Courier New" w:eastAsia="Courier New" w:hAnsi="Courier New"/>
          <w:color w:val="D4D4D4"/>
          <w:sz w:val="18"/>
          <w:szCs w:val="18"/>
        </w:rPr>
        <w:t xml:space="preserve">  --realm new-owner-domain.com \</w:t>
      </w:r>
    </w:p>
    <w:p>
      <w:pPr>
        <w:shd w:fill="1E1E1E" w:val="clear"/>
        <w:spacing w:after="80" w:before="80"/>
      </w:pPr>
      <w:r>
        <w:rPr>
          <w:rFonts w:ascii="Courier New" w:cs="Courier New" w:eastAsia="Courier New" w:hAnsi="Courier New"/>
          <w:color w:val="D4D4D4"/>
          <w:sz w:val="18"/>
          <w:szCs w:val="18"/>
        </w:rPr>
        <w:t xml:space="preserve">  --principal "New Owner LLC" \</w:t>
      </w:r>
    </w:p>
    <w:p>
      <w:pPr>
        <w:shd w:fill="1E1E1E" w:val="clear"/>
        <w:spacing w:after="80" w:before="80"/>
      </w:pPr>
      <w:r>
        <w:rPr>
          <w:rFonts w:ascii="Courier New" w:cs="Courier New" w:eastAsia="Courier New" w:hAnsi="Courier New"/>
          <w:color w:val="D4D4D4"/>
          <w:sz w:val="18"/>
          <w:szCs w:val="18"/>
        </w:rPr>
        <w:t xml:space="preserve">  --tier tpm</w:t>
      </w:r>
    </w:p>
    <w:p>
      <w:pPr>
        <w:spacing w:after="120"/>
      </w:pPr>
      <w:r>
        <w:t xml:space="preserve"/>
      </w:r>
    </w:p>
    <w:p>
      <w:r>
        <w:br w:type="page"/>
      </w:r>
    </w:p>
    <w:p>
      <w:pPr>
        <w:pStyle w:val="Heading1"/>
      </w:pPr>
      <w:r>
        <w:rPr>
          <w:rFonts w:ascii="Arial" w:cs="Arial" w:eastAsia="Arial" w:hAnsi="Arial"/>
          <w:b/>
          <w:bCs/>
          <w:sz w:val="32"/>
          <w:szCs w:val="32"/>
        </w:rPr>
        <w:t xml:space="preserve">8. Renewal Schedule and systemd Timer</w:t>
      </w:r>
    </w:p>
    <w:p>
      <w:pPr>
        <w:spacing w:after="160"/>
      </w:pPr>
      <w:r>
        <w:rPr>
          <w:rFonts w:ascii="Arial" w:cs="Arial" w:eastAsia="Arial" w:hAnsi="Arial"/>
          <w:sz w:val="22"/>
          <w:szCs w:val="22"/>
        </w:rPr>
        <w:t xml:space="preserve">passport-init installs a systemd timer at provisioning time that auto-renews passports 14 days before expiry.</w:t>
      </w:r>
    </w:p>
    <w:p>
      <w:pPr>
        <w:shd w:fill="1E1E1E" w:val="clear"/>
        <w:spacing w:after="80" w:before="80"/>
      </w:pPr>
      <w:r>
        <w:rPr>
          <w:rFonts w:ascii="Courier New" w:cs="Courier New" w:eastAsia="Courier New" w:hAnsi="Courier New"/>
          <w:color w:val="D4D4D4"/>
          <w:sz w:val="18"/>
          <w:szCs w:val="18"/>
        </w:rPr>
        <w:t xml:space="preserve"># View renewal timer status</w:t>
      </w:r>
    </w:p>
    <w:p>
      <w:pPr>
        <w:shd w:fill="1E1E1E" w:val="clear"/>
        <w:spacing w:after="80" w:before="80"/>
      </w:pPr>
      <w:r>
        <w:rPr>
          <w:rFonts w:ascii="Courier New" w:cs="Courier New" w:eastAsia="Courier New" w:hAnsi="Courier New"/>
          <w:color w:val="D4D4D4"/>
          <w:sz w:val="18"/>
          <w:szCs w:val="18"/>
        </w:rPr>
        <w:t xml:space="preserve">systemctl status passport-renewal.timer</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View timer schedule</w:t>
      </w:r>
    </w:p>
    <w:p>
      <w:pPr>
        <w:shd w:fill="1E1E1E" w:val="clear"/>
        <w:spacing w:after="80" w:before="80"/>
      </w:pPr>
      <w:r>
        <w:rPr>
          <w:rFonts w:ascii="Courier New" w:cs="Courier New" w:eastAsia="Courier New" w:hAnsi="Courier New"/>
          <w:color w:val="D4D4D4"/>
          <w:sz w:val="18"/>
          <w:szCs w:val="18"/>
        </w:rPr>
        <w:t xml:space="preserve">systemctl list-timers passport-renewal.timer</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Manually trigger renewal check</w:t>
      </w:r>
    </w:p>
    <w:p>
      <w:pPr>
        <w:shd w:fill="1E1E1E" w:val="clear"/>
        <w:spacing w:after="80" w:before="80"/>
      </w:pPr>
      <w:r>
        <w:rPr>
          <w:rFonts w:ascii="Courier New" w:cs="Courier New" w:eastAsia="Courier New" w:hAnsi="Courier New"/>
          <w:color w:val="D4D4D4"/>
          <w:sz w:val="18"/>
          <w:szCs w:val="18"/>
        </w:rPr>
        <w:t xml:space="preserve">sudo systemctl start passport-renewal.service</w:t>
      </w:r>
    </w:p>
    <w:p>
      <w:pPr>
        <w:shd w:fill="1E1E1E" w:val="clear"/>
        <w:spacing w:after="80" w:before="80"/>
      </w:pPr>
      <w:r>
        <w:rPr>
          <w:rFonts w:ascii="Courier New" w:cs="Courier New" w:eastAsia="Courier New" w:hAnsi="Courier New"/>
          <w:color w:val="D4D4D4"/>
          <w:sz w:val="18"/>
          <w:szCs w:val="18"/>
        </w:rPr>
        <w:t xml:space="preserve"/>
      </w:r>
    </w:p>
    <w:p>
      <w:pPr>
        <w:shd w:fill="1E1E1E" w:val="clear"/>
        <w:spacing w:after="80" w:before="80"/>
      </w:pPr>
      <w:r>
        <w:rPr>
          <w:rFonts w:ascii="Courier New" w:cs="Courier New" w:eastAsia="Courier New" w:hAnsi="Courier New"/>
          <w:color w:val="D4D4D4"/>
          <w:sz w:val="18"/>
          <w:szCs w:val="18"/>
        </w:rPr>
        <w:t xml:space="preserve"># View renewal logs</w:t>
      </w:r>
    </w:p>
    <w:p>
      <w:pPr>
        <w:shd w:fill="1E1E1E" w:val="clear"/>
        <w:spacing w:after="80" w:before="80"/>
      </w:pPr>
      <w:r>
        <w:rPr>
          <w:rFonts w:ascii="Courier New" w:cs="Courier New" w:eastAsia="Courier New" w:hAnsi="Courier New"/>
          <w:color w:val="D4D4D4"/>
          <w:sz w:val="18"/>
          <w:szCs w:val="18"/>
        </w:rPr>
        <w:t xml:space="preserve">journalctl -u passport-renewal.service -f</w:t>
      </w:r>
    </w:p>
    <w:p>
      <w:pPr>
        <w:spacing w:after="120"/>
      </w:pPr>
      <w:r>
        <w:t xml:space="preserve"/>
      </w:r>
    </w:p>
    <w:p>
      <w:pPr>
        <w:spacing w:after="160"/>
      </w:pPr>
      <w:r>
        <w:rPr>
          <w:rFonts w:ascii="Arial" w:cs="Arial" w:eastAsia="Arial" w:hAnsi="Arial"/>
          <w:sz w:val="22"/>
          <w:szCs w:val="22"/>
        </w:rPr>
        <w:t xml:space="preserve">Passport renewal follows the full APIS-APP challenge-response protocol. If the machine's trust anchor has changed (e.g., TPM replaced, domain transferred), renewal will fail and an alert is generated. Renewal failures do not immediately invalidate the existing passport — the prior passport remains valid until its expiry, allowing time to investigate and re-provision.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AetherPro Technologies LLC  |  APIS v2.0 Implementation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5C3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5C3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7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2026-05-04T02:08:56.786Z</dcterms:created>
  <dcterms:modified xsi:type="dcterms:W3CDTF">2026-05-04T02:08:56.800Z</dcterms:modified>
</cp:coreProperties>
</file>

<file path=docProps/custom.xml><?xml version="1.0" encoding="utf-8"?>
<Properties xmlns="http://schemas.openxmlformats.org/officeDocument/2006/custom-properties" xmlns:vt="http://schemas.openxmlformats.org/officeDocument/2006/docPropsVTypes"/>
</file>