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86D2F" w14:textId="797F5F73" w:rsidR="00A95E6A" w:rsidRDefault="00D37598">
      <w:pPr>
        <w:rPr>
          <w:rFonts w:ascii="黑体" w:eastAsia="黑体" w:hAnsi="黑体"/>
          <w:sz w:val="32"/>
          <w:szCs w:val="32"/>
        </w:rPr>
      </w:pPr>
      <w:r>
        <w:rPr>
          <w:rFonts w:ascii="黑体" w:eastAsia="黑体" w:hAnsi="黑体" w:hint="eastAsia"/>
          <w:sz w:val="32"/>
          <w:szCs w:val="32"/>
        </w:rPr>
        <w:t>并行计算</w:t>
      </w:r>
    </w:p>
    <w:p w14:paraId="0FC0564A" w14:textId="6BBDBF70" w:rsidR="00D37598" w:rsidRDefault="00A030A1" w:rsidP="00D37598">
      <w:pPr>
        <w:pStyle w:val="a8"/>
        <w:ind w:leftChars="-1" w:left="-2" w:firstLineChars="200" w:firstLine="480"/>
        <w:jc w:val="left"/>
      </w:pPr>
      <w:r w:rsidRPr="00A030A1">
        <w:rPr>
          <w:rFonts w:ascii="华文宋体" w:eastAsia="华文宋体" w:hAnsi="华文宋体" w:hint="eastAsia"/>
          <w:b/>
          <w:bCs/>
          <w:sz w:val="24"/>
          <w:szCs w:val="24"/>
        </w:rPr>
        <w:t>大纲概要</w:t>
      </w:r>
      <w:r>
        <w:rPr>
          <w:rFonts w:ascii="华文宋体" w:eastAsia="华文宋体" w:hAnsi="华文宋体" w:hint="eastAsia"/>
          <w:b/>
          <w:bCs/>
          <w:sz w:val="24"/>
          <w:szCs w:val="24"/>
        </w:rPr>
        <w:t>：</w:t>
      </w:r>
    </w:p>
    <w:p w14:paraId="57B9AE72" w14:textId="6EBC92C8" w:rsidR="00A030A1" w:rsidRPr="00DD4289" w:rsidRDefault="001B1FC2" w:rsidP="0025378D">
      <w:pPr>
        <w:jc w:val="left"/>
        <w:rPr>
          <w:rFonts w:ascii="华文宋体" w:eastAsia="华文宋体" w:hAnsi="华文宋体"/>
          <w:sz w:val="24"/>
          <w:szCs w:val="24"/>
        </w:rPr>
      </w:pPr>
      <w:r w:rsidRPr="00DD4289">
        <w:rPr>
          <w:rFonts w:ascii="华文宋体" w:eastAsia="华文宋体" w:hAnsi="华文宋体" w:hint="eastAsia"/>
          <w:sz w:val="24"/>
          <w:szCs w:val="24"/>
        </w:rPr>
        <w:t>本课程介绍现今最先进的超级计算机硬件和软件并行技术，内容上包括并行机体系结构、并行数值计算、并行算法设计和并行编程等。另外指导学生上机实验，从学习使用超级计算机到在</w:t>
      </w:r>
      <w:r w:rsidRPr="00DD4289">
        <w:rPr>
          <w:rFonts w:ascii="华文宋体" w:eastAsia="华文宋体" w:hAnsi="华文宋体"/>
          <w:sz w:val="24"/>
          <w:szCs w:val="24"/>
        </w:rPr>
        <w:t>Linux</w:t>
      </w:r>
      <w:r w:rsidRPr="00DD4289">
        <w:rPr>
          <w:rFonts w:ascii="华文宋体" w:eastAsia="华文宋体" w:hAnsi="华文宋体" w:hint="eastAsia"/>
          <w:sz w:val="24"/>
          <w:szCs w:val="24"/>
        </w:rPr>
        <w:t>环境下独立安装、编写和调试并行程序。</w:t>
      </w:r>
    </w:p>
    <w:p w14:paraId="21619D44" w14:textId="73FDC319" w:rsidR="00A030A1" w:rsidRPr="0025378D" w:rsidRDefault="00A030A1">
      <w:pPr>
        <w:rPr>
          <w:rFonts w:ascii="华文宋体" w:eastAsia="华文宋体" w:hAnsi="华文宋体" w:hint="eastAsia"/>
          <w:sz w:val="24"/>
          <w:szCs w:val="24"/>
        </w:rPr>
      </w:pPr>
      <w:r>
        <w:rPr>
          <w:rFonts w:ascii="华文宋体" w:eastAsia="华文宋体" w:hAnsi="华文宋体" w:hint="eastAsia"/>
          <w:b/>
          <w:bCs/>
          <w:sz w:val="24"/>
          <w:szCs w:val="24"/>
        </w:rPr>
        <w:t>先修课程：</w:t>
      </w:r>
      <w:r w:rsidR="00D37598">
        <w:rPr>
          <w:rFonts w:ascii="华文宋体" w:eastAsia="华文宋体" w:hAnsi="华文宋体" w:hint="eastAsia"/>
          <w:sz w:val="24"/>
          <w:szCs w:val="24"/>
        </w:rPr>
        <w:t>建议</w:t>
      </w:r>
      <w:r w:rsidR="00D37598">
        <w:rPr>
          <w:rFonts w:ascii="华文宋体" w:eastAsia="华文宋体" w:hAnsi="华文宋体" w:hint="eastAsia"/>
          <w:sz w:val="24"/>
          <w:szCs w:val="24"/>
        </w:rPr>
        <w:t xml:space="preserve"> </w:t>
      </w:r>
      <w:r w:rsidR="0025378D" w:rsidRPr="0025378D">
        <w:rPr>
          <w:rFonts w:ascii="华文宋体" w:eastAsia="华文宋体" w:hAnsi="华文宋体" w:hint="eastAsia"/>
          <w:sz w:val="24"/>
          <w:szCs w:val="24"/>
        </w:rPr>
        <w:t>计算机组成与结构</w:t>
      </w:r>
      <w:r w:rsidR="00D37598">
        <w:rPr>
          <w:rFonts w:ascii="华文宋体" w:eastAsia="华文宋体" w:hAnsi="华文宋体" w:hint="eastAsia"/>
          <w:sz w:val="24"/>
          <w:szCs w:val="24"/>
        </w:rPr>
        <w:t xml:space="preserve"> 操作系统</w:t>
      </w:r>
    </w:p>
    <w:p w14:paraId="7DDD85AB" w14:textId="26EBB66A" w:rsidR="00A030A1" w:rsidRDefault="00A030A1">
      <w:pPr>
        <w:rPr>
          <w:rFonts w:ascii="华文宋体" w:eastAsia="华文宋体" w:hAnsi="华文宋体"/>
          <w:b/>
          <w:bCs/>
          <w:sz w:val="24"/>
          <w:szCs w:val="24"/>
        </w:rPr>
      </w:pPr>
      <w:r>
        <w:rPr>
          <w:rFonts w:ascii="华文宋体" w:eastAsia="华文宋体" w:hAnsi="华文宋体" w:hint="eastAsia"/>
          <w:b/>
          <w:bCs/>
          <w:sz w:val="24"/>
          <w:szCs w:val="24"/>
        </w:rPr>
        <w:t>后继课程：</w:t>
      </w:r>
    </w:p>
    <w:p w14:paraId="13E89C47" w14:textId="50CE4C60" w:rsidR="00A030A1" w:rsidRDefault="00A030A1">
      <w:pPr>
        <w:rPr>
          <w:rFonts w:ascii="华文宋体" w:eastAsia="华文宋体" w:hAnsi="华文宋体"/>
          <w:b/>
          <w:bCs/>
          <w:sz w:val="24"/>
          <w:szCs w:val="24"/>
        </w:rPr>
      </w:pPr>
      <w:r>
        <w:rPr>
          <w:rFonts w:ascii="华文宋体" w:eastAsia="华文宋体" w:hAnsi="华文宋体" w:hint="eastAsia"/>
          <w:b/>
          <w:bCs/>
          <w:sz w:val="24"/>
          <w:szCs w:val="24"/>
        </w:rPr>
        <w:t>学习建议：</w:t>
      </w:r>
    </w:p>
    <w:p w14:paraId="34689FE3" w14:textId="08FC53D0" w:rsidR="00774A32" w:rsidRPr="00774A32" w:rsidRDefault="00774A32" w:rsidP="00774A32">
      <w:pPr>
        <w:widowControl/>
        <w:spacing w:before="100" w:beforeAutospacing="1" w:after="100" w:afterAutospacing="1"/>
        <w:jc w:val="left"/>
        <w:rPr>
          <w:rFonts w:ascii="华文宋体" w:eastAsia="华文宋体" w:hAnsi="华文宋体"/>
          <w:sz w:val="24"/>
          <w:szCs w:val="24"/>
        </w:rPr>
      </w:pPr>
      <w:r w:rsidRPr="00774A32">
        <w:rPr>
          <w:rFonts w:ascii="宋体" w:eastAsia="宋体" w:hAnsi="宋体" w:cs="宋体"/>
          <w:kern w:val="0"/>
          <w:sz w:val="24"/>
          <w:szCs w:val="24"/>
          <w:lang w:bidi="mn-Mong-CN"/>
          <w14:ligatures w14:val="none"/>
        </w:rPr>
        <w:t xml:space="preserve"> </w:t>
      </w:r>
      <w:r>
        <w:rPr>
          <w:rFonts w:ascii="宋体" w:eastAsia="宋体" w:hAnsi="宋体" w:cs="宋体" w:hint="eastAsia"/>
          <w:kern w:val="0"/>
          <w:sz w:val="24"/>
          <w:szCs w:val="24"/>
          <w:lang w:bidi="mn-Mong-CN"/>
          <w14:ligatures w14:val="none"/>
        </w:rPr>
        <w:t xml:space="preserve">1. </w:t>
      </w:r>
      <w:r w:rsidRPr="00774A32">
        <w:rPr>
          <w:rFonts w:ascii="华文宋体" w:eastAsia="华文宋体" w:hAnsi="华文宋体"/>
          <w:sz w:val="24"/>
          <w:szCs w:val="24"/>
        </w:rPr>
        <w:t>理解基础概念：</w:t>
      </w:r>
    </w:p>
    <w:p w14:paraId="6529E343" w14:textId="77777777" w:rsidR="00774A32" w:rsidRDefault="00774A32" w:rsidP="00774A32">
      <w:pPr>
        <w:widowControl/>
        <w:spacing w:before="100" w:beforeAutospacing="1" w:after="100" w:afterAutospacing="1"/>
        <w:jc w:val="left"/>
        <w:rPr>
          <w:rFonts w:ascii="华文宋体" w:eastAsia="华文宋体" w:hAnsi="华文宋体"/>
          <w:sz w:val="24"/>
          <w:szCs w:val="24"/>
        </w:rPr>
      </w:pPr>
      <w:r w:rsidRPr="00774A32">
        <w:rPr>
          <w:rFonts w:ascii="华文宋体" w:eastAsia="华文宋体" w:hAnsi="华文宋体"/>
          <w:sz w:val="24"/>
          <w:szCs w:val="24"/>
        </w:rPr>
        <w:t>掌握并行计算的基本理论，如并行计算模型（如PRAM模型）、Amdahl定律、Gustafson定律等。熟悉并行机体系结构，包括多处理器系统、分布式系统和超大规模并行计算系统的特点。</w:t>
      </w:r>
    </w:p>
    <w:p w14:paraId="55E1BA01" w14:textId="35C5A583" w:rsidR="00774A32" w:rsidRPr="00774A32" w:rsidRDefault="00774A32" w:rsidP="00774A32">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2.</w:t>
      </w:r>
      <w:r>
        <w:rPr>
          <w:rFonts w:ascii="华文宋体" w:eastAsia="华文宋体" w:hAnsi="华文宋体"/>
          <w:sz w:val="24"/>
          <w:szCs w:val="24"/>
        </w:rPr>
        <w:tab/>
      </w:r>
      <w:r w:rsidRPr="00774A32">
        <w:rPr>
          <w:rFonts w:ascii="华文宋体" w:eastAsia="华文宋体" w:hAnsi="华文宋体"/>
          <w:sz w:val="24"/>
          <w:szCs w:val="24"/>
        </w:rPr>
        <w:t>学习并行编程语言和工具：</w:t>
      </w:r>
    </w:p>
    <w:p w14:paraId="38196223" w14:textId="77777777" w:rsidR="00774A32" w:rsidRDefault="00774A32" w:rsidP="00774A32">
      <w:pPr>
        <w:widowControl/>
        <w:spacing w:before="100" w:beforeAutospacing="1" w:after="100" w:afterAutospacing="1"/>
        <w:jc w:val="left"/>
        <w:rPr>
          <w:rFonts w:ascii="华文宋体" w:eastAsia="华文宋体" w:hAnsi="华文宋体"/>
          <w:sz w:val="24"/>
          <w:szCs w:val="24"/>
        </w:rPr>
      </w:pPr>
      <w:r w:rsidRPr="00774A32">
        <w:rPr>
          <w:rFonts w:ascii="华文宋体" w:eastAsia="华文宋体" w:hAnsi="华文宋体"/>
          <w:sz w:val="24"/>
          <w:szCs w:val="24"/>
        </w:rPr>
        <w:t>熟悉常用的并行编程语言和库，如MPI（Message Passing Interface）、OpenMP、CUDA（用于GPU编程）等。掌握在Linux环境下的编程技巧和调试工具，如</w:t>
      </w:r>
      <w:proofErr w:type="spellStart"/>
      <w:r w:rsidRPr="00774A32">
        <w:rPr>
          <w:rFonts w:ascii="华文宋体" w:eastAsia="华文宋体" w:hAnsi="华文宋体"/>
          <w:sz w:val="24"/>
          <w:szCs w:val="24"/>
        </w:rPr>
        <w:t>gdb</w:t>
      </w:r>
      <w:proofErr w:type="spellEnd"/>
      <w:r w:rsidRPr="00774A32">
        <w:rPr>
          <w:rFonts w:ascii="华文宋体" w:eastAsia="华文宋体" w:hAnsi="华文宋体"/>
          <w:sz w:val="24"/>
          <w:szCs w:val="24"/>
        </w:rPr>
        <w:t>、</w:t>
      </w:r>
      <w:proofErr w:type="spellStart"/>
      <w:r w:rsidRPr="00774A32">
        <w:rPr>
          <w:rFonts w:ascii="华文宋体" w:eastAsia="华文宋体" w:hAnsi="华文宋体"/>
          <w:sz w:val="24"/>
          <w:szCs w:val="24"/>
        </w:rPr>
        <w:t>Valgrind</w:t>
      </w:r>
      <w:proofErr w:type="spellEnd"/>
      <w:r w:rsidRPr="00774A32">
        <w:rPr>
          <w:rFonts w:ascii="华文宋体" w:eastAsia="华文宋体" w:hAnsi="华文宋体"/>
          <w:sz w:val="24"/>
          <w:szCs w:val="24"/>
        </w:rPr>
        <w:t>等。</w:t>
      </w:r>
    </w:p>
    <w:p w14:paraId="1FCEEEE5" w14:textId="346AE5D5" w:rsidR="00774A32" w:rsidRPr="00774A32" w:rsidRDefault="00774A32" w:rsidP="00774A32">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3. </w:t>
      </w:r>
      <w:r w:rsidRPr="00774A32">
        <w:rPr>
          <w:rFonts w:ascii="华文宋体" w:eastAsia="华文宋体" w:hAnsi="华文宋体"/>
          <w:sz w:val="24"/>
          <w:szCs w:val="24"/>
        </w:rPr>
        <w:t>动手实践：</w:t>
      </w:r>
    </w:p>
    <w:p w14:paraId="130CA38A" w14:textId="77777777" w:rsidR="00774A32" w:rsidRDefault="00774A32" w:rsidP="00774A32">
      <w:pPr>
        <w:widowControl/>
        <w:spacing w:before="100" w:beforeAutospacing="1" w:after="100" w:afterAutospacing="1"/>
        <w:jc w:val="left"/>
        <w:rPr>
          <w:rFonts w:ascii="华文宋体" w:eastAsia="华文宋体" w:hAnsi="华文宋体"/>
          <w:sz w:val="24"/>
          <w:szCs w:val="24"/>
        </w:rPr>
      </w:pPr>
      <w:r w:rsidRPr="00774A32">
        <w:rPr>
          <w:rFonts w:ascii="华文宋体" w:eastAsia="华文宋体" w:hAnsi="华文宋体"/>
          <w:sz w:val="24"/>
          <w:szCs w:val="24"/>
        </w:rPr>
        <w:lastRenderedPageBreak/>
        <w:t>多参与实验，实际操作是理解并行计算的关键。通过实验了解并行程序的执行过程和性能瓶颈。尝试在不同的硬件平台上运行并行程序，理解不同体系结构对程序性能的影响。</w:t>
      </w:r>
    </w:p>
    <w:p w14:paraId="29A1FF08" w14:textId="3C9315C3" w:rsidR="00774A32" w:rsidRPr="00774A32" w:rsidRDefault="00774A32" w:rsidP="00774A32">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4. </w:t>
      </w:r>
      <w:r w:rsidRPr="00774A32">
        <w:rPr>
          <w:rFonts w:ascii="华文宋体" w:eastAsia="华文宋体" w:hAnsi="华文宋体"/>
          <w:sz w:val="24"/>
          <w:szCs w:val="24"/>
        </w:rPr>
        <w:t>优化并行程序：</w:t>
      </w:r>
    </w:p>
    <w:p w14:paraId="0BA8F04B" w14:textId="0D60F6DB" w:rsidR="00774A32" w:rsidRPr="00774A32" w:rsidRDefault="00774A32" w:rsidP="00774A32">
      <w:pPr>
        <w:widowControl/>
        <w:spacing w:before="100" w:beforeAutospacing="1" w:after="100" w:afterAutospacing="1"/>
        <w:jc w:val="left"/>
        <w:rPr>
          <w:rFonts w:ascii="华文宋体" w:eastAsia="华文宋体" w:hAnsi="华文宋体"/>
          <w:sz w:val="24"/>
          <w:szCs w:val="24"/>
        </w:rPr>
      </w:pPr>
      <w:r w:rsidRPr="00774A32">
        <w:rPr>
          <w:rFonts w:ascii="华文宋体" w:eastAsia="华文宋体" w:hAnsi="华文宋体"/>
          <w:sz w:val="24"/>
          <w:szCs w:val="24"/>
        </w:rPr>
        <w:t>学习如何分析和优化并行程序的性能。了解负载均衡、通信开销、内存访问模式等因素对并行程序性能的影响。使用性能分析工具（如Profilers）进行性能调优，寻找并解决性能瓶颈。</w:t>
      </w:r>
    </w:p>
    <w:p w14:paraId="2C6D88C4" w14:textId="3BF86203" w:rsidR="0025378D" w:rsidRDefault="001B1FC2" w:rsidP="0025378D">
      <w:pPr>
        <w:rPr>
          <w:rFonts w:ascii="华文宋体" w:eastAsia="华文宋体" w:hAnsi="华文宋体" w:hint="eastAsia"/>
          <w:b/>
          <w:bCs/>
          <w:sz w:val="32"/>
          <w:szCs w:val="32"/>
        </w:rPr>
      </w:pPr>
      <w:r>
        <w:rPr>
          <w:rFonts w:ascii="华文宋体" w:eastAsia="华文宋体" w:hAnsi="华文宋体" w:hint="eastAsia"/>
          <w:b/>
          <w:bCs/>
          <w:sz w:val="32"/>
          <w:szCs w:val="32"/>
        </w:rPr>
        <w:t>数值计算及其计算机实现</w:t>
      </w:r>
    </w:p>
    <w:p w14:paraId="02C0F9FF" w14:textId="06A1916E"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大纲概要：</w:t>
      </w:r>
    </w:p>
    <w:p w14:paraId="52E3AC6A" w14:textId="77777777" w:rsidR="001B1FC2" w:rsidRPr="001B1FC2" w:rsidRDefault="001B1FC2" w:rsidP="001B1FC2">
      <w:pPr>
        <w:pStyle w:val="aa"/>
        <w:rPr>
          <w:rFonts w:ascii="华文宋体" w:eastAsia="华文宋体" w:hAnsi="华文宋体" w:cstheme="minorBidi"/>
          <w:kern w:val="2"/>
          <w:lang w:bidi="ar-SA"/>
          <w14:ligatures w14:val="standardContextual"/>
        </w:rPr>
      </w:pPr>
      <w:r w:rsidRPr="001B1FC2">
        <w:rPr>
          <w:rFonts w:ascii="华文宋体" w:eastAsia="华文宋体" w:hAnsi="华文宋体" w:cstheme="minorBidi"/>
          <w:kern w:val="2"/>
          <w:lang w:bidi="ar-SA"/>
          <w14:ligatures w14:val="standardContextual"/>
        </w:rPr>
        <w:t>本课程是计算机科学和技术专业的专业选修课，旨在学习和掌握在计算机上解决工程问题的常用数值计算方法及相关基础理论知识。学生将通过学习现代科学与工程计算中的常用数值计算方法和基本数学理论，锻炼编程能力和实践能力，掌握数值方法的实际应用背景，提升综合运用数值计算解决实际问题的能力和创新能力，并训练对数值计算实验结果进行分析和解释。课程内容涵盖并行计算基础、并行编程（包括MPI、OpenMP、CUDA）、实践与实验操作，以及数值计算方法在工程问题中的实际应用和研究。通过课程学习，学生将为后续课程和科学研究打下坚实基础。</w:t>
      </w:r>
    </w:p>
    <w:p w14:paraId="77291461" w14:textId="33F35309"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先修课程：</w:t>
      </w:r>
      <w:r w:rsidR="001B1FC2">
        <w:rPr>
          <w:rFonts w:hint="eastAsia"/>
          <w:b/>
          <w:sz w:val="24"/>
        </w:rPr>
        <w:t>高等数学，线性代数，程序设计</w:t>
      </w:r>
    </w:p>
    <w:p w14:paraId="7FDD1F58" w14:textId="107503AF"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后继课程：无</w:t>
      </w:r>
    </w:p>
    <w:p w14:paraId="4D20A541" w14:textId="43ECA786"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学习建议：</w:t>
      </w:r>
    </w:p>
    <w:p w14:paraId="3280FA36" w14:textId="2BC1B571"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hint="eastAsia"/>
          <w:sz w:val="24"/>
          <w:szCs w:val="24"/>
        </w:rPr>
        <w:lastRenderedPageBreak/>
        <w:t xml:space="preserve">1. </w:t>
      </w:r>
      <w:r w:rsidRPr="00DD4289">
        <w:rPr>
          <w:rFonts w:ascii="华文宋体" w:eastAsia="华文宋体" w:hAnsi="华文宋体"/>
          <w:sz w:val="24"/>
          <w:szCs w:val="24"/>
        </w:rPr>
        <w:t>打好基础：</w:t>
      </w:r>
    </w:p>
    <w:p w14:paraId="727E9ADF" w14:textId="5421E5C9"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sz w:val="24"/>
          <w:szCs w:val="24"/>
        </w:rPr>
        <w:t>在开始课程前，确保你已掌握基本的计算机科学概念、数据结构、算法和编程语言（如C/C++或Python）。了解一些基础的线性代数和微积分知识，这将有助于理解数值计算方法。</w:t>
      </w:r>
    </w:p>
    <w:p w14:paraId="7E085EEF" w14:textId="082F834A"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hint="eastAsia"/>
          <w:sz w:val="24"/>
          <w:szCs w:val="24"/>
        </w:rPr>
        <w:t xml:space="preserve">2. </w:t>
      </w:r>
      <w:r w:rsidRPr="00DD4289">
        <w:rPr>
          <w:rFonts w:ascii="华文宋体" w:eastAsia="华文宋体" w:hAnsi="华文宋体"/>
          <w:sz w:val="24"/>
          <w:szCs w:val="24"/>
        </w:rPr>
        <w:t>积极参与课程活动：</w:t>
      </w:r>
    </w:p>
    <w:p w14:paraId="7E999B5B" w14:textId="71C9572A"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sz w:val="24"/>
          <w:szCs w:val="24"/>
        </w:rPr>
        <w:t>认真听讲，积极参与课堂讨论，提出问题，和同学们分享自己的见解。完成所有实验和作业，这些实践机会对理解并行计算的概念和方法至关重要。</w:t>
      </w:r>
    </w:p>
    <w:p w14:paraId="65E9EDFD" w14:textId="66751FB1"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hint="eastAsia"/>
          <w:sz w:val="24"/>
          <w:szCs w:val="24"/>
        </w:rPr>
        <w:t>3.</w:t>
      </w:r>
      <w:r w:rsidRPr="00DD4289">
        <w:rPr>
          <w:rFonts w:ascii="华文宋体" w:eastAsia="华文宋体" w:hAnsi="华文宋体"/>
          <w:sz w:val="24"/>
          <w:szCs w:val="24"/>
        </w:rPr>
        <w:t xml:space="preserve"> 动手实践：</w:t>
      </w:r>
    </w:p>
    <w:p w14:paraId="13B46675" w14:textId="33792FDB"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sz w:val="24"/>
          <w:szCs w:val="24"/>
        </w:rPr>
        <w:t>多动手编写并行程序，使用MPI、OpenMP、CUDA等工具进行实际编程。在Linux环境下进行实验，熟悉各种调试和性能优化工具，如</w:t>
      </w:r>
      <w:proofErr w:type="spellStart"/>
      <w:r w:rsidRPr="00DD4289">
        <w:rPr>
          <w:rFonts w:ascii="华文宋体" w:eastAsia="华文宋体" w:hAnsi="华文宋体"/>
          <w:sz w:val="24"/>
          <w:szCs w:val="24"/>
        </w:rPr>
        <w:t>gdb</w:t>
      </w:r>
      <w:proofErr w:type="spellEnd"/>
      <w:r w:rsidRPr="00DD4289">
        <w:rPr>
          <w:rFonts w:ascii="华文宋体" w:eastAsia="华文宋体" w:hAnsi="华文宋体"/>
          <w:sz w:val="24"/>
          <w:szCs w:val="24"/>
        </w:rPr>
        <w:t>、</w:t>
      </w:r>
      <w:proofErr w:type="spellStart"/>
      <w:r w:rsidRPr="00DD4289">
        <w:rPr>
          <w:rFonts w:ascii="华文宋体" w:eastAsia="华文宋体" w:hAnsi="华文宋体"/>
          <w:sz w:val="24"/>
          <w:szCs w:val="24"/>
        </w:rPr>
        <w:t>Valgrind</w:t>
      </w:r>
      <w:proofErr w:type="spellEnd"/>
      <w:r w:rsidRPr="00DD4289">
        <w:rPr>
          <w:rFonts w:ascii="华文宋体" w:eastAsia="华文宋体" w:hAnsi="华文宋体"/>
          <w:sz w:val="24"/>
          <w:szCs w:val="24"/>
        </w:rPr>
        <w:t>等。</w:t>
      </w:r>
    </w:p>
    <w:p w14:paraId="0ACB4723" w14:textId="1A207F12"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hint="eastAsia"/>
          <w:sz w:val="24"/>
          <w:szCs w:val="24"/>
        </w:rPr>
        <w:t>4.</w:t>
      </w:r>
      <w:r w:rsidRPr="00DD4289">
        <w:rPr>
          <w:rFonts w:ascii="华文宋体" w:eastAsia="华文宋体" w:hAnsi="华文宋体"/>
          <w:sz w:val="24"/>
          <w:szCs w:val="24"/>
        </w:rPr>
        <w:t xml:space="preserve">  注重实验结果分析：</w:t>
      </w:r>
    </w:p>
    <w:p w14:paraId="1FE13A1B" w14:textId="4B2DA43F"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sz w:val="24"/>
          <w:szCs w:val="24"/>
        </w:rPr>
        <w:t>不仅要完成实验，还要深入分析实验结果，理解并行算法的性能瓶颈和优化方法。学会使用性能分析工具，识别并解决程序中的性能问题。</w:t>
      </w:r>
    </w:p>
    <w:p w14:paraId="1E7EDDCD" w14:textId="59CB92BE"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hint="eastAsia"/>
          <w:sz w:val="24"/>
          <w:szCs w:val="24"/>
        </w:rPr>
        <w:t>5.</w:t>
      </w:r>
      <w:r w:rsidRPr="00DD4289">
        <w:rPr>
          <w:rFonts w:ascii="华文宋体" w:eastAsia="华文宋体" w:hAnsi="华文宋体"/>
          <w:sz w:val="24"/>
          <w:szCs w:val="24"/>
        </w:rPr>
        <w:t xml:space="preserve">  利用资源：</w:t>
      </w:r>
    </w:p>
    <w:p w14:paraId="6A4FD7EE" w14:textId="3102EDDD" w:rsidR="00DD4289" w:rsidRPr="00DD4289" w:rsidRDefault="00DD4289" w:rsidP="00DD4289">
      <w:pPr>
        <w:widowControl/>
        <w:spacing w:before="100" w:beforeAutospacing="1" w:after="100" w:afterAutospacing="1"/>
        <w:jc w:val="left"/>
        <w:rPr>
          <w:rFonts w:ascii="华文宋体" w:eastAsia="华文宋体" w:hAnsi="华文宋体"/>
          <w:sz w:val="24"/>
          <w:szCs w:val="24"/>
        </w:rPr>
      </w:pPr>
      <w:r w:rsidRPr="00DD4289">
        <w:rPr>
          <w:rFonts w:ascii="华文宋体" w:eastAsia="华文宋体" w:hAnsi="华文宋体"/>
          <w:sz w:val="24"/>
          <w:szCs w:val="24"/>
        </w:rPr>
        <w:t>利用课程提供的教材和参考资料，阅读相关的学术论文和书籍，扩展自己的知识面。参与在线课程和研讨会，关注并行计算领域的最新研究和技术动态。</w:t>
      </w:r>
    </w:p>
    <w:p w14:paraId="7B8B608D" w14:textId="77777777" w:rsidR="00DD4289" w:rsidRDefault="00DD4289" w:rsidP="00DD4289"/>
    <w:p w14:paraId="0C3655AD" w14:textId="77777777" w:rsidR="00DD4289" w:rsidRDefault="00DD4289" w:rsidP="00276BB7">
      <w:pPr>
        <w:rPr>
          <w:rFonts w:ascii="华文宋体" w:eastAsia="华文宋体" w:hAnsi="华文宋体"/>
          <w:b/>
          <w:bCs/>
          <w:sz w:val="32"/>
          <w:szCs w:val="32"/>
        </w:rPr>
      </w:pPr>
    </w:p>
    <w:p w14:paraId="08DF5327" w14:textId="77777777" w:rsidR="00DD4289" w:rsidRDefault="00DD4289" w:rsidP="00276BB7">
      <w:pPr>
        <w:rPr>
          <w:rFonts w:ascii="华文宋体" w:eastAsia="华文宋体" w:hAnsi="华文宋体"/>
          <w:b/>
          <w:bCs/>
          <w:sz w:val="32"/>
          <w:szCs w:val="32"/>
        </w:rPr>
      </w:pPr>
      <w:r w:rsidRPr="00DD4289">
        <w:rPr>
          <w:rFonts w:ascii="华文宋体" w:eastAsia="华文宋体" w:hAnsi="华文宋体" w:hint="eastAsia"/>
          <w:b/>
          <w:bCs/>
          <w:sz w:val="32"/>
          <w:szCs w:val="32"/>
        </w:rPr>
        <w:lastRenderedPageBreak/>
        <w:t>自然语言处理导论</w:t>
      </w:r>
    </w:p>
    <w:p w14:paraId="5A25ECA6" w14:textId="549C3D0F" w:rsidR="005544DB" w:rsidRDefault="005544DB" w:rsidP="00276BB7">
      <w:pPr>
        <w:rPr>
          <w:rFonts w:ascii="华文宋体" w:eastAsia="华文宋体" w:hAnsi="华文宋体"/>
          <w:b/>
          <w:bCs/>
          <w:sz w:val="24"/>
          <w:szCs w:val="24"/>
        </w:rPr>
      </w:pPr>
      <w:r>
        <w:rPr>
          <w:rFonts w:ascii="华文宋体" w:eastAsia="华文宋体" w:hAnsi="华文宋体" w:hint="eastAsia"/>
          <w:b/>
          <w:bCs/>
          <w:sz w:val="24"/>
          <w:szCs w:val="24"/>
        </w:rPr>
        <w:t>大纲概要：</w:t>
      </w:r>
    </w:p>
    <w:p w14:paraId="41377307" w14:textId="77777777" w:rsidR="00DD4289" w:rsidRPr="00DD4289" w:rsidRDefault="00DD4289" w:rsidP="00DD4289">
      <w:pPr>
        <w:ind w:firstLineChars="200" w:firstLine="480"/>
        <w:jc w:val="left"/>
        <w:rPr>
          <w:rFonts w:ascii="华文宋体" w:eastAsia="华文宋体" w:hAnsi="华文宋体"/>
          <w:sz w:val="24"/>
          <w:szCs w:val="24"/>
        </w:rPr>
      </w:pPr>
      <w:r w:rsidRPr="00DD4289">
        <w:rPr>
          <w:rFonts w:ascii="华文宋体" w:eastAsia="华文宋体" w:hAnsi="华文宋体" w:hint="eastAsia"/>
          <w:sz w:val="24"/>
          <w:szCs w:val="24"/>
        </w:rPr>
        <w:t>本课程主要讲述自然语言处理领域的基础知识、相关算法和最新研究进展，包括词法分析（英语单词识别，汉语分词，词性标注），句法结构分析，语义分析，篇章分析、问答系统、机器翻译等相关技术。同时，通过课程学习，使学生掌握自然语言处理的基本理论和常用工具及算法。通过本课程学习，使学生具备以计算机为背景思考语言学问题，对语言知识进行形式化描述的能力，了解计算语言学的基本理论和自然语言处理中的常用模型及算法，初步具备从事相关领域研究和开发工作的能力以及初步具备从事自然语言处理相关领域研究和开发的能力。</w:t>
      </w:r>
    </w:p>
    <w:p w14:paraId="6B5824F3" w14:textId="44F74839" w:rsidR="005544DB" w:rsidRPr="00793F14" w:rsidRDefault="005544DB" w:rsidP="00276BB7">
      <w:pPr>
        <w:rPr>
          <w:rFonts w:ascii="华文宋体" w:eastAsia="华文宋体" w:hAnsi="华文宋体" w:hint="eastAsia"/>
          <w:sz w:val="24"/>
          <w:szCs w:val="24"/>
        </w:rPr>
      </w:pPr>
      <w:r>
        <w:rPr>
          <w:rFonts w:ascii="华文宋体" w:eastAsia="华文宋体" w:hAnsi="华文宋体" w:hint="eastAsia"/>
          <w:b/>
          <w:bCs/>
          <w:sz w:val="24"/>
          <w:szCs w:val="24"/>
        </w:rPr>
        <w:t>先修课程：</w:t>
      </w:r>
      <w:r w:rsidR="00DD4289">
        <w:rPr>
          <w:rFonts w:ascii="华文宋体" w:eastAsia="华文宋体" w:hAnsi="华文宋体" w:hint="eastAsia"/>
          <w:sz w:val="24"/>
          <w:szCs w:val="24"/>
        </w:rPr>
        <w:t>建议 人工智能</w:t>
      </w:r>
      <w:r w:rsidR="00BA3AE5">
        <w:rPr>
          <w:rFonts w:ascii="华文宋体" w:eastAsia="华文宋体" w:hAnsi="华文宋体" w:hint="eastAsia"/>
          <w:sz w:val="24"/>
          <w:szCs w:val="24"/>
        </w:rPr>
        <w:t xml:space="preserve"> 概率论与数理统计</w:t>
      </w:r>
    </w:p>
    <w:p w14:paraId="127D2BB0" w14:textId="76995E21" w:rsidR="005544DB" w:rsidRPr="00793F14" w:rsidRDefault="005544DB" w:rsidP="00276BB7">
      <w:pPr>
        <w:rPr>
          <w:rFonts w:ascii="华文宋体" w:eastAsia="华文宋体" w:hAnsi="华文宋体"/>
          <w:sz w:val="24"/>
          <w:szCs w:val="24"/>
        </w:rPr>
      </w:pPr>
      <w:r>
        <w:rPr>
          <w:rFonts w:ascii="华文宋体" w:eastAsia="华文宋体" w:hAnsi="华文宋体" w:hint="eastAsia"/>
          <w:b/>
          <w:bCs/>
          <w:sz w:val="24"/>
          <w:szCs w:val="24"/>
        </w:rPr>
        <w:t>后继课程：</w:t>
      </w:r>
      <w:r w:rsidR="00793F14" w:rsidRPr="00793F14">
        <w:rPr>
          <w:rFonts w:ascii="华文宋体" w:eastAsia="华文宋体" w:hAnsi="华文宋体" w:hint="eastAsia"/>
          <w:sz w:val="24"/>
          <w:szCs w:val="24"/>
        </w:rPr>
        <w:t>无</w:t>
      </w:r>
    </w:p>
    <w:p w14:paraId="5CC76A7D" w14:textId="1349BB23" w:rsidR="005544DB" w:rsidRDefault="005544DB" w:rsidP="00276BB7">
      <w:pPr>
        <w:rPr>
          <w:rFonts w:ascii="华文宋体" w:eastAsia="华文宋体" w:hAnsi="华文宋体"/>
          <w:b/>
          <w:bCs/>
          <w:sz w:val="24"/>
          <w:szCs w:val="24"/>
        </w:rPr>
      </w:pPr>
      <w:r>
        <w:rPr>
          <w:rFonts w:ascii="华文宋体" w:eastAsia="华文宋体" w:hAnsi="华文宋体" w:hint="eastAsia"/>
          <w:b/>
          <w:bCs/>
          <w:sz w:val="24"/>
          <w:szCs w:val="24"/>
        </w:rPr>
        <w:t>学习建议：</w:t>
      </w:r>
    </w:p>
    <w:p w14:paraId="63228FC9" w14:textId="77777777"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hint="eastAsia"/>
          <w:sz w:val="24"/>
          <w:szCs w:val="24"/>
        </w:rPr>
        <w:t>1.</w:t>
      </w:r>
      <w:r w:rsidRPr="00BA3AE5">
        <w:rPr>
          <w:rFonts w:ascii="华文宋体" w:eastAsia="华文宋体" w:hAnsi="华文宋体"/>
          <w:sz w:val="24"/>
          <w:szCs w:val="24"/>
        </w:rPr>
        <w:t xml:space="preserve"> 理解基础知识： </w:t>
      </w:r>
    </w:p>
    <w:p w14:paraId="65F8F297" w14:textId="00C6BBE2"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sz w:val="24"/>
          <w:szCs w:val="24"/>
        </w:rPr>
        <w:t>在开始课程前，确保你已掌握基本的计算机科学和编程知识，特别是Python编程。熟悉基本的语言学概念，这将有助于理解词法分析、句法结构分析和语义分析等内容。</w:t>
      </w:r>
    </w:p>
    <w:p w14:paraId="691AC858" w14:textId="77777777"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hint="eastAsia"/>
          <w:sz w:val="24"/>
          <w:szCs w:val="24"/>
        </w:rPr>
        <w:t>2.</w:t>
      </w:r>
      <w:r w:rsidRPr="00BA3AE5">
        <w:rPr>
          <w:rFonts w:ascii="华文宋体" w:eastAsia="华文宋体" w:hAnsi="华文宋体"/>
          <w:sz w:val="24"/>
          <w:szCs w:val="24"/>
        </w:rPr>
        <w:t xml:space="preserve"> 积极参与课程活动： </w:t>
      </w:r>
    </w:p>
    <w:p w14:paraId="1A7F7D59" w14:textId="3FF30530"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sz w:val="24"/>
          <w:szCs w:val="24"/>
        </w:rPr>
        <w:t>认真听讲，积极参与课堂讨论，提出问题，和同学们分享自己的见解。完成所有实验和作业，这些实践机会对理解自然语言处理的概念和方法至关重要。</w:t>
      </w:r>
    </w:p>
    <w:p w14:paraId="575AE4B4" w14:textId="77777777"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hint="eastAsia"/>
          <w:sz w:val="24"/>
          <w:szCs w:val="24"/>
        </w:rPr>
        <w:lastRenderedPageBreak/>
        <w:t>3.</w:t>
      </w:r>
      <w:r w:rsidRPr="00BA3AE5">
        <w:rPr>
          <w:rFonts w:ascii="华文宋体" w:eastAsia="华文宋体" w:hAnsi="华文宋体"/>
          <w:sz w:val="24"/>
          <w:szCs w:val="24"/>
        </w:rPr>
        <w:t xml:space="preserve">  动手实践： </w:t>
      </w:r>
    </w:p>
    <w:p w14:paraId="27F887CA" w14:textId="4384C3DE"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sz w:val="24"/>
          <w:szCs w:val="24"/>
        </w:rPr>
        <w:t>多动手编写NLP程序，使用常用的NLP库和工具，如NLTK、</w:t>
      </w:r>
      <w:proofErr w:type="spellStart"/>
      <w:r w:rsidRPr="00BA3AE5">
        <w:rPr>
          <w:rFonts w:ascii="华文宋体" w:eastAsia="华文宋体" w:hAnsi="华文宋体"/>
          <w:sz w:val="24"/>
          <w:szCs w:val="24"/>
        </w:rPr>
        <w:t>spaCy</w:t>
      </w:r>
      <w:proofErr w:type="spellEnd"/>
      <w:r w:rsidRPr="00BA3AE5">
        <w:rPr>
          <w:rFonts w:ascii="华文宋体" w:eastAsia="华文宋体" w:hAnsi="华文宋体"/>
          <w:sz w:val="24"/>
          <w:szCs w:val="24"/>
        </w:rPr>
        <w:t>、</w:t>
      </w:r>
      <w:proofErr w:type="spellStart"/>
      <w:r w:rsidRPr="00BA3AE5">
        <w:rPr>
          <w:rFonts w:ascii="华文宋体" w:eastAsia="华文宋体" w:hAnsi="华文宋体"/>
          <w:sz w:val="24"/>
          <w:szCs w:val="24"/>
        </w:rPr>
        <w:t>gensim</w:t>
      </w:r>
      <w:proofErr w:type="spellEnd"/>
      <w:r w:rsidRPr="00BA3AE5">
        <w:rPr>
          <w:rFonts w:ascii="华文宋体" w:eastAsia="华文宋体" w:hAnsi="华文宋体"/>
          <w:sz w:val="24"/>
          <w:szCs w:val="24"/>
        </w:rPr>
        <w:t>等。通过实际项目和实验，熟悉词法分析、句法分析、语义分析等技术。</w:t>
      </w:r>
    </w:p>
    <w:p w14:paraId="2F22ED83" w14:textId="77777777"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hint="eastAsia"/>
          <w:sz w:val="24"/>
          <w:szCs w:val="24"/>
        </w:rPr>
        <w:t>4.</w:t>
      </w:r>
      <w:r w:rsidRPr="00BA3AE5">
        <w:rPr>
          <w:rFonts w:ascii="华文宋体" w:eastAsia="华文宋体" w:hAnsi="华文宋体"/>
          <w:sz w:val="24"/>
          <w:szCs w:val="24"/>
        </w:rPr>
        <w:t xml:space="preserve">  注重理论与实践结合： </w:t>
      </w:r>
    </w:p>
    <w:p w14:paraId="047E1CAA" w14:textId="5504AB0D"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sz w:val="24"/>
          <w:szCs w:val="24"/>
        </w:rPr>
        <w:t>不仅要理解理论知识，还要通过实践验证这些理论。在实验和项目中应用所学知识，分析和解决实际问题，理解NLP算法的实际应用效果。</w:t>
      </w:r>
    </w:p>
    <w:p w14:paraId="63BF9217" w14:textId="77777777"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hint="eastAsia"/>
          <w:sz w:val="24"/>
          <w:szCs w:val="24"/>
        </w:rPr>
        <w:t>5.</w:t>
      </w:r>
      <w:r w:rsidRPr="00BA3AE5">
        <w:rPr>
          <w:rFonts w:ascii="华文宋体" w:eastAsia="华文宋体" w:hAnsi="华文宋体"/>
          <w:sz w:val="24"/>
          <w:szCs w:val="24"/>
        </w:rPr>
        <w:t xml:space="preserve">  利用资源： </w:t>
      </w:r>
    </w:p>
    <w:p w14:paraId="751E55C9" w14:textId="69FE819F" w:rsidR="00BA3AE5" w:rsidRPr="00BA3AE5" w:rsidRDefault="00BA3AE5" w:rsidP="00BA3AE5">
      <w:pPr>
        <w:widowControl/>
        <w:spacing w:before="100" w:beforeAutospacing="1" w:after="100" w:afterAutospacing="1"/>
        <w:jc w:val="left"/>
        <w:rPr>
          <w:rFonts w:ascii="华文宋体" w:eastAsia="华文宋体" w:hAnsi="华文宋体"/>
          <w:sz w:val="24"/>
          <w:szCs w:val="24"/>
        </w:rPr>
      </w:pPr>
      <w:r w:rsidRPr="00BA3AE5">
        <w:rPr>
          <w:rFonts w:ascii="华文宋体" w:eastAsia="华文宋体" w:hAnsi="华文宋体"/>
          <w:sz w:val="24"/>
          <w:szCs w:val="24"/>
        </w:rPr>
        <w:t>利用课程提供的教材和参考资料，阅读相关的学术论文和书籍，扩展自己的知识面。参与在线课程和研讨会，关注NLP领域的最新研究和技术动态。</w:t>
      </w:r>
    </w:p>
    <w:p w14:paraId="084C2AAF" w14:textId="77777777" w:rsidR="00BA3AE5" w:rsidRDefault="00BA3AE5" w:rsidP="004E5C50">
      <w:pPr>
        <w:rPr>
          <w:rFonts w:ascii="华文宋体" w:eastAsia="华文宋体" w:hAnsi="华文宋体"/>
          <w:b/>
          <w:bCs/>
          <w:sz w:val="32"/>
          <w:szCs w:val="32"/>
        </w:rPr>
      </w:pPr>
      <w:r w:rsidRPr="00BA3AE5">
        <w:rPr>
          <w:rFonts w:ascii="华文宋体" w:eastAsia="华文宋体" w:hAnsi="华文宋体" w:hint="eastAsia"/>
          <w:b/>
          <w:bCs/>
          <w:sz w:val="32"/>
          <w:szCs w:val="32"/>
        </w:rPr>
        <w:t>操作系统实践</w:t>
      </w:r>
      <w:r w:rsidRPr="00BA3AE5">
        <w:rPr>
          <w:rFonts w:ascii="华文宋体" w:eastAsia="华文宋体" w:hAnsi="华文宋体"/>
          <w:b/>
          <w:bCs/>
          <w:sz w:val="32"/>
          <w:szCs w:val="32"/>
        </w:rPr>
        <w:t>(进阶)</w:t>
      </w:r>
    </w:p>
    <w:p w14:paraId="7F1D7861" w14:textId="2354D3C0" w:rsidR="00D66ADF" w:rsidRDefault="00D66ADF" w:rsidP="004E5C50">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577E9C5A" w14:textId="77777777" w:rsidR="00BA3AE5" w:rsidRPr="00BA3AE5" w:rsidRDefault="00BA3AE5" w:rsidP="00BA3AE5">
      <w:pPr>
        <w:ind w:firstLineChars="200" w:firstLine="480"/>
        <w:jc w:val="left"/>
        <w:rPr>
          <w:rFonts w:ascii="华文宋体" w:eastAsia="华文宋体" w:hAnsi="华文宋体"/>
          <w:sz w:val="24"/>
          <w:szCs w:val="24"/>
        </w:rPr>
      </w:pPr>
      <w:r w:rsidRPr="00BA3AE5">
        <w:rPr>
          <w:rFonts w:ascii="华文宋体" w:eastAsia="华文宋体" w:hAnsi="华文宋体" w:hint="eastAsia"/>
          <w:sz w:val="24"/>
          <w:szCs w:val="24"/>
        </w:rPr>
        <w:t>通过本课程的学习和上机实习，使学生掌握操作系统原理，操作系统设计基本思想。培养学生程序设计的能力和系统开发的能力。为以后学习系统设计开发相关课程及毕业后从事软硬件开发工作打下基础。本课程是一门实践性较强的课程，特别注重学生程序设计上机能力的培养。</w:t>
      </w:r>
    </w:p>
    <w:p w14:paraId="40293794" w14:textId="2CB74807" w:rsidR="00D66ADF" w:rsidRPr="00702114" w:rsidRDefault="00D66ADF" w:rsidP="004E5C50">
      <w:pPr>
        <w:rPr>
          <w:rFonts w:ascii="华文宋体" w:eastAsia="华文宋体" w:hAnsi="华文宋体" w:hint="eastAsia"/>
          <w:sz w:val="24"/>
          <w:szCs w:val="24"/>
        </w:rPr>
      </w:pPr>
      <w:r w:rsidRPr="00D66ADF">
        <w:rPr>
          <w:rFonts w:ascii="华文宋体" w:eastAsia="华文宋体" w:hAnsi="华文宋体" w:hint="eastAsia"/>
          <w:b/>
          <w:bCs/>
          <w:sz w:val="24"/>
          <w:szCs w:val="24"/>
        </w:rPr>
        <w:t>先修课程：</w:t>
      </w:r>
      <w:r w:rsidR="00BA3AE5">
        <w:rPr>
          <w:rFonts w:ascii="华文宋体" w:eastAsia="华文宋体" w:hAnsi="华文宋体" w:hint="eastAsia"/>
          <w:b/>
          <w:bCs/>
          <w:sz w:val="24"/>
          <w:szCs w:val="24"/>
        </w:rPr>
        <w:t>操作系统</w:t>
      </w:r>
    </w:p>
    <w:p w14:paraId="4F2475AA" w14:textId="39F837F7" w:rsidR="00D66ADF" w:rsidRPr="00702114" w:rsidRDefault="00D66ADF" w:rsidP="004E5C50">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702114">
        <w:rPr>
          <w:rFonts w:ascii="华文宋体" w:eastAsia="华文宋体" w:hAnsi="华文宋体" w:hint="eastAsia"/>
          <w:sz w:val="24"/>
          <w:szCs w:val="24"/>
        </w:rPr>
        <w:t>无</w:t>
      </w:r>
    </w:p>
    <w:p w14:paraId="65DD9716" w14:textId="716554B8" w:rsidR="00D66ADF" w:rsidRDefault="00D66ADF" w:rsidP="004E5C50">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35DE0B53" w14:textId="77777777"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hint="eastAsia"/>
          <w:kern w:val="2"/>
          <w:lang w:bidi="ar-SA"/>
          <w14:ligatures w14:val="standardContextual"/>
        </w:rPr>
        <w:t xml:space="preserve">1. </w:t>
      </w:r>
      <w:r w:rsidRPr="00BA3AE5">
        <w:rPr>
          <w:rFonts w:ascii="华文宋体" w:eastAsia="华文宋体" w:hAnsi="华文宋体" w:cstheme="minorBidi"/>
          <w:kern w:val="2"/>
          <w:lang w:bidi="ar-SA"/>
          <w14:ligatures w14:val="standardContextual"/>
        </w:rPr>
        <w:t xml:space="preserve">准备工作： </w:t>
      </w:r>
    </w:p>
    <w:p w14:paraId="263B0660" w14:textId="56592B46"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kern w:val="2"/>
          <w:lang w:bidi="ar-SA"/>
          <w14:ligatures w14:val="standardContextual"/>
        </w:rPr>
        <w:lastRenderedPageBreak/>
        <w:t>确保在开始课程前已经掌握了操作系统的基础知识，尤其是先修课程《操作系统》中的内容。熟悉Linux操作系统的基本使用和命令行环境对于后续的实验和编程至关重要。</w:t>
      </w:r>
    </w:p>
    <w:p w14:paraId="21B11554" w14:textId="77777777"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hint="eastAsia"/>
          <w:kern w:val="2"/>
          <w:lang w:bidi="ar-SA"/>
          <w14:ligatures w14:val="standardContextual"/>
        </w:rPr>
        <w:t>2.</w:t>
      </w:r>
      <w:r w:rsidRPr="00BA3AE5">
        <w:rPr>
          <w:rFonts w:ascii="华文宋体" w:eastAsia="华文宋体" w:hAnsi="华文宋体" w:cstheme="minorBidi"/>
          <w:kern w:val="2"/>
          <w:lang w:bidi="ar-SA"/>
          <w14:ligatures w14:val="standardContextual"/>
        </w:rPr>
        <w:t xml:space="preserve">  积极参与实验和项目： </w:t>
      </w:r>
    </w:p>
    <w:p w14:paraId="41704686" w14:textId="22654266"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kern w:val="2"/>
          <w:lang w:bidi="ar-SA"/>
          <w14:ligatures w14:val="standardContextual"/>
        </w:rPr>
        <w:t>本课程侧重于实践能力的培养，特别是在操作系统的核心算法和系统调用的实现上。完成所有的实验和上机作业，通过动手实践来加深对课程内容的理解和掌握。</w:t>
      </w:r>
    </w:p>
    <w:p w14:paraId="124C86B9" w14:textId="77777777"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hint="eastAsia"/>
          <w:kern w:val="2"/>
          <w:lang w:bidi="ar-SA"/>
          <w14:ligatures w14:val="standardContextual"/>
        </w:rPr>
        <w:t>3.</w:t>
      </w:r>
      <w:r w:rsidRPr="00BA3AE5">
        <w:rPr>
          <w:rFonts w:ascii="华文宋体" w:eastAsia="华文宋体" w:hAnsi="华文宋体" w:cstheme="minorBidi"/>
          <w:kern w:val="2"/>
          <w:lang w:bidi="ar-SA"/>
          <w14:ligatures w14:val="standardContextual"/>
        </w:rPr>
        <w:t xml:space="preserve">  深入理解Linux环境： </w:t>
      </w:r>
    </w:p>
    <w:p w14:paraId="0B4E5E9F" w14:textId="218BFBED"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kern w:val="2"/>
          <w:lang w:bidi="ar-SA"/>
          <w14:ligatures w14:val="standardContextual"/>
        </w:rPr>
        <w:t>学习并掌握Linux系统的基本设计理念和主要特性。从安装和运行到常见的系统调用和调试工具（如</w:t>
      </w:r>
      <w:proofErr w:type="spellStart"/>
      <w:r w:rsidRPr="00BA3AE5">
        <w:rPr>
          <w:rFonts w:ascii="华文宋体" w:eastAsia="华文宋体" w:hAnsi="华文宋体" w:cstheme="minorBidi"/>
          <w:kern w:val="2"/>
          <w:lang w:bidi="ar-SA"/>
          <w14:ligatures w14:val="standardContextual"/>
        </w:rPr>
        <w:t>gcc</w:t>
      </w:r>
      <w:proofErr w:type="spellEnd"/>
      <w:r w:rsidRPr="00BA3AE5">
        <w:rPr>
          <w:rFonts w:ascii="华文宋体" w:eastAsia="华文宋体" w:hAnsi="华文宋体" w:cstheme="minorBidi"/>
          <w:kern w:val="2"/>
          <w:lang w:bidi="ar-SA"/>
          <w14:ligatures w14:val="standardContextual"/>
        </w:rPr>
        <w:t>、</w:t>
      </w:r>
      <w:proofErr w:type="spellStart"/>
      <w:r w:rsidRPr="00BA3AE5">
        <w:rPr>
          <w:rFonts w:ascii="华文宋体" w:eastAsia="华文宋体" w:hAnsi="华文宋体" w:cstheme="minorBidi"/>
          <w:kern w:val="2"/>
          <w:lang w:bidi="ar-SA"/>
          <w14:ligatures w14:val="standardContextual"/>
        </w:rPr>
        <w:t>gdb</w:t>
      </w:r>
      <w:proofErr w:type="spellEnd"/>
      <w:r w:rsidRPr="00BA3AE5">
        <w:rPr>
          <w:rFonts w:ascii="华文宋体" w:eastAsia="华文宋体" w:hAnsi="华文宋体" w:cstheme="minorBidi"/>
          <w:kern w:val="2"/>
          <w:lang w:bidi="ar-SA"/>
          <w14:ligatures w14:val="standardContextual"/>
        </w:rPr>
        <w:t>、</w:t>
      </w:r>
      <w:proofErr w:type="spellStart"/>
      <w:r w:rsidRPr="00BA3AE5">
        <w:rPr>
          <w:rFonts w:ascii="华文宋体" w:eastAsia="华文宋体" w:hAnsi="华文宋体" w:cstheme="minorBidi"/>
          <w:kern w:val="2"/>
          <w:lang w:bidi="ar-SA"/>
          <w14:ligatures w14:val="standardContextual"/>
        </w:rPr>
        <w:t>makefile</w:t>
      </w:r>
      <w:proofErr w:type="spellEnd"/>
      <w:r w:rsidRPr="00BA3AE5">
        <w:rPr>
          <w:rFonts w:ascii="华文宋体" w:eastAsia="华文宋体" w:hAnsi="华文宋体" w:cstheme="minorBidi"/>
          <w:kern w:val="2"/>
          <w:lang w:bidi="ar-SA"/>
          <w14:ligatures w14:val="standardContextual"/>
        </w:rPr>
        <w:t>等），这些都是理解和开发操作系统实践所必需的技能。</w:t>
      </w:r>
    </w:p>
    <w:p w14:paraId="4E381063" w14:textId="77777777"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hint="eastAsia"/>
          <w:kern w:val="2"/>
          <w:lang w:bidi="ar-SA"/>
          <w14:ligatures w14:val="standardContextual"/>
        </w:rPr>
        <w:t>4.</w:t>
      </w:r>
      <w:r w:rsidRPr="00BA3AE5">
        <w:rPr>
          <w:rFonts w:ascii="华文宋体" w:eastAsia="华文宋体" w:hAnsi="华文宋体" w:cstheme="minorBidi"/>
          <w:kern w:val="2"/>
          <w:lang w:bidi="ar-SA"/>
          <w14:ligatures w14:val="standardContextual"/>
        </w:rPr>
        <w:t xml:space="preserve">  掌握xv6系统：</w:t>
      </w:r>
    </w:p>
    <w:p w14:paraId="5890A85E" w14:textId="1CD90F99"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kern w:val="2"/>
          <w:lang w:bidi="ar-SA"/>
          <w14:ligatures w14:val="standardContextual"/>
        </w:rPr>
        <w:t xml:space="preserve"> 熟悉xv6操作系统的基本概念和架构，能够搭建实验环境并理解其系统调用过程和调度算法。通过编写和调试系统调用和</w:t>
      </w:r>
      <w:proofErr w:type="gramStart"/>
      <w:r w:rsidRPr="00BA3AE5">
        <w:rPr>
          <w:rFonts w:ascii="华文宋体" w:eastAsia="华文宋体" w:hAnsi="华文宋体" w:cstheme="minorBidi"/>
          <w:kern w:val="2"/>
          <w:lang w:bidi="ar-SA"/>
          <w14:ligatures w14:val="standardContextual"/>
        </w:rPr>
        <w:t>调度器</w:t>
      </w:r>
      <w:proofErr w:type="gramEnd"/>
      <w:r w:rsidRPr="00BA3AE5">
        <w:rPr>
          <w:rFonts w:ascii="华文宋体" w:eastAsia="华文宋体" w:hAnsi="华文宋体" w:cstheme="minorBidi"/>
          <w:kern w:val="2"/>
          <w:lang w:bidi="ar-SA"/>
          <w14:ligatures w14:val="standardContextual"/>
        </w:rPr>
        <w:t>算法，加深对操作系统内部工作原理的理解。</w:t>
      </w:r>
    </w:p>
    <w:p w14:paraId="4D621B02" w14:textId="77777777"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hint="eastAsia"/>
          <w:kern w:val="2"/>
          <w:lang w:bidi="ar-SA"/>
          <w14:ligatures w14:val="standardContextual"/>
        </w:rPr>
        <w:t>5.</w:t>
      </w:r>
      <w:r w:rsidRPr="00BA3AE5">
        <w:rPr>
          <w:rFonts w:ascii="华文宋体" w:eastAsia="华文宋体" w:hAnsi="华文宋体" w:cstheme="minorBidi"/>
          <w:kern w:val="2"/>
          <w:lang w:bidi="ar-SA"/>
          <w14:ligatures w14:val="standardContextual"/>
        </w:rPr>
        <w:t xml:space="preserve">  多维度学习： </w:t>
      </w:r>
    </w:p>
    <w:p w14:paraId="4097F73D" w14:textId="57D97B75"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kern w:val="2"/>
          <w:lang w:bidi="ar-SA"/>
          <w14:ligatures w14:val="standardContextual"/>
        </w:rPr>
        <w:lastRenderedPageBreak/>
        <w:t>不仅仅局限于课堂内容，还应阅读推荐的教材和相关文献，了解操作系统领域的最新进展和实践经验。参与课堂讨论和同学间的知识交流，能够拓展思维，加深对课程内容的理解。</w:t>
      </w:r>
    </w:p>
    <w:p w14:paraId="38C57EDD" w14:textId="77777777"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hint="eastAsia"/>
          <w:kern w:val="2"/>
          <w:lang w:bidi="ar-SA"/>
          <w14:ligatures w14:val="standardContextual"/>
        </w:rPr>
        <w:t>6.</w:t>
      </w:r>
      <w:r w:rsidRPr="00BA3AE5">
        <w:rPr>
          <w:rFonts w:ascii="华文宋体" w:eastAsia="华文宋体" w:hAnsi="华文宋体" w:cstheme="minorBidi"/>
          <w:kern w:val="2"/>
          <w:lang w:bidi="ar-SA"/>
          <w14:ligatures w14:val="standardContextual"/>
        </w:rPr>
        <w:t xml:space="preserve">  注重工程能力和文献阅读能力： </w:t>
      </w:r>
    </w:p>
    <w:p w14:paraId="20F4B7E1" w14:textId="47B2FDF5" w:rsidR="00BA3AE5" w:rsidRPr="00BA3AE5" w:rsidRDefault="00BA3AE5" w:rsidP="00BA3AE5">
      <w:pPr>
        <w:pStyle w:val="aa"/>
        <w:rPr>
          <w:rFonts w:ascii="华文宋体" w:eastAsia="华文宋体" w:hAnsi="华文宋体" w:cstheme="minorBidi"/>
          <w:kern w:val="2"/>
          <w:lang w:bidi="ar-SA"/>
          <w14:ligatures w14:val="standardContextual"/>
        </w:rPr>
      </w:pPr>
      <w:r w:rsidRPr="00BA3AE5">
        <w:rPr>
          <w:rFonts w:ascii="华文宋体" w:eastAsia="华文宋体" w:hAnsi="华文宋体" w:cstheme="minorBidi"/>
          <w:kern w:val="2"/>
          <w:lang w:bidi="ar-SA"/>
          <w14:ligatures w14:val="standardContextual"/>
        </w:rPr>
        <w:t>课程强调实践能力和工程应用，因此在实验和项目中，不仅要实现功能，还要能够分析和优化程序的性能和稳定性。同时，培养良好的文献阅读能力，及时了解并应用最新的研究成果和技术。</w:t>
      </w:r>
    </w:p>
    <w:p w14:paraId="57F69B89" w14:textId="77777777" w:rsidR="00BA6B3D" w:rsidRDefault="00BA6B3D" w:rsidP="00BA6B3D">
      <w:pPr>
        <w:spacing w:line="360" w:lineRule="auto"/>
        <w:ind w:firstLineChars="200" w:firstLine="641"/>
        <w:rPr>
          <w:rFonts w:ascii="华文宋体" w:eastAsia="华文宋体" w:hAnsi="华文宋体"/>
          <w:b/>
          <w:bCs/>
          <w:sz w:val="32"/>
          <w:szCs w:val="32"/>
        </w:rPr>
      </w:pPr>
      <w:r w:rsidRPr="00BA6B3D">
        <w:rPr>
          <w:rFonts w:ascii="华文宋体" w:eastAsia="华文宋体" w:hAnsi="华文宋体" w:hint="eastAsia"/>
          <w:b/>
          <w:bCs/>
          <w:sz w:val="32"/>
          <w:szCs w:val="32"/>
        </w:rPr>
        <w:t>现代</w:t>
      </w:r>
      <w:r w:rsidRPr="00BA6B3D">
        <w:rPr>
          <w:rFonts w:ascii="华文宋体" w:eastAsia="华文宋体" w:hAnsi="华文宋体"/>
          <w:b/>
          <w:bCs/>
          <w:sz w:val="32"/>
          <w:szCs w:val="32"/>
        </w:rPr>
        <w:t>CAD技术(A)</w:t>
      </w:r>
    </w:p>
    <w:p w14:paraId="7EABC195" w14:textId="73532670" w:rsidR="00BA6B3D" w:rsidRDefault="00D66ADF" w:rsidP="00BA6B3D">
      <w:pPr>
        <w:spacing w:line="360" w:lineRule="auto"/>
        <w:rPr>
          <w:rFonts w:ascii="Times New Roman" w:hAnsi="Times New Roman" w:cs="Times New Roman"/>
          <w:b/>
          <w:sz w:val="24"/>
          <w:szCs w:val="24"/>
        </w:rPr>
      </w:pPr>
      <w:r w:rsidRPr="00D66ADF">
        <w:rPr>
          <w:rFonts w:ascii="华文宋体" w:eastAsia="华文宋体" w:hAnsi="华文宋体" w:hint="eastAsia"/>
          <w:b/>
          <w:bCs/>
          <w:sz w:val="24"/>
          <w:szCs w:val="24"/>
        </w:rPr>
        <w:t>大纲概要：</w:t>
      </w:r>
      <w:r w:rsidR="00BA6B3D">
        <w:rPr>
          <w:rFonts w:ascii="Times New Roman" w:hAnsi="Times New Roman" w:cs="Times New Roman" w:hint="eastAsia"/>
          <w:sz w:val="24"/>
          <w:szCs w:val="24"/>
        </w:rPr>
        <w:t>本课程介绍现代</w:t>
      </w:r>
      <w:r w:rsidR="00BA6B3D">
        <w:rPr>
          <w:rFonts w:ascii="Times New Roman" w:hAnsi="Times New Roman" w:cs="Times New Roman"/>
          <w:bCs/>
          <w:sz w:val="24"/>
          <w:szCs w:val="24"/>
        </w:rPr>
        <w:t>CAD</w:t>
      </w:r>
      <w:r w:rsidR="00BA6B3D">
        <w:rPr>
          <w:rFonts w:ascii="Times New Roman" w:hAnsi="Times New Roman" w:cs="Times New Roman" w:hint="eastAsia"/>
          <w:bCs/>
          <w:sz w:val="24"/>
          <w:szCs w:val="24"/>
        </w:rPr>
        <w:t>技术的基本概念与研究内容，讨论现代</w:t>
      </w:r>
      <w:r w:rsidR="00BA6B3D">
        <w:rPr>
          <w:rFonts w:ascii="Times New Roman" w:hAnsi="Times New Roman" w:cs="Times New Roman"/>
          <w:bCs/>
          <w:sz w:val="24"/>
          <w:szCs w:val="24"/>
        </w:rPr>
        <w:t>CAD</w:t>
      </w:r>
      <w:r w:rsidR="00BA6B3D">
        <w:rPr>
          <w:rFonts w:ascii="Times New Roman" w:hAnsi="Times New Roman" w:cs="Times New Roman" w:hint="eastAsia"/>
          <w:bCs/>
          <w:sz w:val="24"/>
          <w:szCs w:val="24"/>
        </w:rPr>
        <w:t>技术中一些常见的关键性技术，并着重讲解</w:t>
      </w:r>
      <w:r w:rsidR="00BA6B3D">
        <w:rPr>
          <w:rFonts w:ascii="Times New Roman" w:hAnsi="Times New Roman" w:cs="Times New Roman"/>
          <w:bCs/>
          <w:sz w:val="24"/>
          <w:szCs w:val="24"/>
        </w:rPr>
        <w:t>CAD</w:t>
      </w:r>
      <w:r w:rsidR="00BA6B3D">
        <w:rPr>
          <w:rFonts w:ascii="Times New Roman" w:hAnsi="Times New Roman" w:cs="Times New Roman" w:hint="eastAsia"/>
          <w:bCs/>
          <w:sz w:val="24"/>
          <w:szCs w:val="24"/>
        </w:rPr>
        <w:t>系统的各种开发技术，以及</w:t>
      </w:r>
      <w:proofErr w:type="spellStart"/>
      <w:r w:rsidR="00BA6B3D">
        <w:rPr>
          <w:rFonts w:ascii="Times New Roman" w:hAnsi="Times New Roman" w:cs="Times New Roman"/>
          <w:bCs/>
          <w:sz w:val="24"/>
          <w:szCs w:val="24"/>
        </w:rPr>
        <w:t>CAx</w:t>
      </w:r>
      <w:proofErr w:type="spellEnd"/>
      <w:r w:rsidR="00BA6B3D">
        <w:rPr>
          <w:rFonts w:ascii="Times New Roman" w:hAnsi="Times New Roman" w:cs="Times New Roman" w:hint="eastAsia"/>
          <w:bCs/>
          <w:sz w:val="24"/>
          <w:szCs w:val="24"/>
        </w:rPr>
        <w:t>系统（包括</w:t>
      </w:r>
      <w:r w:rsidR="00BA6B3D">
        <w:rPr>
          <w:rFonts w:ascii="Times New Roman" w:hAnsi="Times New Roman" w:cs="Times New Roman"/>
          <w:bCs/>
          <w:sz w:val="24"/>
          <w:szCs w:val="24"/>
        </w:rPr>
        <w:t>CAD</w:t>
      </w:r>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CAM</w:t>
      </w:r>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CAPP</w:t>
      </w:r>
      <w:r w:rsidR="00BA6B3D">
        <w:rPr>
          <w:rFonts w:ascii="Times New Roman" w:hAnsi="Times New Roman" w:cs="Times New Roman" w:hint="eastAsia"/>
          <w:bCs/>
          <w:sz w:val="24"/>
          <w:szCs w:val="24"/>
        </w:rPr>
        <w:t>等）和相关设计使能工具</w:t>
      </w:r>
      <w:proofErr w:type="spellStart"/>
      <w:r w:rsidR="00BA6B3D">
        <w:rPr>
          <w:rFonts w:ascii="Times New Roman" w:hAnsi="Times New Roman" w:cs="Times New Roman"/>
          <w:bCs/>
          <w:sz w:val="24"/>
          <w:szCs w:val="24"/>
        </w:rPr>
        <w:t>DFx</w:t>
      </w:r>
      <w:proofErr w:type="spellEnd"/>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DFP</w:t>
      </w:r>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DFA</w:t>
      </w:r>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DFM</w:t>
      </w:r>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DFT</w:t>
      </w:r>
      <w:r w:rsidR="00BA6B3D">
        <w:rPr>
          <w:rFonts w:ascii="Times New Roman" w:hAnsi="Times New Roman" w:cs="Times New Roman" w:hint="eastAsia"/>
          <w:bCs/>
          <w:sz w:val="24"/>
          <w:szCs w:val="24"/>
        </w:rPr>
        <w:t>、</w:t>
      </w:r>
      <w:r w:rsidR="00BA6B3D">
        <w:rPr>
          <w:rFonts w:ascii="Times New Roman" w:hAnsi="Times New Roman" w:cs="Times New Roman"/>
          <w:bCs/>
          <w:sz w:val="24"/>
          <w:szCs w:val="24"/>
        </w:rPr>
        <w:t>DFQ</w:t>
      </w:r>
      <w:r w:rsidR="00BA6B3D">
        <w:rPr>
          <w:rFonts w:ascii="Times New Roman" w:hAnsi="Times New Roman" w:cs="Times New Roman" w:hint="eastAsia"/>
          <w:bCs/>
          <w:sz w:val="24"/>
          <w:szCs w:val="24"/>
        </w:rPr>
        <w:t>等）的集成技术。</w:t>
      </w:r>
      <w:r w:rsidR="00BA6B3D">
        <w:rPr>
          <w:rFonts w:ascii="Times New Roman" w:hAnsi="Times New Roman" w:cs="Times New Roman" w:hint="eastAsia"/>
          <w:sz w:val="24"/>
          <w:szCs w:val="24"/>
        </w:rPr>
        <w:t>本课程是计算机应用技术方面的选修课程，通过本课程的教学，使学生了解现代</w:t>
      </w:r>
      <w:r w:rsidR="00BA6B3D">
        <w:rPr>
          <w:rFonts w:ascii="Times New Roman" w:hAnsi="Times New Roman" w:cs="Times New Roman"/>
          <w:sz w:val="24"/>
          <w:szCs w:val="24"/>
        </w:rPr>
        <w:t>CAD</w:t>
      </w:r>
      <w:r w:rsidR="00BA6B3D">
        <w:rPr>
          <w:rFonts w:ascii="Times New Roman" w:hAnsi="Times New Roman" w:cs="Times New Roman" w:hint="eastAsia"/>
          <w:sz w:val="24"/>
          <w:szCs w:val="24"/>
        </w:rPr>
        <w:t>技术的概念及研究方向，掌握</w:t>
      </w:r>
      <w:r w:rsidR="00BA6B3D">
        <w:rPr>
          <w:rFonts w:ascii="Times New Roman" w:hAnsi="Times New Roman" w:cs="Times New Roman"/>
          <w:sz w:val="24"/>
          <w:szCs w:val="24"/>
        </w:rPr>
        <w:t>CAD</w:t>
      </w:r>
      <w:r w:rsidR="00BA6B3D">
        <w:rPr>
          <w:rFonts w:ascii="Times New Roman" w:hAnsi="Times New Roman" w:cs="Times New Roman" w:hint="eastAsia"/>
          <w:sz w:val="24"/>
          <w:szCs w:val="24"/>
        </w:rPr>
        <w:t>系统的开发和集成技术，</w:t>
      </w:r>
      <w:r w:rsidR="00BA6B3D">
        <w:rPr>
          <w:rFonts w:ascii="Times New Roman" w:hAnsi="Times New Roman" w:cs="Times New Roman" w:hint="eastAsia"/>
          <w:bCs/>
          <w:sz w:val="24"/>
          <w:szCs w:val="24"/>
        </w:rPr>
        <w:t>具备独立完成简单</w:t>
      </w:r>
      <w:r w:rsidR="00BA6B3D">
        <w:rPr>
          <w:rFonts w:ascii="Times New Roman" w:hAnsi="Times New Roman" w:cs="Times New Roman"/>
          <w:bCs/>
          <w:sz w:val="24"/>
          <w:szCs w:val="24"/>
        </w:rPr>
        <w:t>CAD</w:t>
      </w:r>
      <w:r w:rsidR="00BA6B3D">
        <w:rPr>
          <w:rFonts w:ascii="Times New Roman" w:hAnsi="Times New Roman" w:cs="Times New Roman" w:hint="eastAsia"/>
          <w:bCs/>
          <w:sz w:val="24"/>
          <w:szCs w:val="24"/>
        </w:rPr>
        <w:t>系统开发的能力。</w:t>
      </w:r>
    </w:p>
    <w:p w14:paraId="5EB2AB83" w14:textId="57EE682E" w:rsidR="00D66ADF" w:rsidRPr="00F32639" w:rsidRDefault="00D66ADF" w:rsidP="00D66ADF">
      <w:pPr>
        <w:rPr>
          <w:rFonts w:ascii="华文宋体" w:eastAsia="华文宋体" w:hAnsi="华文宋体" w:hint="eastAsia"/>
          <w:sz w:val="24"/>
          <w:szCs w:val="24"/>
        </w:rPr>
      </w:pPr>
      <w:r w:rsidRPr="00D66ADF">
        <w:rPr>
          <w:rFonts w:ascii="华文宋体" w:eastAsia="华文宋体" w:hAnsi="华文宋体" w:hint="eastAsia"/>
          <w:b/>
          <w:bCs/>
          <w:sz w:val="24"/>
          <w:szCs w:val="24"/>
        </w:rPr>
        <w:t>先修课程：</w:t>
      </w:r>
      <w:r w:rsidR="00BA6B3D">
        <w:rPr>
          <w:rFonts w:ascii="华文宋体" w:eastAsia="华文宋体" w:hAnsi="华文宋体" w:hint="eastAsia"/>
          <w:sz w:val="24"/>
          <w:szCs w:val="24"/>
        </w:rPr>
        <w:t xml:space="preserve">相关程序设计语言  C++ Python等  </w:t>
      </w:r>
    </w:p>
    <w:p w14:paraId="076AA286" w14:textId="2DD6A587" w:rsidR="00D66ADF" w:rsidRPr="00F32639"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F32639" w:rsidRPr="00F32639">
        <w:rPr>
          <w:rFonts w:ascii="华文宋体" w:eastAsia="华文宋体" w:hAnsi="华文宋体" w:hint="eastAsia"/>
          <w:sz w:val="24"/>
          <w:szCs w:val="24"/>
        </w:rPr>
        <w:t>无</w:t>
      </w:r>
    </w:p>
    <w:p w14:paraId="320B2E9D" w14:textId="77777777" w:rsidR="00E56E0F" w:rsidRDefault="00D66ADF" w:rsidP="00E56E0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2C576395" w14:textId="77777777" w:rsidR="00BA6B3D" w:rsidRPr="00BA6B3D" w:rsidRDefault="00BA6B3D" w:rsidP="00BA6B3D">
      <w:pPr>
        <w:widowControl/>
        <w:numPr>
          <w:ilvl w:val="0"/>
          <w:numId w:val="20"/>
        </w:numPr>
        <w:spacing w:before="100" w:beforeAutospacing="1" w:after="100" w:afterAutospacing="1"/>
        <w:jc w:val="left"/>
        <w:rPr>
          <w:rFonts w:ascii="Times New Roman" w:hAnsi="Times New Roman" w:cs="Times New Roman"/>
          <w:bCs/>
          <w:sz w:val="24"/>
          <w:szCs w:val="24"/>
        </w:rPr>
      </w:pPr>
      <w:r w:rsidRPr="00BA6B3D">
        <w:rPr>
          <w:rFonts w:ascii="Times New Roman" w:hAnsi="Times New Roman" w:cs="Times New Roman"/>
          <w:bCs/>
          <w:sz w:val="24"/>
          <w:szCs w:val="24"/>
        </w:rPr>
        <w:t>巩固编程基础，重点学习</w:t>
      </w:r>
      <w:r w:rsidRPr="00BA6B3D">
        <w:rPr>
          <w:rFonts w:ascii="Times New Roman" w:hAnsi="Times New Roman" w:cs="Times New Roman"/>
          <w:bCs/>
          <w:sz w:val="24"/>
          <w:szCs w:val="24"/>
        </w:rPr>
        <w:t>C++</w:t>
      </w:r>
      <w:r w:rsidRPr="00BA6B3D">
        <w:rPr>
          <w:rFonts w:ascii="Times New Roman" w:hAnsi="Times New Roman" w:cs="Times New Roman"/>
          <w:bCs/>
          <w:sz w:val="24"/>
          <w:szCs w:val="24"/>
        </w:rPr>
        <w:t>、</w:t>
      </w:r>
      <w:r w:rsidRPr="00BA6B3D">
        <w:rPr>
          <w:rFonts w:ascii="Times New Roman" w:hAnsi="Times New Roman" w:cs="Times New Roman"/>
          <w:bCs/>
          <w:sz w:val="24"/>
          <w:szCs w:val="24"/>
        </w:rPr>
        <w:t>Python</w:t>
      </w:r>
      <w:r w:rsidRPr="00BA6B3D">
        <w:rPr>
          <w:rFonts w:ascii="Times New Roman" w:hAnsi="Times New Roman" w:cs="Times New Roman"/>
          <w:bCs/>
          <w:sz w:val="24"/>
          <w:szCs w:val="24"/>
        </w:rPr>
        <w:t>和</w:t>
      </w:r>
      <w:r w:rsidRPr="00BA6B3D">
        <w:rPr>
          <w:rFonts w:ascii="Times New Roman" w:hAnsi="Times New Roman" w:cs="Times New Roman"/>
          <w:bCs/>
          <w:sz w:val="24"/>
          <w:szCs w:val="24"/>
        </w:rPr>
        <w:t>VBA</w:t>
      </w:r>
      <w:r w:rsidRPr="00BA6B3D">
        <w:rPr>
          <w:rFonts w:ascii="Times New Roman" w:hAnsi="Times New Roman" w:cs="Times New Roman"/>
          <w:bCs/>
          <w:sz w:val="24"/>
          <w:szCs w:val="24"/>
        </w:rPr>
        <w:t>。</w:t>
      </w:r>
    </w:p>
    <w:p w14:paraId="2F94105D" w14:textId="77777777" w:rsidR="00BA6B3D" w:rsidRPr="00BA6B3D" w:rsidRDefault="00BA6B3D" w:rsidP="00BA6B3D">
      <w:pPr>
        <w:widowControl/>
        <w:numPr>
          <w:ilvl w:val="0"/>
          <w:numId w:val="20"/>
        </w:numPr>
        <w:spacing w:before="100" w:beforeAutospacing="1" w:after="100" w:afterAutospacing="1"/>
        <w:jc w:val="left"/>
        <w:rPr>
          <w:rFonts w:ascii="Times New Roman" w:hAnsi="Times New Roman" w:cs="Times New Roman"/>
          <w:bCs/>
          <w:sz w:val="24"/>
          <w:szCs w:val="24"/>
        </w:rPr>
      </w:pPr>
      <w:r w:rsidRPr="00BA6B3D">
        <w:rPr>
          <w:rFonts w:ascii="Times New Roman" w:hAnsi="Times New Roman" w:cs="Times New Roman"/>
          <w:bCs/>
          <w:sz w:val="24"/>
          <w:szCs w:val="24"/>
        </w:rPr>
        <w:t>熟练掌握</w:t>
      </w:r>
      <w:r w:rsidRPr="00BA6B3D">
        <w:rPr>
          <w:rFonts w:ascii="Times New Roman" w:hAnsi="Times New Roman" w:cs="Times New Roman"/>
          <w:bCs/>
          <w:sz w:val="24"/>
          <w:szCs w:val="24"/>
        </w:rPr>
        <w:t>SolidWorks</w:t>
      </w:r>
      <w:r w:rsidRPr="00BA6B3D">
        <w:rPr>
          <w:rFonts w:ascii="Times New Roman" w:hAnsi="Times New Roman" w:cs="Times New Roman"/>
          <w:bCs/>
          <w:sz w:val="24"/>
          <w:szCs w:val="24"/>
        </w:rPr>
        <w:t>和</w:t>
      </w:r>
      <w:r w:rsidRPr="00BA6B3D">
        <w:rPr>
          <w:rFonts w:ascii="Times New Roman" w:hAnsi="Times New Roman" w:cs="Times New Roman"/>
          <w:bCs/>
          <w:sz w:val="24"/>
          <w:szCs w:val="24"/>
        </w:rPr>
        <w:t>AutoCAD</w:t>
      </w:r>
      <w:r w:rsidRPr="00BA6B3D">
        <w:rPr>
          <w:rFonts w:ascii="Times New Roman" w:hAnsi="Times New Roman" w:cs="Times New Roman"/>
          <w:bCs/>
          <w:sz w:val="24"/>
          <w:szCs w:val="24"/>
        </w:rPr>
        <w:t>软件，从基本建模开始逐步深入。</w:t>
      </w:r>
    </w:p>
    <w:p w14:paraId="5E449354" w14:textId="77777777" w:rsidR="00BA6B3D" w:rsidRPr="00BA6B3D" w:rsidRDefault="00BA6B3D" w:rsidP="00BA6B3D">
      <w:pPr>
        <w:widowControl/>
        <w:numPr>
          <w:ilvl w:val="0"/>
          <w:numId w:val="20"/>
        </w:numPr>
        <w:spacing w:before="100" w:beforeAutospacing="1" w:after="100" w:afterAutospacing="1"/>
        <w:jc w:val="left"/>
        <w:rPr>
          <w:rFonts w:ascii="Times New Roman" w:hAnsi="Times New Roman" w:cs="Times New Roman"/>
          <w:bCs/>
          <w:sz w:val="24"/>
          <w:szCs w:val="24"/>
        </w:rPr>
      </w:pPr>
      <w:r w:rsidRPr="00BA6B3D">
        <w:rPr>
          <w:rFonts w:ascii="Times New Roman" w:hAnsi="Times New Roman" w:cs="Times New Roman"/>
          <w:bCs/>
          <w:sz w:val="24"/>
          <w:szCs w:val="24"/>
        </w:rPr>
        <w:t>学习</w:t>
      </w:r>
      <w:r w:rsidRPr="00BA6B3D">
        <w:rPr>
          <w:rFonts w:ascii="Times New Roman" w:hAnsi="Times New Roman" w:cs="Times New Roman"/>
          <w:bCs/>
          <w:sz w:val="24"/>
          <w:szCs w:val="24"/>
        </w:rPr>
        <w:t>DFP</w:t>
      </w:r>
      <w:r w:rsidRPr="00BA6B3D">
        <w:rPr>
          <w:rFonts w:ascii="Times New Roman" w:hAnsi="Times New Roman" w:cs="Times New Roman"/>
          <w:bCs/>
          <w:sz w:val="24"/>
          <w:szCs w:val="24"/>
        </w:rPr>
        <w:t>、</w:t>
      </w:r>
      <w:r w:rsidRPr="00BA6B3D">
        <w:rPr>
          <w:rFonts w:ascii="Times New Roman" w:hAnsi="Times New Roman" w:cs="Times New Roman"/>
          <w:bCs/>
          <w:sz w:val="24"/>
          <w:szCs w:val="24"/>
        </w:rPr>
        <w:t>DFA</w:t>
      </w:r>
      <w:r w:rsidRPr="00BA6B3D">
        <w:rPr>
          <w:rFonts w:ascii="Times New Roman" w:hAnsi="Times New Roman" w:cs="Times New Roman"/>
          <w:bCs/>
          <w:sz w:val="24"/>
          <w:szCs w:val="24"/>
        </w:rPr>
        <w:t>、</w:t>
      </w:r>
      <w:r w:rsidRPr="00BA6B3D">
        <w:rPr>
          <w:rFonts w:ascii="Times New Roman" w:hAnsi="Times New Roman" w:cs="Times New Roman"/>
          <w:bCs/>
          <w:sz w:val="24"/>
          <w:szCs w:val="24"/>
        </w:rPr>
        <w:t>DFM</w:t>
      </w:r>
      <w:r w:rsidRPr="00BA6B3D">
        <w:rPr>
          <w:rFonts w:ascii="Times New Roman" w:hAnsi="Times New Roman" w:cs="Times New Roman"/>
          <w:bCs/>
          <w:sz w:val="24"/>
          <w:szCs w:val="24"/>
        </w:rPr>
        <w:t>、</w:t>
      </w:r>
      <w:r w:rsidRPr="00BA6B3D">
        <w:rPr>
          <w:rFonts w:ascii="Times New Roman" w:hAnsi="Times New Roman" w:cs="Times New Roman"/>
          <w:bCs/>
          <w:sz w:val="24"/>
          <w:szCs w:val="24"/>
        </w:rPr>
        <w:t>DFT</w:t>
      </w:r>
      <w:r w:rsidRPr="00BA6B3D">
        <w:rPr>
          <w:rFonts w:ascii="Times New Roman" w:hAnsi="Times New Roman" w:cs="Times New Roman"/>
          <w:bCs/>
          <w:sz w:val="24"/>
          <w:szCs w:val="24"/>
        </w:rPr>
        <w:t>、</w:t>
      </w:r>
      <w:r w:rsidRPr="00BA6B3D">
        <w:rPr>
          <w:rFonts w:ascii="Times New Roman" w:hAnsi="Times New Roman" w:cs="Times New Roman"/>
          <w:bCs/>
          <w:sz w:val="24"/>
          <w:szCs w:val="24"/>
        </w:rPr>
        <w:t>DFQ</w:t>
      </w:r>
      <w:r w:rsidRPr="00BA6B3D">
        <w:rPr>
          <w:rFonts w:ascii="Times New Roman" w:hAnsi="Times New Roman" w:cs="Times New Roman"/>
          <w:bCs/>
          <w:sz w:val="24"/>
          <w:szCs w:val="24"/>
        </w:rPr>
        <w:t>等设计使能工具的概念和应用。</w:t>
      </w:r>
    </w:p>
    <w:p w14:paraId="07D4EBAA" w14:textId="77777777" w:rsidR="00BA6B3D" w:rsidRPr="00BA6B3D" w:rsidRDefault="00BA6B3D" w:rsidP="00BA6B3D">
      <w:pPr>
        <w:widowControl/>
        <w:numPr>
          <w:ilvl w:val="0"/>
          <w:numId w:val="20"/>
        </w:numPr>
        <w:spacing w:before="100" w:beforeAutospacing="1" w:after="100" w:afterAutospacing="1"/>
        <w:jc w:val="left"/>
        <w:rPr>
          <w:rFonts w:ascii="Times New Roman" w:hAnsi="Times New Roman" w:cs="Times New Roman"/>
          <w:bCs/>
          <w:sz w:val="24"/>
          <w:szCs w:val="24"/>
        </w:rPr>
      </w:pPr>
      <w:r w:rsidRPr="00BA6B3D">
        <w:rPr>
          <w:rFonts w:ascii="Times New Roman" w:hAnsi="Times New Roman" w:cs="Times New Roman"/>
          <w:bCs/>
          <w:sz w:val="24"/>
          <w:szCs w:val="24"/>
        </w:rPr>
        <w:lastRenderedPageBreak/>
        <w:t>选择一个小项目进行实践，通过项目巩固所学知识。</w:t>
      </w:r>
    </w:p>
    <w:p w14:paraId="0E618CB0" w14:textId="77777777" w:rsidR="00BA6B3D" w:rsidRPr="00BA6B3D" w:rsidRDefault="00BA6B3D" w:rsidP="00BA6B3D">
      <w:pPr>
        <w:widowControl/>
        <w:numPr>
          <w:ilvl w:val="0"/>
          <w:numId w:val="20"/>
        </w:numPr>
        <w:spacing w:before="100" w:beforeAutospacing="1" w:after="100" w:afterAutospacing="1"/>
        <w:jc w:val="left"/>
        <w:rPr>
          <w:rFonts w:ascii="Times New Roman" w:hAnsi="Times New Roman" w:cs="Times New Roman"/>
          <w:bCs/>
          <w:sz w:val="24"/>
          <w:szCs w:val="24"/>
        </w:rPr>
      </w:pPr>
      <w:r w:rsidRPr="00BA6B3D">
        <w:rPr>
          <w:rFonts w:ascii="Times New Roman" w:hAnsi="Times New Roman" w:cs="Times New Roman"/>
          <w:bCs/>
          <w:sz w:val="24"/>
          <w:szCs w:val="24"/>
        </w:rPr>
        <w:t>理解现代</w:t>
      </w:r>
      <w:r w:rsidRPr="00BA6B3D">
        <w:rPr>
          <w:rFonts w:ascii="Times New Roman" w:hAnsi="Times New Roman" w:cs="Times New Roman"/>
          <w:bCs/>
          <w:sz w:val="24"/>
          <w:szCs w:val="24"/>
        </w:rPr>
        <w:t>CAD</w:t>
      </w:r>
      <w:r w:rsidRPr="00BA6B3D">
        <w:rPr>
          <w:rFonts w:ascii="Times New Roman" w:hAnsi="Times New Roman" w:cs="Times New Roman"/>
          <w:bCs/>
          <w:sz w:val="24"/>
          <w:szCs w:val="24"/>
        </w:rPr>
        <w:t>技术的基本概念、研究方向和关键性技术。</w:t>
      </w:r>
    </w:p>
    <w:p w14:paraId="62F2FB08" w14:textId="53469356" w:rsidR="00BA6B3D" w:rsidRPr="00BA6B3D" w:rsidRDefault="00BA6B3D" w:rsidP="00BA6B3D">
      <w:pPr>
        <w:widowControl/>
        <w:numPr>
          <w:ilvl w:val="0"/>
          <w:numId w:val="20"/>
        </w:numPr>
        <w:spacing w:before="100" w:beforeAutospacing="1" w:after="100" w:afterAutospacing="1"/>
        <w:jc w:val="left"/>
        <w:rPr>
          <w:rFonts w:ascii="Times New Roman" w:hAnsi="Times New Roman" w:cs="Times New Roman"/>
          <w:bCs/>
          <w:sz w:val="24"/>
          <w:szCs w:val="24"/>
        </w:rPr>
      </w:pPr>
      <w:r w:rsidRPr="00BA6B3D">
        <w:rPr>
          <w:rFonts w:ascii="Times New Roman" w:hAnsi="Times New Roman" w:cs="Times New Roman"/>
          <w:bCs/>
          <w:sz w:val="24"/>
          <w:szCs w:val="24"/>
        </w:rPr>
        <w:t>积极参与课程实验和作业，特别是</w:t>
      </w:r>
      <w:r w:rsidRPr="00BA6B3D">
        <w:rPr>
          <w:rFonts w:ascii="Times New Roman" w:hAnsi="Times New Roman" w:cs="Times New Roman"/>
          <w:bCs/>
          <w:sz w:val="24"/>
          <w:szCs w:val="24"/>
        </w:rPr>
        <w:t>SolidWorks</w:t>
      </w:r>
      <w:r w:rsidRPr="00BA6B3D">
        <w:rPr>
          <w:rFonts w:ascii="Times New Roman" w:hAnsi="Times New Roman" w:cs="Times New Roman"/>
          <w:bCs/>
          <w:sz w:val="24"/>
          <w:szCs w:val="24"/>
        </w:rPr>
        <w:t>和</w:t>
      </w:r>
      <w:r w:rsidRPr="00BA6B3D">
        <w:rPr>
          <w:rFonts w:ascii="Times New Roman" w:hAnsi="Times New Roman" w:cs="Times New Roman"/>
          <w:bCs/>
          <w:sz w:val="24"/>
          <w:szCs w:val="24"/>
        </w:rPr>
        <w:t>AutoCAD</w:t>
      </w:r>
      <w:r w:rsidRPr="00BA6B3D">
        <w:rPr>
          <w:rFonts w:ascii="Times New Roman" w:hAnsi="Times New Roman" w:cs="Times New Roman"/>
          <w:bCs/>
          <w:sz w:val="24"/>
          <w:szCs w:val="24"/>
        </w:rPr>
        <w:t>的任务。</w:t>
      </w:r>
    </w:p>
    <w:p w14:paraId="043E4180" w14:textId="77777777" w:rsidR="003533F7" w:rsidRDefault="003533F7" w:rsidP="00D66ADF">
      <w:pPr>
        <w:rPr>
          <w:rFonts w:ascii="华文宋体" w:eastAsia="华文宋体" w:hAnsi="华文宋体"/>
          <w:b/>
          <w:bCs/>
          <w:sz w:val="32"/>
          <w:szCs w:val="32"/>
        </w:rPr>
      </w:pPr>
      <w:r w:rsidRPr="003533F7">
        <w:rPr>
          <w:rFonts w:ascii="华文宋体" w:eastAsia="华文宋体" w:hAnsi="华文宋体" w:hint="eastAsia"/>
          <w:b/>
          <w:bCs/>
          <w:sz w:val="32"/>
          <w:szCs w:val="32"/>
        </w:rPr>
        <w:t>计算机视觉</w:t>
      </w:r>
    </w:p>
    <w:p w14:paraId="18C405A6" w14:textId="4F0169A2"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488F472F" w14:textId="77777777" w:rsidR="00CC5F86" w:rsidRPr="00CC5F86" w:rsidRDefault="00CC5F86" w:rsidP="00CC5F86">
      <w:pPr>
        <w:ind w:firstLineChars="200" w:firstLine="480"/>
        <w:rPr>
          <w:rFonts w:ascii="华文宋体" w:eastAsia="华文宋体" w:hAnsi="华文宋体"/>
          <w:sz w:val="24"/>
          <w:szCs w:val="24"/>
        </w:rPr>
      </w:pPr>
      <w:r w:rsidRPr="00CC5F86">
        <w:rPr>
          <w:rFonts w:ascii="华文宋体" w:eastAsia="华文宋体" w:hAnsi="华文宋体" w:hint="eastAsia"/>
          <w:sz w:val="24"/>
          <w:szCs w:val="24"/>
        </w:rPr>
        <w:t>通过本课程的理论知识和实践环节的教学，使学生了解计算机视觉的基本原理和典型技术，并能据此解决计算机视觉应用中的一些具体问题，具体的理论教学内容包括两个大部分：传统的计算机视觉方法和智能计算机视觉技术。传统计算机视觉包括：图像处理相关基础、图像的特征、图像的对齐、二值分析、纹理特征及分析、图像分割、摄像机模型与多视几何、3D重建、光流计算、运动跟踪和目标识别等。智能计算机视觉技术包括：深度学习基础介绍、智能图像语义分割、智能目标识别技术、智能摄像机参数恢复与场景结构等。</w:t>
      </w:r>
    </w:p>
    <w:p w14:paraId="3BAAC09F" w14:textId="77777777" w:rsidR="00CC5F86" w:rsidRPr="00CC5F86" w:rsidRDefault="00CC5F86" w:rsidP="00CC5F86">
      <w:pPr>
        <w:ind w:firstLineChars="200" w:firstLine="480"/>
        <w:rPr>
          <w:rFonts w:ascii="华文宋体" w:eastAsia="华文宋体" w:hAnsi="华文宋体" w:hint="eastAsia"/>
          <w:sz w:val="24"/>
          <w:szCs w:val="24"/>
        </w:rPr>
      </w:pPr>
      <w:r w:rsidRPr="00CC5F86">
        <w:rPr>
          <w:rFonts w:ascii="华文宋体" w:eastAsia="华文宋体" w:hAnsi="华文宋体" w:hint="eastAsia"/>
          <w:sz w:val="24"/>
          <w:szCs w:val="24"/>
        </w:rPr>
        <w:t>本课程教学是一个兼顾理论算法和实践技能培养的教学环节，除了算法理论的教学环节，也特别注重学生实践技能的培养和训练。通过本课程的教学，培养学生分析问题、解决问题的能力；同时，通过实践教学的环节，培养学生计算机视觉算法设计的实践能力和计算机视觉软件开发的能力，使学生能将计算机视觉的算法和理论基础作为基本工具，在实际应用中解决实际问题，本课程教学为人工智能等后继课程的学习以及毕业后从事软件开发工作打下基础。</w:t>
      </w:r>
    </w:p>
    <w:p w14:paraId="3319805B" w14:textId="6AF0C1E1" w:rsidR="00D66ADF" w:rsidRPr="00D66ADF" w:rsidRDefault="00D66ADF" w:rsidP="00D66ADF">
      <w:pPr>
        <w:rPr>
          <w:rFonts w:ascii="华文宋体" w:eastAsia="华文宋体" w:hAnsi="华文宋体" w:hint="eastAsia"/>
          <w:b/>
          <w:bCs/>
          <w:sz w:val="24"/>
          <w:szCs w:val="24"/>
        </w:rPr>
      </w:pPr>
      <w:r w:rsidRPr="00D66ADF">
        <w:rPr>
          <w:rFonts w:ascii="华文宋体" w:eastAsia="华文宋体" w:hAnsi="华文宋体" w:hint="eastAsia"/>
          <w:b/>
          <w:bCs/>
          <w:sz w:val="24"/>
          <w:szCs w:val="24"/>
        </w:rPr>
        <w:t>先修课程：</w:t>
      </w:r>
      <w:r w:rsidR="00CC5F86">
        <w:rPr>
          <w:rFonts w:ascii="华文宋体" w:eastAsia="华文宋体" w:hAnsi="华文宋体" w:hint="eastAsia"/>
          <w:sz w:val="24"/>
          <w:szCs w:val="24"/>
        </w:rPr>
        <w:t>数字图像处理</w:t>
      </w:r>
    </w:p>
    <w:p w14:paraId="745DEEBC" w14:textId="08394839"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0E3810" w:rsidRPr="000E3810">
        <w:rPr>
          <w:rFonts w:ascii="华文宋体" w:eastAsia="华文宋体" w:hAnsi="华文宋体" w:hint="eastAsia"/>
          <w:sz w:val="24"/>
          <w:szCs w:val="24"/>
        </w:rPr>
        <w:t>无</w:t>
      </w:r>
    </w:p>
    <w:p w14:paraId="529C8DAB"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03C9AF6B" w14:textId="0152C62E"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Pr>
          <w:rFonts w:ascii="宋体" w:eastAsia="宋体" w:hAnsi="Symbol" w:cs="宋体" w:hint="eastAsia"/>
          <w:kern w:val="0"/>
          <w:sz w:val="24"/>
          <w:szCs w:val="24"/>
          <w:lang w:bidi="mn-Mong-CN"/>
          <w14:ligatures w14:val="none"/>
        </w:rPr>
        <w:lastRenderedPageBreak/>
        <w:t>1.</w:t>
      </w:r>
      <w:r w:rsidRPr="00BE2BEB">
        <w:rPr>
          <w:rFonts w:ascii="宋体" w:eastAsia="宋体" w:hAnsi="宋体" w:cs="宋体"/>
          <w:kern w:val="0"/>
          <w:sz w:val="24"/>
          <w:szCs w:val="24"/>
          <w:lang w:bidi="mn-Mong-CN"/>
          <w14:ligatures w14:val="none"/>
        </w:rPr>
        <w:t xml:space="preserve"> </w:t>
      </w:r>
      <w:r>
        <w:rPr>
          <w:rFonts w:ascii="华文宋体" w:eastAsia="华文宋体" w:hAnsi="华文宋体" w:hint="eastAsia"/>
          <w:sz w:val="24"/>
          <w:szCs w:val="24"/>
        </w:rPr>
        <w:t>巩固</w:t>
      </w:r>
      <w:r w:rsidRPr="00BE2BEB">
        <w:rPr>
          <w:rFonts w:ascii="华文宋体" w:eastAsia="华文宋体" w:hAnsi="华文宋体"/>
          <w:sz w:val="24"/>
          <w:szCs w:val="24"/>
        </w:rPr>
        <w:t>数学基础：</w:t>
      </w:r>
    </w:p>
    <w:p w14:paraId="6B5B60A7" w14:textId="70EA60D3"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复习</w:t>
      </w:r>
      <w:r w:rsidRPr="00BE2BEB">
        <w:rPr>
          <w:rFonts w:ascii="华文宋体" w:eastAsia="华文宋体" w:hAnsi="华文宋体"/>
          <w:sz w:val="24"/>
          <w:szCs w:val="24"/>
        </w:rPr>
        <w:t>线性代数、概率论与统计、微积分等数学知识，这些是理解计算机视觉算法的重要基础。</w:t>
      </w:r>
    </w:p>
    <w:p w14:paraId="2B97DD22" w14:textId="6B28B2C3"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2. </w:t>
      </w:r>
      <w:r w:rsidRPr="00BE2BEB">
        <w:rPr>
          <w:rFonts w:ascii="华文宋体" w:eastAsia="华文宋体" w:hAnsi="华文宋体"/>
          <w:sz w:val="24"/>
          <w:szCs w:val="24"/>
        </w:rPr>
        <w:t>掌握编程技能：</w:t>
      </w:r>
    </w:p>
    <w:p w14:paraId="159A0EA8" w14:textId="77777777" w:rsidR="00BE2BEB" w:rsidRDefault="00BE2BEB" w:rsidP="00BE2BEB">
      <w:pPr>
        <w:widowControl/>
        <w:spacing w:before="100" w:beforeAutospacing="1" w:after="100" w:afterAutospacing="1"/>
        <w:jc w:val="left"/>
        <w:rPr>
          <w:rFonts w:ascii="华文宋体" w:eastAsia="华文宋体" w:hAnsi="华文宋体"/>
          <w:sz w:val="24"/>
          <w:szCs w:val="24"/>
        </w:rPr>
      </w:pPr>
      <w:r w:rsidRPr="00BE2BEB">
        <w:rPr>
          <w:rFonts w:ascii="华文宋体" w:eastAsia="华文宋体" w:hAnsi="华文宋体"/>
          <w:sz w:val="24"/>
          <w:szCs w:val="24"/>
        </w:rPr>
        <w:t>熟悉Python和C++编程语言，这两种语言在计算机视觉领域应用广泛。学习使用OpenCV、TensorFlow、</w:t>
      </w:r>
      <w:proofErr w:type="spellStart"/>
      <w:r w:rsidRPr="00BE2BEB">
        <w:rPr>
          <w:rFonts w:ascii="华文宋体" w:eastAsia="华文宋体" w:hAnsi="华文宋体"/>
          <w:sz w:val="24"/>
          <w:szCs w:val="24"/>
        </w:rPr>
        <w:t>PyTorch</w:t>
      </w:r>
      <w:proofErr w:type="spellEnd"/>
      <w:r w:rsidRPr="00BE2BEB">
        <w:rPr>
          <w:rFonts w:ascii="华文宋体" w:eastAsia="华文宋体" w:hAnsi="华文宋体"/>
          <w:sz w:val="24"/>
          <w:szCs w:val="24"/>
        </w:rPr>
        <w:t>等计算机视觉和深度学习框架。</w:t>
      </w:r>
    </w:p>
    <w:p w14:paraId="5BD5A57C" w14:textId="3C5F2009"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3.</w:t>
      </w:r>
      <w:r w:rsidRPr="00BE2BEB">
        <w:rPr>
          <w:rFonts w:ascii="华文宋体" w:eastAsia="华文宋体" w:hAnsi="华文宋体"/>
          <w:sz w:val="24"/>
          <w:szCs w:val="24"/>
        </w:rPr>
        <w:t xml:space="preserve"> 理解传统计算机视觉方法：</w:t>
      </w:r>
    </w:p>
    <w:p w14:paraId="13CD52FD" w14:textId="285CD1C3"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sidRPr="00BE2BEB">
        <w:rPr>
          <w:rFonts w:ascii="华文宋体" w:eastAsia="华文宋体" w:hAnsi="华文宋体"/>
          <w:sz w:val="24"/>
          <w:szCs w:val="24"/>
        </w:rPr>
        <w:t>深入学习图像处理相关基础、图像的特征提取与对齐、二值分析、纹理特征及分析、图像分割、摄像机模型与多视几何、3D重建、光流计算、运动跟踪和目标识别等内容。通过实际案例和项目加深理解，如实现简单的图像处理算法、特征提取和目标识别等。</w:t>
      </w:r>
    </w:p>
    <w:p w14:paraId="46F572DA" w14:textId="5E80E333"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4. </w:t>
      </w:r>
      <w:r w:rsidRPr="00BE2BEB">
        <w:rPr>
          <w:rFonts w:ascii="华文宋体" w:eastAsia="华文宋体" w:hAnsi="华文宋体"/>
          <w:sz w:val="24"/>
          <w:szCs w:val="24"/>
        </w:rPr>
        <w:t>学习智能计算机视觉技术：</w:t>
      </w:r>
    </w:p>
    <w:p w14:paraId="350FDE46" w14:textId="77777777" w:rsidR="00BE2BEB" w:rsidRDefault="00BE2BEB" w:rsidP="00BE2BEB">
      <w:pPr>
        <w:widowControl/>
        <w:spacing w:before="100" w:beforeAutospacing="1" w:after="100" w:afterAutospacing="1"/>
        <w:jc w:val="left"/>
        <w:rPr>
          <w:rFonts w:ascii="华文宋体" w:eastAsia="华文宋体" w:hAnsi="华文宋体"/>
          <w:sz w:val="24"/>
          <w:szCs w:val="24"/>
        </w:rPr>
      </w:pPr>
      <w:r w:rsidRPr="00BE2BEB">
        <w:rPr>
          <w:rFonts w:ascii="华文宋体" w:eastAsia="华文宋体" w:hAnsi="华文宋体"/>
          <w:sz w:val="24"/>
          <w:szCs w:val="24"/>
        </w:rPr>
        <w:t>掌握深度学习基础知识，包括神经网络、卷积神经网络（CNN）等。进行智能图像语义分割、智能目标识别技术、智能摄像机参数恢复与场景结构等实践项目。参加在线课程或观看相关视频教程，深入理解智能计算机视觉技术的实际应用。</w:t>
      </w:r>
    </w:p>
    <w:p w14:paraId="274742FB" w14:textId="2A61EDC1"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5</w:t>
      </w:r>
      <w:r>
        <w:rPr>
          <w:rFonts w:ascii="华文宋体" w:eastAsia="华文宋体" w:hAnsi="华文宋体"/>
          <w:sz w:val="24"/>
          <w:szCs w:val="24"/>
        </w:rPr>
        <w:t xml:space="preserve">. </w:t>
      </w:r>
      <w:r w:rsidRPr="00BE2BEB">
        <w:rPr>
          <w:rFonts w:ascii="华文宋体" w:eastAsia="华文宋体" w:hAnsi="华文宋体"/>
          <w:sz w:val="24"/>
          <w:szCs w:val="24"/>
        </w:rPr>
        <w:t>实践训练：</w:t>
      </w:r>
    </w:p>
    <w:p w14:paraId="27A0688C" w14:textId="11968761" w:rsidR="00BE2BEB" w:rsidRPr="00BE2BEB" w:rsidRDefault="00BE2BEB" w:rsidP="00BE2BEB">
      <w:pPr>
        <w:widowControl/>
        <w:spacing w:before="100" w:beforeAutospacing="1" w:after="100" w:afterAutospacing="1"/>
        <w:jc w:val="left"/>
        <w:rPr>
          <w:rFonts w:ascii="华文宋体" w:eastAsia="华文宋体" w:hAnsi="华文宋体"/>
          <w:sz w:val="24"/>
          <w:szCs w:val="24"/>
        </w:rPr>
      </w:pPr>
      <w:r w:rsidRPr="00BE2BEB">
        <w:rPr>
          <w:rFonts w:ascii="华文宋体" w:eastAsia="华文宋体" w:hAnsi="华文宋体"/>
          <w:sz w:val="24"/>
          <w:szCs w:val="24"/>
        </w:rPr>
        <w:lastRenderedPageBreak/>
        <w:t>积极参与课程实验和项目，动手实现算法，提升编程和调试能力。选择一个实际问题进行项目开发，例如开发一个简单的目标识别系统或3D重建项目，增强实践经验。</w:t>
      </w:r>
    </w:p>
    <w:p w14:paraId="1936A65C" w14:textId="53FF4A13" w:rsidR="00BB7956" w:rsidRPr="00BB7956" w:rsidRDefault="00BB7956" w:rsidP="00BB7956">
      <w:pPr>
        <w:rPr>
          <w:rFonts w:ascii="华文宋体" w:eastAsia="华文宋体" w:hAnsi="华文宋体"/>
          <w:sz w:val="24"/>
          <w:szCs w:val="24"/>
        </w:rPr>
      </w:pPr>
    </w:p>
    <w:p w14:paraId="7BAF947B" w14:textId="0AEAD904" w:rsidR="001A4DA2" w:rsidRPr="001A4DA2" w:rsidRDefault="003533F7" w:rsidP="00D66ADF">
      <w:pPr>
        <w:rPr>
          <w:rFonts w:ascii="华文宋体" w:eastAsia="华文宋体" w:hAnsi="华文宋体"/>
          <w:b/>
          <w:bCs/>
          <w:sz w:val="32"/>
          <w:szCs w:val="32"/>
        </w:rPr>
      </w:pPr>
      <w:r>
        <w:rPr>
          <w:rFonts w:ascii="华文宋体" w:eastAsia="华文宋体" w:hAnsi="华文宋体" w:cs="仿宋" w:hint="eastAsia"/>
          <w:b/>
          <w:sz w:val="32"/>
          <w:szCs w:val="32"/>
        </w:rPr>
        <w:t>游戏项目实践</w:t>
      </w:r>
    </w:p>
    <w:p w14:paraId="53D485A4" w14:textId="37A979BA"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4B70AFD2" w14:textId="77777777" w:rsidR="003533F7" w:rsidRDefault="003533F7" w:rsidP="00D66ADF">
      <w:pPr>
        <w:rPr>
          <w:rFonts w:ascii="华文宋体" w:eastAsia="华文宋体" w:hAnsi="华文宋体"/>
          <w:sz w:val="24"/>
          <w:szCs w:val="24"/>
        </w:rPr>
      </w:pPr>
      <w:r w:rsidRPr="003533F7">
        <w:rPr>
          <w:rFonts w:ascii="华文宋体" w:eastAsia="华文宋体" w:hAnsi="华文宋体"/>
          <w:sz w:val="24"/>
          <w:szCs w:val="24"/>
        </w:rPr>
        <w:t>本课程是面向计算机科学与技术的专业选修课程。本课程在介绍基本的游戏开发知识的基础上，将以游戏引擎为中心点，针对不同的游戏类型，</w:t>
      </w:r>
      <w:proofErr w:type="gramStart"/>
      <w:r w:rsidRPr="003533F7">
        <w:rPr>
          <w:rFonts w:ascii="华文宋体" w:eastAsia="华文宋体" w:hAnsi="华文宋体"/>
          <w:sz w:val="24"/>
          <w:szCs w:val="24"/>
        </w:rPr>
        <w:t>阐</w:t>
      </w:r>
      <w:proofErr w:type="gramEnd"/>
      <w:r w:rsidRPr="003533F7">
        <w:rPr>
          <w:rFonts w:ascii="华文宋体" w:eastAsia="华文宋体" w:hAnsi="华文宋体"/>
          <w:sz w:val="24"/>
          <w:szCs w:val="24"/>
        </w:rPr>
        <w:t xml:space="preserve"> </w:t>
      </w:r>
      <w:proofErr w:type="gramStart"/>
      <w:r w:rsidRPr="003533F7">
        <w:rPr>
          <w:rFonts w:ascii="华文宋体" w:eastAsia="华文宋体" w:hAnsi="华文宋体"/>
          <w:sz w:val="24"/>
          <w:szCs w:val="24"/>
        </w:rPr>
        <w:t>述不同</w:t>
      </w:r>
      <w:proofErr w:type="gramEnd"/>
      <w:r w:rsidRPr="003533F7">
        <w:rPr>
          <w:rFonts w:ascii="华文宋体" w:eastAsia="华文宋体" w:hAnsi="华文宋体"/>
          <w:sz w:val="24"/>
          <w:szCs w:val="24"/>
        </w:rPr>
        <w:t xml:space="preserve">游戏模块的设计策略和算法实现，并以项目实践贯穿整个课程，全面提高学生软件开发素质。本课程的内容包括：游戏开发简介；游戏编程基 </w:t>
      </w:r>
      <w:proofErr w:type="gramStart"/>
      <w:r w:rsidRPr="003533F7">
        <w:rPr>
          <w:rFonts w:ascii="华文宋体" w:eastAsia="华文宋体" w:hAnsi="华文宋体"/>
          <w:sz w:val="24"/>
          <w:szCs w:val="24"/>
        </w:rPr>
        <w:t>础</w:t>
      </w:r>
      <w:proofErr w:type="gramEnd"/>
      <w:r w:rsidRPr="003533F7">
        <w:rPr>
          <w:rFonts w:ascii="华文宋体" w:eastAsia="华文宋体" w:hAnsi="华文宋体"/>
          <w:sz w:val="24"/>
          <w:szCs w:val="24"/>
        </w:rPr>
        <w:t xml:space="preserve">；游戏美术基础；游戏引擎简介，包括 UNITY 及 UNREAL；3D 游戏环境构建；光照系统；游戏角色动画；游戏 UI；游戏脚本技术；粒子系统；物理系 统；游戏开发插件；游戏软件架构；游戏性能分析；移动端游戏开发； VR/AR 游戏技术；游戏中的人工智能。本课程是一门实践性较强的课程，特别注 魏同权 </w:t>
      </w:r>
      <w:proofErr w:type="gramStart"/>
      <w:r w:rsidRPr="003533F7">
        <w:rPr>
          <w:rFonts w:ascii="华文宋体" w:eastAsia="华文宋体" w:hAnsi="华文宋体"/>
          <w:sz w:val="24"/>
          <w:szCs w:val="24"/>
        </w:rPr>
        <w:t>重学生</w:t>
      </w:r>
      <w:proofErr w:type="gramEnd"/>
      <w:r w:rsidRPr="003533F7">
        <w:rPr>
          <w:rFonts w:ascii="华文宋体" w:eastAsia="华文宋体" w:hAnsi="华文宋体"/>
          <w:sz w:val="24"/>
          <w:szCs w:val="24"/>
        </w:rPr>
        <w:t>编程能力、项目设计实践能力的培养。</w:t>
      </w:r>
    </w:p>
    <w:p w14:paraId="1B17B9A0" w14:textId="7BBAE1AD"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先修课程：</w:t>
      </w:r>
      <w:r w:rsidR="003533F7">
        <w:t>数据结构、面向对象程序设计</w:t>
      </w:r>
    </w:p>
    <w:p w14:paraId="7838E8D1" w14:textId="7EBCFE40" w:rsidR="00D66ADF" w:rsidRPr="001A4DA2"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1A4DA2" w:rsidRPr="001A4DA2">
        <w:rPr>
          <w:rFonts w:ascii="华文宋体" w:eastAsia="华文宋体" w:hAnsi="华文宋体" w:hint="eastAsia"/>
          <w:sz w:val="24"/>
          <w:szCs w:val="24"/>
        </w:rPr>
        <w:t>无</w:t>
      </w:r>
    </w:p>
    <w:p w14:paraId="3A4894E2"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35118645" w14:textId="05B58775" w:rsidR="00C725CC" w:rsidRPr="00C725CC" w:rsidRDefault="00C725CC" w:rsidP="00C725CC">
      <w:pPr>
        <w:pStyle w:val="a3"/>
        <w:numPr>
          <w:ilvl w:val="0"/>
          <w:numId w:val="5"/>
        </w:numPr>
        <w:ind w:firstLineChars="0"/>
        <w:rPr>
          <w:rFonts w:ascii="华文宋体" w:eastAsia="华文宋体" w:hAnsi="华文宋体"/>
          <w:sz w:val="24"/>
          <w:szCs w:val="24"/>
        </w:rPr>
      </w:pPr>
      <w:r w:rsidRPr="00C725CC">
        <w:rPr>
          <w:rFonts w:ascii="华文宋体" w:eastAsia="华文宋体" w:hAnsi="华文宋体"/>
          <w:sz w:val="24"/>
          <w:szCs w:val="24"/>
        </w:rPr>
        <w:t>强化编程基础：确保熟练掌握C++或C#，因为这两种语言在游戏开发中应用广泛，尤其是Unity主要使用C#，而Unreal引擎则主要使用C++。通过编写小程序或完成在线编程练习，提升自己的编程能力。熟悉面向对象编程和常用的数据结构、算法，有助于解决游戏开发中的复杂问题。</w:t>
      </w:r>
    </w:p>
    <w:p w14:paraId="7C58DF80" w14:textId="19FBD5CB" w:rsidR="00C725CC" w:rsidRPr="00C725CC" w:rsidRDefault="00C725CC" w:rsidP="00C725CC">
      <w:pPr>
        <w:pStyle w:val="a3"/>
        <w:numPr>
          <w:ilvl w:val="0"/>
          <w:numId w:val="5"/>
        </w:numPr>
        <w:ind w:firstLineChars="0"/>
        <w:rPr>
          <w:rFonts w:ascii="华文宋体" w:eastAsia="华文宋体" w:hAnsi="华文宋体"/>
          <w:sz w:val="24"/>
          <w:szCs w:val="24"/>
        </w:rPr>
      </w:pPr>
      <w:r w:rsidRPr="00C725CC">
        <w:rPr>
          <w:rFonts w:ascii="华文宋体" w:eastAsia="华文宋体" w:hAnsi="华文宋体"/>
          <w:sz w:val="24"/>
          <w:szCs w:val="24"/>
        </w:rPr>
        <w:lastRenderedPageBreak/>
        <w:t>熟悉游戏引擎：下载并安装Unity和Unreal引擎，通过官方教程或社区资源学习如何使用它们的基本操作和界面。重点掌握场景创建、对象管理、材质和光照系统的设置。通过创建简单的游戏场景，熟悉引擎的各项功能和工具，理解引擎的工作流程。</w:t>
      </w:r>
    </w:p>
    <w:p w14:paraId="78833AEA" w14:textId="010733E3" w:rsidR="00C725CC" w:rsidRPr="00C725CC" w:rsidRDefault="00C725CC" w:rsidP="00C725CC">
      <w:pPr>
        <w:pStyle w:val="a3"/>
        <w:numPr>
          <w:ilvl w:val="0"/>
          <w:numId w:val="5"/>
        </w:numPr>
        <w:ind w:firstLineChars="0"/>
        <w:rPr>
          <w:rFonts w:ascii="华文宋体" w:eastAsia="华文宋体" w:hAnsi="华文宋体"/>
          <w:sz w:val="24"/>
          <w:szCs w:val="24"/>
        </w:rPr>
      </w:pPr>
      <w:r w:rsidRPr="00C725CC">
        <w:rPr>
          <w:rFonts w:ascii="华文宋体" w:eastAsia="华文宋体" w:hAnsi="华文宋体"/>
          <w:sz w:val="24"/>
          <w:szCs w:val="24"/>
        </w:rPr>
        <w:t>项目实践：选择一个简单的游戏项目，从零开始设计、开发、测试和发布。这个过程中，可以涵盖角色动画、物理系统、粒子系统等课程内容。通过不断迭代和完善项目，实践课程中学习到的知识，提高解决实际问题的能力。同时，记录开发过程中的问题和解决方案，作为学习总结。</w:t>
      </w:r>
    </w:p>
    <w:p w14:paraId="5D78284E" w14:textId="6695353D" w:rsidR="00C725CC" w:rsidRPr="00C725CC" w:rsidRDefault="00C725CC" w:rsidP="00C725CC">
      <w:pPr>
        <w:pStyle w:val="a3"/>
        <w:numPr>
          <w:ilvl w:val="0"/>
          <w:numId w:val="5"/>
        </w:numPr>
        <w:ind w:firstLineChars="0"/>
        <w:rPr>
          <w:rFonts w:ascii="华文宋体" w:eastAsia="华文宋体" w:hAnsi="华文宋体"/>
          <w:sz w:val="24"/>
          <w:szCs w:val="24"/>
        </w:rPr>
      </w:pPr>
      <w:r w:rsidRPr="00C725CC">
        <w:rPr>
          <w:rFonts w:ascii="华文宋体" w:eastAsia="华文宋体" w:hAnsi="华文宋体"/>
          <w:sz w:val="24"/>
          <w:szCs w:val="24"/>
        </w:rPr>
        <w:t>关注前沿技术：了解虚拟现实（VR）和增强现实（AR）的基本概念和应用。使用相关的SDK（如Unity的XR插件和Unreal的ARKit）进行实践，尝试开发简单的VR/AR应用。关注行业动态，了解最新技术的发展趋势和应用案例，拓宽视野，为未来的发展做好准备。</w:t>
      </w:r>
    </w:p>
    <w:p w14:paraId="65AF1791" w14:textId="15798B99" w:rsidR="00C725CC" w:rsidRPr="00C725CC" w:rsidRDefault="00C725CC" w:rsidP="00C725CC">
      <w:pPr>
        <w:pStyle w:val="a3"/>
        <w:numPr>
          <w:ilvl w:val="0"/>
          <w:numId w:val="5"/>
        </w:numPr>
        <w:ind w:firstLineChars="0"/>
        <w:rPr>
          <w:rFonts w:ascii="华文宋体" w:eastAsia="华文宋体" w:hAnsi="华文宋体"/>
          <w:sz w:val="24"/>
          <w:szCs w:val="24"/>
        </w:rPr>
      </w:pPr>
      <w:r w:rsidRPr="00C725CC">
        <w:rPr>
          <w:rFonts w:ascii="华文宋体" w:eastAsia="华文宋体" w:hAnsi="华文宋体"/>
          <w:sz w:val="24"/>
          <w:szCs w:val="24"/>
        </w:rPr>
        <w:t>参与社区：加入游戏开发者社区，与其他学习者和开发者交流经验，参加游戏开发比赛或黑客松，提升实际开发能力。通过参与社区讨论、分享开发心得，获取更多的学习资源和支持。同时，关注行业大</w:t>
      </w:r>
      <w:proofErr w:type="gramStart"/>
      <w:r w:rsidRPr="00C725CC">
        <w:rPr>
          <w:rFonts w:ascii="华文宋体" w:eastAsia="华文宋体" w:hAnsi="华文宋体"/>
          <w:sz w:val="24"/>
          <w:szCs w:val="24"/>
        </w:rPr>
        <w:t>咖</w:t>
      </w:r>
      <w:proofErr w:type="gramEnd"/>
      <w:r w:rsidRPr="00C725CC">
        <w:rPr>
          <w:rFonts w:ascii="华文宋体" w:eastAsia="华文宋体" w:hAnsi="华文宋体"/>
          <w:sz w:val="24"/>
          <w:szCs w:val="24"/>
        </w:rPr>
        <w:t>的博客、演讲，学习他们的开发经验和技巧。</w:t>
      </w:r>
    </w:p>
    <w:p w14:paraId="05EFCED1" w14:textId="77777777" w:rsidR="003B0D37" w:rsidRDefault="003B0D37" w:rsidP="00D66ADF">
      <w:pPr>
        <w:rPr>
          <w:rFonts w:ascii="华文宋体" w:eastAsia="华文宋体" w:hAnsi="华文宋体"/>
          <w:b/>
          <w:bCs/>
          <w:sz w:val="32"/>
          <w:szCs w:val="32"/>
        </w:rPr>
      </w:pPr>
      <w:r w:rsidRPr="003B0D37">
        <w:rPr>
          <w:rFonts w:ascii="华文宋体" w:eastAsia="华文宋体" w:hAnsi="华文宋体" w:hint="eastAsia"/>
          <w:b/>
          <w:bCs/>
          <w:sz w:val="32"/>
          <w:szCs w:val="32"/>
        </w:rPr>
        <w:t>数据挖掘</w:t>
      </w:r>
    </w:p>
    <w:p w14:paraId="3FC6355A" w14:textId="77777777" w:rsidR="003B0D37" w:rsidRDefault="00D66ADF" w:rsidP="003B0D37">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49325F84" w14:textId="68D7F45B" w:rsidR="003B0D37" w:rsidRPr="003B0D37" w:rsidRDefault="003B0D37" w:rsidP="003B0D37">
      <w:pPr>
        <w:ind w:firstLine="420"/>
        <w:rPr>
          <w:rFonts w:ascii="华文宋体" w:eastAsia="华文宋体" w:hAnsi="华文宋体"/>
          <w:b/>
          <w:bCs/>
          <w:sz w:val="24"/>
          <w:szCs w:val="24"/>
        </w:rPr>
      </w:pPr>
      <w:r w:rsidRPr="003B0D37">
        <w:rPr>
          <w:rFonts w:ascii="华文宋体" w:eastAsia="华文宋体" w:hAnsi="华文宋体" w:hint="eastAsia"/>
          <w:sz w:val="24"/>
          <w:szCs w:val="24"/>
        </w:rPr>
        <w:t>本课程是计算机科学与技术专业的专业选修课，是一门面向数据挖掘和数据分析的理论研究和实践应用型课程。本课程围绕数据挖掘和知识发现的概念、原理、算法等理论知识，并结合前沿的多领域的实践应用研究展开，是以前高等数学和基础专业课程在高级应用领域的扩展延伸，是人工智能领域的重要基础课程。</w:t>
      </w:r>
      <w:r w:rsidRPr="003B0D37">
        <w:rPr>
          <w:rFonts w:ascii="华文宋体" w:eastAsia="华文宋体" w:hAnsi="华文宋体" w:hint="eastAsia"/>
          <w:sz w:val="24"/>
          <w:szCs w:val="24"/>
        </w:rPr>
        <w:lastRenderedPageBreak/>
        <w:t>通过学习使学生掌握关于数据挖掘领域的基本概念，技术方法，基本原理，并了解在当前实际的研究热点中这些知识的应用；通过课程指导掌握获取本领域新知识的方法；通过应用实践，掌握多领域多样化问题的分析和解决技术；课程的重点是深度掌握这些基本理论知识的基础上，学会分析问题、理解各种数据挖掘算法的原理、优缺点和改进策略，并初步运用这些理论知识和算法技术解决多领域应用实践中的数据分析和数据挖掘问题，为学生在今后的工作和进一步的科研学习建立知识的桥梁。</w:t>
      </w:r>
    </w:p>
    <w:p w14:paraId="4E9D81F1" w14:textId="01877E9B"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先修课程：</w:t>
      </w:r>
      <w:r w:rsidR="00C725CC">
        <w:rPr>
          <w:rFonts w:ascii="华文宋体" w:eastAsia="华文宋体" w:hAnsi="华文宋体" w:hint="eastAsia"/>
          <w:sz w:val="24"/>
          <w:szCs w:val="24"/>
        </w:rPr>
        <w:t>数学分析</w:t>
      </w:r>
      <w:r w:rsidR="00C725CC" w:rsidRPr="00C725CC">
        <w:rPr>
          <w:rFonts w:ascii="华文宋体" w:eastAsia="华文宋体" w:hAnsi="华文宋体" w:hint="eastAsia"/>
          <w:sz w:val="24"/>
          <w:szCs w:val="24"/>
        </w:rPr>
        <w:t>、线性代数、概率论与数理统计、</w:t>
      </w:r>
      <w:r w:rsidR="00C725CC">
        <w:rPr>
          <w:rFonts w:ascii="华文宋体" w:eastAsia="华文宋体" w:hAnsi="华文宋体" w:hint="eastAsia"/>
          <w:sz w:val="24"/>
          <w:szCs w:val="24"/>
        </w:rPr>
        <w:t>C语言、面向对象程序设计</w:t>
      </w:r>
    </w:p>
    <w:p w14:paraId="0B8ED704" w14:textId="627CFB57"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4C27F0" w:rsidRPr="004C27F0">
        <w:rPr>
          <w:rFonts w:ascii="华文宋体" w:eastAsia="华文宋体" w:hAnsi="华文宋体" w:hint="eastAsia"/>
          <w:sz w:val="24"/>
          <w:szCs w:val="24"/>
        </w:rPr>
        <w:t>无</w:t>
      </w:r>
    </w:p>
    <w:p w14:paraId="5960B983" w14:textId="0E6B36EA" w:rsidR="007402DD" w:rsidRPr="007402DD" w:rsidRDefault="00D66ADF" w:rsidP="007402DD">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1196EF55" w14:textId="59C895D7" w:rsidR="003B0D37" w:rsidRPr="003B0D37" w:rsidRDefault="003B0D37" w:rsidP="003B0D37">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1. </w:t>
      </w:r>
      <w:r w:rsidRPr="003B0D37">
        <w:rPr>
          <w:rFonts w:ascii="华文宋体" w:eastAsia="华文宋体" w:hAnsi="华文宋体" w:cstheme="minorBidi"/>
          <w:kern w:val="2"/>
          <w:lang w:bidi="ar-SA"/>
          <w14:ligatures w14:val="standardContextual"/>
        </w:rPr>
        <w:t>掌握基本概念和理论：系统学习数据挖掘和知识发现的基本概念和原理，理解常见的数据挖掘算法，如分类、聚类、关联规则挖掘、回归分析等。确保对每种算法的理论基础、适用场景、优缺点和改进策略有深刻理解。这些基础知识是后续学习和实践的关键。</w:t>
      </w:r>
    </w:p>
    <w:p w14:paraId="666840F4" w14:textId="49979415" w:rsidR="003B0D37" w:rsidRPr="003B0D37" w:rsidRDefault="003B0D37" w:rsidP="003B0D37">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2. </w:t>
      </w:r>
      <w:r w:rsidRPr="003B0D37">
        <w:rPr>
          <w:rFonts w:ascii="华文宋体" w:eastAsia="华文宋体" w:hAnsi="华文宋体" w:cstheme="minorBidi"/>
          <w:kern w:val="2"/>
          <w:lang w:bidi="ar-SA"/>
          <w14:ligatures w14:val="standardContextual"/>
        </w:rPr>
        <w:t>熟悉数据挖掘工具和编程语言：熟练使用数据挖掘常用的编程语言，如Python和R。学习使用常用的数据挖掘和机器学习库，如Scikit-learn、TensorFlow、</w:t>
      </w:r>
      <w:proofErr w:type="spellStart"/>
      <w:r w:rsidRPr="003B0D37">
        <w:rPr>
          <w:rFonts w:ascii="华文宋体" w:eastAsia="华文宋体" w:hAnsi="华文宋体" w:cstheme="minorBidi"/>
          <w:kern w:val="2"/>
          <w:lang w:bidi="ar-SA"/>
          <w14:ligatures w14:val="standardContextual"/>
        </w:rPr>
        <w:t>Keras</w:t>
      </w:r>
      <w:proofErr w:type="spellEnd"/>
      <w:r w:rsidRPr="003B0D37">
        <w:rPr>
          <w:rFonts w:ascii="华文宋体" w:eastAsia="华文宋体" w:hAnsi="华文宋体" w:cstheme="minorBidi"/>
          <w:kern w:val="2"/>
          <w:lang w:bidi="ar-SA"/>
          <w14:ligatures w14:val="standardContextual"/>
        </w:rPr>
        <w:t>等。通过实践项目，掌握数据预处理、特征工程、模型训练与评估的基本流程和技巧。</w:t>
      </w:r>
    </w:p>
    <w:p w14:paraId="4890CFDE" w14:textId="58023E8B" w:rsidR="003B0D37" w:rsidRPr="003B0D37" w:rsidRDefault="003B0D37" w:rsidP="003B0D37">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3. </w:t>
      </w:r>
      <w:r w:rsidRPr="003B0D37">
        <w:rPr>
          <w:rFonts w:ascii="华文宋体" w:eastAsia="华文宋体" w:hAnsi="华文宋体" w:cstheme="minorBidi"/>
          <w:kern w:val="2"/>
          <w:lang w:bidi="ar-SA"/>
          <w14:ligatures w14:val="standardContextual"/>
        </w:rPr>
        <w:t>注重实践应用：通过课程指导和实践项目，掌握在多领域中分析和解决数据挖掘问题的方法。选择一些实际案例进行实践，如电商推荐系统、社交网络分</w:t>
      </w:r>
      <w:r w:rsidRPr="003B0D37">
        <w:rPr>
          <w:rFonts w:ascii="华文宋体" w:eastAsia="华文宋体" w:hAnsi="华文宋体" w:cstheme="minorBidi"/>
          <w:kern w:val="2"/>
          <w:lang w:bidi="ar-SA"/>
          <w14:ligatures w14:val="standardContextual"/>
        </w:rPr>
        <w:lastRenderedPageBreak/>
        <w:t>析、医疗数据分析等。通过项目实践，提升分析问题、设计解决方案、实施算法和评估结果的能力。</w:t>
      </w:r>
    </w:p>
    <w:p w14:paraId="768361D2" w14:textId="71FE9E62" w:rsidR="003B0D37" w:rsidRPr="003B0D37" w:rsidRDefault="003B0D37" w:rsidP="003B0D37">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4</w:t>
      </w:r>
      <w:r>
        <w:rPr>
          <w:rFonts w:ascii="华文宋体" w:eastAsia="华文宋体" w:hAnsi="华文宋体" w:cstheme="minorBidi"/>
          <w:kern w:val="2"/>
          <w:lang w:bidi="ar-SA"/>
          <w14:ligatures w14:val="standardContextual"/>
        </w:rPr>
        <w:t xml:space="preserve">. </w:t>
      </w:r>
      <w:r w:rsidRPr="003B0D37">
        <w:rPr>
          <w:rFonts w:ascii="华文宋体" w:eastAsia="华文宋体" w:hAnsi="华文宋体" w:cstheme="minorBidi"/>
          <w:kern w:val="2"/>
          <w:lang w:bidi="ar-SA"/>
          <w14:ligatures w14:val="standardContextual"/>
        </w:rPr>
        <w:t>关注前沿研究和应用：定期阅读数据挖掘领域的最新研究论文和技术报告，了解当前的研究热点和发展趋势。参加学术会议、研讨会或线上讲座，与业内专家交流，拓宽视野。通过了解前沿研究，找到自己的兴趣点，并探索潜在的研究方向。</w:t>
      </w:r>
    </w:p>
    <w:p w14:paraId="294C9DE4" w14:textId="2FF0AEA8" w:rsidR="003B0D37" w:rsidRPr="003B0D37" w:rsidRDefault="003B0D37" w:rsidP="003B0D37">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kern w:val="2"/>
          <w:lang w:bidi="ar-SA"/>
          <w14:ligatures w14:val="standardContextual"/>
        </w:rPr>
        <w:t xml:space="preserve">5. </w:t>
      </w:r>
      <w:r w:rsidRPr="003B0D37">
        <w:rPr>
          <w:rFonts w:ascii="华文宋体" w:eastAsia="华文宋体" w:hAnsi="华文宋体" w:cstheme="minorBidi"/>
          <w:kern w:val="2"/>
          <w:lang w:bidi="ar-SA"/>
          <w14:ligatures w14:val="standardContextual"/>
        </w:rPr>
        <w:t>培养问题解决能力：在学习理论和实践的过程中，注重培养分析问题、理解算法原理、优化算法性能的能力。多进行独立思考和实践，尝试不同的方法解决问题，并总结经验教训。通过不断尝试和优化，提升解决复杂数据挖掘问题的能力。</w:t>
      </w:r>
    </w:p>
    <w:p w14:paraId="60AD35DA" w14:textId="77777777" w:rsidR="003B0D37" w:rsidRPr="003B0D37" w:rsidRDefault="003B0D37" w:rsidP="00D66ADF">
      <w:pPr>
        <w:rPr>
          <w:rFonts w:ascii="华文宋体" w:eastAsia="华文宋体" w:hAnsi="华文宋体"/>
          <w:b/>
          <w:bCs/>
          <w:sz w:val="32"/>
          <w:szCs w:val="32"/>
        </w:rPr>
      </w:pPr>
      <w:r w:rsidRPr="003B0D37">
        <w:rPr>
          <w:rFonts w:ascii="华文宋体" w:eastAsia="华文宋体" w:hAnsi="华文宋体" w:hint="eastAsia"/>
          <w:b/>
          <w:bCs/>
          <w:sz w:val="32"/>
          <w:szCs w:val="32"/>
        </w:rPr>
        <w:t>多智能</w:t>
      </w:r>
      <w:proofErr w:type="gramStart"/>
      <w:r w:rsidRPr="003B0D37">
        <w:rPr>
          <w:rFonts w:ascii="华文宋体" w:eastAsia="华文宋体" w:hAnsi="华文宋体" w:hint="eastAsia"/>
          <w:b/>
          <w:bCs/>
          <w:sz w:val="32"/>
          <w:szCs w:val="32"/>
        </w:rPr>
        <w:t>体系统</w:t>
      </w:r>
      <w:proofErr w:type="gramEnd"/>
      <w:r w:rsidRPr="003B0D37">
        <w:rPr>
          <w:rFonts w:ascii="华文宋体" w:eastAsia="华文宋体" w:hAnsi="华文宋体" w:hint="eastAsia"/>
          <w:b/>
          <w:bCs/>
          <w:sz w:val="32"/>
          <w:szCs w:val="32"/>
        </w:rPr>
        <w:t>与实践</w:t>
      </w:r>
    </w:p>
    <w:p w14:paraId="57C078A7" w14:textId="2B57C1A9"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1E71E7E7" w14:textId="77777777" w:rsidR="003B0D37" w:rsidRPr="003B0D37" w:rsidRDefault="003B0D37" w:rsidP="003B0D37">
      <w:pPr>
        <w:spacing w:line="440" w:lineRule="exact"/>
        <w:rPr>
          <w:rFonts w:ascii="华文宋体" w:eastAsia="华文宋体" w:hAnsi="华文宋体"/>
          <w:sz w:val="24"/>
          <w:szCs w:val="24"/>
        </w:rPr>
      </w:pPr>
      <w:r w:rsidRPr="003B0D37">
        <w:rPr>
          <w:rFonts w:ascii="华文宋体" w:eastAsia="华文宋体" w:hAnsi="华文宋体" w:hint="eastAsia"/>
          <w:sz w:val="24"/>
          <w:szCs w:val="24"/>
        </w:rPr>
        <w:t>随着人工智能技术的发展，我们所需要面对的通常是一个多智能体系统，通过有效技术手段实现多智能</w:t>
      </w:r>
      <w:proofErr w:type="gramStart"/>
      <w:r w:rsidRPr="003B0D37">
        <w:rPr>
          <w:rFonts w:ascii="华文宋体" w:eastAsia="华文宋体" w:hAnsi="华文宋体" w:hint="eastAsia"/>
          <w:sz w:val="24"/>
          <w:szCs w:val="24"/>
        </w:rPr>
        <w:t>体系统种</w:t>
      </w:r>
      <w:proofErr w:type="gramEnd"/>
      <w:r w:rsidRPr="003B0D37">
        <w:rPr>
          <w:rFonts w:ascii="华文宋体" w:eastAsia="华文宋体" w:hAnsi="华文宋体" w:hint="eastAsia"/>
          <w:sz w:val="24"/>
          <w:szCs w:val="24"/>
        </w:rPr>
        <w:t>智能体之间的高效协作是未来人工智能发展的重点方向。本课程关注多智能体系统、多智能体协同、多智能体强化学习等一系列多智能研究热点。</w:t>
      </w:r>
    </w:p>
    <w:p w14:paraId="0DE17942" w14:textId="3E59C1FD" w:rsidR="00D66ADF" w:rsidRPr="00065432" w:rsidRDefault="00D66ADF" w:rsidP="00065432">
      <w:pPr>
        <w:rPr>
          <w:rFonts w:ascii="华文宋体" w:eastAsia="华文宋体" w:hAnsi="华文宋体" w:hint="eastAsia"/>
          <w:b/>
          <w:bCs/>
          <w:sz w:val="24"/>
          <w:szCs w:val="24"/>
        </w:rPr>
      </w:pPr>
      <w:r w:rsidRPr="00D66ADF">
        <w:rPr>
          <w:rFonts w:ascii="华文宋体" w:eastAsia="华文宋体" w:hAnsi="华文宋体" w:hint="eastAsia"/>
          <w:b/>
          <w:bCs/>
          <w:sz w:val="24"/>
          <w:szCs w:val="24"/>
        </w:rPr>
        <w:t>先修课程：</w:t>
      </w:r>
      <w:r w:rsidR="003B0D37">
        <w:rPr>
          <w:rFonts w:ascii="华文宋体" w:eastAsia="华文宋体" w:hAnsi="华文宋体" w:hint="eastAsia"/>
          <w:sz w:val="24"/>
          <w:szCs w:val="24"/>
        </w:rPr>
        <w:t>建议  人工智能 高等数学 线性代数 概率统计</w:t>
      </w:r>
    </w:p>
    <w:p w14:paraId="1DF5A39C" w14:textId="5CD78E36"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065432" w:rsidRPr="00065432">
        <w:rPr>
          <w:rFonts w:ascii="华文宋体" w:eastAsia="华文宋体" w:hAnsi="华文宋体" w:hint="eastAsia"/>
          <w:sz w:val="24"/>
          <w:szCs w:val="24"/>
        </w:rPr>
        <w:t>无</w:t>
      </w:r>
    </w:p>
    <w:p w14:paraId="739247D9"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1383020F" w14:textId="70A3D005" w:rsidR="00F60DA2" w:rsidRPr="00F60DA2" w:rsidRDefault="00F60DA2" w:rsidP="00F60DA2">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1. </w:t>
      </w:r>
      <w:r w:rsidRPr="00E038F2">
        <w:rPr>
          <w:rFonts w:ascii="华文宋体" w:eastAsia="华文宋体" w:hAnsi="华文宋体" w:cstheme="minorBidi"/>
          <w:kern w:val="2"/>
          <w:lang w:bidi="ar-SA"/>
          <w14:ligatures w14:val="standardContextual"/>
        </w:rPr>
        <w:t>系统学习基础理论</w:t>
      </w:r>
      <w:r w:rsidRPr="00F60DA2">
        <w:rPr>
          <w:rFonts w:ascii="华文宋体" w:eastAsia="华文宋体" w:hAnsi="华文宋体" w:cstheme="minorBidi"/>
          <w:kern w:val="2"/>
          <w:lang w:bidi="ar-SA"/>
          <w14:ligatures w14:val="standardContextual"/>
        </w:rPr>
        <w:t>：认真学习多智能</w:t>
      </w:r>
      <w:proofErr w:type="gramStart"/>
      <w:r w:rsidRPr="00F60DA2">
        <w:rPr>
          <w:rFonts w:ascii="华文宋体" w:eastAsia="华文宋体" w:hAnsi="华文宋体" w:cstheme="minorBidi"/>
          <w:kern w:val="2"/>
          <w:lang w:bidi="ar-SA"/>
          <w14:ligatures w14:val="standardContextual"/>
        </w:rPr>
        <w:t>体系统</w:t>
      </w:r>
      <w:proofErr w:type="gramEnd"/>
      <w:r w:rsidRPr="00F60DA2">
        <w:rPr>
          <w:rFonts w:ascii="华文宋体" w:eastAsia="华文宋体" w:hAnsi="华文宋体" w:cstheme="minorBidi"/>
          <w:kern w:val="2"/>
          <w:lang w:bidi="ar-SA"/>
          <w14:ligatures w14:val="standardContextual"/>
        </w:rPr>
        <w:t>的基础理论，包括智能体建模、多智能体协同和对抗方法。这些基础知识是理解更高级概念和应用的前提。</w:t>
      </w:r>
    </w:p>
    <w:p w14:paraId="23F2BF49" w14:textId="354D3283" w:rsidR="00F60DA2" w:rsidRPr="00F60DA2" w:rsidRDefault="00F60DA2" w:rsidP="00F60DA2">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lastRenderedPageBreak/>
        <w:t xml:space="preserve">2. </w:t>
      </w:r>
      <w:r w:rsidRPr="00E038F2">
        <w:rPr>
          <w:rFonts w:ascii="华文宋体" w:eastAsia="华文宋体" w:hAnsi="华文宋体" w:cstheme="minorBidi"/>
          <w:kern w:val="2"/>
          <w:lang w:bidi="ar-SA"/>
          <w14:ligatures w14:val="standardContextual"/>
        </w:rPr>
        <w:t>关注多智能体强化学习</w:t>
      </w:r>
      <w:r w:rsidRPr="00F60DA2">
        <w:rPr>
          <w:rFonts w:ascii="华文宋体" w:eastAsia="华文宋体" w:hAnsi="华文宋体" w:cstheme="minorBidi"/>
          <w:kern w:val="2"/>
          <w:lang w:bidi="ar-SA"/>
          <w14:ligatures w14:val="standardContextual"/>
        </w:rPr>
        <w:t>：深入学习多智能体强化学习的相关内容，包括通信学习和多智能</w:t>
      </w:r>
      <w:proofErr w:type="gramStart"/>
      <w:r w:rsidRPr="00F60DA2">
        <w:rPr>
          <w:rFonts w:ascii="华文宋体" w:eastAsia="华文宋体" w:hAnsi="华文宋体" w:cstheme="minorBidi"/>
          <w:kern w:val="2"/>
          <w:lang w:bidi="ar-SA"/>
          <w14:ligatures w14:val="standardContextual"/>
        </w:rPr>
        <w:t>体演员</w:t>
      </w:r>
      <w:proofErr w:type="gramEnd"/>
      <w:r w:rsidRPr="00F60DA2">
        <w:rPr>
          <w:rFonts w:ascii="华文宋体" w:eastAsia="华文宋体" w:hAnsi="华文宋体" w:cstheme="minorBidi"/>
          <w:kern w:val="2"/>
          <w:lang w:bidi="ar-SA"/>
          <w14:ligatures w14:val="standardContextual"/>
        </w:rPr>
        <w:t>-评论家方法。这些技术在多智能</w:t>
      </w:r>
      <w:proofErr w:type="gramStart"/>
      <w:r w:rsidRPr="00F60DA2">
        <w:rPr>
          <w:rFonts w:ascii="华文宋体" w:eastAsia="华文宋体" w:hAnsi="华文宋体" w:cstheme="minorBidi"/>
          <w:kern w:val="2"/>
          <w:lang w:bidi="ar-SA"/>
          <w14:ligatures w14:val="standardContextual"/>
        </w:rPr>
        <w:t>体系统</w:t>
      </w:r>
      <w:proofErr w:type="gramEnd"/>
      <w:r w:rsidRPr="00F60DA2">
        <w:rPr>
          <w:rFonts w:ascii="华文宋体" w:eastAsia="华文宋体" w:hAnsi="华文宋体" w:cstheme="minorBidi"/>
          <w:kern w:val="2"/>
          <w:lang w:bidi="ar-SA"/>
          <w14:ligatures w14:val="standardContextual"/>
        </w:rPr>
        <w:t>中应用广泛，理解其原理和应用场景有助于掌握前沿技术。</w:t>
      </w:r>
    </w:p>
    <w:p w14:paraId="32A11216" w14:textId="271D1CE0" w:rsidR="00F60DA2" w:rsidRPr="00F60DA2" w:rsidRDefault="00F60DA2" w:rsidP="00F60DA2">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3. </w:t>
      </w:r>
      <w:r w:rsidRPr="00E038F2">
        <w:rPr>
          <w:rFonts w:ascii="华文宋体" w:eastAsia="华文宋体" w:hAnsi="华文宋体" w:cstheme="minorBidi"/>
          <w:kern w:val="2"/>
          <w:lang w:bidi="ar-SA"/>
          <w14:ligatures w14:val="standardContextual"/>
        </w:rPr>
        <w:t>理论结合实践</w:t>
      </w:r>
      <w:r w:rsidRPr="00F60DA2">
        <w:rPr>
          <w:rFonts w:ascii="华文宋体" w:eastAsia="华文宋体" w:hAnsi="华文宋体" w:cstheme="minorBidi"/>
          <w:kern w:val="2"/>
          <w:lang w:bidi="ar-SA"/>
          <w14:ligatures w14:val="standardContextual"/>
        </w:rPr>
        <w:t>：在学习理论知识的同时，通过实际案例和应用项目进行实践。通过实践掌握设计合理有效的多智能</w:t>
      </w:r>
      <w:proofErr w:type="gramStart"/>
      <w:r w:rsidRPr="00F60DA2">
        <w:rPr>
          <w:rFonts w:ascii="华文宋体" w:eastAsia="华文宋体" w:hAnsi="华文宋体" w:cstheme="minorBidi"/>
          <w:kern w:val="2"/>
          <w:lang w:bidi="ar-SA"/>
          <w14:ligatures w14:val="standardContextual"/>
        </w:rPr>
        <w:t>体系统</w:t>
      </w:r>
      <w:proofErr w:type="gramEnd"/>
      <w:r w:rsidRPr="00F60DA2">
        <w:rPr>
          <w:rFonts w:ascii="华文宋体" w:eastAsia="华文宋体" w:hAnsi="华文宋体" w:cstheme="minorBidi"/>
          <w:kern w:val="2"/>
          <w:lang w:bidi="ar-SA"/>
          <w14:ligatures w14:val="standardContextual"/>
        </w:rPr>
        <w:t>算法，并能够在实际应用中解决问题。</w:t>
      </w:r>
    </w:p>
    <w:p w14:paraId="683FA32B" w14:textId="4BD51F4E" w:rsidR="00F60DA2" w:rsidRPr="00F60DA2" w:rsidRDefault="00F60DA2" w:rsidP="00F60DA2">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4. </w:t>
      </w:r>
      <w:r w:rsidRPr="00E038F2">
        <w:rPr>
          <w:rFonts w:ascii="华文宋体" w:eastAsia="华文宋体" w:hAnsi="华文宋体" w:cstheme="minorBidi"/>
          <w:kern w:val="2"/>
          <w:lang w:bidi="ar-SA"/>
          <w14:ligatures w14:val="standardContextual"/>
        </w:rPr>
        <w:t>参与讨论和研究报告</w:t>
      </w:r>
      <w:r w:rsidRPr="00F60DA2">
        <w:rPr>
          <w:rFonts w:ascii="华文宋体" w:eastAsia="华文宋体" w:hAnsi="华文宋体" w:cstheme="minorBidi"/>
          <w:kern w:val="2"/>
          <w:lang w:bidi="ar-SA"/>
          <w14:ligatures w14:val="standardContextual"/>
        </w:rPr>
        <w:t>：积极参与课堂讨论和课后研究，撰写研究报告。通过研究报告，深入分析和总结多智能</w:t>
      </w:r>
      <w:proofErr w:type="gramStart"/>
      <w:r w:rsidRPr="00F60DA2">
        <w:rPr>
          <w:rFonts w:ascii="华文宋体" w:eastAsia="华文宋体" w:hAnsi="华文宋体" w:cstheme="minorBidi"/>
          <w:kern w:val="2"/>
          <w:lang w:bidi="ar-SA"/>
          <w14:ligatures w14:val="standardContextual"/>
        </w:rPr>
        <w:t>体系统</w:t>
      </w:r>
      <w:proofErr w:type="gramEnd"/>
      <w:r w:rsidRPr="00F60DA2">
        <w:rPr>
          <w:rFonts w:ascii="华文宋体" w:eastAsia="华文宋体" w:hAnsi="华文宋体" w:cstheme="minorBidi"/>
          <w:kern w:val="2"/>
          <w:lang w:bidi="ar-SA"/>
          <w14:ligatures w14:val="standardContextual"/>
        </w:rPr>
        <w:t>的理论和应用，提高学术写作和研究能力。</w:t>
      </w:r>
    </w:p>
    <w:p w14:paraId="6C6385E8" w14:textId="4F395034" w:rsidR="00F60DA2" w:rsidRPr="00F60DA2" w:rsidRDefault="00F60DA2" w:rsidP="00F60DA2">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5. </w:t>
      </w:r>
      <w:r w:rsidRPr="00E038F2">
        <w:rPr>
          <w:rFonts w:ascii="华文宋体" w:eastAsia="华文宋体" w:hAnsi="华文宋体" w:cstheme="minorBidi"/>
          <w:kern w:val="2"/>
          <w:lang w:bidi="ar-SA"/>
          <w14:ligatures w14:val="standardContextual"/>
        </w:rPr>
        <w:t>利用参考资料</w:t>
      </w:r>
      <w:r w:rsidRPr="00F60DA2">
        <w:rPr>
          <w:rFonts w:ascii="华文宋体" w:eastAsia="华文宋体" w:hAnsi="华文宋体" w:cstheme="minorBidi"/>
          <w:kern w:val="2"/>
          <w:lang w:bidi="ar-SA"/>
          <w14:ligatures w14:val="standardContextual"/>
        </w:rPr>
        <w:t>：阅读并研究《分布式人工智能》一书，了解更多关于多智能</w:t>
      </w:r>
      <w:proofErr w:type="gramStart"/>
      <w:r w:rsidRPr="00F60DA2">
        <w:rPr>
          <w:rFonts w:ascii="华文宋体" w:eastAsia="华文宋体" w:hAnsi="华文宋体" w:cstheme="minorBidi"/>
          <w:kern w:val="2"/>
          <w:lang w:bidi="ar-SA"/>
          <w14:ligatures w14:val="standardContextual"/>
        </w:rPr>
        <w:t>体系统</w:t>
      </w:r>
      <w:proofErr w:type="gramEnd"/>
      <w:r w:rsidRPr="00F60DA2">
        <w:rPr>
          <w:rFonts w:ascii="华文宋体" w:eastAsia="华文宋体" w:hAnsi="华文宋体" w:cstheme="minorBidi"/>
          <w:kern w:val="2"/>
          <w:lang w:bidi="ar-SA"/>
          <w14:ligatures w14:val="standardContextual"/>
        </w:rPr>
        <w:t>的最新研究成果和应用案例。参考资料中的内容将有助于加深对课程内容的理解。</w:t>
      </w:r>
    </w:p>
    <w:p w14:paraId="4114F497" w14:textId="1DA613DA" w:rsidR="00F60DA2" w:rsidRPr="00F60DA2" w:rsidRDefault="00F60DA2" w:rsidP="00F60DA2">
      <w:pPr>
        <w:pStyle w:val="aa"/>
        <w:rPr>
          <w:rFonts w:ascii="华文宋体" w:eastAsia="华文宋体" w:hAnsi="华文宋体" w:cstheme="minorBidi"/>
          <w:kern w:val="2"/>
          <w:lang w:bidi="ar-SA"/>
          <w14:ligatures w14:val="standardContextual"/>
        </w:rPr>
      </w:pPr>
      <w:r>
        <w:rPr>
          <w:rFonts w:ascii="华文宋体" w:eastAsia="华文宋体" w:hAnsi="华文宋体" w:cstheme="minorBidi" w:hint="eastAsia"/>
          <w:kern w:val="2"/>
          <w:lang w:bidi="ar-SA"/>
          <w14:ligatures w14:val="standardContextual"/>
        </w:rPr>
        <w:t xml:space="preserve">6. </w:t>
      </w:r>
      <w:r w:rsidRPr="00E038F2">
        <w:rPr>
          <w:rFonts w:ascii="华文宋体" w:eastAsia="华文宋体" w:hAnsi="华文宋体" w:cstheme="minorBidi"/>
          <w:kern w:val="2"/>
          <w:lang w:bidi="ar-SA"/>
          <w14:ligatures w14:val="standardContextual"/>
        </w:rPr>
        <w:t>课外拓展</w:t>
      </w:r>
      <w:r w:rsidRPr="00F60DA2">
        <w:rPr>
          <w:rFonts w:ascii="华文宋体" w:eastAsia="华文宋体" w:hAnsi="华文宋体" w:cstheme="minorBidi"/>
          <w:kern w:val="2"/>
          <w:lang w:bidi="ar-SA"/>
          <w14:ligatures w14:val="standardContextual"/>
        </w:rPr>
        <w:t>：关注人工智能领域的最新研究动态，阅读相关领域的学术论文和技术报告，参加相关的研讨会和讲座，了解多智能</w:t>
      </w:r>
      <w:proofErr w:type="gramStart"/>
      <w:r w:rsidRPr="00F60DA2">
        <w:rPr>
          <w:rFonts w:ascii="华文宋体" w:eastAsia="华文宋体" w:hAnsi="华文宋体" w:cstheme="minorBidi"/>
          <w:kern w:val="2"/>
          <w:lang w:bidi="ar-SA"/>
          <w14:ligatures w14:val="standardContextual"/>
        </w:rPr>
        <w:t>体系统</w:t>
      </w:r>
      <w:proofErr w:type="gramEnd"/>
      <w:r w:rsidRPr="00F60DA2">
        <w:rPr>
          <w:rFonts w:ascii="华文宋体" w:eastAsia="华文宋体" w:hAnsi="华文宋体" w:cstheme="minorBidi"/>
          <w:kern w:val="2"/>
          <w:lang w:bidi="ar-SA"/>
          <w14:ligatures w14:val="standardContextual"/>
        </w:rPr>
        <w:t>的最新发展和应用前景。</w:t>
      </w:r>
    </w:p>
    <w:p w14:paraId="7BDA750C" w14:textId="1EA400B4" w:rsidR="00E038F2" w:rsidRDefault="00AA48F1" w:rsidP="00D66ADF">
      <w:pPr>
        <w:rPr>
          <w:rFonts w:ascii="华文宋体" w:eastAsia="华文宋体" w:hAnsi="华文宋体"/>
          <w:b/>
          <w:bCs/>
          <w:sz w:val="32"/>
          <w:szCs w:val="32"/>
        </w:rPr>
      </w:pPr>
      <w:r>
        <w:rPr>
          <w:rFonts w:ascii="华文宋体" w:eastAsia="华文宋体" w:hAnsi="华文宋体" w:hint="eastAsia"/>
          <w:b/>
          <w:bCs/>
          <w:sz w:val="32"/>
          <w:szCs w:val="32"/>
        </w:rPr>
        <w:t>计算机网络工程</w:t>
      </w:r>
    </w:p>
    <w:p w14:paraId="706C68AB" w14:textId="0618AE11"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4D2496B8" w14:textId="77777777" w:rsidR="00AA48F1" w:rsidRPr="00AA48F1" w:rsidRDefault="00AA48F1" w:rsidP="00AA48F1">
      <w:pPr>
        <w:ind w:firstLineChars="200" w:firstLine="480"/>
        <w:jc w:val="left"/>
        <w:rPr>
          <w:rFonts w:ascii="华文宋体" w:eastAsia="华文宋体" w:hAnsi="华文宋体"/>
          <w:sz w:val="24"/>
          <w:szCs w:val="24"/>
        </w:rPr>
      </w:pPr>
      <w:r w:rsidRPr="00AA48F1">
        <w:rPr>
          <w:rFonts w:ascii="华文宋体" w:eastAsia="华文宋体" w:hAnsi="华文宋体" w:hint="eastAsia"/>
          <w:sz w:val="24"/>
          <w:szCs w:val="24"/>
        </w:rPr>
        <w:t>本课程是计算机科学与技术专业的专业选修课。通过本课程的学习，使学生掌握计算机网络工程的基本方法，了解计算机网络工程中涉及的关键技术和解决方法，掌握计算机网络工程从规划、选型、施工、测试到管理的全过程，</w:t>
      </w:r>
      <w:r w:rsidRPr="00AA48F1">
        <w:rPr>
          <w:rFonts w:ascii="华文宋体" w:eastAsia="华文宋体" w:hAnsi="华文宋体" w:hint="eastAsia"/>
          <w:sz w:val="24"/>
          <w:szCs w:val="24"/>
        </w:rPr>
        <w:lastRenderedPageBreak/>
        <w:t>掌握典型局域网、广域网、网络互联和接入技术，学会基本网络设备交换器、路由器和服务器等设备的工作原理与配置方法，为学生在今后的工作中能参与计算机网络工程打下良好基础。</w:t>
      </w:r>
    </w:p>
    <w:p w14:paraId="09F85A2A" w14:textId="024818BE" w:rsidR="00D66ADF" w:rsidRPr="009501E9" w:rsidRDefault="00D66ADF" w:rsidP="00D66ADF">
      <w:pPr>
        <w:rPr>
          <w:rFonts w:ascii="华文宋体" w:eastAsia="华文宋体" w:hAnsi="华文宋体" w:hint="eastAsia"/>
          <w:sz w:val="24"/>
          <w:szCs w:val="24"/>
        </w:rPr>
      </w:pPr>
      <w:r w:rsidRPr="00D66ADF">
        <w:rPr>
          <w:rFonts w:ascii="华文宋体" w:eastAsia="华文宋体" w:hAnsi="华文宋体" w:hint="eastAsia"/>
          <w:b/>
          <w:bCs/>
          <w:sz w:val="24"/>
          <w:szCs w:val="24"/>
        </w:rPr>
        <w:t>先修课程：</w:t>
      </w:r>
      <w:r w:rsidR="00FC21DE">
        <w:rPr>
          <w:rFonts w:ascii="华文宋体" w:eastAsia="华文宋体" w:hAnsi="华文宋体" w:hint="eastAsia"/>
          <w:sz w:val="24"/>
          <w:szCs w:val="24"/>
        </w:rPr>
        <w:t>操作系统  计算机网络</w:t>
      </w:r>
    </w:p>
    <w:p w14:paraId="17A7C26B" w14:textId="62EF62D2" w:rsidR="00D66ADF" w:rsidRPr="009501E9"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9501E9">
        <w:rPr>
          <w:rFonts w:ascii="华文宋体" w:eastAsia="华文宋体" w:hAnsi="华文宋体" w:hint="eastAsia"/>
          <w:sz w:val="24"/>
          <w:szCs w:val="24"/>
        </w:rPr>
        <w:t>无</w:t>
      </w:r>
    </w:p>
    <w:p w14:paraId="19DA4F73"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3F4A04FC" w14:textId="41DCE931" w:rsidR="00903D0C" w:rsidRPr="00903D0C" w:rsidRDefault="00903D0C" w:rsidP="00903D0C">
      <w:pPr>
        <w:pStyle w:val="aa"/>
        <w:rPr>
          <w:rFonts w:ascii="华文宋体" w:eastAsia="华文宋体" w:hAnsi="华文宋体" w:cstheme="minorBidi"/>
          <w:kern w:val="2"/>
          <w:lang w:bidi="ar-SA"/>
          <w14:ligatures w14:val="standardContextual"/>
        </w:rPr>
      </w:pPr>
      <w:r w:rsidRPr="00903D0C">
        <w:rPr>
          <w:rFonts w:ascii="华文宋体" w:eastAsia="华文宋体" w:hAnsi="华文宋体" w:cstheme="minorBidi"/>
          <w:kern w:val="2"/>
          <w:lang w:bidi="ar-SA"/>
          <w14:ligatures w14:val="standardContextual"/>
        </w:rPr>
        <w:t>先修知识： 在开始修读《计算机网络工程》之前，学生应当具备扎实的计算机网络基础知识。这包括理解 OSI 模型和 TCP/IP 协议族的结构和功能，熟悉常见的网络设备如路由器和交换机的工作原理，以及基本的网络配置和管理技能。此外，对于网络安全和数据传输原理的基本理解也是必要的。</w:t>
      </w:r>
    </w:p>
    <w:p w14:paraId="15AE1BF4" w14:textId="016BDBFA" w:rsidR="00903D0C" w:rsidRPr="00903D0C" w:rsidRDefault="00903D0C" w:rsidP="00903D0C">
      <w:pPr>
        <w:pStyle w:val="aa"/>
        <w:rPr>
          <w:rFonts w:ascii="华文宋体" w:eastAsia="华文宋体" w:hAnsi="华文宋体" w:cstheme="minorBidi"/>
          <w:kern w:val="2"/>
          <w:lang w:bidi="ar-SA"/>
          <w14:ligatures w14:val="standardContextual"/>
        </w:rPr>
      </w:pPr>
      <w:r w:rsidRPr="00903D0C">
        <w:rPr>
          <w:rFonts w:ascii="华文宋体" w:eastAsia="华文宋体" w:hAnsi="华文宋体" w:cstheme="minorBidi"/>
          <w:kern w:val="2"/>
          <w:lang w:bidi="ar-SA"/>
          <w14:ligatures w14:val="standardContextual"/>
        </w:rPr>
        <w:t>实验能力： 本课程强调理论与实践相结合。学生需要具备一定的实验能力，能够通过网络仿真软件如Cisco Packet Tracer或者使用实验室设备进行网络配置和仿真实验。这不仅有助于理解课堂上学到的理论知识，还能够培养学生的问题解决能力和实际操作技能。</w:t>
      </w:r>
    </w:p>
    <w:p w14:paraId="53732267" w14:textId="77CBD1A3" w:rsidR="00903D0C" w:rsidRPr="00903D0C" w:rsidRDefault="00903D0C" w:rsidP="00903D0C">
      <w:pPr>
        <w:pStyle w:val="aa"/>
        <w:rPr>
          <w:rFonts w:ascii="华文宋体" w:eastAsia="华文宋体" w:hAnsi="华文宋体" w:cstheme="minorBidi"/>
          <w:kern w:val="2"/>
          <w:lang w:bidi="ar-SA"/>
          <w14:ligatures w14:val="standardContextual"/>
        </w:rPr>
      </w:pPr>
      <w:r w:rsidRPr="00903D0C">
        <w:rPr>
          <w:rFonts w:ascii="华文宋体" w:eastAsia="华文宋体" w:hAnsi="华文宋体" w:cstheme="minorBidi"/>
          <w:kern w:val="2"/>
          <w:lang w:bidi="ar-SA"/>
          <w14:ligatures w14:val="standardContextual"/>
        </w:rPr>
        <w:t>编程基础： 虽然《计算机网络工程》课程通常不要求深入的编程技能，但是一些基本的编程能力可以帮助学生理解和实现网络协议和算法。例如，使用Python等语言编写简单的网络应用或者自动化脚本能够加深对网络工程原理的理解。</w:t>
      </w:r>
    </w:p>
    <w:p w14:paraId="02FB9D31" w14:textId="45227BDA" w:rsidR="00903D0C" w:rsidRPr="00903D0C" w:rsidRDefault="00903D0C" w:rsidP="00903D0C">
      <w:pPr>
        <w:pStyle w:val="aa"/>
        <w:rPr>
          <w:rFonts w:ascii="华文宋体" w:eastAsia="华文宋体" w:hAnsi="华文宋体" w:cstheme="minorBidi"/>
          <w:kern w:val="2"/>
          <w:lang w:bidi="ar-SA"/>
          <w14:ligatures w14:val="standardContextual"/>
        </w:rPr>
      </w:pPr>
      <w:r w:rsidRPr="00903D0C">
        <w:rPr>
          <w:rFonts w:ascii="华文宋体" w:eastAsia="华文宋体" w:hAnsi="华文宋体" w:cstheme="minorBidi"/>
          <w:kern w:val="2"/>
          <w:lang w:bidi="ar-SA"/>
          <w14:ligatures w14:val="standardContextual"/>
        </w:rPr>
        <w:t>数学基础： 理解网络工程中的一些复杂算法和协议设计通常需要一定的数学基础。学生应当了解基本的离散数学概念，如图论和概率论，以及在网络领域中</w:t>
      </w:r>
      <w:r w:rsidRPr="00903D0C">
        <w:rPr>
          <w:rFonts w:ascii="华文宋体" w:eastAsia="华文宋体" w:hAnsi="华文宋体" w:cstheme="minorBidi"/>
          <w:kern w:val="2"/>
          <w:lang w:bidi="ar-SA"/>
          <w14:ligatures w14:val="standardContextual"/>
        </w:rPr>
        <w:lastRenderedPageBreak/>
        <w:t>的应用。这些知识可以帮助学生更好地分析和优化网络性能，设计可靠的网络架构。</w:t>
      </w:r>
    </w:p>
    <w:p w14:paraId="09CA1721" w14:textId="49B7AD88" w:rsidR="00903D0C" w:rsidRPr="00903D0C" w:rsidRDefault="00903D0C" w:rsidP="00903D0C">
      <w:pPr>
        <w:pStyle w:val="aa"/>
        <w:rPr>
          <w:rFonts w:ascii="华文宋体" w:eastAsia="华文宋体" w:hAnsi="华文宋体" w:cstheme="minorBidi"/>
          <w:kern w:val="2"/>
          <w:lang w:bidi="ar-SA"/>
          <w14:ligatures w14:val="standardContextual"/>
        </w:rPr>
      </w:pPr>
      <w:r w:rsidRPr="00903D0C">
        <w:rPr>
          <w:rFonts w:ascii="华文宋体" w:eastAsia="华文宋体" w:hAnsi="华文宋体" w:cstheme="minorBidi"/>
          <w:kern w:val="2"/>
          <w:lang w:bidi="ar-SA"/>
          <w14:ligatures w14:val="standardContextual"/>
        </w:rPr>
        <w:t>资源利用： 学生需要熟悉和善于利用网络工程领域常用的现代工具和仿真软件。这些工具包括但不限于网络仿真软件（如GNS3、Wireshark）、网络管理工具（如Nagios）和网络安全工具（如Snort）。通过实际操作这些工具，学生能够深入理解网络工程中的实际应用和挑战。</w:t>
      </w:r>
    </w:p>
    <w:p w14:paraId="28E5F48E" w14:textId="73D7C343" w:rsidR="00903D0C" w:rsidRPr="00903D0C" w:rsidRDefault="00903D0C" w:rsidP="00903D0C">
      <w:pPr>
        <w:pStyle w:val="aa"/>
        <w:rPr>
          <w:rFonts w:ascii="华文宋体" w:eastAsia="华文宋体" w:hAnsi="华文宋体" w:cstheme="minorBidi"/>
          <w:kern w:val="2"/>
          <w:lang w:bidi="ar-SA"/>
          <w14:ligatures w14:val="standardContextual"/>
        </w:rPr>
      </w:pPr>
      <w:r w:rsidRPr="00903D0C">
        <w:rPr>
          <w:rFonts w:ascii="华文宋体" w:eastAsia="华文宋体" w:hAnsi="华文宋体" w:cstheme="minorBidi"/>
          <w:kern w:val="2"/>
          <w:lang w:bidi="ar-SA"/>
          <w14:ligatures w14:val="standardContextual"/>
        </w:rPr>
        <w:t>学习方法： 成功修读《计算机网络工程》的关键在于采用有效的学习方法。建议学生在课前预习相关章节，积极参与课堂讨论和实验，及时复习和总结课堂内容，并通过解决实际问题和项目来巩固学习成果。与同学和教师的积极互动也是提升学习效果的重要途径。</w:t>
      </w:r>
    </w:p>
    <w:p w14:paraId="6726BAAD" w14:textId="7D392231" w:rsidR="00D66ADF" w:rsidRDefault="00903D0C" w:rsidP="00D66ADF">
      <w:pPr>
        <w:rPr>
          <w:rFonts w:ascii="华文宋体" w:eastAsia="华文宋体" w:hAnsi="华文宋体"/>
          <w:b/>
          <w:bCs/>
          <w:sz w:val="32"/>
          <w:szCs w:val="32"/>
        </w:rPr>
      </w:pPr>
      <w:r>
        <w:rPr>
          <w:rFonts w:ascii="华文宋体" w:eastAsia="华文宋体" w:hAnsi="华文宋体" w:hint="eastAsia"/>
          <w:b/>
          <w:bCs/>
          <w:sz w:val="32"/>
          <w:szCs w:val="32"/>
        </w:rPr>
        <w:t>网络安全基础</w:t>
      </w:r>
    </w:p>
    <w:p w14:paraId="53D47F20"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76D07CA8" w14:textId="77777777" w:rsidR="00903D0C" w:rsidRPr="00903D0C" w:rsidRDefault="00903D0C" w:rsidP="00D66ADF">
      <w:pPr>
        <w:rPr>
          <w:rFonts w:ascii="华文宋体" w:eastAsia="华文宋体" w:hAnsi="华文宋体"/>
          <w:sz w:val="24"/>
          <w:szCs w:val="24"/>
        </w:rPr>
      </w:pPr>
      <w:r w:rsidRPr="00903D0C">
        <w:rPr>
          <w:rFonts w:ascii="华文宋体" w:eastAsia="华文宋体" w:hAnsi="华文宋体"/>
          <w:sz w:val="24"/>
          <w:szCs w:val="24"/>
        </w:rPr>
        <w:t xml:space="preserve">本课程是一门面向计算机学院计算机科学与技术专业高年级本科学生开设 的专业选修课，课程既是一门技术理论课，又是一门实践性极强的课程。课程理 论与实践紧密结合，应用性强。 课程主要要求学生从三个方面掌握网络安全的基本原理、主要技术以及解决 方案。 1．网络安全体系结构：介绍网络安全的研究体系、研究网络安全的意义、 评价网络安全的标准、以及网络安全协议、技术等。 2．网络安全主流技术：根据应用需求和安全策略，系统掌握并综合运用各 </w:t>
      </w:r>
      <w:proofErr w:type="gramStart"/>
      <w:r w:rsidRPr="00903D0C">
        <w:rPr>
          <w:rFonts w:ascii="华文宋体" w:eastAsia="华文宋体" w:hAnsi="华文宋体"/>
          <w:sz w:val="24"/>
          <w:szCs w:val="24"/>
        </w:rPr>
        <w:t>种网络</w:t>
      </w:r>
      <w:proofErr w:type="gramEnd"/>
      <w:r w:rsidRPr="00903D0C">
        <w:rPr>
          <w:rFonts w:ascii="华文宋体" w:eastAsia="华文宋体" w:hAnsi="华文宋体"/>
          <w:sz w:val="24"/>
          <w:szCs w:val="24"/>
        </w:rPr>
        <w:t>安全技术，包括现代密码学及其应用技术、协议安全性分析、PKI/PMI、 VPN/IPSec、安全审计、防火墙技术、入侵检测技术、病毒/恶意代码及防范技术、 网络攻击及防范技术、无线及移动网络安全技术等。 3．网络安全工程：用系统</w:t>
      </w:r>
      <w:r w:rsidRPr="00903D0C">
        <w:rPr>
          <w:rFonts w:ascii="华文宋体" w:eastAsia="华文宋体" w:hAnsi="华文宋体"/>
          <w:sz w:val="24"/>
          <w:szCs w:val="24"/>
        </w:rPr>
        <w:lastRenderedPageBreak/>
        <w:t>工程的方法贯穿网络安全系统的设计、开发、部 署、运行、管理和评估</w:t>
      </w:r>
    </w:p>
    <w:p w14:paraId="1A1DC745" w14:textId="34BA72E3" w:rsidR="00D66ADF" w:rsidRPr="00D66ADF" w:rsidRDefault="00D66ADF" w:rsidP="00D66ADF">
      <w:pPr>
        <w:rPr>
          <w:rFonts w:ascii="华文宋体" w:eastAsia="华文宋体" w:hAnsi="华文宋体" w:hint="eastAsia"/>
          <w:b/>
          <w:bCs/>
          <w:sz w:val="24"/>
          <w:szCs w:val="24"/>
        </w:rPr>
      </w:pPr>
      <w:r w:rsidRPr="00D66ADF">
        <w:rPr>
          <w:rFonts w:ascii="华文宋体" w:eastAsia="华文宋体" w:hAnsi="华文宋体" w:hint="eastAsia"/>
          <w:b/>
          <w:bCs/>
          <w:sz w:val="24"/>
          <w:szCs w:val="24"/>
        </w:rPr>
        <w:t>先修课程：</w:t>
      </w:r>
      <w:r w:rsidR="00903D0C">
        <w:rPr>
          <w:rFonts w:ascii="华文宋体" w:eastAsia="华文宋体" w:hAnsi="华文宋体" w:hint="eastAsia"/>
          <w:sz w:val="24"/>
          <w:szCs w:val="24"/>
        </w:rPr>
        <w:t>计算机网络 操作系统</w:t>
      </w:r>
    </w:p>
    <w:p w14:paraId="037250FA" w14:textId="1698FDF9" w:rsidR="00D66ADF" w:rsidRPr="00622D91"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622D91" w:rsidRPr="00622D91">
        <w:rPr>
          <w:rFonts w:ascii="华文宋体" w:eastAsia="华文宋体" w:hAnsi="华文宋体" w:hint="eastAsia"/>
          <w:sz w:val="24"/>
          <w:szCs w:val="24"/>
        </w:rPr>
        <w:t>无</w:t>
      </w:r>
    </w:p>
    <w:p w14:paraId="53992F0E"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5266112D" w14:textId="25773E33"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1. </w:t>
      </w:r>
      <w:r w:rsidRPr="00A416F8">
        <w:rPr>
          <w:rFonts w:ascii="华文宋体" w:eastAsia="华文宋体" w:hAnsi="华文宋体"/>
          <w:sz w:val="24"/>
          <w:szCs w:val="24"/>
        </w:rPr>
        <w:t>网络安全体系结构与原理：</w:t>
      </w:r>
    </w:p>
    <w:p w14:paraId="1763DDBD" w14:textId="5DF75704"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sidRPr="00A416F8">
        <w:rPr>
          <w:rFonts w:ascii="华文宋体" w:eastAsia="华文宋体" w:hAnsi="华文宋体"/>
          <w:sz w:val="24"/>
          <w:szCs w:val="24"/>
        </w:rPr>
        <w:t>理解网络安全的体系结构，包括其研究意义和评估标准。学习常见的网络安全协议和技术，如SSL/TLS、IPSec等，以及它们在网络安全中的应用。</w:t>
      </w:r>
    </w:p>
    <w:p w14:paraId="6D3E5EA5" w14:textId="767D7368"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2. </w:t>
      </w:r>
      <w:r w:rsidRPr="00A416F8">
        <w:rPr>
          <w:rFonts w:ascii="华文宋体" w:eastAsia="华文宋体" w:hAnsi="华文宋体"/>
          <w:sz w:val="24"/>
          <w:szCs w:val="24"/>
        </w:rPr>
        <w:t>现代密码学与应用：</w:t>
      </w:r>
    </w:p>
    <w:p w14:paraId="013A25CD" w14:textId="4D7B8E33"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sidRPr="00A416F8">
        <w:rPr>
          <w:rFonts w:ascii="华文宋体" w:eastAsia="华文宋体" w:hAnsi="华文宋体"/>
          <w:sz w:val="24"/>
          <w:szCs w:val="24"/>
        </w:rPr>
        <w:t>深入学习现代密码学的基本原理，包括对称加密、非对称加密和哈希算法的理解。理解密码学在安全通信和数据保护中的关键作用。</w:t>
      </w:r>
    </w:p>
    <w:p w14:paraId="2EC8D921" w14:textId="45B1C371"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3. </w:t>
      </w:r>
      <w:r w:rsidRPr="00A416F8">
        <w:rPr>
          <w:rFonts w:ascii="华文宋体" w:eastAsia="华文宋体" w:hAnsi="华文宋体"/>
          <w:sz w:val="24"/>
          <w:szCs w:val="24"/>
        </w:rPr>
        <w:t>网络安全技术与工具：</w:t>
      </w:r>
    </w:p>
    <w:p w14:paraId="7CEF61BE" w14:textId="212F711C"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sidRPr="00A416F8">
        <w:rPr>
          <w:rFonts w:ascii="华文宋体" w:eastAsia="华文宋体" w:hAnsi="华文宋体"/>
          <w:sz w:val="24"/>
          <w:szCs w:val="24"/>
        </w:rPr>
        <w:t>掌握常见的网络安全技术，如防火墙、入侵检测系统（IDS/IPS）、虚拟私人网络（VPN）等的工作原理和应用场景。学习安全审计和漏洞评估方法，以及如何利用这些技术保护网络系统免受攻击。</w:t>
      </w:r>
    </w:p>
    <w:p w14:paraId="0685A61F" w14:textId="2AE4515A"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4. </w:t>
      </w:r>
      <w:r w:rsidRPr="00A416F8">
        <w:rPr>
          <w:rFonts w:ascii="华文宋体" w:eastAsia="华文宋体" w:hAnsi="华文宋体"/>
          <w:sz w:val="24"/>
          <w:szCs w:val="24"/>
        </w:rPr>
        <w:t>网络安全工程与实践：</w:t>
      </w:r>
    </w:p>
    <w:p w14:paraId="267C83EC" w14:textId="6BA358A3"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sidRPr="00A416F8">
        <w:rPr>
          <w:rFonts w:ascii="华文宋体" w:eastAsia="华文宋体" w:hAnsi="华文宋体"/>
          <w:sz w:val="24"/>
          <w:szCs w:val="24"/>
        </w:rPr>
        <w:t>学习使用系统工程方法来设计、开发、部署和管理网络安全系统。理解安全策略的制定和实施，以及安全事件响应和管理的基本流程。</w:t>
      </w:r>
    </w:p>
    <w:p w14:paraId="11DDBF24" w14:textId="618F2BB9"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5. </w:t>
      </w:r>
      <w:r w:rsidRPr="00A416F8">
        <w:rPr>
          <w:rFonts w:ascii="华文宋体" w:eastAsia="华文宋体" w:hAnsi="华文宋体"/>
          <w:sz w:val="24"/>
          <w:szCs w:val="24"/>
        </w:rPr>
        <w:t>实验与实际操作：</w:t>
      </w:r>
    </w:p>
    <w:p w14:paraId="60820FD0" w14:textId="72DF55C0" w:rsidR="00A416F8" w:rsidRPr="00A416F8" w:rsidRDefault="00A416F8" w:rsidP="00A416F8">
      <w:pPr>
        <w:widowControl/>
        <w:spacing w:before="100" w:beforeAutospacing="1" w:after="100" w:afterAutospacing="1"/>
        <w:jc w:val="left"/>
        <w:rPr>
          <w:rFonts w:ascii="华文宋体" w:eastAsia="华文宋体" w:hAnsi="华文宋体"/>
          <w:sz w:val="24"/>
          <w:szCs w:val="24"/>
        </w:rPr>
      </w:pPr>
      <w:r w:rsidRPr="00A416F8">
        <w:rPr>
          <w:rFonts w:ascii="华文宋体" w:eastAsia="华文宋体" w:hAnsi="华文宋体"/>
          <w:sz w:val="24"/>
          <w:szCs w:val="24"/>
        </w:rPr>
        <w:lastRenderedPageBreak/>
        <w:t>参与实验课程，通过实际操作加深对理论的理解。运用学到的知识解决实际的网络安全问题和挑战。</w:t>
      </w:r>
    </w:p>
    <w:p w14:paraId="36AF1AAE" w14:textId="78B953AB" w:rsidR="00D66ADF" w:rsidRDefault="00A416F8" w:rsidP="00D66ADF">
      <w:pPr>
        <w:rPr>
          <w:rFonts w:ascii="华文宋体" w:eastAsia="华文宋体" w:hAnsi="华文宋体"/>
          <w:b/>
          <w:bCs/>
          <w:sz w:val="32"/>
          <w:szCs w:val="32"/>
        </w:rPr>
      </w:pPr>
      <w:r>
        <w:rPr>
          <w:rFonts w:ascii="华文宋体" w:eastAsia="华文宋体" w:hAnsi="华文宋体" w:hint="eastAsia"/>
          <w:b/>
          <w:bCs/>
          <w:sz w:val="32"/>
          <w:szCs w:val="32"/>
        </w:rPr>
        <w:t>存储技术基础</w:t>
      </w:r>
    </w:p>
    <w:p w14:paraId="769F62F1"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6579F280" w14:textId="77777777" w:rsidR="0031084B" w:rsidRPr="0031084B" w:rsidRDefault="0031084B" w:rsidP="0031084B">
      <w:pPr>
        <w:ind w:firstLineChars="200" w:firstLine="480"/>
        <w:jc w:val="left"/>
        <w:rPr>
          <w:rFonts w:ascii="华文宋体" w:eastAsia="华文宋体" w:hAnsi="华文宋体"/>
          <w:sz w:val="24"/>
          <w:szCs w:val="24"/>
        </w:rPr>
      </w:pPr>
      <w:r w:rsidRPr="0031084B">
        <w:rPr>
          <w:rFonts w:ascii="华文宋体" w:eastAsia="华文宋体" w:hAnsi="华文宋体" w:hint="eastAsia"/>
          <w:sz w:val="24"/>
          <w:szCs w:val="24"/>
        </w:rPr>
        <w:t>应用中需要被存储和管理的数据量急剧膨胀，存储相关岗位出现了巨大缺口。《存储技术》是面向计算机科学与技术专业高年级本科生的专业选修课程，能帮助学生了解主流的企业级存储介质、接口、架构及代表性解决方案，掌握存储产品的部署、配置、运维等技能，为将来走向工作岗位或从事相关研究打下坚实基础。</w:t>
      </w:r>
    </w:p>
    <w:p w14:paraId="5BA3C0AB" w14:textId="71502B5B" w:rsidR="00D66ADF" w:rsidRPr="008E0F32"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先修课程：</w:t>
      </w:r>
      <w:r w:rsidR="00C53921">
        <w:rPr>
          <w:rFonts w:ascii="华文宋体" w:eastAsia="华文宋体" w:hAnsi="华文宋体" w:hint="eastAsia"/>
          <w:sz w:val="24"/>
          <w:szCs w:val="24"/>
        </w:rPr>
        <w:t>计算机网络</w:t>
      </w:r>
    </w:p>
    <w:p w14:paraId="3423498C" w14:textId="4B1BFEB9"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8E0F32" w:rsidRPr="008E0F32">
        <w:rPr>
          <w:rFonts w:ascii="华文宋体" w:eastAsia="华文宋体" w:hAnsi="华文宋体" w:hint="eastAsia"/>
          <w:sz w:val="24"/>
          <w:szCs w:val="24"/>
        </w:rPr>
        <w:t>无</w:t>
      </w:r>
    </w:p>
    <w:p w14:paraId="48C94924"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43EC4BD8" w14:textId="63B3DC45" w:rsidR="0031084B" w:rsidRPr="0031084B" w:rsidRDefault="0031084B" w:rsidP="0031084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1. </w:t>
      </w:r>
      <w:r w:rsidRPr="0031084B">
        <w:rPr>
          <w:rFonts w:ascii="华文宋体" w:eastAsia="华文宋体" w:hAnsi="华文宋体"/>
          <w:sz w:val="24"/>
          <w:szCs w:val="24"/>
        </w:rPr>
        <w:t>预习相关背景知识： 理解计算机网络和数据存储的基础概念对于后续深入学习存储技术至关重要。建议提前学习计算机网络的基本原理，包括网络体系结构、传输协议（如TCP/IP）、网络安全和数据传输机制等。此外，熟悉数据存储的基础概念，如数据的组织结构（文件系统、数据库）、数据存储层次结构（主存、磁盘、固态硬盘）以及数据的读写操作原理。</w:t>
      </w:r>
    </w:p>
    <w:p w14:paraId="5B266CE4" w14:textId="5085A7F5" w:rsidR="0031084B" w:rsidRPr="0031084B" w:rsidRDefault="0031084B" w:rsidP="0031084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2. </w:t>
      </w:r>
      <w:r w:rsidRPr="0031084B">
        <w:rPr>
          <w:rFonts w:ascii="华文宋体" w:eastAsia="华文宋体" w:hAnsi="华文宋体"/>
          <w:sz w:val="24"/>
          <w:szCs w:val="24"/>
        </w:rPr>
        <w:t>参与实验和实践： 虽然课程本身可能没有专门的实验和实践学时，但建议自主进行相关实验以加深理解。可以使用虚拟仿真实验平台（如VirtualBox、VMware等），搭建存储设备的虚拟环境，模拟不同存储设备的工作原理和操作。通过实际操作，可以更直观地理解存储技术的工作方式和性能特征。</w:t>
      </w:r>
    </w:p>
    <w:p w14:paraId="6C2C5558" w14:textId="43E7128F" w:rsidR="0031084B" w:rsidRPr="0031084B" w:rsidRDefault="0031084B" w:rsidP="0031084B">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lastRenderedPageBreak/>
        <w:t xml:space="preserve">3. </w:t>
      </w:r>
      <w:r w:rsidRPr="0031084B">
        <w:rPr>
          <w:rFonts w:ascii="华文宋体" w:eastAsia="华文宋体" w:hAnsi="华文宋体"/>
          <w:sz w:val="24"/>
          <w:szCs w:val="24"/>
        </w:rPr>
        <w:t>提前准备和复习： 由于《存储技术》课程涵盖的内容广泛且深度较大，建议提前规划学习时间。合理安排复习和课后作业的时间，确保对每周的课程内容都有充分的理解和掌握。可以通过预习课程大纲、查阅相关教材和文献，准备好课前可能需要的背景知识，以便能够更快速地跟上课程进度并深入理解讲授的内容。</w:t>
      </w:r>
    </w:p>
    <w:p w14:paraId="6D07B647" w14:textId="397DB033" w:rsidR="00D66ADF" w:rsidRDefault="0031084B" w:rsidP="00D66ADF">
      <w:pPr>
        <w:rPr>
          <w:rFonts w:ascii="华文宋体" w:eastAsia="华文宋体" w:hAnsi="华文宋体"/>
          <w:b/>
          <w:bCs/>
          <w:sz w:val="32"/>
          <w:szCs w:val="32"/>
        </w:rPr>
      </w:pPr>
      <w:r>
        <w:rPr>
          <w:rFonts w:ascii="华文宋体" w:eastAsia="华文宋体" w:hAnsi="华文宋体" w:hint="eastAsia"/>
          <w:b/>
          <w:bCs/>
          <w:sz w:val="32"/>
          <w:szCs w:val="32"/>
        </w:rPr>
        <w:t>模式识别与机器学习</w:t>
      </w:r>
    </w:p>
    <w:p w14:paraId="5BE8B794"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5FC1E167" w14:textId="77777777" w:rsidR="001361FE" w:rsidRPr="001361FE" w:rsidRDefault="001361FE" w:rsidP="00D66ADF">
      <w:pPr>
        <w:rPr>
          <w:rFonts w:ascii="华文宋体" w:eastAsia="华文宋体" w:hAnsi="华文宋体"/>
          <w:sz w:val="24"/>
          <w:szCs w:val="24"/>
        </w:rPr>
      </w:pPr>
      <w:r w:rsidRPr="001361FE">
        <w:rPr>
          <w:rFonts w:ascii="华文宋体" w:eastAsia="华文宋体" w:hAnsi="华文宋体"/>
          <w:sz w:val="24"/>
          <w:szCs w:val="24"/>
        </w:rPr>
        <w:t>本课程是计算机科学与技术专业本科生（大三）的一门专业选修 课。讲授模式识别与机器学习领域中的基本概念、典型算法，及其在 计算机视觉、自然语言处理中的应用，并初步培养学生的科研兴趣</w:t>
      </w:r>
    </w:p>
    <w:p w14:paraId="09D7974A" w14:textId="41619368" w:rsidR="00D66ADF" w:rsidRPr="0040375A" w:rsidRDefault="00D66ADF" w:rsidP="00D66ADF">
      <w:pPr>
        <w:rPr>
          <w:rFonts w:ascii="华文宋体" w:eastAsia="华文宋体" w:hAnsi="华文宋体" w:hint="eastAsia"/>
          <w:sz w:val="24"/>
          <w:szCs w:val="24"/>
        </w:rPr>
      </w:pPr>
      <w:r w:rsidRPr="00D66ADF">
        <w:rPr>
          <w:rFonts w:ascii="华文宋体" w:eastAsia="华文宋体" w:hAnsi="华文宋体" w:hint="eastAsia"/>
          <w:b/>
          <w:bCs/>
          <w:sz w:val="24"/>
          <w:szCs w:val="24"/>
        </w:rPr>
        <w:t>先修课程：</w:t>
      </w:r>
      <w:r w:rsidR="001361FE">
        <w:rPr>
          <w:rFonts w:ascii="华文宋体" w:eastAsia="华文宋体" w:hAnsi="华文宋体" w:hint="eastAsia"/>
          <w:sz w:val="24"/>
          <w:szCs w:val="24"/>
        </w:rPr>
        <w:t>数学分析 线性代数 概率论与数理统计</w:t>
      </w:r>
    </w:p>
    <w:p w14:paraId="2ED3A24A" w14:textId="187BED81"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40375A" w:rsidRPr="0040375A">
        <w:rPr>
          <w:rFonts w:ascii="华文宋体" w:eastAsia="华文宋体" w:hAnsi="华文宋体" w:hint="eastAsia"/>
          <w:sz w:val="24"/>
          <w:szCs w:val="24"/>
        </w:rPr>
        <w:t>无</w:t>
      </w:r>
    </w:p>
    <w:p w14:paraId="0805B166" w14:textId="77777777"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2F172AC3" w14:textId="05ABC10A" w:rsidR="00816919" w:rsidRPr="00816919" w:rsidRDefault="00816919" w:rsidP="00816919">
      <w:pPr>
        <w:widowControl/>
        <w:spacing w:before="100" w:beforeAutospacing="1" w:after="100" w:afterAutospacing="1"/>
        <w:jc w:val="left"/>
        <w:rPr>
          <w:rFonts w:ascii="华文宋体" w:eastAsia="华文宋体" w:hAnsi="华文宋体"/>
          <w:sz w:val="24"/>
          <w:szCs w:val="24"/>
        </w:rPr>
      </w:pPr>
      <w:r>
        <w:rPr>
          <w:rFonts w:ascii="宋体" w:eastAsia="宋体" w:hAnsi="Symbol" w:cs="宋体" w:hint="eastAsia"/>
          <w:kern w:val="0"/>
          <w:sz w:val="24"/>
          <w:szCs w:val="24"/>
          <w:lang w:bidi="mn-Mong-CN"/>
          <w14:ligatures w14:val="none"/>
        </w:rPr>
        <w:t xml:space="preserve">1. </w:t>
      </w:r>
      <w:r w:rsidRPr="00816919">
        <w:rPr>
          <w:rFonts w:ascii="华文宋体" w:eastAsia="华文宋体" w:hAnsi="华文宋体"/>
          <w:sz w:val="24"/>
          <w:szCs w:val="24"/>
        </w:rPr>
        <w:t>预备知识准备： 在课程开始前，建议复习和加强以下基础知识：确保对高等数学、线性代数和概率论有扎实的理解，因为这些知识在课程中会频繁应用，特别是在算法推导和理论分析中。编程能力： 课程涉及算法实现和数据处理，熟练使用Python或者其他数据科学工具（如NumPy、SciPy）将对理解和实验有帮助。</w:t>
      </w:r>
    </w:p>
    <w:p w14:paraId="26D05282" w14:textId="4685896F" w:rsidR="00816919" w:rsidRPr="00816919" w:rsidRDefault="00816919" w:rsidP="00816919">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2. </w:t>
      </w:r>
      <w:r w:rsidRPr="00816919">
        <w:rPr>
          <w:rFonts w:ascii="华文宋体" w:eastAsia="华文宋体" w:hAnsi="华文宋体"/>
          <w:sz w:val="24"/>
          <w:szCs w:val="24"/>
        </w:rPr>
        <w:t>理论与实践结合： 虽然课程中没有实验学时，但建议通过自主学习和实验平台进行相关实践，尤其是对课程中提到的算法进行实现和调试。这有助于加深对模型工作原理的理解，提高编程能力和算法应用能力。</w:t>
      </w:r>
    </w:p>
    <w:p w14:paraId="6E2BBD1E" w14:textId="02344E2A" w:rsidR="00816919" w:rsidRPr="00816919" w:rsidRDefault="00816919" w:rsidP="00816919">
      <w:pPr>
        <w:widowControl/>
        <w:spacing w:before="100" w:beforeAutospacing="1" w:after="100" w:afterAutospacing="1"/>
        <w:jc w:val="left"/>
        <w:rPr>
          <w:rFonts w:ascii="华文宋体" w:eastAsia="华文宋体" w:hAnsi="华文宋体"/>
          <w:sz w:val="24"/>
          <w:szCs w:val="24"/>
        </w:rPr>
      </w:pPr>
      <w:r w:rsidRPr="00816919">
        <w:rPr>
          <w:rFonts w:ascii="华文宋体" w:eastAsia="华文宋体" w:hAnsi="华文宋体"/>
          <w:sz w:val="24"/>
          <w:szCs w:val="24"/>
        </w:rPr>
        <w:lastRenderedPageBreak/>
        <w:t>  深入学习重点内容：贝叶斯决策理论和概率图模型： 这些是模式识别和机器学习的基础，理解它们对后续学习和应用至关重要。支持</w:t>
      </w:r>
      <w:proofErr w:type="gramStart"/>
      <w:r w:rsidRPr="00816919">
        <w:rPr>
          <w:rFonts w:ascii="华文宋体" w:eastAsia="华文宋体" w:hAnsi="华文宋体"/>
          <w:sz w:val="24"/>
          <w:szCs w:val="24"/>
        </w:rPr>
        <w:t>向量机</w:t>
      </w:r>
      <w:proofErr w:type="gramEnd"/>
      <w:r w:rsidRPr="00816919">
        <w:rPr>
          <w:rFonts w:ascii="华文宋体" w:eastAsia="华文宋体" w:hAnsi="华文宋体"/>
          <w:sz w:val="24"/>
          <w:szCs w:val="24"/>
        </w:rPr>
        <w:t>和深度学习： 这些是当前热门的机器学习技术，对它们的理解和实现能力将极大地增强你在相关领域的竞争力。</w:t>
      </w:r>
    </w:p>
    <w:p w14:paraId="1F030D0E" w14:textId="6A0E4553" w:rsidR="00816919" w:rsidRPr="00816919" w:rsidRDefault="00816919" w:rsidP="00816919">
      <w:pPr>
        <w:widowControl/>
        <w:spacing w:before="100" w:beforeAutospacing="1" w:after="100" w:afterAutospacing="1"/>
        <w:jc w:val="left"/>
        <w:rPr>
          <w:rFonts w:ascii="华文宋体" w:eastAsia="华文宋体" w:hAnsi="华文宋体"/>
          <w:sz w:val="24"/>
          <w:szCs w:val="24"/>
        </w:rPr>
      </w:pPr>
      <w:r>
        <w:rPr>
          <w:rFonts w:ascii="华文宋体" w:eastAsia="华文宋体" w:hAnsi="华文宋体" w:hint="eastAsia"/>
          <w:sz w:val="24"/>
          <w:szCs w:val="24"/>
        </w:rPr>
        <w:t xml:space="preserve">3. </w:t>
      </w:r>
      <w:r w:rsidRPr="00816919">
        <w:rPr>
          <w:rFonts w:ascii="华文宋体" w:eastAsia="华文宋体" w:hAnsi="华文宋体"/>
          <w:sz w:val="24"/>
          <w:szCs w:val="24"/>
        </w:rPr>
        <w:t>作业和大作业的重视： 课程中的作业和大作业占据了相当比例的评分，建议及时完成作业并且注重质量，这不仅有助于理解和巩固知识，也是提升平时成绩的关键。</w:t>
      </w:r>
    </w:p>
    <w:p w14:paraId="759CE904" w14:textId="77777777" w:rsidR="00E038F2" w:rsidRDefault="00E038F2" w:rsidP="00E038F2">
      <w:pPr>
        <w:rPr>
          <w:rFonts w:ascii="华文宋体" w:eastAsia="华文宋体" w:hAnsi="华文宋体"/>
          <w:sz w:val="24"/>
          <w:szCs w:val="24"/>
        </w:rPr>
      </w:pPr>
    </w:p>
    <w:p w14:paraId="5543B78F" w14:textId="77777777" w:rsidR="00E038F2" w:rsidRDefault="00E038F2" w:rsidP="00E038F2">
      <w:pPr>
        <w:rPr>
          <w:rFonts w:ascii="华文宋体" w:eastAsia="华文宋体" w:hAnsi="华文宋体"/>
          <w:sz w:val="24"/>
          <w:szCs w:val="24"/>
        </w:rPr>
      </w:pPr>
    </w:p>
    <w:p w14:paraId="7865088C" w14:textId="7B3DE75E" w:rsidR="00E038F2" w:rsidRPr="00E038F2" w:rsidRDefault="00E038F2" w:rsidP="00EB56E5">
      <w:pPr>
        <w:widowControl/>
        <w:jc w:val="left"/>
        <w:rPr>
          <w:rFonts w:ascii="华文宋体" w:eastAsia="华文宋体" w:hAnsi="华文宋体" w:hint="eastAsia"/>
          <w:sz w:val="24"/>
          <w:szCs w:val="24"/>
        </w:rPr>
      </w:pPr>
      <w:r w:rsidRPr="00E038F2">
        <w:rPr>
          <w:rFonts w:ascii="华文宋体" w:eastAsia="华文宋体" w:hAnsi="华文宋体" w:hint="eastAsia"/>
          <w:sz w:val="24"/>
          <w:szCs w:val="24"/>
        </w:rPr>
        <w:t>服务器维护及网站建设</w:t>
      </w:r>
      <w:r>
        <w:rPr>
          <w:rFonts w:ascii="华文宋体" w:eastAsia="华文宋体" w:hAnsi="华文宋体" w:hint="eastAsia"/>
          <w:sz w:val="24"/>
          <w:szCs w:val="24"/>
        </w:rPr>
        <w:t xml:space="preserve"> 没找到这门课的开课记录</w:t>
      </w:r>
    </w:p>
    <w:sectPr w:rsidR="00E038F2" w:rsidRPr="00E03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7BEBA" w14:textId="77777777" w:rsidR="00CF26AF" w:rsidRDefault="00CF26AF" w:rsidP="00D37598">
      <w:r>
        <w:separator/>
      </w:r>
    </w:p>
  </w:endnote>
  <w:endnote w:type="continuationSeparator" w:id="0">
    <w:p w14:paraId="7915CDA3" w14:textId="77777777" w:rsidR="00CF26AF" w:rsidRDefault="00CF26AF" w:rsidP="00D3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69CA6" w14:textId="77777777" w:rsidR="00CF26AF" w:rsidRDefault="00CF26AF" w:rsidP="00D37598">
      <w:r>
        <w:separator/>
      </w:r>
    </w:p>
  </w:footnote>
  <w:footnote w:type="continuationSeparator" w:id="0">
    <w:p w14:paraId="7144EECA" w14:textId="77777777" w:rsidR="00CF26AF" w:rsidRDefault="00CF26AF" w:rsidP="00D37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6614"/>
    <w:multiLevelType w:val="multilevel"/>
    <w:tmpl w:val="CED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39BC"/>
    <w:multiLevelType w:val="hybridMultilevel"/>
    <w:tmpl w:val="4D4CD2DC"/>
    <w:lvl w:ilvl="0" w:tplc="3EA6D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934E3F"/>
    <w:multiLevelType w:val="hybridMultilevel"/>
    <w:tmpl w:val="B60A3BA2"/>
    <w:lvl w:ilvl="0" w:tplc="44480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8747760"/>
    <w:multiLevelType w:val="multilevel"/>
    <w:tmpl w:val="03B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1497"/>
    <w:multiLevelType w:val="multilevel"/>
    <w:tmpl w:val="439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62E2A"/>
    <w:multiLevelType w:val="hybridMultilevel"/>
    <w:tmpl w:val="B88EA218"/>
    <w:lvl w:ilvl="0" w:tplc="660A28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C268D8"/>
    <w:multiLevelType w:val="multilevel"/>
    <w:tmpl w:val="FA6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72484"/>
    <w:multiLevelType w:val="multilevel"/>
    <w:tmpl w:val="0A0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4590"/>
    <w:multiLevelType w:val="multilevel"/>
    <w:tmpl w:val="EC5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D6D4D"/>
    <w:multiLevelType w:val="multilevel"/>
    <w:tmpl w:val="E9B0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87BEA"/>
    <w:multiLevelType w:val="multilevel"/>
    <w:tmpl w:val="0F2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D416C"/>
    <w:multiLevelType w:val="multilevel"/>
    <w:tmpl w:val="081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E0E7A"/>
    <w:multiLevelType w:val="multilevel"/>
    <w:tmpl w:val="1DD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4D18"/>
    <w:multiLevelType w:val="multilevel"/>
    <w:tmpl w:val="B29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B431D"/>
    <w:multiLevelType w:val="multilevel"/>
    <w:tmpl w:val="05C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572D8"/>
    <w:multiLevelType w:val="hybridMultilevel"/>
    <w:tmpl w:val="CF3EF236"/>
    <w:lvl w:ilvl="0" w:tplc="2AF69E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E0809E1"/>
    <w:multiLevelType w:val="hybridMultilevel"/>
    <w:tmpl w:val="3DC2AD60"/>
    <w:lvl w:ilvl="0" w:tplc="071652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2574766"/>
    <w:multiLevelType w:val="multilevel"/>
    <w:tmpl w:val="9F3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B5829"/>
    <w:multiLevelType w:val="hybridMultilevel"/>
    <w:tmpl w:val="4BEAA0CA"/>
    <w:lvl w:ilvl="0" w:tplc="998C3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0273B8A"/>
    <w:multiLevelType w:val="multilevel"/>
    <w:tmpl w:val="D00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307A5"/>
    <w:multiLevelType w:val="hybridMultilevel"/>
    <w:tmpl w:val="D8CEE148"/>
    <w:lvl w:ilvl="0" w:tplc="29D055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7396030"/>
    <w:multiLevelType w:val="multilevel"/>
    <w:tmpl w:val="DA9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44090"/>
    <w:multiLevelType w:val="multilevel"/>
    <w:tmpl w:val="414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82A65"/>
    <w:multiLevelType w:val="hybridMultilevel"/>
    <w:tmpl w:val="2E78360E"/>
    <w:lvl w:ilvl="0" w:tplc="B816AB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DF71455"/>
    <w:multiLevelType w:val="multilevel"/>
    <w:tmpl w:val="5E4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14F5A"/>
    <w:multiLevelType w:val="multilevel"/>
    <w:tmpl w:val="0F6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644A"/>
    <w:multiLevelType w:val="multilevel"/>
    <w:tmpl w:val="4E7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E5F5B"/>
    <w:multiLevelType w:val="multilevel"/>
    <w:tmpl w:val="FF4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25753"/>
    <w:multiLevelType w:val="multilevel"/>
    <w:tmpl w:val="B0A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D6D1F"/>
    <w:multiLevelType w:val="hybridMultilevel"/>
    <w:tmpl w:val="B66017A8"/>
    <w:lvl w:ilvl="0" w:tplc="34D0A1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5F34B92"/>
    <w:multiLevelType w:val="multilevel"/>
    <w:tmpl w:val="C48A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55588D"/>
    <w:multiLevelType w:val="hybridMultilevel"/>
    <w:tmpl w:val="95C2C11E"/>
    <w:lvl w:ilvl="0" w:tplc="580C455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0182741">
    <w:abstractNumId w:val="16"/>
  </w:num>
  <w:num w:numId="2" w16cid:durableId="796336097">
    <w:abstractNumId w:val="31"/>
  </w:num>
  <w:num w:numId="3" w16cid:durableId="214321604">
    <w:abstractNumId w:val="15"/>
  </w:num>
  <w:num w:numId="4" w16cid:durableId="971444528">
    <w:abstractNumId w:val="1"/>
  </w:num>
  <w:num w:numId="5" w16cid:durableId="225993713">
    <w:abstractNumId w:val="23"/>
  </w:num>
  <w:num w:numId="6" w16cid:durableId="88309466">
    <w:abstractNumId w:val="18"/>
  </w:num>
  <w:num w:numId="7" w16cid:durableId="1222516487">
    <w:abstractNumId w:val="20"/>
  </w:num>
  <w:num w:numId="8" w16cid:durableId="727264949">
    <w:abstractNumId w:val="2"/>
  </w:num>
  <w:num w:numId="9" w16cid:durableId="368265654">
    <w:abstractNumId w:val="29"/>
  </w:num>
  <w:num w:numId="10" w16cid:durableId="914244356">
    <w:abstractNumId w:val="5"/>
  </w:num>
  <w:num w:numId="11" w16cid:durableId="475613352">
    <w:abstractNumId w:val="26"/>
  </w:num>
  <w:num w:numId="12" w16cid:durableId="984360070">
    <w:abstractNumId w:val="8"/>
  </w:num>
  <w:num w:numId="13" w16cid:durableId="985626475">
    <w:abstractNumId w:val="22"/>
  </w:num>
  <w:num w:numId="14" w16cid:durableId="1687290280">
    <w:abstractNumId w:val="9"/>
  </w:num>
  <w:num w:numId="15" w16cid:durableId="347487723">
    <w:abstractNumId w:val="12"/>
  </w:num>
  <w:num w:numId="16" w16cid:durableId="169372846">
    <w:abstractNumId w:val="7"/>
  </w:num>
  <w:num w:numId="17" w16cid:durableId="1992632253">
    <w:abstractNumId w:val="6"/>
  </w:num>
  <w:num w:numId="18" w16cid:durableId="718674470">
    <w:abstractNumId w:val="17"/>
  </w:num>
  <w:num w:numId="19" w16cid:durableId="1310399835">
    <w:abstractNumId w:val="21"/>
  </w:num>
  <w:num w:numId="20" w16cid:durableId="1523395282">
    <w:abstractNumId w:val="30"/>
  </w:num>
  <w:num w:numId="21" w16cid:durableId="1360200127">
    <w:abstractNumId w:val="4"/>
  </w:num>
  <w:num w:numId="22" w16cid:durableId="1950577060">
    <w:abstractNumId w:val="13"/>
  </w:num>
  <w:num w:numId="23" w16cid:durableId="165487872">
    <w:abstractNumId w:val="28"/>
  </w:num>
  <w:num w:numId="24" w16cid:durableId="1988047207">
    <w:abstractNumId w:val="11"/>
  </w:num>
  <w:num w:numId="25" w16cid:durableId="891893336">
    <w:abstractNumId w:val="0"/>
  </w:num>
  <w:num w:numId="26" w16cid:durableId="1983077809">
    <w:abstractNumId w:val="19"/>
  </w:num>
  <w:num w:numId="27" w16cid:durableId="1846967886">
    <w:abstractNumId w:val="10"/>
  </w:num>
  <w:num w:numId="28" w16cid:durableId="254174617">
    <w:abstractNumId w:val="14"/>
  </w:num>
  <w:num w:numId="29" w16cid:durableId="683750702">
    <w:abstractNumId w:val="24"/>
  </w:num>
  <w:num w:numId="30" w16cid:durableId="1934123944">
    <w:abstractNumId w:val="25"/>
  </w:num>
  <w:num w:numId="31" w16cid:durableId="1907522768">
    <w:abstractNumId w:val="27"/>
  </w:num>
  <w:num w:numId="32" w16cid:durableId="120752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6A"/>
    <w:rsid w:val="00065432"/>
    <w:rsid w:val="000E3810"/>
    <w:rsid w:val="00110428"/>
    <w:rsid w:val="001361FE"/>
    <w:rsid w:val="001A4DA2"/>
    <w:rsid w:val="001B1FC2"/>
    <w:rsid w:val="0025378D"/>
    <w:rsid w:val="00276BB7"/>
    <w:rsid w:val="002F0F3A"/>
    <w:rsid w:val="002F30D0"/>
    <w:rsid w:val="0031084B"/>
    <w:rsid w:val="003533F7"/>
    <w:rsid w:val="00385A94"/>
    <w:rsid w:val="00396B97"/>
    <w:rsid w:val="003B0D37"/>
    <w:rsid w:val="0040375A"/>
    <w:rsid w:val="00447693"/>
    <w:rsid w:val="004C27F0"/>
    <w:rsid w:val="004E5C50"/>
    <w:rsid w:val="004E5D36"/>
    <w:rsid w:val="005544DB"/>
    <w:rsid w:val="00622D91"/>
    <w:rsid w:val="00643118"/>
    <w:rsid w:val="00683C36"/>
    <w:rsid w:val="00702114"/>
    <w:rsid w:val="007402DD"/>
    <w:rsid w:val="00774A32"/>
    <w:rsid w:val="00793F14"/>
    <w:rsid w:val="007C1931"/>
    <w:rsid w:val="00816919"/>
    <w:rsid w:val="008D3C23"/>
    <w:rsid w:val="008E0335"/>
    <w:rsid w:val="008E0F32"/>
    <w:rsid w:val="00903D0C"/>
    <w:rsid w:val="009501E9"/>
    <w:rsid w:val="00953BDC"/>
    <w:rsid w:val="00A030A1"/>
    <w:rsid w:val="00A416F8"/>
    <w:rsid w:val="00A554E5"/>
    <w:rsid w:val="00A95E6A"/>
    <w:rsid w:val="00A97826"/>
    <w:rsid w:val="00AA48F1"/>
    <w:rsid w:val="00BA3AE5"/>
    <w:rsid w:val="00BA6B3D"/>
    <w:rsid w:val="00BB7956"/>
    <w:rsid w:val="00BE2BEB"/>
    <w:rsid w:val="00C53921"/>
    <w:rsid w:val="00C725CC"/>
    <w:rsid w:val="00CC5F86"/>
    <w:rsid w:val="00CF26AF"/>
    <w:rsid w:val="00D37598"/>
    <w:rsid w:val="00D601B5"/>
    <w:rsid w:val="00D668F3"/>
    <w:rsid w:val="00D66ADF"/>
    <w:rsid w:val="00DD4289"/>
    <w:rsid w:val="00DE7371"/>
    <w:rsid w:val="00DF211A"/>
    <w:rsid w:val="00E038F2"/>
    <w:rsid w:val="00E56E0F"/>
    <w:rsid w:val="00EB56E5"/>
    <w:rsid w:val="00EF5EAE"/>
    <w:rsid w:val="00F32639"/>
    <w:rsid w:val="00F37137"/>
    <w:rsid w:val="00F60DA2"/>
    <w:rsid w:val="00FC21DE"/>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A3DC0"/>
  <w15:chartTrackingRefBased/>
  <w15:docId w15:val="{E640B4F3-3318-43D3-9A13-33CB3B05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78D"/>
    <w:pPr>
      <w:ind w:firstLineChars="200" w:firstLine="420"/>
    </w:pPr>
  </w:style>
  <w:style w:type="paragraph" w:styleId="a4">
    <w:name w:val="header"/>
    <w:basedOn w:val="a"/>
    <w:link w:val="a5"/>
    <w:uiPriority w:val="99"/>
    <w:unhideWhenUsed/>
    <w:rsid w:val="00D37598"/>
    <w:pPr>
      <w:tabs>
        <w:tab w:val="center" w:pos="4153"/>
        <w:tab w:val="right" w:pos="8306"/>
      </w:tabs>
      <w:snapToGrid w:val="0"/>
      <w:jc w:val="center"/>
    </w:pPr>
    <w:rPr>
      <w:sz w:val="18"/>
      <w:szCs w:val="18"/>
    </w:rPr>
  </w:style>
  <w:style w:type="character" w:customStyle="1" w:styleId="a5">
    <w:name w:val="页眉 字符"/>
    <w:basedOn w:val="a0"/>
    <w:link w:val="a4"/>
    <w:uiPriority w:val="99"/>
    <w:rsid w:val="00D37598"/>
    <w:rPr>
      <w:sz w:val="18"/>
      <w:szCs w:val="18"/>
    </w:rPr>
  </w:style>
  <w:style w:type="paragraph" w:styleId="a6">
    <w:name w:val="footer"/>
    <w:basedOn w:val="a"/>
    <w:link w:val="a7"/>
    <w:uiPriority w:val="99"/>
    <w:unhideWhenUsed/>
    <w:rsid w:val="00D37598"/>
    <w:pPr>
      <w:tabs>
        <w:tab w:val="center" w:pos="4153"/>
        <w:tab w:val="right" w:pos="8306"/>
      </w:tabs>
      <w:snapToGrid w:val="0"/>
      <w:jc w:val="left"/>
    </w:pPr>
    <w:rPr>
      <w:sz w:val="18"/>
      <w:szCs w:val="18"/>
    </w:rPr>
  </w:style>
  <w:style w:type="character" w:customStyle="1" w:styleId="a7">
    <w:name w:val="页脚 字符"/>
    <w:basedOn w:val="a0"/>
    <w:link w:val="a6"/>
    <w:uiPriority w:val="99"/>
    <w:rsid w:val="00D37598"/>
    <w:rPr>
      <w:sz w:val="18"/>
      <w:szCs w:val="18"/>
    </w:rPr>
  </w:style>
  <w:style w:type="paragraph" w:styleId="a8">
    <w:name w:val="Body Text Indent"/>
    <w:basedOn w:val="a"/>
    <w:link w:val="a9"/>
    <w:uiPriority w:val="99"/>
    <w:semiHidden/>
    <w:unhideWhenUsed/>
    <w:qFormat/>
    <w:rsid w:val="00D37598"/>
    <w:pPr>
      <w:ind w:firstLine="540"/>
    </w:pPr>
    <w:rPr>
      <w:rFonts w:ascii="Times New Roman" w:eastAsia="宋体" w:hAnsi="Times New Roman" w:cs="Times New Roman"/>
      <w:szCs w:val="20"/>
      <w14:ligatures w14:val="none"/>
    </w:rPr>
  </w:style>
  <w:style w:type="character" w:customStyle="1" w:styleId="a9">
    <w:name w:val="正文文本缩进 字符"/>
    <w:basedOn w:val="a0"/>
    <w:link w:val="a8"/>
    <w:uiPriority w:val="99"/>
    <w:semiHidden/>
    <w:qFormat/>
    <w:rsid w:val="00D37598"/>
    <w:rPr>
      <w:rFonts w:ascii="Times New Roman" w:eastAsia="宋体" w:hAnsi="Times New Roman" w:cs="Times New Roman"/>
      <w:szCs w:val="20"/>
      <w14:ligatures w14:val="none"/>
    </w:rPr>
  </w:style>
  <w:style w:type="paragraph" w:styleId="aa">
    <w:name w:val="Normal (Web)"/>
    <w:basedOn w:val="a"/>
    <w:uiPriority w:val="99"/>
    <w:semiHidden/>
    <w:unhideWhenUsed/>
    <w:qFormat/>
    <w:rsid w:val="00774A32"/>
    <w:pPr>
      <w:widowControl/>
      <w:spacing w:before="100" w:beforeAutospacing="1" w:after="100" w:afterAutospacing="1"/>
      <w:jc w:val="left"/>
    </w:pPr>
    <w:rPr>
      <w:rFonts w:ascii="宋体" w:eastAsia="宋体" w:hAnsi="宋体" w:cs="宋体"/>
      <w:kern w:val="0"/>
      <w:sz w:val="24"/>
      <w:szCs w:val="24"/>
      <w:lang w:bidi="mn-Mong-CN"/>
      <w14:ligatures w14:val="none"/>
    </w:rPr>
  </w:style>
  <w:style w:type="character" w:styleId="ab">
    <w:name w:val="Strong"/>
    <w:basedOn w:val="a0"/>
    <w:uiPriority w:val="22"/>
    <w:qFormat/>
    <w:rsid w:val="00774A32"/>
    <w:rPr>
      <w:b/>
      <w:bCs/>
    </w:rPr>
  </w:style>
  <w:style w:type="character" w:customStyle="1" w:styleId="line-clamp-1">
    <w:name w:val="line-clamp-1"/>
    <w:basedOn w:val="a0"/>
    <w:rsid w:val="00BA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85">
      <w:bodyDiv w:val="1"/>
      <w:marLeft w:val="0"/>
      <w:marRight w:val="0"/>
      <w:marTop w:val="0"/>
      <w:marBottom w:val="0"/>
      <w:divBdr>
        <w:top w:val="none" w:sz="0" w:space="0" w:color="auto"/>
        <w:left w:val="none" w:sz="0" w:space="0" w:color="auto"/>
        <w:bottom w:val="none" w:sz="0" w:space="0" w:color="auto"/>
        <w:right w:val="none" w:sz="0" w:space="0" w:color="auto"/>
      </w:divBdr>
    </w:div>
    <w:div w:id="63650185">
      <w:bodyDiv w:val="1"/>
      <w:marLeft w:val="0"/>
      <w:marRight w:val="0"/>
      <w:marTop w:val="0"/>
      <w:marBottom w:val="0"/>
      <w:divBdr>
        <w:top w:val="none" w:sz="0" w:space="0" w:color="auto"/>
        <w:left w:val="none" w:sz="0" w:space="0" w:color="auto"/>
        <w:bottom w:val="none" w:sz="0" w:space="0" w:color="auto"/>
        <w:right w:val="none" w:sz="0" w:space="0" w:color="auto"/>
      </w:divBdr>
    </w:div>
    <w:div w:id="151875612">
      <w:bodyDiv w:val="1"/>
      <w:marLeft w:val="0"/>
      <w:marRight w:val="0"/>
      <w:marTop w:val="0"/>
      <w:marBottom w:val="0"/>
      <w:divBdr>
        <w:top w:val="none" w:sz="0" w:space="0" w:color="auto"/>
        <w:left w:val="none" w:sz="0" w:space="0" w:color="auto"/>
        <w:bottom w:val="none" w:sz="0" w:space="0" w:color="auto"/>
        <w:right w:val="none" w:sz="0" w:space="0" w:color="auto"/>
      </w:divBdr>
    </w:div>
    <w:div w:id="281690780">
      <w:bodyDiv w:val="1"/>
      <w:marLeft w:val="0"/>
      <w:marRight w:val="0"/>
      <w:marTop w:val="0"/>
      <w:marBottom w:val="0"/>
      <w:divBdr>
        <w:top w:val="none" w:sz="0" w:space="0" w:color="auto"/>
        <w:left w:val="none" w:sz="0" w:space="0" w:color="auto"/>
        <w:bottom w:val="none" w:sz="0" w:space="0" w:color="auto"/>
        <w:right w:val="none" w:sz="0" w:space="0" w:color="auto"/>
      </w:divBdr>
    </w:div>
    <w:div w:id="372848105">
      <w:bodyDiv w:val="1"/>
      <w:marLeft w:val="0"/>
      <w:marRight w:val="0"/>
      <w:marTop w:val="0"/>
      <w:marBottom w:val="0"/>
      <w:divBdr>
        <w:top w:val="none" w:sz="0" w:space="0" w:color="auto"/>
        <w:left w:val="none" w:sz="0" w:space="0" w:color="auto"/>
        <w:bottom w:val="none" w:sz="0" w:space="0" w:color="auto"/>
        <w:right w:val="none" w:sz="0" w:space="0" w:color="auto"/>
      </w:divBdr>
    </w:div>
    <w:div w:id="951127982">
      <w:bodyDiv w:val="1"/>
      <w:marLeft w:val="0"/>
      <w:marRight w:val="0"/>
      <w:marTop w:val="0"/>
      <w:marBottom w:val="0"/>
      <w:divBdr>
        <w:top w:val="none" w:sz="0" w:space="0" w:color="auto"/>
        <w:left w:val="none" w:sz="0" w:space="0" w:color="auto"/>
        <w:bottom w:val="none" w:sz="0" w:space="0" w:color="auto"/>
        <w:right w:val="none" w:sz="0" w:space="0" w:color="auto"/>
      </w:divBdr>
    </w:div>
    <w:div w:id="955913788">
      <w:bodyDiv w:val="1"/>
      <w:marLeft w:val="0"/>
      <w:marRight w:val="0"/>
      <w:marTop w:val="0"/>
      <w:marBottom w:val="0"/>
      <w:divBdr>
        <w:top w:val="none" w:sz="0" w:space="0" w:color="auto"/>
        <w:left w:val="none" w:sz="0" w:space="0" w:color="auto"/>
        <w:bottom w:val="none" w:sz="0" w:space="0" w:color="auto"/>
        <w:right w:val="none" w:sz="0" w:space="0" w:color="auto"/>
      </w:divBdr>
    </w:div>
    <w:div w:id="964894284">
      <w:bodyDiv w:val="1"/>
      <w:marLeft w:val="0"/>
      <w:marRight w:val="0"/>
      <w:marTop w:val="0"/>
      <w:marBottom w:val="0"/>
      <w:divBdr>
        <w:top w:val="none" w:sz="0" w:space="0" w:color="auto"/>
        <w:left w:val="none" w:sz="0" w:space="0" w:color="auto"/>
        <w:bottom w:val="none" w:sz="0" w:space="0" w:color="auto"/>
        <w:right w:val="none" w:sz="0" w:space="0" w:color="auto"/>
      </w:divBdr>
    </w:div>
    <w:div w:id="1023243260">
      <w:bodyDiv w:val="1"/>
      <w:marLeft w:val="0"/>
      <w:marRight w:val="0"/>
      <w:marTop w:val="0"/>
      <w:marBottom w:val="0"/>
      <w:divBdr>
        <w:top w:val="none" w:sz="0" w:space="0" w:color="auto"/>
        <w:left w:val="none" w:sz="0" w:space="0" w:color="auto"/>
        <w:bottom w:val="none" w:sz="0" w:space="0" w:color="auto"/>
        <w:right w:val="none" w:sz="0" w:space="0" w:color="auto"/>
      </w:divBdr>
    </w:div>
    <w:div w:id="1071998301">
      <w:bodyDiv w:val="1"/>
      <w:marLeft w:val="0"/>
      <w:marRight w:val="0"/>
      <w:marTop w:val="0"/>
      <w:marBottom w:val="0"/>
      <w:divBdr>
        <w:top w:val="none" w:sz="0" w:space="0" w:color="auto"/>
        <w:left w:val="none" w:sz="0" w:space="0" w:color="auto"/>
        <w:bottom w:val="none" w:sz="0" w:space="0" w:color="auto"/>
        <w:right w:val="none" w:sz="0" w:space="0" w:color="auto"/>
      </w:divBdr>
    </w:div>
    <w:div w:id="1137840879">
      <w:bodyDiv w:val="1"/>
      <w:marLeft w:val="0"/>
      <w:marRight w:val="0"/>
      <w:marTop w:val="0"/>
      <w:marBottom w:val="0"/>
      <w:divBdr>
        <w:top w:val="none" w:sz="0" w:space="0" w:color="auto"/>
        <w:left w:val="none" w:sz="0" w:space="0" w:color="auto"/>
        <w:bottom w:val="none" w:sz="0" w:space="0" w:color="auto"/>
        <w:right w:val="none" w:sz="0" w:space="0" w:color="auto"/>
      </w:divBdr>
    </w:div>
    <w:div w:id="1207908541">
      <w:bodyDiv w:val="1"/>
      <w:marLeft w:val="0"/>
      <w:marRight w:val="0"/>
      <w:marTop w:val="0"/>
      <w:marBottom w:val="0"/>
      <w:divBdr>
        <w:top w:val="none" w:sz="0" w:space="0" w:color="auto"/>
        <w:left w:val="none" w:sz="0" w:space="0" w:color="auto"/>
        <w:bottom w:val="none" w:sz="0" w:space="0" w:color="auto"/>
        <w:right w:val="none" w:sz="0" w:space="0" w:color="auto"/>
      </w:divBdr>
    </w:div>
    <w:div w:id="1260138676">
      <w:bodyDiv w:val="1"/>
      <w:marLeft w:val="0"/>
      <w:marRight w:val="0"/>
      <w:marTop w:val="0"/>
      <w:marBottom w:val="0"/>
      <w:divBdr>
        <w:top w:val="none" w:sz="0" w:space="0" w:color="auto"/>
        <w:left w:val="none" w:sz="0" w:space="0" w:color="auto"/>
        <w:bottom w:val="none" w:sz="0" w:space="0" w:color="auto"/>
        <w:right w:val="none" w:sz="0" w:space="0" w:color="auto"/>
      </w:divBdr>
    </w:div>
    <w:div w:id="1398625361">
      <w:bodyDiv w:val="1"/>
      <w:marLeft w:val="0"/>
      <w:marRight w:val="0"/>
      <w:marTop w:val="0"/>
      <w:marBottom w:val="0"/>
      <w:divBdr>
        <w:top w:val="none" w:sz="0" w:space="0" w:color="auto"/>
        <w:left w:val="none" w:sz="0" w:space="0" w:color="auto"/>
        <w:bottom w:val="none" w:sz="0" w:space="0" w:color="auto"/>
        <w:right w:val="none" w:sz="0" w:space="0" w:color="auto"/>
      </w:divBdr>
    </w:div>
    <w:div w:id="1450198835">
      <w:bodyDiv w:val="1"/>
      <w:marLeft w:val="0"/>
      <w:marRight w:val="0"/>
      <w:marTop w:val="0"/>
      <w:marBottom w:val="0"/>
      <w:divBdr>
        <w:top w:val="none" w:sz="0" w:space="0" w:color="auto"/>
        <w:left w:val="none" w:sz="0" w:space="0" w:color="auto"/>
        <w:bottom w:val="none" w:sz="0" w:space="0" w:color="auto"/>
        <w:right w:val="none" w:sz="0" w:space="0" w:color="auto"/>
      </w:divBdr>
    </w:div>
    <w:div w:id="1570965681">
      <w:bodyDiv w:val="1"/>
      <w:marLeft w:val="0"/>
      <w:marRight w:val="0"/>
      <w:marTop w:val="0"/>
      <w:marBottom w:val="0"/>
      <w:divBdr>
        <w:top w:val="none" w:sz="0" w:space="0" w:color="auto"/>
        <w:left w:val="none" w:sz="0" w:space="0" w:color="auto"/>
        <w:bottom w:val="none" w:sz="0" w:space="0" w:color="auto"/>
        <w:right w:val="none" w:sz="0" w:space="0" w:color="auto"/>
      </w:divBdr>
    </w:div>
    <w:div w:id="1579634179">
      <w:bodyDiv w:val="1"/>
      <w:marLeft w:val="0"/>
      <w:marRight w:val="0"/>
      <w:marTop w:val="0"/>
      <w:marBottom w:val="0"/>
      <w:divBdr>
        <w:top w:val="none" w:sz="0" w:space="0" w:color="auto"/>
        <w:left w:val="none" w:sz="0" w:space="0" w:color="auto"/>
        <w:bottom w:val="none" w:sz="0" w:space="0" w:color="auto"/>
        <w:right w:val="none" w:sz="0" w:space="0" w:color="auto"/>
      </w:divBdr>
      <w:divsChild>
        <w:div w:id="1804234330">
          <w:marLeft w:val="0"/>
          <w:marRight w:val="0"/>
          <w:marTop w:val="0"/>
          <w:marBottom w:val="0"/>
          <w:divBdr>
            <w:top w:val="none" w:sz="0" w:space="0" w:color="auto"/>
            <w:left w:val="none" w:sz="0" w:space="0" w:color="auto"/>
            <w:bottom w:val="none" w:sz="0" w:space="0" w:color="auto"/>
            <w:right w:val="none" w:sz="0" w:space="0" w:color="auto"/>
          </w:divBdr>
          <w:divsChild>
            <w:div w:id="214633095">
              <w:marLeft w:val="0"/>
              <w:marRight w:val="0"/>
              <w:marTop w:val="0"/>
              <w:marBottom w:val="0"/>
              <w:divBdr>
                <w:top w:val="none" w:sz="0" w:space="0" w:color="auto"/>
                <w:left w:val="none" w:sz="0" w:space="0" w:color="auto"/>
                <w:bottom w:val="none" w:sz="0" w:space="0" w:color="auto"/>
                <w:right w:val="none" w:sz="0" w:space="0" w:color="auto"/>
              </w:divBdr>
              <w:divsChild>
                <w:div w:id="1125849300">
                  <w:marLeft w:val="0"/>
                  <w:marRight w:val="0"/>
                  <w:marTop w:val="0"/>
                  <w:marBottom w:val="0"/>
                  <w:divBdr>
                    <w:top w:val="none" w:sz="0" w:space="0" w:color="auto"/>
                    <w:left w:val="none" w:sz="0" w:space="0" w:color="auto"/>
                    <w:bottom w:val="none" w:sz="0" w:space="0" w:color="auto"/>
                    <w:right w:val="none" w:sz="0" w:space="0" w:color="auto"/>
                  </w:divBdr>
                  <w:divsChild>
                    <w:div w:id="113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1863">
          <w:marLeft w:val="0"/>
          <w:marRight w:val="0"/>
          <w:marTop w:val="0"/>
          <w:marBottom w:val="0"/>
          <w:divBdr>
            <w:top w:val="none" w:sz="0" w:space="0" w:color="auto"/>
            <w:left w:val="none" w:sz="0" w:space="0" w:color="auto"/>
            <w:bottom w:val="none" w:sz="0" w:space="0" w:color="auto"/>
            <w:right w:val="none" w:sz="0" w:space="0" w:color="auto"/>
          </w:divBdr>
          <w:divsChild>
            <w:div w:id="1358307569">
              <w:marLeft w:val="0"/>
              <w:marRight w:val="0"/>
              <w:marTop w:val="0"/>
              <w:marBottom w:val="0"/>
              <w:divBdr>
                <w:top w:val="none" w:sz="0" w:space="0" w:color="auto"/>
                <w:left w:val="none" w:sz="0" w:space="0" w:color="auto"/>
                <w:bottom w:val="none" w:sz="0" w:space="0" w:color="auto"/>
                <w:right w:val="none" w:sz="0" w:space="0" w:color="auto"/>
              </w:divBdr>
              <w:divsChild>
                <w:div w:id="1997494687">
                  <w:marLeft w:val="0"/>
                  <w:marRight w:val="0"/>
                  <w:marTop w:val="0"/>
                  <w:marBottom w:val="0"/>
                  <w:divBdr>
                    <w:top w:val="none" w:sz="0" w:space="0" w:color="auto"/>
                    <w:left w:val="none" w:sz="0" w:space="0" w:color="auto"/>
                    <w:bottom w:val="none" w:sz="0" w:space="0" w:color="auto"/>
                    <w:right w:val="none" w:sz="0" w:space="0" w:color="auto"/>
                  </w:divBdr>
                  <w:divsChild>
                    <w:div w:id="3463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5869">
      <w:bodyDiv w:val="1"/>
      <w:marLeft w:val="0"/>
      <w:marRight w:val="0"/>
      <w:marTop w:val="0"/>
      <w:marBottom w:val="0"/>
      <w:divBdr>
        <w:top w:val="none" w:sz="0" w:space="0" w:color="auto"/>
        <w:left w:val="none" w:sz="0" w:space="0" w:color="auto"/>
        <w:bottom w:val="none" w:sz="0" w:space="0" w:color="auto"/>
        <w:right w:val="none" w:sz="0" w:space="0" w:color="auto"/>
      </w:divBdr>
    </w:div>
    <w:div w:id="1623220533">
      <w:bodyDiv w:val="1"/>
      <w:marLeft w:val="0"/>
      <w:marRight w:val="0"/>
      <w:marTop w:val="0"/>
      <w:marBottom w:val="0"/>
      <w:divBdr>
        <w:top w:val="none" w:sz="0" w:space="0" w:color="auto"/>
        <w:left w:val="none" w:sz="0" w:space="0" w:color="auto"/>
        <w:bottom w:val="none" w:sz="0" w:space="0" w:color="auto"/>
        <w:right w:val="none" w:sz="0" w:space="0" w:color="auto"/>
      </w:divBdr>
    </w:div>
    <w:div w:id="1739550044">
      <w:bodyDiv w:val="1"/>
      <w:marLeft w:val="0"/>
      <w:marRight w:val="0"/>
      <w:marTop w:val="0"/>
      <w:marBottom w:val="0"/>
      <w:divBdr>
        <w:top w:val="none" w:sz="0" w:space="0" w:color="auto"/>
        <w:left w:val="none" w:sz="0" w:space="0" w:color="auto"/>
        <w:bottom w:val="none" w:sz="0" w:space="0" w:color="auto"/>
        <w:right w:val="none" w:sz="0" w:space="0" w:color="auto"/>
      </w:divBdr>
    </w:div>
    <w:div w:id="1811555006">
      <w:bodyDiv w:val="1"/>
      <w:marLeft w:val="0"/>
      <w:marRight w:val="0"/>
      <w:marTop w:val="0"/>
      <w:marBottom w:val="0"/>
      <w:divBdr>
        <w:top w:val="none" w:sz="0" w:space="0" w:color="auto"/>
        <w:left w:val="none" w:sz="0" w:space="0" w:color="auto"/>
        <w:bottom w:val="none" w:sz="0" w:space="0" w:color="auto"/>
        <w:right w:val="none" w:sz="0" w:space="0" w:color="auto"/>
      </w:divBdr>
    </w:div>
    <w:div w:id="1824659961">
      <w:bodyDiv w:val="1"/>
      <w:marLeft w:val="0"/>
      <w:marRight w:val="0"/>
      <w:marTop w:val="0"/>
      <w:marBottom w:val="0"/>
      <w:divBdr>
        <w:top w:val="none" w:sz="0" w:space="0" w:color="auto"/>
        <w:left w:val="none" w:sz="0" w:space="0" w:color="auto"/>
        <w:bottom w:val="none" w:sz="0" w:space="0" w:color="auto"/>
        <w:right w:val="none" w:sz="0" w:space="0" w:color="auto"/>
      </w:divBdr>
    </w:div>
    <w:div w:id="1886062265">
      <w:bodyDiv w:val="1"/>
      <w:marLeft w:val="0"/>
      <w:marRight w:val="0"/>
      <w:marTop w:val="0"/>
      <w:marBottom w:val="0"/>
      <w:divBdr>
        <w:top w:val="none" w:sz="0" w:space="0" w:color="auto"/>
        <w:left w:val="none" w:sz="0" w:space="0" w:color="auto"/>
        <w:bottom w:val="none" w:sz="0" w:space="0" w:color="auto"/>
        <w:right w:val="none" w:sz="0" w:space="0" w:color="auto"/>
      </w:divBdr>
    </w:div>
    <w:div w:id="1951816960">
      <w:bodyDiv w:val="1"/>
      <w:marLeft w:val="0"/>
      <w:marRight w:val="0"/>
      <w:marTop w:val="0"/>
      <w:marBottom w:val="0"/>
      <w:divBdr>
        <w:top w:val="none" w:sz="0" w:space="0" w:color="auto"/>
        <w:left w:val="none" w:sz="0" w:space="0" w:color="auto"/>
        <w:bottom w:val="none" w:sz="0" w:space="0" w:color="auto"/>
        <w:right w:val="none" w:sz="0" w:space="0" w:color="auto"/>
      </w:divBdr>
    </w:div>
    <w:div w:id="1984498958">
      <w:bodyDiv w:val="1"/>
      <w:marLeft w:val="0"/>
      <w:marRight w:val="0"/>
      <w:marTop w:val="0"/>
      <w:marBottom w:val="0"/>
      <w:divBdr>
        <w:top w:val="none" w:sz="0" w:space="0" w:color="auto"/>
        <w:left w:val="none" w:sz="0" w:space="0" w:color="auto"/>
        <w:bottom w:val="none" w:sz="0" w:space="0" w:color="auto"/>
        <w:right w:val="none" w:sz="0" w:space="0" w:color="auto"/>
      </w:divBdr>
    </w:div>
    <w:div w:id="2053996332">
      <w:bodyDiv w:val="1"/>
      <w:marLeft w:val="0"/>
      <w:marRight w:val="0"/>
      <w:marTop w:val="0"/>
      <w:marBottom w:val="0"/>
      <w:divBdr>
        <w:top w:val="none" w:sz="0" w:space="0" w:color="auto"/>
        <w:left w:val="none" w:sz="0" w:space="0" w:color="auto"/>
        <w:bottom w:val="none" w:sz="0" w:space="0" w:color="auto"/>
        <w:right w:val="none" w:sz="0" w:space="0" w:color="auto"/>
      </w:divBdr>
    </w:div>
    <w:div w:id="2063407635">
      <w:bodyDiv w:val="1"/>
      <w:marLeft w:val="0"/>
      <w:marRight w:val="0"/>
      <w:marTop w:val="0"/>
      <w:marBottom w:val="0"/>
      <w:divBdr>
        <w:top w:val="none" w:sz="0" w:space="0" w:color="auto"/>
        <w:left w:val="none" w:sz="0" w:space="0" w:color="auto"/>
        <w:bottom w:val="none" w:sz="0" w:space="0" w:color="auto"/>
        <w:right w:val="none" w:sz="0" w:space="0" w:color="auto"/>
      </w:divBdr>
      <w:divsChild>
        <w:div w:id="1281913143">
          <w:marLeft w:val="0"/>
          <w:marRight w:val="0"/>
          <w:marTop w:val="0"/>
          <w:marBottom w:val="0"/>
          <w:divBdr>
            <w:top w:val="none" w:sz="0" w:space="0" w:color="auto"/>
            <w:left w:val="none" w:sz="0" w:space="0" w:color="auto"/>
            <w:bottom w:val="none" w:sz="0" w:space="0" w:color="auto"/>
            <w:right w:val="none" w:sz="0" w:space="0" w:color="auto"/>
          </w:divBdr>
          <w:divsChild>
            <w:div w:id="72776661">
              <w:marLeft w:val="0"/>
              <w:marRight w:val="0"/>
              <w:marTop w:val="0"/>
              <w:marBottom w:val="0"/>
              <w:divBdr>
                <w:top w:val="none" w:sz="0" w:space="0" w:color="auto"/>
                <w:left w:val="none" w:sz="0" w:space="0" w:color="auto"/>
                <w:bottom w:val="none" w:sz="0" w:space="0" w:color="auto"/>
                <w:right w:val="none" w:sz="0" w:space="0" w:color="auto"/>
              </w:divBdr>
              <w:divsChild>
                <w:div w:id="259263075">
                  <w:marLeft w:val="0"/>
                  <w:marRight w:val="0"/>
                  <w:marTop w:val="0"/>
                  <w:marBottom w:val="0"/>
                  <w:divBdr>
                    <w:top w:val="none" w:sz="0" w:space="0" w:color="auto"/>
                    <w:left w:val="none" w:sz="0" w:space="0" w:color="auto"/>
                    <w:bottom w:val="none" w:sz="0" w:space="0" w:color="auto"/>
                    <w:right w:val="none" w:sz="0" w:space="0" w:color="auto"/>
                  </w:divBdr>
                  <w:divsChild>
                    <w:div w:id="301693154">
                      <w:marLeft w:val="0"/>
                      <w:marRight w:val="0"/>
                      <w:marTop w:val="0"/>
                      <w:marBottom w:val="0"/>
                      <w:divBdr>
                        <w:top w:val="none" w:sz="0" w:space="0" w:color="auto"/>
                        <w:left w:val="none" w:sz="0" w:space="0" w:color="auto"/>
                        <w:bottom w:val="none" w:sz="0" w:space="0" w:color="auto"/>
                        <w:right w:val="none" w:sz="0" w:space="0" w:color="auto"/>
                      </w:divBdr>
                      <w:divsChild>
                        <w:div w:id="560823262">
                          <w:marLeft w:val="0"/>
                          <w:marRight w:val="0"/>
                          <w:marTop w:val="0"/>
                          <w:marBottom w:val="0"/>
                          <w:divBdr>
                            <w:top w:val="none" w:sz="0" w:space="0" w:color="auto"/>
                            <w:left w:val="none" w:sz="0" w:space="0" w:color="auto"/>
                            <w:bottom w:val="none" w:sz="0" w:space="0" w:color="auto"/>
                            <w:right w:val="none" w:sz="0" w:space="0" w:color="auto"/>
                          </w:divBdr>
                          <w:divsChild>
                            <w:div w:id="18420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20</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丰识 张</dc:creator>
  <cp:keywords/>
  <dc:description/>
  <cp:lastModifiedBy>1320610652@qq.com</cp:lastModifiedBy>
  <cp:revision>22</cp:revision>
  <dcterms:created xsi:type="dcterms:W3CDTF">2024-07-14T06:52:00Z</dcterms:created>
  <dcterms:modified xsi:type="dcterms:W3CDTF">2024-07-14T10:25:00Z</dcterms:modified>
</cp:coreProperties>
</file>