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3B69F2DF"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4451F6C3" w14:textId="0213964F" w:rsidR="00C909C8" w:rsidRDefault="00573362">
      <w:pPr>
        <w:pStyle w:val="TOC2"/>
        <w:tabs>
          <w:tab w:val="left" w:pos="880"/>
          <w:tab w:val="right" w:leader="dot" w:pos="9016"/>
        </w:tabs>
        <w:rPr>
          <w:rFonts w:asciiTheme="minorHAnsi" w:hAnsiTheme="minorHAnsi"/>
          <w:caps w:val="0"/>
          <w:noProof/>
          <w:lang w:val="en-GB" w:eastAsia="en-GB"/>
        </w:rPr>
      </w:pPr>
      <w:hyperlink w:anchor="_Toc70368348" w:history="1">
        <w:r w:rsidR="00C909C8" w:rsidRPr="0017443E">
          <w:rPr>
            <w:rStyle w:val="Hyperlink"/>
            <w:noProof/>
            <w14:scene3d>
              <w14:camera w14:prst="orthographicFront"/>
              <w14:lightRig w14:rig="threePt" w14:dir="t">
                <w14:rot w14:lat="0" w14:lon="0" w14:rev="0"/>
              </w14:lightRig>
            </w14:scene3d>
          </w:rPr>
          <w:t>1.1.</w:t>
        </w:r>
        <w:r w:rsidR="00C909C8">
          <w:rPr>
            <w:rFonts w:asciiTheme="minorHAnsi" w:hAnsiTheme="minorHAnsi"/>
            <w:caps w:val="0"/>
            <w:noProof/>
            <w:lang w:val="en-GB" w:eastAsia="en-GB"/>
          </w:rPr>
          <w:tab/>
        </w:r>
        <w:r w:rsidR="00C909C8" w:rsidRPr="0017443E">
          <w:rPr>
            <w:rStyle w:val="Hyperlink"/>
            <w:noProof/>
          </w:rPr>
          <w:t>business case</w:t>
        </w:r>
        <w:r w:rsidR="00C909C8">
          <w:rPr>
            <w:noProof/>
            <w:webHidden/>
          </w:rPr>
          <w:tab/>
        </w:r>
        <w:r w:rsidR="00C909C8">
          <w:rPr>
            <w:noProof/>
            <w:webHidden/>
          </w:rPr>
          <w:fldChar w:fldCharType="begin"/>
        </w:r>
        <w:r w:rsidR="00C909C8">
          <w:rPr>
            <w:noProof/>
            <w:webHidden/>
          </w:rPr>
          <w:instrText xml:space="preserve"> PAGEREF _Toc70368348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1774672A" w14:textId="1AB1FFD7" w:rsidR="00C909C8" w:rsidRDefault="00573362">
      <w:pPr>
        <w:pStyle w:val="TOC2"/>
        <w:tabs>
          <w:tab w:val="left" w:pos="880"/>
          <w:tab w:val="right" w:leader="dot" w:pos="9016"/>
        </w:tabs>
        <w:rPr>
          <w:rFonts w:asciiTheme="minorHAnsi" w:hAnsiTheme="minorHAnsi"/>
          <w:caps w:val="0"/>
          <w:noProof/>
          <w:lang w:val="en-GB" w:eastAsia="en-GB"/>
        </w:rPr>
      </w:pPr>
      <w:hyperlink w:anchor="_Toc70368349" w:history="1">
        <w:r w:rsidR="00C909C8" w:rsidRPr="0017443E">
          <w:rPr>
            <w:rStyle w:val="Hyperlink"/>
            <w:noProof/>
            <w14:scene3d>
              <w14:camera w14:prst="orthographicFront"/>
              <w14:lightRig w14:rig="threePt" w14:dir="t">
                <w14:rot w14:lat="0" w14:lon="0" w14:rev="0"/>
              </w14:lightRig>
            </w14:scene3d>
          </w:rPr>
          <w:t>1.2.</w:t>
        </w:r>
        <w:r w:rsidR="00C909C8">
          <w:rPr>
            <w:rFonts w:asciiTheme="minorHAnsi" w:hAnsiTheme="minorHAnsi"/>
            <w:caps w:val="0"/>
            <w:noProof/>
            <w:lang w:val="en-GB" w:eastAsia="en-GB"/>
          </w:rPr>
          <w:tab/>
        </w:r>
        <w:r w:rsidR="00C909C8" w:rsidRPr="0017443E">
          <w:rPr>
            <w:rStyle w:val="Hyperlink"/>
            <w:noProof/>
          </w:rPr>
          <w:t>Our ProposaL</w:t>
        </w:r>
        <w:r w:rsidR="00C909C8">
          <w:rPr>
            <w:noProof/>
            <w:webHidden/>
          </w:rPr>
          <w:tab/>
        </w:r>
        <w:r w:rsidR="00C909C8">
          <w:rPr>
            <w:noProof/>
            <w:webHidden/>
          </w:rPr>
          <w:fldChar w:fldCharType="begin"/>
        </w:r>
        <w:r w:rsidR="00C909C8">
          <w:rPr>
            <w:noProof/>
            <w:webHidden/>
          </w:rPr>
          <w:instrText xml:space="preserve"> PAGEREF _Toc70368349 \h </w:instrText>
        </w:r>
        <w:r w:rsidR="00C909C8">
          <w:rPr>
            <w:noProof/>
            <w:webHidden/>
          </w:rPr>
        </w:r>
        <w:r w:rsidR="00C909C8">
          <w:rPr>
            <w:noProof/>
            <w:webHidden/>
          </w:rPr>
          <w:fldChar w:fldCharType="separate"/>
        </w:r>
        <w:r w:rsidR="009E0835">
          <w:rPr>
            <w:noProof/>
            <w:webHidden/>
          </w:rPr>
          <w:t>3</w:t>
        </w:r>
        <w:r w:rsidR="00C909C8">
          <w:rPr>
            <w:noProof/>
            <w:webHidden/>
          </w:rPr>
          <w:fldChar w:fldCharType="end"/>
        </w:r>
      </w:hyperlink>
    </w:p>
    <w:p w14:paraId="67A6854E" w14:textId="483A9AB1" w:rsidR="00C909C8" w:rsidRDefault="00573362">
      <w:pPr>
        <w:pStyle w:val="TOC1"/>
        <w:tabs>
          <w:tab w:val="left" w:pos="440"/>
          <w:tab w:val="right" w:leader="dot" w:pos="9016"/>
        </w:tabs>
        <w:rPr>
          <w:rFonts w:asciiTheme="minorHAnsi" w:hAnsiTheme="minorHAnsi"/>
          <w:b w:val="0"/>
          <w:caps w:val="0"/>
          <w:noProof/>
          <w:sz w:val="22"/>
          <w:lang w:val="en-GB" w:eastAsia="en-GB"/>
        </w:rPr>
      </w:pPr>
      <w:hyperlink w:anchor="_Toc70368350" w:history="1">
        <w:r w:rsidR="00C909C8" w:rsidRPr="0017443E">
          <w:rPr>
            <w:rStyle w:val="Hyperlink"/>
            <w:noProof/>
          </w:rPr>
          <w:t>2.</w:t>
        </w:r>
        <w:r w:rsidR="00C909C8">
          <w:rPr>
            <w:rFonts w:asciiTheme="minorHAnsi" w:hAnsiTheme="minorHAnsi"/>
            <w:b w:val="0"/>
            <w:caps w:val="0"/>
            <w:noProof/>
            <w:sz w:val="22"/>
            <w:lang w:val="en-GB" w:eastAsia="en-GB"/>
          </w:rPr>
          <w:tab/>
        </w:r>
        <w:r w:rsidR="00C909C8" w:rsidRPr="0017443E">
          <w:rPr>
            <w:rStyle w:val="Hyperlink"/>
            <w:noProof/>
          </w:rPr>
          <w:t>System Overview</w:t>
        </w:r>
        <w:r w:rsidR="00C909C8">
          <w:rPr>
            <w:noProof/>
            <w:webHidden/>
          </w:rPr>
          <w:tab/>
        </w:r>
        <w:r w:rsidR="00C909C8">
          <w:rPr>
            <w:noProof/>
            <w:webHidden/>
          </w:rPr>
          <w:fldChar w:fldCharType="begin"/>
        </w:r>
        <w:r w:rsidR="00C909C8">
          <w:rPr>
            <w:noProof/>
            <w:webHidden/>
          </w:rPr>
          <w:instrText xml:space="preserve"> PAGEREF _Toc70368350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7A54F360" w14:textId="3323A06B" w:rsidR="00C909C8" w:rsidRDefault="00573362">
      <w:pPr>
        <w:pStyle w:val="TOC2"/>
        <w:tabs>
          <w:tab w:val="left" w:pos="880"/>
          <w:tab w:val="right" w:leader="dot" w:pos="9016"/>
        </w:tabs>
        <w:rPr>
          <w:rFonts w:asciiTheme="minorHAnsi" w:hAnsiTheme="minorHAnsi"/>
          <w:caps w:val="0"/>
          <w:noProof/>
          <w:lang w:val="en-GB" w:eastAsia="en-GB"/>
        </w:rPr>
      </w:pPr>
      <w:hyperlink w:anchor="_Toc70368351" w:history="1">
        <w:r w:rsidR="00C909C8" w:rsidRPr="0017443E">
          <w:rPr>
            <w:rStyle w:val="Hyperlink"/>
            <w:noProof/>
            <w14:scene3d>
              <w14:camera w14:prst="orthographicFront"/>
              <w14:lightRig w14:rig="threePt" w14:dir="t">
                <w14:rot w14:lat="0" w14:lon="0" w14:rev="0"/>
              </w14:lightRig>
            </w14:scene3d>
          </w:rPr>
          <w:t>2.1.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_Toc70368351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28099540" w14:textId="130E48FF" w:rsidR="00C909C8" w:rsidRDefault="00573362">
      <w:pPr>
        <w:pStyle w:val="TOC2"/>
        <w:tabs>
          <w:tab w:val="left" w:pos="880"/>
          <w:tab w:val="right" w:leader="dot" w:pos="9016"/>
        </w:tabs>
        <w:rPr>
          <w:rFonts w:asciiTheme="minorHAnsi" w:hAnsiTheme="minorHAnsi"/>
          <w:caps w:val="0"/>
          <w:noProof/>
          <w:lang w:val="en-GB" w:eastAsia="en-GB"/>
        </w:rPr>
      </w:pPr>
      <w:hyperlink w:anchor="_Toc70368352" w:history="1">
        <w:r w:rsidR="00C909C8" w:rsidRPr="0017443E">
          <w:rPr>
            <w:rStyle w:val="Hyperlink"/>
            <w:noProof/>
            <w14:scene3d>
              <w14:camera w14:prst="orthographicFront"/>
              <w14:lightRig w14:rig="threePt" w14:dir="t">
                <w14:rot w14:lat="0" w14:lon="0" w14:rev="0"/>
              </w14:lightRig>
            </w14:scene3d>
          </w:rPr>
          <w:t>2.2.</w:t>
        </w:r>
        <w:r w:rsidR="00C909C8">
          <w:rPr>
            <w:rFonts w:asciiTheme="minorHAnsi" w:hAnsiTheme="minorHAnsi"/>
            <w:caps w:val="0"/>
            <w:noProof/>
            <w:lang w:val="en-GB" w:eastAsia="en-GB"/>
          </w:rPr>
          <w:tab/>
        </w:r>
        <w:r w:rsidR="00C909C8" w:rsidRPr="0017443E">
          <w:rPr>
            <w:rStyle w:val="Hyperlink"/>
            <w:noProof/>
          </w:rPr>
          <w:t>RPA: NLB Availability checker and abstract summariser</w:t>
        </w:r>
        <w:r w:rsidR="00C909C8">
          <w:rPr>
            <w:noProof/>
            <w:webHidden/>
          </w:rPr>
          <w:tab/>
        </w:r>
        <w:r w:rsidR="00C909C8">
          <w:rPr>
            <w:noProof/>
            <w:webHidden/>
          </w:rPr>
          <w:fldChar w:fldCharType="begin"/>
        </w:r>
        <w:r w:rsidR="00C909C8">
          <w:rPr>
            <w:noProof/>
            <w:webHidden/>
          </w:rPr>
          <w:instrText xml:space="preserve"> PAGEREF _Toc70368352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12AF76F8" w14:textId="489E86AF" w:rsidR="00C909C8" w:rsidRDefault="00573362">
      <w:pPr>
        <w:pStyle w:val="TOC2"/>
        <w:tabs>
          <w:tab w:val="left" w:pos="880"/>
          <w:tab w:val="right" w:leader="dot" w:pos="9016"/>
        </w:tabs>
        <w:rPr>
          <w:rFonts w:asciiTheme="minorHAnsi" w:hAnsiTheme="minorHAnsi"/>
          <w:caps w:val="0"/>
          <w:noProof/>
          <w:lang w:val="en-GB" w:eastAsia="en-GB"/>
        </w:rPr>
      </w:pPr>
      <w:hyperlink w:anchor="_Toc70368353" w:history="1">
        <w:r w:rsidR="00C909C8" w:rsidRPr="0017443E">
          <w:rPr>
            <w:rStyle w:val="Hyperlink"/>
            <w:noProof/>
            <w14:scene3d>
              <w14:camera w14:prst="orthographicFront"/>
              <w14:lightRig w14:rig="threePt" w14:dir="t">
                <w14:rot w14:lat="0" w14:lon="0" w14:rev="0"/>
              </w14:lightRig>
            </w14:scene3d>
          </w:rPr>
          <w:t>2.3.</w:t>
        </w:r>
        <w:r w:rsidR="00C909C8">
          <w:rPr>
            <w:rFonts w:asciiTheme="minorHAnsi" w:hAnsiTheme="minorHAnsi"/>
            <w:caps w:val="0"/>
            <w:noProof/>
            <w:lang w:val="en-GB" w:eastAsia="en-GB"/>
          </w:rPr>
          <w:tab/>
        </w:r>
        <w:r w:rsidR="00C909C8" w:rsidRPr="0017443E">
          <w:rPr>
            <w:rStyle w:val="Hyperlink"/>
            <w:noProof/>
          </w:rPr>
          <w:t>RPA: amazon recommendation system amd intelligent title matcher</w:t>
        </w:r>
        <w:r w:rsidR="00C909C8">
          <w:rPr>
            <w:noProof/>
            <w:webHidden/>
          </w:rPr>
          <w:tab/>
        </w:r>
        <w:r w:rsidR="00C909C8">
          <w:rPr>
            <w:noProof/>
            <w:webHidden/>
          </w:rPr>
          <w:fldChar w:fldCharType="begin"/>
        </w:r>
        <w:r w:rsidR="00C909C8">
          <w:rPr>
            <w:noProof/>
            <w:webHidden/>
          </w:rPr>
          <w:instrText xml:space="preserve"> PAGEREF _Toc70368353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7073BCD7" w14:textId="4D88858A" w:rsidR="00C909C8" w:rsidRDefault="00573362">
      <w:pPr>
        <w:pStyle w:val="TOC2"/>
        <w:tabs>
          <w:tab w:val="left" w:pos="880"/>
          <w:tab w:val="right" w:leader="dot" w:pos="9016"/>
        </w:tabs>
        <w:rPr>
          <w:rFonts w:asciiTheme="minorHAnsi" w:hAnsiTheme="minorHAnsi"/>
          <w:caps w:val="0"/>
          <w:noProof/>
          <w:lang w:val="en-GB" w:eastAsia="en-GB"/>
        </w:rPr>
      </w:pPr>
      <w:hyperlink w:anchor="_Toc70368354" w:history="1">
        <w:r w:rsidR="00C909C8" w:rsidRPr="0017443E">
          <w:rPr>
            <w:rStyle w:val="Hyperlink"/>
            <w:noProof/>
            <w14:scene3d>
              <w14:camera w14:prst="orthographicFront"/>
              <w14:lightRig w14:rig="threePt" w14:dir="t">
                <w14:rot w14:lat="0" w14:lon="0" w14:rev="0"/>
              </w14:lightRig>
            </w14:scene3d>
          </w:rPr>
          <w:t>2.4.</w:t>
        </w:r>
        <w:r w:rsidR="00C909C8">
          <w:rPr>
            <w:rFonts w:asciiTheme="minorHAnsi" w:hAnsiTheme="minorHAnsi"/>
            <w:caps w:val="0"/>
            <w:noProof/>
            <w:lang w:val="en-GB" w:eastAsia="en-GB"/>
          </w:rPr>
          <w:tab/>
        </w:r>
        <w:r w:rsidR="00C909C8" w:rsidRPr="0017443E">
          <w:rPr>
            <w:rStyle w:val="Hyperlink"/>
            <w:noProof/>
          </w:rPr>
          <w:t>RPA: Email agent</w:t>
        </w:r>
        <w:r w:rsidR="00C909C8">
          <w:rPr>
            <w:noProof/>
            <w:webHidden/>
          </w:rPr>
          <w:tab/>
        </w:r>
        <w:r w:rsidR="00C909C8">
          <w:rPr>
            <w:noProof/>
            <w:webHidden/>
          </w:rPr>
          <w:fldChar w:fldCharType="begin"/>
        </w:r>
        <w:r w:rsidR="00C909C8">
          <w:rPr>
            <w:noProof/>
            <w:webHidden/>
          </w:rPr>
          <w:instrText xml:space="preserve"> PAGEREF _Toc70368354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23207F84" w14:textId="57A304EB" w:rsidR="00C909C8" w:rsidRDefault="00573362">
      <w:pPr>
        <w:pStyle w:val="TOC1"/>
        <w:tabs>
          <w:tab w:val="left" w:pos="440"/>
          <w:tab w:val="right" w:leader="dot" w:pos="9016"/>
        </w:tabs>
        <w:rPr>
          <w:rFonts w:asciiTheme="minorHAnsi" w:hAnsiTheme="minorHAnsi"/>
          <w:b w:val="0"/>
          <w:caps w:val="0"/>
          <w:noProof/>
          <w:sz w:val="22"/>
          <w:lang w:val="en-GB" w:eastAsia="en-GB"/>
        </w:rPr>
      </w:pPr>
      <w:hyperlink w:anchor="_Toc70368355" w:history="1">
        <w:r w:rsidR="00C909C8" w:rsidRPr="0017443E">
          <w:rPr>
            <w:rStyle w:val="Hyperlink"/>
            <w:noProof/>
          </w:rPr>
          <w:t>3.</w:t>
        </w:r>
        <w:r w:rsidR="00C909C8">
          <w:rPr>
            <w:rFonts w:asciiTheme="minorHAnsi" w:hAnsiTheme="minorHAnsi"/>
            <w:b w:val="0"/>
            <w:caps w:val="0"/>
            <w:noProof/>
            <w:sz w:val="22"/>
            <w:lang w:val="en-GB" w:eastAsia="en-GB"/>
          </w:rPr>
          <w:tab/>
        </w:r>
        <w:r w:rsidR="00C909C8" w:rsidRPr="0017443E">
          <w:rPr>
            <w:rStyle w:val="Hyperlink"/>
            <w:noProof/>
          </w:rPr>
          <w:t>System IMPLEMENTATION</w:t>
        </w:r>
        <w:r w:rsidR="00C909C8">
          <w:rPr>
            <w:noProof/>
            <w:webHidden/>
          </w:rPr>
          <w:tab/>
        </w:r>
        <w:r w:rsidR="00C909C8">
          <w:rPr>
            <w:noProof/>
            <w:webHidden/>
          </w:rPr>
          <w:fldChar w:fldCharType="begin"/>
        </w:r>
        <w:r w:rsidR="00C909C8">
          <w:rPr>
            <w:noProof/>
            <w:webHidden/>
          </w:rPr>
          <w:instrText xml:space="preserve"> PAGEREF _Toc70368355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30C8A4B9" w14:textId="452561B8" w:rsidR="00C909C8" w:rsidRDefault="00573362">
      <w:pPr>
        <w:pStyle w:val="TOC2"/>
        <w:tabs>
          <w:tab w:val="left" w:pos="880"/>
          <w:tab w:val="right" w:leader="dot" w:pos="9016"/>
        </w:tabs>
        <w:rPr>
          <w:rFonts w:asciiTheme="minorHAnsi" w:hAnsiTheme="minorHAnsi"/>
          <w:caps w:val="0"/>
          <w:noProof/>
          <w:lang w:val="en-GB" w:eastAsia="en-GB"/>
        </w:rPr>
      </w:pPr>
      <w:hyperlink w:anchor="_Toc70368356" w:history="1">
        <w:r w:rsidR="00C909C8" w:rsidRPr="0017443E">
          <w:rPr>
            <w:rStyle w:val="Hyperlink"/>
            <w:noProof/>
            <w14:scene3d>
              <w14:camera w14:prst="orthographicFront"/>
              <w14:lightRig w14:rig="threePt" w14:dir="t">
                <w14:rot w14:lat="0" w14:lon="0" w14:rev="0"/>
              </w14:lightRig>
            </w14:scene3d>
          </w:rPr>
          <w:t>3.1.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_Toc70368356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1C6428C6" w14:textId="38678C2E" w:rsidR="00C909C8" w:rsidRDefault="00573362">
      <w:pPr>
        <w:pStyle w:val="TOC2"/>
        <w:tabs>
          <w:tab w:val="left" w:pos="880"/>
          <w:tab w:val="right" w:leader="dot" w:pos="9016"/>
        </w:tabs>
        <w:rPr>
          <w:rFonts w:asciiTheme="minorHAnsi" w:hAnsiTheme="minorHAnsi"/>
          <w:caps w:val="0"/>
          <w:noProof/>
          <w:lang w:val="en-GB" w:eastAsia="en-GB"/>
        </w:rPr>
      </w:pPr>
      <w:hyperlink w:anchor="_Toc70368357" w:history="1">
        <w:r w:rsidR="00C909C8" w:rsidRPr="0017443E">
          <w:rPr>
            <w:rStyle w:val="Hyperlink"/>
            <w:noProof/>
            <w14:scene3d>
              <w14:camera w14:prst="orthographicFront"/>
              <w14:lightRig w14:rig="threePt" w14:dir="t">
                <w14:rot w14:lat="0" w14:lon="0" w14:rev="0"/>
              </w14:lightRig>
            </w14:scene3d>
          </w:rPr>
          <w:t>3.2.</w:t>
        </w:r>
        <w:r w:rsidR="00C909C8">
          <w:rPr>
            <w:rFonts w:asciiTheme="minorHAnsi" w:hAnsiTheme="minorHAnsi"/>
            <w:caps w:val="0"/>
            <w:noProof/>
            <w:lang w:val="en-GB" w:eastAsia="en-GB"/>
          </w:rPr>
          <w:tab/>
        </w:r>
        <w:r w:rsidR="00C909C8" w:rsidRPr="0017443E">
          <w:rPr>
            <w:rStyle w:val="Hyperlink"/>
            <w:noProof/>
          </w:rPr>
          <w:t>Robotic Process automation</w:t>
        </w:r>
        <w:r w:rsidR="00C909C8">
          <w:rPr>
            <w:noProof/>
            <w:webHidden/>
          </w:rPr>
          <w:tab/>
        </w:r>
        <w:r w:rsidR="00C909C8">
          <w:rPr>
            <w:noProof/>
            <w:webHidden/>
          </w:rPr>
          <w:fldChar w:fldCharType="begin"/>
        </w:r>
        <w:r w:rsidR="00C909C8">
          <w:rPr>
            <w:noProof/>
            <w:webHidden/>
          </w:rPr>
          <w:instrText xml:space="preserve"> PAGEREF _Toc70368357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497CE60E" w14:textId="10449839" w:rsidR="00C909C8" w:rsidRDefault="00573362">
      <w:pPr>
        <w:pStyle w:val="TOC2"/>
        <w:tabs>
          <w:tab w:val="left" w:pos="880"/>
          <w:tab w:val="right" w:leader="dot" w:pos="9016"/>
        </w:tabs>
        <w:rPr>
          <w:rFonts w:asciiTheme="minorHAnsi" w:hAnsiTheme="minorHAnsi"/>
          <w:caps w:val="0"/>
          <w:noProof/>
          <w:lang w:val="en-GB" w:eastAsia="en-GB"/>
        </w:rPr>
      </w:pPr>
      <w:hyperlink w:anchor="_Toc70368358" w:history="1">
        <w:r w:rsidR="00C909C8" w:rsidRPr="0017443E">
          <w:rPr>
            <w:rStyle w:val="Hyperlink"/>
            <w:noProof/>
            <w14:scene3d>
              <w14:camera w14:prst="orthographicFront"/>
              <w14:lightRig w14:rig="threePt" w14:dir="t">
                <w14:rot w14:lat="0" w14:lon="0" w14:rev="0"/>
              </w14:lightRig>
            </w14:scene3d>
          </w:rPr>
          <w:t>3.3.</w:t>
        </w:r>
        <w:r w:rsidR="00C909C8">
          <w:rPr>
            <w:rFonts w:asciiTheme="minorHAnsi" w:hAnsiTheme="minorHAnsi"/>
            <w:caps w:val="0"/>
            <w:noProof/>
            <w:lang w:val="en-GB" w:eastAsia="en-GB"/>
          </w:rPr>
          <w:tab/>
        </w:r>
        <w:r w:rsidR="00C909C8" w:rsidRPr="0017443E">
          <w:rPr>
            <w:rStyle w:val="Hyperlink"/>
            <w:noProof/>
          </w:rPr>
          <w:t>local AI: intelligent title matcher &amp; abstract Summariser</w:t>
        </w:r>
        <w:r w:rsidR="00C909C8">
          <w:rPr>
            <w:noProof/>
            <w:webHidden/>
          </w:rPr>
          <w:tab/>
        </w:r>
        <w:r w:rsidR="00C909C8">
          <w:rPr>
            <w:noProof/>
            <w:webHidden/>
          </w:rPr>
          <w:fldChar w:fldCharType="begin"/>
        </w:r>
        <w:r w:rsidR="00C909C8">
          <w:rPr>
            <w:noProof/>
            <w:webHidden/>
          </w:rPr>
          <w:instrText xml:space="preserve"> PAGEREF _Toc70368358 \h </w:instrText>
        </w:r>
        <w:r w:rsidR="00C909C8">
          <w:rPr>
            <w:noProof/>
            <w:webHidden/>
          </w:rPr>
        </w:r>
        <w:r w:rsidR="00C909C8">
          <w:rPr>
            <w:noProof/>
            <w:webHidden/>
          </w:rPr>
          <w:fldChar w:fldCharType="separate"/>
        </w:r>
        <w:r w:rsidR="009E0835">
          <w:rPr>
            <w:noProof/>
            <w:webHidden/>
          </w:rPr>
          <w:t>8</w:t>
        </w:r>
        <w:r w:rsidR="00C909C8">
          <w:rPr>
            <w:noProof/>
            <w:webHidden/>
          </w:rPr>
          <w:fldChar w:fldCharType="end"/>
        </w:r>
      </w:hyperlink>
    </w:p>
    <w:p w14:paraId="579294C8" w14:textId="6DB91C39" w:rsidR="00C909C8" w:rsidRDefault="00573362">
      <w:pPr>
        <w:pStyle w:val="TOC1"/>
        <w:tabs>
          <w:tab w:val="left" w:pos="440"/>
          <w:tab w:val="right" w:leader="dot" w:pos="9016"/>
        </w:tabs>
        <w:rPr>
          <w:rFonts w:asciiTheme="minorHAnsi" w:hAnsiTheme="minorHAnsi"/>
          <w:b w:val="0"/>
          <w:caps w:val="0"/>
          <w:noProof/>
          <w:sz w:val="22"/>
          <w:lang w:val="en-GB" w:eastAsia="en-GB"/>
        </w:rPr>
      </w:pPr>
      <w:hyperlink w:anchor="_Toc70368359" w:history="1">
        <w:r w:rsidR="00C909C8" w:rsidRPr="0017443E">
          <w:rPr>
            <w:rStyle w:val="Hyperlink"/>
            <w:noProof/>
          </w:rPr>
          <w:t>4.</w:t>
        </w:r>
        <w:r w:rsidR="00C909C8">
          <w:rPr>
            <w:rFonts w:asciiTheme="minorHAnsi" w:hAnsiTheme="minorHAnsi"/>
            <w:b w:val="0"/>
            <w:caps w:val="0"/>
            <w:noProof/>
            <w:sz w:val="22"/>
            <w:lang w:val="en-GB" w:eastAsia="en-GB"/>
          </w:rPr>
          <w:tab/>
        </w:r>
        <w:r w:rsidR="00C909C8" w:rsidRPr="0017443E">
          <w:rPr>
            <w:rStyle w:val="Hyperlink"/>
            <w:noProof/>
          </w:rPr>
          <w:t>conclusion</w:t>
        </w:r>
        <w:r w:rsidR="00C909C8">
          <w:rPr>
            <w:noProof/>
            <w:webHidden/>
          </w:rPr>
          <w:tab/>
        </w:r>
        <w:r w:rsidR="00C909C8">
          <w:rPr>
            <w:noProof/>
            <w:webHidden/>
          </w:rPr>
          <w:fldChar w:fldCharType="begin"/>
        </w:r>
        <w:r w:rsidR="00C909C8">
          <w:rPr>
            <w:noProof/>
            <w:webHidden/>
          </w:rPr>
          <w:instrText xml:space="preserve"> PAGEREF _Toc70368359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2D629380" w14:textId="566B3272" w:rsidR="00C909C8" w:rsidRDefault="00573362">
      <w:pPr>
        <w:pStyle w:val="TOC2"/>
        <w:tabs>
          <w:tab w:val="left" w:pos="880"/>
          <w:tab w:val="right" w:leader="dot" w:pos="9016"/>
        </w:tabs>
        <w:rPr>
          <w:rFonts w:asciiTheme="minorHAnsi" w:hAnsiTheme="minorHAnsi"/>
          <w:caps w:val="0"/>
          <w:noProof/>
          <w:lang w:val="en-GB" w:eastAsia="en-GB"/>
        </w:rPr>
      </w:pPr>
      <w:hyperlink w:anchor="_Toc70368360" w:history="1">
        <w:r w:rsidR="00C909C8" w:rsidRPr="0017443E">
          <w:rPr>
            <w:rStyle w:val="Hyperlink"/>
            <w:noProof/>
            <w14:scene3d>
              <w14:camera w14:prst="orthographicFront"/>
              <w14:lightRig w14:rig="threePt" w14:dir="t">
                <w14:rot w14:lat="0" w14:lon="0" w14:rev="0"/>
              </w14:lightRig>
            </w14:scene3d>
          </w:rPr>
          <w:t>4.1.</w:t>
        </w:r>
        <w:r w:rsidR="00C909C8">
          <w:rPr>
            <w:rFonts w:asciiTheme="minorHAnsi" w:hAnsiTheme="minorHAnsi"/>
            <w:caps w:val="0"/>
            <w:noProof/>
            <w:lang w:val="en-GB" w:eastAsia="en-GB"/>
          </w:rPr>
          <w:tab/>
        </w:r>
        <w:r w:rsidR="00C909C8" w:rsidRPr="0017443E">
          <w:rPr>
            <w:rStyle w:val="Hyperlink"/>
            <w:noProof/>
          </w:rPr>
          <w:t>SUMMary of achievements</w:t>
        </w:r>
        <w:r w:rsidR="00C909C8">
          <w:rPr>
            <w:noProof/>
            <w:webHidden/>
          </w:rPr>
          <w:tab/>
        </w:r>
        <w:r w:rsidR="00C909C8">
          <w:rPr>
            <w:noProof/>
            <w:webHidden/>
          </w:rPr>
          <w:fldChar w:fldCharType="begin"/>
        </w:r>
        <w:r w:rsidR="00C909C8">
          <w:rPr>
            <w:noProof/>
            <w:webHidden/>
          </w:rPr>
          <w:instrText xml:space="preserve"> PAGEREF _Toc70368360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39C15CFB" w14:textId="3364DA33" w:rsidR="00C909C8" w:rsidRDefault="00573362">
      <w:pPr>
        <w:pStyle w:val="TOC2"/>
        <w:tabs>
          <w:tab w:val="left" w:pos="880"/>
          <w:tab w:val="right" w:leader="dot" w:pos="9016"/>
        </w:tabs>
        <w:rPr>
          <w:rFonts w:asciiTheme="minorHAnsi" w:hAnsiTheme="minorHAnsi"/>
          <w:caps w:val="0"/>
          <w:noProof/>
          <w:lang w:val="en-GB" w:eastAsia="en-GB"/>
        </w:rPr>
      </w:pPr>
      <w:hyperlink w:anchor="_Toc70368361" w:history="1">
        <w:r w:rsidR="00C909C8" w:rsidRPr="0017443E">
          <w:rPr>
            <w:rStyle w:val="Hyperlink"/>
            <w:noProof/>
            <w14:scene3d>
              <w14:camera w14:prst="orthographicFront"/>
              <w14:lightRig w14:rig="threePt" w14:dir="t">
                <w14:rot w14:lat="0" w14:lon="0" w14:rev="0"/>
              </w14:lightRig>
            </w14:scene3d>
          </w:rPr>
          <w:t>4.2.</w:t>
        </w:r>
        <w:r w:rsidR="00C909C8">
          <w:rPr>
            <w:rFonts w:asciiTheme="minorHAnsi" w:hAnsiTheme="minorHAnsi"/>
            <w:caps w:val="0"/>
            <w:noProof/>
            <w:lang w:val="en-GB" w:eastAsia="en-GB"/>
          </w:rPr>
          <w:tab/>
        </w:r>
        <w:r w:rsidR="00C909C8" w:rsidRPr="0017443E">
          <w:rPr>
            <w:rStyle w:val="Hyperlink"/>
            <w:noProof/>
          </w:rPr>
          <w:t>Future ImprovementS</w:t>
        </w:r>
        <w:r w:rsidR="00C909C8">
          <w:rPr>
            <w:noProof/>
            <w:webHidden/>
          </w:rPr>
          <w:tab/>
        </w:r>
        <w:r w:rsidR="00C909C8">
          <w:rPr>
            <w:noProof/>
            <w:webHidden/>
          </w:rPr>
          <w:fldChar w:fldCharType="begin"/>
        </w:r>
        <w:r w:rsidR="00C909C8">
          <w:rPr>
            <w:noProof/>
            <w:webHidden/>
          </w:rPr>
          <w:instrText xml:space="preserve"> PAGEREF _Toc70368361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41FF8E1" w14:textId="77777777" w:rsidR="00BF7F85" w:rsidRDefault="00120AC2" w:rsidP="00D75B5B">
      <w:r>
        <w:t>APPENDIX IV:</w:t>
      </w:r>
      <w:r>
        <w:tab/>
        <w:t>SMARTLIBRIRIAN FEATURES AND SCREENSHOTS</w:t>
      </w:r>
    </w:p>
    <w:p w14:paraId="5E92E493" w14:textId="5FF4D3BF" w:rsidR="00964CC0" w:rsidRPr="00D75B5B" w:rsidRDefault="00BF7F85" w:rsidP="00D75B5B">
      <w:r>
        <w:t>APPENDIX V:</w:t>
      </w:r>
      <w:r>
        <w:tab/>
      </w:r>
      <w:r>
        <w:tab/>
        <w:t>INDIVIDUAL PROJECT REPORT</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r w:rsidR="001524E4">
        <w:t>K</w:t>
      </w:r>
      <w:r>
        <w:t>inokuniya,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r w:rsidR="00CE04A2">
        <w:t>SmartLibrarian</w:t>
      </w:r>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2BBFF47F" w:rsidR="002A2302" w:rsidRDefault="002A2302" w:rsidP="002A2302">
      <w:pPr>
        <w:pStyle w:val="Caption"/>
        <w:jc w:val="center"/>
      </w:pPr>
      <w:r>
        <w:t xml:space="preserve">Figure </w:t>
      </w:r>
      <w:r w:rsidR="00573362">
        <w:fldChar w:fldCharType="begin"/>
      </w:r>
      <w:r w:rsidR="00573362">
        <w:instrText xml:space="preserve"> SEQ Figure \* ARABIC </w:instrText>
      </w:r>
      <w:r w:rsidR="00573362">
        <w:fldChar w:fldCharType="separate"/>
      </w:r>
      <w:r w:rsidR="009E0835">
        <w:rPr>
          <w:noProof/>
        </w:rPr>
        <w:t>1</w:t>
      </w:r>
      <w:r w:rsidR="00573362">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ebook market that had a foothold in the ebook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59C93744" w14:textId="095334EF" w:rsidR="006C2EE8" w:rsidRDefault="00CD27C1" w:rsidP="00677BA1">
      <w:r>
        <w:t xml:space="preserve">Most major players in the ebook market seeks to earn revenue by offering ebooks for sale or via a subscription model that offers a spectrum of books for download. The Smart Librarian </w:t>
      </w:r>
      <w:r>
        <w:lastRenderedPageBreak/>
        <w:t xml:space="preserve">seeks to disrupt the market by offering the books for free through the NLB ebooks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r w:rsidR="006C2EE8">
        <w:t>SmartLibrarian</w:t>
      </w:r>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7036A3BE" w:rsidR="00A156EC" w:rsidRDefault="00360B2E" w:rsidP="00360B2E">
      <w:pPr>
        <w:pStyle w:val="Caption"/>
        <w:jc w:val="center"/>
      </w:pPr>
      <w:r>
        <w:t xml:space="preserve">Figure </w:t>
      </w:r>
      <w:r w:rsidR="00573362">
        <w:fldChar w:fldCharType="begin"/>
      </w:r>
      <w:r w:rsidR="00573362">
        <w:instrText xml:space="preserve"> SEQ Figure \* ARABIC </w:instrText>
      </w:r>
      <w:r w:rsidR="00573362">
        <w:fldChar w:fldCharType="separate"/>
      </w:r>
      <w:r w:rsidR="009E0835">
        <w:rPr>
          <w:noProof/>
        </w:rPr>
        <w:t>2</w:t>
      </w:r>
      <w:r w:rsidR="00573362">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ebook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With this email, the user is able to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Dialogflow to enable natural language conversations. </w:t>
      </w:r>
      <w:r w:rsidR="00A10DCD">
        <w:t>As part of our MVP solution, there are currently two custom intents, namely the Welcome</w:t>
      </w:r>
      <w:r w:rsidR="001C09FE">
        <w:t>Intent</w:t>
      </w:r>
      <w:r w:rsidR="00A10DCD">
        <w:t xml:space="preserve"> and GetBookTitleIntent, and one default fallback intent.</w:t>
      </w:r>
      <w:r w:rsidR="00467A49">
        <w:t xml:space="preserve"> When the user first </w:t>
      </w:r>
      <w:r w:rsidR="00120AC2">
        <w:t>activates</w:t>
      </w:r>
      <w:r w:rsidR="00467A49">
        <w:t xml:space="preserve"> the application, the WelcomeIntent will be activated to get </w:t>
      </w:r>
      <w:r w:rsidR="001C09FE">
        <w:t>start the conversation.</w:t>
      </w:r>
    </w:p>
    <w:p w14:paraId="762D007D" w14:textId="0012E220" w:rsidR="001C09FE" w:rsidRDefault="001C09FE" w:rsidP="005C5B46">
      <w:r>
        <w:t xml:space="preserve">After which, the GetBookTitleIntent will be activated to accept book titles as slots. Based on the training phases given, the GetBookTitleIntent can discern the book titles from conversations. </w:t>
      </w:r>
      <w:r w:rsidR="00C07B59">
        <w:t>Follow-up intents from</w:t>
      </w:r>
      <w:r>
        <w:t xml:space="preserve"> GetBookTitleintent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such as ebook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The user is able to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similar </w:t>
      </w:r>
      <w:r w:rsidR="00DD0D95">
        <w:t>to</w:t>
      </w:r>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GenSim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ie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573362"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transformers based NLP model called BERT provides a significant improvement on conventional approaches such as TextRank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Note, since these pre-trained Bert’s Summarizer &amp; Gensim’s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70368360"/>
      <w:bookmarkStart w:id="20" w:name="_Toc40015447"/>
      <w:r>
        <w:t>SUMMary of achievements</w:t>
      </w:r>
      <w:bookmarkEnd w:id="19"/>
    </w:p>
    <w:p w14:paraId="21991022" w14:textId="3508E75D" w:rsidR="00795736" w:rsidRDefault="00795736" w:rsidP="00493A7C">
      <w:r>
        <w:t>I</w:t>
      </w:r>
      <w:r w:rsidR="00493A7C">
        <w:t>ntegrated with Google Assistant and Dialogflow</w:t>
      </w:r>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Firstly, the current solution involves multiple steps of setting up before the solution is ready for use. This can be improved on by further development to integrate the various functions such as ngrok and DialogFlow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Thirdly, a response back from the chatbot on the summary of search results would complement the email with more details. This function is not viable with Google DialogFlow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No.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Smart Librarian is an Intelligent Book Borrowing System that can check for the availability of the books with our National Library Board (NLB) so it can be borrowed for free and also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The goal of the project will be to deliver a Minimum Viable Product (MVP) of our Intelligent Book Borrowing System, SmartLibrarian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On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he Availability And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he Users On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Resource Requirements (please list Hardware, Software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Robotic Process Automation: TagUI</w:t>
            </w:r>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Pertained machine learning models: Gensim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Dialogflow</w:t>
            </w:r>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TagUI</w:t>
            </w:r>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RPA Robot implemented using TagUI</w:t>
            </w:r>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r w:rsidR="003B41DD">
              <w:rPr>
                <w:rFonts w:cstheme="minorHAnsi"/>
              </w:rPr>
              <w:t xml:space="preserve">GenSim Word@Vec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Clone Github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“DialogFlow”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Dialogflow,</w:t>
      </w:r>
      <w:r>
        <w:t xml:space="preserve"> and not the credentials provided, import SmartLibrarian agent through the zip file provided in Github</w:t>
      </w:r>
      <w:r w:rsidR="00DD0D95">
        <w:t xml:space="preserve"> into Dialogflow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r>
        <w:t xml:space="preserve">DialogFlow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r w:rsidR="00DD0D95">
        <w:t>D</w:t>
      </w:r>
      <w:r>
        <w:t>ialogflow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mail account using tagui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r w:rsidR="00DD0D95">
        <w:t>D</w:t>
      </w:r>
      <w:r>
        <w:t xml:space="preserve">ialogflow </w:t>
      </w:r>
      <w:r w:rsidR="008A410C">
        <w:t>fulfilment. Press save.</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r>
        <w:t>SmartLibrarian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Try it out using DialogFlow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“DialogFlow”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r w:rsidRPr="00053B40">
                              <w:rPr>
                                <w:sz w:val="18"/>
                                <w:szCs w:val="18"/>
                              </w:rPr>
                              <w:t>SmartLibrarian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r w:rsidRPr="00053B40">
                        <w:rPr>
                          <w:sz w:val="18"/>
                          <w:szCs w:val="18"/>
                        </w:rPr>
                        <w:t>SmartLibrarian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If another request is triggered while the first enquiry is ongoing data acquisition, SmartLibrarian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If another request is triggered while the first enquiry is ongoing data acquisition, SmartLibrarian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70D0E389" w14:textId="77777777" w:rsidR="00B00F2C" w:rsidRDefault="00B00F2C" w:rsidP="00053B40">
      <w:pPr>
        <w:shd w:val="clear" w:color="auto" w:fill="FFFFFF"/>
        <w:spacing w:before="60" w:after="100" w:afterAutospacing="1" w:line="240" w:lineRule="auto"/>
        <w:jc w:val="left"/>
        <w:sectPr w:rsidR="00B00F2C" w:rsidSect="00053B40">
          <w:pgSz w:w="16838" w:h="11906" w:orient="landscape"/>
          <w:pgMar w:top="1440" w:right="1440" w:bottom="1440" w:left="1440" w:header="708" w:footer="708" w:gutter="0"/>
          <w:cols w:space="708"/>
          <w:docGrid w:linePitch="360"/>
        </w:sectPr>
      </w:pPr>
    </w:p>
    <w:p w14:paraId="09C207B9" w14:textId="239F7095" w:rsidR="00B00F2C" w:rsidRDefault="00B00F2C" w:rsidP="00B00F2C">
      <w:pPr>
        <w:jc w:val="left"/>
        <w:rPr>
          <w:b/>
          <w:caps/>
          <w:sz w:val="32"/>
          <w:szCs w:val="32"/>
        </w:rPr>
      </w:pPr>
      <w:r>
        <w:rPr>
          <w:b/>
          <w:caps/>
          <w:sz w:val="32"/>
          <w:szCs w:val="32"/>
        </w:rPr>
        <w:lastRenderedPageBreak/>
        <w:t>Appendix IV: INDIVIDUAL PROJECT REPORT</w:t>
      </w:r>
    </w:p>
    <w:p w14:paraId="2D9C3886" w14:textId="51562ECE" w:rsidR="00B00F2C" w:rsidRPr="00A60B24" w:rsidRDefault="00B00F2C" w:rsidP="00B00F2C">
      <w:pPr>
        <w:rPr>
          <w:b/>
          <w:bCs/>
        </w:rPr>
      </w:pPr>
      <w:r w:rsidRPr="00A60B24">
        <w:rPr>
          <w:b/>
          <w:bCs/>
        </w:rPr>
        <w:t>Yang Jieshen</w:t>
      </w:r>
    </w:p>
    <w:p w14:paraId="4EEE2CC2" w14:textId="77777777" w:rsidR="00C2477A" w:rsidRDefault="00C2477A" w:rsidP="00B00F2C">
      <w:r>
        <w:t xml:space="preserve">This project started off as trying to do an RPA program to book facilities or systems but morphed into a book borrowing system. I had participated in the idea development and feasibility of the project. </w:t>
      </w:r>
    </w:p>
    <w:p w14:paraId="724E859A" w14:textId="1A2230F8" w:rsidR="00B00F2C" w:rsidRDefault="00C2477A" w:rsidP="00B00F2C">
      <w:r>
        <w:t xml:space="preserve">After the division of work, I was the main focal to implement Google Dialogflow and setting up the whole user interface with Google Assistant. I had designed the intent </w:t>
      </w:r>
      <w:r w:rsidR="00537643">
        <w:t>identification</w:t>
      </w:r>
      <w:r>
        <w:t>, user interfacing flow, responses</w:t>
      </w:r>
      <w:r w:rsidR="00537643">
        <w:t xml:space="preserve"> and the webhook to interfacing Google Dialogflow with the Python code</w:t>
      </w:r>
      <w:r>
        <w:t>. After which, I took on the role of interfacing the webhook to the RPA. I had designed and coded the RPA function that interfaces with the NLB, Amazon and Email modules. This transited into the end to end testing of the Smart Librarian agent from request through Google Assistant, all the way until the email is composed and sent.</w:t>
      </w:r>
    </w:p>
    <w:p w14:paraId="16295D3B" w14:textId="7736B8AE" w:rsidR="00C2477A" w:rsidRDefault="00C2477A" w:rsidP="00B00F2C">
      <w:r>
        <w:t xml:space="preserve">For the report, I had captured user case demos for the Smart Librarian on the actual device and wrote up the installation and user guide. I had also written up the segment on future improvements for the agent. </w:t>
      </w:r>
    </w:p>
    <w:p w14:paraId="0957D025" w14:textId="1DA1488A" w:rsidR="00C2477A" w:rsidRDefault="00C2477A" w:rsidP="00B00F2C">
      <w:r>
        <w:t>As for the video, I took on the full recording of the promotional video to display the use case and the marketing pitch for the agent. As for the system architecture video</w:t>
      </w:r>
      <w:r w:rsidR="004305E4">
        <w:t>, besides preparing the conversational UI and email agent slides</w:t>
      </w:r>
      <w:r>
        <w:t xml:space="preserve">, I had recorded for the intro and </w:t>
      </w:r>
      <w:r w:rsidR="004305E4">
        <w:t>the explanation</w:t>
      </w:r>
      <w:r>
        <w:t xml:space="preserve"> </w:t>
      </w:r>
      <w:r w:rsidR="004305E4">
        <w:t xml:space="preserve">of the </w:t>
      </w:r>
      <w:r>
        <w:t>overall system architecture.</w:t>
      </w:r>
    </w:p>
    <w:p w14:paraId="1D28FE77" w14:textId="3E82D0ED" w:rsidR="00C129B4" w:rsidRDefault="00C129B4" w:rsidP="00B00F2C">
      <w:r>
        <w:t xml:space="preserve">The most practical knowledge learned through this module is on how to code using Tagui, learning about </w:t>
      </w:r>
      <w:r w:rsidR="00DB5B24">
        <w:t>XP</w:t>
      </w:r>
      <w:r>
        <w:t xml:space="preserve">ath and to manipulate simple tasks through an agent. </w:t>
      </w:r>
      <w:r w:rsidR="00DB5B24">
        <w:t>Besides that, the added understanding of RPA vs IPA will greatly help in automation and digitizing tasks in the future, which is what my company is advocating and moving towards.</w:t>
      </w:r>
      <w:r w:rsidR="00D041D9">
        <w:t xml:space="preserve"> Knowing how to properly identify what can benefit from RPA and the strategy to implement will enable more effective propagation of RPA usage and adoption in the company. Also, m</w:t>
      </w:r>
      <w:r w:rsidR="00432EEB">
        <w:t xml:space="preserve">y company is pushing the use of UIPath, which is timely </w:t>
      </w:r>
      <w:r w:rsidR="00CC6474">
        <w:t>with</w:t>
      </w:r>
      <w:r w:rsidR="00432EEB">
        <w:t xml:space="preserve"> the knowledge acquired during the course. </w:t>
      </w:r>
    </w:p>
    <w:p w14:paraId="306631F4" w14:textId="31D2F7D2" w:rsidR="00C2477A" w:rsidRDefault="00432EEB" w:rsidP="00B00F2C">
      <w:r>
        <w:t>I have applied the skills I learned in RPA to do some daily reporting, which included capturing information from a website and sending an informative email. Other areas which I am exploring includes automated downloading of software version for printer testing, automated sending of print jobs to printers to lower manual intervention and errors.</w:t>
      </w:r>
      <w:r w:rsidR="00D041D9">
        <w:t xml:space="preserve"> Another area which I intend to influence is the mindset of RPA and the ability for an individual to remove manual repetitive tasks. </w:t>
      </w:r>
    </w:p>
    <w:p w14:paraId="36AEB7FB" w14:textId="572B5943" w:rsidR="00B00F2C" w:rsidRDefault="00B00F2C" w:rsidP="00B00F2C">
      <w:pPr>
        <w:jc w:val="left"/>
        <w:rPr>
          <w:b/>
          <w:caps/>
          <w:sz w:val="32"/>
          <w:szCs w:val="32"/>
        </w:rPr>
      </w:pPr>
    </w:p>
    <w:p w14:paraId="3D518346" w14:textId="24482535" w:rsidR="00F95823" w:rsidRDefault="00F95823">
      <w:pPr>
        <w:jc w:val="left"/>
      </w:pPr>
      <w:r>
        <w:br w:type="page"/>
      </w:r>
    </w:p>
    <w:p w14:paraId="5D35B5C2" w14:textId="2403106A" w:rsidR="00F95823" w:rsidRPr="00A60B24" w:rsidRDefault="00F95823" w:rsidP="00F95823">
      <w:pPr>
        <w:rPr>
          <w:b/>
          <w:bCs/>
        </w:rPr>
      </w:pPr>
      <w:r>
        <w:rPr>
          <w:b/>
          <w:bCs/>
        </w:rPr>
        <w:lastRenderedPageBreak/>
        <w:t>Nirav Parikh</w:t>
      </w:r>
    </w:p>
    <w:p w14:paraId="2E7C889B" w14:textId="5ED5B365" w:rsidR="00F95823" w:rsidRDefault="00F95823" w:rsidP="00F95823">
      <w:r>
        <w:t xml:space="preserve">My going in objective for this project was to explore HyperAutomation – combining Machine Learning (ML) with Robotic Process Automation (RPA). There was also keen interest in the team to explore the integration of Intelligent Agents (IA) with RPA. After discussing several options, we as a team gravitated towards the current project of the Smart Library Assistant, and we scoped the MVP to allow for us to experiment &amp; integrate AI, RPA &amp; ML. </w:t>
      </w:r>
    </w:p>
    <w:p w14:paraId="7042028A" w14:textId="77777777" w:rsidR="0008183B" w:rsidRDefault="00F95823" w:rsidP="00F95823">
      <w:r>
        <w:t xml:space="preserve">While the entire team was involved in the ideation &amp; flow design, we then split the work amongst ourselves aligned to our areas of interest. My main area of contribution was </w:t>
      </w:r>
      <w:r w:rsidR="0008183B">
        <w:t xml:space="preserve">to design, develop &amp; integrate our two Machine Learning modules with the IA/RPA agent. We had two key requirements for which we leveraged ML. </w:t>
      </w:r>
    </w:p>
    <w:p w14:paraId="67531FA8" w14:textId="0B107D95" w:rsidR="00F95823" w:rsidRDefault="0008183B" w:rsidP="00F95823">
      <w:r>
        <w:t xml:space="preserve">The first requirement was the INTELLIGENT TITLE MATCHER – the ability to find the best matching titles among the several retieved by our RPA from NLB &amp; Amazon to find the one that was the closest match to the user requested title. As a simple string search would not suffice, I researched and used the Word Vector approach to extract the deeper semantic meanings and compare these title vectors to find the best match. </w:t>
      </w:r>
    </w:p>
    <w:p w14:paraId="7F448771" w14:textId="66D19206" w:rsidR="0008183B" w:rsidRDefault="0008183B" w:rsidP="00F95823">
      <w:r>
        <w:t xml:space="preserve">The second requirement was the ABSTRACT SUMARIZER – the ability to extract the most relevant phrases from the book abstracts retrieved from NLB &amp; Amazon and to create a punchline sentence to capture the user’s interest. Here I leveraged the BERT pre-trained module that I </w:t>
      </w:r>
      <w:r w:rsidR="00804FB5">
        <w:t xml:space="preserve">had learned at a workplace project and adapted it by training it on a different corpus (Google News in this case) for this project. It was very satisfying to see the ability to port models across different usecases by training them differently.  </w:t>
      </w:r>
    </w:p>
    <w:p w14:paraId="2576E6D0" w14:textId="288E2B43" w:rsidR="00F95823" w:rsidRDefault="00F95823" w:rsidP="00F95823">
      <w:r>
        <w:t xml:space="preserve">For the report, I </w:t>
      </w:r>
      <w:r w:rsidR="00804FB5">
        <w:t xml:space="preserve">wrote up the sections on the ML modules with details on the rationale, approach and implementation of these modules and how they can be integrated with the Intelligent Agent &amp; Robotic Process Automation to create HYPERAUTOMATION solutions.  For the </w:t>
      </w:r>
      <w:r>
        <w:t>video</w:t>
      </w:r>
      <w:r w:rsidR="00804FB5">
        <w:t>s</w:t>
      </w:r>
      <w:r>
        <w:t xml:space="preserve">, </w:t>
      </w:r>
      <w:r w:rsidR="00804FB5">
        <w:t xml:space="preserve">I prepared the slides on my contributions as well the final wrap up slide of the GMAIL integration to send the email to users. I provided the voice over narrations for these slides too. </w:t>
      </w:r>
    </w:p>
    <w:p w14:paraId="5D816EAF" w14:textId="7CA09A18" w:rsidR="00F95823" w:rsidRDefault="00F95823" w:rsidP="00F95823">
      <w:r>
        <w:t xml:space="preserve">The most practical knowledge learned through this module is </w:t>
      </w:r>
      <w:r w:rsidR="00804FB5">
        <w:t xml:space="preserve">the power of integrating the various AI components to create a smart solution that is comprehensive but seamless to the user. At my workplace we have started exploring RPA in our back-office processing tasks and my personal interest in leveraging Machine Learning will now help me explore &amp; integrate </w:t>
      </w:r>
      <w:r w:rsidR="002C25BC">
        <w:t xml:space="preserve">my solutions with the </w:t>
      </w:r>
      <w:r w:rsidR="00804FB5">
        <w:t xml:space="preserve">RPA </w:t>
      </w:r>
      <w:r w:rsidR="002C25BC">
        <w:t>implementations. I also benefited from learning about UIPath which is what we use at my workplace and will help me explore other process’ that we could automate using RPA.</w:t>
      </w:r>
      <w:r>
        <w:t xml:space="preserve"> </w:t>
      </w:r>
      <w:r w:rsidR="002C25BC">
        <w:t xml:space="preserve">Google DialogFlow is also something that I intend to explore as a interactive conversational UI for interacting with our traders. </w:t>
      </w:r>
    </w:p>
    <w:p w14:paraId="49802776" w14:textId="7162B010" w:rsidR="00F95823" w:rsidRDefault="002C25BC" w:rsidP="00F95823">
      <w:r>
        <w:t xml:space="preserve">Overall, I am glad to have had the opportunity work on this project and explore these technologies in detail. I am very grateful to my team mates Jie Shen &amp; Wei Cheng – they are great enthusiastic partners and we collaborated seamlessly across the different modules and with minimum friction towards developing this solution.  Many thanks! </w:t>
      </w:r>
    </w:p>
    <w:p w14:paraId="7EC81760" w14:textId="64B41FF9" w:rsidR="00D029F0" w:rsidRDefault="00D029F0">
      <w:pPr>
        <w:jc w:val="left"/>
      </w:pPr>
      <w:r>
        <w:br w:type="page"/>
      </w:r>
    </w:p>
    <w:p w14:paraId="5F4333A9" w14:textId="7CA8B80F" w:rsidR="00EC7B76" w:rsidRDefault="00D029F0" w:rsidP="00D029F0">
      <w:pPr>
        <w:rPr>
          <w:b/>
          <w:bCs/>
        </w:rPr>
      </w:pPr>
      <w:r>
        <w:rPr>
          <w:b/>
          <w:bCs/>
        </w:rPr>
        <w:lastRenderedPageBreak/>
        <w:t>Onn Wei Cheng</w:t>
      </w:r>
    </w:p>
    <w:p w14:paraId="2A966C4C" w14:textId="40E1868F" w:rsidR="00D029F0" w:rsidRDefault="00D029F0" w:rsidP="00D029F0">
      <w:r w:rsidRPr="00D029F0">
        <w:t>Every effective learning process requires 3 different portions – Learning through lessons (10), learning through execution (70) and learning through feedback (20). My objective going into the project is to make use of the project to understand more about RPA through the execution during the project and the feedback from my teammates and lecturers.</w:t>
      </w:r>
    </w:p>
    <w:p w14:paraId="028F649D" w14:textId="6EDD4100" w:rsidR="005B6EA7" w:rsidRPr="00D029F0" w:rsidRDefault="005B6EA7" w:rsidP="00D029F0">
      <w:r>
        <w:t>We discussed many different options for our project and finally decided to work on a book borrowing system that is able to check the availability of books and the give recommendations and the next books to read.</w:t>
      </w:r>
    </w:p>
    <w:p w14:paraId="1DFF0062" w14:textId="4781007D" w:rsidR="00D029F0" w:rsidRDefault="00D029F0" w:rsidP="00D029F0">
      <w:r w:rsidRPr="00D029F0">
        <w:t>For the implementation of the project, I worked on the RPA portions of the code. Specifically on the implementation of the NLB Availability Checker and Amazon Recommendation System</w:t>
      </w:r>
      <w:r w:rsidR="005B6EA7">
        <w:t xml:space="preserve">. </w:t>
      </w:r>
      <w:r w:rsidRPr="00D029F0">
        <w:t>In additional to the implementation,</w:t>
      </w:r>
      <w:r w:rsidR="005B6EA7">
        <w:t xml:space="preserve"> I</w:t>
      </w:r>
      <w:r w:rsidRPr="00D029F0">
        <w:t xml:space="preserve"> worked </w:t>
      </w:r>
      <w:r w:rsidR="005B6EA7">
        <w:t>on the business case, RPA and some general sections of the report. For the videos, I worked the on design and format of content for the promotional video, while also taking the responsibility of the sections that I have implemented for video for system architecture.</w:t>
      </w:r>
    </w:p>
    <w:p w14:paraId="5F423037" w14:textId="7A4D5AD3" w:rsidR="00E943AD" w:rsidRPr="00E943AD" w:rsidRDefault="00E943AD" w:rsidP="00E943AD">
      <w:r w:rsidRPr="00E943AD">
        <w:t>As I worked on the RPA portion of the code</w:t>
      </w:r>
      <w:r>
        <w:t>,</w:t>
      </w:r>
      <w:r w:rsidRPr="00E943AD">
        <w:t xml:space="preserve"> I got to learn the many nitty gritty and nuances about the usage of xpath and UI Tag. On top this, the feedback from teammates and the tips given by CK got me more aware about the handling of exceptions when running RPAs. All in all, the project came together nicely with the lessons in class for a good learning of RPA usage and tools.</w:t>
      </w:r>
    </w:p>
    <w:p w14:paraId="19AEB972" w14:textId="78B7094B" w:rsidR="00FF5B11" w:rsidRPr="00E943AD" w:rsidRDefault="00E943AD" w:rsidP="00E943AD">
      <w:r w:rsidRPr="00E943AD">
        <w:t>Beside understanding RPA, I also got a better appreciation of the usage of intelligent systems with RPA. For example, due to the differences in search algorithms and the naming convention of book titles between NLB site and amazon.com, the book titles are not ordered the same way between the 2 websites. The usage of intelligent system can be an implementation of title comparison using simple word comparisons but also can be made more complex by developing a system to understand the portions of the title that is more relevant to decide if books are similar (Harry Potter and the Goblet of Fire vs Harry Potter and the Goblet of Fire (4</w:t>
      </w:r>
      <w:r w:rsidRPr="00E943AD">
        <w:rPr>
          <w:vertAlign w:val="superscript"/>
        </w:rPr>
        <w:t>th</w:t>
      </w:r>
      <w:r w:rsidRPr="00E943AD">
        <w:t xml:space="preserve"> Book) 1</w:t>
      </w:r>
      <w:r w:rsidRPr="00E943AD">
        <w:rPr>
          <w:vertAlign w:val="superscript"/>
        </w:rPr>
        <w:t>st</w:t>
      </w:r>
      <w:r w:rsidRPr="00E943AD">
        <w:t xml:space="preserve"> Edition).</w:t>
      </w:r>
      <w:r w:rsidR="00FF5B11">
        <w:t xml:space="preserve"> Of course, the choice that was eventually made for the project is a balance between the accuracy of the solution and time that we had to explore various solutions.</w:t>
      </w:r>
    </w:p>
    <w:p w14:paraId="6767595C" w14:textId="14B9A989" w:rsidR="004733DB" w:rsidRDefault="00FF5B11" w:rsidP="00D029F0">
      <w:r>
        <w:t>In my current workplace</w:t>
      </w:r>
      <w:r w:rsidRPr="00FF5B11">
        <w:t>, there are many tasks that are</w:t>
      </w:r>
      <w:r>
        <w:t xml:space="preserve"> very</w:t>
      </w:r>
      <w:r w:rsidRPr="00FF5B11">
        <w:t xml:space="preserve"> manual but are of little </w:t>
      </w:r>
      <w:r>
        <w:t xml:space="preserve">added </w:t>
      </w:r>
      <w:r w:rsidRPr="00FF5B11">
        <w:t>value. Th</w:t>
      </w:r>
      <w:r>
        <w:t>e</w:t>
      </w:r>
      <w:r w:rsidRPr="00FF5B11">
        <w:t>s</w:t>
      </w:r>
      <w:r>
        <w:t>e</w:t>
      </w:r>
      <w:r w:rsidRPr="00FF5B11">
        <w:t xml:space="preserve"> include copying reports from one system to another</w:t>
      </w:r>
      <w:r>
        <w:t xml:space="preserve"> and</w:t>
      </w:r>
      <w:r w:rsidRPr="00FF5B11">
        <w:t xml:space="preserve"> keying similar numbers into multiple systems. The RPA techniques that are learnt during this course will be helpful</w:t>
      </w:r>
      <w:r>
        <w:t xml:space="preserve"> in identifying the areas that can automated by RPA without requiring system integration. W</w:t>
      </w:r>
      <w:r w:rsidR="004733DB">
        <w:t>e are intending to start a new project to reduce the manual work that is brought about by a new system that is implemented with great benefits, but also with problems with legacy systems.</w:t>
      </w:r>
    </w:p>
    <w:p w14:paraId="6A30BAF0" w14:textId="31A9A6FD" w:rsidR="005B6EA7" w:rsidRPr="00D029F0" w:rsidRDefault="00FF5B11" w:rsidP="00D029F0">
      <w:r>
        <w:t xml:space="preserve"> </w:t>
      </w:r>
    </w:p>
    <w:sectPr w:rsidR="005B6EA7" w:rsidRPr="00D029F0" w:rsidSect="00B00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13C86" w14:textId="77777777" w:rsidR="00573362" w:rsidRDefault="00573362" w:rsidP="00E07FA4">
      <w:pPr>
        <w:spacing w:after="0" w:line="240" w:lineRule="auto"/>
      </w:pPr>
      <w:r>
        <w:separator/>
      </w:r>
    </w:p>
  </w:endnote>
  <w:endnote w:type="continuationSeparator" w:id="0">
    <w:p w14:paraId="75E785C6" w14:textId="77777777" w:rsidR="00573362" w:rsidRDefault="00573362"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5C93" w14:textId="77777777" w:rsidR="00573362" w:rsidRDefault="00573362" w:rsidP="00E07FA4">
      <w:pPr>
        <w:spacing w:after="0" w:line="240" w:lineRule="auto"/>
      </w:pPr>
      <w:r>
        <w:separator/>
      </w:r>
    </w:p>
  </w:footnote>
  <w:footnote w:type="continuationSeparator" w:id="0">
    <w:p w14:paraId="6C753773" w14:textId="77777777" w:rsidR="00573362" w:rsidRDefault="00573362"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qgUA+5pN5C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C7A3A"/>
    <w:rsid w:val="000D21C0"/>
    <w:rsid w:val="000D2484"/>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25BC"/>
    <w:rsid w:val="002C5844"/>
    <w:rsid w:val="002D2BFE"/>
    <w:rsid w:val="002D4B08"/>
    <w:rsid w:val="002D73D7"/>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05E4"/>
    <w:rsid w:val="004313A2"/>
    <w:rsid w:val="00431416"/>
    <w:rsid w:val="004323AD"/>
    <w:rsid w:val="00432EEB"/>
    <w:rsid w:val="00433AD9"/>
    <w:rsid w:val="00434920"/>
    <w:rsid w:val="00434ABE"/>
    <w:rsid w:val="0043790A"/>
    <w:rsid w:val="00443E94"/>
    <w:rsid w:val="00452CBA"/>
    <w:rsid w:val="004609D9"/>
    <w:rsid w:val="00467A49"/>
    <w:rsid w:val="004733DB"/>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B95"/>
    <w:rsid w:val="00596547"/>
    <w:rsid w:val="005A533D"/>
    <w:rsid w:val="005A6395"/>
    <w:rsid w:val="005B38D6"/>
    <w:rsid w:val="005B6EA7"/>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19D"/>
    <w:rsid w:val="00D81C11"/>
    <w:rsid w:val="00D81DAE"/>
    <w:rsid w:val="00D87258"/>
    <w:rsid w:val="00DA01B6"/>
    <w:rsid w:val="00DA2BCF"/>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43AD"/>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19</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156</cp:revision>
  <cp:lastPrinted>2021-04-27T15:46:00Z</cp:lastPrinted>
  <dcterms:created xsi:type="dcterms:W3CDTF">2021-04-19T14:19:00Z</dcterms:created>
  <dcterms:modified xsi:type="dcterms:W3CDTF">2021-05-01T14:59:00Z</dcterms:modified>
</cp:coreProperties>
</file>