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4"/>
        </w:rPr>
        <w:t>PROOF OF CONCEPT (POC) &amp; DEVELOPMENT PROPOSAL</w:t>
        <w:br/>
      </w:r>
      <w:r>
        <w:rPr>
          <w:b/>
          <w:color w:val="1E3A8A"/>
          <w:sz w:val="44"/>
        </w:rPr>
        <w:t>LUTHER CORP CYBERSECURITY DEFENCE SYSTEM</w:t>
        <w:br/>
      </w:r>
      <w:r>
        <w:rPr>
          <w:i/>
          <w:color w:val="64748B"/>
          <w:sz w:val="28"/>
        </w:rPr>
        <w:t>Custom Software Engineering and Implementation Blueprint</w:t>
        <w:br/>
      </w:r>
    </w:p>
    <w:p>
      <w:pPr>
        <w:jc w:val="center"/>
      </w:pPr>
      <w:r>
        <w:t>Document Version: 1.0</w:t>
        <w:br/>
      </w:r>
      <w:r>
        <w:t>Estimated Budget: $40,000.00 USD</w:t>
        <w:br/>
      </w:r>
      <w:r>
        <w:t>Development Timeline: 16 Weeks</w:t>
        <w:br/>
      </w:r>
      <w:r>
        <w:t>Proposal Type: FULL</w:t>
        <w:br/>
      </w:r>
    </w:p>
    <w:p/>
    <w:p>
      <w:pPr>
        <w:spacing w:before="360" w:after="120"/>
      </w:pPr>
      <w:r>
        <w:rPr>
          <w:b/>
          <w:color w:val="1E3A8A"/>
          <w:sz w:val="30"/>
        </w:rPr>
        <w:t>1. Executive Summary</w:t>
      </w:r>
    </w:p>
    <w:p>
      <w:pPr>
        <w:pStyle w:val="ListBullet"/>
      </w:pPr>
      <w:r>
        <w:t>The Luther Corp Cybersecurity Defence System aims to provide a comprehensive defence against cyber threats, leveraging advanced technologies to safeguard against potential digital attacks.</w:t>
      </w:r>
    </w:p>
    <w:p>
      <w:pPr>
        <w:pStyle w:val="ListBullet"/>
      </w:pPr>
      <w:r>
        <w:t>The proposed solution will utilize a combination of React, Node, Express, and MongoDB to ensure a robust and scalable system.</w:t>
      </w:r>
    </w:p>
    <w:p>
      <w:pPr>
        <w:pStyle w:val="ListBullet"/>
      </w:pPr>
      <w:r>
        <w:t>Artificial Intelligence (AI) and Machine Learning (ML) will be integrated to enhance threat detection and incident response capabilities.</w:t>
      </w:r>
    </w:p>
    <w:p>
      <w:pPr>
        <w:pStyle w:val="ListBullet"/>
      </w:pPr>
      <w:r>
        <w:t>The system will be designed with high-level scalability, security, and hosting considerations to ensure the protection of sensitive data.</w:t>
      </w:r>
    </w:p>
    <w:p>
      <w:pPr>
        <w:pStyle w:val="ListBullet"/>
      </w:pPr>
      <w:r>
        <w:t>The expected business outcomes include improved incident response times, reduced risk of data breaches, and enhanced overall cybersecurity posture.</w:t>
      </w:r>
    </w:p>
    <w:p>
      <w:pPr>
        <w:pStyle w:val="ListBullet"/>
      </w:pPr>
      <w:r>
        <w:t>The system will be deployed on Amazon Web Services (AWS) with API Gateway, Lambda, and S3 to ensure high availability and reliability.</w:t>
      </w:r>
    </w:p>
    <w:p>
      <w:pPr>
        <w:pStyle w:val="ListBullet"/>
      </w:pPr>
      <w:r>
        <w:t>The proposed solution will align with the client's business goals and deliver a secure, reliable, and user-friendly cybersecurity platform.</w:t>
      </w:r>
    </w:p>
    <w:p>
      <w:pPr>
        <w:spacing w:before="360" w:after="120"/>
      </w:pPr>
      <w:r>
        <w:rPr>
          <w:b/>
          <w:color w:val="1E3A8A"/>
          <w:sz w:val="30"/>
        </w:rPr>
        <w:t>2. Proposed Solution &amp; Scope</w:t>
      </w:r>
    </w:p>
    <w:p>
      <w:pPr>
        <w:pStyle w:val="ListBullet"/>
      </w:pPr>
      <w:r>
        <w:t>Phase 1: Requirements Gathering and Analysis**</w:t>
      </w:r>
    </w:p>
    <w:p>
      <w:r>
        <w:t>In this phase, our team will conduct a thorough analysis of the client's business requirements and identify potential cyber threats. We will work closely with stakeholders to gather and document functional and non-functional requirements. The team will also analyze existing workflows, identify user roles and permissions, define system behavior, and document any business rules or constraints. All gathered requirements will be reviewed, prioritized, and compiled into a detailed Software Requirements Specification (SRS) document.</w:t>
      </w:r>
    </w:p>
    <w:p>
      <w:pPr>
        <w:pStyle w:val="ListBullet"/>
      </w:pPr>
      <w:r>
        <w:t>Phase 2: System Design**</w:t>
      </w:r>
    </w:p>
    <w:p>
      <w:r>
        <w:t>In this phase, our team will design the architecture of the cybersecurity defence system. We will define the system's components, interfaces, and data flows. The team will also design the database schema, user interface, and user experience. The system will be designed with scalability, security, and usability in mind.</w:t>
      </w:r>
    </w:p>
    <w:p>
      <w:pPr>
        <w:pStyle w:val="ListBullet"/>
      </w:pPr>
      <w:r>
        <w:t>Phase 3: Backend Development**</w:t>
      </w:r>
    </w:p>
    <w:p>
      <w:r>
        <w:t>In this phase, our team will develop the backend of the cybersecurity defence system using Node.js, Express.js, and GraphQL. We will implement the system's logic, database integration, and API connectivity. The team will also ensure that the backend is secure, scalable, and reliable.</w:t>
      </w:r>
    </w:p>
    <w:p>
      <w:pPr>
        <w:pStyle w:val="ListBullet"/>
      </w:pPr>
      <w:r>
        <w:t>Phase 4: Frontend Development**</w:t>
      </w:r>
    </w:p>
    <w:p>
      <w:r>
        <w:t>In this phase, our team will develop the frontend of the cybersecurity defence system using React.js, Vite, and Redux. We will implement the user interface, user experience, and client-side logic. The team will also ensure that the frontend is secure, scalable, and reliable.</w:t>
      </w:r>
    </w:p>
    <w:p>
      <w:pPr>
        <w:pStyle w:val="ListBullet"/>
      </w:pPr>
      <w:r>
        <w:t>Phase 5: Artificial Intelligence and Machine Learning Integration**</w:t>
      </w:r>
    </w:p>
    <w:p>
      <w:r>
        <w:t>In this phase, our team will integrate AI and ML into the cybersecurity defence system to enhance threat detection and incident response capabilities. We will utilize machine learning algorithms to analyze patterns and anomalies in the data. The team will also ensure that the AI and ML models are accurate, reliable, and scalable.</w:t>
      </w:r>
    </w:p>
    <w:p>
      <w:pPr>
        <w:pStyle w:val="ListBullet"/>
      </w:pPr>
      <w:r>
        <w:t>Phase 6: Testing and Quality Assurance**</w:t>
      </w:r>
    </w:p>
    <w:p>
      <w:r>
        <w:t>In this phase, our team will conduct thorough testing and quality assurance of the cybersecurity defence system. We will perform unit testing, integration testing, and system testing to ensure that the system meets the requirements and is free of defects. The team will also conduct security testing and performance testing to ensure that the system is secure and scalable.</w:t>
      </w:r>
    </w:p>
    <w:p>
      <w:pPr>
        <w:pStyle w:val="ListBullet"/>
      </w:pPr>
      <w:r>
        <w:t>Phase 7: Deployment**</w:t>
      </w:r>
    </w:p>
    <w:p>
      <w:r>
        <w:t>In this phase, our team will deploy the cybersecurity defence system on AWS with API Gateway, Lambda, and S3. We will ensure that the system is highly available, scalable, and reliable. The team will also provide documentation and training to the client's team.</w:t>
      </w:r>
    </w:p>
    <w:p>
      <w:pPr>
        <w:spacing w:before="360" w:after="120"/>
      </w:pPr>
      <w:r>
        <w:rPr>
          <w:b/>
          <w:color w:val="1E3A8A"/>
          <w:sz w:val="30"/>
        </w:rPr>
        <w:t>3. Estimated Budget &amp; Cost Structure</w:t>
      </w:r>
    </w:p>
    <w:p>
      <w:r>
        <w:t>The total estimated cost for this custom software development solution is $40,000.00 USD. This includes full engineering resources, quality assurance testing, architecture design, and final deployment setup. The detailed cost breakdown is aligned with the technical roles and allocated task hours detailed in Section 7.</w:t>
      </w:r>
    </w:p>
    <w:p>
      <w:pPr>
        <w:spacing w:before="360" w:after="120"/>
      </w:pPr>
      <w:r>
        <w:rPr>
          <w:b/>
          <w:color w:val="1E3A8A"/>
          <w:sz w:val="30"/>
        </w:rPr>
        <w:t>4. Proposed Technology Stack</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Layer</w:t>
            </w:r>
          </w:p>
        </w:tc>
        <w:tc>
          <w:tcPr>
            <w:tcW w:type="dxa" w:w="3120"/>
            <w:shd w:fill="1E3A8A"/>
            <w:tcMar>
              <w:top w:w="100" w:type="dxa"/>
              <w:bottom w:w="100" w:type="dxa"/>
              <w:left w:w="150" w:type="dxa"/>
              <w:right w:w="150" w:type="dxa"/>
            </w:tcMar>
          </w:tcPr>
          <w:p>
            <w:r>
              <w:rPr>
                <w:b/>
                <w:color w:val="FFFFFF"/>
              </w:rPr>
              <w:t>Technology / Framework</w:t>
            </w:r>
          </w:p>
        </w:tc>
        <w:tc>
          <w:tcPr>
            <w:tcW w:type="dxa" w:w="3120"/>
            <w:shd w:fill="1E3A8A"/>
            <w:tcMar>
              <w:top w:w="100" w:type="dxa"/>
              <w:bottom w:w="100" w:type="dxa"/>
              <w:left w:w="150" w:type="dxa"/>
              <w:right w:w="150" w:type="dxa"/>
            </w:tcMar>
          </w:tcPr>
          <w:p>
            <w:r>
              <w:rPr>
                <w:b/>
                <w:color w:val="FFFFFF"/>
              </w:rPr>
              <w:t>Purpose</w:t>
            </w:r>
          </w:p>
        </w:tc>
      </w:tr>
      <w:tr>
        <w:tc>
          <w:tcPr>
            <w:tcW w:type="dxa" w:w="3120"/>
            <w:tcMar>
              <w:top w:w="100" w:type="dxa"/>
              <w:bottom w:w="100" w:type="dxa"/>
              <w:left w:w="150" w:type="dxa"/>
              <w:right w:w="150" w:type="dxa"/>
            </w:tcMar>
          </w:tcPr>
          <w:p>
            <w:r>
              <w:t>Database</w:t>
            </w:r>
          </w:p>
        </w:tc>
        <w:tc>
          <w:tcPr>
            <w:tcW w:type="dxa" w:w="3120"/>
            <w:tcMar>
              <w:top w:w="100" w:type="dxa"/>
              <w:bottom w:w="100" w:type="dxa"/>
              <w:left w:w="150" w:type="dxa"/>
              <w:right w:w="150" w:type="dxa"/>
            </w:tcMar>
          </w:tcPr>
          <w:p>
            <w:r>
              <w:t>MongoDB with Atlas and Elasticsearch</w:t>
            </w:r>
          </w:p>
        </w:tc>
        <w:tc>
          <w:tcPr>
            <w:tcW w:type="dxa" w:w="3120"/>
            <w:tcMar>
              <w:top w:w="100" w:type="dxa"/>
              <w:bottom w:w="100" w:type="dxa"/>
              <w:left w:w="150" w:type="dxa"/>
              <w:right w:w="150" w:type="dxa"/>
            </w:tcMar>
          </w:tcPr>
          <w:p>
            <w:r>
              <w:t>Primary platform layer for the Database requirements.</w:t>
            </w:r>
          </w:p>
        </w:tc>
      </w:tr>
      <w:tr>
        <w:tc>
          <w:tcPr>
            <w:tcW w:type="dxa" w:w="3120"/>
            <w:tcMar>
              <w:top w:w="100" w:type="dxa"/>
              <w:bottom w:w="100" w:type="dxa"/>
              <w:left w:w="150" w:type="dxa"/>
              <w:right w:w="150" w:type="dxa"/>
            </w:tcMar>
          </w:tcPr>
          <w:p>
            <w:r>
              <w:t>Backend</w:t>
            </w:r>
          </w:p>
        </w:tc>
        <w:tc>
          <w:tcPr>
            <w:tcW w:type="dxa" w:w="3120"/>
            <w:tcMar>
              <w:top w:w="100" w:type="dxa"/>
              <w:bottom w:w="100" w:type="dxa"/>
              <w:left w:w="150" w:type="dxa"/>
              <w:right w:w="150" w:type="dxa"/>
            </w:tcMar>
          </w:tcPr>
          <w:p>
            <w:r>
              <w:t>Node.js with Express.js and GraphQL</w:t>
            </w:r>
          </w:p>
        </w:tc>
        <w:tc>
          <w:tcPr>
            <w:tcW w:type="dxa" w:w="3120"/>
            <w:tcMar>
              <w:top w:w="100" w:type="dxa"/>
              <w:bottom w:w="100" w:type="dxa"/>
              <w:left w:w="150" w:type="dxa"/>
              <w:right w:w="150" w:type="dxa"/>
            </w:tcMar>
          </w:tcPr>
          <w:p>
            <w:r>
              <w:t>Primary platform layer for the Backend requirements.</w:t>
            </w:r>
          </w:p>
        </w:tc>
      </w:tr>
      <w:tr>
        <w:tc>
          <w:tcPr>
            <w:tcW w:type="dxa" w:w="3120"/>
            <w:tcMar>
              <w:top w:w="100" w:type="dxa"/>
              <w:bottom w:w="100" w:type="dxa"/>
              <w:left w:w="150" w:type="dxa"/>
              <w:right w:w="150" w:type="dxa"/>
            </w:tcMar>
          </w:tcPr>
          <w:p>
            <w:r>
              <w:t>Frontend</w:t>
            </w:r>
          </w:p>
        </w:tc>
        <w:tc>
          <w:tcPr>
            <w:tcW w:type="dxa" w:w="3120"/>
            <w:tcMar>
              <w:top w:w="100" w:type="dxa"/>
              <w:bottom w:w="100" w:type="dxa"/>
              <w:left w:w="150" w:type="dxa"/>
              <w:right w:w="150" w:type="dxa"/>
            </w:tcMar>
          </w:tcPr>
          <w:p>
            <w:r>
              <w:t>React.js with Vite and Redux</w:t>
            </w:r>
          </w:p>
        </w:tc>
        <w:tc>
          <w:tcPr>
            <w:tcW w:type="dxa" w:w="3120"/>
            <w:tcMar>
              <w:top w:w="100" w:type="dxa"/>
              <w:bottom w:w="100" w:type="dxa"/>
              <w:left w:w="150" w:type="dxa"/>
              <w:right w:w="150" w:type="dxa"/>
            </w:tcMar>
          </w:tcPr>
          <w:p>
            <w:r>
              <w:t>Primary platform layer for the Frontend requirements.</w:t>
            </w:r>
          </w:p>
        </w:tc>
      </w:tr>
      <w:tr>
        <w:tc>
          <w:tcPr>
            <w:tcW w:type="dxa" w:w="3120"/>
            <w:tcMar>
              <w:top w:w="100" w:type="dxa"/>
              <w:bottom w:w="100" w:type="dxa"/>
              <w:left w:w="150" w:type="dxa"/>
              <w:right w:w="150" w:type="dxa"/>
            </w:tcMar>
          </w:tcPr>
          <w:p>
            <w:r>
              <w:t>Cloud</w:t>
            </w:r>
          </w:p>
        </w:tc>
        <w:tc>
          <w:tcPr>
            <w:tcW w:type="dxa" w:w="3120"/>
            <w:tcMar>
              <w:top w:w="100" w:type="dxa"/>
              <w:bottom w:w="100" w:type="dxa"/>
              <w:left w:w="150" w:type="dxa"/>
              <w:right w:w="150" w:type="dxa"/>
            </w:tcMar>
          </w:tcPr>
          <w:p>
            <w:r>
              <w:t>AWS with API Gateway, Lambda, and S3</w:t>
            </w:r>
          </w:p>
        </w:tc>
        <w:tc>
          <w:tcPr>
            <w:tcW w:type="dxa" w:w="3120"/>
            <w:tcMar>
              <w:top w:w="100" w:type="dxa"/>
              <w:bottom w:w="100" w:type="dxa"/>
              <w:left w:w="150" w:type="dxa"/>
              <w:right w:w="150" w:type="dxa"/>
            </w:tcMar>
          </w:tcPr>
          <w:p>
            <w:r>
              <w:t>Primary platform layer for the Cloud requirements.</w:t>
            </w:r>
          </w:p>
        </w:tc>
      </w:tr>
      <w:tr>
        <w:tc>
          <w:tcPr>
            <w:tcW w:type="dxa" w:w="3120"/>
            <w:tcMar>
              <w:top w:w="100" w:type="dxa"/>
              <w:bottom w:w="100" w:type="dxa"/>
              <w:left w:w="150" w:type="dxa"/>
              <w:right w:w="150" w:type="dxa"/>
            </w:tcMar>
          </w:tcPr>
          <w:p>
            <w:r>
              <w:t>Artificial intelligence</w:t>
            </w:r>
          </w:p>
        </w:tc>
        <w:tc>
          <w:tcPr>
            <w:tcW w:type="dxa" w:w="3120"/>
            <w:tcMar>
              <w:top w:w="100" w:type="dxa"/>
              <w:bottom w:w="100" w:type="dxa"/>
              <w:left w:w="150" w:type="dxa"/>
              <w:right w:w="150" w:type="dxa"/>
            </w:tcMar>
          </w:tcPr>
          <w:p>
            <w:r>
              <w:t>Machine Learning using TensorFlow and Scikit-learn</w:t>
            </w:r>
          </w:p>
        </w:tc>
        <w:tc>
          <w:tcPr>
            <w:tcW w:type="dxa" w:w="3120"/>
            <w:tcMar>
              <w:top w:w="100" w:type="dxa"/>
              <w:bottom w:w="100" w:type="dxa"/>
              <w:left w:w="150" w:type="dxa"/>
              <w:right w:w="150" w:type="dxa"/>
            </w:tcMar>
          </w:tcPr>
          <w:p>
            <w:r>
              <w:t>Primary platform layer for the Artificial Intelligence requirements.</w:t>
            </w:r>
          </w:p>
        </w:tc>
      </w:tr>
      <w:tr>
        <w:tc>
          <w:tcPr>
            <w:tcW w:type="dxa" w:w="3120"/>
            <w:tcMar>
              <w:top w:w="100" w:type="dxa"/>
              <w:bottom w:w="100" w:type="dxa"/>
              <w:left w:w="150" w:type="dxa"/>
              <w:right w:w="150" w:type="dxa"/>
            </w:tcMar>
          </w:tcPr>
          <w:p>
            <w:r>
              <w:t>Authentication</w:t>
            </w:r>
          </w:p>
        </w:tc>
        <w:tc>
          <w:tcPr>
            <w:tcW w:type="dxa" w:w="3120"/>
            <w:tcMar>
              <w:top w:w="100" w:type="dxa"/>
              <w:bottom w:w="100" w:type="dxa"/>
              <w:left w:w="150" w:type="dxa"/>
              <w:right w:w="150" w:type="dxa"/>
            </w:tcMar>
          </w:tcPr>
          <w:p>
            <w:r>
              <w:t>JSON Web Token Authentication</w:t>
            </w:r>
          </w:p>
        </w:tc>
        <w:tc>
          <w:tcPr>
            <w:tcW w:type="dxa" w:w="3120"/>
            <w:tcMar>
              <w:top w:w="100" w:type="dxa"/>
              <w:bottom w:w="100" w:type="dxa"/>
              <w:left w:w="150" w:type="dxa"/>
              <w:right w:w="150" w:type="dxa"/>
            </w:tcMar>
          </w:tcPr>
          <w:p>
            <w:r>
              <w:t>Primary platform layer for the Authentication requirements.</w:t>
            </w:r>
          </w:p>
        </w:tc>
      </w:tr>
      <w:tr>
        <w:tc>
          <w:tcPr>
            <w:tcW w:type="dxa" w:w="3120"/>
            <w:tcMar>
              <w:top w:w="100" w:type="dxa"/>
              <w:bottom w:w="100" w:type="dxa"/>
              <w:left w:w="150" w:type="dxa"/>
              <w:right w:w="150" w:type="dxa"/>
            </w:tcMar>
          </w:tcPr>
          <w:p>
            <w:r>
              <w:t>Storage</w:t>
            </w:r>
          </w:p>
        </w:tc>
        <w:tc>
          <w:tcPr>
            <w:tcW w:type="dxa" w:w="3120"/>
            <w:tcMar>
              <w:top w:w="100" w:type="dxa"/>
              <w:bottom w:w="100" w:type="dxa"/>
              <w:left w:w="150" w:type="dxa"/>
              <w:right w:w="150" w:type="dxa"/>
            </w:tcMar>
          </w:tcPr>
          <w:p>
            <w:r>
              <w:t>Amazon Simple Storage Service</w:t>
            </w:r>
          </w:p>
        </w:tc>
        <w:tc>
          <w:tcPr>
            <w:tcW w:type="dxa" w:w="3120"/>
            <w:tcMar>
              <w:top w:w="100" w:type="dxa"/>
              <w:bottom w:w="100" w:type="dxa"/>
              <w:left w:w="150" w:type="dxa"/>
              <w:right w:w="150" w:type="dxa"/>
            </w:tcMar>
          </w:tcPr>
          <w:p>
            <w:r>
              <w:t>Primary platform layer for the Storage requirements.</w:t>
            </w:r>
          </w:p>
        </w:tc>
      </w:tr>
      <w:tr>
        <w:tc>
          <w:tcPr>
            <w:tcW w:type="dxa" w:w="3120"/>
            <w:tcMar>
              <w:top w:w="100" w:type="dxa"/>
              <w:bottom w:w="100" w:type="dxa"/>
              <w:left w:w="150" w:type="dxa"/>
              <w:right w:w="150" w:type="dxa"/>
            </w:tcMar>
          </w:tcPr>
          <w:p>
            <w:r>
              <w:t>Deployment</w:t>
            </w:r>
          </w:p>
        </w:tc>
        <w:tc>
          <w:tcPr>
            <w:tcW w:type="dxa" w:w="3120"/>
            <w:tcMar>
              <w:top w:w="100" w:type="dxa"/>
              <w:bottom w:w="100" w:type="dxa"/>
              <w:left w:w="150" w:type="dxa"/>
              <w:right w:w="150" w:type="dxa"/>
            </w:tcMar>
          </w:tcPr>
          <w:p>
            <w:r>
              <w:t>Docker with Nginx</w:t>
            </w:r>
          </w:p>
        </w:tc>
        <w:tc>
          <w:tcPr>
            <w:tcW w:type="dxa" w:w="3120"/>
            <w:tcMar>
              <w:top w:w="100" w:type="dxa"/>
              <w:bottom w:w="100" w:type="dxa"/>
              <w:left w:w="150" w:type="dxa"/>
              <w:right w:w="150" w:type="dxa"/>
            </w:tcMar>
          </w:tcPr>
          <w:p>
            <w:r>
              <w:t>Primary platform layer for the Deployment requirements.</w:t>
            </w:r>
          </w:p>
        </w:tc>
      </w:tr>
    </w:tbl>
    <w:p/>
    <w:p>
      <w:pPr>
        <w:spacing w:before="360" w:after="120"/>
      </w:pPr>
      <w:r>
        <w:rPr>
          <w:b/>
          <w:color w:val="1E3A8A"/>
          <w:sz w:val="30"/>
        </w:rPr>
        <w:t>5. Development Plan &amp; Timeline</w:t>
      </w:r>
    </w:p>
    <w:p>
      <w:r>
        <w:t>The development cycle is projected at 16 Weeks. Following the structure of our standard Proof of Concept delivery pipeline, the specific deliverables and timeline phases are detailed below:</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Phase</w:t>
            </w:r>
          </w:p>
        </w:tc>
        <w:tc>
          <w:tcPr>
            <w:tcW w:type="dxa" w:w="3120"/>
            <w:shd w:fill="1E3A8A"/>
            <w:tcMar>
              <w:top w:w="100" w:type="dxa"/>
              <w:bottom w:w="100" w:type="dxa"/>
              <w:left w:w="150" w:type="dxa"/>
              <w:right w:w="150" w:type="dxa"/>
            </w:tcMar>
          </w:tcPr>
          <w:p>
            <w:r>
              <w:rPr>
                <w:b/>
                <w:color w:val="FFFFFF"/>
              </w:rPr>
              <w:t>Duration</w:t>
            </w:r>
          </w:p>
        </w:tc>
        <w:tc>
          <w:tcPr>
            <w:tcW w:type="dxa" w:w="3120"/>
            <w:shd w:fill="1E3A8A"/>
            <w:tcMar>
              <w:top w:w="100" w:type="dxa"/>
              <w:bottom w:w="100" w:type="dxa"/>
              <w:left w:w="150" w:type="dxa"/>
              <w:right w:w="150" w:type="dxa"/>
            </w:tcMar>
          </w:tcPr>
          <w:p>
            <w:r>
              <w:rPr>
                <w:b/>
                <w:color w:val="FFFFFF"/>
              </w:rPr>
              <w:t>Output</w:t>
            </w:r>
          </w:p>
        </w:tc>
      </w:tr>
      <w:tr>
        <w:tc>
          <w:tcPr>
            <w:tcW w:type="dxa" w:w="3120"/>
            <w:tcMar>
              <w:top w:w="100" w:type="dxa"/>
              <w:bottom w:w="100" w:type="dxa"/>
              <w:left w:w="150" w:type="dxa"/>
              <w:right w:w="150" w:type="dxa"/>
            </w:tcMar>
          </w:tcPr>
          <w:p>
            <w:r>
              <w:t>Requirements Gathering and Analysis</w:t>
            </w:r>
          </w:p>
        </w:tc>
        <w:tc>
          <w:tcPr>
            <w:tcW w:type="dxa" w:w="3120"/>
            <w:tcMar>
              <w:top w:w="100" w:type="dxa"/>
              <w:bottom w:w="100" w:type="dxa"/>
              <w:left w:w="150" w:type="dxa"/>
              <w:right w:w="150" w:type="dxa"/>
            </w:tcMar>
          </w:tcPr>
          <w:p>
            <w:r>
              <w:t>2 Weeks</w:t>
            </w:r>
          </w:p>
        </w:tc>
        <w:tc>
          <w:tcPr>
            <w:tcW w:type="dxa" w:w="3120"/>
            <w:tcMar>
              <w:top w:w="100" w:type="dxa"/>
              <w:bottom w:w="100" w:type="dxa"/>
              <w:left w:w="150" w:type="dxa"/>
              <w:right w:w="150" w:type="dxa"/>
            </w:tcMar>
          </w:tcPr>
          <w:p>
            <w:r>
              <w:t>Software Requirements Specification, Architecture Design, Database Schema</w:t>
            </w:r>
          </w:p>
        </w:tc>
      </w:tr>
      <w:tr>
        <w:tc>
          <w:tcPr>
            <w:tcW w:type="dxa" w:w="3120"/>
            <w:tcMar>
              <w:top w:w="100" w:type="dxa"/>
              <w:bottom w:w="100" w:type="dxa"/>
              <w:left w:w="150" w:type="dxa"/>
              <w:right w:w="150" w:type="dxa"/>
            </w:tcMar>
          </w:tcPr>
          <w:p>
            <w:r>
              <w:t>System Design</w:t>
            </w:r>
          </w:p>
        </w:tc>
        <w:tc>
          <w:tcPr>
            <w:tcW w:type="dxa" w:w="3120"/>
            <w:tcMar>
              <w:top w:w="100" w:type="dxa"/>
              <w:bottom w:w="100" w:type="dxa"/>
              <w:left w:w="150" w:type="dxa"/>
              <w:right w:w="150" w:type="dxa"/>
            </w:tcMar>
          </w:tcPr>
          <w:p>
            <w:r>
              <w:t>2 Weeks</w:t>
            </w:r>
          </w:p>
        </w:tc>
        <w:tc>
          <w:tcPr>
            <w:tcW w:type="dxa" w:w="3120"/>
            <w:tcMar>
              <w:top w:w="100" w:type="dxa"/>
              <w:bottom w:w="100" w:type="dxa"/>
              <w:left w:w="150" w:type="dxa"/>
              <w:right w:w="150" w:type="dxa"/>
            </w:tcMar>
          </w:tcPr>
          <w:p>
            <w:r>
              <w:t>System Architecture, Database Schema, User Interface Design</w:t>
            </w:r>
          </w:p>
        </w:tc>
      </w:tr>
      <w:tr>
        <w:tc>
          <w:tcPr>
            <w:tcW w:type="dxa" w:w="3120"/>
            <w:tcMar>
              <w:top w:w="100" w:type="dxa"/>
              <w:bottom w:w="100" w:type="dxa"/>
              <w:left w:w="150" w:type="dxa"/>
              <w:right w:w="150" w:type="dxa"/>
            </w:tcMar>
          </w:tcPr>
          <w:p>
            <w:r>
              <w:t>Backend Development</w:t>
            </w:r>
          </w:p>
        </w:tc>
        <w:tc>
          <w:tcPr>
            <w:tcW w:type="dxa" w:w="3120"/>
            <w:tcMar>
              <w:top w:w="100" w:type="dxa"/>
              <w:bottom w:w="100" w:type="dxa"/>
              <w:left w:w="150" w:type="dxa"/>
              <w:right w:w="150" w:type="dxa"/>
            </w:tcMar>
          </w:tcPr>
          <w:p>
            <w:r>
              <w:t>4 Weeks</w:t>
            </w:r>
          </w:p>
        </w:tc>
        <w:tc>
          <w:tcPr>
            <w:tcW w:type="dxa" w:w="3120"/>
            <w:tcMar>
              <w:top w:w="100" w:type="dxa"/>
              <w:bottom w:w="100" w:type="dxa"/>
              <w:left w:w="150" w:type="dxa"/>
              <w:right w:w="150" w:type="dxa"/>
            </w:tcMar>
          </w:tcPr>
          <w:p>
            <w:r>
              <w:t>Secure RESTful APIs with Authentication</w:t>
            </w:r>
          </w:p>
        </w:tc>
      </w:tr>
      <w:tr>
        <w:tc>
          <w:tcPr>
            <w:tcW w:type="dxa" w:w="3120"/>
            <w:tcMar>
              <w:top w:w="100" w:type="dxa"/>
              <w:bottom w:w="100" w:type="dxa"/>
              <w:left w:w="150" w:type="dxa"/>
              <w:right w:w="150" w:type="dxa"/>
            </w:tcMar>
          </w:tcPr>
          <w:p>
            <w:r>
              <w:t>Frontend Development</w:t>
            </w:r>
          </w:p>
        </w:tc>
        <w:tc>
          <w:tcPr>
            <w:tcW w:type="dxa" w:w="3120"/>
            <w:tcMar>
              <w:top w:w="100" w:type="dxa"/>
              <w:bottom w:w="100" w:type="dxa"/>
              <w:left w:w="150" w:type="dxa"/>
              <w:right w:w="150" w:type="dxa"/>
            </w:tcMar>
          </w:tcPr>
          <w:p>
            <w:r>
              <w:t>4 Weeks</w:t>
            </w:r>
          </w:p>
        </w:tc>
        <w:tc>
          <w:tcPr>
            <w:tcW w:type="dxa" w:w="3120"/>
            <w:tcMar>
              <w:top w:w="100" w:type="dxa"/>
              <w:bottom w:w="100" w:type="dxa"/>
              <w:left w:w="150" w:type="dxa"/>
              <w:right w:w="150" w:type="dxa"/>
            </w:tcMar>
          </w:tcPr>
          <w:p>
            <w:r>
              <w:t>High Fidelity Responsive Interface Designs</w:t>
            </w:r>
          </w:p>
        </w:tc>
      </w:tr>
      <w:tr>
        <w:tc>
          <w:tcPr>
            <w:tcW w:type="dxa" w:w="3120"/>
            <w:tcMar>
              <w:top w:w="100" w:type="dxa"/>
              <w:bottom w:w="100" w:type="dxa"/>
              <w:left w:w="150" w:type="dxa"/>
              <w:right w:w="150" w:type="dxa"/>
            </w:tcMar>
          </w:tcPr>
          <w:p>
            <w:r>
              <w:t>Artificial Intelligence and Machine Learning Integration</w:t>
            </w:r>
          </w:p>
        </w:tc>
        <w:tc>
          <w:tcPr>
            <w:tcW w:type="dxa" w:w="3120"/>
            <w:tcMar>
              <w:top w:w="100" w:type="dxa"/>
              <w:bottom w:w="100" w:type="dxa"/>
              <w:left w:w="150" w:type="dxa"/>
              <w:right w:w="150" w:type="dxa"/>
            </w:tcMar>
          </w:tcPr>
          <w:p>
            <w:r>
              <w:t>2 Weeks</w:t>
            </w:r>
          </w:p>
        </w:tc>
        <w:tc>
          <w:tcPr>
            <w:tcW w:type="dxa" w:w="3120"/>
            <w:tcMar>
              <w:top w:w="100" w:type="dxa"/>
              <w:bottom w:w="100" w:type="dxa"/>
              <w:left w:w="150" w:type="dxa"/>
              <w:right w:w="150" w:type="dxa"/>
            </w:tcMar>
          </w:tcPr>
          <w:p>
            <w:r>
              <w:t>Working AI and ML Models</w:t>
            </w:r>
          </w:p>
        </w:tc>
      </w:tr>
      <w:tr>
        <w:tc>
          <w:tcPr>
            <w:tcW w:type="dxa" w:w="3120"/>
            <w:tcMar>
              <w:top w:w="100" w:type="dxa"/>
              <w:bottom w:w="100" w:type="dxa"/>
              <w:left w:w="150" w:type="dxa"/>
              <w:right w:w="150" w:type="dxa"/>
            </w:tcMar>
          </w:tcPr>
          <w:p>
            <w:r>
              <w:t>Testing and Quality Assurance</w:t>
            </w:r>
          </w:p>
        </w:tc>
        <w:tc>
          <w:tcPr>
            <w:tcW w:type="dxa" w:w="3120"/>
            <w:tcMar>
              <w:top w:w="100" w:type="dxa"/>
              <w:bottom w:w="100" w:type="dxa"/>
              <w:left w:w="150" w:type="dxa"/>
              <w:right w:w="150" w:type="dxa"/>
            </w:tcMar>
          </w:tcPr>
          <w:p>
            <w:r>
              <w:t>2 Weeks</w:t>
            </w:r>
          </w:p>
        </w:tc>
        <w:tc>
          <w:tcPr>
            <w:tcW w:type="dxa" w:w="3120"/>
            <w:tcMar>
              <w:top w:w="100" w:type="dxa"/>
              <w:bottom w:w="100" w:type="dxa"/>
              <w:left w:w="150" w:type="dxa"/>
              <w:right w:w="150" w:type="dxa"/>
            </w:tcMar>
          </w:tcPr>
          <w:p>
            <w:r>
              <w:t>Test Reports, Security Audit Reports</w:t>
            </w:r>
          </w:p>
        </w:tc>
      </w:tr>
      <w:tr>
        <w:tc>
          <w:tcPr>
            <w:tcW w:type="dxa" w:w="3120"/>
            <w:tcMar>
              <w:top w:w="100" w:type="dxa"/>
              <w:bottom w:w="100" w:type="dxa"/>
              <w:left w:w="150" w:type="dxa"/>
              <w:right w:w="150" w:type="dxa"/>
            </w:tcMar>
          </w:tcPr>
          <w:p>
            <w:r>
              <w:t>Deployment</w:t>
            </w:r>
          </w:p>
        </w:tc>
        <w:tc>
          <w:tcPr>
            <w:tcW w:type="dxa" w:w="3120"/>
            <w:tcMar>
              <w:top w:w="100" w:type="dxa"/>
              <w:bottom w:w="100" w:type="dxa"/>
              <w:left w:w="150" w:type="dxa"/>
              <w:right w:w="150" w:type="dxa"/>
            </w:tcMar>
          </w:tcPr>
          <w:p>
            <w:r>
              <w:t>2 Weeks</w:t>
            </w:r>
          </w:p>
        </w:tc>
        <w:tc>
          <w:tcPr>
            <w:tcW w:type="dxa" w:w="3120"/>
            <w:tcMar>
              <w:top w:w="100" w:type="dxa"/>
              <w:bottom w:w="100" w:type="dxa"/>
              <w:left w:w="150" w:type="dxa"/>
              <w:right w:w="150" w:type="dxa"/>
            </w:tcMar>
          </w:tcPr>
          <w:p>
            <w:r>
              <w:t>Production Deployment Documentation and User Acceptance Testing</w:t>
            </w:r>
          </w:p>
        </w:tc>
      </w:tr>
    </w:tbl>
    <w:p/>
    <w:p>
      <w:pPr>
        <w:spacing w:before="360" w:after="120"/>
      </w:pPr>
      <w:r>
        <w:rPr>
          <w:b/>
          <w:color w:val="1E3A8A"/>
          <w:sz w:val="30"/>
        </w:rPr>
        <w:t>6. Assumptions &amp; Key Risks</w:t>
      </w:r>
    </w:p>
    <w:p>
      <w:pPr>
        <w:spacing w:before="240" w:after="80"/>
      </w:pPr>
      <w:r>
        <w:rPr>
          <w:b/>
          <w:color w:val="1E3A8A"/>
          <w:sz w:val="24"/>
        </w:rPr>
        <w:t>Assumptions</w:t>
      </w:r>
    </w:p>
    <w:p>
      <w:pPr>
        <w:pStyle w:val="ListBullet"/>
      </w:pPr>
      <w:r>
        <w:t>The client will provide access to relevant stakeholders and subject matter experts throughout the project.</w:t>
      </w:r>
    </w:p>
    <w:p>
      <w:pPr>
        <w:pStyle w:val="ListBullet"/>
      </w:pPr>
      <w:r>
        <w:t>The client will provide necessary infrastructure and equipment for testing and deployment.</w:t>
      </w:r>
    </w:p>
    <w:p>
      <w:pPr>
        <w:pStyle w:val="ListBullet"/>
      </w:pPr>
      <w:r>
        <w:t>The client will provide access to third-party APIs and services as required.</w:t>
      </w:r>
    </w:p>
    <w:p>
      <w:pPr>
        <w:pStyle w:val="ListBullet"/>
      </w:pPr>
      <w:r>
        <w:t>The AI and ML models will be accurate and reliable.</w:t>
      </w:r>
    </w:p>
    <w:p>
      <w:pPr>
        <w:pStyle w:val="ListBullet"/>
      </w:pPr>
      <w:r>
        <w:t>The client will provide necessary security approvals and compliance documentation.</w:t>
      </w:r>
    </w:p>
    <w:p>
      <w:pPr>
        <w:pStyle w:val="ListBullet"/>
      </w:pPr>
      <w:r>
        <w:t>The client will provide necessary deployment approvals and documentation.</w:t>
      </w:r>
    </w:p>
    <w:p>
      <w:pPr>
        <w:pStyle w:val="ListBullet"/>
      </w:pPr>
      <w:r>
        <w:t>The project timeline and budget will be sufficient to complete the project.</w:t>
      </w:r>
    </w:p>
    <w:p>
      <w:pPr>
        <w:pStyle w:val="ListBullet"/>
      </w:pPr>
      <w:r>
        <w:t>The client will provide necessary feedback and input throughout the project.</w:t>
      </w:r>
    </w:p>
    <w:p>
      <w:pPr>
        <w:pStyle w:val="ListBullet"/>
      </w:pPr>
      <w:r>
        <w:t>The project team will have the necessary skills and expertise to complete the project.</w:t>
      </w:r>
    </w:p>
    <w:p>
      <w:pPr>
        <w:pStyle w:val="ListBullet"/>
      </w:pPr>
      <w:r>
        <w:t>The project will not be impacted by any external factors or dependencies.</w:t>
      </w:r>
    </w:p>
    <w:p>
      <w:pPr>
        <w:spacing w:before="240" w:after="80"/>
      </w:pPr>
      <w:r>
        <w:rPr>
          <w:b/>
          <w:color w:val="1E3A8A"/>
          <w:sz w:val="24"/>
        </w:rPr>
        <w:t>Risks &amp; Mitigation</w:t>
      </w:r>
    </w:p>
    <w:p>
      <w:pPr>
        <w:pStyle w:val="ListBullet"/>
      </w:pPr>
      <w:r>
        <w:t>Risk: Changes in business requirements during development. Mitigation: Adopt Agile sprint planning with regular stakeholder reviews.</w:t>
      </w:r>
    </w:p>
    <w:p>
      <w:pPr>
        <w:pStyle w:val="ListBullet"/>
      </w:pPr>
      <w:r>
        <w:t>Risk: Delays in receiving necessary infrastructure and equipment. Mitigation: Work closely with the client to ensure timely delivery of necessary infrastructure and equipment.</w:t>
      </w:r>
    </w:p>
    <w:p>
      <w:pPr>
        <w:pStyle w:val="ListBullet"/>
      </w:pPr>
      <w:r>
        <w:t>Risk: Issues with third-party APIs and services. Mitigation: Develop contingency plans and work closely with third-party providers to ensure timely resolution of issues.</w:t>
      </w:r>
    </w:p>
    <w:p>
      <w:pPr>
        <w:pStyle w:val="ListBullet"/>
      </w:pPr>
      <w:r>
        <w:t>Risk: Inaccurate or unreliable AI and ML models. Mitigation: Conduct thorough testing and validation of AI and ML models.</w:t>
      </w:r>
    </w:p>
    <w:p>
      <w:pPr>
        <w:pStyle w:val="ListBullet"/>
      </w:pPr>
      <w:r>
        <w:t>Risk: Security breaches or vulnerabilities. Mitigation: Conduct regular security testing and audits, and implement necessary security measures.</w:t>
      </w:r>
    </w:p>
    <w:p>
      <w:pPr>
        <w:pStyle w:val="ListBullet"/>
      </w:pPr>
      <w:r>
        <w:t>Risk: Deployment issues or delays. Mitigation: Work closely with the client to ensure timely and successful deployment.</w:t>
      </w:r>
    </w:p>
    <w:p>
      <w:pPr>
        <w:pStyle w:val="ListBullet"/>
      </w:pPr>
      <w:r>
        <w:t>Risk: Insufficient project timeline or budget. Mitigation: Work closely with the client to ensure sufficient project timeline and budget.</w:t>
      </w:r>
    </w:p>
    <w:p>
      <w:pPr>
        <w:pStyle w:val="ListBullet"/>
      </w:pPr>
      <w:r>
        <w:t>Risk: Lack of necessary skills or expertise. Mitigation: Provide necessary training and support to the project team.</w:t>
      </w:r>
    </w:p>
    <w:p>
      <w:pPr>
        <w:pStyle w:val="ListBullet"/>
      </w:pPr>
      <w:r>
        <w:t>Risk: External factors or dependencies impacting the project. Mitigation: Develop contingency plans and work closely with stakeholders to ensure timely resolution of issues.</w:t>
      </w:r>
    </w:p>
    <w:p>
      <w:pPr>
        <w:spacing w:before="360" w:after="120"/>
      </w:pPr>
      <w:r>
        <w:rPr>
          <w:b/>
          <w:color w:val="1E3A8A"/>
          <w:sz w:val="30"/>
        </w:rPr>
        <w:t>7. Allocated Technical Resources</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Resource Name</w:t>
            </w:r>
          </w:p>
        </w:tc>
        <w:tc>
          <w:tcPr>
            <w:tcW w:type="dxa" w:w="3120"/>
            <w:shd w:fill="1E3A8A"/>
            <w:tcMar>
              <w:top w:w="100" w:type="dxa"/>
              <w:bottom w:w="100" w:type="dxa"/>
              <w:left w:w="150" w:type="dxa"/>
              <w:right w:w="150" w:type="dxa"/>
            </w:tcMar>
          </w:tcPr>
          <w:p>
            <w:r>
              <w:rPr>
                <w:b/>
                <w:color w:val="FFFFFF"/>
              </w:rPr>
              <w:t>Assigned Role</w:t>
            </w:r>
          </w:p>
        </w:tc>
        <w:tc>
          <w:tcPr>
            <w:tcW w:type="dxa" w:w="3120"/>
            <w:shd w:fill="1E3A8A"/>
            <w:tcMar>
              <w:top w:w="100" w:type="dxa"/>
              <w:bottom w:w="100" w:type="dxa"/>
              <w:left w:w="150" w:type="dxa"/>
              <w:right w:w="150" w:type="dxa"/>
            </w:tcMar>
          </w:tcPr>
          <w:p>
            <w:r>
              <w:rPr>
                <w:b/>
                <w:color w:val="FFFFFF"/>
              </w:rPr>
              <w:t>Allocated Hours</w:t>
            </w:r>
          </w:p>
        </w:tc>
      </w:tr>
      <w:tr>
        <w:tc>
          <w:tcPr>
            <w:tcW w:type="dxa" w:w="3120"/>
            <w:tcMar>
              <w:top w:w="100" w:type="dxa"/>
              <w:bottom w:w="100" w:type="dxa"/>
              <w:left w:w="150" w:type="dxa"/>
              <w:right w:w="150" w:type="dxa"/>
            </w:tcMar>
          </w:tcPr>
          <w:p>
            <w:r>
              <w:t>Project Manager</w:t>
            </w:r>
          </w:p>
        </w:tc>
        <w:tc>
          <w:tcPr>
            <w:tcW w:type="dxa" w:w="3120"/>
            <w:tcMar>
              <w:top w:w="100" w:type="dxa"/>
              <w:bottom w:w="100" w:type="dxa"/>
              <w:left w:w="150" w:type="dxa"/>
              <w:right w:w="150" w:type="dxa"/>
            </w:tcMar>
          </w:tcPr>
          <w:p>
            <w:r>
              <w:t>Project Management</w:t>
            </w:r>
          </w:p>
        </w:tc>
        <w:tc>
          <w:tcPr>
            <w:tcW w:type="dxa" w:w="3120"/>
            <w:tcMar>
              <w:top w:w="100" w:type="dxa"/>
              <w:bottom w:w="100" w:type="dxa"/>
              <w:left w:w="150" w:type="dxa"/>
              <w:right w:w="150" w:type="dxa"/>
            </w:tcMar>
          </w:tcPr>
          <w:p>
            <w:r>
              <w:t>160 Hours</w:t>
            </w:r>
          </w:p>
        </w:tc>
      </w:tr>
      <w:tr>
        <w:tc>
          <w:tcPr>
            <w:tcW w:type="dxa" w:w="3120"/>
            <w:tcMar>
              <w:top w:w="100" w:type="dxa"/>
              <w:bottom w:w="100" w:type="dxa"/>
              <w:left w:w="150" w:type="dxa"/>
              <w:right w:w="150" w:type="dxa"/>
            </w:tcMar>
          </w:tcPr>
          <w:p>
            <w:r>
              <w:t>Software Engineer</w:t>
            </w:r>
          </w:p>
        </w:tc>
        <w:tc>
          <w:tcPr>
            <w:tcW w:type="dxa" w:w="3120"/>
            <w:tcMar>
              <w:top w:w="100" w:type="dxa"/>
              <w:bottom w:w="100" w:type="dxa"/>
              <w:left w:w="150" w:type="dxa"/>
              <w:right w:w="150" w:type="dxa"/>
            </w:tcMar>
          </w:tcPr>
          <w:p>
            <w:r>
              <w:t>Backend Development</w:t>
            </w:r>
          </w:p>
        </w:tc>
        <w:tc>
          <w:tcPr>
            <w:tcW w:type="dxa" w:w="3120"/>
            <w:tcMar>
              <w:top w:w="100" w:type="dxa"/>
              <w:bottom w:w="100" w:type="dxa"/>
              <w:left w:w="150" w:type="dxa"/>
              <w:right w:w="150" w:type="dxa"/>
            </w:tcMar>
          </w:tcPr>
          <w:p>
            <w:r>
              <w:t>320 Hours</w:t>
            </w:r>
          </w:p>
        </w:tc>
      </w:tr>
      <w:tr>
        <w:tc>
          <w:tcPr>
            <w:tcW w:type="dxa" w:w="3120"/>
            <w:tcMar>
              <w:top w:w="100" w:type="dxa"/>
              <w:bottom w:w="100" w:type="dxa"/>
              <w:left w:w="150" w:type="dxa"/>
              <w:right w:w="150" w:type="dxa"/>
            </w:tcMar>
          </w:tcPr>
          <w:p>
            <w:r>
              <w:t>Software Engineer</w:t>
            </w:r>
          </w:p>
        </w:tc>
        <w:tc>
          <w:tcPr>
            <w:tcW w:type="dxa" w:w="3120"/>
            <w:tcMar>
              <w:top w:w="100" w:type="dxa"/>
              <w:bottom w:w="100" w:type="dxa"/>
              <w:left w:w="150" w:type="dxa"/>
              <w:right w:w="150" w:type="dxa"/>
            </w:tcMar>
          </w:tcPr>
          <w:p>
            <w:r>
              <w:t>Frontend Development</w:t>
            </w:r>
          </w:p>
        </w:tc>
        <w:tc>
          <w:tcPr>
            <w:tcW w:type="dxa" w:w="3120"/>
            <w:tcMar>
              <w:top w:w="100" w:type="dxa"/>
              <w:bottom w:w="100" w:type="dxa"/>
              <w:left w:w="150" w:type="dxa"/>
              <w:right w:w="150" w:type="dxa"/>
            </w:tcMar>
          </w:tcPr>
          <w:p>
            <w:r>
              <w:t>320 Hours</w:t>
            </w:r>
          </w:p>
        </w:tc>
      </w:tr>
      <w:tr>
        <w:tc>
          <w:tcPr>
            <w:tcW w:type="dxa" w:w="3120"/>
            <w:tcMar>
              <w:top w:w="100" w:type="dxa"/>
              <w:bottom w:w="100" w:type="dxa"/>
              <w:left w:w="150" w:type="dxa"/>
              <w:right w:w="150" w:type="dxa"/>
            </w:tcMar>
          </w:tcPr>
          <w:p>
            <w:r>
              <w:t>Data Scientist</w:t>
            </w:r>
          </w:p>
        </w:tc>
        <w:tc>
          <w:tcPr>
            <w:tcW w:type="dxa" w:w="3120"/>
            <w:tcMar>
              <w:top w:w="100" w:type="dxa"/>
              <w:bottom w:w="100" w:type="dxa"/>
              <w:left w:w="150" w:type="dxa"/>
              <w:right w:w="150" w:type="dxa"/>
            </w:tcMar>
          </w:tcPr>
          <w:p>
            <w:r>
              <w:t>Artificial Intelligence and Machine Learning Integration</w:t>
            </w:r>
          </w:p>
        </w:tc>
        <w:tc>
          <w:tcPr>
            <w:tcW w:type="dxa" w:w="3120"/>
            <w:tcMar>
              <w:top w:w="100" w:type="dxa"/>
              <w:bottom w:w="100" w:type="dxa"/>
              <w:left w:w="150" w:type="dxa"/>
              <w:right w:w="150" w:type="dxa"/>
            </w:tcMar>
          </w:tcPr>
          <w:p>
            <w:r>
              <w:t>160 Hours</w:t>
            </w:r>
          </w:p>
        </w:tc>
      </w:tr>
      <w:tr>
        <w:tc>
          <w:tcPr>
            <w:tcW w:type="dxa" w:w="3120"/>
            <w:tcMar>
              <w:top w:w="100" w:type="dxa"/>
              <w:bottom w:w="100" w:type="dxa"/>
              <w:left w:w="150" w:type="dxa"/>
              <w:right w:w="150" w:type="dxa"/>
            </w:tcMar>
          </w:tcPr>
          <w:p>
            <w:r>
              <w:t>Quality Assurance Engineer</w:t>
            </w:r>
          </w:p>
        </w:tc>
        <w:tc>
          <w:tcPr>
            <w:tcW w:type="dxa" w:w="3120"/>
            <w:tcMar>
              <w:top w:w="100" w:type="dxa"/>
              <w:bottom w:w="100" w:type="dxa"/>
              <w:left w:w="150" w:type="dxa"/>
              <w:right w:w="150" w:type="dxa"/>
            </w:tcMar>
          </w:tcPr>
          <w:p>
            <w:r>
              <w:t>Testing and Quality Assurance</w:t>
            </w:r>
          </w:p>
        </w:tc>
        <w:tc>
          <w:tcPr>
            <w:tcW w:type="dxa" w:w="3120"/>
            <w:tcMar>
              <w:top w:w="100" w:type="dxa"/>
              <w:bottom w:w="100" w:type="dxa"/>
              <w:left w:w="150" w:type="dxa"/>
              <w:right w:w="150" w:type="dxa"/>
            </w:tcMar>
          </w:tcPr>
          <w:p>
            <w:r>
              <w:t>160 Hours</w:t>
            </w:r>
          </w:p>
        </w:tc>
      </w:tr>
      <w:tr>
        <w:tc>
          <w:tcPr>
            <w:tcW w:type="dxa" w:w="3120"/>
            <w:tcMar>
              <w:top w:w="100" w:type="dxa"/>
              <w:bottom w:w="100" w:type="dxa"/>
              <w:left w:w="150" w:type="dxa"/>
              <w:right w:w="150" w:type="dxa"/>
            </w:tcMar>
          </w:tcPr>
          <w:p>
            <w:r>
              <w:t>DevOps Engineer</w:t>
            </w:r>
          </w:p>
        </w:tc>
        <w:tc>
          <w:tcPr>
            <w:tcW w:type="dxa" w:w="3120"/>
            <w:tcMar>
              <w:top w:w="100" w:type="dxa"/>
              <w:bottom w:w="100" w:type="dxa"/>
              <w:left w:w="150" w:type="dxa"/>
              <w:right w:w="150" w:type="dxa"/>
            </w:tcMar>
          </w:tcPr>
          <w:p>
            <w:r>
              <w:t>Deployment</w:t>
            </w:r>
          </w:p>
        </w:tc>
        <w:tc>
          <w:tcPr>
            <w:tcW w:type="dxa" w:w="3120"/>
            <w:tcMar>
              <w:top w:w="100" w:type="dxa"/>
              <w:bottom w:w="100" w:type="dxa"/>
              <w:left w:w="150" w:type="dxa"/>
              <w:right w:w="150" w:type="dxa"/>
            </w:tcMar>
          </w:tcPr>
          <w:p>
            <w:r>
              <w:t>80 Hours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