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Техническая часть полностью на мне, музыка тоже на мне будет (во всяком случае я очень хотел бы), текст само собой (хотя бы частично). Пока нет художника, но с ним скорее всего будет существенно проще, если будет уже готовый сценарий, хотя бы черновой.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Пока рабочий проект следующий, логлайн: "Молодой человек, страдающий кошмарами, устроившись работать в псих-больницу знакомится со странной женщиной-руководителем, слепой девочкой и юной нимфоманкой и без того непростая жизнь начинает играть другими красками."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Есть сюжетные линии, ходы, приблизительные варианты концовок, некоторые правила мира, местные организации/группировки. Многое вразнобой, некоторые куски не продуманы вообще, некоторые требуют переделки и т.д. Персонажи всё же на мой взгляд требуют на себя первостепенное внимание, т.к. им пока не хватает глубины. Недавно начал заниматься подробной биографией. Сама идея - некая сборная из различных старых кусочков. До этого я думал над другой идей и вот эта - по сути предистория к той.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Суммарно здесь два направления: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1). Попытаться вывернуть чувства слепой девочки, по сути оставшейся одной и с печальной предисторией, и показать возможные романтические отношения с учётом нестандартных субъектов в этой паре.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2). Нимфоманка, которая родилась как эксперимент в лаборатории, не имеющая полноценных родителей живёт со своими попечителями, а приютившие её в местной секте и давшие ей некое подобие семьи вынуждают её действовать в интересах секты, но она и не против, но нельзя спешить и совращать цель, в доверие к которой нужно влиться. Попытка показать насколько сложно и тяжёло сдерживать сексуальные порывы, если тебе буквально сносит голову гормональными всплесками и контролировать себя крайне сложно. И может ли нимфоманка полюбить и может ли она поступиться принципами.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Присутствуют элементы мистики, фэнтези (в частности параллельные миры, они как бы де-факто присутствуют, но в самой истории практически не упоминаются, лоу-меджик).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Город, как и страна вымышленные, где-то на Земле. Год повествования 80-90 навскидку.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