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1: Python Basics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Description: This day will cover the fundamental concepts of Python programming, including variables, data types, operators, and control flow statements like if/else and loops.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Key Learning Points: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Understand Python syntax and basic structure.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Learn about different data types (integers, floats, strings, booleans).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Explore arithmetic, comparison, and logical operators.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Implement conditional statements and iterative loops.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Reference Links: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Video: https://www.youtube.com/watch?v=rfscVS0vtbw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Article: https://www.w3schools.com/python/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Documentation: https://docs.python.org/3/tutorial/introduction.html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Duration: 2 hours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Day 2: Python Functions, Modules, and Introduction to OOP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Description: On the second day, you will delve into organizing code with functions and modules, and get an introduction to Object-Oriented Programming (OOP) concepts like classes and objects.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Key Learning Points: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Define and call functions with parameters and return values.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Understand the concept of modules and how to import them.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Grasp the basics of Object-Oriented Programming (OOP).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Learn to create classes and objects.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Reference Links: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Video: https://www.youtube.com/watch?v=Ej_02IEh_wY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Article: https://realpython.com/python-functions/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Documentation: https://docs.python.org/3/tutorial/classes.html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Duration: 2 hours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