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50F95" w:rsidR="00617151" w:rsidP="00EC765E" w:rsidRDefault="00151620" w14:paraId="1F799486" w14:textId="77777777">
      <w:pPr>
        <w:spacing w:before="100" w:beforeAutospacing="1" w:after="120" w:line="259" w:lineRule="auto"/>
        <w:contextualSpacing/>
        <w:jc w:val="center"/>
        <w:rPr>
          <w:rFonts w:ascii="Arial" w:hAnsi="Arial" w:cs="Arial"/>
          <w:b/>
          <w:bCs/>
          <w:color w:val="000000" w:themeColor="text1"/>
          <w:lang w:val="sv-SE"/>
        </w:rPr>
      </w:pPr>
      <w:bookmarkStart w:name="_Hlk74230605" w:id="0"/>
      <w:r w:rsidRPr="00650F95">
        <w:rPr>
          <w:rFonts w:ascii="Arial" w:hAnsi="Arial" w:cs="Arial"/>
          <w:b/>
          <w:bCs/>
          <w:color w:val="000000" w:themeColor="text1"/>
          <w:lang w:val="sv-SE"/>
        </w:rPr>
        <w:t>Internal Memorandum</w:t>
      </w:r>
    </w:p>
    <w:p w:rsidRPr="00301707" w:rsidR="00EC765E" w:rsidP="00EC765E" w:rsidRDefault="00EC765E" w14:paraId="1643AE40" w14:textId="568F0B35">
      <w:pPr>
        <w:spacing w:before="100" w:beforeAutospacing="1" w:after="120" w:line="259" w:lineRule="auto"/>
        <w:contextualSpacing/>
        <w:jc w:val="center"/>
        <w:rPr>
          <w:rFonts w:ascii="Arial" w:hAnsi="Arial" w:cs="Arial"/>
          <w:color w:val="000000" w:themeColor="text1"/>
          <w:sz w:val="22"/>
          <w:szCs w:val="22"/>
          <w:lang w:val="sv-SE"/>
        </w:rPr>
      </w:pPr>
      <w:r w:rsidRPr="00301707">
        <w:rPr>
          <w:rFonts w:ascii="Arial" w:hAnsi="Arial" w:cs="Arial"/>
          <w:color w:val="000000" w:themeColor="text1"/>
          <w:sz w:val="22"/>
          <w:szCs w:val="22"/>
          <w:lang w:val="sv-SE"/>
        </w:rPr>
        <w:t xml:space="preserve">Nomor : </w:t>
      </w:r>
      <w:sdt>
        <w:sdtPr>
          <w:rPr>
            <w:rFonts w:ascii="Arial" w:hAnsi="Arial" w:cs="Arial"/>
            <w:color w:val="000000" w:themeColor="text1"/>
            <w:sz w:val="22"/>
            <w:szCs w:val="22"/>
            <w:lang w:val="sv-SE"/>
          </w:rPr>
          <w:tag w:val="lblNomor"/>
          <w:id w:val="961459050"/>
          <w:lock w:val="sdtContentLocked"/>
          <w:placeholder>
            <w:docPart w:val="DefaultPlaceholder_-1854013440"/>
          </w:placeholder>
          <w15:color w:val="000000"/>
        </w:sdtPr>
        <w:sdtEndPr/>
        <w:sdtContent>
          <w:r w:rsidRPr="00976A71" w:rsidR="00166A39">
            <w:rPr>
              <w:rStyle w:val="PlaceholderText"/>
              <w:rFonts w:ascii="Arial" w:hAnsi="Arial" w:cs="Arial" w:eastAsiaTheme="minorHAnsi"/>
              <w:color w:val="auto"/>
              <w:sz w:val="22"/>
              <w:szCs w:val="22"/>
            </w:rPr>
            <w:t>959/DSD/BPUI/IX/2024</w:t>
          </w:r>
        </w:sdtContent>
      </w:sdt>
    </w:p>
    <w:p w:rsidRPr="00650F95" w:rsidR="00151620" w:rsidP="00151620" w:rsidRDefault="00151620" w14:paraId="3D80915C" w14:textId="77777777">
      <w:pPr>
        <w:spacing w:before="100" w:beforeAutospacing="1" w:after="120" w:line="259" w:lineRule="auto"/>
        <w:contextualSpacing/>
        <w:jc w:val="both"/>
        <w:rPr>
          <w:rFonts w:ascii="Arial" w:hAnsi="Arial" w:cs="Arial"/>
          <w:color w:val="000000" w:themeColor="text1"/>
          <w:sz w:val="22"/>
          <w:szCs w:val="22"/>
          <w:lang w:val="sv-SE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22"/>
        <w:gridCol w:w="283"/>
        <w:gridCol w:w="6611"/>
      </w:tblGrid>
      <w:tr w:rsidRPr="00650F95" w:rsidR="00AB79BE" w:rsidTr="00151620" w14:paraId="2DC30078" w14:textId="77777777">
        <w:tc>
          <w:tcPr>
            <w:tcW w:w="2122" w:type="dxa"/>
          </w:tcPr>
          <w:p w:rsidRPr="00650F95" w:rsidR="00AB79BE" w:rsidP="00151620" w:rsidRDefault="00AB79BE" w14:paraId="08555489" w14:textId="77777777">
            <w:pPr>
              <w:spacing w:before="100" w:beforeAutospacing="1" w:after="120" w:line="259" w:lineRule="auto"/>
              <w:contextualSpacing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650F95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Kepada Yth.</w:t>
            </w:r>
          </w:p>
        </w:tc>
        <w:tc>
          <w:tcPr>
            <w:tcW w:w="283" w:type="dxa"/>
          </w:tcPr>
          <w:p w:rsidRPr="00650F95" w:rsidR="00AB79BE" w:rsidP="00151620" w:rsidRDefault="00AB79BE" w14:paraId="4C98C4A4" w14:textId="77777777">
            <w:pPr>
              <w:spacing w:before="100" w:beforeAutospacing="1" w:after="120" w:line="259" w:lineRule="auto"/>
              <w:contextualSpacing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650F95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6611" w:type="dxa"/>
          </w:tcPr>
          <w:sdt>
            <w:sdtPr>
              <w:rPr>
                <w:rFonts w:ascii="Arial" w:hAnsi="Arial" w:cs="Arial"/>
                <w:color w:val="000000" w:themeColor="text1"/>
                <w:sz w:val="22"/>
                <w:szCs w:val="22"/>
              </w:rPr>
              <w:tag w:val="lblKepada"/>
              <w:id w:val="1819457022"/>
              <w:lock w:val="sdtLocked"/>
              <w:placeholder>
                <w:docPart w:val="B151B42F0C78417EA73B2627243AC822"/>
              </w:placeholder>
              <w:showingPlcHdr/>
              <w15:color w:val="000000"/>
            </w:sdtPr>
            <w:sdtEndPr/>
            <w:sdtContent>
              <w:p w:rsidRPr="00CB4365" w:rsidR="00AB79BE" w:rsidP="00CB4365" w:rsidRDefault="00CB4365" w14:paraId="1BBC9C40" w14:textId="4B72AFA1">
                <w:pPr>
                  <w:jc w:val="both"/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pPr>
                <w:r w:rsidRPr="006310CA">
                  <w:rPr>
                    <w:rStyle w:val="PlaceholderText"/>
                    <w:rFonts w:ascii="Arial" w:hAnsi="Arial" w:cs="Arial"/>
                    <w:color w:val="auto"/>
                    <w:sz w:val="22"/>
                    <w:szCs w:val="22"/>
                  </w:rPr>
                  <w:t>Direktur SDM</w:t>
                </w:r>
              </w:p>
            </w:sdtContent>
          </w:sdt>
        </w:tc>
      </w:tr>
      <w:tr w:rsidRPr="00650F95" w:rsidR="00AB79BE" w:rsidTr="00151620" w14:paraId="6FB1F084" w14:textId="77777777">
        <w:tc>
          <w:tcPr>
            <w:tcW w:w="2122" w:type="dxa"/>
          </w:tcPr>
          <w:p w:rsidRPr="00650F95" w:rsidR="00AB79BE" w:rsidP="00151620" w:rsidRDefault="00AB79BE" w14:paraId="2CF5BE6E" w14:textId="77777777">
            <w:pPr>
              <w:spacing w:before="100" w:beforeAutospacing="1" w:after="120" w:line="259" w:lineRule="auto"/>
              <w:contextualSpacing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650F95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Dari </w:t>
            </w:r>
          </w:p>
        </w:tc>
        <w:tc>
          <w:tcPr>
            <w:tcW w:w="283" w:type="dxa"/>
          </w:tcPr>
          <w:p w:rsidRPr="00650F95" w:rsidR="00AB79BE" w:rsidP="00151620" w:rsidRDefault="00AB79BE" w14:paraId="6A975CB2" w14:textId="77777777">
            <w:pPr>
              <w:spacing w:before="100" w:beforeAutospacing="1" w:after="120" w:line="259" w:lineRule="auto"/>
              <w:contextualSpacing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650F95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6611" w:type="dxa"/>
          </w:tcPr>
          <w:sdt>
            <w:sdtPr>
              <w:tag w:val="lblDari"/>
              <w:id w:val="-860974188"/>
              <w:lock w:val="sdtContentLocked"/>
              <w:placeholder>
                <w:docPart w:val="510D2037D2474CA3B645448A1DE7C424"/>
              </w:placeholder>
              <w:showingPlcHdr/>
              <w15:color w:val="000000"/>
            </w:sdtPr>
            <w:sdtEndPr>
              <w:rPr>
                <w:rStyle w:val="Style1"/>
                <w:rFonts w:ascii="Arial" w:hAnsi="Arial" w:cs="Arial"/>
                <w:sz w:val="22"/>
              </w:rPr>
            </w:sdtEndPr>
            <w:sdtContent>
              <w:p w:rsidRPr="002F45E1" w:rsidR="00AB79BE" w:rsidP="002F45E1" w:rsidRDefault="00AB79BE" w14:paraId="4BCC1798" w14:textId="6D292D97">
                <w:r w:rsidRPr="00690796">
                  <w:rPr>
                    <w:rStyle w:val="PlaceholderText"/>
                    <w:rFonts w:ascii="Arial" w:hAnsi="Arial" w:cs="Arial"/>
                    <w:color w:val="000000" w:themeColor="text1"/>
                    <w:sz w:val="22"/>
                    <w:szCs w:val="22"/>
                  </w:rPr>
                  <w:t>Kepala Divisi Sumber Daya Manusia</w:t>
                </w:r>
              </w:p>
            </w:sdtContent>
          </w:sdt>
        </w:tc>
      </w:tr>
      <w:tr w:rsidRPr="00650F95" w:rsidR="00AB79BE" w:rsidTr="00151620" w14:paraId="61AB9144" w14:textId="77777777">
        <w:tc>
          <w:tcPr>
            <w:tcW w:w="2122" w:type="dxa"/>
          </w:tcPr>
          <w:p w:rsidRPr="00650F95" w:rsidR="00AB79BE" w:rsidP="00151620" w:rsidRDefault="00AB79BE" w14:paraId="1864F10A" w14:textId="77777777">
            <w:pPr>
              <w:spacing w:before="100" w:beforeAutospacing="1" w:after="120" w:line="259" w:lineRule="auto"/>
              <w:contextualSpacing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650F95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Perihal </w:t>
            </w:r>
          </w:p>
        </w:tc>
        <w:tc>
          <w:tcPr>
            <w:tcW w:w="283" w:type="dxa"/>
          </w:tcPr>
          <w:p w:rsidRPr="00650F95" w:rsidR="00AB79BE" w:rsidP="00151620" w:rsidRDefault="00AB79BE" w14:paraId="737FD47C" w14:textId="77777777">
            <w:pPr>
              <w:spacing w:before="100" w:beforeAutospacing="1" w:after="120" w:line="259" w:lineRule="auto"/>
              <w:contextualSpacing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650F95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sdt>
          <w:sdtPr>
            <w:rPr>
              <w:rFonts w:ascii="Arial" w:hAnsi="Arial" w:cs="Arial"/>
              <w:color w:val="000000" w:themeColor="text1"/>
              <w:sz w:val="22"/>
              <w:szCs w:val="22"/>
              <w:lang w:val="fi-FI"/>
            </w:rPr>
            <w:tag w:val="lblPerihal"/>
            <w:id w:val="761271338"/>
            <w:lock w:val="sdtLocked"/>
            <w:placeholder>
              <w:docPart w:val="BF14DBC0D52847FEBE9036F966C30F27"/>
            </w:placeholder>
            <w:showingPlcHdr/>
            <w15:color w:val="000000"/>
          </w:sdtPr>
          <w:sdtEndPr/>
          <w:sdtContent>
            <w:tc>
              <w:tcPr>
                <w:tcW w:w="6611" w:type="dxa"/>
              </w:tcPr>
              <w:p w:rsidRPr="00166A39" w:rsidR="00AB79BE" w:rsidP="00151620" w:rsidRDefault="00AB79BE" w14:paraId="0A07A0AC" w14:textId="53C571CC">
                <w:pPr>
                  <w:spacing w:before="100" w:beforeAutospacing="1" w:after="120" w:line="259" w:lineRule="auto"/>
                  <w:contextualSpacing/>
                  <w:jc w:val="both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fi-FI"/>
                  </w:rPr>
                </w:pPr>
                <w:r w:rsidRPr="00243DC5">
                  <w:rPr>
                    <w:rStyle w:val="PlaceholderText"/>
                    <w:rFonts w:ascii="Arial" w:hAnsi="Arial" w:cs="Arial"/>
                    <w:color w:val="auto"/>
                    <w:sz w:val="22"/>
                    <w:szCs w:val="22"/>
                  </w:rPr>
                  <w:t>Permohonan Tanda Tangan Surat Tanggapan atas Konsultasi Penetapan Remunerasi Dewan Komisaris dan Direksi PT Asuransi Jiwa Inhealth Indonesia Tahun Buku 2024</w:t>
                </w:r>
              </w:p>
            </w:tc>
          </w:sdtContent>
        </w:sdt>
      </w:tr>
      <w:tr w:rsidRPr="00650F95" w:rsidR="00AB79BE" w:rsidTr="00151620" w14:paraId="313D63BB" w14:textId="77777777">
        <w:tc>
          <w:tcPr>
            <w:tcW w:w="2122" w:type="dxa"/>
          </w:tcPr>
          <w:p w:rsidRPr="00650F95" w:rsidR="00AB79BE" w:rsidP="00151620" w:rsidRDefault="00AB79BE" w14:paraId="0DF0D30B" w14:textId="77777777">
            <w:pPr>
              <w:spacing w:before="100" w:beforeAutospacing="1" w:after="120" w:line="259" w:lineRule="auto"/>
              <w:contextualSpacing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650F95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Tanggal </w:t>
            </w:r>
          </w:p>
        </w:tc>
        <w:tc>
          <w:tcPr>
            <w:tcW w:w="283" w:type="dxa"/>
          </w:tcPr>
          <w:p w:rsidRPr="00650F95" w:rsidR="00AB79BE" w:rsidP="00151620" w:rsidRDefault="00AB79BE" w14:paraId="6ADD11B4" w14:textId="77777777">
            <w:pPr>
              <w:spacing w:before="100" w:beforeAutospacing="1" w:after="120" w:line="259" w:lineRule="auto"/>
              <w:contextualSpacing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650F95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sdt>
          <w:sdtPr>
            <w:rPr>
              <w:rFonts w:ascii="Arial" w:hAnsi="Arial" w:cs="Arial"/>
              <w:color w:val="000000" w:themeColor="text1"/>
              <w:sz w:val="22"/>
              <w:szCs w:val="22"/>
              <w:lang w:val="fi-FI"/>
            </w:rPr>
            <w:tag w:val="lblTanggal"/>
            <w:id w:val="4027928"/>
            <w:lock w:val="sdtContentLocked"/>
            <w:placeholder>
              <w:docPart w:val="CA841932E052496C8732D47E62E0A5DD"/>
            </w:placeholder>
            <w:showingPlcHdr/>
            <w15:color w:val="000000"/>
          </w:sdtPr>
          <w:sdtEndPr/>
          <w:sdtContent>
            <w:tc>
              <w:tcPr>
                <w:tcW w:w="6611" w:type="dxa"/>
              </w:tcPr>
              <w:p w:rsidRPr="00166A39" w:rsidR="00AB79BE" w:rsidP="00151620" w:rsidRDefault="00AB79BE" w14:paraId="3DFD15E2" w14:textId="4DFEB7F3">
                <w:pPr>
                  <w:spacing w:before="100" w:beforeAutospacing="1" w:after="120" w:line="259" w:lineRule="auto"/>
                  <w:contextualSpacing/>
                  <w:jc w:val="both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fi-FI"/>
                  </w:rPr>
                </w:pPr>
                <w:r w:rsidRPr="00243DC5">
                  <w:rPr>
                    <w:rStyle w:val="PlaceholderText"/>
                    <w:rFonts w:ascii="Arial" w:hAnsi="Arial" w:cs="Arial" w:eastAsiaTheme="minorHAnsi"/>
                    <w:color w:val="auto"/>
                    <w:sz w:val="22"/>
                    <w:szCs w:val="22"/>
                  </w:rPr>
                  <w:t>26 September 2024</w:t>
                </w:r>
              </w:p>
            </w:tc>
          </w:sdtContent>
        </w:sdt>
      </w:tr>
      <w:tr w:rsidRPr="00650F95" w:rsidR="00AB79BE" w:rsidTr="00151620" w14:paraId="6B4C0796" w14:textId="77777777">
        <w:tc>
          <w:tcPr>
            <w:tcW w:w="2122" w:type="dxa"/>
          </w:tcPr>
          <w:p w:rsidRPr="00650F95" w:rsidR="00AB79BE" w:rsidP="00151620" w:rsidRDefault="00AB79BE" w14:paraId="1B27D49A" w14:textId="77777777">
            <w:pPr>
              <w:spacing w:before="100" w:beforeAutospacing="1" w:after="120" w:line="259" w:lineRule="auto"/>
              <w:contextualSpacing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650F95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Lampiran</w:t>
            </w:r>
          </w:p>
        </w:tc>
        <w:tc>
          <w:tcPr>
            <w:tcW w:w="283" w:type="dxa"/>
          </w:tcPr>
          <w:p w:rsidRPr="00650F95" w:rsidR="00AB79BE" w:rsidP="00151620" w:rsidRDefault="00AB79BE" w14:paraId="6213DF5A" w14:textId="77777777">
            <w:pPr>
              <w:spacing w:before="100" w:beforeAutospacing="1" w:after="120" w:line="259" w:lineRule="auto"/>
              <w:contextualSpacing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650F95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6611" w:type="dxa"/>
          </w:tcPr>
          <w:p w:rsidRPr="00166A39" w:rsidR="00AB79BE" w:rsidP="00151620" w:rsidRDefault="00FB7EDD" w14:paraId="2F6C5D82" w14:textId="32FC4F73">
            <w:pPr>
              <w:spacing w:before="100" w:beforeAutospacing="1" w:after="120" w:line="259" w:lineRule="auto"/>
              <w:contextualSpacing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1 (satu) dokumen</w:t>
            </w:r>
          </w:p>
        </w:tc>
      </w:tr>
    </w:tbl>
    <w:p w:rsidRPr="00650F95" w:rsidR="00151620" w:rsidP="00151620" w:rsidRDefault="00151620" w14:paraId="5ECBEAA5" w14:textId="77777777">
      <w:pPr>
        <w:pBdr>
          <w:bottom w:val="single" w:color="auto" w:sz="6" w:space="1"/>
        </w:pBdr>
        <w:spacing w:before="100" w:beforeAutospacing="1" w:after="120" w:line="259" w:lineRule="auto"/>
        <w:contextualSpacing/>
        <w:jc w:val="both"/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p w:rsidRPr="00650F95" w:rsidR="00151620" w:rsidP="00EC765E" w:rsidRDefault="00151620" w14:paraId="4FF59E2C" w14:textId="77777777">
      <w:pPr>
        <w:spacing w:before="100" w:beforeAutospacing="1" w:after="120" w:line="259" w:lineRule="auto"/>
        <w:contextualSpacing/>
        <w:jc w:val="center"/>
        <w:rPr>
          <w:rFonts w:ascii="Arial" w:hAnsi="Arial" w:cs="Arial"/>
          <w:b/>
          <w:bCs/>
          <w:color w:val="000000" w:themeColor="text1"/>
          <w:sz w:val="22"/>
          <w:szCs w:val="22"/>
          <w:lang w:val="fi-FI"/>
        </w:rPr>
      </w:pPr>
    </w:p>
    <w:bookmarkEnd w:id="0"/>
    <w:p w:rsidR="006D5830" w:rsidP="00A44601" w:rsidRDefault="006D5830" w14:paraId="568FC69B" w14:textId="77777777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D5830">
        <w:rPr>
          <w:rFonts w:ascii="Arial" w:hAnsi="Arial" w:cs="Arial"/>
          <w:color w:val="000000" w:themeColor="text1"/>
          <w:sz w:val="22"/>
          <w:szCs w:val="22"/>
        </w:rPr>
        <w:t xml:space="preserve">Menindaklanjuti Surat PT Asuransi Jiwa IFG (“IFG Life”) Nomor 881/AJIFG/HCG/IX/2024 tanggal 13 September 2024 perihal Konsultasi Penetapan Gaji/ Honorarium </w:t>
      </w:r>
      <w:proofErr w:type="spellStart"/>
      <w:r w:rsidRPr="006D5830">
        <w:rPr>
          <w:rFonts w:ascii="Arial" w:hAnsi="Arial" w:cs="Arial"/>
          <w:color w:val="000000" w:themeColor="text1"/>
          <w:sz w:val="22"/>
          <w:szCs w:val="22"/>
        </w:rPr>
        <w:t>berikut</w:t>
      </w:r>
      <w:proofErr w:type="spellEnd"/>
      <w:r w:rsidRPr="006D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6D5830">
        <w:rPr>
          <w:rFonts w:ascii="Arial" w:hAnsi="Arial" w:cs="Arial"/>
          <w:color w:val="000000" w:themeColor="text1"/>
          <w:sz w:val="22"/>
          <w:szCs w:val="22"/>
        </w:rPr>
        <w:t>Fasilitas</w:t>
      </w:r>
      <w:proofErr w:type="spellEnd"/>
      <w:r w:rsidRPr="006D5830">
        <w:rPr>
          <w:rFonts w:ascii="Arial" w:hAnsi="Arial" w:cs="Arial"/>
          <w:color w:val="000000" w:themeColor="text1"/>
          <w:sz w:val="22"/>
          <w:szCs w:val="22"/>
        </w:rPr>
        <w:t xml:space="preserve"> dan </w:t>
      </w:r>
      <w:proofErr w:type="spellStart"/>
      <w:r w:rsidRPr="006D5830">
        <w:rPr>
          <w:rFonts w:ascii="Arial" w:hAnsi="Arial" w:cs="Arial"/>
          <w:color w:val="000000" w:themeColor="text1"/>
          <w:sz w:val="22"/>
          <w:szCs w:val="22"/>
        </w:rPr>
        <w:t>Tunjangan</w:t>
      </w:r>
      <w:proofErr w:type="spellEnd"/>
      <w:r w:rsidRPr="006D5830">
        <w:rPr>
          <w:rFonts w:ascii="Arial" w:hAnsi="Arial" w:cs="Arial"/>
          <w:color w:val="000000" w:themeColor="text1"/>
          <w:sz w:val="22"/>
          <w:szCs w:val="22"/>
        </w:rPr>
        <w:t xml:space="preserve"> Lainnya untuk Dewan Komisaris dan Direksi PT Asuransi Jiwa Inhealth Indonesia (“Mandiri Inhealth”) Tahun Buku 2024, telah dilakukan diskusi </w:t>
      </w:r>
      <w:proofErr w:type="spellStart"/>
      <w:r w:rsidRPr="006D5830">
        <w:rPr>
          <w:rFonts w:ascii="Arial" w:hAnsi="Arial" w:cs="Arial"/>
          <w:color w:val="000000" w:themeColor="text1"/>
          <w:sz w:val="22"/>
          <w:szCs w:val="22"/>
        </w:rPr>
        <w:t>lanjutan</w:t>
      </w:r>
      <w:proofErr w:type="spellEnd"/>
      <w:r w:rsidRPr="006D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6D5830">
        <w:rPr>
          <w:rFonts w:ascii="Arial" w:hAnsi="Arial" w:cs="Arial"/>
          <w:color w:val="000000" w:themeColor="text1"/>
          <w:sz w:val="22"/>
          <w:szCs w:val="22"/>
        </w:rPr>
        <w:t>antara</w:t>
      </w:r>
      <w:proofErr w:type="spellEnd"/>
      <w:r w:rsidRPr="006D5830">
        <w:rPr>
          <w:rFonts w:ascii="Arial" w:hAnsi="Arial" w:cs="Arial"/>
          <w:color w:val="000000" w:themeColor="text1"/>
          <w:sz w:val="22"/>
          <w:szCs w:val="22"/>
        </w:rPr>
        <w:t xml:space="preserve"> Divisi Sumber Daya Manusia IFG dan Direktur </w:t>
      </w:r>
      <w:proofErr w:type="spellStart"/>
      <w:r w:rsidRPr="006D5830">
        <w:rPr>
          <w:rFonts w:ascii="Arial" w:hAnsi="Arial" w:cs="Arial"/>
          <w:color w:val="000000" w:themeColor="text1"/>
          <w:sz w:val="22"/>
          <w:szCs w:val="22"/>
        </w:rPr>
        <w:t>Kepatuhan</w:t>
      </w:r>
      <w:proofErr w:type="spellEnd"/>
      <w:r w:rsidRPr="006D5830">
        <w:rPr>
          <w:rFonts w:ascii="Arial" w:hAnsi="Arial" w:cs="Arial"/>
          <w:color w:val="000000" w:themeColor="text1"/>
          <w:sz w:val="22"/>
          <w:szCs w:val="22"/>
        </w:rPr>
        <w:t xml:space="preserve"> dan Manajemen Risiko </w:t>
      </w:r>
      <w:proofErr w:type="spellStart"/>
      <w:r w:rsidRPr="006D5830">
        <w:rPr>
          <w:rFonts w:ascii="Arial" w:hAnsi="Arial" w:cs="Arial"/>
          <w:color w:val="000000" w:themeColor="text1"/>
          <w:sz w:val="22"/>
          <w:szCs w:val="22"/>
        </w:rPr>
        <w:t>serta</w:t>
      </w:r>
      <w:proofErr w:type="spellEnd"/>
      <w:r w:rsidRPr="006D5830">
        <w:rPr>
          <w:rFonts w:ascii="Arial" w:hAnsi="Arial" w:cs="Arial"/>
          <w:color w:val="000000" w:themeColor="text1"/>
          <w:sz w:val="22"/>
          <w:szCs w:val="22"/>
        </w:rPr>
        <w:t xml:space="preserve"> Divisi Sumber Daya Manusia IFG Life pada Jumat, 20 September 2024 pukul 09.00-10.00 WIB </w:t>
      </w:r>
      <w:proofErr w:type="spellStart"/>
      <w:r w:rsidRPr="006D5830">
        <w:rPr>
          <w:rFonts w:ascii="Arial" w:hAnsi="Arial" w:cs="Arial"/>
          <w:color w:val="000000" w:themeColor="text1"/>
          <w:sz w:val="22"/>
          <w:szCs w:val="22"/>
        </w:rPr>
        <w:t>melalui</w:t>
      </w:r>
      <w:proofErr w:type="spellEnd"/>
      <w:r w:rsidRPr="006D5830">
        <w:rPr>
          <w:rFonts w:ascii="Arial" w:hAnsi="Arial" w:cs="Arial"/>
          <w:color w:val="000000" w:themeColor="text1"/>
          <w:sz w:val="22"/>
          <w:szCs w:val="22"/>
        </w:rPr>
        <w:t xml:space="preserve"> Zoom Meeting. Selanjutnya </w:t>
      </w:r>
      <w:proofErr w:type="spellStart"/>
      <w:r w:rsidRPr="006D5830">
        <w:rPr>
          <w:rFonts w:ascii="Arial" w:hAnsi="Arial" w:cs="Arial"/>
          <w:color w:val="000000" w:themeColor="text1"/>
          <w:sz w:val="22"/>
          <w:szCs w:val="22"/>
        </w:rPr>
        <w:t>akan</w:t>
      </w:r>
      <w:proofErr w:type="spellEnd"/>
      <w:r w:rsidRPr="006D5830">
        <w:rPr>
          <w:rFonts w:ascii="Arial" w:hAnsi="Arial" w:cs="Arial"/>
          <w:color w:val="000000" w:themeColor="text1"/>
          <w:sz w:val="22"/>
          <w:szCs w:val="22"/>
        </w:rPr>
        <w:t xml:space="preserve"> disampaikan tanggapan IFG atas usulan remunerasi Dewan Komisaris dan Direksi Mandiri Inhealth </w:t>
      </w:r>
      <w:proofErr w:type="spellStart"/>
      <w:r w:rsidRPr="006D5830">
        <w:rPr>
          <w:rFonts w:ascii="Arial" w:hAnsi="Arial" w:cs="Arial"/>
          <w:color w:val="000000" w:themeColor="text1"/>
          <w:sz w:val="22"/>
          <w:szCs w:val="22"/>
        </w:rPr>
        <w:t>melalui</w:t>
      </w:r>
      <w:proofErr w:type="spellEnd"/>
      <w:r w:rsidRPr="006D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6D5830">
        <w:rPr>
          <w:rFonts w:ascii="Arial" w:hAnsi="Arial" w:cs="Arial"/>
          <w:color w:val="000000" w:themeColor="text1"/>
          <w:sz w:val="22"/>
          <w:szCs w:val="22"/>
        </w:rPr>
        <w:t>surat</w:t>
      </w:r>
      <w:proofErr w:type="spellEnd"/>
      <w:r w:rsidRPr="006D5830">
        <w:rPr>
          <w:rFonts w:ascii="Arial" w:hAnsi="Arial" w:cs="Arial"/>
          <w:color w:val="000000" w:themeColor="text1"/>
          <w:sz w:val="22"/>
          <w:szCs w:val="22"/>
        </w:rPr>
        <w:t xml:space="preserve"> Direktur SDM IFG.</w:t>
      </w:r>
    </w:p>
    <w:p w:rsidR="006D5830" w:rsidP="00A44601" w:rsidRDefault="006D5830" w14:paraId="2AE81E71" w14:textId="77777777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6D5830" w:rsidP="00A44601" w:rsidRDefault="006D5830" w14:paraId="77F04247" w14:textId="77777777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D5830">
        <w:rPr>
          <w:rFonts w:ascii="Arial" w:hAnsi="Arial" w:cs="Arial"/>
          <w:color w:val="000000" w:themeColor="text1"/>
          <w:sz w:val="22"/>
          <w:szCs w:val="22"/>
        </w:rPr>
        <w:t xml:space="preserve">Untuk itu, mohon kesediaan Bapak untuk dapat </w:t>
      </w:r>
      <w:proofErr w:type="spellStart"/>
      <w:r w:rsidRPr="006D5830">
        <w:rPr>
          <w:rFonts w:ascii="Arial" w:hAnsi="Arial" w:cs="Arial"/>
          <w:color w:val="000000" w:themeColor="text1"/>
          <w:sz w:val="22"/>
          <w:szCs w:val="22"/>
        </w:rPr>
        <w:t>menandatangani</w:t>
      </w:r>
      <w:proofErr w:type="spellEnd"/>
      <w:r w:rsidRPr="006D5830">
        <w:rPr>
          <w:rFonts w:ascii="Arial" w:hAnsi="Arial" w:cs="Arial"/>
          <w:color w:val="000000" w:themeColor="text1"/>
          <w:sz w:val="22"/>
          <w:szCs w:val="22"/>
        </w:rPr>
        <w:t xml:space="preserve"> Surat Tanggapan atas Konsultasi Penetapan Remunerasi Dewan Komisaris dan Direksi Mandiri Inhealth sebagaimana terlampir.</w:t>
      </w:r>
    </w:p>
    <w:p w:rsidR="006D5830" w:rsidP="00A44601" w:rsidRDefault="006D5830" w14:paraId="3DCF432D" w14:textId="77777777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8C4A2E" w:rsidP="00A44601" w:rsidRDefault="006D5830" w14:paraId="752F95F1" w14:textId="572B93BB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D5830">
        <w:rPr>
          <w:rFonts w:ascii="Arial" w:hAnsi="Arial" w:cs="Arial"/>
          <w:color w:val="000000" w:themeColor="text1"/>
          <w:sz w:val="22"/>
          <w:szCs w:val="22"/>
        </w:rPr>
        <w:t xml:space="preserve">Demikian </w:t>
      </w:r>
      <w:proofErr w:type="spellStart"/>
      <w:r w:rsidRPr="006D5830">
        <w:rPr>
          <w:rFonts w:ascii="Arial" w:hAnsi="Arial" w:cs="Arial"/>
          <w:color w:val="000000" w:themeColor="text1"/>
          <w:sz w:val="22"/>
          <w:szCs w:val="22"/>
        </w:rPr>
        <w:t>permohonan</w:t>
      </w:r>
      <w:proofErr w:type="spellEnd"/>
      <w:r w:rsidRPr="006D5830">
        <w:rPr>
          <w:rFonts w:ascii="Arial" w:hAnsi="Arial" w:cs="Arial"/>
          <w:color w:val="000000" w:themeColor="text1"/>
          <w:sz w:val="22"/>
          <w:szCs w:val="22"/>
        </w:rPr>
        <w:t xml:space="preserve"> ini kami sampaikan. Atas perhatian dan kerja sama Bapak, kami ucapkan </w:t>
      </w:r>
      <w:proofErr w:type="spellStart"/>
      <w:r w:rsidRPr="006D5830">
        <w:rPr>
          <w:rFonts w:ascii="Arial" w:hAnsi="Arial" w:cs="Arial"/>
          <w:color w:val="000000" w:themeColor="text1"/>
          <w:sz w:val="22"/>
          <w:szCs w:val="22"/>
        </w:rPr>
        <w:t>terima</w:t>
      </w:r>
      <w:proofErr w:type="spellEnd"/>
      <w:r w:rsidRPr="006D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6D5830">
        <w:rPr>
          <w:rFonts w:ascii="Arial" w:hAnsi="Arial" w:cs="Arial"/>
          <w:color w:val="000000" w:themeColor="text1"/>
          <w:sz w:val="22"/>
          <w:szCs w:val="22"/>
        </w:rPr>
        <w:t>kasih</w:t>
      </w:r>
      <w:proofErr w:type="spellEnd"/>
      <w:r w:rsidRPr="006D5830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6D5830" w:rsidP="00A44601" w:rsidRDefault="006D5830" w14:paraId="63597195" w14:textId="77777777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Pr="00650F95" w:rsidR="006D5830" w:rsidP="00A44601" w:rsidRDefault="006D5830" w14:paraId="099E5EA3" w14:textId="77777777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Pr="00650F95" w:rsidR="008C4A2E" w:rsidP="00A44601" w:rsidRDefault="008C4A2E" w14:paraId="3D9822B6" w14:textId="77777777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50F95">
        <w:rPr>
          <w:rFonts w:ascii="Arial" w:hAnsi="Arial" w:cs="Arial"/>
          <w:color w:val="000000" w:themeColor="text1"/>
          <w:sz w:val="22"/>
          <w:szCs w:val="22"/>
        </w:rPr>
        <w:t>Hormat kami,</w:t>
      </w:r>
    </w:p>
    <w:p w:rsidRPr="00650F95" w:rsidR="008C4A2E" w:rsidP="00A44601" w:rsidRDefault="008C4A2E" w14:paraId="10787C35" w14:textId="77777777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sdt>
      <w:sdtPr>
        <w:rPr>
          <w:rFonts w:ascii="Arial" w:hAnsi="Arial" w:cs="Arial"/>
          <w:color w:val="000000" w:themeColor="text1"/>
          <w:sz w:val="22"/>
          <w:szCs w:val="22"/>
        </w:rPr>
        <w:tag w:val="tblPejabatPenandatangan"/>
        <w:id w:val="-1606870325"/>
        <w:placeholder>
          <w:docPart w:val="614BBAACB36843539CD9506047675F51"/>
        </w:placeholder>
        <w:showingPlcHdr/>
        <w15:color w:val="000000"/>
      </w:sdtPr>
      <w:sdtEndPr/>
      <w:sdtContent>
        <w:p w:rsidR="00253F0D" w:rsidP="00BE4C25" w:rsidRDefault="00253F0D" w14:paraId="7B3E1C86" w14:textId="5D9EEFBC">
          <w:pPr>
            <w:jc w:val="both"/>
            <w:rPr>
              <w:rFonts w:ascii="Arial" w:hAnsi="Arial" w:cs="Arial"/>
              <w:color w:val="000000" w:themeColor="text1"/>
              <w:sz w:val="22"/>
              <w:szCs w:val="22"/>
            </w:rPr>
          </w:pPr>
        </w:p>
        <w:tbl>
          <w:tblPr>
            <w:tblStyle w:val="TableGrid"/>
            <w:tblW w:w="0" w:type="auto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ook w:val="04A0" w:firstRow="1" w:lastRow="0" w:firstColumn="1" w:lastColumn="0" w:noHBand="0" w:noVBand="1"/>
          </w:tblPr>
          <w:tblGrid>
            <w:gridCol w:w="4508"/>
            <w:gridCol w:w="4508"/>
          </w:tblGrid>
          <w:tr w:rsidR="008A5563" w14:paraId="3FE8A29B" w14:textId="77777777">
            <w:tc>
              <w:tcPr>
                <w:tcW w:w="4508" w:type="dxa"/>
                <w:tcMar>
                  <w:top w:w="700" w:type="dxa"/>
                  <w:left w:w="50" w:type="dxa"/>
                </w:tcMar>
              </w:tcPr>
              <w:p w:rsidR="008A5563" w:rsidRDefault="006D5830" w14:paraId="2A5AC6EC" w14:textId="77777777">
                <w:r>
                  <w:rPr>
                    <w:rFonts w:ascii="Arial" w:hAnsi="Arial"/>
                    <w:sz w:val="22"/>
                    <w:u w:val="single"/>
                  </w:rPr>
                  <w:t>Gita Indriati</w:t>
                </w:r>
              </w:p>
              <w:p w:rsidR="008A5563" w:rsidRDefault="006D5830" w14:paraId="778E1516" w14:textId="77777777">
                <w:r>
                  <w:rPr>
                    <w:rFonts w:ascii="Arial" w:hAnsi="Arial"/>
                    <w:sz w:val="22"/>
                  </w:rPr>
                  <w:t>Kepala Divisi Sumber Daya Manusia</w:t>
                </w:r>
              </w:p>
            </w:tc>
            <w:tc>
              <w:tcPr>
                <w:tcW w:w="4508" w:type="dxa"/>
                <w:tcMar>
                  <w:top w:w="700" w:type="dxa"/>
                  <w:left w:w="50" w:type="dxa"/>
                </w:tcMar>
              </w:tcPr>
              <w:p w:rsidR="008A5563" w:rsidRDefault="008A5563" w14:paraId="20CBE687" w14:textId="77777777"/>
              <w:p w:rsidR="008A5563" w:rsidRDefault="006D5830" w14:paraId="4957947F" w14:textId="77777777"/>
            </w:tc>
          </w:tr>
        </w:tbl>
      </w:sdtContent>
    </w:sdt>
    <w:p w:rsidRPr="006310CA" w:rsidR="00BE4C25" w:rsidP="00BE4C25" w:rsidRDefault="00BE4C25" w14:paraId="355FDA8F" w14:textId="77777777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sdt>
      <w:sdtPr>
        <w:rPr>
          <w:rFonts w:ascii="Arial" w:hAnsi="Arial" w:cs="Arial"/>
          <w:color w:val="000000" w:themeColor="text1"/>
          <w:sz w:val="22"/>
          <w:szCs w:val="22"/>
          <w:lang w:val="pt-BR"/>
        </w:rPr>
        <w:id w:val="-1201929763"/>
        <w:lock w:val="contentLocked"/>
        <w:placeholder>
          <w:docPart w:val="B9AC5CBBAB9941A3AA8EE542F4133346"/>
        </w:placeholder>
        <w:showingPlcHdr/>
      </w:sdtPr>
      <w:sdtEndPr/>
      <w:sdtContent>
        <w:p w:rsidR="002473D3" w:rsidP="00A93A9A" w:rsidRDefault="007F1D13" w14:paraId="3E3FABA6" w14:textId="369B26C8">
          <w:pP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</w:tabs>
            <w:jc w:val="center"/>
            <w:rPr>
              <w:rFonts w:ascii="Arial" w:hAnsi="Arial" w:cs="Arial"/>
              <w:color w:val="000000" w:themeColor="text1"/>
              <w:sz w:val="22"/>
              <w:szCs w:val="22"/>
              <w:lang w:val="pt-BR"/>
            </w:rPr>
          </w:pPr>
          <w:r>
            <w:rPr>
              <w:rFonts w:ascii="Arial" w:hAnsi="Arial" w:cs="Arial"/>
              <w:i/>
              <w:iCs/>
              <w:color w:val="D9D9D9" w:themeColor="background1" w:themeShade="D9"/>
              <w:sz w:val="20"/>
              <w:szCs w:val="20"/>
              <w:lang w:eastAsia="en-ID"/>
            </w:rPr>
            <w:t>Ditandatangani secara elektronik</w:t>
          </w:r>
        </w:p>
      </w:sdtContent>
    </w:sdt>
    <w:p w:rsidR="009B7ED1" w:rsidRDefault="009B7ED1" w14:paraId="539256AA" w14:textId="77777777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pt-BR"/>
        </w:rPr>
      </w:pPr>
      <w:r>
        <w:rPr>
          <w:rFonts w:ascii="Arial" w:hAnsi="Arial" w:cs="Arial"/>
          <w:color w:val="000000" w:themeColor="text1"/>
          <w:sz w:val="22"/>
          <w:szCs w:val="22"/>
          <w:lang w:val="pt-BR"/>
        </w:rPr>
        <w:br w:type="page"/>
      </w:r>
    </w:p>
    <w:p w:rsidR="00014F44" w:rsidP="002B1DA6" w:rsidRDefault="00014F44" w14:paraId="30139DA9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100" w:beforeAutospacing="1" w:after="120" w:line="259" w:lineRule="auto"/>
        <w:jc w:val="both"/>
        <w:rPr>
          <w:rFonts w:ascii="Arial" w:hAnsi="Arial" w:cs="Arial"/>
          <w:color w:val="000000" w:themeColor="text1"/>
          <w:sz w:val="22"/>
          <w:szCs w:val="22"/>
          <w:lang w:val="pt-BR"/>
        </w:rPr>
      </w:pPr>
      <w:r w:rsidRPr="00650F95">
        <w:rPr>
          <w:rFonts w:ascii="Arial" w:hAnsi="Arial" w:cs="Arial"/>
          <w:color w:val="000000" w:themeColor="text1"/>
          <w:sz w:val="22"/>
          <w:szCs w:val="22"/>
          <w:lang w:val="pt-BR"/>
        </w:rPr>
        <w:lastRenderedPageBreak/>
        <w:t>Lembar Persetujuan Pejabat Berwenang</w:t>
      </w:r>
    </w:p>
    <w:sdt>
      <w:sdtPr>
        <w:rPr>
          <w:rFonts w:ascii="Arial" w:hAnsi="Arial" w:cs="Arial"/>
          <w:color w:val="000000" w:themeColor="text1"/>
          <w:sz w:val="22"/>
          <w:szCs w:val="22"/>
          <w:lang w:val="pt-BR"/>
        </w:rPr>
        <w:tag w:val="tblLembarPersetujuan"/>
        <w:id w:val="154117921"/>
        <w:lock w:val="sdtContentLocked"/>
        <w:placeholder>
          <w:docPart w:val="DefaultPlaceholder_-1854013440"/>
        </w:placeholder>
      </w:sdtPr>
      <w:sdtEndPr/>
      <w:sdtContent>
        <w:tbl>
          <w:tblPr>
            <w:tblStyle w:val="TableGrid"/>
            <w:tblW w:w="5000" w:type="pct"/>
            <w:tblLook w:val="04A0" w:firstRow="1" w:lastRow="0" w:firstColumn="1" w:lastColumn="0" w:noHBand="0" w:noVBand="1"/>
          </w:tblPr>
          <w:tblGrid>
            <w:gridCol w:w="4815"/>
            <w:gridCol w:w="4201"/>
          </w:tblGrid>
          <w:tr w:rsidRPr="00650F95" w:rsidR="00784212" w:rsidTr="00FE17D3" w14:paraId="50680C62" w14:textId="77777777">
            <w:trPr>
              <w:trHeight w:val="224"/>
            </w:trPr>
            <w:tc>
              <w:tcPr>
                <w:tcW w:w="2670" w:type="pct"/>
                <w:shd w:val="clear" w:color="auto" w:fill="D9D9D9" w:themeFill="background1" w:themeFillShade="D9"/>
              </w:tcPr>
              <w:p w:rsidRPr="00650F95" w:rsidR="00784212" w:rsidP="00FE17D3" w:rsidRDefault="005C15F5" w14:paraId="7B94376E" w14:textId="77777777">
                <w:pPr>
                  <w:jc w:val="center"/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b/>
                    <w:sz w:val="22"/>
                    <w:szCs w:val="22"/>
                  </w:rPr>
                  <w:t>Nama</w:t>
                </w:r>
              </w:p>
            </w:tc>
            <w:tc>
              <w:tcPr>
                <w:tcW w:w="2330" w:type="pct"/>
                <w:shd w:val="clear" w:color="auto" w:fill="D9D9D9" w:themeFill="background1" w:themeFillShade="D9"/>
              </w:tcPr>
              <w:p w:rsidRPr="00650F95" w:rsidR="00784212" w:rsidP="00FE17D3" w:rsidRDefault="00784212" w14:paraId="001F6B67" w14:textId="77777777">
                <w:pPr>
                  <w:jc w:val="center"/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650F95">
                  <w:rPr>
                    <w:rFonts w:ascii="Arial" w:hAnsi="Arial" w:cs="Arial"/>
                    <w:b/>
                    <w:sz w:val="22"/>
                    <w:szCs w:val="22"/>
                  </w:rPr>
                  <w:t>Tanda tangan</w:t>
                </w:r>
              </w:p>
            </w:tc>
          </w:tr>
          <w:tr w:rsidRPr="00650F95" w:rsidR="00784212" w:rsidTr="00FE17D3" w14:paraId="03D2BF77" w14:textId="77777777">
            <w:trPr>
              <w:trHeight w:val="1358"/>
            </w:trPr>
            <w:tc>
              <w:tcPr>
                <w:tcW w:w="2670" w:type="pct"/>
              </w:tcPr>
              <w:p w:rsidRPr="00650F95" w:rsidR="00784212" w:rsidP="00FE17D3" w:rsidRDefault="00784212" w14:paraId="42AFEDC2" w14:textId="77777777">
                <w:pPr>
                  <w:tabs>
                    <w:tab w:val="left" w:pos="1985"/>
                  </w:tabs>
                  <w:rPr>
                    <w:rFonts w:ascii="Arial" w:hAnsi="Arial" w:cs="Arial"/>
                    <w:bCs/>
                    <w:sz w:val="22"/>
                    <w:szCs w:val="22"/>
                    <w:u w:val="single"/>
                  </w:rPr>
                </w:pPr>
                <w:r>
                  <w:rPr>
                    <w:rFonts w:ascii="Arial" w:hAnsi="Arial"/>
                    <w:sz w:val="22"/>
                    <w:u w:val="single"/>
                  </w:rPr>
                  <w:t>Rizal Ariansyah</w:t>
                </w:r>
              </w:p>
              <w:p w:rsidRPr="00650F95" w:rsidR="00784212" w:rsidP="00FE17D3" w:rsidRDefault="00784212" w14:paraId="724111C0" w14:textId="77777777">
                <w:pPr>
                  <w:tabs>
                    <w:tab w:val="left" w:pos="1985"/>
                  </w:tabs>
                  <w:rPr>
                    <w:rFonts w:ascii="Arial" w:hAnsi="Arial" w:cs="Arial"/>
                    <w:bCs/>
                    <w:sz w:val="22"/>
                    <w:szCs w:val="22"/>
                    <w:u w:val="single"/>
                  </w:rPr>
                </w:pPr>
                <w:r>
                  <w:rPr>
                    <w:rFonts w:ascii="Arial" w:hAnsi="Arial"/>
                    <w:sz w:val="22"/>
                  </w:rPr>
                  <w:t>Direktur SDM</w:t>
                </w:r>
              </w:p>
              <w:p w:rsidRPr="00650F95" w:rsidR="00784212" w:rsidP="00FE17D3" w:rsidRDefault="00784212" w14:paraId="4552F0A1" w14:textId="77777777">
                <w:pPr>
                  <w:tabs>
                    <w:tab w:val="left" w:pos="1985"/>
                  </w:tabs>
                  <w:rPr>
                    <w:rFonts w:ascii="Arial" w:hAnsi="Arial" w:cs="Arial"/>
                    <w:bCs/>
                    <w:sz w:val="22"/>
                    <w:szCs w:val="22"/>
                    <w:u w:val="single"/>
                  </w:rPr>
                </w:pPr>
              </w:p>
              <w:p w:rsidRPr="00597551" w:rsidR="00784212" w:rsidP="001B6FAA" w:rsidRDefault="006D5830" w14:paraId="19E63053" w14:textId="37049A6B">
                <w:pPr>
                  <w:tabs>
                    <w:tab w:val="left" w:pos="1985"/>
                  </w:tabs>
                  <w:rPr>
                    <w:rFonts w:ascii="Arial" w:hAnsi="Arial" w:cs="Arial"/>
                    <w:bCs/>
                    <w:sz w:val="22"/>
                    <w:szCs w:val="22"/>
                  </w:rPr>
                </w:pPr>
                <w:sdt>
                  <w:sdtPr>
                    <w:rPr>
                      <w:rFonts w:ascii="Arial" w:hAnsi="Arial" w:eastAsia="MS Gothic" w:cs="Arial"/>
                      <w:bCs/>
                      <w:sz w:val="22"/>
                      <w:szCs w:val="22"/>
                    </w:rPr>
                    <w:tag w:val="cbSetuju"/>
                    <w:id w:val="-420715009"/>
                    <w:lock w:val="sdtContentLocked"/>
                    <w14:checkbox>
                      <w14:checked w14:val="true"/>
                      <w14:checkedState w14:font="Wingdings 2" w14:val="0052"/>
                      <w14:uncheckedState w14:font="Wingdings 2" w14:val="00A3"/>
                    </w14:checkbox>
                  </w:sdtPr>
                  <w:sdtEndPr/>
                  <w:sdtContent>
                    <w:r w:rsidR="00090FC5">
                      <w:rPr>
                        <w:rFonts w:ascii="Arial" w:hAnsi="Arial" w:eastAsia="MS Gothic" w:cs="Arial"/>
                        <w:bCs/>
                        <w:sz w:val="22"/>
                        <w:szCs w:val="22"/>
                      </w:rPr>
                      <w:sym w:font="Wingdings 2" w:char="F052"/>
                    </w:r>
                  </w:sdtContent>
                </w:sdt>
                <w:r w:rsidRPr="00597551" w:rsidR="001B6FAA">
                  <w:rPr>
                    <w:rFonts w:ascii="Arial" w:hAnsi="Arial" w:cs="Arial"/>
                    <w:bCs/>
                    <w:sz w:val="22"/>
                    <w:szCs w:val="22"/>
                  </w:rPr>
                  <w:t xml:space="preserve"> </w:t>
                </w:r>
                <w:r w:rsidRPr="00597551" w:rsidR="00784212">
                  <w:rPr>
                    <w:rFonts w:ascii="Arial" w:hAnsi="Arial" w:cs="Arial"/>
                    <w:bCs/>
                    <w:sz w:val="22"/>
                    <w:szCs w:val="22"/>
                  </w:rPr>
                  <w:t>Setuju</w:t>
                </w:r>
              </w:p>
              <w:p w:rsidRPr="009A154D" w:rsidR="00784212" w:rsidP="009A154D" w:rsidRDefault="006D5830" w14:paraId="2ED89FD8" w14:textId="77777777">
                <w:pPr>
                  <w:tabs>
                    <w:tab w:val="left" w:pos="1985"/>
                  </w:tabs>
                  <w:rPr>
                    <w:rFonts w:ascii="Arial" w:hAnsi="Arial" w:cs="Arial"/>
                    <w:bCs/>
                  </w:rPr>
                </w:pPr>
                <w:sdt>
                  <w:sdtPr>
                    <w:rPr>
                      <w:rFonts w:ascii="Arial" w:hAnsi="Arial" w:cs="Arial"/>
                      <w:bCs/>
                      <w:sz w:val="22"/>
                      <w:szCs w:val="22"/>
                    </w:rPr>
                    <w:tag w:val="cbTidakSetuju"/>
                    <w:id w:val="1037784988"/>
                    <w:lock w:val="sdtContentLocked"/>
                    <w14:checkbox>
                      <w14:checked w14:val="0"/>
                      <w14:checkedState w14:font="Wingdings 2" w14:val="0052"/>
                      <w14:uncheckedState w14:font="Wingdings 2" w14:val="00A3"/>
                    </w14:checkbox>
                  </w:sdtPr>
                  <w:sdtEndPr/>
                  <w:sdtContent>
                    <w:r w:rsidR="002F7B57">
                      <w:rPr>
                        <w:rFonts w:ascii="Arial" w:hAnsi="Arial" w:cs="Arial"/>
                        <w:bCs/>
                        <w:sz w:val="22"/>
                        <w:szCs w:val="22"/>
                      </w:rPr>
                      <w:sym w:font="Wingdings 2" w:char="F0A3"/>
                    </w:r>
                  </w:sdtContent>
                </w:sdt>
                <w:r w:rsidRPr="00597551" w:rsidR="000D19EF">
                  <w:rPr>
                    <w:rFonts w:ascii="Arial" w:hAnsi="Arial" w:cs="Arial"/>
                    <w:bCs/>
                    <w:sz w:val="22"/>
                    <w:szCs w:val="22"/>
                  </w:rPr>
                  <w:t xml:space="preserve"> </w:t>
                </w:r>
                <w:r w:rsidRPr="00597551" w:rsidR="00784212">
                  <w:rPr>
                    <w:rFonts w:ascii="Arial" w:hAnsi="Arial" w:cs="Arial"/>
                    <w:bCs/>
                    <w:sz w:val="22"/>
                    <w:szCs w:val="22"/>
                  </w:rPr>
                  <w:t>Tidak setuju</w:t>
                </w:r>
              </w:p>
            </w:tc>
            <w:tc>
              <w:tcPr>
                <w:tcW w:w="2330" w:type="pct"/>
              </w:tcPr>
              <w:p w:rsidRPr="00650F95" w:rsidR="00784212" w:rsidP="00FE17D3" w:rsidRDefault="00784212" w14:paraId="4778E414" w14:textId="77777777">
                <w:pPr>
                  <w:jc w:val="center"/>
                  <w:rPr>
                    <w:rFonts w:ascii="Arial" w:hAnsi="Arial" w:cs="Arial"/>
                    <w:bCs/>
                    <w:sz w:val="22"/>
                    <w:szCs w:val="22"/>
                    <w:lang w:val="id-ID"/>
                  </w:rPr>
                </w:pPr>
              </w:p>
            </w:tc>
          </w:tr>
        </w:tbl>
        <w:p w:rsidR="00E96519" w:rsidP="009F7ED3" w:rsidRDefault="006D5830" w14:paraId="4223531D" w14:textId="77777777">
          <w:pP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</w:tabs>
            <w:jc w:val="center"/>
            <w:rPr>
              <w:rFonts w:ascii="Arial" w:hAnsi="Arial" w:cs="Arial"/>
              <w:color w:val="000000" w:themeColor="text1"/>
              <w:sz w:val="22"/>
              <w:szCs w:val="22"/>
              <w:lang w:val="pt-BR"/>
            </w:rPr>
          </w:pPr>
        </w:p>
      </w:sdtContent>
    </w:sdt>
    <w:p w:rsidR="00784212" w:rsidP="00780C5E" w:rsidRDefault="006D5830" w14:paraId="4707F6CC" w14:textId="2205A0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jc w:val="center"/>
        <w:rPr>
          <w:rFonts w:ascii="Arial" w:hAnsi="Arial" w:cs="Arial"/>
          <w:color w:val="000000" w:themeColor="text1"/>
          <w:sz w:val="22"/>
          <w:szCs w:val="22"/>
          <w:lang w:val="pt-BR"/>
        </w:rPr>
      </w:pPr>
      <w:sdt>
        <w:sdtPr>
          <w:rPr>
            <w:rFonts w:ascii="Arial" w:hAnsi="Arial" w:cs="Arial"/>
            <w:color w:val="000000" w:themeColor="text1"/>
            <w:sz w:val="22"/>
            <w:szCs w:val="22"/>
            <w:lang w:val="pt-BR"/>
          </w:rPr>
          <w:id w:val="-806167018"/>
          <w:lock w:val="contentLocked"/>
          <w:placeholder>
            <w:docPart w:val="7058461FA3C742F2BF7C5039B53DA489"/>
          </w:placeholder>
          <w:showingPlcHdr/>
        </w:sdtPr>
        <w:sdtEndPr/>
        <w:sdtContent>
          <w:r w:rsidR="00780C5E">
            <w:rPr>
              <w:rFonts w:ascii="Arial" w:hAnsi="Arial" w:cs="Arial"/>
              <w:i/>
              <w:iCs/>
              <w:color w:val="D9D9D9" w:themeColor="background1" w:themeShade="D9"/>
              <w:sz w:val="20"/>
              <w:szCs w:val="20"/>
              <w:lang w:eastAsia="en-ID"/>
            </w:rPr>
            <w:t>Ditandatangani secara elektronik</w:t>
          </w:r>
        </w:sdtContent>
      </w:sdt>
      <w:r w:rsidRPr="00E96519" w:rsidR="00E96519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</w:t>
      </w:r>
    </w:p>
    <w:sectPr w:rsidR="00784212" w:rsidSect="00921E42">
      <w:headerReference w:type="default" r:id="rId8"/>
      <w:footerReference w:type="default" r:id="rId9"/>
      <w:pgSz w:w="11906" w:h="16838" w:code="9"/>
      <w:pgMar w:top="1418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2C95B0" w14:textId="77777777" w:rsidR="00EE1854" w:rsidRDefault="00EE1854" w:rsidP="003C69A4">
      <w:r>
        <w:separator/>
      </w:r>
    </w:p>
  </w:endnote>
  <w:endnote w:type="continuationSeparator" w:id="0">
    <w:p w14:paraId="34A62431" w14:textId="77777777" w:rsidR="00EE1854" w:rsidRDefault="00EE1854" w:rsidP="003C6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03F575" w14:textId="77F09C58" w:rsidR="00C07016" w:rsidRDefault="00C07016" w:rsidP="00890B5C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  <w:rPr>
        <w:rFonts w:ascii="Arial" w:hAnsi="Arial" w:cs="Arial"/>
        <w:color w:val="000000" w:themeColor="text1"/>
        <w:sz w:val="22"/>
        <w:szCs w:val="22"/>
        <w:lang w:val="pt-BR"/>
      </w:rPr>
    </w:pPr>
  </w:p>
  <w:p w14:paraId="4E16CA3E" w14:textId="3EB9FF71" w:rsidR="00A970D0" w:rsidRDefault="000D2E30" w:rsidP="00C07016">
    <w:pPr>
      <w:pStyle w:val="Footer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57462EA" wp14:editId="2AF61CC2">
          <wp:simplePos x="0" y="0"/>
          <wp:positionH relativeFrom="column">
            <wp:posOffset>2540000</wp:posOffset>
          </wp:positionH>
          <wp:positionV relativeFrom="paragraph">
            <wp:posOffset>76835</wp:posOffset>
          </wp:positionV>
          <wp:extent cx="3365500" cy="190500"/>
          <wp:effectExtent l="0" t="0" r="6350" b="0"/>
          <wp:wrapNone/>
          <wp:docPr id="130412976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550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D5830">
      <w:rPr>
        <w:noProof/>
      </w:rPr>
      <w:object w:dxaOrig="1440" w:dyaOrig="1440" w14:anchorId="4E067E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left:0;text-align:left;margin-left:-72.85pt;margin-top:-29.95pt;width:104.4pt;height:78.15pt;z-index:251660288;mso-wrap-edited:f;mso-width-percent:0;mso-height-percent:0;mso-position-horizontal-relative:text;mso-position-vertical-relative:text;mso-width-percent:0;mso-height-percent:0">
          <v:imagedata r:id="rId2" o:title=""/>
        </v:shape>
        <o:OLEObject Type="Embed" ProgID="Photoshop.Image.13" ShapeID="_x0000_s2050" DrawAspect="Content" ObjectID="_1788696524" r:id="rId3">
          <o:FieldCodes>\s</o:FieldCodes>
        </o:OLEObject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89FD2" w14:textId="77777777" w:rsidR="00EE1854" w:rsidRDefault="00EE1854" w:rsidP="003C69A4">
      <w:r>
        <w:separator/>
      </w:r>
    </w:p>
  </w:footnote>
  <w:footnote w:type="continuationSeparator" w:id="0">
    <w:p w14:paraId="4D5BC818" w14:textId="77777777" w:rsidR="00EE1854" w:rsidRDefault="00EE1854" w:rsidP="003C6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263A7" w14:textId="77777777" w:rsidR="00A970D0" w:rsidRDefault="00A970D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32EF989" wp14:editId="4C27DD5A">
          <wp:simplePos x="0" y="0"/>
          <wp:positionH relativeFrom="column">
            <wp:posOffset>-348018</wp:posOffset>
          </wp:positionH>
          <wp:positionV relativeFrom="paragraph">
            <wp:posOffset>-341194</wp:posOffset>
          </wp:positionV>
          <wp:extent cx="1409700" cy="7239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723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86B0D"/>
    <w:multiLevelType w:val="multilevel"/>
    <w:tmpl w:val="3524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62E6A05"/>
    <w:multiLevelType w:val="hybridMultilevel"/>
    <w:tmpl w:val="07DA9C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C2CE0"/>
    <w:multiLevelType w:val="hybridMultilevel"/>
    <w:tmpl w:val="A944399A"/>
    <w:lvl w:ilvl="0" w:tplc="525E706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F57BA"/>
    <w:multiLevelType w:val="hybridMultilevel"/>
    <w:tmpl w:val="1D06DE48"/>
    <w:lvl w:ilvl="0" w:tplc="153AA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FB37C2"/>
    <w:multiLevelType w:val="multilevel"/>
    <w:tmpl w:val="B790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0425BA0"/>
    <w:multiLevelType w:val="hybridMultilevel"/>
    <w:tmpl w:val="A64A0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219DD"/>
    <w:multiLevelType w:val="hybridMultilevel"/>
    <w:tmpl w:val="F9909F8C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496789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3317134">
    <w:abstractNumId w:val="3"/>
  </w:num>
  <w:num w:numId="3" w16cid:durableId="160200430">
    <w:abstractNumId w:val="6"/>
  </w:num>
  <w:num w:numId="4" w16cid:durableId="1661225408">
    <w:abstractNumId w:val="1"/>
  </w:num>
  <w:num w:numId="5" w16cid:durableId="390467740">
    <w:abstractNumId w:val="2"/>
  </w:num>
  <w:num w:numId="6" w16cid:durableId="1251507844">
    <w:abstractNumId w:val="0"/>
  </w:num>
  <w:num w:numId="7" w16cid:durableId="119425335">
    <w:abstractNumId w:val="4"/>
  </w:num>
  <w:num w:numId="8" w16cid:durableId="204374574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formsDesign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9A4"/>
    <w:rsid w:val="0000586C"/>
    <w:rsid w:val="00012AA0"/>
    <w:rsid w:val="00014F44"/>
    <w:rsid w:val="000224B0"/>
    <w:rsid w:val="0002254E"/>
    <w:rsid w:val="00043372"/>
    <w:rsid w:val="00044B7D"/>
    <w:rsid w:val="00044F76"/>
    <w:rsid w:val="00057162"/>
    <w:rsid w:val="0006624B"/>
    <w:rsid w:val="00086F01"/>
    <w:rsid w:val="0009004A"/>
    <w:rsid w:val="00090FC5"/>
    <w:rsid w:val="00092523"/>
    <w:rsid w:val="000942D6"/>
    <w:rsid w:val="00094D3A"/>
    <w:rsid w:val="000A266E"/>
    <w:rsid w:val="000B1384"/>
    <w:rsid w:val="000B6130"/>
    <w:rsid w:val="000C2168"/>
    <w:rsid w:val="000C3B7F"/>
    <w:rsid w:val="000D0088"/>
    <w:rsid w:val="000D19EF"/>
    <w:rsid w:val="000D2E30"/>
    <w:rsid w:val="000E39DD"/>
    <w:rsid w:val="000E4EDD"/>
    <w:rsid w:val="000F1946"/>
    <w:rsid w:val="000F47F5"/>
    <w:rsid w:val="0010178F"/>
    <w:rsid w:val="00103AD9"/>
    <w:rsid w:val="0010772E"/>
    <w:rsid w:val="00110E37"/>
    <w:rsid w:val="00123982"/>
    <w:rsid w:val="0012635E"/>
    <w:rsid w:val="001325DE"/>
    <w:rsid w:val="00136BA9"/>
    <w:rsid w:val="00142803"/>
    <w:rsid w:val="00142B80"/>
    <w:rsid w:val="00146286"/>
    <w:rsid w:val="00151620"/>
    <w:rsid w:val="00153276"/>
    <w:rsid w:val="00154694"/>
    <w:rsid w:val="00161B2E"/>
    <w:rsid w:val="00162E66"/>
    <w:rsid w:val="00163916"/>
    <w:rsid w:val="0016622F"/>
    <w:rsid w:val="00166A39"/>
    <w:rsid w:val="00175376"/>
    <w:rsid w:val="00185119"/>
    <w:rsid w:val="00186420"/>
    <w:rsid w:val="001925CB"/>
    <w:rsid w:val="001935A6"/>
    <w:rsid w:val="00197CCE"/>
    <w:rsid w:val="001A2110"/>
    <w:rsid w:val="001B2396"/>
    <w:rsid w:val="001B5D43"/>
    <w:rsid w:val="001B6FAA"/>
    <w:rsid w:val="001C02D8"/>
    <w:rsid w:val="001C7899"/>
    <w:rsid w:val="001D5C7F"/>
    <w:rsid w:val="001E06F9"/>
    <w:rsid w:val="001E677B"/>
    <w:rsid w:val="001F0642"/>
    <w:rsid w:val="001F0F8E"/>
    <w:rsid w:val="001F18BB"/>
    <w:rsid w:val="001F35FB"/>
    <w:rsid w:val="001F6370"/>
    <w:rsid w:val="001F7755"/>
    <w:rsid w:val="001F7F51"/>
    <w:rsid w:val="0020542B"/>
    <w:rsid w:val="002264E0"/>
    <w:rsid w:val="00226B47"/>
    <w:rsid w:val="00231170"/>
    <w:rsid w:val="00243DC5"/>
    <w:rsid w:val="00246A3F"/>
    <w:rsid w:val="002473D3"/>
    <w:rsid w:val="0025159A"/>
    <w:rsid w:val="00253F0D"/>
    <w:rsid w:val="00254EC7"/>
    <w:rsid w:val="0026505A"/>
    <w:rsid w:val="00265E01"/>
    <w:rsid w:val="00274AB9"/>
    <w:rsid w:val="00283E7A"/>
    <w:rsid w:val="00290BDC"/>
    <w:rsid w:val="00292C3D"/>
    <w:rsid w:val="002A1C54"/>
    <w:rsid w:val="002A358F"/>
    <w:rsid w:val="002B0205"/>
    <w:rsid w:val="002B1DA6"/>
    <w:rsid w:val="002B2C14"/>
    <w:rsid w:val="002B2D29"/>
    <w:rsid w:val="002B7D72"/>
    <w:rsid w:val="002E4B70"/>
    <w:rsid w:val="002E54E7"/>
    <w:rsid w:val="002E5AE9"/>
    <w:rsid w:val="002E6A03"/>
    <w:rsid w:val="002F0A45"/>
    <w:rsid w:val="002F45E1"/>
    <w:rsid w:val="002F5F13"/>
    <w:rsid w:val="002F6577"/>
    <w:rsid w:val="002F6673"/>
    <w:rsid w:val="002F7B57"/>
    <w:rsid w:val="002F7E87"/>
    <w:rsid w:val="00301707"/>
    <w:rsid w:val="00304830"/>
    <w:rsid w:val="00307CBF"/>
    <w:rsid w:val="00307D03"/>
    <w:rsid w:val="00314226"/>
    <w:rsid w:val="0032528B"/>
    <w:rsid w:val="00325AC4"/>
    <w:rsid w:val="003313AD"/>
    <w:rsid w:val="003316DB"/>
    <w:rsid w:val="00331EC4"/>
    <w:rsid w:val="003324C0"/>
    <w:rsid w:val="00347CD9"/>
    <w:rsid w:val="00350218"/>
    <w:rsid w:val="003532A3"/>
    <w:rsid w:val="0036007F"/>
    <w:rsid w:val="00363832"/>
    <w:rsid w:val="003638AE"/>
    <w:rsid w:val="00363A3F"/>
    <w:rsid w:val="00364F3D"/>
    <w:rsid w:val="00366D93"/>
    <w:rsid w:val="00367114"/>
    <w:rsid w:val="0037045B"/>
    <w:rsid w:val="00373737"/>
    <w:rsid w:val="003852DF"/>
    <w:rsid w:val="00387B9B"/>
    <w:rsid w:val="0039174A"/>
    <w:rsid w:val="00394072"/>
    <w:rsid w:val="00394688"/>
    <w:rsid w:val="00394771"/>
    <w:rsid w:val="003B0B75"/>
    <w:rsid w:val="003B6951"/>
    <w:rsid w:val="003C69A4"/>
    <w:rsid w:val="003C74B0"/>
    <w:rsid w:val="003C7884"/>
    <w:rsid w:val="003D0036"/>
    <w:rsid w:val="003D0068"/>
    <w:rsid w:val="003D26EE"/>
    <w:rsid w:val="003D698F"/>
    <w:rsid w:val="003E592A"/>
    <w:rsid w:val="003E740F"/>
    <w:rsid w:val="003F446B"/>
    <w:rsid w:val="004023A0"/>
    <w:rsid w:val="00405D51"/>
    <w:rsid w:val="0041232D"/>
    <w:rsid w:val="0042114F"/>
    <w:rsid w:val="00430134"/>
    <w:rsid w:val="00430404"/>
    <w:rsid w:val="004328A0"/>
    <w:rsid w:val="00443CBB"/>
    <w:rsid w:val="00456BE0"/>
    <w:rsid w:val="00457970"/>
    <w:rsid w:val="00470835"/>
    <w:rsid w:val="00473466"/>
    <w:rsid w:val="00473D8E"/>
    <w:rsid w:val="00481788"/>
    <w:rsid w:val="0048606F"/>
    <w:rsid w:val="00486B1B"/>
    <w:rsid w:val="004A24FC"/>
    <w:rsid w:val="004B0E7F"/>
    <w:rsid w:val="004B12CB"/>
    <w:rsid w:val="004C3177"/>
    <w:rsid w:val="004C6523"/>
    <w:rsid w:val="004C6E70"/>
    <w:rsid w:val="004D78DA"/>
    <w:rsid w:val="004D7960"/>
    <w:rsid w:val="004E29F6"/>
    <w:rsid w:val="004E2AAF"/>
    <w:rsid w:val="004E3A27"/>
    <w:rsid w:val="004F28C2"/>
    <w:rsid w:val="004F47E0"/>
    <w:rsid w:val="0050035B"/>
    <w:rsid w:val="005004A6"/>
    <w:rsid w:val="00506FFB"/>
    <w:rsid w:val="00520B0F"/>
    <w:rsid w:val="005219B4"/>
    <w:rsid w:val="00523D04"/>
    <w:rsid w:val="0052539D"/>
    <w:rsid w:val="00530812"/>
    <w:rsid w:val="005322A2"/>
    <w:rsid w:val="005328E7"/>
    <w:rsid w:val="005330BB"/>
    <w:rsid w:val="00535352"/>
    <w:rsid w:val="005372D0"/>
    <w:rsid w:val="00540ED0"/>
    <w:rsid w:val="005515D1"/>
    <w:rsid w:val="00551BB2"/>
    <w:rsid w:val="00551BEE"/>
    <w:rsid w:val="00552E43"/>
    <w:rsid w:val="005544B5"/>
    <w:rsid w:val="00554CAF"/>
    <w:rsid w:val="00562342"/>
    <w:rsid w:val="0057448E"/>
    <w:rsid w:val="00584AA8"/>
    <w:rsid w:val="0058510D"/>
    <w:rsid w:val="00596101"/>
    <w:rsid w:val="00597551"/>
    <w:rsid w:val="005A14C3"/>
    <w:rsid w:val="005A5993"/>
    <w:rsid w:val="005B5762"/>
    <w:rsid w:val="005C01E7"/>
    <w:rsid w:val="005C15F5"/>
    <w:rsid w:val="005C2273"/>
    <w:rsid w:val="005C7DD8"/>
    <w:rsid w:val="005D3630"/>
    <w:rsid w:val="005D62D4"/>
    <w:rsid w:val="005D6DAF"/>
    <w:rsid w:val="005F204B"/>
    <w:rsid w:val="005F6EB1"/>
    <w:rsid w:val="00600145"/>
    <w:rsid w:val="0061024D"/>
    <w:rsid w:val="00611AC9"/>
    <w:rsid w:val="006129D0"/>
    <w:rsid w:val="00617151"/>
    <w:rsid w:val="006209DE"/>
    <w:rsid w:val="006245EB"/>
    <w:rsid w:val="0062496D"/>
    <w:rsid w:val="006310CA"/>
    <w:rsid w:val="00645F61"/>
    <w:rsid w:val="00650F95"/>
    <w:rsid w:val="006541D5"/>
    <w:rsid w:val="00655F87"/>
    <w:rsid w:val="00657D92"/>
    <w:rsid w:val="00664AD9"/>
    <w:rsid w:val="00667D34"/>
    <w:rsid w:val="00674181"/>
    <w:rsid w:val="00680936"/>
    <w:rsid w:val="00683595"/>
    <w:rsid w:val="00690796"/>
    <w:rsid w:val="006932C5"/>
    <w:rsid w:val="00694D2D"/>
    <w:rsid w:val="00697909"/>
    <w:rsid w:val="006A5F55"/>
    <w:rsid w:val="006A7806"/>
    <w:rsid w:val="006B0429"/>
    <w:rsid w:val="006C183A"/>
    <w:rsid w:val="006C3B8A"/>
    <w:rsid w:val="006D5830"/>
    <w:rsid w:val="006F6CC8"/>
    <w:rsid w:val="00701665"/>
    <w:rsid w:val="0070372D"/>
    <w:rsid w:val="007044A8"/>
    <w:rsid w:val="00714A14"/>
    <w:rsid w:val="007167AD"/>
    <w:rsid w:val="00717C4D"/>
    <w:rsid w:val="00717D95"/>
    <w:rsid w:val="00732500"/>
    <w:rsid w:val="00734552"/>
    <w:rsid w:val="00735B7C"/>
    <w:rsid w:val="00743948"/>
    <w:rsid w:val="00744900"/>
    <w:rsid w:val="00753001"/>
    <w:rsid w:val="00756DAA"/>
    <w:rsid w:val="007613FB"/>
    <w:rsid w:val="00762B62"/>
    <w:rsid w:val="00765361"/>
    <w:rsid w:val="00766899"/>
    <w:rsid w:val="007705E9"/>
    <w:rsid w:val="00771C3A"/>
    <w:rsid w:val="00772353"/>
    <w:rsid w:val="00774C88"/>
    <w:rsid w:val="00780C5E"/>
    <w:rsid w:val="0078348C"/>
    <w:rsid w:val="00784212"/>
    <w:rsid w:val="007A2332"/>
    <w:rsid w:val="007A3DCB"/>
    <w:rsid w:val="007B39D4"/>
    <w:rsid w:val="007C7956"/>
    <w:rsid w:val="007D3290"/>
    <w:rsid w:val="007D7B9A"/>
    <w:rsid w:val="007E0956"/>
    <w:rsid w:val="007F1D13"/>
    <w:rsid w:val="00812600"/>
    <w:rsid w:val="008203FA"/>
    <w:rsid w:val="00822C1D"/>
    <w:rsid w:val="00833D1E"/>
    <w:rsid w:val="0083573D"/>
    <w:rsid w:val="00843B5C"/>
    <w:rsid w:val="00846526"/>
    <w:rsid w:val="008509BB"/>
    <w:rsid w:val="008551A1"/>
    <w:rsid w:val="008602EC"/>
    <w:rsid w:val="008659FA"/>
    <w:rsid w:val="00871384"/>
    <w:rsid w:val="00873517"/>
    <w:rsid w:val="008756D1"/>
    <w:rsid w:val="00880532"/>
    <w:rsid w:val="008833F8"/>
    <w:rsid w:val="00885139"/>
    <w:rsid w:val="00887186"/>
    <w:rsid w:val="00890608"/>
    <w:rsid w:val="00890B5C"/>
    <w:rsid w:val="00896C01"/>
    <w:rsid w:val="00896CB7"/>
    <w:rsid w:val="008A070E"/>
    <w:rsid w:val="008A533B"/>
    <w:rsid w:val="008A5563"/>
    <w:rsid w:val="008B0236"/>
    <w:rsid w:val="008B0A80"/>
    <w:rsid w:val="008B2D6F"/>
    <w:rsid w:val="008B6657"/>
    <w:rsid w:val="008B78A1"/>
    <w:rsid w:val="008C4A2E"/>
    <w:rsid w:val="008D1BF2"/>
    <w:rsid w:val="008D51FE"/>
    <w:rsid w:val="008D5ED3"/>
    <w:rsid w:val="008F030C"/>
    <w:rsid w:val="008F529B"/>
    <w:rsid w:val="00910F6B"/>
    <w:rsid w:val="00921B73"/>
    <w:rsid w:val="00921E42"/>
    <w:rsid w:val="009224AE"/>
    <w:rsid w:val="0092391F"/>
    <w:rsid w:val="0092674E"/>
    <w:rsid w:val="00930805"/>
    <w:rsid w:val="00932E43"/>
    <w:rsid w:val="009404CE"/>
    <w:rsid w:val="00946468"/>
    <w:rsid w:val="00950698"/>
    <w:rsid w:val="00956885"/>
    <w:rsid w:val="00957EA8"/>
    <w:rsid w:val="0096124A"/>
    <w:rsid w:val="00961BB6"/>
    <w:rsid w:val="009664C3"/>
    <w:rsid w:val="00972DC4"/>
    <w:rsid w:val="00975463"/>
    <w:rsid w:val="00976A71"/>
    <w:rsid w:val="00981E0A"/>
    <w:rsid w:val="00984910"/>
    <w:rsid w:val="009977F2"/>
    <w:rsid w:val="009A154D"/>
    <w:rsid w:val="009A4187"/>
    <w:rsid w:val="009A44A9"/>
    <w:rsid w:val="009A4EE1"/>
    <w:rsid w:val="009A5EB7"/>
    <w:rsid w:val="009B0EC3"/>
    <w:rsid w:val="009B767F"/>
    <w:rsid w:val="009B7ED1"/>
    <w:rsid w:val="009C08E7"/>
    <w:rsid w:val="009C3A26"/>
    <w:rsid w:val="009C55DB"/>
    <w:rsid w:val="009D1AA7"/>
    <w:rsid w:val="009E1725"/>
    <w:rsid w:val="009E68BB"/>
    <w:rsid w:val="00A04FB2"/>
    <w:rsid w:val="00A13A17"/>
    <w:rsid w:val="00A22339"/>
    <w:rsid w:val="00A24086"/>
    <w:rsid w:val="00A40337"/>
    <w:rsid w:val="00A41968"/>
    <w:rsid w:val="00A44601"/>
    <w:rsid w:val="00A44E0E"/>
    <w:rsid w:val="00A5598C"/>
    <w:rsid w:val="00A71581"/>
    <w:rsid w:val="00A73F67"/>
    <w:rsid w:val="00A76DBD"/>
    <w:rsid w:val="00A821A3"/>
    <w:rsid w:val="00A86F39"/>
    <w:rsid w:val="00A91A64"/>
    <w:rsid w:val="00A932B0"/>
    <w:rsid w:val="00A93A9A"/>
    <w:rsid w:val="00A970D0"/>
    <w:rsid w:val="00AA1F41"/>
    <w:rsid w:val="00AA73A4"/>
    <w:rsid w:val="00AB79BE"/>
    <w:rsid w:val="00AD145A"/>
    <w:rsid w:val="00AD1609"/>
    <w:rsid w:val="00AD66E3"/>
    <w:rsid w:val="00AE20C8"/>
    <w:rsid w:val="00AE3E42"/>
    <w:rsid w:val="00AE499D"/>
    <w:rsid w:val="00AE6B9E"/>
    <w:rsid w:val="00AF1637"/>
    <w:rsid w:val="00AF3A49"/>
    <w:rsid w:val="00AF5706"/>
    <w:rsid w:val="00AF79A6"/>
    <w:rsid w:val="00B03418"/>
    <w:rsid w:val="00B048C3"/>
    <w:rsid w:val="00B057FB"/>
    <w:rsid w:val="00B22840"/>
    <w:rsid w:val="00B231D5"/>
    <w:rsid w:val="00B2349D"/>
    <w:rsid w:val="00B30CBF"/>
    <w:rsid w:val="00B32FEA"/>
    <w:rsid w:val="00B3564E"/>
    <w:rsid w:val="00B37F6F"/>
    <w:rsid w:val="00B47BDB"/>
    <w:rsid w:val="00B71B24"/>
    <w:rsid w:val="00B727E8"/>
    <w:rsid w:val="00B80C56"/>
    <w:rsid w:val="00B81537"/>
    <w:rsid w:val="00B84C5E"/>
    <w:rsid w:val="00B96BF9"/>
    <w:rsid w:val="00BB15AB"/>
    <w:rsid w:val="00BB2224"/>
    <w:rsid w:val="00BB648B"/>
    <w:rsid w:val="00BC1062"/>
    <w:rsid w:val="00BC39B6"/>
    <w:rsid w:val="00BC3AA4"/>
    <w:rsid w:val="00BD02DC"/>
    <w:rsid w:val="00BD3495"/>
    <w:rsid w:val="00BD57EE"/>
    <w:rsid w:val="00BD5C09"/>
    <w:rsid w:val="00BE0CE9"/>
    <w:rsid w:val="00BE1BFF"/>
    <w:rsid w:val="00BE4C25"/>
    <w:rsid w:val="00BE6F54"/>
    <w:rsid w:val="00BF347E"/>
    <w:rsid w:val="00BF3D83"/>
    <w:rsid w:val="00C04820"/>
    <w:rsid w:val="00C06A6F"/>
    <w:rsid w:val="00C07016"/>
    <w:rsid w:val="00C17D20"/>
    <w:rsid w:val="00C21E4F"/>
    <w:rsid w:val="00C24D8F"/>
    <w:rsid w:val="00C46D3E"/>
    <w:rsid w:val="00C50971"/>
    <w:rsid w:val="00C515B6"/>
    <w:rsid w:val="00C5507B"/>
    <w:rsid w:val="00C561DC"/>
    <w:rsid w:val="00C60ADF"/>
    <w:rsid w:val="00C64E01"/>
    <w:rsid w:val="00C7519B"/>
    <w:rsid w:val="00C765B6"/>
    <w:rsid w:val="00C77F4E"/>
    <w:rsid w:val="00C81C7D"/>
    <w:rsid w:val="00C85D0F"/>
    <w:rsid w:val="00CA13C4"/>
    <w:rsid w:val="00CB11F0"/>
    <w:rsid w:val="00CB4365"/>
    <w:rsid w:val="00CB483D"/>
    <w:rsid w:val="00CC42B9"/>
    <w:rsid w:val="00CD0D4D"/>
    <w:rsid w:val="00CE0198"/>
    <w:rsid w:val="00CF2335"/>
    <w:rsid w:val="00D0370E"/>
    <w:rsid w:val="00D12913"/>
    <w:rsid w:val="00D135BF"/>
    <w:rsid w:val="00D152F4"/>
    <w:rsid w:val="00D164D2"/>
    <w:rsid w:val="00D2211E"/>
    <w:rsid w:val="00D276AD"/>
    <w:rsid w:val="00D27A69"/>
    <w:rsid w:val="00D32485"/>
    <w:rsid w:val="00D432E4"/>
    <w:rsid w:val="00D46C96"/>
    <w:rsid w:val="00D52900"/>
    <w:rsid w:val="00D62730"/>
    <w:rsid w:val="00D65B20"/>
    <w:rsid w:val="00D710C6"/>
    <w:rsid w:val="00D74A16"/>
    <w:rsid w:val="00D84DF7"/>
    <w:rsid w:val="00D85512"/>
    <w:rsid w:val="00D91F30"/>
    <w:rsid w:val="00D94E5C"/>
    <w:rsid w:val="00D96DC6"/>
    <w:rsid w:val="00DA0E8B"/>
    <w:rsid w:val="00DB5821"/>
    <w:rsid w:val="00DC0268"/>
    <w:rsid w:val="00DC1A41"/>
    <w:rsid w:val="00DD241E"/>
    <w:rsid w:val="00DE296B"/>
    <w:rsid w:val="00DE2C61"/>
    <w:rsid w:val="00DE30E5"/>
    <w:rsid w:val="00DE3F93"/>
    <w:rsid w:val="00DF40D9"/>
    <w:rsid w:val="00DF6283"/>
    <w:rsid w:val="00E03F6B"/>
    <w:rsid w:val="00E111F6"/>
    <w:rsid w:val="00E145B7"/>
    <w:rsid w:val="00E1581E"/>
    <w:rsid w:val="00E22F8E"/>
    <w:rsid w:val="00E3184F"/>
    <w:rsid w:val="00E32405"/>
    <w:rsid w:val="00E333BD"/>
    <w:rsid w:val="00E43FD8"/>
    <w:rsid w:val="00E6267A"/>
    <w:rsid w:val="00E8714D"/>
    <w:rsid w:val="00E96519"/>
    <w:rsid w:val="00EB0419"/>
    <w:rsid w:val="00EB40A7"/>
    <w:rsid w:val="00EB5512"/>
    <w:rsid w:val="00EC765E"/>
    <w:rsid w:val="00ED2446"/>
    <w:rsid w:val="00EE137B"/>
    <w:rsid w:val="00EE1854"/>
    <w:rsid w:val="00EE2A0C"/>
    <w:rsid w:val="00EE2DB8"/>
    <w:rsid w:val="00EF10A1"/>
    <w:rsid w:val="00EF7EA3"/>
    <w:rsid w:val="00F0071C"/>
    <w:rsid w:val="00F028F4"/>
    <w:rsid w:val="00F055AB"/>
    <w:rsid w:val="00F13D95"/>
    <w:rsid w:val="00F205D5"/>
    <w:rsid w:val="00F37BDD"/>
    <w:rsid w:val="00F614A1"/>
    <w:rsid w:val="00F61E32"/>
    <w:rsid w:val="00F6299F"/>
    <w:rsid w:val="00F62E77"/>
    <w:rsid w:val="00F71558"/>
    <w:rsid w:val="00F82202"/>
    <w:rsid w:val="00F85667"/>
    <w:rsid w:val="00F95FD8"/>
    <w:rsid w:val="00FA5AF5"/>
    <w:rsid w:val="00FB47F5"/>
    <w:rsid w:val="00FB498A"/>
    <w:rsid w:val="00FB6B00"/>
    <w:rsid w:val="00FB7EDD"/>
    <w:rsid w:val="00FC75CD"/>
    <w:rsid w:val="00FD15EE"/>
    <w:rsid w:val="00FF01B6"/>
    <w:rsid w:val="00FF2B01"/>
    <w:rsid w:val="00FF5624"/>
    <w:rsid w:val="00FF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AC52773"/>
  <w15:docId w15:val="{729079A1-E0A9-4BEF-ADB1-F4179959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9A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C69A4"/>
  </w:style>
  <w:style w:type="paragraph" w:styleId="Footer">
    <w:name w:val="footer"/>
    <w:basedOn w:val="Normal"/>
    <w:link w:val="FooterChar"/>
    <w:uiPriority w:val="99"/>
    <w:unhideWhenUsed/>
    <w:rsid w:val="003C69A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C69A4"/>
  </w:style>
  <w:style w:type="paragraph" w:styleId="BalloonText">
    <w:name w:val="Balloon Text"/>
    <w:basedOn w:val="Normal"/>
    <w:link w:val="BalloonTextChar"/>
    <w:uiPriority w:val="99"/>
    <w:semiHidden/>
    <w:unhideWhenUsed/>
    <w:rsid w:val="003C69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9A4"/>
    <w:rPr>
      <w:rFonts w:ascii="Segoe UI" w:hAnsi="Segoe UI" w:cs="Segoe UI"/>
      <w:sz w:val="18"/>
      <w:szCs w:val="18"/>
    </w:rPr>
  </w:style>
  <w:style w:type="paragraph" w:styleId="ListParagraph">
    <w:name w:val="List Paragraph"/>
    <w:aliases w:val="Bab,Atan,List Paragraph1,Head 5,Butir,DWA List 1,Bulet1,List Deskripsi Aktivitas,lp1,符号列表,·ûºÅÁÐ±í,¡¤?o?¨¢D¡À¨ª,?¡è?o?¡§¡éD?¨¤¡§a,??¨¨?o??¡ì?¨¦D?¡§¡è?¡ìa,??¡§¡§?o???¨¬?¡§|D??¡ì?¨¨??¨¬a,???¡ì?¡ì?o???¡§???¡ì|D???¨¬?¡§¡§??¡§?a,Table"/>
    <w:basedOn w:val="Normal"/>
    <w:link w:val="ListParagraphChar"/>
    <w:uiPriority w:val="34"/>
    <w:qFormat/>
    <w:rsid w:val="005A599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">
    <w:name w:val="Body text_"/>
    <w:basedOn w:val="DefaultParagraphFont"/>
    <w:link w:val="BodyText1"/>
    <w:rsid w:val="0078348C"/>
    <w:rPr>
      <w:rFonts w:ascii="Garamond" w:eastAsia="Garamond" w:hAnsi="Garamond" w:cs="Garamond"/>
      <w:shd w:val="clear" w:color="auto" w:fill="FFFFFF"/>
    </w:rPr>
  </w:style>
  <w:style w:type="paragraph" w:customStyle="1" w:styleId="BodyText1">
    <w:name w:val="Body Text1"/>
    <w:basedOn w:val="Normal"/>
    <w:link w:val="Bodytext"/>
    <w:rsid w:val="0078348C"/>
    <w:pPr>
      <w:widowControl w:val="0"/>
      <w:shd w:val="clear" w:color="auto" w:fill="FFFFFF"/>
      <w:spacing w:before="300" w:line="270" w:lineRule="exact"/>
      <w:ind w:hanging="440"/>
      <w:jc w:val="both"/>
    </w:pPr>
    <w:rPr>
      <w:rFonts w:ascii="Garamond" w:eastAsia="Garamond" w:hAnsi="Garamond" w:cs="Garamond"/>
      <w:sz w:val="22"/>
      <w:szCs w:val="22"/>
    </w:rPr>
  </w:style>
  <w:style w:type="table" w:styleId="TableGrid">
    <w:name w:val="Table Grid"/>
    <w:basedOn w:val="TableNormal"/>
    <w:uiPriority w:val="59"/>
    <w:rsid w:val="00132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ab Char,Atan Char,List Paragraph1 Char,Head 5 Char,Butir Char,DWA List 1 Char,Bulet1 Char,List Deskripsi Aktivitas Char,lp1 Char,符号列表 Char,·ûºÅÁÐ±í Char,¡¤?o?¨¢D¡À¨ª Char,?¡è?o?¡§¡éD?¨¤¡§a Char,??¨¨?o??¡ì?¨¦D?¡§¡è?¡ìa Char"/>
    <w:link w:val="ListParagraph"/>
    <w:uiPriority w:val="34"/>
    <w:qFormat/>
    <w:locked/>
    <w:rsid w:val="00FC75CD"/>
  </w:style>
  <w:style w:type="character" w:styleId="Hyperlink">
    <w:name w:val="Hyperlink"/>
    <w:basedOn w:val="DefaultParagraphFont"/>
    <w:uiPriority w:val="99"/>
    <w:unhideWhenUsed/>
    <w:rsid w:val="00FC75CD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B7D72"/>
    <w:pPr>
      <w:spacing w:before="100" w:beforeAutospacing="1" w:after="100" w:afterAutospacing="1"/>
    </w:pPr>
    <w:rPr>
      <w:lang w:val="en-ID"/>
    </w:rPr>
  </w:style>
  <w:style w:type="paragraph" w:styleId="BodyText0">
    <w:name w:val="Body Text"/>
    <w:basedOn w:val="Normal"/>
    <w:link w:val="BodyTextChar"/>
    <w:uiPriority w:val="1"/>
    <w:qFormat/>
    <w:rsid w:val="00DE3F93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id"/>
    </w:rPr>
  </w:style>
  <w:style w:type="character" w:customStyle="1" w:styleId="BodyTextChar">
    <w:name w:val="Body Text Char"/>
    <w:basedOn w:val="DefaultParagraphFont"/>
    <w:link w:val="BodyText0"/>
    <w:uiPriority w:val="1"/>
    <w:rsid w:val="00DE3F93"/>
    <w:rPr>
      <w:rFonts w:ascii="Arial" w:eastAsia="Arial" w:hAnsi="Arial" w:cs="Arial"/>
      <w:lang w:val="id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1715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17151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8421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842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42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421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42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421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Style1">
    <w:name w:val="Style1"/>
    <w:basedOn w:val="DefaultParagraphFont"/>
    <w:uiPriority w:val="1"/>
    <w:rsid w:val="00405D51"/>
    <w:rPr>
      <w:rFonts w:ascii="Arial" w:hAnsi="Arial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0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688">
          <w:marLeft w:val="-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0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31C61-49BF-4A04-AB48-72844D14C849}"/>
      </w:docPartPr>
      <w:docPartBody>
        <w:p w:rsidR="00A124B0" w:rsidRDefault="00BB282E">
          <w:r w:rsidRPr="00A67D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4BBAACB36843539CD9506047675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CDAF6-7BE7-464C-B2C8-EAF8956D55B4}"/>
      </w:docPartPr>
      <w:docPartBody>
        <w:p w:rsidR="008212D9" w:rsidRDefault="001B49E8" w:rsidP="001B49E8">
          <w:pPr>
            <w:pStyle w:val="614BBAACB36843539CD9506047675F511"/>
          </w:pPr>
          <w:r w:rsidRPr="006310CA">
            <w:rPr>
              <w:rStyle w:val="PlaceholderText"/>
              <w:rFonts w:ascii="Arial" w:hAnsi="Arial" w:cs="Arial"/>
              <w:sz w:val="22"/>
              <w:szCs w:val="22"/>
            </w:rPr>
            <w:t>[Diisi otomatis oleh sistem]</w:t>
          </w:r>
        </w:p>
      </w:docPartBody>
    </w:docPart>
    <w:docPart>
      <w:docPartPr>
        <w:name w:val="510D2037D2474CA3B645448A1DE7C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ABD36-B106-4D92-85D7-EADF8EE05F18}"/>
      </w:docPartPr>
      <w:docPartBody>
        <w:p w:rsidR="00B61FF3" w:rsidRDefault="001B49E8" w:rsidP="001B49E8">
          <w:pPr>
            <w:pStyle w:val="510D2037D2474CA3B645448A1DE7C424"/>
          </w:pPr>
          <w:r w:rsidRPr="00690796">
            <w:rPr>
              <w:rStyle w:val="PlaceholderText"/>
              <w:rFonts w:ascii="Arial" w:hAnsi="Arial" w:cs="Arial"/>
              <w:color w:val="000000" w:themeColor="text1"/>
              <w:sz w:val="22"/>
              <w:szCs w:val="22"/>
            </w:rPr>
            <w:t>[Diisi otomatis oleh sistem]</w:t>
          </w:r>
        </w:p>
      </w:docPartBody>
    </w:docPart>
    <w:docPart>
      <w:docPartPr>
        <w:name w:val="BF14DBC0D52847FEBE9036F966C30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9DDDB-36EC-45DC-9183-E78B26334EB7}"/>
      </w:docPartPr>
      <w:docPartBody>
        <w:p w:rsidR="00B61FF3" w:rsidRDefault="001B49E8" w:rsidP="001B49E8">
          <w:pPr>
            <w:pStyle w:val="BF14DBC0D52847FEBE9036F966C30F27"/>
          </w:pPr>
          <w:r w:rsidRPr="00243DC5">
            <w:rPr>
              <w:rStyle w:val="PlaceholderText"/>
              <w:rFonts w:ascii="Arial" w:hAnsi="Arial" w:cs="Arial"/>
              <w:sz w:val="22"/>
              <w:szCs w:val="22"/>
            </w:rPr>
            <w:t>[Diisi otomatis oleh sistem]</w:t>
          </w:r>
        </w:p>
      </w:docPartBody>
    </w:docPart>
    <w:docPart>
      <w:docPartPr>
        <w:name w:val="CA841932E052496C8732D47E62E0A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D314F-9720-4D10-8F58-EF73D74DBDEA}"/>
      </w:docPartPr>
      <w:docPartBody>
        <w:p w:rsidR="00B61FF3" w:rsidRDefault="001B49E8" w:rsidP="001B49E8">
          <w:pPr>
            <w:pStyle w:val="CA841932E052496C8732D47E62E0A5DD"/>
          </w:pPr>
          <w:r w:rsidRPr="00243DC5">
            <w:rPr>
              <w:rStyle w:val="PlaceholderText"/>
              <w:rFonts w:ascii="Arial" w:eastAsiaTheme="minorHAnsi" w:hAnsi="Arial" w:cs="Arial"/>
              <w:sz w:val="22"/>
              <w:szCs w:val="22"/>
            </w:rPr>
            <w:t>[Diisi otomatis oleh sistem]</w:t>
          </w:r>
        </w:p>
      </w:docPartBody>
    </w:docPart>
    <w:docPart>
      <w:docPartPr>
        <w:name w:val="B151B42F0C78417EA73B2627243AC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BBCA0-3803-45B1-A5AB-96B4E8F501D9}"/>
      </w:docPartPr>
      <w:docPartBody>
        <w:p w:rsidR="001B49E8" w:rsidRDefault="001B49E8" w:rsidP="001B49E8">
          <w:pPr>
            <w:pStyle w:val="B151B42F0C78417EA73B2627243AC8221"/>
          </w:pPr>
          <w:r w:rsidRPr="006310CA">
            <w:rPr>
              <w:rStyle w:val="PlaceholderText"/>
              <w:rFonts w:ascii="Arial" w:hAnsi="Arial" w:cs="Arial"/>
              <w:sz w:val="22"/>
              <w:szCs w:val="22"/>
            </w:rPr>
            <w:t>[Diisi otomatis oleh sistem]</w:t>
          </w:r>
        </w:p>
      </w:docPartBody>
    </w:docPart>
    <w:docPart>
      <w:docPartPr>
        <w:name w:val="B9AC5CBBAB9941A3AA8EE542F4133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C1CDB-64DB-4841-83F3-169282F1D00F}"/>
      </w:docPartPr>
      <w:docPartBody>
        <w:p w:rsidR="00281A73" w:rsidRDefault="001350DE" w:rsidP="001350DE">
          <w:pPr>
            <w:pStyle w:val="B9AC5CBBAB9941A3AA8EE542F4133346"/>
          </w:pPr>
          <w:r>
            <w:rPr>
              <w:rFonts w:ascii="Arial" w:hAnsi="Arial" w:cs="Arial"/>
              <w:i/>
              <w:iCs/>
              <w:color w:val="D9D9D9" w:themeColor="background1" w:themeShade="D9"/>
              <w:sz w:val="20"/>
              <w:szCs w:val="20"/>
              <w:lang w:eastAsia="en-ID"/>
            </w:rPr>
            <w:t>Ditandatangani secara elektronik</w:t>
          </w:r>
        </w:p>
      </w:docPartBody>
    </w:docPart>
    <w:docPart>
      <w:docPartPr>
        <w:name w:val="7058461FA3C742F2BF7C5039B53DA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DA5B-0970-4B27-9A90-07617FBF6029}"/>
      </w:docPartPr>
      <w:docPartBody>
        <w:p w:rsidR="002213C8" w:rsidRDefault="00281A73" w:rsidP="00281A73">
          <w:pPr>
            <w:pStyle w:val="7058461FA3C742F2BF7C5039B53DA489"/>
          </w:pPr>
          <w:r>
            <w:rPr>
              <w:rFonts w:ascii="Arial" w:hAnsi="Arial" w:cs="Arial"/>
              <w:i/>
              <w:iCs/>
              <w:color w:val="D9D9D9" w:themeColor="background1" w:themeShade="D9"/>
              <w:sz w:val="20"/>
              <w:szCs w:val="20"/>
              <w:lang w:eastAsia="en-ID"/>
            </w:rPr>
            <w:t>Ditandatangani secara elektronik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82E"/>
    <w:rsid w:val="00002712"/>
    <w:rsid w:val="00013F98"/>
    <w:rsid w:val="00034B73"/>
    <w:rsid w:val="00042C9C"/>
    <w:rsid w:val="000D3410"/>
    <w:rsid w:val="000E02C6"/>
    <w:rsid w:val="001160FF"/>
    <w:rsid w:val="001244F4"/>
    <w:rsid w:val="001350DE"/>
    <w:rsid w:val="001722CD"/>
    <w:rsid w:val="00187138"/>
    <w:rsid w:val="001B2F58"/>
    <w:rsid w:val="001B49E8"/>
    <w:rsid w:val="001B61F3"/>
    <w:rsid w:val="00204B59"/>
    <w:rsid w:val="002213C8"/>
    <w:rsid w:val="002367EA"/>
    <w:rsid w:val="00236A74"/>
    <w:rsid w:val="00255944"/>
    <w:rsid w:val="00281A73"/>
    <w:rsid w:val="002A5DEC"/>
    <w:rsid w:val="002A6BD4"/>
    <w:rsid w:val="002A7850"/>
    <w:rsid w:val="002F73A1"/>
    <w:rsid w:val="0030758F"/>
    <w:rsid w:val="00350984"/>
    <w:rsid w:val="00352BD2"/>
    <w:rsid w:val="00380D9E"/>
    <w:rsid w:val="003F6A65"/>
    <w:rsid w:val="00407DAF"/>
    <w:rsid w:val="00450EF2"/>
    <w:rsid w:val="00462AE0"/>
    <w:rsid w:val="004B3E28"/>
    <w:rsid w:val="004D1433"/>
    <w:rsid w:val="004E6299"/>
    <w:rsid w:val="004F1C68"/>
    <w:rsid w:val="004F3269"/>
    <w:rsid w:val="005160DA"/>
    <w:rsid w:val="00522C82"/>
    <w:rsid w:val="00555D1A"/>
    <w:rsid w:val="00562AF2"/>
    <w:rsid w:val="00563C62"/>
    <w:rsid w:val="005D62D4"/>
    <w:rsid w:val="006138EB"/>
    <w:rsid w:val="006315B8"/>
    <w:rsid w:val="00667D08"/>
    <w:rsid w:val="006819AF"/>
    <w:rsid w:val="00690BE7"/>
    <w:rsid w:val="006F1E76"/>
    <w:rsid w:val="006F2AE7"/>
    <w:rsid w:val="00702038"/>
    <w:rsid w:val="00706CEF"/>
    <w:rsid w:val="00727859"/>
    <w:rsid w:val="00732500"/>
    <w:rsid w:val="007B3C60"/>
    <w:rsid w:val="007C7FF3"/>
    <w:rsid w:val="007F1F03"/>
    <w:rsid w:val="007F54FE"/>
    <w:rsid w:val="00820F30"/>
    <w:rsid w:val="008212D9"/>
    <w:rsid w:val="008404CF"/>
    <w:rsid w:val="0086153C"/>
    <w:rsid w:val="00886D1B"/>
    <w:rsid w:val="008A0850"/>
    <w:rsid w:val="008B1F94"/>
    <w:rsid w:val="008C4E4B"/>
    <w:rsid w:val="008D51FE"/>
    <w:rsid w:val="0090275B"/>
    <w:rsid w:val="009A06E3"/>
    <w:rsid w:val="009D7B51"/>
    <w:rsid w:val="009E68BB"/>
    <w:rsid w:val="00A1067F"/>
    <w:rsid w:val="00A124B0"/>
    <w:rsid w:val="00A173BC"/>
    <w:rsid w:val="00A43C7A"/>
    <w:rsid w:val="00A72A8E"/>
    <w:rsid w:val="00A95D11"/>
    <w:rsid w:val="00AA6888"/>
    <w:rsid w:val="00B25AAD"/>
    <w:rsid w:val="00B61FF3"/>
    <w:rsid w:val="00B92B70"/>
    <w:rsid w:val="00BB282E"/>
    <w:rsid w:val="00C1654E"/>
    <w:rsid w:val="00C279CC"/>
    <w:rsid w:val="00C361F6"/>
    <w:rsid w:val="00C81888"/>
    <w:rsid w:val="00CB573D"/>
    <w:rsid w:val="00CC4994"/>
    <w:rsid w:val="00CC5182"/>
    <w:rsid w:val="00CD6A6C"/>
    <w:rsid w:val="00D26444"/>
    <w:rsid w:val="00D34572"/>
    <w:rsid w:val="00DA53BD"/>
    <w:rsid w:val="00DD5276"/>
    <w:rsid w:val="00DF00C8"/>
    <w:rsid w:val="00E069A9"/>
    <w:rsid w:val="00E772C5"/>
    <w:rsid w:val="00E9293B"/>
    <w:rsid w:val="00EA5400"/>
    <w:rsid w:val="00F046D6"/>
    <w:rsid w:val="00F105F1"/>
    <w:rsid w:val="00F13D95"/>
    <w:rsid w:val="00F209A3"/>
    <w:rsid w:val="00F31C00"/>
    <w:rsid w:val="00FB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49E8"/>
    <w:rPr>
      <w:color w:val="808080"/>
    </w:rPr>
  </w:style>
  <w:style w:type="paragraph" w:customStyle="1" w:styleId="B151B42F0C78417EA73B2627243AC8221">
    <w:name w:val="B151B42F0C78417EA73B2627243AC8221"/>
    <w:rsid w:val="001B49E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510D2037D2474CA3B645448A1DE7C424">
    <w:name w:val="510D2037D2474CA3B645448A1DE7C424"/>
    <w:rsid w:val="001B49E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BF14DBC0D52847FEBE9036F966C30F27">
    <w:name w:val="BF14DBC0D52847FEBE9036F966C30F27"/>
    <w:rsid w:val="001B49E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A841932E052496C8732D47E62E0A5DD">
    <w:name w:val="CA841932E052496C8732D47E62E0A5DD"/>
    <w:rsid w:val="001B49E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614BBAACB36843539CD9506047675F511">
    <w:name w:val="614BBAACB36843539CD9506047675F511"/>
    <w:rsid w:val="001B49E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2A6FD1A482BB45CAA5134CA349FC81A91">
    <w:name w:val="2A6FD1A482BB45CAA5134CA349FC81A91"/>
    <w:rsid w:val="001B49E8"/>
    <w:pPr>
      <w:spacing w:after="200" w:line="276" w:lineRule="auto"/>
      <w:ind w:left="720"/>
      <w:contextualSpacing/>
    </w:pPr>
    <w:rPr>
      <w:rFonts w:eastAsiaTheme="minorHAnsi"/>
      <w:kern w:val="0"/>
      <w14:ligatures w14:val="none"/>
    </w:rPr>
  </w:style>
  <w:style w:type="paragraph" w:customStyle="1" w:styleId="B9AC5CBBAB9941A3AA8EE542F4133346">
    <w:name w:val="B9AC5CBBAB9941A3AA8EE542F4133346"/>
    <w:rsid w:val="001350DE"/>
    <w:pPr>
      <w:spacing w:line="278" w:lineRule="auto"/>
    </w:pPr>
    <w:rPr>
      <w:sz w:val="24"/>
      <w:szCs w:val="24"/>
    </w:rPr>
  </w:style>
  <w:style w:type="paragraph" w:customStyle="1" w:styleId="7058461FA3C742F2BF7C5039B53DA489">
    <w:name w:val="7058461FA3C742F2BF7C5039B53DA489"/>
    <w:rsid w:val="00281A73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7B386-348E-4E9A-B566-2ACD22471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Widodo</dc:creator>
  <cp:lastModifiedBy>Diajeng Anindhitya Dwianjani</cp:lastModifiedBy>
  <cp:revision>162</cp:revision>
  <cp:lastPrinted>2022-04-04T07:55:00Z</cp:lastPrinted>
  <dcterms:created xsi:type="dcterms:W3CDTF">2023-08-21T04:35:00Z</dcterms:created>
  <dcterms:modified xsi:type="dcterms:W3CDTF">2024-09-24T08:20:00Z</dcterms:modified>
</cp:coreProperties>
</file>