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Clements</w:t>
      </w:r>
    </w:p>
    <w:p>
      <w:pPr>
        <w:jc w:val="center"/>
      </w:pPr>
      <w:r>
        <w:rPr>
          <w:i w:val="0"/>
        </w:rPr>
        <w:t>001-373-726-0362x464 | laurenjenkins@hotmail.com | https://johnclements.com | Amyport, CO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