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CCCE" w14:textId="77777777" w:rsidR="002C3C5D" w:rsidRDefault="0081629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3BCCCF" w14:textId="77777777" w:rsidR="002C3C5D" w:rsidRDefault="0081629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3BCCD0" w14:textId="77777777" w:rsidR="002C3C5D" w:rsidRDefault="002C3C5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C3C5D" w14:paraId="473BCCD3" w14:textId="77777777">
        <w:tc>
          <w:tcPr>
            <w:tcW w:w="4508" w:type="dxa"/>
          </w:tcPr>
          <w:p w14:paraId="473BCCD1" w14:textId="77777777" w:rsidR="002C3C5D" w:rsidRDefault="00816294">
            <w:r>
              <w:rPr>
                <w:sz w:val="18"/>
              </w:rPr>
              <w:t>Date</w:t>
            </w:r>
          </w:p>
        </w:tc>
        <w:tc>
          <w:tcPr>
            <w:tcW w:w="4508" w:type="dxa"/>
          </w:tcPr>
          <w:p w14:paraId="473BCCD2" w14:textId="18BB3793" w:rsidR="002C3C5D" w:rsidRDefault="004077EF">
            <w:r>
              <w:rPr>
                <w:sz w:val="18"/>
              </w:rPr>
              <w:t>03 October 2026</w:t>
            </w:r>
          </w:p>
        </w:tc>
      </w:tr>
      <w:tr w:rsidR="002C3C5D" w14:paraId="473BCCD6" w14:textId="77777777">
        <w:tc>
          <w:tcPr>
            <w:tcW w:w="4508" w:type="dxa"/>
          </w:tcPr>
          <w:p w14:paraId="473BCCD4" w14:textId="77777777" w:rsidR="002C3C5D" w:rsidRDefault="00816294">
            <w:r>
              <w:rPr>
                <w:sz w:val="18"/>
              </w:rPr>
              <w:t>Team ID</w:t>
            </w:r>
          </w:p>
        </w:tc>
        <w:tc>
          <w:tcPr>
            <w:tcW w:w="4508" w:type="dxa"/>
          </w:tcPr>
          <w:p w14:paraId="473BCCD5" w14:textId="13576DE7" w:rsidR="002C3C5D" w:rsidRDefault="006C34A1">
            <w:r w:rsidRPr="006C34A1">
              <w:t>SWTID-2026-2035</w:t>
            </w:r>
          </w:p>
        </w:tc>
      </w:tr>
      <w:tr w:rsidR="002C3C5D" w14:paraId="473BCCD9" w14:textId="77777777">
        <w:tc>
          <w:tcPr>
            <w:tcW w:w="4508" w:type="dxa"/>
          </w:tcPr>
          <w:p w14:paraId="473BCCD7" w14:textId="77777777" w:rsidR="002C3C5D" w:rsidRDefault="00816294">
            <w:r>
              <w:rPr>
                <w:sz w:val="18"/>
              </w:rPr>
              <w:t>Project Name</w:t>
            </w:r>
          </w:p>
        </w:tc>
        <w:tc>
          <w:tcPr>
            <w:tcW w:w="4508" w:type="dxa"/>
          </w:tcPr>
          <w:p w14:paraId="473BCCD8" w14:textId="77777777" w:rsidR="002C3C5D" w:rsidRDefault="00816294">
            <w:r>
              <w:rPr>
                <w:sz w:val="18"/>
              </w:rPr>
              <w:t>Implement Client Script &amp; UI Policy (Incident)</w:t>
            </w:r>
          </w:p>
        </w:tc>
      </w:tr>
      <w:tr w:rsidR="002C3C5D" w14:paraId="473BCCDC" w14:textId="77777777">
        <w:tc>
          <w:tcPr>
            <w:tcW w:w="4508" w:type="dxa"/>
          </w:tcPr>
          <w:p w14:paraId="473BCCDA" w14:textId="77777777" w:rsidR="002C3C5D" w:rsidRDefault="00816294">
            <w:r>
              <w:rPr>
                <w:sz w:val="18"/>
              </w:rPr>
              <w:t>Maximum Marks</w:t>
            </w:r>
          </w:p>
        </w:tc>
        <w:tc>
          <w:tcPr>
            <w:tcW w:w="4508" w:type="dxa"/>
          </w:tcPr>
          <w:p w14:paraId="473BCCDB" w14:textId="77777777" w:rsidR="002C3C5D" w:rsidRDefault="00816294">
            <w:r>
              <w:rPr>
                <w:sz w:val="18"/>
              </w:rPr>
              <w:t>4 Marks</w:t>
            </w:r>
          </w:p>
        </w:tc>
      </w:tr>
    </w:tbl>
    <w:p w14:paraId="473BCCDD" w14:textId="77777777" w:rsidR="002C3C5D" w:rsidRDefault="002C3C5D">
      <w:pPr>
        <w:rPr>
          <w:b/>
          <w:sz w:val="24"/>
          <w:szCs w:val="24"/>
        </w:rPr>
      </w:pPr>
    </w:p>
    <w:p w14:paraId="473BCCDE" w14:textId="77777777" w:rsidR="002C3C5D" w:rsidRDefault="00816294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73BCCDF" w14:textId="77777777" w:rsidR="002C3C5D" w:rsidRDefault="008162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73BCCE0" w14:textId="77777777" w:rsidR="002C3C5D" w:rsidRDefault="008162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73BCCE1" w14:textId="77777777" w:rsidR="002C3C5D" w:rsidRDefault="00816294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73BCCE2" w14:textId="77777777" w:rsidR="002C3C5D" w:rsidRDefault="00816294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73BCCE3" w14:textId="77777777" w:rsidR="002C3C5D" w:rsidRDefault="00816294">
      <w:r>
        <w:rPr>
          <w:sz w:val="18"/>
        </w:rPr>
        <w:t xml:space="preserve">Selected problem focus: ServiceNow incident data should be controlled and validated consistently across form and list interactions. The team will address this through UI Policy, UI Policy Action, </w:t>
      </w:r>
      <w:proofErr w:type="spellStart"/>
      <w:r>
        <w:rPr>
          <w:sz w:val="18"/>
        </w:rPr>
        <w:t>onChange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onSubmit</w:t>
      </w:r>
      <w:proofErr w:type="spellEnd"/>
      <w:r>
        <w:rPr>
          <w:sz w:val="18"/>
        </w:rPr>
        <w:t xml:space="preserve">, and </w:t>
      </w:r>
      <w:proofErr w:type="spellStart"/>
      <w:r>
        <w:rPr>
          <w:sz w:val="18"/>
        </w:rPr>
        <w:t>onCellEdit</w:t>
      </w:r>
      <w:proofErr w:type="spellEnd"/>
      <w:r>
        <w:rPr>
          <w:sz w:val="18"/>
        </w:rPr>
        <w:t xml:space="preserve"> client-side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>.</w:t>
      </w:r>
    </w:p>
    <w:p w14:paraId="473BCCE4" w14:textId="77777777" w:rsidR="002C3C5D" w:rsidRDefault="00816294">
      <w:r>
        <w:rPr>
          <w:noProof/>
        </w:rPr>
        <w:drawing>
          <wp:inline distT="0" distB="0" distL="0" distR="0" wp14:anchorId="473BCCEF" wp14:editId="473BCCF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BCCE5" w14:textId="77777777" w:rsidR="002C3C5D" w:rsidRDefault="002C3C5D"/>
    <w:p w14:paraId="473BCCE6" w14:textId="77777777" w:rsidR="002C3C5D" w:rsidRDefault="002C3C5D"/>
    <w:p w14:paraId="473BCCE7" w14:textId="77777777" w:rsidR="002C3C5D" w:rsidRDefault="002C3C5D"/>
    <w:p w14:paraId="473BCCE8" w14:textId="77777777" w:rsidR="002C3C5D" w:rsidRDefault="00816294">
      <w:pPr>
        <w:rPr>
          <w:b/>
        </w:rPr>
      </w:pPr>
      <w:r>
        <w:rPr>
          <w:b/>
        </w:rPr>
        <w:t>Step-2: Brainstorm, Idea Listing and Grouping</w:t>
      </w:r>
    </w:p>
    <w:p w14:paraId="473BCCE9" w14:textId="77777777" w:rsidR="002C3C5D" w:rsidRDefault="00816294">
      <w:r>
        <w:rPr>
          <w:sz w:val="18"/>
        </w:rPr>
        <w:t xml:space="preserve">Ideas: (1) UI Policy to control incident field </w:t>
      </w:r>
      <w:proofErr w:type="spellStart"/>
      <w:r>
        <w:rPr>
          <w:sz w:val="18"/>
        </w:rPr>
        <w:t>behavior</w:t>
      </w:r>
      <w:proofErr w:type="spellEnd"/>
      <w:r>
        <w:rPr>
          <w:sz w:val="18"/>
        </w:rPr>
        <w:t xml:space="preserve">, (2) UI Policy Action for Urgency, (3) </w:t>
      </w:r>
      <w:proofErr w:type="spellStart"/>
      <w:r>
        <w:rPr>
          <w:sz w:val="18"/>
        </w:rPr>
        <w:t>onChange</w:t>
      </w:r>
      <w:proofErr w:type="spellEnd"/>
      <w:r>
        <w:rPr>
          <w:sz w:val="18"/>
        </w:rPr>
        <w:t xml:space="preserve"> Client Script for dynamic validation, (4) </w:t>
      </w:r>
      <w:proofErr w:type="spellStart"/>
      <w:r>
        <w:rPr>
          <w:sz w:val="18"/>
        </w:rPr>
        <w:t>onSubmit</w:t>
      </w:r>
      <w:proofErr w:type="spellEnd"/>
      <w:r>
        <w:rPr>
          <w:sz w:val="18"/>
        </w:rPr>
        <w:t xml:space="preserve"> Client Script for save validation, (5) </w:t>
      </w:r>
      <w:proofErr w:type="spellStart"/>
      <w:r>
        <w:rPr>
          <w:sz w:val="18"/>
        </w:rPr>
        <w:t>onCellEdit</w:t>
      </w:r>
      <w:proofErr w:type="spellEnd"/>
      <w:r>
        <w:rPr>
          <w:sz w:val="18"/>
        </w:rPr>
        <w:t xml:space="preserve"> Client Script to control list edits, (6) focused test cases for mandatory enforcement, successful saves, reverse conditions, list edits, and form updates.</w:t>
      </w:r>
    </w:p>
    <w:p w14:paraId="473BCCEA" w14:textId="77777777" w:rsidR="002C3C5D" w:rsidRDefault="00816294">
      <w:r>
        <w:rPr>
          <w:noProof/>
        </w:rPr>
        <w:drawing>
          <wp:inline distT="0" distB="0" distL="0" distR="0" wp14:anchorId="473BCCF1" wp14:editId="473BCCF2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3BCCEB" w14:textId="77777777" w:rsidR="002C3C5D" w:rsidRDefault="002C3C5D"/>
    <w:p w14:paraId="473BCCEC" w14:textId="77777777" w:rsidR="002C3C5D" w:rsidRDefault="00816294">
      <w:pPr>
        <w:rPr>
          <w:b/>
        </w:rPr>
      </w:pPr>
      <w:r>
        <w:rPr>
          <w:b/>
        </w:rPr>
        <w:t>Step-3: Idea Prioritization</w:t>
      </w:r>
    </w:p>
    <w:p w14:paraId="473BCCED" w14:textId="77777777" w:rsidR="002C3C5D" w:rsidRDefault="00816294">
      <w:r>
        <w:rPr>
          <w:sz w:val="18"/>
        </w:rPr>
        <w:t xml:space="preserve">Priority order for implementation: UI Policy → Urgency UI Policy Action → </w:t>
      </w:r>
      <w:proofErr w:type="spellStart"/>
      <w:r>
        <w:rPr>
          <w:sz w:val="18"/>
        </w:rPr>
        <w:t>onChange</w:t>
      </w:r>
      <w:proofErr w:type="spellEnd"/>
      <w:r>
        <w:rPr>
          <w:sz w:val="18"/>
        </w:rPr>
        <w:t xml:space="preserve"> Client Script → </w:t>
      </w:r>
      <w:proofErr w:type="spellStart"/>
      <w:r>
        <w:rPr>
          <w:sz w:val="18"/>
        </w:rPr>
        <w:t>onSubmit</w:t>
      </w:r>
      <w:proofErr w:type="spellEnd"/>
      <w:r>
        <w:rPr>
          <w:sz w:val="18"/>
        </w:rPr>
        <w:t xml:space="preserve"> Save Validation → </w:t>
      </w:r>
      <w:proofErr w:type="spellStart"/>
      <w:r>
        <w:rPr>
          <w:sz w:val="18"/>
        </w:rPr>
        <w:t>onCellEdit</w:t>
      </w:r>
      <w:proofErr w:type="spellEnd"/>
      <w:r>
        <w:rPr>
          <w:sz w:val="18"/>
        </w:rPr>
        <w:t xml:space="preserve"> List-Edit Validation → end-to-end testing. This sequence follows the project milestones and allows each rule to be verified before the next layer is added.</w:t>
      </w:r>
    </w:p>
    <w:p w14:paraId="473BCCEE" w14:textId="77777777" w:rsidR="002C3C5D" w:rsidRDefault="00816294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473BCCF3" wp14:editId="473BCCF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C3C5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C5D"/>
    <w:rsid w:val="000F358F"/>
    <w:rsid w:val="002C3C5D"/>
    <w:rsid w:val="004077EF"/>
    <w:rsid w:val="006C34A1"/>
    <w:rsid w:val="00816294"/>
    <w:rsid w:val="00CB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BCCCE"/>
  <w15:docId w15:val="{95F970AC-EEDA-4B0B-9C25-47FECF8E1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DECODER LINUX</cp:lastModifiedBy>
  <cp:revision>3</cp:revision>
  <dcterms:created xsi:type="dcterms:W3CDTF">2022-09-18T16:51:00Z</dcterms:created>
  <dcterms:modified xsi:type="dcterms:W3CDTF">2026-10-01T02:53:00Z</dcterms:modified>
</cp:coreProperties>
</file>