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7FFF881" wp14:paraId="689C63D9" wp14:textId="34C2A51E">
      <w:pPr>
        <w:spacing w:before="0" w:beforeAutospacing="off" w:after="240" w:afterAutospacing="off"/>
      </w:pPr>
      <w:r w:rsidRPr="1F7B3776" w:rsidR="34B033C9">
        <w:rPr>
          <w:rFonts w:ascii="Aptos" w:hAnsi="Aptos" w:eastAsia="Aptos" w:cs="Aptos"/>
          <w:b w:val="1"/>
          <w:bCs w:val="1"/>
          <w:noProof w:val="0"/>
          <w:sz w:val="24"/>
          <w:szCs w:val="24"/>
          <w:lang w:val="tr-TR"/>
        </w:rPr>
        <w:t xml:space="preserve">                                    </w:t>
      </w:r>
      <w:r w:rsidRPr="1F7B3776" w:rsidR="34B033C9">
        <w:rPr>
          <w:rFonts w:ascii="Aptos" w:hAnsi="Aptos" w:eastAsia="Aptos" w:cs="Aptos"/>
          <w:b w:val="1"/>
          <w:bCs w:val="1"/>
          <w:noProof w:val="0"/>
          <w:sz w:val="32"/>
          <w:szCs w:val="32"/>
          <w:lang w:val="tr-TR"/>
        </w:rPr>
        <w:t xml:space="preserve">     Öğrenciye Özel Öğrenme Yolu Üretimi</w:t>
      </w:r>
    </w:p>
    <w:p xmlns:wp14="http://schemas.microsoft.com/office/word/2010/wordml" w:rsidP="1F7B3776" wp14:paraId="63257015" wp14:textId="5B601056">
      <w:pPr>
        <w:spacing w:before="240" w:beforeAutospacing="off" w:after="240" w:afterAutospacing="off"/>
      </w:pPr>
      <w:r w:rsidRPr="1F7B3776" w:rsidR="3DA9D7EE">
        <w:rPr>
          <w:rFonts w:ascii="Aptos" w:hAnsi="Aptos" w:eastAsia="Aptos" w:cs="Aptos"/>
          <w:noProof w:val="0"/>
          <w:sz w:val="24"/>
          <w:szCs w:val="24"/>
          <w:lang w:val="tr-TR"/>
        </w:rPr>
        <w:t xml:space="preserve">Ahmet </w:t>
      </w:r>
      <w:r w:rsidRPr="1F7B3776" w:rsidR="3DA9D7EE">
        <w:rPr>
          <w:rFonts w:ascii="Aptos" w:hAnsi="Aptos" w:eastAsia="Aptos" w:cs="Aptos"/>
          <w:noProof w:val="0"/>
          <w:sz w:val="24"/>
          <w:szCs w:val="24"/>
          <w:lang w:val="tr-TR"/>
        </w:rPr>
        <w:t>Yimenicioğlu</w:t>
      </w:r>
      <w:r w:rsidRPr="1F7B3776" w:rsidR="3DA9D7EE">
        <w:rPr>
          <w:rFonts w:ascii="Aptos" w:hAnsi="Aptos" w:eastAsia="Aptos" w:cs="Aptos"/>
          <w:noProof w:val="0"/>
          <w:sz w:val="24"/>
          <w:szCs w:val="24"/>
          <w:lang w:val="tr-TR"/>
        </w:rPr>
        <w:t xml:space="preserve"> Bilgisayar Mühendisliği Bölümü Kastamonu Üniversitesi Kastamonu, Türkiye</w:t>
      </w:r>
    </w:p>
    <w:p xmlns:wp14="http://schemas.microsoft.com/office/word/2010/wordml" w:rsidP="1F7B3776" wp14:paraId="24397C8B" wp14:textId="486404D3">
      <w:pPr>
        <w:spacing w:before="240" w:beforeAutospacing="off" w:after="240" w:afterAutospacing="off"/>
      </w:pPr>
      <w:r w:rsidRPr="1F7B3776" w:rsidR="3DA9D7EE">
        <w:rPr>
          <w:rFonts w:ascii="Aptos" w:hAnsi="Aptos" w:eastAsia="Aptos" w:cs="Aptos"/>
          <w:b w:val="1"/>
          <w:bCs w:val="1"/>
          <w:noProof w:val="0"/>
          <w:sz w:val="24"/>
          <w:szCs w:val="24"/>
          <w:lang w:val="tr-TR"/>
        </w:rPr>
        <w:t>Özet</w:t>
      </w:r>
      <w:r w:rsidRPr="1F7B3776" w:rsidR="3DA9D7EE">
        <w:rPr>
          <w:rFonts w:ascii="Aptos" w:hAnsi="Aptos" w:eastAsia="Aptos" w:cs="Aptos"/>
          <w:noProof w:val="0"/>
          <w:sz w:val="24"/>
          <w:szCs w:val="24"/>
          <w:lang w:val="tr-TR"/>
        </w:rPr>
        <w:t xml:space="preserve">— Bu raporda mühendislik öğrencilerinin en büyük sorunu olan "çalışmaya nereden başlamalıyım" kafa karışıklığını çözen bir otomasyon anlattık. Derdimiz sıradan bir </w:t>
      </w:r>
      <w:r w:rsidRPr="1F7B3776" w:rsidR="3DA9D7EE">
        <w:rPr>
          <w:rFonts w:ascii="Aptos" w:hAnsi="Aptos" w:eastAsia="Aptos" w:cs="Aptos"/>
          <w:noProof w:val="0"/>
          <w:sz w:val="24"/>
          <w:szCs w:val="24"/>
          <w:lang w:val="tr-TR"/>
        </w:rPr>
        <w:t>chat</w:t>
      </w:r>
      <w:r w:rsidRPr="1F7B3776" w:rsidR="3DA9D7EE">
        <w:rPr>
          <w:rFonts w:ascii="Aptos" w:hAnsi="Aptos" w:eastAsia="Aptos" w:cs="Aptos"/>
          <w:noProof w:val="0"/>
          <w:sz w:val="24"/>
          <w:szCs w:val="24"/>
          <w:lang w:val="tr-TR"/>
        </w:rPr>
        <w:t xml:space="preserve"> botu yapmak değildi elbette. Web arayüzünü, SQL </w:t>
      </w:r>
      <w:r w:rsidRPr="1F7B3776" w:rsidR="3DA9D7EE">
        <w:rPr>
          <w:rFonts w:ascii="Aptos" w:hAnsi="Aptos" w:eastAsia="Aptos" w:cs="Aptos"/>
          <w:noProof w:val="0"/>
          <w:sz w:val="24"/>
          <w:szCs w:val="24"/>
          <w:lang w:val="tr-TR"/>
        </w:rPr>
        <w:t>veritabanını</w:t>
      </w:r>
      <w:r w:rsidRPr="1F7B3776" w:rsidR="3DA9D7EE">
        <w:rPr>
          <w:rFonts w:ascii="Aptos" w:hAnsi="Aptos" w:eastAsia="Aptos" w:cs="Aptos"/>
          <w:noProof w:val="0"/>
          <w:sz w:val="24"/>
          <w:szCs w:val="24"/>
          <w:lang w:val="tr-TR"/>
        </w:rPr>
        <w:t xml:space="preserve">, n8n platformunu ve </w:t>
      </w:r>
      <w:r w:rsidRPr="1F7B3776" w:rsidR="3DA9D7EE">
        <w:rPr>
          <w:rFonts w:ascii="Aptos" w:hAnsi="Aptos" w:eastAsia="Aptos" w:cs="Aptos"/>
          <w:noProof w:val="0"/>
          <w:sz w:val="24"/>
          <w:szCs w:val="24"/>
          <w:lang w:val="tr-TR"/>
        </w:rPr>
        <w:t>Gemini'yi</w:t>
      </w:r>
      <w:r w:rsidRPr="1F7B3776" w:rsidR="3DA9D7EE">
        <w:rPr>
          <w:rFonts w:ascii="Aptos" w:hAnsi="Aptos" w:eastAsia="Aptos" w:cs="Aptos"/>
          <w:noProof w:val="0"/>
          <w:sz w:val="24"/>
          <w:szCs w:val="24"/>
          <w:lang w:val="tr-TR"/>
        </w:rPr>
        <w:t xml:space="preserve"> birbirine bağlayıp kendi yağında kavrulan uçtan uca bir sistem ortaya çıkardık. Denemelerimizde bu parçaların gayet uyumlu çalıştığını gördük. Google API tarafında yediğimiz anlık kesintileri de 'otomatik yeniden deneme' mantığıyla halledip uygulamanın çökmesinin önüne geçtik. Sonuçta, </w:t>
      </w:r>
      <w:r w:rsidRPr="1F7B3776" w:rsidR="3DA9D7EE">
        <w:rPr>
          <w:rFonts w:ascii="Aptos" w:hAnsi="Aptos" w:eastAsia="Aptos" w:cs="Aptos"/>
          <w:noProof w:val="0"/>
          <w:sz w:val="24"/>
          <w:szCs w:val="24"/>
          <w:lang w:val="tr-TR"/>
        </w:rPr>
        <w:t>mikroservis</w:t>
      </w:r>
      <w:r w:rsidRPr="1F7B3776" w:rsidR="3DA9D7EE">
        <w:rPr>
          <w:rFonts w:ascii="Aptos" w:hAnsi="Aptos" w:eastAsia="Aptos" w:cs="Aptos"/>
          <w:noProof w:val="0"/>
          <w:sz w:val="24"/>
          <w:szCs w:val="24"/>
          <w:lang w:val="tr-TR"/>
        </w:rPr>
        <w:t xml:space="preserve"> kafasıyla hazırladığımız bu projenin eğitim planlama işine ne kadar uygun olduğunu bizzat test ettik.</w:t>
      </w:r>
    </w:p>
    <w:p xmlns:wp14="http://schemas.microsoft.com/office/word/2010/wordml" w:rsidP="1F7B3776" wp14:paraId="61CE5A61" wp14:textId="4398C8B2">
      <w:pPr>
        <w:spacing w:before="240" w:beforeAutospacing="off" w:after="240" w:afterAutospacing="off"/>
      </w:pPr>
      <w:r w:rsidRPr="1F7B3776" w:rsidR="3DA9D7EE">
        <w:rPr>
          <w:rFonts w:ascii="Aptos" w:hAnsi="Aptos" w:eastAsia="Aptos" w:cs="Aptos"/>
          <w:b w:val="1"/>
          <w:bCs w:val="1"/>
          <w:noProof w:val="0"/>
          <w:sz w:val="24"/>
          <w:szCs w:val="24"/>
          <w:lang w:val="tr-TR"/>
        </w:rPr>
        <w:t>I. GİRİŞ</w:t>
      </w:r>
      <w:r w:rsidRPr="1F7B3776" w:rsidR="3DA9D7EE">
        <w:rPr>
          <w:rFonts w:ascii="Aptos" w:hAnsi="Aptos" w:eastAsia="Aptos" w:cs="Aptos"/>
          <w:noProof w:val="0"/>
          <w:sz w:val="24"/>
          <w:szCs w:val="24"/>
          <w:lang w:val="tr-TR"/>
        </w:rPr>
        <w:t xml:space="preserve"> Bölümde okurken "bugün ne çalışsam" diye plan yapmak bile başlı başına bir mesai. Bilgisayar mühendisliği öğrencisiyseniz işiniz daha da zor, çünkü etrafta inanılmaz bir bilgi kirliliği var. Neyse ki son yıllarda patlama yapan Büyük Dil Modelleri  tam bu noktada imdadımıza yetişti [1]. Birkaç kelime yazıyorsunuz, o size koca bir müfredat çıkarıyor. Biz de bu projede "bunu nasıl otomatik hale getiririz" diye düşündük ve kullanıcının hedefini alıp doğrudan üç haftalık plan veren bir yapı tasarladık.</w:t>
      </w:r>
    </w:p>
    <w:p xmlns:wp14="http://schemas.microsoft.com/office/word/2010/wordml" w:rsidP="1F7B3776" wp14:paraId="3824A3F9" wp14:textId="2CE2DBFF">
      <w:pPr>
        <w:spacing w:before="240" w:beforeAutospacing="off" w:after="240" w:afterAutospacing="off"/>
      </w:pPr>
      <w:r w:rsidRPr="1F7B3776" w:rsidR="3DA9D7EE">
        <w:rPr>
          <w:rFonts w:ascii="Aptos" w:hAnsi="Aptos" w:eastAsia="Aptos" w:cs="Aptos"/>
          <w:noProof w:val="0"/>
          <w:sz w:val="24"/>
          <w:szCs w:val="24"/>
          <w:lang w:val="tr-TR"/>
        </w:rPr>
        <w:t>Sistemin asıl yükünü n8n platformu çekiyor. Farklı programlar birbiriyle konuşabilsin diye servis odaklı mimariyi [2] baz alıp Webhook'lar kullandık. Veriler kaybolmasın diye de arkaya bir SQL veritabanı bağladık [3]. Arayüz, veritabanı ve yapay zeka gibi birbirini hiç tanımayan yapıları tek bir ipte dizmek başlarda epey uğraştırdı bizi. Ama n8n'in esnek yapısı sağ olsun, bu problemi aştık.</w:t>
      </w:r>
    </w:p>
    <w:p xmlns:wp14="http://schemas.microsoft.com/office/word/2010/wordml" w:rsidP="1F7B3776" wp14:paraId="761A3264" wp14:textId="7DE69CB1">
      <w:pPr>
        <w:spacing w:before="240" w:beforeAutospacing="off" w:after="240" w:afterAutospacing="off"/>
      </w:pPr>
      <w:r w:rsidRPr="1F7B3776" w:rsidR="3DA9D7EE">
        <w:rPr>
          <w:rFonts w:ascii="Aptos" w:hAnsi="Aptos" w:eastAsia="Aptos" w:cs="Aptos"/>
          <w:b w:val="1"/>
          <w:bCs w:val="1"/>
          <w:noProof w:val="0"/>
          <w:sz w:val="24"/>
          <w:szCs w:val="24"/>
          <w:lang w:val="tr-TR"/>
        </w:rPr>
        <w:t>II. SİSTEM TASARIMI VE METODOLOJİ</w:t>
      </w:r>
      <w:r w:rsidRPr="1F7B3776" w:rsidR="3DA9D7EE">
        <w:rPr>
          <w:rFonts w:ascii="Aptos" w:hAnsi="Aptos" w:eastAsia="Aptos" w:cs="Aptos"/>
          <w:noProof w:val="0"/>
          <w:sz w:val="24"/>
          <w:szCs w:val="24"/>
          <w:lang w:val="tr-TR"/>
        </w:rPr>
        <w:t xml:space="preserve"> Projeyi kurgularken sistemi üç ana parçaya böldük: kullanıcının girdiği arayüz, işleri bağlayan n8n ve verileri tuttuğumuz SQL. Aslında piyasadaki modern dağıtık sistemlerde [4] gördüğümüz mimarinin ufak bir kopyasını yaptık.</w:t>
      </w:r>
    </w:p>
    <w:p xmlns:wp14="http://schemas.microsoft.com/office/word/2010/wordml" w:rsidP="1F7B3776" wp14:paraId="47401FD1" wp14:textId="68084FE4">
      <w:pPr>
        <w:spacing w:before="240" w:beforeAutospacing="off" w:after="240" w:afterAutospacing="off"/>
      </w:pPr>
      <w:r w:rsidRPr="1F7B3776" w:rsidR="3DA9D7EE">
        <w:rPr>
          <w:rFonts w:ascii="Aptos" w:hAnsi="Aptos" w:eastAsia="Aptos" w:cs="Aptos"/>
          <w:b w:val="1"/>
          <w:bCs w:val="1"/>
          <w:noProof w:val="0"/>
          <w:sz w:val="24"/>
          <w:szCs w:val="24"/>
          <w:lang w:val="tr-TR"/>
        </w:rPr>
        <w:t xml:space="preserve">A. İstemci Tarafı ve </w:t>
      </w:r>
      <w:r w:rsidRPr="1F7B3776" w:rsidR="3DA9D7EE">
        <w:rPr>
          <w:rFonts w:ascii="Aptos" w:hAnsi="Aptos" w:eastAsia="Aptos" w:cs="Aptos"/>
          <w:b w:val="1"/>
          <w:bCs w:val="1"/>
          <w:noProof w:val="0"/>
          <w:sz w:val="24"/>
          <w:szCs w:val="24"/>
          <w:lang w:val="tr-TR"/>
        </w:rPr>
        <w:t>Webhook</w:t>
      </w:r>
      <w:r w:rsidRPr="1F7B3776" w:rsidR="3DA9D7EE">
        <w:rPr>
          <w:rFonts w:ascii="Aptos" w:hAnsi="Aptos" w:eastAsia="Aptos" w:cs="Aptos"/>
          <w:b w:val="1"/>
          <w:bCs w:val="1"/>
          <w:noProof w:val="0"/>
          <w:sz w:val="24"/>
          <w:szCs w:val="24"/>
          <w:lang w:val="tr-TR"/>
        </w:rPr>
        <w:t xml:space="preserve"> Entegrasyonu</w:t>
      </w:r>
      <w:r w:rsidRPr="1F7B3776" w:rsidR="3DA9D7EE">
        <w:rPr>
          <w:rFonts w:ascii="Aptos" w:hAnsi="Aptos" w:eastAsia="Aptos" w:cs="Aptos"/>
          <w:noProof w:val="0"/>
          <w:sz w:val="24"/>
          <w:szCs w:val="24"/>
          <w:lang w:val="tr-TR"/>
        </w:rPr>
        <w:t xml:space="preserve"> Arayüz tarafında hiç süse girmedik, temel HTML ve JavaScript işimizi gördü. Süreç şöyle işliyor: Öğrenci forma adını ve hedefini giriyor. Biz bu metinleri JSON formatına döküp n8n'deki </w:t>
      </w:r>
      <w:r w:rsidRPr="1F7B3776" w:rsidR="3DA9D7EE">
        <w:rPr>
          <w:rFonts w:ascii="Aptos" w:hAnsi="Aptos" w:eastAsia="Aptos" w:cs="Aptos"/>
          <w:noProof w:val="0"/>
          <w:sz w:val="24"/>
          <w:szCs w:val="24"/>
          <w:lang w:val="tr-TR"/>
        </w:rPr>
        <w:t>Webhook</w:t>
      </w:r>
      <w:r w:rsidRPr="1F7B3776" w:rsidR="3DA9D7EE">
        <w:rPr>
          <w:rFonts w:ascii="Aptos" w:hAnsi="Aptos" w:eastAsia="Aptos" w:cs="Aptos"/>
          <w:noProof w:val="0"/>
          <w:sz w:val="24"/>
          <w:szCs w:val="24"/>
          <w:lang w:val="tr-TR"/>
        </w:rPr>
        <w:t xml:space="preserve"> adresimize atıyoruz . Arka planda dönen o karmaşık süreçlerin hiçbirini kullanıcıya yansıtmadık, saniyeler içinde sadece planı görüyor. Bu iletişim şekli bildiğimiz </w:t>
      </w:r>
      <w:r w:rsidRPr="1F7B3776" w:rsidR="3DA9D7EE">
        <w:rPr>
          <w:rFonts w:ascii="Aptos" w:hAnsi="Aptos" w:eastAsia="Aptos" w:cs="Aptos"/>
          <w:noProof w:val="0"/>
          <w:sz w:val="24"/>
          <w:szCs w:val="24"/>
          <w:lang w:val="tr-TR"/>
        </w:rPr>
        <w:t>RESTful</w:t>
      </w:r>
      <w:r w:rsidRPr="1F7B3776" w:rsidR="3DA9D7EE">
        <w:rPr>
          <w:rFonts w:ascii="Aptos" w:hAnsi="Aptos" w:eastAsia="Aptos" w:cs="Aptos"/>
          <w:noProof w:val="0"/>
          <w:sz w:val="24"/>
          <w:szCs w:val="24"/>
          <w:lang w:val="tr-TR"/>
        </w:rPr>
        <w:t xml:space="preserve"> mimarinin [5] asenkron yapısına dayanıyor.</w:t>
      </w:r>
    </w:p>
    <w:p xmlns:wp14="http://schemas.microsoft.com/office/word/2010/wordml" w:rsidP="1F7B3776" wp14:paraId="17548515" wp14:textId="38C19D78">
      <w:pPr>
        <w:spacing w:before="240" w:beforeAutospacing="off" w:after="240" w:afterAutospacing="off"/>
      </w:pPr>
      <w:r w:rsidRPr="1F7B3776" w:rsidR="3DA9D7EE">
        <w:rPr>
          <w:rFonts w:ascii="Aptos" w:hAnsi="Aptos" w:eastAsia="Aptos" w:cs="Aptos"/>
          <w:b w:val="1"/>
          <w:bCs w:val="1"/>
          <w:noProof w:val="0"/>
          <w:sz w:val="24"/>
          <w:szCs w:val="24"/>
          <w:lang w:val="tr-TR"/>
        </w:rPr>
        <w:t xml:space="preserve">B. </w:t>
      </w:r>
      <w:r w:rsidRPr="1F7B3776" w:rsidR="3DA9D7EE">
        <w:rPr>
          <w:rFonts w:ascii="Aptos" w:hAnsi="Aptos" w:eastAsia="Aptos" w:cs="Aptos"/>
          <w:b w:val="1"/>
          <w:bCs w:val="1"/>
          <w:noProof w:val="0"/>
          <w:sz w:val="24"/>
          <w:szCs w:val="24"/>
          <w:lang w:val="tr-TR"/>
        </w:rPr>
        <w:t>Veritabanı</w:t>
      </w:r>
      <w:r w:rsidRPr="1F7B3776" w:rsidR="3DA9D7EE">
        <w:rPr>
          <w:rFonts w:ascii="Aptos" w:hAnsi="Aptos" w:eastAsia="Aptos" w:cs="Aptos"/>
          <w:b w:val="1"/>
          <w:bCs w:val="1"/>
          <w:noProof w:val="0"/>
          <w:sz w:val="24"/>
          <w:szCs w:val="24"/>
          <w:lang w:val="tr-TR"/>
        </w:rPr>
        <w:t xml:space="preserve"> Mimarisi (Microsoft SQL Server)</w:t>
      </w:r>
      <w:r w:rsidRPr="1F7B3776" w:rsidR="3DA9D7EE">
        <w:rPr>
          <w:rFonts w:ascii="Aptos" w:hAnsi="Aptos" w:eastAsia="Aptos" w:cs="Aptos"/>
          <w:noProof w:val="0"/>
          <w:sz w:val="24"/>
          <w:szCs w:val="24"/>
          <w:lang w:val="tr-TR"/>
        </w:rPr>
        <w:t xml:space="preserve"> Kayıt </w:t>
      </w:r>
      <w:r w:rsidRPr="1F7B3776" w:rsidR="3DA9D7EE">
        <w:rPr>
          <w:rFonts w:ascii="Aptos" w:hAnsi="Aptos" w:eastAsia="Aptos" w:cs="Aptos"/>
          <w:noProof w:val="0"/>
          <w:sz w:val="24"/>
          <w:szCs w:val="24"/>
          <w:lang w:val="tr-TR"/>
        </w:rPr>
        <w:t>kuyut</w:t>
      </w:r>
      <w:r w:rsidRPr="1F7B3776" w:rsidR="3DA9D7EE">
        <w:rPr>
          <w:rFonts w:ascii="Aptos" w:hAnsi="Aptos" w:eastAsia="Aptos" w:cs="Aptos"/>
          <w:noProof w:val="0"/>
          <w:sz w:val="24"/>
          <w:szCs w:val="24"/>
          <w:lang w:val="tr-TR"/>
        </w:rPr>
        <w:t xml:space="preserve"> işleri için Microsoft SQL Server kullandık [3]. Sisteme yeni form düşünce n8n bunu hemen "Bekliyor" diye </w:t>
      </w:r>
      <w:r w:rsidRPr="1F7B3776" w:rsidR="3DA9D7EE">
        <w:rPr>
          <w:rFonts w:ascii="Aptos" w:hAnsi="Aptos" w:eastAsia="Aptos" w:cs="Aptos"/>
          <w:noProof w:val="0"/>
          <w:sz w:val="24"/>
          <w:szCs w:val="24"/>
          <w:lang w:val="tr-TR"/>
        </w:rPr>
        <w:t>veritabanına</w:t>
      </w:r>
      <w:r w:rsidRPr="1F7B3776" w:rsidR="3DA9D7EE">
        <w:rPr>
          <w:rFonts w:ascii="Aptos" w:hAnsi="Aptos" w:eastAsia="Aptos" w:cs="Aptos"/>
          <w:noProof w:val="0"/>
          <w:sz w:val="24"/>
          <w:szCs w:val="24"/>
          <w:lang w:val="tr-TR"/>
        </w:rPr>
        <w:t xml:space="preserve"> yazıyor. Dışarıdan bakınca fazladan bir adım gibi durabilir ama projenin ayakta kalması için bunu yapmaya mecburduk. Neden derseniz; sistem bir anlık çökse, hangi işlemin nerede kaldığını ancak bu durum  kayıtlarına bakarak bulabiliyoruz.</w:t>
      </w:r>
    </w:p>
    <w:p xmlns:wp14="http://schemas.microsoft.com/office/word/2010/wordml" w:rsidP="1F7B3776" wp14:paraId="7321B8B0" wp14:textId="2145D49D">
      <w:pPr>
        <w:spacing w:before="240" w:beforeAutospacing="off" w:after="240" w:afterAutospacing="off"/>
      </w:pPr>
      <w:r w:rsidRPr="1F7B3776" w:rsidR="3DA9D7EE">
        <w:rPr>
          <w:rFonts w:ascii="Aptos" w:hAnsi="Aptos" w:eastAsia="Aptos" w:cs="Aptos"/>
          <w:b w:val="1"/>
          <w:bCs w:val="1"/>
          <w:noProof w:val="0"/>
          <w:sz w:val="24"/>
          <w:szCs w:val="24"/>
          <w:lang w:val="tr-TR"/>
        </w:rPr>
        <w:t>C. Yapay Zeka Entegrasyonu ve İş Akışı (n8n)</w:t>
      </w:r>
      <w:r w:rsidRPr="1F7B3776" w:rsidR="3DA9D7EE">
        <w:rPr>
          <w:rFonts w:ascii="Aptos" w:hAnsi="Aptos" w:eastAsia="Aptos" w:cs="Aptos"/>
          <w:noProof w:val="0"/>
          <w:sz w:val="24"/>
          <w:szCs w:val="24"/>
          <w:lang w:val="tr-TR"/>
        </w:rPr>
        <w:t xml:space="preserve"> İşin asıl koptuğu yer olan n8n tarafında [6] üç önemli eşiğimiz var:</w:t>
      </w:r>
    </w:p>
    <w:p xmlns:wp14="http://schemas.microsoft.com/office/word/2010/wordml" w:rsidP="1F7B3776" wp14:paraId="0B7704D9" wp14:textId="06C59F75">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1F7B3776" w:rsidR="3DA9D7EE">
        <w:rPr>
          <w:rFonts w:ascii="Aptos" w:hAnsi="Aptos" w:eastAsia="Aptos" w:cs="Aptos"/>
          <w:b w:val="1"/>
          <w:bCs w:val="1"/>
          <w:noProof w:val="0"/>
          <w:sz w:val="24"/>
          <w:szCs w:val="24"/>
          <w:lang w:val="tr-TR"/>
        </w:rPr>
        <w:t>AI Agent Düğümü:</w:t>
      </w:r>
      <w:r w:rsidRPr="1F7B3776" w:rsidR="3DA9D7EE">
        <w:rPr>
          <w:rFonts w:ascii="Aptos" w:hAnsi="Aptos" w:eastAsia="Aptos" w:cs="Aptos"/>
          <w:noProof w:val="0"/>
          <w:sz w:val="24"/>
          <w:szCs w:val="24"/>
          <w:lang w:val="tr-TR"/>
        </w:rPr>
        <w:t xml:space="preserve"> Form verileri direkt Google Gemini'ye gidiyor. Modelleri test ederken hızına ve uzun metinleri iyi anlamasına bakarak </w:t>
      </w:r>
      <w:r w:rsidRPr="1F7B3776" w:rsidR="3DA9D7EE">
        <w:rPr>
          <w:rFonts w:ascii="Consolas" w:hAnsi="Consolas" w:eastAsia="Consolas" w:cs="Consolas"/>
          <w:noProof w:val="0"/>
          <w:sz w:val="24"/>
          <w:szCs w:val="24"/>
          <w:lang w:val="tr-TR"/>
        </w:rPr>
        <w:t>gemini-2.5-flash</w:t>
      </w:r>
      <w:r w:rsidRPr="1F7B3776" w:rsidR="3DA9D7EE">
        <w:rPr>
          <w:rFonts w:ascii="Aptos" w:hAnsi="Aptos" w:eastAsia="Aptos" w:cs="Aptos"/>
          <w:noProof w:val="0"/>
          <w:sz w:val="24"/>
          <w:szCs w:val="24"/>
          <w:lang w:val="tr-TR"/>
        </w:rPr>
        <w:t xml:space="preserve"> modelinde karar kıldık [7].</w:t>
      </w:r>
    </w:p>
    <w:p xmlns:wp14="http://schemas.microsoft.com/office/word/2010/wordml" w:rsidP="1F7B3776" wp14:paraId="05CA3C86" wp14:textId="5F8D3C34">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1F7B3776" w:rsidR="3DA9D7EE">
        <w:rPr>
          <w:rFonts w:ascii="Aptos" w:hAnsi="Aptos" w:eastAsia="Aptos" w:cs="Aptos"/>
          <w:b w:val="1"/>
          <w:bCs w:val="1"/>
          <w:noProof w:val="0"/>
          <w:sz w:val="24"/>
          <w:szCs w:val="24"/>
          <w:lang w:val="tr-TR"/>
        </w:rPr>
        <w:t>Hata Toleransı:</w:t>
      </w:r>
      <w:r w:rsidRPr="1F7B3776" w:rsidR="3DA9D7EE">
        <w:rPr>
          <w:rFonts w:ascii="Aptos" w:hAnsi="Aptos" w:eastAsia="Aptos" w:cs="Aptos"/>
          <w:noProof w:val="0"/>
          <w:sz w:val="24"/>
          <w:szCs w:val="24"/>
          <w:lang w:val="tr-TR"/>
        </w:rPr>
        <w:t xml:space="preserve"> Sistemi denerken Gemini </w:t>
      </w:r>
      <w:r w:rsidRPr="1F7B3776" w:rsidR="3DA9D7EE">
        <w:rPr>
          <w:rFonts w:ascii="Aptos" w:hAnsi="Aptos" w:eastAsia="Aptos" w:cs="Aptos"/>
          <w:noProof w:val="0"/>
          <w:sz w:val="24"/>
          <w:szCs w:val="24"/>
          <w:lang w:val="tr-TR"/>
        </w:rPr>
        <w:t>API'sinin</w:t>
      </w:r>
      <w:r w:rsidRPr="1F7B3776" w:rsidR="3DA9D7EE">
        <w:rPr>
          <w:rFonts w:ascii="Aptos" w:hAnsi="Aptos" w:eastAsia="Aptos" w:cs="Aptos"/>
          <w:noProof w:val="0"/>
          <w:sz w:val="24"/>
          <w:szCs w:val="24"/>
          <w:lang w:val="tr-TR"/>
        </w:rPr>
        <w:t xml:space="preserve"> bazen yorulup bize 503 hatası (Service </w:t>
      </w:r>
      <w:r w:rsidRPr="1F7B3776" w:rsidR="3DA9D7EE">
        <w:rPr>
          <w:rFonts w:ascii="Aptos" w:hAnsi="Aptos" w:eastAsia="Aptos" w:cs="Aptos"/>
          <w:noProof w:val="0"/>
          <w:sz w:val="24"/>
          <w:szCs w:val="24"/>
          <w:lang w:val="tr-TR"/>
        </w:rPr>
        <w:t>Unavailable</w:t>
      </w:r>
      <w:r w:rsidRPr="1F7B3776" w:rsidR="3DA9D7EE">
        <w:rPr>
          <w:rFonts w:ascii="Aptos" w:hAnsi="Aptos" w:eastAsia="Aptos" w:cs="Aptos"/>
          <w:noProof w:val="0"/>
          <w:sz w:val="24"/>
          <w:szCs w:val="24"/>
          <w:lang w:val="tr-TR"/>
        </w:rPr>
        <w:t xml:space="preserve">) fırlattığını gördük. En ufak hatada sistem çökmesin diye yapay </w:t>
      </w:r>
      <w:r w:rsidRPr="1F7B3776" w:rsidR="3DA9D7EE">
        <w:rPr>
          <w:rFonts w:ascii="Aptos" w:hAnsi="Aptos" w:eastAsia="Aptos" w:cs="Aptos"/>
          <w:noProof w:val="0"/>
          <w:sz w:val="24"/>
          <w:szCs w:val="24"/>
          <w:lang w:val="tr-TR"/>
        </w:rPr>
        <w:t>zeka</w:t>
      </w:r>
      <w:r w:rsidRPr="1F7B3776" w:rsidR="3DA9D7EE">
        <w:rPr>
          <w:rFonts w:ascii="Aptos" w:hAnsi="Aptos" w:eastAsia="Aptos" w:cs="Aptos"/>
          <w:noProof w:val="0"/>
          <w:sz w:val="24"/>
          <w:szCs w:val="24"/>
          <w:lang w:val="tr-TR"/>
        </w:rPr>
        <w:t xml:space="preserve"> düğümüne basit bir 'yeniden deneme' özelliği [8] tanımladık. İstek patlarsa sistem 2 saniye bekleyip baştan deniyor (5 kez). Bu ufacık hamle sayesinde pratikteki çökme sorunlarını sıfıra indirdik.</w:t>
      </w:r>
    </w:p>
    <w:p xmlns:wp14="http://schemas.microsoft.com/office/word/2010/wordml" w:rsidP="1F7B3776" wp14:paraId="642D3EFB" wp14:textId="7D0A2A8B">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1F7B3776" w:rsidR="3DA9D7EE">
        <w:rPr>
          <w:rFonts w:ascii="Aptos" w:hAnsi="Aptos" w:eastAsia="Aptos" w:cs="Aptos"/>
          <w:b w:val="1"/>
          <w:bCs w:val="1"/>
          <w:noProof w:val="0"/>
          <w:sz w:val="24"/>
          <w:szCs w:val="24"/>
          <w:lang w:val="tr-TR"/>
        </w:rPr>
        <w:t>Yanıtın Gönderilmesi:</w:t>
      </w:r>
      <w:r w:rsidRPr="1F7B3776" w:rsidR="3DA9D7EE">
        <w:rPr>
          <w:rFonts w:ascii="Aptos" w:hAnsi="Aptos" w:eastAsia="Aptos" w:cs="Aptos"/>
          <w:noProof w:val="0"/>
          <w:sz w:val="24"/>
          <w:szCs w:val="24"/>
          <w:lang w:val="tr-TR"/>
        </w:rPr>
        <w:t xml:space="preserve"> Gemini "1. Hafta", "2. Hafta" şeklinde ayırdığı metni yollayınca, bunu bir JSON paketine koyup web arayüzüne gönderiyoruz.</w:t>
      </w:r>
    </w:p>
    <w:p xmlns:wp14="http://schemas.microsoft.com/office/word/2010/wordml" w:rsidP="1F7B3776" wp14:paraId="4AD1B709" wp14:textId="76352AA5">
      <w:pPr>
        <w:spacing w:before="240" w:beforeAutospacing="off" w:after="240" w:afterAutospacing="off"/>
      </w:pPr>
      <w:r w:rsidRPr="1F7B3776" w:rsidR="3DA9D7EE">
        <w:rPr>
          <w:rFonts w:ascii="Aptos" w:hAnsi="Aptos" w:eastAsia="Aptos" w:cs="Aptos"/>
          <w:b w:val="1"/>
          <w:bCs w:val="1"/>
          <w:noProof w:val="0"/>
          <w:sz w:val="24"/>
          <w:szCs w:val="24"/>
          <w:lang w:val="tr-TR"/>
        </w:rPr>
        <w:t>III. BULGULAR VE TARTIŞMA</w:t>
      </w:r>
      <w:r w:rsidRPr="1F7B3776" w:rsidR="3DA9D7EE">
        <w:rPr>
          <w:rFonts w:ascii="Aptos" w:hAnsi="Aptos" w:eastAsia="Aptos" w:cs="Aptos"/>
          <w:noProof w:val="0"/>
          <w:sz w:val="24"/>
          <w:szCs w:val="24"/>
          <w:lang w:val="tr-TR"/>
        </w:rPr>
        <w:t xml:space="preserve"> Projeyi canlı yayına alıp test ettiğimizde hızına biz de şaşırdık. Normal şartlarda verinin SQL'e yazılması, oradan n8n'e gidip Gemini'den dönmesi uzun sürer sanıyorduk. Ancak 3-5 saniye gibi bir sürede her şey bitiyordu.</w:t>
      </w:r>
    </w:p>
    <w:p xmlns:wp14="http://schemas.microsoft.com/office/word/2010/wordml" w:rsidP="1F7B3776" wp14:paraId="3C5E7E8E" wp14:textId="7F6478DC">
      <w:pPr>
        <w:spacing w:before="240" w:beforeAutospacing="off" w:after="240" w:afterAutospacing="off"/>
      </w:pPr>
      <w:r w:rsidRPr="1F7B3776" w:rsidR="3DA9D7EE">
        <w:rPr>
          <w:rFonts w:ascii="Aptos" w:hAnsi="Aptos" w:eastAsia="Aptos" w:cs="Aptos"/>
          <w:noProof w:val="0"/>
          <w:sz w:val="24"/>
          <w:szCs w:val="24"/>
          <w:lang w:val="tr-TR"/>
        </w:rPr>
        <w:t xml:space="preserve">Tabii her şey bu kadar kolay olmadı. Özellikle yapay zekadan dönen o uzun metni web sayfasında düzgün başlıklara parçalamak bizi epey yordu. En sonunda </w:t>
      </w:r>
      <w:r w:rsidRPr="1F7B3776" w:rsidR="3DA9D7EE">
        <w:rPr>
          <w:rFonts w:ascii="Aptos" w:hAnsi="Aptos" w:eastAsia="Aptos" w:cs="Aptos"/>
          <w:noProof w:val="0"/>
          <w:sz w:val="24"/>
          <w:szCs w:val="24"/>
          <w:lang w:val="tr-TR"/>
        </w:rPr>
        <w:t>prompt</w:t>
      </w:r>
      <w:r w:rsidRPr="1F7B3776" w:rsidR="3DA9D7EE">
        <w:rPr>
          <w:rFonts w:ascii="Aptos" w:hAnsi="Aptos" w:eastAsia="Aptos" w:cs="Aptos"/>
          <w:noProof w:val="0"/>
          <w:sz w:val="24"/>
          <w:szCs w:val="24"/>
          <w:lang w:val="tr-TR"/>
        </w:rPr>
        <w:t xml:space="preserve"> içine "başlıkları şu kesin formatta vereceksin" diye katı kurallar koyarak bu hatayı çözdük. Bir de n8n üstünde SQL şifrelerini açıkta bırakmamaya özen gösterdik; zira bu tarz unutkanlıklar sonradan baş ağrıtıyor.</w:t>
      </w:r>
    </w:p>
    <w:p xmlns:wp14="http://schemas.microsoft.com/office/word/2010/wordml" w:rsidP="1F7B3776" wp14:paraId="3D1196D5" wp14:textId="462411FE">
      <w:pPr>
        <w:spacing w:before="240" w:beforeAutospacing="off" w:after="240" w:afterAutospacing="off"/>
      </w:pPr>
      <w:r w:rsidRPr="1F7B3776" w:rsidR="3DA9D7EE">
        <w:rPr>
          <w:rFonts w:ascii="Aptos" w:hAnsi="Aptos" w:eastAsia="Aptos" w:cs="Aptos"/>
          <w:b w:val="1"/>
          <w:bCs w:val="1"/>
          <w:noProof w:val="0"/>
          <w:sz w:val="24"/>
          <w:szCs w:val="24"/>
          <w:lang w:val="tr-TR"/>
        </w:rPr>
        <w:t>IV. SONUÇ VE GELECEK ÇALIŞMALAR</w:t>
      </w:r>
      <w:r w:rsidRPr="1F7B3776" w:rsidR="3DA9D7EE">
        <w:rPr>
          <w:rFonts w:ascii="Aptos" w:hAnsi="Aptos" w:eastAsia="Aptos" w:cs="Aptos"/>
          <w:noProof w:val="0"/>
          <w:sz w:val="24"/>
          <w:szCs w:val="24"/>
          <w:lang w:val="tr-TR"/>
        </w:rPr>
        <w:t xml:space="preserve"> Özetlemek gerekirse, bir yapay zeka API'sini basit web teknolojileri ve veritabanıyla harmanlayınca ne kadar faydalı bir ürün çıktığını kendimiz test etmiş olduk. Birkaç haftalık süreçte baştan sona tıkır tıkır çalışan bir sistem ortaya çıkarmak bizim için de çok iyi bir tecrübeydi.</w:t>
      </w:r>
    </w:p>
    <w:p xmlns:wp14="http://schemas.microsoft.com/office/word/2010/wordml" w:rsidP="1F7B3776" wp14:paraId="2C3B6497" wp14:textId="235C6279">
      <w:pPr>
        <w:spacing w:before="240" w:beforeAutospacing="off" w:after="240" w:afterAutospacing="off"/>
      </w:pPr>
      <w:r w:rsidRPr="1F7B3776" w:rsidR="3DA9D7EE">
        <w:rPr>
          <w:rFonts w:ascii="Aptos" w:hAnsi="Aptos" w:eastAsia="Aptos" w:cs="Aptos"/>
          <w:noProof w:val="0"/>
          <w:sz w:val="24"/>
          <w:szCs w:val="24"/>
          <w:lang w:val="tr-TR"/>
        </w:rPr>
        <w:t xml:space="preserve">Gelecekte bu sistemi daha profesyonel hale getirmek için çözmemiz gereken iki sorun var. Birincisi güvenlik mevzusu; </w:t>
      </w:r>
      <w:r w:rsidRPr="1F7B3776" w:rsidR="3DA9D7EE">
        <w:rPr>
          <w:rFonts w:ascii="Aptos" w:hAnsi="Aptos" w:eastAsia="Aptos" w:cs="Aptos"/>
          <w:noProof w:val="0"/>
          <w:sz w:val="24"/>
          <w:szCs w:val="24"/>
          <w:lang w:val="tr-TR"/>
        </w:rPr>
        <w:t>Webhook</w:t>
      </w:r>
      <w:r w:rsidRPr="1F7B3776" w:rsidR="3DA9D7EE">
        <w:rPr>
          <w:rFonts w:ascii="Aptos" w:hAnsi="Aptos" w:eastAsia="Aptos" w:cs="Aptos"/>
          <w:noProof w:val="0"/>
          <w:sz w:val="24"/>
          <w:szCs w:val="24"/>
          <w:lang w:val="tr-TR"/>
        </w:rPr>
        <w:t xml:space="preserve"> uç noktamıza JWT tabanlı bir giriş eklemezsek herkes o linke sahte istek atabilir. İkinci sorun ise yoğunluk. Aynı anda yüz öğrenci sisteme girerse yapı kesin tıkanır. Bunun önüne geçmek için sisteme bir mesaj kuyruğu  entegre etmemiz şart.</w:t>
      </w:r>
    </w:p>
    <w:p xmlns:wp14="http://schemas.microsoft.com/office/word/2010/wordml" w:rsidP="1F7B3776" wp14:paraId="4E36ABF6" wp14:textId="6F9BDAA0">
      <w:pPr>
        <w:spacing w:before="240" w:beforeAutospacing="off" w:after="240" w:afterAutospacing="off"/>
      </w:pPr>
      <w:r w:rsidRPr="1F7B3776" w:rsidR="0A2B69EA">
        <w:rPr>
          <w:rFonts w:ascii="Aptos" w:hAnsi="Aptos" w:eastAsia="Aptos" w:cs="Aptos"/>
          <w:noProof w:val="0"/>
          <w:sz w:val="24"/>
          <w:szCs w:val="24"/>
          <w:lang w:val="tr-TR"/>
        </w:rPr>
        <w:t xml:space="preserve"> gerekecek.</w:t>
      </w:r>
      <w:r w:rsidRPr="1F7B3776" w:rsidR="0A2B69EA">
        <w:rPr>
          <w:rFonts w:ascii="Aptos" w:hAnsi="Aptos" w:eastAsia="Aptos" w:cs="Aptos"/>
          <w:b w:val="1"/>
          <w:bCs w:val="1"/>
          <w:noProof w:val="0"/>
          <w:sz w:val="24"/>
          <w:szCs w:val="24"/>
          <w:lang w:val="tr-TR"/>
        </w:rPr>
        <w:t xml:space="preserve"> </w:t>
      </w:r>
    </w:p>
    <w:p xmlns:wp14="http://schemas.microsoft.com/office/word/2010/wordml" w:rsidP="1F7B3776" wp14:paraId="3E779455" wp14:textId="13E58D22">
      <w:pPr>
        <w:spacing w:before="0" w:beforeAutospacing="off" w:after="240" w:afterAutospacing="off"/>
        <w:rPr>
          <w:rFonts w:ascii="Aptos" w:hAnsi="Aptos" w:eastAsia="Aptos" w:cs="Aptos"/>
          <w:noProof w:val="0"/>
          <w:sz w:val="24"/>
          <w:szCs w:val="24"/>
          <w:lang w:val="en-US"/>
        </w:rPr>
      </w:pPr>
      <w:r w:rsidRPr="1F7B3776" w:rsidR="34B033C9">
        <w:rPr>
          <w:rFonts w:ascii="Aptos" w:hAnsi="Aptos" w:eastAsia="Aptos" w:cs="Aptos"/>
          <w:b w:val="1"/>
          <w:bCs w:val="1"/>
          <w:noProof w:val="0"/>
          <w:sz w:val="24"/>
          <w:szCs w:val="24"/>
          <w:lang w:val="en-US"/>
        </w:rPr>
        <w:t>REFERANSLAR</w:t>
      </w:r>
      <w:r w:rsidRPr="1F7B3776" w:rsidR="34B033C9">
        <w:rPr>
          <w:rFonts w:ascii="Aptos" w:hAnsi="Aptos" w:eastAsia="Aptos" w:cs="Aptos"/>
          <w:noProof w:val="0"/>
          <w:sz w:val="24"/>
          <w:szCs w:val="24"/>
          <w:lang w:val="en-US"/>
        </w:rPr>
        <w:t xml:space="preserve"> [1] T. Brown et al., "Language Models are Few-Shot Learners," Advances in Neural Information Processing Systems, vol. 33, pp. 1877-1901, 2020. [2] T. Erl, Service-Oriented Architecture: Concepts, Technology, and Design. Upper Saddle River, NJ: Prentice Hall, 2005. [3] R. Elmasri and S. B. Navathe, Fundamentals of Database Systems, 7th ed. Hoboken, NJ: Pearson, 2015. [4] M. Fowler and J. Lewis, "Microservices: a definition of this new architectural term," MartinFowler.com, 2014. [Çevrimiçi Erişim]: </w:t>
      </w:r>
      <w:hyperlink r:id="Rab0544eef0b04a4a">
        <w:r w:rsidRPr="1F7B3776" w:rsidR="34B033C9">
          <w:rPr>
            <w:rStyle w:val="Hyperlink"/>
            <w:rFonts w:ascii="Aptos" w:hAnsi="Aptos" w:eastAsia="Aptos" w:cs="Aptos"/>
            <w:noProof w:val="0"/>
            <w:sz w:val="24"/>
            <w:szCs w:val="24"/>
            <w:lang w:val="en-US"/>
          </w:rPr>
          <w:t>https://martinfowler.com/articles/microservices.html</w:t>
        </w:r>
      </w:hyperlink>
      <w:r w:rsidRPr="1F7B3776" w:rsidR="34B033C9">
        <w:rPr>
          <w:rFonts w:ascii="Aptos" w:hAnsi="Aptos" w:eastAsia="Aptos" w:cs="Aptos"/>
          <w:noProof w:val="0"/>
          <w:sz w:val="24"/>
          <w:szCs w:val="24"/>
          <w:lang w:val="en-US"/>
        </w:rPr>
        <w:t xml:space="preserve"> [5] L. Richardson and S. Ruby, RESTful Web Services. Sebastopol, CA: O'Reilly Media, 2007.</w:t>
      </w:r>
      <w:r w:rsidRPr="1F7B3776" w:rsidR="34B033C9">
        <w:rPr>
          <w:rFonts w:ascii="Aptos" w:hAnsi="Aptos" w:eastAsia="Aptos" w:cs="Aptos"/>
          <w:noProof w:val="0"/>
          <w:sz w:val="24"/>
          <w:szCs w:val="24"/>
          <w:lang w:val="en-US"/>
        </w:rPr>
        <w:t xml:space="preserve"> [6] N8n Documentation, "Core Concepts: Workflows and Nodes," n8n.io. [Çevrimiçi Erişim]: </w:t>
      </w:r>
      <w:hyperlink r:id="R5917a38ecde14354">
        <w:r w:rsidRPr="1F7B3776" w:rsidR="34B033C9">
          <w:rPr>
            <w:rStyle w:val="Hyperlink"/>
            <w:rFonts w:ascii="Aptos" w:hAnsi="Aptos" w:eastAsia="Aptos" w:cs="Aptos"/>
            <w:noProof w:val="0"/>
            <w:sz w:val="24"/>
            <w:szCs w:val="24"/>
            <w:lang w:val="en-US"/>
          </w:rPr>
          <w:t>https://docs.n8n.io/</w:t>
        </w:r>
      </w:hyperlink>
      <w:r w:rsidRPr="1F7B3776" w:rsidR="34B033C9">
        <w:rPr>
          <w:rFonts w:ascii="Aptos" w:hAnsi="Aptos" w:eastAsia="Aptos" w:cs="Aptos"/>
          <w:noProof w:val="0"/>
          <w:sz w:val="24"/>
          <w:szCs w:val="24"/>
          <w:lang w:val="en-US"/>
        </w:rPr>
        <w:t xml:space="preserve"> [7] Google for Developers, "Gemini API Overview and System Architecture," Google, 2026. [Çevrimiçi Erişim]: </w:t>
      </w:r>
      <w:hyperlink r:id="Rb301e8cef59e42f2">
        <w:r w:rsidRPr="1F7B3776" w:rsidR="34B033C9">
          <w:rPr>
            <w:rStyle w:val="Hyperlink"/>
            <w:rFonts w:ascii="Aptos" w:hAnsi="Aptos" w:eastAsia="Aptos" w:cs="Aptos"/>
            <w:noProof w:val="0"/>
            <w:sz w:val="24"/>
            <w:szCs w:val="24"/>
            <w:lang w:val="en-US"/>
          </w:rPr>
          <w:t>https://ai.google.dev/docs</w:t>
        </w:r>
      </w:hyperlink>
      <w:r w:rsidRPr="1F7B3776" w:rsidR="34B033C9">
        <w:rPr>
          <w:rFonts w:ascii="Aptos" w:hAnsi="Aptos" w:eastAsia="Aptos" w:cs="Aptos"/>
          <w:noProof w:val="0"/>
          <w:sz w:val="24"/>
          <w:szCs w:val="24"/>
          <w:lang w:val="en-US"/>
        </w:rPr>
        <w:t xml:space="preserve"> [8] C. Pautasso, Software Architecture: Visual Lecture Notes, 1st ed. Lugano, Switzerland: Leanpub, 2020.</w:t>
      </w:r>
    </w:p>
    <w:p xmlns:wp14="http://schemas.microsoft.com/office/word/2010/wordml" wp14:paraId="1DB4442F" wp14:textId="152F1E08"/>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c6a0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eaae3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4fb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6F8B55"/>
    <w:rsid w:val="0A2B69EA"/>
    <w:rsid w:val="1D10CF25"/>
    <w:rsid w:val="1F7B3776"/>
    <w:rsid w:val="204C5A87"/>
    <w:rsid w:val="27FFF881"/>
    <w:rsid w:val="34B033C9"/>
    <w:rsid w:val="39A416CC"/>
    <w:rsid w:val="3DA9D7EE"/>
    <w:rsid w:val="6B6F8B5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20BB2"/>
  <w15:chartTrackingRefBased/>
  <w15:docId w15:val="{122D48F8-FB6B-4A44-B1EC-1E219BC6B1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7FFF881"/>
    <w:pPr>
      <w:spacing/>
      <w:ind w:left="720"/>
      <w:contextualSpacing/>
    </w:pPr>
  </w:style>
  <w:style w:type="character" w:styleId="Hyperlink">
    <w:uiPriority w:val="99"/>
    <w:name w:val="Hyperlink"/>
    <w:basedOn w:val="DefaultParagraphFont"/>
    <w:unhideWhenUsed/>
    <w:rsid w:val="27FFF88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743324af65f4c43" /><Relationship Type="http://schemas.openxmlformats.org/officeDocument/2006/relationships/hyperlink" Target="https://martinfowler.com/articles/microservices.html" TargetMode="External" Id="Rab0544eef0b04a4a" /><Relationship Type="http://schemas.openxmlformats.org/officeDocument/2006/relationships/hyperlink" Target="https://docs.n8n.io/" TargetMode="External" Id="R5917a38ecde14354" /><Relationship Type="http://schemas.openxmlformats.org/officeDocument/2006/relationships/hyperlink" Target="https://ai.google.dev/docs" TargetMode="External" Id="Rb301e8cef59e42f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2026-05-03T14:58:16.0147328Z</dcterms:created>
  <dcterms:modified xsi:type="dcterms:W3CDTF">2026-05-03T15:14:05.3870317Z</dcterms:modified>
  <dc:creator>ahmetyimenicioglu0@gmail.com</dc:creator>
  <lastModifiedBy>ahmetyimenicioglu0@gmail.com</lastModifiedBy>
</coreProperties>
</file>