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7FC" w:rsidRDefault="001257FC" w:rsidP="001257FC">
      <w:pPr>
        <w:pStyle w:val="Title"/>
      </w:pPr>
      <w:r>
        <w:t>Dynamic Documents in Word</w:t>
      </w:r>
    </w:p>
    <w:p w:rsidR="00474C14" w:rsidRDefault="00474C14">
      <w:r>
        <w:t>By Garret Christensen</w:t>
      </w:r>
      <w:bookmarkStart w:id="0" w:name="_GoBack"/>
      <w:bookmarkEnd w:id="0"/>
    </w:p>
    <w:p w:rsidR="00A247F8" w:rsidRDefault="008F512C">
      <w:r>
        <w:t xml:space="preserve">Can you write a dynamic </w:t>
      </w:r>
      <w:r w:rsidR="00262144">
        <w:t xml:space="preserve">statistical </w:t>
      </w:r>
      <w:r>
        <w:t xml:space="preserve">document in MS Word? I </w:t>
      </w:r>
      <w:r w:rsidR="00A247F8">
        <w:t xml:space="preserve">think the answer is “kind of.” </w:t>
      </w:r>
      <w:r w:rsidR="009D5E92">
        <w:t xml:space="preserve"> In my view, it feels a bit clunky, and it’s hard to see what the dynamically updat</w:t>
      </w:r>
      <w:r w:rsidR="001F74D2">
        <w:t xml:space="preserve">ed bits are and where they live. If you </w:t>
      </w:r>
      <w:r w:rsidR="00035570">
        <w:t xml:space="preserve">move files or </w:t>
      </w:r>
      <w:r w:rsidR="001F74D2">
        <w:t>change file names you’ll probably corrupt things and have to re-insert them.</w:t>
      </w:r>
      <w:r w:rsidR="009D5E92">
        <w:t xml:space="preserve"> </w:t>
      </w:r>
      <w:r w:rsidR="001F74D2">
        <w:t xml:space="preserve"> However, </w:t>
      </w:r>
      <w:r w:rsidR="009D5E92">
        <w:t>the ability to use tracked changes mi</w:t>
      </w:r>
      <w:r w:rsidR="00035570">
        <w:t>ght make your life a lot easier, and the journal or publisher you want to submit to might just require Word.</w:t>
      </w:r>
    </w:p>
    <w:p w:rsidR="001257FC" w:rsidRDefault="001257FC" w:rsidP="001257FC">
      <w:pPr>
        <w:pStyle w:val="Heading1"/>
      </w:pPr>
      <w:r>
        <w:t>Run Code Separately</w:t>
      </w:r>
    </w:p>
    <w:p w:rsidR="00A247F8" w:rsidRDefault="009D5E92" w:rsidP="00262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L</w:t>
      </w:r>
      <w:r w:rsidR="00A247F8">
        <w:t xml:space="preserve">et’s do it in </w:t>
      </w:r>
      <w:r>
        <w:t xml:space="preserve">conjunction with </w:t>
      </w:r>
      <w:r w:rsidR="00A247F8">
        <w:t>Stata</w:t>
      </w:r>
      <w:r w:rsidR="00CE2184">
        <w:t>. (You might be able to do the same thing in R with the stargazer package</w:t>
      </w:r>
      <w:r w:rsidR="00A247F8">
        <w:t>.</w:t>
      </w:r>
      <w:r w:rsidR="00CE2184">
        <w:t>)</w:t>
      </w:r>
      <w:r w:rsidR="00A247F8">
        <w:t xml:space="preserve"> </w:t>
      </w:r>
      <w:r w:rsidR="00CE2184">
        <w:t xml:space="preserve"> </w:t>
      </w:r>
      <w:r w:rsidR="00A247F8">
        <w:t>Run some code.</w:t>
      </w:r>
      <w:r w:rsidR="00CE2184">
        <w:t xml:space="preserve">  The</w:t>
      </w:r>
      <w:r w:rsidR="00262144">
        <w:t xml:space="preserve"> code </w:t>
      </w:r>
      <w:r w:rsidR="00CE2184">
        <w:t xml:space="preserve">below </w:t>
      </w:r>
      <w:r w:rsidR="00262144">
        <w:t xml:space="preserve">is in the </w:t>
      </w:r>
      <w:r w:rsidR="00262144">
        <w:rPr>
          <w:rFonts w:ascii="Courier New" w:eastAsia="Times New Roman" w:hAnsi="Courier New" w:cs="Courier New"/>
          <w:sz w:val="20"/>
          <w:szCs w:val="20"/>
        </w:rPr>
        <w:t>makeoutput.do</w:t>
      </w:r>
      <w:r w:rsidR="00262144" w:rsidRPr="00262144">
        <w:t xml:space="preserve"> </w:t>
      </w:r>
      <w:r w:rsidR="00CE2184">
        <w:t>file.</w:t>
      </w:r>
    </w:p>
    <w:p w:rsidR="00262144" w:rsidRPr="00262144" w:rsidRDefault="00262144" w:rsidP="00262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47F8" w:rsidRPr="00A247F8" w:rsidRDefault="00A247F8" w:rsidP="00A2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8">
        <w:rPr>
          <w:rFonts w:ascii="Courier New" w:eastAsia="Times New Roman" w:hAnsi="Courier New" w:cs="Courier New"/>
          <w:sz w:val="20"/>
          <w:szCs w:val="20"/>
        </w:rPr>
        <w:t>sysuse auto</w:t>
      </w:r>
    </w:p>
    <w:p w:rsidR="00A247F8" w:rsidRPr="00A247F8" w:rsidRDefault="00A247F8" w:rsidP="00A2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8">
        <w:rPr>
          <w:rFonts w:ascii="Courier New" w:eastAsia="Times New Roman" w:hAnsi="Courier New" w:cs="Courier New"/>
          <w:sz w:val="20"/>
          <w:szCs w:val="20"/>
        </w:rPr>
        <w:t>reg price mpg weight</w:t>
      </w:r>
    </w:p>
    <w:p w:rsidR="00A247F8" w:rsidRPr="00A247F8" w:rsidRDefault="00A247F8" w:rsidP="00A2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8">
        <w:rPr>
          <w:rFonts w:ascii="Courier New" w:eastAsia="Times New Roman" w:hAnsi="Courier New" w:cs="Courier New"/>
          <w:sz w:val="20"/>
          <w:szCs w:val="20"/>
        </w:rPr>
        <w:t>estimates store autotest</w:t>
      </w:r>
    </w:p>
    <w:p w:rsidR="00A247F8" w:rsidRPr="00A247F8" w:rsidRDefault="00A247F8" w:rsidP="00A2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7F8">
        <w:rPr>
          <w:rFonts w:ascii="Courier New" w:eastAsia="Times New Roman" w:hAnsi="Courier New" w:cs="Courier New"/>
          <w:sz w:val="20"/>
          <w:szCs w:val="20"/>
        </w:rPr>
        <w:t>esttab autotest using autotest.rtf</w:t>
      </w:r>
    </w:p>
    <w:p w:rsidR="00A247F8" w:rsidRDefault="00A247F8"/>
    <w:p w:rsidR="001257FC" w:rsidRDefault="001257FC" w:rsidP="001257FC">
      <w:pPr>
        <w:pStyle w:val="Heading1"/>
      </w:pPr>
      <w:r>
        <w:t>Include a Table</w:t>
      </w:r>
    </w:p>
    <w:p w:rsidR="00A247F8" w:rsidRDefault="00A247F8">
      <w:r>
        <w:t xml:space="preserve">Then insert that output </w:t>
      </w:r>
      <w:r w:rsidR="007E56C9">
        <w:t xml:space="preserve">table </w:t>
      </w:r>
      <w:r>
        <w:t>file</w:t>
      </w:r>
      <w:r w:rsidR="000D2047">
        <w:t xml:space="preserve"> </w:t>
      </w:r>
      <w:r w:rsidR="00262144" w:rsidRPr="00A247F8">
        <w:rPr>
          <w:rFonts w:ascii="Courier New" w:eastAsia="Times New Roman" w:hAnsi="Courier New" w:cs="Courier New"/>
          <w:sz w:val="20"/>
          <w:szCs w:val="20"/>
        </w:rPr>
        <w:t>autotest.rtf</w:t>
      </w:r>
      <w:r w:rsidR="00262144">
        <w:t xml:space="preserve"> </w:t>
      </w:r>
      <w:r>
        <w:t xml:space="preserve">into Word. To do that, at least in Word 2010, click on Insert&gt;&gt;Object&gt;&gt;Create from File. Select the file </w:t>
      </w:r>
      <w:r w:rsidRPr="00A247F8">
        <w:rPr>
          <w:rFonts w:ascii="Courier New" w:eastAsia="Times New Roman" w:hAnsi="Courier New" w:cs="Courier New"/>
          <w:sz w:val="20"/>
          <w:szCs w:val="20"/>
        </w:rPr>
        <w:t>autotest.rtf</w:t>
      </w:r>
      <w:r w:rsidRPr="00A247F8">
        <w:t xml:space="preserve"> </w:t>
      </w:r>
      <w:r>
        <w:t>and make sure that “Link to File”</w:t>
      </w:r>
      <w:r w:rsidR="007E56C9">
        <w:t xml:space="preserve"> is checked. The table</w:t>
      </w:r>
      <w:r>
        <w:t xml:space="preserve"> should look something like what you see below. Note that this inserts the object kind of like an image—you can’t edit the text directly (but you can right click and edit the linked file).</w:t>
      </w:r>
    </w:p>
    <w:p w:rsidR="00A247F8" w:rsidRDefault="00474C14">
      <w:r>
        <w:object w:dxaOrig="9606" w:dyaOrig="3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0pt;height:190.5pt" o:ole="">
            <v:imagedata r:id="rId5" o:title=""/>
          </v:shape>
          <o:OLEObject Type="Link" ProgID="Word.Document.8" ShapeID="_x0000_i1027" DrawAspect="Content" r:id="rId6" UpdateMode="Always">
            <o:LinkType>EnhancedMetaFile</o:LinkType>
            <o:LockedField>false</o:LockedField>
            <o:FieldCodes>\f 0</o:FieldCodes>
          </o:OLEObject>
        </w:object>
      </w:r>
      <w:r w:rsidR="00A247F8">
        <w:t>Note that every time you open the paper file, you get the option of updating the links. Also, links seem to au</w:t>
      </w:r>
      <w:r w:rsidR="007E56C9">
        <w:t>toupdate (change and save the table file, then check if it automatically got updated in the paper file.)</w:t>
      </w:r>
    </w:p>
    <w:p w:rsidR="001257FC" w:rsidRDefault="001257FC"/>
    <w:p w:rsidR="001257FC" w:rsidRDefault="001257FC" w:rsidP="001257FC">
      <w:pPr>
        <w:pStyle w:val="Heading1"/>
      </w:pPr>
      <w:r>
        <w:t>Include a Figure</w:t>
      </w:r>
    </w:p>
    <w:p w:rsidR="00262144" w:rsidRDefault="00262144">
      <w:r>
        <w:t>You can also insert images and have them autoupdate, too. At least in Word 2010, Click Insert&gt;&gt;Picture and then when you find the file, don’t just click Insert, open the dropdown menu and click “Insert and Link.”</w:t>
      </w:r>
      <w:r w:rsidR="001257FC">
        <w:t xml:space="preserve"> See the screenshot below.</w:t>
      </w:r>
    </w:p>
    <w:p w:rsidR="001257FC" w:rsidRDefault="00262144">
      <w:r>
        <w:rPr>
          <w:noProof/>
        </w:rPr>
        <w:drawing>
          <wp:inline distT="0" distB="0" distL="0" distR="0">
            <wp:extent cx="2896004"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896004" cy="1209844"/>
                    </a:xfrm>
                    <a:prstGeom prst="rect">
                      <a:avLst/>
                    </a:prstGeom>
                  </pic:spPr>
                </pic:pic>
              </a:graphicData>
            </a:graphic>
          </wp:inline>
        </w:drawing>
      </w:r>
      <w:r>
        <w:t xml:space="preserve"> </w:t>
      </w:r>
    </w:p>
    <w:p w:rsidR="001257FC" w:rsidRDefault="001257FC"/>
    <w:p w:rsidR="001257FC" w:rsidRDefault="001257FC">
      <w:r>
        <w:t xml:space="preserve">The figure below </w:t>
      </w:r>
      <w:r w:rsidR="000D2047">
        <w:t>(</w:t>
      </w:r>
      <w:r w:rsidR="000D2047">
        <w:rPr>
          <w:rFonts w:ascii="Courier New" w:eastAsia="Times New Roman" w:hAnsi="Courier New" w:cs="Courier New"/>
          <w:sz w:val="20"/>
          <w:szCs w:val="20"/>
        </w:rPr>
        <w:t>pricehisto.png</w:t>
      </w:r>
      <w:r w:rsidR="000D2047">
        <w:t xml:space="preserve">)  </w:t>
      </w:r>
      <w:r>
        <w:t>should update automatically if you rerun the code.</w:t>
      </w:r>
    </w:p>
    <w:p w:rsidR="007E56C9" w:rsidRDefault="001257FC">
      <w:r>
        <w:rPr>
          <w:noProof/>
        </w:rPr>
        <w:drawing>
          <wp:inline distT="0" distB="0" distL="0" distR="0">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hist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rsidR="007E56C9" w:rsidRDefault="007E56C9"/>
    <w:p w:rsidR="001257FC" w:rsidRDefault="001257FC" w:rsidP="001257FC">
      <w:pPr>
        <w:pStyle w:val="Heading1"/>
      </w:pPr>
      <w:r>
        <w:lastRenderedPageBreak/>
        <w:t>Include a Word Doc</w:t>
      </w:r>
    </w:p>
    <w:p w:rsidR="009D5E92" w:rsidRDefault="00F15945">
      <w:r>
        <w:t>You can in</w:t>
      </w:r>
      <w:r w:rsidR="009D5E92">
        <w:t xml:space="preserve">sert a Word doc into a Word doc, using the same Insert&gt;&gt;Object&gt;&gt;Create from File. </w:t>
      </w:r>
      <w:r w:rsidR="00CE2184">
        <w:t xml:space="preserve"> So if you were writing a book, you could make every chapter a separate document.</w:t>
      </w:r>
      <w:r w:rsidR="000D2047">
        <w:t xml:space="preserve"> The “chapter” below is </w:t>
      </w:r>
      <w:r w:rsidR="000D2047" w:rsidRPr="000D2047">
        <w:rPr>
          <w:rFonts w:ascii="Courier New" w:eastAsia="Times New Roman" w:hAnsi="Courier New" w:cs="Courier New"/>
          <w:sz w:val="20"/>
          <w:szCs w:val="20"/>
        </w:rPr>
        <w:t>Woah-changed.docx</w:t>
      </w:r>
      <w:r w:rsidR="000D2047">
        <w:t>.</w:t>
      </w:r>
    </w:p>
    <w:p w:rsidR="00CE2184" w:rsidRDefault="00474C14">
      <w:r>
        <w:object w:dxaOrig="9360" w:dyaOrig="1548">
          <v:shape id="_x0000_i1025" type="#_x0000_t75" style="width:468pt;height:77.25pt" o:ole="">
            <v:imagedata r:id="rId9" o:title=""/>
          </v:shape>
          <o:OLEObject Type="Link" ProgID="Word.Document.12" ShapeID="_x0000_i1025" DrawAspect="Content" r:id="rId10" UpdateMode="Always">
            <o:LinkType>EnhancedMetaFile</o:LinkType>
            <o:LockedField>false</o:LockedField>
            <o:FieldCodes>\f 0</o:FieldCodes>
          </o:OLEObject>
        </w:object>
      </w:r>
    </w:p>
    <w:p w:rsidR="00CE2184" w:rsidRDefault="001257FC" w:rsidP="001257FC">
      <w:pPr>
        <w:pStyle w:val="Heading2"/>
      </w:pPr>
      <w:r>
        <w:t>Include a Word Doc with Math or Dynamic Statistics using Markdoc</w:t>
      </w:r>
    </w:p>
    <w:p w:rsidR="00CE2184" w:rsidRDefault="00CE2184" w:rsidP="00CE2184">
      <w:r>
        <w:t xml:space="preserve">Since you can insert Word into Word, you could use Markdoc to put inline </w:t>
      </w:r>
      <w:r w:rsidR="001257FC">
        <w:t xml:space="preserve">automatically calculated </w:t>
      </w:r>
      <w:r>
        <w:t>stats or LaTeX math directly into the Word doc, like the line</w:t>
      </w:r>
      <w:r w:rsidR="001257FC">
        <w:t>s</w:t>
      </w:r>
      <w:r>
        <w:t xml:space="preserve"> below. </w:t>
      </w:r>
      <w:r w:rsidR="000D2047">
        <w:t xml:space="preserve"> These are from </w:t>
      </w:r>
      <w:r w:rsidR="000D2047">
        <w:rPr>
          <w:rFonts w:ascii="Courier New" w:eastAsia="Times New Roman" w:hAnsi="Courier New" w:cs="Courier New"/>
          <w:sz w:val="20"/>
          <w:szCs w:val="20"/>
        </w:rPr>
        <w:t>example.</w:t>
      </w:r>
      <w:r w:rsidR="000D2047" w:rsidRPr="000D2047">
        <w:rPr>
          <w:rFonts w:ascii="Courier New" w:eastAsia="Times New Roman" w:hAnsi="Courier New" w:cs="Courier New"/>
          <w:sz w:val="20"/>
          <w:szCs w:val="20"/>
        </w:rPr>
        <w:t>docx</w:t>
      </w:r>
      <w:r w:rsidR="000D2047">
        <w:t xml:space="preserve">  which is generated when you run the Stata do file </w:t>
      </w:r>
      <w:r w:rsidR="000D2047">
        <w:rPr>
          <w:rFonts w:ascii="Courier New" w:eastAsia="Times New Roman" w:hAnsi="Courier New" w:cs="Courier New"/>
          <w:sz w:val="20"/>
          <w:szCs w:val="20"/>
        </w:rPr>
        <w:t>makeoutput.do.</w:t>
      </w:r>
    </w:p>
    <w:p w:rsidR="001257FC" w:rsidRDefault="00474C14">
      <w:r>
        <w:object w:dxaOrig="9404" w:dyaOrig="1561">
          <v:shape id="_x0000_i1026" type="#_x0000_t75" style="width:470.25pt;height:78pt" o:ole="">
            <v:imagedata r:id="rId11" o:title=""/>
          </v:shape>
          <o:OLEObject Type="Link" ProgID="Word.Document.12" ShapeID="_x0000_i1026" DrawAspect="Content" r:id="rId12" UpdateMode="Always">
            <o:LinkType>EnhancedMetaFile</o:LinkType>
            <o:LockedField>false</o:LockedField>
            <o:FieldCodes>\f 0</o:FieldCodes>
          </o:OLEObject>
        </w:object>
      </w:r>
    </w:p>
    <w:p w:rsidR="00CE2184" w:rsidRDefault="00CE2184">
      <w:r>
        <w:t xml:space="preserve">You should also check out the </w:t>
      </w:r>
      <w:hyperlink r:id="rId13" w:history="1">
        <w:r w:rsidRPr="00CE2184">
          <w:rPr>
            <w:rStyle w:val="Hyperlink"/>
          </w:rPr>
          <w:t>StatTag</w:t>
        </w:r>
      </w:hyperlink>
      <w:r w:rsidR="001257FC">
        <w:t xml:space="preserve"> project at Northwestern!</w:t>
      </w:r>
    </w:p>
    <w:sectPr w:rsidR="00CE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78"/>
    <w:rsid w:val="00027AFB"/>
    <w:rsid w:val="00035570"/>
    <w:rsid w:val="000D2047"/>
    <w:rsid w:val="001257FC"/>
    <w:rsid w:val="001F74D2"/>
    <w:rsid w:val="00245FEE"/>
    <w:rsid w:val="00262144"/>
    <w:rsid w:val="0031587B"/>
    <w:rsid w:val="00474C14"/>
    <w:rsid w:val="004877BA"/>
    <w:rsid w:val="00624949"/>
    <w:rsid w:val="00731980"/>
    <w:rsid w:val="00760F18"/>
    <w:rsid w:val="0078613B"/>
    <w:rsid w:val="007E56C9"/>
    <w:rsid w:val="008168C3"/>
    <w:rsid w:val="008F512C"/>
    <w:rsid w:val="00907215"/>
    <w:rsid w:val="00912312"/>
    <w:rsid w:val="009D5E92"/>
    <w:rsid w:val="00A247F8"/>
    <w:rsid w:val="00B14F0F"/>
    <w:rsid w:val="00B60849"/>
    <w:rsid w:val="00CE2184"/>
    <w:rsid w:val="00D10F73"/>
    <w:rsid w:val="00F12DB8"/>
    <w:rsid w:val="00F15945"/>
    <w:rsid w:val="00FA2E0E"/>
    <w:rsid w:val="00FE5878"/>
    <w:rsid w:val="00FF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5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6C9"/>
    <w:rPr>
      <w:rFonts w:ascii="Tahoma" w:hAnsi="Tahoma" w:cs="Tahoma"/>
      <w:sz w:val="16"/>
      <w:szCs w:val="16"/>
    </w:rPr>
  </w:style>
  <w:style w:type="character" w:styleId="Hyperlink">
    <w:name w:val="Hyperlink"/>
    <w:basedOn w:val="DefaultParagraphFont"/>
    <w:uiPriority w:val="99"/>
    <w:unhideWhenUsed/>
    <w:rsid w:val="00CE2184"/>
    <w:rPr>
      <w:color w:val="0000FF" w:themeColor="hyperlink"/>
      <w:u w:val="single"/>
    </w:rPr>
  </w:style>
  <w:style w:type="paragraph" w:styleId="Title">
    <w:name w:val="Title"/>
    <w:basedOn w:val="Normal"/>
    <w:next w:val="Normal"/>
    <w:link w:val="TitleChar"/>
    <w:uiPriority w:val="10"/>
    <w:qFormat/>
    <w:rsid w:val="00125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7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57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57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5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6C9"/>
    <w:rPr>
      <w:rFonts w:ascii="Tahoma" w:hAnsi="Tahoma" w:cs="Tahoma"/>
      <w:sz w:val="16"/>
      <w:szCs w:val="16"/>
    </w:rPr>
  </w:style>
  <w:style w:type="character" w:styleId="Hyperlink">
    <w:name w:val="Hyperlink"/>
    <w:basedOn w:val="DefaultParagraphFont"/>
    <w:uiPriority w:val="99"/>
    <w:unhideWhenUsed/>
    <w:rsid w:val="00CE2184"/>
    <w:rPr>
      <w:color w:val="0000FF" w:themeColor="hyperlink"/>
      <w:u w:val="single"/>
    </w:rPr>
  </w:style>
  <w:style w:type="paragraph" w:styleId="Title">
    <w:name w:val="Title"/>
    <w:basedOn w:val="Normal"/>
    <w:next w:val="Normal"/>
    <w:link w:val="TitleChar"/>
    <w:uiPriority w:val="10"/>
    <w:qFormat/>
    <w:rsid w:val="00125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7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57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57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tes.northwestern.edu/statta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file:///C:\Users\garret\Box%20Sync\CEGA-Programs-BITSS\1_Events\2_RT2\2017_RT2_Berkeley\RT2Berkeley2017\2-StataWord\example.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file:///C:\Users\garret\Box%20Sync\CEGA-Programs-BITSS\1_Events\2_RT2\2017_RT2_Berkeley\RT2Berkeley2017\2-StataWord\autotest.rtf" TargetMode="External"/><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file:///C:\Users\garret\Box%20Sync\CEGA-Programs-BITSS\1_Events\2_RT2\2017_RT2_Berkeley\RT2Berkeley2017\2-StataWord\Woah-changed.docx" TargetMode="Externa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Garret Christensen</dc:creator>
  <cp:lastModifiedBy>Garret Christensen</cp:lastModifiedBy>
  <cp:revision>15</cp:revision>
  <dcterms:created xsi:type="dcterms:W3CDTF">2017-06-07T21:04:00Z</dcterms:created>
  <dcterms:modified xsi:type="dcterms:W3CDTF">2017-06-07T23:33:00Z</dcterms:modified>
</cp:coreProperties>
</file>