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4B" w:rsidRDefault="00E2424B" w:rsidP="00F57FE1">
      <w:pPr>
        <w:jc w:val="center"/>
        <w:rPr>
          <w:b/>
        </w:rPr>
      </w:pPr>
      <w:bookmarkStart w:id="0" w:name="_GoBack"/>
      <w:bookmarkEnd w:id="0"/>
      <w:r w:rsidRPr="00762165">
        <w:rPr>
          <w:b/>
        </w:rPr>
        <w:t>ACTIVIDADES</w:t>
      </w:r>
      <w:r>
        <w:rPr>
          <w:b/>
        </w:rPr>
        <w:t xml:space="preserve"> TEMA </w:t>
      </w:r>
      <w:r w:rsidR="00BF416B">
        <w:rPr>
          <w:b/>
        </w:rPr>
        <w:t>6</w:t>
      </w:r>
    </w:p>
    <w:p w:rsidR="00BF416B" w:rsidRDefault="00BF416B" w:rsidP="00F57FE1">
      <w:pPr>
        <w:jc w:val="center"/>
        <w:rPr>
          <w:b/>
        </w:rPr>
      </w:pPr>
    </w:p>
    <w:p w:rsidR="00BF416B" w:rsidRPr="00A065DB" w:rsidRDefault="00BF416B" w:rsidP="00BF416B">
      <w:pPr>
        <w:numPr>
          <w:ilvl w:val="0"/>
          <w:numId w:val="24"/>
        </w:numPr>
        <w:spacing w:line="360" w:lineRule="auto"/>
        <w:jc w:val="both"/>
      </w:pPr>
      <w:r w:rsidRPr="00A065DB">
        <w:t>Queremos construir una base de datos que almacene información sobre las multas impuestas por los guardias municipales del ayuntamiento a diferentes vehículos. Para ello, vamos a utilizar tres tablas que se muestran a continuación:</w:t>
      </w:r>
    </w:p>
    <w:p w:rsidR="00BF416B" w:rsidRPr="00A065DB" w:rsidRDefault="00D45E19" w:rsidP="00BF416B">
      <w:pPr>
        <w:jc w:val="both"/>
      </w:pPr>
      <w:r>
        <w:rPr>
          <w:noProof/>
        </w:rPr>
        <w:pict>
          <v:line id="Conector recto 275" o:spid="_x0000_s1069" style="position:absolute;left:0;text-align:left;z-index:9;visibility:visible;mso-wrap-distance-left:3.17497mm;mso-wrap-distance-right:3.17497mm" from="90pt,3pt" to="9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">
            <v:stroke endarrow="block"/>
          </v:line>
        </w:pict>
      </w:r>
      <w:r>
        <w:rPr>
          <w:noProof/>
        </w:rPr>
        <w:pict>
          <v:line id="Conector recto 274" o:spid="_x0000_s1068" style="position:absolute;left:0;text-align:left;flip:x;z-index:8;visibility:visible;mso-wrap-distance-top:-3e-5mm;mso-wrap-distance-bottom:-3e-5mm" from="90pt,3pt" to="26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"/>
        </w:pict>
      </w:r>
      <w:r>
        <w:rPr>
          <w:noProof/>
        </w:rPr>
        <w:pict>
          <v:line id="Conector recto 273" o:spid="_x0000_s1067" style="position:absolute;left:0;text-align:left;flip:y;z-index:7;visibility:visible;mso-wrap-distance-left:3.17497mm;mso-wrap-distance-right:3.17497mm" from="261pt,3pt" to="261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"/>
        </w:pict>
      </w:r>
    </w:p>
    <w:p w:rsidR="00BF416B" w:rsidRPr="00A065DB" w:rsidRDefault="00BF416B" w:rsidP="00BF416B">
      <w:pPr>
        <w:ind w:left="360"/>
        <w:jc w:val="both"/>
      </w:pPr>
      <w:r w:rsidRPr="00A065DB">
        <w:t>Vehículos (</w:t>
      </w:r>
      <w:r w:rsidRPr="00A065DB">
        <w:rPr>
          <w:u w:val="single"/>
        </w:rPr>
        <w:t>Matrícula</w:t>
      </w:r>
      <w:r w:rsidRPr="00A065DB">
        <w:t>, MarcaModelo, Impuesto)</w:t>
      </w:r>
    </w:p>
    <w:p w:rsidR="00BF416B" w:rsidRPr="00A065DB" w:rsidRDefault="00D45E19" w:rsidP="00BF416B">
      <w:pPr>
        <w:ind w:left="360"/>
        <w:jc w:val="both"/>
      </w:pPr>
      <w:r>
        <w:rPr>
          <w:noProof/>
        </w:rPr>
        <w:pict>
          <v:line id="Conector recto 272" o:spid="_x0000_s1066" style="position:absolute;left:0;text-align:left;z-index:4;visibility:visible;mso-wrap-distance-left:3.17497mm;mso-wrap-distance-right:3.17497mm" from="81pt,11.4pt" to="8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">
            <v:stroke endarrow="block"/>
          </v:line>
        </w:pict>
      </w:r>
      <w:r>
        <w:rPr>
          <w:noProof/>
        </w:rPr>
        <w:pict>
          <v:line id="Conector recto 270" o:spid="_x0000_s1065" style="position:absolute;left:0;text-align:left;flip:x;z-index:3;visibility:visible;mso-wrap-distance-top:-3e-5mm;mso-wrap-distance-bottom:-3e-5mm" from="81pt,11.4pt" to="2in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"/>
        </w:pict>
      </w:r>
      <w:r>
        <w:rPr>
          <w:noProof/>
        </w:rPr>
        <w:pict>
          <v:line id="Conector recto 269" o:spid="_x0000_s1064" style="position:absolute;left:0;text-align:left;flip:y;z-index:2;visibility:visible;mso-wrap-distance-left:3.17497mm;mso-wrap-distance-right:3.17497mm" from="2in,11.4pt" to="2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kRIAIAAD8EAAAOAAAAZHJzL2Uyb0RvYy54bWysU8GO2jAQvVfqP1i+QxI2U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"/>
        </w:pict>
      </w:r>
      <w:r>
        <w:rPr>
          <w:noProof/>
        </w:rPr>
        <w:pict>
          <v:line id="Conector recto 268" o:spid="_x0000_s1063" style="position:absolute;left:0;text-align:left;z-index:1;visibility:visible;mso-wrap-distance-left:3.17497mm;mso-wrap-distance-top:-3e-5mm;mso-wrap-distance-right:3.17497mm;mso-wrap-distance-bottom:-3e-5mm" from="2in,11.4pt" to="2in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"/>
        </w:pict>
      </w:r>
    </w:p>
    <w:p w:rsidR="00BF416B" w:rsidRPr="00A065DB" w:rsidRDefault="00D45E19" w:rsidP="00BF416B">
      <w:pPr>
        <w:spacing w:before="120"/>
        <w:ind w:left="357"/>
        <w:jc w:val="both"/>
      </w:pPr>
      <w:r>
        <w:rPr>
          <w:noProof/>
        </w:rPr>
        <w:pict>
          <v:group id="_x0000_s1085" style="position:absolute;left:0;text-align:left;margin-left:90pt;margin-top:19.25pt;width:33.35pt;height:23.35pt;z-index:25" coordorigin="3218,4425" coordsize="667,46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6" type="#_x0000_t32" style="position:absolute;left:3885;top:4712;width:0;height:180;flip:y" o:connectortype="straight"/>
            <v:shape id="_x0000_s1087" type="#_x0000_t32" style="position:absolute;left:3218;top:4712;width:667;height:0;flip:x" o:connectortype="straight"/>
            <v:shape id="_x0000_s1088" type="#_x0000_t32" style="position:absolute;left:3218;top:4425;width:0;height:287;flip:y" o:connectortype="straight">
              <v:stroke endarrow="block"/>
            </v:shape>
          </v:group>
        </w:pict>
      </w:r>
      <w:r w:rsidR="00BF416B" w:rsidRPr="00A065DB">
        <w:t>Guardias (</w:t>
      </w:r>
      <w:r w:rsidR="00BF416B" w:rsidRPr="00A065DB">
        <w:rPr>
          <w:u w:val="single"/>
        </w:rPr>
        <w:t>CódigoG</w:t>
      </w:r>
      <w:r w:rsidR="00BF416B" w:rsidRPr="00A065DB">
        <w:t>, CódigoGJefe, Nombre)</w:t>
      </w:r>
    </w:p>
    <w:p w:rsidR="00BF416B" w:rsidRPr="00A065DB" w:rsidRDefault="00BF416B" w:rsidP="00BF416B">
      <w:pPr>
        <w:ind w:left="360"/>
        <w:jc w:val="both"/>
      </w:pPr>
    </w:p>
    <w:p w:rsidR="00BF416B" w:rsidRPr="00A065DB" w:rsidRDefault="00D45E19" w:rsidP="00BF416B">
      <w:pPr>
        <w:spacing w:before="120"/>
        <w:ind w:left="357"/>
        <w:jc w:val="both"/>
      </w:pPr>
      <w:r>
        <w:rPr>
          <w:noProof/>
        </w:rPr>
        <w:pict>
          <v:line id="Conector recto 266" o:spid="_x0000_s1061" style="position:absolute;left:0;text-align:left;z-index:6;visibility:visible;mso-wrap-distance-top:-3e-5mm;mso-wrap-distance-bottom:-3e-5mm" from="171pt,0" to="2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XWGwIAADY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"/>
        </w:pict>
      </w:r>
      <w:r>
        <w:rPr>
          <w:noProof/>
        </w:rPr>
        <w:pict>
          <v:line id="Conector recto 265" o:spid="_x0000_s1060" style="position:absolute;left:0;text-align:left;flip:y;z-index:5;visibility:visible;mso-wrap-distance-left:3.17497mm;mso-wrap-distance-right:3.17497mm" from="171pt,0" to="17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4PYIAIAAD8EAAAOAAAAZHJzL2Uyb0RvYy54bWysU8GO2jAQvVfqP1i+QxI2U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"/>
        </w:pict>
      </w:r>
      <w:r w:rsidR="00BF416B" w:rsidRPr="00A065DB">
        <w:t>Multas (</w:t>
      </w:r>
      <w:r w:rsidR="00BF416B" w:rsidRPr="00A065DB">
        <w:rPr>
          <w:u w:val="single"/>
        </w:rPr>
        <w:t>Nmulta</w:t>
      </w:r>
      <w:r w:rsidR="00BF416B" w:rsidRPr="00A065DB">
        <w:t>, CódigoG, Matrícula, Fecha, Lugar, Importe, Descripción, Pagada)</w:t>
      </w:r>
    </w:p>
    <w:p w:rsidR="00BF416B" w:rsidRPr="00A065DB" w:rsidRDefault="00BF416B" w:rsidP="00BF416B">
      <w:pPr>
        <w:ind w:left="360"/>
        <w:jc w:val="both"/>
      </w:pPr>
    </w:p>
    <w:p w:rsidR="00BF416B" w:rsidRPr="00A065DB" w:rsidRDefault="00BF416B" w:rsidP="00BF416B">
      <w:pPr>
        <w:spacing w:line="360" w:lineRule="auto"/>
        <w:ind w:left="357"/>
        <w:jc w:val="both"/>
      </w:pPr>
      <w:r w:rsidRPr="00A065DB">
        <w:t>En la siguiente tabla se indica por cada uno de los atributos de que constan estas tablas su nombre, descripción y las restricciones que debe soportar. En esta tabla no están especificadas las restricciones de clave primaria y ajena, las cuales se pueden deducir fácilmente de la figura mostrada arriba.</w:t>
      </w:r>
    </w:p>
    <w:p w:rsidR="00BF416B" w:rsidRPr="00A065DB" w:rsidRDefault="00BF416B" w:rsidP="00BF416B">
      <w:pPr>
        <w:jc w:val="both"/>
      </w:pPr>
    </w:p>
    <w:tbl>
      <w:tblPr>
        <w:tblW w:w="8364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544"/>
        <w:gridCol w:w="2552"/>
      </w:tblGrid>
      <w:tr w:rsidR="00BF416B" w:rsidRPr="00B6486F" w:rsidTr="006C3AD9">
        <w:tc>
          <w:tcPr>
            <w:tcW w:w="993" w:type="dxa"/>
          </w:tcPr>
          <w:p w:rsidR="00BF416B" w:rsidRPr="00B6486F" w:rsidRDefault="00BF416B" w:rsidP="006C3AD9">
            <w:pPr>
              <w:jc w:val="center"/>
              <w:rPr>
                <w:b/>
              </w:rPr>
            </w:pPr>
            <w:r w:rsidRPr="00B6486F">
              <w:rPr>
                <w:b/>
              </w:rPr>
              <w:t>Tabla</w:t>
            </w:r>
          </w:p>
        </w:tc>
        <w:tc>
          <w:tcPr>
            <w:tcW w:w="1275" w:type="dxa"/>
          </w:tcPr>
          <w:p w:rsidR="00BF416B" w:rsidRPr="00B6486F" w:rsidRDefault="00BF416B" w:rsidP="006C3AD9">
            <w:pPr>
              <w:jc w:val="center"/>
              <w:rPr>
                <w:b/>
              </w:rPr>
            </w:pPr>
            <w:r w:rsidRPr="00B6486F">
              <w:rPr>
                <w:b/>
              </w:rPr>
              <w:t>Atributo</w:t>
            </w:r>
          </w:p>
        </w:tc>
        <w:tc>
          <w:tcPr>
            <w:tcW w:w="3544" w:type="dxa"/>
          </w:tcPr>
          <w:p w:rsidR="00BF416B" w:rsidRPr="00B6486F" w:rsidRDefault="00BF416B" w:rsidP="006C3AD9">
            <w:pPr>
              <w:jc w:val="center"/>
              <w:rPr>
                <w:b/>
              </w:rPr>
            </w:pPr>
            <w:r w:rsidRPr="00B6486F">
              <w:rPr>
                <w:b/>
              </w:rPr>
              <w:t>Descripción</w:t>
            </w:r>
          </w:p>
        </w:tc>
        <w:tc>
          <w:tcPr>
            <w:tcW w:w="2552" w:type="dxa"/>
          </w:tcPr>
          <w:p w:rsidR="00BF416B" w:rsidRPr="00B6486F" w:rsidRDefault="00BF416B" w:rsidP="006C3AD9">
            <w:pPr>
              <w:jc w:val="center"/>
              <w:rPr>
                <w:b/>
              </w:rPr>
            </w:pPr>
            <w:r w:rsidRPr="00B6486F">
              <w:rPr>
                <w:b/>
              </w:rPr>
              <w:t>Restricciones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 w:val="restart"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Vehículos</w:t>
            </w: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Matrícula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Matrícula del vehículo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MarcaModelo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Marca y modelo del vehículo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Impuesto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Importe del impuesto de circulación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Por defecto 50 €</w:t>
            </w:r>
          </w:p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 xml:space="preserve">Mayor  </w:t>
            </w:r>
            <w:r w:rsidR="00B63824">
              <w:rPr>
                <w:sz w:val="20"/>
              </w:rPr>
              <w:t xml:space="preserve">o igual </w:t>
            </w:r>
            <w:r w:rsidRPr="00A065DB">
              <w:rPr>
                <w:sz w:val="20"/>
              </w:rPr>
              <w:t xml:space="preserve">que </w:t>
            </w:r>
            <w:r w:rsidR="007B57F6">
              <w:rPr>
                <w:sz w:val="20"/>
              </w:rPr>
              <w:t>1</w:t>
            </w:r>
            <w:r w:rsidRPr="00A065DB">
              <w:rPr>
                <w:sz w:val="20"/>
              </w:rPr>
              <w:t>0</w:t>
            </w:r>
            <w:r w:rsidR="007B57F6">
              <w:rPr>
                <w:sz w:val="20"/>
              </w:rPr>
              <w:t xml:space="preserve"> €</w:t>
            </w:r>
            <w:r w:rsidRPr="00A065DB">
              <w:rPr>
                <w:sz w:val="20"/>
              </w:rPr>
              <w:t xml:space="preserve"> 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 w:val="restart"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Guardias</w:t>
            </w: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CódigoG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Código identificativo del guardia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CódigoGJefe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Código del guardia jefe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Nombre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Nombre y apellidos del guardia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 w:val="restart"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Multas</w:t>
            </w: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NMulta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único asignado a la multa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Autonumérico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CódigoG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Código del guardia que ha impuesto la multa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Matrícula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Matrícula del coche al que se le ha impuesto la multa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Fecha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Fecha en que se ha impuesto la multa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Por defecto la fecha actual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Lugar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Lugar en que se ha impuesto la multa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Descripción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Motivo de la multa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Importe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Importe de la multa</w:t>
            </w:r>
          </w:p>
        </w:tc>
        <w:tc>
          <w:tcPr>
            <w:tcW w:w="2552" w:type="dxa"/>
          </w:tcPr>
          <w:p w:rsidR="00BF416B" w:rsidRDefault="0022727E" w:rsidP="006C3AD9">
            <w:pPr>
              <w:jc w:val="both"/>
              <w:rPr>
                <w:sz w:val="20"/>
              </w:rPr>
            </w:pPr>
            <w:r>
              <w:rPr>
                <w:sz w:val="20"/>
              </w:rPr>
              <w:t>Obligatorio</w:t>
            </w:r>
          </w:p>
          <w:p w:rsidR="007B57F6" w:rsidRPr="00A065DB" w:rsidRDefault="007B57F6" w:rsidP="006C3AD9">
            <w:pPr>
              <w:jc w:val="both"/>
              <w:rPr>
                <w:sz w:val="20"/>
              </w:rPr>
            </w:pPr>
            <w:r>
              <w:rPr>
                <w:sz w:val="20"/>
              </w:rPr>
              <w:t>Entre 15 y 600 €</w:t>
            </w:r>
          </w:p>
        </w:tc>
      </w:tr>
      <w:tr w:rsidR="00BF416B" w:rsidRPr="00A065DB" w:rsidTr="006C3AD9">
        <w:trPr>
          <w:cantSplit/>
        </w:trPr>
        <w:tc>
          <w:tcPr>
            <w:tcW w:w="993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27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Pagada</w:t>
            </w:r>
          </w:p>
        </w:tc>
        <w:tc>
          <w:tcPr>
            <w:tcW w:w="3544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Pagada o no pagada</w:t>
            </w:r>
          </w:p>
        </w:tc>
        <w:tc>
          <w:tcPr>
            <w:tcW w:w="2552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Valores posibles: Sí y No.</w:t>
            </w:r>
          </w:p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Obligatorio.</w:t>
            </w:r>
          </w:p>
        </w:tc>
      </w:tr>
    </w:tbl>
    <w:p w:rsidR="00BF416B" w:rsidRPr="00A065DB" w:rsidRDefault="00BF416B" w:rsidP="00BF416B">
      <w:pPr>
        <w:spacing w:before="120"/>
        <w:jc w:val="both"/>
      </w:pPr>
    </w:p>
    <w:p w:rsidR="00BF416B" w:rsidRPr="00A065DB" w:rsidRDefault="00BF416B" w:rsidP="00BF416B">
      <w:pPr>
        <w:spacing w:line="360" w:lineRule="auto"/>
        <w:ind w:left="357"/>
        <w:jc w:val="both"/>
      </w:pPr>
      <w:r w:rsidRPr="00A065DB">
        <w:t xml:space="preserve">Cree estas tablas, teniendo en cuenta que un ejemplo de datos almacenados en las mismas es el que se muestran a continuación. Tenga en cuenta estos datos para asignar algunos tipos de datos y longitudes. </w:t>
      </w:r>
    </w:p>
    <w:p w:rsidR="00BF416B" w:rsidRDefault="00BF416B" w:rsidP="00BF416B">
      <w:pPr>
        <w:ind w:left="360"/>
        <w:jc w:val="both"/>
      </w:pPr>
    </w:p>
    <w:p w:rsidR="00BF416B" w:rsidRDefault="00BF416B" w:rsidP="00BF416B">
      <w:pPr>
        <w:ind w:left="360"/>
        <w:jc w:val="both"/>
      </w:pPr>
    </w:p>
    <w:p w:rsidR="00BF416B" w:rsidRDefault="00BF416B" w:rsidP="00BF416B">
      <w:pPr>
        <w:ind w:left="360"/>
        <w:jc w:val="both"/>
      </w:pPr>
    </w:p>
    <w:p w:rsidR="00680CF5" w:rsidRDefault="00680CF5" w:rsidP="00BF416B">
      <w:pPr>
        <w:ind w:left="360"/>
        <w:jc w:val="both"/>
      </w:pPr>
    </w:p>
    <w:p w:rsidR="00680CF5" w:rsidRDefault="00680CF5" w:rsidP="00BF416B">
      <w:pPr>
        <w:ind w:left="360"/>
        <w:jc w:val="both"/>
      </w:pPr>
    </w:p>
    <w:p w:rsidR="0022727E" w:rsidRPr="00A065DB" w:rsidRDefault="0022727E" w:rsidP="00BF416B">
      <w:pPr>
        <w:ind w:left="360"/>
        <w:jc w:val="both"/>
      </w:pPr>
    </w:p>
    <w:p w:rsidR="00BF416B" w:rsidRPr="00F762A1" w:rsidRDefault="00BF416B" w:rsidP="00BF416B">
      <w:pPr>
        <w:ind w:firstLine="360"/>
        <w:rPr>
          <w:b/>
        </w:rPr>
      </w:pPr>
      <w:r w:rsidRPr="00F762A1">
        <w:rPr>
          <w:b/>
        </w:rPr>
        <w:lastRenderedPageBreak/>
        <w:t>Tabla Vehículos                                         Tabla Guardias</w:t>
      </w:r>
    </w:p>
    <w:tbl>
      <w:tblPr>
        <w:tblW w:w="810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446"/>
        <w:gridCol w:w="941"/>
        <w:gridCol w:w="672"/>
        <w:gridCol w:w="907"/>
        <w:gridCol w:w="1260"/>
        <w:gridCol w:w="1800"/>
      </w:tblGrid>
      <w:tr w:rsidR="00BF416B" w:rsidRPr="00F762A1" w:rsidTr="006C3AD9">
        <w:tc>
          <w:tcPr>
            <w:tcW w:w="1074" w:type="dxa"/>
          </w:tcPr>
          <w:p w:rsidR="00BF416B" w:rsidRPr="00F762A1" w:rsidRDefault="00BF416B" w:rsidP="006C3AD9">
            <w:pPr>
              <w:rPr>
                <w:b/>
                <w:sz w:val="20"/>
                <w:szCs w:val="20"/>
              </w:rPr>
            </w:pPr>
            <w:r w:rsidRPr="00F762A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1446" w:type="dxa"/>
          </w:tcPr>
          <w:p w:rsidR="00BF416B" w:rsidRPr="00F762A1" w:rsidRDefault="00BF416B" w:rsidP="006C3AD9">
            <w:pPr>
              <w:rPr>
                <w:b/>
                <w:sz w:val="20"/>
                <w:szCs w:val="20"/>
              </w:rPr>
            </w:pPr>
            <w:r w:rsidRPr="00F762A1">
              <w:rPr>
                <w:b/>
                <w:sz w:val="20"/>
                <w:szCs w:val="20"/>
              </w:rPr>
              <w:t>MarcaModelo</w:t>
            </w:r>
          </w:p>
        </w:tc>
        <w:tc>
          <w:tcPr>
            <w:tcW w:w="941" w:type="dxa"/>
            <w:tcBorders>
              <w:right w:val="single" w:sz="4" w:space="0" w:color="auto"/>
            </w:tcBorders>
          </w:tcPr>
          <w:p w:rsidR="00BF416B" w:rsidRPr="00F762A1" w:rsidRDefault="00BF416B" w:rsidP="006C3AD9">
            <w:pPr>
              <w:rPr>
                <w:b/>
                <w:sz w:val="20"/>
                <w:szCs w:val="20"/>
              </w:rPr>
            </w:pPr>
            <w:r w:rsidRPr="00F762A1">
              <w:rPr>
                <w:b/>
                <w:sz w:val="20"/>
                <w:szCs w:val="20"/>
              </w:rPr>
              <w:t>Impuesto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16B" w:rsidRPr="00F762A1" w:rsidRDefault="00BF416B" w:rsidP="006C3AD9">
            <w:pPr>
              <w:rPr>
                <w:b/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</w:tcPr>
          <w:p w:rsidR="00BF416B" w:rsidRPr="00F762A1" w:rsidRDefault="00BF416B" w:rsidP="006C3AD9">
            <w:pPr>
              <w:rPr>
                <w:b/>
                <w:sz w:val="20"/>
                <w:szCs w:val="20"/>
              </w:rPr>
            </w:pPr>
            <w:r w:rsidRPr="00F762A1">
              <w:rPr>
                <w:b/>
                <w:sz w:val="20"/>
                <w:szCs w:val="20"/>
              </w:rPr>
              <w:t>CódigoG</w:t>
            </w:r>
          </w:p>
        </w:tc>
        <w:tc>
          <w:tcPr>
            <w:tcW w:w="1260" w:type="dxa"/>
          </w:tcPr>
          <w:p w:rsidR="00BF416B" w:rsidRPr="00F762A1" w:rsidRDefault="00BF416B" w:rsidP="006C3AD9">
            <w:pPr>
              <w:rPr>
                <w:b/>
                <w:sz w:val="20"/>
                <w:szCs w:val="20"/>
              </w:rPr>
            </w:pPr>
            <w:r w:rsidRPr="00F762A1">
              <w:rPr>
                <w:b/>
                <w:sz w:val="20"/>
                <w:szCs w:val="20"/>
              </w:rPr>
              <w:t>CódigoGJefe</w:t>
            </w:r>
          </w:p>
        </w:tc>
        <w:tc>
          <w:tcPr>
            <w:tcW w:w="1800" w:type="dxa"/>
          </w:tcPr>
          <w:p w:rsidR="00BF416B" w:rsidRPr="00F762A1" w:rsidRDefault="00BF416B" w:rsidP="006C3AD9">
            <w:pPr>
              <w:rPr>
                <w:b/>
                <w:sz w:val="20"/>
                <w:szCs w:val="20"/>
              </w:rPr>
            </w:pPr>
            <w:r w:rsidRPr="00F762A1">
              <w:rPr>
                <w:b/>
                <w:sz w:val="20"/>
                <w:szCs w:val="20"/>
              </w:rPr>
              <w:t>Nombre</w:t>
            </w:r>
          </w:p>
        </w:tc>
      </w:tr>
      <w:tr w:rsidR="00BF416B" w:rsidRPr="00A065DB" w:rsidTr="006C3AD9">
        <w:tc>
          <w:tcPr>
            <w:tcW w:w="1074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0001ZZZ</w:t>
            </w:r>
          </w:p>
        </w:tc>
        <w:tc>
          <w:tcPr>
            <w:tcW w:w="1446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Nissan Patrol</w:t>
            </w:r>
          </w:p>
        </w:tc>
        <w:tc>
          <w:tcPr>
            <w:tcW w:w="941" w:type="dxa"/>
            <w:tcBorders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90,00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GU001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GU002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Miguel Gil Romero</w:t>
            </w:r>
          </w:p>
        </w:tc>
      </w:tr>
      <w:tr w:rsidR="00BF416B" w:rsidRPr="00A065DB" w:rsidTr="006C3AD9">
        <w:tc>
          <w:tcPr>
            <w:tcW w:w="1074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0654BBC</w:t>
            </w:r>
          </w:p>
        </w:tc>
        <w:tc>
          <w:tcPr>
            <w:tcW w:w="1446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Mercedes 300D</w:t>
            </w:r>
          </w:p>
        </w:tc>
        <w:tc>
          <w:tcPr>
            <w:tcW w:w="941" w:type="dxa"/>
            <w:tcBorders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110,00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GU002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GU005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María Alcázar Sol</w:t>
            </w:r>
          </w:p>
        </w:tc>
      </w:tr>
      <w:tr w:rsidR="00BF416B" w:rsidRPr="00A065DB" w:rsidTr="006C3AD9">
        <w:tc>
          <w:tcPr>
            <w:tcW w:w="1074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0001GGG</w:t>
            </w:r>
          </w:p>
        </w:tc>
        <w:tc>
          <w:tcPr>
            <w:tcW w:w="1446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Ford Fiesta 1.1</w:t>
            </w:r>
          </w:p>
        </w:tc>
        <w:tc>
          <w:tcPr>
            <w:tcW w:w="941" w:type="dxa"/>
            <w:tcBorders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48,80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GU003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GU002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Carlos Siles Bezue</w:t>
            </w:r>
          </w:p>
        </w:tc>
      </w:tr>
      <w:tr w:rsidR="00BF416B" w:rsidRPr="00A065DB" w:rsidTr="006C3AD9">
        <w:tc>
          <w:tcPr>
            <w:tcW w:w="1074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0120BTT</w:t>
            </w:r>
          </w:p>
        </w:tc>
        <w:tc>
          <w:tcPr>
            <w:tcW w:w="1446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Citroen AX</w:t>
            </w:r>
          </w:p>
        </w:tc>
        <w:tc>
          <w:tcPr>
            <w:tcW w:w="941" w:type="dxa"/>
            <w:tcBorders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61,35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GU004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GU002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Emilio Gil Pérez</w:t>
            </w:r>
          </w:p>
        </w:tc>
      </w:tr>
      <w:tr w:rsidR="00BF416B" w:rsidRPr="00A065DB" w:rsidTr="006C3AD9">
        <w:tc>
          <w:tcPr>
            <w:tcW w:w="1074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9788KDD</w:t>
            </w:r>
          </w:p>
        </w:tc>
        <w:tc>
          <w:tcPr>
            <w:tcW w:w="1446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Opel Astra</w:t>
            </w:r>
          </w:p>
        </w:tc>
        <w:tc>
          <w:tcPr>
            <w:tcW w:w="941" w:type="dxa"/>
            <w:tcBorders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75,50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GU005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20"/>
                <w:szCs w:val="20"/>
              </w:rPr>
            </w:pPr>
            <w:r w:rsidRPr="00A065DB">
              <w:rPr>
                <w:sz w:val="20"/>
                <w:szCs w:val="20"/>
              </w:rPr>
              <w:t>Javier Valle Soler</w:t>
            </w:r>
          </w:p>
        </w:tc>
      </w:tr>
    </w:tbl>
    <w:p w:rsidR="00BF416B" w:rsidRPr="00A065DB" w:rsidRDefault="00BF416B" w:rsidP="00BF416B"/>
    <w:p w:rsidR="00BF416B" w:rsidRPr="00F762A1" w:rsidRDefault="00BF416B" w:rsidP="00BF416B">
      <w:pPr>
        <w:ind w:left="360"/>
        <w:rPr>
          <w:b/>
        </w:rPr>
      </w:pPr>
      <w:r w:rsidRPr="00F762A1">
        <w:rPr>
          <w:b/>
        </w:rPr>
        <w:t>Tabla Multas</w:t>
      </w:r>
    </w:p>
    <w:tbl>
      <w:tblPr>
        <w:tblW w:w="810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00"/>
        <w:gridCol w:w="900"/>
        <w:gridCol w:w="1080"/>
        <w:gridCol w:w="1260"/>
        <w:gridCol w:w="1800"/>
        <w:gridCol w:w="720"/>
        <w:gridCol w:w="720"/>
      </w:tblGrid>
      <w:tr w:rsidR="00BF416B" w:rsidRPr="00F762A1" w:rsidTr="006C3AD9">
        <w:tc>
          <w:tcPr>
            <w:tcW w:w="720" w:type="dxa"/>
          </w:tcPr>
          <w:p w:rsidR="00BF416B" w:rsidRPr="00F762A1" w:rsidRDefault="00BF416B" w:rsidP="006C3AD9">
            <w:pPr>
              <w:ind w:left="360" w:hanging="360"/>
              <w:rPr>
                <w:b/>
                <w:sz w:val="16"/>
                <w:szCs w:val="16"/>
              </w:rPr>
            </w:pPr>
            <w:r w:rsidRPr="00F762A1">
              <w:rPr>
                <w:b/>
                <w:sz w:val="16"/>
                <w:szCs w:val="16"/>
              </w:rPr>
              <w:t>NMulta</w:t>
            </w:r>
          </w:p>
        </w:tc>
        <w:tc>
          <w:tcPr>
            <w:tcW w:w="900" w:type="dxa"/>
          </w:tcPr>
          <w:p w:rsidR="00BF416B" w:rsidRPr="00F762A1" w:rsidRDefault="00BF416B" w:rsidP="006C3AD9">
            <w:pPr>
              <w:rPr>
                <w:b/>
                <w:sz w:val="16"/>
                <w:szCs w:val="16"/>
              </w:rPr>
            </w:pPr>
            <w:r w:rsidRPr="00F762A1">
              <w:rPr>
                <w:b/>
                <w:sz w:val="16"/>
                <w:szCs w:val="16"/>
              </w:rPr>
              <w:t>CódigoG</w:t>
            </w:r>
          </w:p>
        </w:tc>
        <w:tc>
          <w:tcPr>
            <w:tcW w:w="900" w:type="dxa"/>
          </w:tcPr>
          <w:p w:rsidR="00BF416B" w:rsidRPr="00F762A1" w:rsidRDefault="00BF416B" w:rsidP="006C3AD9">
            <w:pPr>
              <w:rPr>
                <w:b/>
                <w:sz w:val="16"/>
                <w:szCs w:val="16"/>
              </w:rPr>
            </w:pPr>
            <w:r w:rsidRPr="00F762A1"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1080" w:type="dxa"/>
          </w:tcPr>
          <w:p w:rsidR="00BF416B" w:rsidRPr="00F762A1" w:rsidRDefault="00BF416B" w:rsidP="006C3AD9">
            <w:pPr>
              <w:rPr>
                <w:b/>
                <w:sz w:val="16"/>
                <w:szCs w:val="16"/>
              </w:rPr>
            </w:pPr>
            <w:r w:rsidRPr="00F762A1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260" w:type="dxa"/>
          </w:tcPr>
          <w:p w:rsidR="00BF416B" w:rsidRPr="00F762A1" w:rsidRDefault="00BF416B" w:rsidP="006C3AD9">
            <w:pPr>
              <w:ind w:left="360"/>
              <w:rPr>
                <w:b/>
                <w:sz w:val="16"/>
                <w:szCs w:val="16"/>
              </w:rPr>
            </w:pPr>
            <w:r w:rsidRPr="00F762A1">
              <w:rPr>
                <w:b/>
                <w:sz w:val="16"/>
                <w:szCs w:val="16"/>
              </w:rPr>
              <w:t>Lugar</w:t>
            </w:r>
          </w:p>
        </w:tc>
        <w:tc>
          <w:tcPr>
            <w:tcW w:w="1800" w:type="dxa"/>
          </w:tcPr>
          <w:p w:rsidR="00BF416B" w:rsidRPr="00F762A1" w:rsidRDefault="00BF416B" w:rsidP="006C3AD9">
            <w:pPr>
              <w:ind w:left="360"/>
              <w:rPr>
                <w:b/>
                <w:sz w:val="16"/>
                <w:szCs w:val="16"/>
              </w:rPr>
            </w:pPr>
            <w:r w:rsidRPr="00F762A1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720" w:type="dxa"/>
          </w:tcPr>
          <w:p w:rsidR="00BF416B" w:rsidRPr="00F762A1" w:rsidRDefault="00BF416B" w:rsidP="006C3AD9">
            <w:pPr>
              <w:rPr>
                <w:b/>
                <w:sz w:val="16"/>
                <w:szCs w:val="16"/>
              </w:rPr>
            </w:pPr>
            <w:r w:rsidRPr="00F762A1">
              <w:rPr>
                <w:b/>
                <w:sz w:val="16"/>
                <w:szCs w:val="16"/>
              </w:rPr>
              <w:t>Importe</w:t>
            </w:r>
          </w:p>
        </w:tc>
        <w:tc>
          <w:tcPr>
            <w:tcW w:w="720" w:type="dxa"/>
          </w:tcPr>
          <w:p w:rsidR="00BF416B" w:rsidRPr="00F762A1" w:rsidRDefault="00BF416B" w:rsidP="006C3AD9">
            <w:pPr>
              <w:rPr>
                <w:b/>
                <w:sz w:val="16"/>
                <w:szCs w:val="16"/>
              </w:rPr>
            </w:pPr>
            <w:r w:rsidRPr="00F762A1">
              <w:rPr>
                <w:b/>
                <w:sz w:val="16"/>
                <w:szCs w:val="16"/>
              </w:rPr>
              <w:t>Pagada</w:t>
            </w:r>
          </w:p>
        </w:tc>
      </w:tr>
      <w:tr w:rsidR="00BF416B" w:rsidRPr="00A065DB" w:rsidTr="006C3AD9"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GU002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0001ZZZ</w:t>
            </w:r>
          </w:p>
        </w:tc>
        <w:tc>
          <w:tcPr>
            <w:tcW w:w="1080" w:type="dxa"/>
          </w:tcPr>
          <w:p w:rsidR="00BF416B" w:rsidRPr="00A065DB" w:rsidRDefault="00FE672C" w:rsidP="006C3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01/02/2018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C/Escuela, 12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Exceso de velocidad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75,00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Sí</w:t>
            </w:r>
          </w:p>
        </w:tc>
      </w:tr>
      <w:tr w:rsidR="00BF416B" w:rsidRPr="00A065DB" w:rsidTr="006C3AD9"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GU003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9788KDD</w:t>
            </w:r>
          </w:p>
        </w:tc>
        <w:tc>
          <w:tcPr>
            <w:tcW w:w="1080" w:type="dxa"/>
          </w:tcPr>
          <w:p w:rsidR="00BF416B" w:rsidRPr="00A065DB" w:rsidRDefault="00FE672C" w:rsidP="006C3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02/03/2018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C/Madrid, 15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Giro prohibido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60,00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No</w:t>
            </w:r>
          </w:p>
        </w:tc>
      </w:tr>
      <w:tr w:rsidR="00BF416B" w:rsidRPr="00A065DB" w:rsidTr="006C3AD9"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GU002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0001ZZZ</w:t>
            </w:r>
          </w:p>
        </w:tc>
        <w:tc>
          <w:tcPr>
            <w:tcW w:w="1080" w:type="dxa"/>
          </w:tcPr>
          <w:p w:rsidR="00BF416B" w:rsidRPr="00A065DB" w:rsidRDefault="00FE672C" w:rsidP="006C3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02/02/2018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C/Rosas, 28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Aparcar en doble fila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36,00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Sí</w:t>
            </w:r>
          </w:p>
        </w:tc>
      </w:tr>
      <w:tr w:rsidR="00BF416B" w:rsidRPr="00A065DB" w:rsidTr="006C3AD9"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GU001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0120BTT</w:t>
            </w:r>
          </w:p>
        </w:tc>
        <w:tc>
          <w:tcPr>
            <w:tcW w:w="1080" w:type="dxa"/>
          </w:tcPr>
          <w:p w:rsidR="00BF416B" w:rsidRPr="00A065DB" w:rsidRDefault="00FE672C" w:rsidP="006C3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04/02/2018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C/Sigüenza, 20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Aparcar en doble fila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36,00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Sí</w:t>
            </w:r>
          </w:p>
        </w:tc>
      </w:tr>
      <w:tr w:rsidR="00BF416B" w:rsidRPr="00A065DB" w:rsidTr="006C3AD9"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GU004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0001ZZZ</w:t>
            </w:r>
          </w:p>
        </w:tc>
        <w:tc>
          <w:tcPr>
            <w:tcW w:w="1080" w:type="dxa"/>
          </w:tcPr>
          <w:p w:rsidR="00BF416B" w:rsidRPr="00A065DB" w:rsidRDefault="00FE672C" w:rsidP="006C3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15/02/2018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C/San Luis, 12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Conducir sin cinturón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70,50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No</w:t>
            </w:r>
          </w:p>
        </w:tc>
      </w:tr>
      <w:tr w:rsidR="00BF416B" w:rsidRPr="00A065DB" w:rsidTr="006C3AD9"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GU005</w:t>
            </w:r>
          </w:p>
        </w:tc>
        <w:tc>
          <w:tcPr>
            <w:tcW w:w="9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0654BBC</w:t>
            </w:r>
          </w:p>
        </w:tc>
        <w:tc>
          <w:tcPr>
            <w:tcW w:w="1080" w:type="dxa"/>
          </w:tcPr>
          <w:p w:rsidR="00BF416B" w:rsidRPr="00A065DB" w:rsidRDefault="00FE672C" w:rsidP="006C3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20/02/2018</w:t>
            </w:r>
          </w:p>
        </w:tc>
        <w:tc>
          <w:tcPr>
            <w:tcW w:w="126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C/Mayor, 45</w:t>
            </w:r>
          </w:p>
        </w:tc>
        <w:tc>
          <w:tcPr>
            <w:tcW w:w="180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Aparcar en doble fila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36,00</w:t>
            </w:r>
          </w:p>
        </w:tc>
        <w:tc>
          <w:tcPr>
            <w:tcW w:w="720" w:type="dxa"/>
          </w:tcPr>
          <w:p w:rsidR="00BF416B" w:rsidRPr="00A065DB" w:rsidRDefault="00BF416B" w:rsidP="006C3AD9">
            <w:pPr>
              <w:jc w:val="center"/>
              <w:rPr>
                <w:sz w:val="18"/>
                <w:szCs w:val="18"/>
              </w:rPr>
            </w:pPr>
            <w:r w:rsidRPr="00A065DB">
              <w:rPr>
                <w:sz w:val="18"/>
                <w:szCs w:val="18"/>
              </w:rPr>
              <w:t>No</w:t>
            </w:r>
          </w:p>
        </w:tc>
      </w:tr>
    </w:tbl>
    <w:p w:rsidR="00BF416B" w:rsidRDefault="00BF416B" w:rsidP="00BF416B"/>
    <w:p w:rsidR="00017C26" w:rsidRDefault="00017C26" w:rsidP="00BF416B"/>
    <w:p w:rsidR="002C4830" w:rsidRPr="00A065DB" w:rsidRDefault="002C4830" w:rsidP="002C4830">
      <w:pPr>
        <w:numPr>
          <w:ilvl w:val="0"/>
          <w:numId w:val="24"/>
        </w:numPr>
        <w:jc w:val="both"/>
      </w:pPr>
      <w:r>
        <w:br w:type="page"/>
      </w:r>
      <w:r w:rsidRPr="00A065DB">
        <w:lastRenderedPageBreak/>
        <w:t>Hay que crear una base de datos para el siguiente esquema relacional:</w:t>
      </w:r>
    </w:p>
    <w:p w:rsidR="002C4830" w:rsidRPr="00A065DB" w:rsidRDefault="002C4830" w:rsidP="002C4830">
      <w:pPr>
        <w:jc w:val="both"/>
      </w:pP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</w:rPr>
      </w:pPr>
      <w:r>
        <w:rPr>
          <w:noProof/>
        </w:rPr>
        <w:pict>
          <v:shape id="Conector recto de flecha 264" o:spid="_x0000_s1118" type="#_x0000_t32" style="position:absolute;left:0;text-align:left;margin-left:96.05pt;margin-top:10.65pt;width:0;height:8.8pt;flip:y;z-index:3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">
            <v:stroke endarrow="block"/>
          </v:shape>
        </w:pict>
      </w:r>
      <w:r w:rsidRPr="00A065DB">
        <w:rPr>
          <w:szCs w:val="24"/>
        </w:rPr>
        <w:t>Proveedor (</w:t>
      </w:r>
      <w:r w:rsidRPr="00A065DB">
        <w:rPr>
          <w:szCs w:val="24"/>
          <w:u w:val="single"/>
        </w:rPr>
        <w:t>CodProv</w:t>
      </w:r>
      <w:r w:rsidRPr="00A065DB">
        <w:rPr>
          <w:szCs w:val="24"/>
        </w:rPr>
        <w:t>, NomProv, DirProv)</w:t>
      </w: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</w:rPr>
      </w:pPr>
      <w:r>
        <w:rPr>
          <w:noProof/>
        </w:rPr>
        <w:pict>
          <v:shape id="Conector recto de flecha 263" o:spid="_x0000_s1117" type="#_x0000_t32" style="position:absolute;left:0;text-align:left;margin-left:96.05pt;margin-top:5.7pt;width:105.4pt;height:0;flip:x;z-index:37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"/>
        </w:pict>
      </w:r>
      <w:r>
        <w:rPr>
          <w:noProof/>
        </w:rPr>
        <w:pict>
          <v:shape id="Conector recto de flecha 262" o:spid="_x0000_s1116" type="#_x0000_t32" style="position:absolute;left:0;text-align:left;margin-left:201.45pt;margin-top:5.7pt;width:0;height:8.15pt;flip:y;z-index:3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"/>
        </w:pict>
      </w: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</w:rPr>
      </w:pPr>
      <w:r>
        <w:rPr>
          <w:noProof/>
        </w:rPr>
        <w:pict>
          <v:line id="Conector recto 261" o:spid="_x0000_s1111" style="position:absolute;left:0;text-align:left;flip:y;z-index:31;visibility:visible;mso-wrap-distance-left:3.17497mm;mso-wrap-distance-right:3.17497mm" from="102.05pt,10.2pt" to="102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">
            <v:stroke endarrow="block"/>
          </v:line>
        </w:pict>
      </w:r>
      <w:r w:rsidRPr="00A065DB">
        <w:rPr>
          <w:szCs w:val="24"/>
        </w:rPr>
        <w:t>MateriaPrima (</w:t>
      </w:r>
      <w:r w:rsidRPr="00A065DB">
        <w:rPr>
          <w:szCs w:val="24"/>
          <w:u w:val="single"/>
        </w:rPr>
        <w:t>CodMP</w:t>
      </w:r>
      <w:r w:rsidRPr="00A065DB">
        <w:rPr>
          <w:szCs w:val="24"/>
        </w:rPr>
        <w:t>, NomMP, CodProv)</w:t>
      </w: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</w:rPr>
      </w:pPr>
      <w:r>
        <w:rPr>
          <w:noProof/>
        </w:rPr>
        <w:pict>
          <v:line id="Conector recto 260" o:spid="_x0000_s1113" style="position:absolute;left:0;text-align:left;flip:x;z-index:33;visibility:visible" from="96.05pt,8.8pt" to="108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">
            <v:stroke endarrow="block"/>
          </v:line>
        </w:pict>
      </w:r>
      <w:r>
        <w:rPr>
          <w:noProof/>
        </w:rPr>
        <w:pict>
          <v:shape id="Conector recto de flecha 259" o:spid="_x0000_s1119" type="#_x0000_t32" style="position:absolute;left:0;text-align:left;margin-left:108.05pt;margin-top:8.4pt;width:251.8pt;height:.4pt;flip:x y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"/>
        </w:pict>
      </w:r>
      <w:r>
        <w:rPr>
          <w:noProof/>
        </w:rPr>
        <w:pict>
          <v:line id="Conector recto 258" o:spid="_x0000_s1112" style="position:absolute;left:0;text-align:left;flip:y;z-index:32;visibility:visible;mso-wrap-distance-left:3.17497mm;mso-wrap-distance-right:3.17497mm" from="359.85pt,8.4pt" to="359.8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"/>
        </w:pict>
      </w:r>
      <w:r>
        <w:rPr>
          <w:noProof/>
        </w:rPr>
        <w:pict>
          <v:line id="Conector recto 257" o:spid="_x0000_s1110" style="position:absolute;left:0;text-align:left;z-index:30;visibility:visible;mso-wrap-distance-top:-3e-5mm;mso-wrap-distance-bottom:-3e-5mm" from="6.05pt,8pt" to="102.0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"/>
        </w:pict>
      </w:r>
      <w:r>
        <w:rPr>
          <w:noProof/>
        </w:rPr>
        <w:pict>
          <v:line id="Conector recto 256" o:spid="_x0000_s1109" style="position:absolute;left:0;text-align:left;flip:y;z-index:29;visibility:visible;mso-wrap-distance-left:3.17497mm;mso-wrap-distance-right:3.17497mm" from="6.05pt,8pt" to="6.0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"/>
        </w:pict>
      </w: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  <w:lang w:val="en-GB"/>
        </w:rPr>
      </w:pPr>
      <w:r>
        <w:rPr>
          <w:noProof/>
        </w:rPr>
        <w:pict>
          <v:shape id="Conector recto de flecha 32" o:spid="_x0000_s1122" type="#_x0000_t32" style="position:absolute;left:0;text-align:left;margin-left:113.8pt;margin-top:11.8pt;width:0;height:10.1pt;flip:y;z-index:4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">
            <v:stroke endarrow="block"/>
          </v:shape>
        </w:pict>
      </w:r>
      <w:r>
        <w:rPr>
          <w:noProof/>
        </w:rPr>
        <w:pict>
          <v:line id="Conector recto 31" o:spid="_x0000_s1106" style="position:absolute;left:0;text-align:left;flip:x y;z-index:26;visibility:visible;mso-wrap-distance-left:3.17497mm;mso-wrap-distance-right:3.17497mm" from="96.05pt,11.8pt" to="96.0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">
            <v:stroke endarrow="block"/>
          </v:line>
        </w:pict>
      </w:r>
      <w:r w:rsidRPr="00A065DB">
        <w:rPr>
          <w:szCs w:val="24"/>
          <w:lang w:val="en-GB"/>
        </w:rPr>
        <w:t>Componente (</w:t>
      </w:r>
      <w:r w:rsidRPr="00A065DB">
        <w:rPr>
          <w:szCs w:val="24"/>
          <w:u w:val="single"/>
          <w:lang w:val="en-GB"/>
        </w:rPr>
        <w:t>CodComp</w:t>
      </w:r>
      <w:r w:rsidRPr="00A065DB">
        <w:rPr>
          <w:szCs w:val="24"/>
          <w:lang w:val="en-GB"/>
        </w:rPr>
        <w:t>, NomComp, StockComp, StockMinComp)</w:t>
      </w: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  <w:lang w:val="en-GB"/>
        </w:rPr>
      </w:pPr>
      <w:r>
        <w:rPr>
          <w:noProof/>
        </w:rPr>
        <w:pict>
          <v:shape id="Conector recto de flecha 30" o:spid="_x0000_s1121" type="#_x0000_t32" style="position:absolute;left:0;text-align:left;margin-left:113.8pt;margin-top:8.1pt;width:84.5pt;height:0;flip:x;z-index:41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"/>
        </w:pict>
      </w:r>
      <w:r>
        <w:rPr>
          <w:noProof/>
        </w:rPr>
        <w:pict>
          <v:shape id="Conector recto de flecha 29" o:spid="_x0000_s1120" type="#_x0000_t32" style="position:absolute;left:0;text-align:left;margin-left:198.3pt;margin-top:8.1pt;width:0;height:7.9pt;flip:y;z-index:4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"/>
        </w:pict>
      </w: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  <w:lang w:val="es-ES"/>
        </w:rPr>
      </w:pPr>
      <w:r w:rsidRPr="00A065DB">
        <w:rPr>
          <w:szCs w:val="24"/>
          <w:lang w:val="es-ES"/>
        </w:rPr>
        <w:t>Composición (</w:t>
      </w:r>
      <w:r w:rsidRPr="00A065DB">
        <w:rPr>
          <w:szCs w:val="24"/>
          <w:u w:val="single"/>
          <w:lang w:val="es-ES"/>
        </w:rPr>
        <w:t>CodCompSup, CodCompInf</w:t>
      </w:r>
      <w:r w:rsidRPr="00A065DB">
        <w:rPr>
          <w:szCs w:val="24"/>
          <w:lang w:val="es-ES"/>
        </w:rPr>
        <w:t>, Cant)</w:t>
      </w: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  <w:lang w:val="es-ES"/>
        </w:rPr>
      </w:pPr>
      <w:r>
        <w:rPr>
          <w:noProof/>
        </w:rPr>
        <w:pict>
          <v:line id="Conector recto 28" o:spid="_x0000_s1114" style="position:absolute;left:0;text-align:left;z-index:34;visibility:visible;mso-wrap-distance-top:-3e-5mm;mso-wrap-distance-bottom:-3e-5mm" from="2in,9.8pt" to="359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"/>
        </w:pict>
      </w:r>
      <w:r>
        <w:rPr>
          <w:noProof/>
        </w:rPr>
        <w:pict>
          <v:line id="Conector recto 27" o:spid="_x0000_s1115" style="position:absolute;left:0;text-align:left;z-index:35;visibility:visible;mso-wrap-distance-left:3.17497mm;mso-wrap-distance-right:3.17497mm" from="2in,9.8pt" to="2in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G3GQIAADM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"/>
        </w:pict>
      </w:r>
      <w:r>
        <w:rPr>
          <w:noProof/>
        </w:rPr>
        <w:pict>
          <v:line id="Conector recto 26" o:spid="_x0000_s1108" style="position:absolute;left:0;text-align:left;flip:x;z-index:28;visibility:visible;mso-wrap-distance-top:-3e-5mm;mso-wrap-distance-bottom:-3e-5mm" from="6.05pt,5.2pt" to="90.0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"/>
        </w:pict>
      </w:r>
      <w:r>
        <w:rPr>
          <w:noProof/>
        </w:rPr>
        <w:pict>
          <v:line id="Conector recto 25" o:spid="_x0000_s1107" style="position:absolute;left:0;text-align:left;flip:y;z-index:27;visibility:visible;mso-wrap-distance-left:3.17497mm;mso-wrap-distance-right:3.17497mm" from="90.05pt,5.2pt" to="90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"/>
        </w:pict>
      </w:r>
    </w:p>
    <w:p w:rsidR="002C4830" w:rsidRPr="00A065DB" w:rsidRDefault="002C4830" w:rsidP="002C4830">
      <w:pPr>
        <w:pStyle w:val="Textonotapie"/>
        <w:ind w:firstLine="284"/>
        <w:jc w:val="both"/>
        <w:rPr>
          <w:szCs w:val="24"/>
        </w:rPr>
      </w:pPr>
      <w:r w:rsidRPr="00A065DB">
        <w:rPr>
          <w:szCs w:val="24"/>
        </w:rPr>
        <w:t>Fabricación (</w:t>
      </w:r>
      <w:r w:rsidRPr="00A065DB">
        <w:rPr>
          <w:szCs w:val="24"/>
          <w:u w:val="single"/>
        </w:rPr>
        <w:t>CodMP, CodComp</w:t>
      </w:r>
      <w:r w:rsidRPr="00A065DB">
        <w:rPr>
          <w:szCs w:val="24"/>
        </w:rPr>
        <w:t>)</w:t>
      </w:r>
    </w:p>
    <w:p w:rsidR="002C4830" w:rsidRPr="00A065DB" w:rsidRDefault="002C4830" w:rsidP="002C4830">
      <w:pPr>
        <w:jc w:val="both"/>
        <w:rPr>
          <w:lang w:val="es-ES_tradnl"/>
        </w:rPr>
      </w:pPr>
    </w:p>
    <w:p w:rsidR="002C4830" w:rsidRPr="00A065DB" w:rsidRDefault="002C4830" w:rsidP="002C4830">
      <w:pPr>
        <w:pStyle w:val="Textonotapie"/>
        <w:spacing w:line="360" w:lineRule="auto"/>
        <w:ind w:firstLine="360"/>
        <w:jc w:val="both"/>
        <w:rPr>
          <w:szCs w:val="24"/>
        </w:rPr>
      </w:pPr>
      <w:r w:rsidRPr="00A065DB">
        <w:rPr>
          <w:szCs w:val="24"/>
        </w:rPr>
        <w:t>Es preciso tener en cuenta que:</w:t>
      </w:r>
    </w:p>
    <w:p w:rsidR="002C4830" w:rsidRPr="00A065DB" w:rsidRDefault="002C4830" w:rsidP="002C4830">
      <w:pPr>
        <w:pStyle w:val="Textonotapie"/>
        <w:numPr>
          <w:ilvl w:val="0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En la tabla </w:t>
      </w:r>
      <w:r w:rsidRPr="00D26CDA">
        <w:rPr>
          <w:i/>
          <w:szCs w:val="24"/>
        </w:rPr>
        <w:t>Proveedor</w:t>
      </w:r>
      <w:r w:rsidRPr="00A065DB">
        <w:rPr>
          <w:szCs w:val="24"/>
        </w:rPr>
        <w:t>: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>El cód</w:t>
      </w:r>
      <w:r>
        <w:rPr>
          <w:szCs w:val="24"/>
        </w:rPr>
        <w:t>igo es un número entero mayor que 0</w:t>
      </w:r>
      <w:r w:rsidRPr="00A065DB">
        <w:rPr>
          <w:szCs w:val="24"/>
        </w:rPr>
        <w:t>.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>El nombre y la dirección son obligatorios.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>El nombre además es único.</w:t>
      </w:r>
    </w:p>
    <w:p w:rsidR="002C4830" w:rsidRPr="00A065DB" w:rsidRDefault="002C4830" w:rsidP="002C4830">
      <w:pPr>
        <w:pStyle w:val="Textonotapie"/>
        <w:numPr>
          <w:ilvl w:val="0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En la tabla </w:t>
      </w:r>
      <w:r w:rsidRPr="00D26CDA">
        <w:rPr>
          <w:i/>
          <w:szCs w:val="24"/>
        </w:rPr>
        <w:t>MateriaPrima</w:t>
      </w:r>
      <w:r w:rsidRPr="00A065DB">
        <w:rPr>
          <w:szCs w:val="24"/>
        </w:rPr>
        <w:t>: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El código es un número entero </w:t>
      </w:r>
      <w:r>
        <w:rPr>
          <w:szCs w:val="24"/>
        </w:rPr>
        <w:t>no negativo</w:t>
      </w:r>
      <w:r w:rsidRPr="00A065DB">
        <w:rPr>
          <w:szCs w:val="24"/>
        </w:rPr>
        <w:t>.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>El nombre es obligatorio.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Queremos que si se modifica el código de un proveedor se modifique este en consonancia en todas las filas de la tabla </w:t>
      </w:r>
      <w:r w:rsidRPr="00D26CDA">
        <w:rPr>
          <w:i/>
          <w:szCs w:val="24"/>
        </w:rPr>
        <w:t>MateriaPrima</w:t>
      </w:r>
      <w:r w:rsidRPr="00A065DB">
        <w:rPr>
          <w:szCs w:val="24"/>
        </w:rPr>
        <w:t xml:space="preserve"> para las materias primas suministradas por ese proveedor. </w:t>
      </w:r>
    </w:p>
    <w:p w:rsidR="002C4830" w:rsidRPr="00A065DB" w:rsidRDefault="002C4830" w:rsidP="002C4830">
      <w:pPr>
        <w:pStyle w:val="Textonotapie"/>
        <w:numPr>
          <w:ilvl w:val="0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En la tabla </w:t>
      </w:r>
      <w:r w:rsidRPr="00D26CDA">
        <w:rPr>
          <w:i/>
          <w:szCs w:val="24"/>
        </w:rPr>
        <w:t>Componente</w:t>
      </w:r>
      <w:r w:rsidRPr="00A065DB">
        <w:rPr>
          <w:szCs w:val="24"/>
        </w:rPr>
        <w:t>: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>El código es una cadena de 4 caracteres exactamente.</w:t>
      </w:r>
    </w:p>
    <w:p w:rsidR="002C4830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>Todos los campos son obligatorios.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El stock es un número entero no negativo. 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El stock mínimo </w:t>
      </w:r>
      <w:r>
        <w:rPr>
          <w:szCs w:val="24"/>
        </w:rPr>
        <w:t xml:space="preserve">es un número entero no negativo que  </w:t>
      </w:r>
      <w:r w:rsidRPr="00A065DB">
        <w:rPr>
          <w:szCs w:val="24"/>
        </w:rPr>
        <w:t>tiene como valor por defecto 5.</w:t>
      </w:r>
    </w:p>
    <w:p w:rsidR="002C4830" w:rsidRPr="00A065DB" w:rsidRDefault="002C4830" w:rsidP="002C4830">
      <w:pPr>
        <w:pStyle w:val="Textonotapie"/>
        <w:numPr>
          <w:ilvl w:val="0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En la relación </w:t>
      </w:r>
      <w:r w:rsidRPr="00D26CDA">
        <w:rPr>
          <w:i/>
          <w:szCs w:val="24"/>
        </w:rPr>
        <w:t>Composición</w:t>
      </w:r>
      <w:r w:rsidRPr="00A065DB">
        <w:rPr>
          <w:szCs w:val="24"/>
        </w:rPr>
        <w:t>.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No se debe permitir borrar componentes si aparecen en alguna fila de la tabla </w:t>
      </w:r>
      <w:r w:rsidRPr="00D26CDA">
        <w:rPr>
          <w:i/>
          <w:szCs w:val="24"/>
        </w:rPr>
        <w:t>Composición</w:t>
      </w:r>
      <w:r w:rsidRPr="00A065DB">
        <w:rPr>
          <w:szCs w:val="24"/>
        </w:rPr>
        <w:t>.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La cantidad es un </w:t>
      </w:r>
      <w:r>
        <w:rPr>
          <w:szCs w:val="24"/>
        </w:rPr>
        <w:t xml:space="preserve">número entero positivo </w:t>
      </w:r>
      <w:r w:rsidRPr="00A065DB">
        <w:rPr>
          <w:szCs w:val="24"/>
        </w:rPr>
        <w:t>obligatorio</w:t>
      </w:r>
      <w:r>
        <w:rPr>
          <w:szCs w:val="24"/>
        </w:rPr>
        <w:t xml:space="preserve"> con valor por defecto 1</w:t>
      </w:r>
      <w:r w:rsidRPr="00A065DB">
        <w:rPr>
          <w:szCs w:val="24"/>
        </w:rPr>
        <w:t>.</w:t>
      </w:r>
    </w:p>
    <w:p w:rsidR="002C4830" w:rsidRPr="00A065DB" w:rsidRDefault="002C4830" w:rsidP="002C4830">
      <w:pPr>
        <w:pStyle w:val="Textonotapie"/>
        <w:numPr>
          <w:ilvl w:val="0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En la tabla </w:t>
      </w:r>
      <w:r w:rsidRPr="00D26CDA">
        <w:rPr>
          <w:i/>
          <w:szCs w:val="24"/>
        </w:rPr>
        <w:t>Fabricación</w:t>
      </w:r>
      <w:r w:rsidRPr="00A065DB">
        <w:rPr>
          <w:szCs w:val="24"/>
        </w:rPr>
        <w:t>:</w:t>
      </w:r>
    </w:p>
    <w:p w:rsidR="002C4830" w:rsidRPr="00A065DB" w:rsidRDefault="002C4830" w:rsidP="002C4830">
      <w:pPr>
        <w:pStyle w:val="Textonotapie"/>
        <w:numPr>
          <w:ilvl w:val="1"/>
          <w:numId w:val="25"/>
        </w:numPr>
        <w:spacing w:line="360" w:lineRule="auto"/>
        <w:jc w:val="both"/>
        <w:rPr>
          <w:szCs w:val="24"/>
        </w:rPr>
      </w:pPr>
      <w:r w:rsidRPr="00A065DB">
        <w:rPr>
          <w:szCs w:val="24"/>
        </w:rPr>
        <w:t xml:space="preserve">No se debe permitir borrar componentes ni materias primas si aparecen en alguna fila de la tabla </w:t>
      </w:r>
      <w:r w:rsidRPr="00D26CDA">
        <w:rPr>
          <w:i/>
          <w:szCs w:val="24"/>
        </w:rPr>
        <w:t>Fabricación</w:t>
      </w:r>
      <w:r w:rsidRPr="00A065DB">
        <w:rPr>
          <w:szCs w:val="24"/>
        </w:rPr>
        <w:t>.</w:t>
      </w:r>
    </w:p>
    <w:p w:rsidR="00BF416B" w:rsidRPr="00A065DB" w:rsidRDefault="002C4830" w:rsidP="00FE672C">
      <w:pPr>
        <w:numPr>
          <w:ilvl w:val="0"/>
          <w:numId w:val="24"/>
        </w:numPr>
        <w:spacing w:line="360" w:lineRule="auto"/>
        <w:jc w:val="both"/>
      </w:pPr>
      <w:r>
        <w:rPr>
          <w:lang w:val="es-ES_tradnl"/>
        </w:rPr>
        <w:br w:type="page"/>
      </w:r>
      <w:r>
        <w:lastRenderedPageBreak/>
        <w:t>Q</w:t>
      </w:r>
      <w:r w:rsidR="00BF416B" w:rsidRPr="00A065DB">
        <w:t>ueremos construir una base de datos que almacene información sobre los resultados de una liga de fútbol. Para ello, vamos a utilizar las cuatro tablas que se muestran a continuación:</w:t>
      </w:r>
    </w:p>
    <w:p w:rsidR="00BF416B" w:rsidRPr="00A065DB" w:rsidRDefault="00D45E19" w:rsidP="00BF416B">
      <w:pPr>
        <w:jc w:val="both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brir llave 14" o:spid="_x0000_s1042" type="#_x0000_t87" style="position:absolute;left:0;text-align:left;margin-left:134.9pt;margin-top:.25pt;width:14.4pt;height:157.4pt;rotation:90;flip:y;z-index: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" adj="1719,10980"/>
        </w:pict>
      </w:r>
      <w:r>
        <w:rPr>
          <w:noProof/>
        </w:rPr>
        <w:pict>
          <v:shape id="Conector recto de flecha 24" o:spid="_x0000_s1041" type="#_x0000_t32" style="position:absolute;left:0;text-align:left;margin-left:81pt;margin-top:8.4pt;width:363.35pt;height:0;flip:x;z-index: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"/>
        </w:pict>
      </w:r>
      <w:r>
        <w:rPr>
          <w:noProof/>
        </w:rPr>
        <w:pict>
          <v:line id="Conector recto 23" o:spid="_x0000_s1040" style="position:absolute;left:0;text-align:left;flip:y;z-index:15;visibility:visible;mso-wrap-distance-left:3.17497mm;mso-wrap-distance-right:3.17497mm" from="444.35pt,8.4pt" to="444.35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VQIAIAAD4EAAAOAAAAZHJzL2Uyb0RvYy54bWysU8GO2jAQvVfqP1i+QxI2U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"/>
        </w:pict>
      </w:r>
      <w:r>
        <w:rPr>
          <w:noProof/>
        </w:rPr>
        <w:pict>
          <v:line id="Conector recto 22" o:spid="_x0000_s1039" style="position:absolute;left:0;text-align:left;z-index:16;visibility:visible;mso-wrap-distance-left:3.17497mm;mso-wrap-distance-right:3.17497mm" from="81pt,8.4pt" to="8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">
            <v:stroke endarrow="block"/>
          </v:line>
        </w:pict>
      </w:r>
    </w:p>
    <w:p w:rsidR="00BF416B" w:rsidRPr="00A065DB" w:rsidRDefault="00D45E19" w:rsidP="00BF416B">
      <w:pPr>
        <w:ind w:left="1440" w:hanging="1080"/>
        <w:jc w:val="both"/>
        <w:rPr>
          <w:sz w:val="22"/>
          <w:szCs w:val="22"/>
        </w:rPr>
      </w:pPr>
      <w:r>
        <w:rPr>
          <w:noProof/>
        </w:rPr>
        <w:pict>
          <v:line id="Conector recto 21" o:spid="_x0000_s1038" style="position:absolute;left:0;text-align:left;z-index:10;visibility:visible;mso-wrap-distance-left:3.17497mm;mso-wrap-distance-right:3.17497mm" from="234pt,12.6pt" to="23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"/>
        </w:pict>
      </w:r>
      <w:r w:rsidR="00BF416B" w:rsidRPr="00A065DB">
        <w:rPr>
          <w:sz w:val="22"/>
          <w:szCs w:val="22"/>
        </w:rPr>
        <w:t>Jugadores (</w:t>
      </w:r>
      <w:r w:rsidR="00BF416B" w:rsidRPr="00A065DB">
        <w:rPr>
          <w:sz w:val="22"/>
          <w:szCs w:val="22"/>
          <w:u w:val="single"/>
        </w:rPr>
        <w:t>id_jugador</w:t>
      </w:r>
      <w:r w:rsidR="00BF416B" w:rsidRPr="00A065DB">
        <w:rPr>
          <w:sz w:val="22"/>
          <w:szCs w:val="22"/>
        </w:rPr>
        <w:t>, nombre, fecha_nac, id_equipo)</w:t>
      </w:r>
    </w:p>
    <w:p w:rsidR="00BF416B" w:rsidRPr="00A065DB" w:rsidRDefault="00D45E19" w:rsidP="00BF416B">
      <w:pPr>
        <w:ind w:left="1440" w:hanging="1080"/>
        <w:jc w:val="both"/>
        <w:rPr>
          <w:sz w:val="22"/>
          <w:szCs w:val="22"/>
        </w:rPr>
      </w:pPr>
      <w:r>
        <w:rPr>
          <w:noProof/>
        </w:rPr>
        <w:pict>
          <v:line id="Conector recto 20" o:spid="_x0000_s1037" style="position:absolute;left:0;text-align:left;z-index:12;visibility:visible;mso-wrap-distance-left:3.17497mm;mso-wrap-distance-right:3.17497mm" from="1in,7.8pt" to="1in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">
            <v:stroke endarrow="block"/>
          </v:line>
        </w:pict>
      </w:r>
      <w:r>
        <w:rPr>
          <w:noProof/>
        </w:rPr>
        <w:pict>
          <v:line id="Conector recto 19" o:spid="_x0000_s1036" style="position:absolute;left:0;text-align:left;flip:x;z-index:11;visibility:visible;mso-wrap-distance-top:-3e-5mm;mso-wrap-distance-bottom:-3e-5mm" from="1in,7.8pt" to="23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"/>
        </w:pict>
      </w:r>
    </w:p>
    <w:p w:rsidR="00BF416B" w:rsidRPr="00A065DB" w:rsidRDefault="00D45E19" w:rsidP="00BF416B">
      <w:pPr>
        <w:ind w:left="1440" w:hanging="1080"/>
        <w:jc w:val="both"/>
        <w:rPr>
          <w:sz w:val="22"/>
          <w:szCs w:val="22"/>
        </w:rPr>
      </w:pPr>
      <w:r>
        <w:rPr>
          <w:noProof/>
        </w:rPr>
        <w:pict>
          <v:shape id="Conector recto de flecha 18" o:spid="_x0000_s1035" type="#_x0000_t32" style="position:absolute;left:0;text-align:left;margin-left:92.5pt;margin-top:12pt;width:0;height:9pt;flip:y;z-index:2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">
            <v:stroke endarrow="block"/>
          </v:shape>
        </w:pict>
      </w:r>
      <w:r>
        <w:rPr>
          <w:noProof/>
        </w:rPr>
        <w:pict>
          <v:shape id="Conector recto de flecha 17" o:spid="_x0000_s1034" type="#_x0000_t32" style="position:absolute;left:0;text-align:left;margin-left:1in;margin-top:12pt;width:0;height:14.65pt;flip:y;z-index:17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">
            <v:stroke endarrow="block"/>
          </v:shape>
        </w:pict>
      </w:r>
      <w:r w:rsidR="00BF416B" w:rsidRPr="00A065DB">
        <w:rPr>
          <w:sz w:val="22"/>
          <w:szCs w:val="22"/>
        </w:rPr>
        <w:t>Equipos (</w:t>
      </w:r>
      <w:r w:rsidR="00BF416B" w:rsidRPr="00A065DB">
        <w:rPr>
          <w:sz w:val="22"/>
          <w:szCs w:val="22"/>
          <w:u w:val="single"/>
        </w:rPr>
        <w:t>id_equipo</w:t>
      </w:r>
      <w:r w:rsidR="00BF416B" w:rsidRPr="00A065DB">
        <w:rPr>
          <w:sz w:val="22"/>
          <w:szCs w:val="22"/>
        </w:rPr>
        <w:t>, nombre, estadio, aforo, año_fundación, ciudad)</w:t>
      </w:r>
    </w:p>
    <w:p w:rsidR="00BF416B" w:rsidRPr="00A065DB" w:rsidRDefault="00D45E19" w:rsidP="00BF416B">
      <w:pPr>
        <w:ind w:left="1440" w:hanging="1080"/>
        <w:jc w:val="both"/>
        <w:rPr>
          <w:sz w:val="22"/>
          <w:szCs w:val="22"/>
        </w:rPr>
      </w:pPr>
      <w:r>
        <w:rPr>
          <w:noProof/>
        </w:rPr>
        <w:pict>
          <v:shape id="Conector recto de flecha 16" o:spid="_x0000_s1033" type="#_x0000_t32" style="position:absolute;left:0;text-align:left;margin-left:92.5pt;margin-top:8.35pt;width:80.15pt;height:0;flip:x;z-index:19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"/>
        </w:pict>
      </w:r>
      <w:r>
        <w:rPr>
          <w:noProof/>
        </w:rPr>
        <w:pict>
          <v:shape id="Conector recto de flecha 15" o:spid="_x0000_s1032" type="#_x0000_t32" style="position:absolute;left:0;text-align:left;margin-left:172.65pt;margin-top:8.35pt;width:0;height:5.65pt;flip:y;z-index:1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"/>
        </w:pict>
      </w:r>
    </w:p>
    <w:p w:rsidR="00BF416B" w:rsidRPr="00A065DB" w:rsidRDefault="00BF416B" w:rsidP="00BF416B">
      <w:pPr>
        <w:ind w:left="1440" w:hanging="1080"/>
        <w:jc w:val="both"/>
        <w:rPr>
          <w:sz w:val="22"/>
          <w:szCs w:val="22"/>
        </w:rPr>
      </w:pPr>
      <w:r w:rsidRPr="00A065DB">
        <w:rPr>
          <w:sz w:val="22"/>
          <w:szCs w:val="22"/>
        </w:rPr>
        <w:t>Partidos (</w:t>
      </w:r>
      <w:r w:rsidRPr="00A065DB">
        <w:rPr>
          <w:sz w:val="22"/>
          <w:szCs w:val="22"/>
          <w:u w:val="single"/>
        </w:rPr>
        <w:t>id_equipo_casa</w:t>
      </w:r>
      <w:r w:rsidRPr="00A065DB">
        <w:rPr>
          <w:sz w:val="22"/>
          <w:szCs w:val="22"/>
        </w:rPr>
        <w:t xml:space="preserve">, </w:t>
      </w:r>
      <w:r w:rsidRPr="00A065DB">
        <w:rPr>
          <w:sz w:val="22"/>
          <w:szCs w:val="22"/>
          <w:u w:val="single"/>
        </w:rPr>
        <w:t>id_equipo_fuera</w:t>
      </w:r>
      <w:r w:rsidRPr="00A065DB">
        <w:rPr>
          <w:sz w:val="22"/>
          <w:szCs w:val="22"/>
        </w:rPr>
        <w:t>, fecha, goles_casa, goles_fuera, observaciones)</w:t>
      </w:r>
    </w:p>
    <w:p w:rsidR="00BF416B" w:rsidRPr="00A065DB" w:rsidRDefault="00D45E19" w:rsidP="00BF416B">
      <w:pPr>
        <w:ind w:left="1440" w:hanging="1080"/>
        <w:jc w:val="both"/>
        <w:rPr>
          <w:sz w:val="22"/>
          <w:szCs w:val="22"/>
        </w:rPr>
      </w:pPr>
      <w:r>
        <w:rPr>
          <w:noProof/>
        </w:rPr>
        <w:pict>
          <v:shape id="Conector recto de flecha 13" o:spid="_x0000_s1031" type="#_x0000_t32" style="position:absolute;left:0;text-align:left;margin-left:138.2pt;margin-top:4.35pt;width:0;height:15.8pt;flip:y;z-index:23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">
            <v:stroke endarrow="block"/>
          </v:shape>
        </w:pict>
      </w:r>
    </w:p>
    <w:p w:rsidR="00BF416B" w:rsidRPr="00A065DB" w:rsidRDefault="00D45E19" w:rsidP="00BF416B">
      <w:pPr>
        <w:ind w:left="1440" w:hanging="1080"/>
        <w:jc w:val="both"/>
        <w:rPr>
          <w:sz w:val="22"/>
          <w:szCs w:val="22"/>
        </w:rPr>
      </w:pPr>
      <w:r>
        <w:rPr>
          <w:noProof/>
        </w:rPr>
        <w:pict>
          <v:shape id="Abrir llave 12" o:spid="_x0000_s1030" type="#_x0000_t87" style="position:absolute;left:0;text-align:left;margin-left:133.95pt;margin-top:-67.05pt;width:8.6pt;height:157.7pt;rotation:90;z-index: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"/>
        </w:pict>
      </w:r>
    </w:p>
    <w:p w:rsidR="00BF416B" w:rsidRPr="00A065DB" w:rsidRDefault="00D45E19" w:rsidP="00BF416B">
      <w:pPr>
        <w:ind w:left="1440" w:hanging="1080"/>
        <w:jc w:val="both"/>
        <w:rPr>
          <w:sz w:val="22"/>
          <w:szCs w:val="22"/>
        </w:rPr>
      </w:pPr>
      <w:r>
        <w:rPr>
          <w:noProof/>
        </w:rPr>
        <w:pict>
          <v:line id="Conector recto 11" o:spid="_x0000_s1029" style="position:absolute;left:0;text-align:left;z-index:13;visibility:visible;mso-wrap-distance-left:3.17497mm;mso-wrap-distance-right:3.17497mm" from="345.45pt,10.5pt" to="345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"/>
        </w:pict>
      </w:r>
      <w:r w:rsidR="00BF416B" w:rsidRPr="00A065DB">
        <w:rPr>
          <w:sz w:val="22"/>
          <w:szCs w:val="22"/>
        </w:rPr>
        <w:t xml:space="preserve"> Goles    (</w:t>
      </w:r>
      <w:r w:rsidR="00BF416B" w:rsidRPr="00A065DB">
        <w:rPr>
          <w:sz w:val="22"/>
          <w:szCs w:val="22"/>
          <w:u w:val="single"/>
        </w:rPr>
        <w:t>id_equipo_casa</w:t>
      </w:r>
      <w:r w:rsidR="00BF416B" w:rsidRPr="00A065DB">
        <w:rPr>
          <w:sz w:val="22"/>
          <w:szCs w:val="22"/>
        </w:rPr>
        <w:t xml:space="preserve">, </w:t>
      </w:r>
      <w:r w:rsidR="00BF416B" w:rsidRPr="00A065DB">
        <w:rPr>
          <w:sz w:val="22"/>
          <w:szCs w:val="22"/>
          <w:u w:val="single"/>
        </w:rPr>
        <w:t>id_equipo_fuera</w:t>
      </w:r>
      <w:r w:rsidR="00BF416B" w:rsidRPr="00A065DB">
        <w:rPr>
          <w:sz w:val="22"/>
          <w:szCs w:val="22"/>
        </w:rPr>
        <w:t xml:space="preserve">, </w:t>
      </w:r>
      <w:r w:rsidR="00BF416B" w:rsidRPr="00A065DB">
        <w:rPr>
          <w:sz w:val="22"/>
          <w:szCs w:val="22"/>
          <w:u w:val="single"/>
        </w:rPr>
        <w:t>minuto</w:t>
      </w:r>
      <w:r w:rsidR="00BF416B" w:rsidRPr="00A065DB">
        <w:rPr>
          <w:sz w:val="22"/>
          <w:szCs w:val="22"/>
        </w:rPr>
        <w:t>, descripción, id_jugador)</w:t>
      </w:r>
    </w:p>
    <w:p w:rsidR="00BF416B" w:rsidRPr="00A065DB" w:rsidRDefault="00D45E19" w:rsidP="00BF416B">
      <w:pPr>
        <w:jc w:val="both"/>
      </w:pPr>
      <w:r>
        <w:rPr>
          <w:noProof/>
        </w:rPr>
        <w:pict>
          <v:line id="Conector recto 10" o:spid="_x0000_s1028" style="position:absolute;left:0;text-align:left;z-index:14;visibility:visible" from="345.45pt,6.85pt" to="444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"/>
        </w:pict>
      </w:r>
    </w:p>
    <w:p w:rsidR="00BF416B" w:rsidRDefault="00BF416B" w:rsidP="002C4830">
      <w:pPr>
        <w:spacing w:before="120" w:line="360" w:lineRule="auto"/>
        <w:ind w:left="357" w:firstLine="69"/>
        <w:jc w:val="both"/>
      </w:pPr>
      <w:r w:rsidRPr="00A065DB">
        <w:t>En la tabla</w:t>
      </w:r>
      <w:r w:rsidR="00017C26">
        <w:t xml:space="preserve"> de la página siguiente </w:t>
      </w:r>
      <w:r w:rsidRPr="00A065DB">
        <w:t>se indican por cada uno de los atributos de que constan estas tablas</w:t>
      </w:r>
      <w:r>
        <w:t>,</w:t>
      </w:r>
      <w:r w:rsidRPr="00A065DB">
        <w:t xml:space="preserve"> su nombre, descripción y las restricciones que debe soportar. En esta tabla no están especificadas las restricciones de clave primaria y ajena, las cuales se pueden deducir fácilmente de la figura mostrada arriba.</w:t>
      </w:r>
    </w:p>
    <w:p w:rsidR="00017C26" w:rsidRPr="00A065DB" w:rsidRDefault="00017C26" w:rsidP="00017C26">
      <w:pPr>
        <w:spacing w:before="120" w:line="360" w:lineRule="auto"/>
        <w:ind w:left="357"/>
        <w:jc w:val="both"/>
      </w:pPr>
      <w:r w:rsidRPr="00A065DB">
        <w:t xml:space="preserve">Cree estas tablas, teniendo en cuenta que los datos almacenados en las mismas son los que se muestran </w:t>
      </w:r>
      <w:r>
        <w:t>en la página siguiente</w:t>
      </w:r>
      <w:r w:rsidRPr="00A065DB">
        <w:t xml:space="preserve">. Tenga en cuenta estos datos para asignar algunos tipos de datos y longitudes. Además, considere que al eliminar a un jugador de la tabla </w:t>
      </w:r>
      <w:r w:rsidRPr="00A065DB">
        <w:rPr>
          <w:i/>
        </w:rPr>
        <w:t>Jugadores</w:t>
      </w:r>
      <w:r w:rsidRPr="00A065DB">
        <w:t xml:space="preserve"> se deben eliminar todos los goles metidos por él en la tabla </w:t>
      </w:r>
      <w:r w:rsidRPr="00A065DB">
        <w:rPr>
          <w:i/>
        </w:rPr>
        <w:t>Goles</w:t>
      </w:r>
      <w:r w:rsidRPr="00A065DB">
        <w:t xml:space="preserve"> y </w:t>
      </w:r>
      <w:r>
        <w:t xml:space="preserve">que </w:t>
      </w:r>
      <w:r w:rsidRPr="00A065DB">
        <w:t xml:space="preserve">al modificar el identificativo de un jugador en la tabla </w:t>
      </w:r>
      <w:r w:rsidRPr="00147B04">
        <w:rPr>
          <w:i/>
        </w:rPr>
        <w:t>Jugadores</w:t>
      </w:r>
      <w:r w:rsidRPr="00A065DB">
        <w:t xml:space="preserve"> se debe modificar dicho identificativo en todas las filas de la tabla </w:t>
      </w:r>
      <w:r w:rsidRPr="00A065DB">
        <w:rPr>
          <w:i/>
        </w:rPr>
        <w:t>Goles</w:t>
      </w:r>
      <w:r w:rsidRPr="00A065DB">
        <w:t xml:space="preserve"> para los goles metidos por él.</w:t>
      </w:r>
    </w:p>
    <w:tbl>
      <w:tblPr>
        <w:tblW w:w="8774" w:type="dxa"/>
        <w:jc w:val="center"/>
        <w:tblInd w:w="1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592"/>
        <w:gridCol w:w="3491"/>
        <w:gridCol w:w="2751"/>
      </w:tblGrid>
      <w:tr w:rsidR="00BF416B" w:rsidRPr="003042A9" w:rsidTr="002C4830">
        <w:trPr>
          <w:jc w:val="center"/>
        </w:trPr>
        <w:tc>
          <w:tcPr>
            <w:tcW w:w="669" w:type="dxa"/>
          </w:tcPr>
          <w:p w:rsidR="00BF416B" w:rsidRPr="003042A9" w:rsidRDefault="00BF416B" w:rsidP="006C3AD9">
            <w:pPr>
              <w:jc w:val="center"/>
              <w:rPr>
                <w:b/>
              </w:rPr>
            </w:pPr>
            <w:r w:rsidRPr="003042A9">
              <w:rPr>
                <w:b/>
              </w:rPr>
              <w:t>Tabla</w:t>
            </w:r>
          </w:p>
        </w:tc>
        <w:tc>
          <w:tcPr>
            <w:tcW w:w="1603" w:type="dxa"/>
          </w:tcPr>
          <w:p w:rsidR="00BF416B" w:rsidRPr="003042A9" w:rsidRDefault="00BF416B" w:rsidP="006C3AD9">
            <w:pPr>
              <w:jc w:val="center"/>
              <w:rPr>
                <w:b/>
              </w:rPr>
            </w:pPr>
            <w:r w:rsidRPr="003042A9">
              <w:rPr>
                <w:b/>
              </w:rPr>
              <w:t>Atributo</w:t>
            </w:r>
          </w:p>
        </w:tc>
        <w:tc>
          <w:tcPr>
            <w:tcW w:w="3655" w:type="dxa"/>
          </w:tcPr>
          <w:p w:rsidR="00BF416B" w:rsidRPr="003042A9" w:rsidRDefault="00BF416B" w:rsidP="006C3AD9">
            <w:pPr>
              <w:jc w:val="center"/>
              <w:rPr>
                <w:b/>
              </w:rPr>
            </w:pPr>
            <w:r w:rsidRPr="003042A9">
              <w:rPr>
                <w:b/>
              </w:rPr>
              <w:t>Descripción</w:t>
            </w:r>
          </w:p>
        </w:tc>
        <w:tc>
          <w:tcPr>
            <w:tcW w:w="2847" w:type="dxa"/>
          </w:tcPr>
          <w:p w:rsidR="00BF416B" w:rsidRPr="003042A9" w:rsidRDefault="00BF416B" w:rsidP="006C3AD9">
            <w:pPr>
              <w:jc w:val="center"/>
              <w:rPr>
                <w:b/>
              </w:rPr>
            </w:pPr>
            <w:r w:rsidRPr="003042A9">
              <w:rPr>
                <w:b/>
              </w:rPr>
              <w:t>Restricciones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 w:val="restart"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Jugadores</w:t>
            </w: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id_jugador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que identifica al jugador</w:t>
            </w:r>
          </w:p>
        </w:tc>
        <w:tc>
          <w:tcPr>
            <w:tcW w:w="2847" w:type="dxa"/>
          </w:tcPr>
          <w:p w:rsidR="00BF416B" w:rsidRPr="00A065DB" w:rsidRDefault="0038223D" w:rsidP="006C3AD9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Autonumérico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D503B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</w:t>
            </w:r>
            <w:r w:rsidR="00BF416B" w:rsidRPr="00A065DB">
              <w:rPr>
                <w:sz w:val="20"/>
              </w:rPr>
              <w:t>ombre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Nombre con el que se conoce al jugador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 y único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fecha_nac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Fecha de nacimiento del jugador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Obligatorio.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id_equipo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que identifica al equipo del jugador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 w:val="restart"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Equipos</w:t>
            </w: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id_equipo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que identifica al equipo</w:t>
            </w:r>
          </w:p>
        </w:tc>
        <w:tc>
          <w:tcPr>
            <w:tcW w:w="2847" w:type="dxa"/>
          </w:tcPr>
          <w:p w:rsidR="00BF416B" w:rsidRPr="00A065DB" w:rsidRDefault="0038223D" w:rsidP="006C3AD9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Autonumérico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D503B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</w:t>
            </w:r>
            <w:r w:rsidR="00BF416B" w:rsidRPr="00A065DB">
              <w:rPr>
                <w:sz w:val="20"/>
              </w:rPr>
              <w:t>ombre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Nombre del equipo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 y único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D503B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E</w:t>
            </w:r>
            <w:r w:rsidR="00BF416B" w:rsidRPr="00A065DB">
              <w:rPr>
                <w:sz w:val="20"/>
              </w:rPr>
              <w:t>stadio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Nombre del estadio en el que juega el equipo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D503B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A</w:t>
            </w:r>
            <w:r w:rsidR="00BF416B" w:rsidRPr="00A065DB">
              <w:rPr>
                <w:sz w:val="20"/>
              </w:rPr>
              <w:t>foro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de espectadores que caben en el estadio</w:t>
            </w:r>
          </w:p>
        </w:tc>
        <w:tc>
          <w:tcPr>
            <w:tcW w:w="2847" w:type="dxa"/>
          </w:tcPr>
          <w:p w:rsidR="00BF416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Por defecto 2000</w:t>
            </w:r>
          </w:p>
          <w:p w:rsidR="00591AFF" w:rsidRPr="00A065DB" w:rsidRDefault="00591AFF" w:rsidP="006C3AD9">
            <w:pPr>
              <w:jc w:val="both"/>
              <w:rPr>
                <w:sz w:val="20"/>
              </w:rPr>
            </w:pPr>
            <w:r>
              <w:rPr>
                <w:sz w:val="20"/>
              </w:rPr>
              <w:t>Mayor que 100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año_fundación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Año de fundación del equipo</w:t>
            </w:r>
          </w:p>
        </w:tc>
        <w:tc>
          <w:tcPr>
            <w:tcW w:w="2847" w:type="dxa"/>
          </w:tcPr>
          <w:p w:rsidR="007B57F6" w:rsidRPr="00A065DB" w:rsidRDefault="007B57F6" w:rsidP="006C3AD9">
            <w:pPr>
              <w:jc w:val="both"/>
              <w:rPr>
                <w:sz w:val="20"/>
              </w:rPr>
            </w:pPr>
            <w:r>
              <w:rPr>
                <w:sz w:val="20"/>
              </w:rPr>
              <w:t>Entre 1850 y 2050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Ciudad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Ciudad del equipo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 w:val="restart"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Partidos</w:t>
            </w: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id_equipo_casa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que identifica al equipo local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id_equipo_fuera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que identifica el equipo visitante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D503B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F</w:t>
            </w:r>
            <w:r w:rsidR="00BF416B" w:rsidRPr="00A065DB">
              <w:rPr>
                <w:sz w:val="20"/>
              </w:rPr>
              <w:t>echa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Fecha en la que se disputa el partido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goles_casa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Nº de goles metidos por el equipo local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Obligatorio. Por defecto 0. No negativo.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goles_fuera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 xml:space="preserve">Nº de goles metidos por el equipo visitante 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Obligatorio. Por defecto 0. No negativo.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observaciones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Observaciones sobre el partido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 w:val="restart"/>
            <w:vAlign w:val="center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Goles</w:t>
            </w: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id_equipo_casa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que identifica al equipo local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id_equipo_fuera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que identifica el equipo visitante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D503B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</w:t>
            </w:r>
            <w:r w:rsidR="00BF416B" w:rsidRPr="00A065DB">
              <w:rPr>
                <w:sz w:val="20"/>
              </w:rPr>
              <w:t>inuto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Minuto en el que se metió el gol</w:t>
            </w:r>
          </w:p>
        </w:tc>
        <w:tc>
          <w:tcPr>
            <w:tcW w:w="2847" w:type="dxa"/>
          </w:tcPr>
          <w:p w:rsidR="00BF416B" w:rsidRPr="00A065DB" w:rsidRDefault="007B57F6" w:rsidP="006C3AD9">
            <w:pPr>
              <w:jc w:val="both"/>
              <w:rPr>
                <w:sz w:val="20"/>
              </w:rPr>
            </w:pPr>
            <w:r>
              <w:rPr>
                <w:sz w:val="20"/>
              </w:rPr>
              <w:t>Entre 0 y 130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descripción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Descripción del gol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Obligatorio</w:t>
            </w:r>
          </w:p>
        </w:tc>
      </w:tr>
      <w:tr w:rsidR="00BF416B" w:rsidRPr="00A065DB" w:rsidTr="002C4830">
        <w:trPr>
          <w:cantSplit/>
          <w:jc w:val="center"/>
        </w:trPr>
        <w:tc>
          <w:tcPr>
            <w:tcW w:w="669" w:type="dxa"/>
            <w:vMerge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  <w:tc>
          <w:tcPr>
            <w:tcW w:w="1603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id_jugador</w:t>
            </w:r>
          </w:p>
        </w:tc>
        <w:tc>
          <w:tcPr>
            <w:tcW w:w="3655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  <w:r w:rsidRPr="00A065DB">
              <w:rPr>
                <w:sz w:val="20"/>
              </w:rPr>
              <w:t>Número que identifica al jugador goleador</w:t>
            </w:r>
          </w:p>
        </w:tc>
        <w:tc>
          <w:tcPr>
            <w:tcW w:w="2847" w:type="dxa"/>
          </w:tcPr>
          <w:p w:rsidR="00BF416B" w:rsidRPr="00A065DB" w:rsidRDefault="00BF416B" w:rsidP="006C3AD9">
            <w:pPr>
              <w:jc w:val="both"/>
              <w:rPr>
                <w:sz w:val="20"/>
              </w:rPr>
            </w:pPr>
          </w:p>
        </w:tc>
      </w:tr>
    </w:tbl>
    <w:p w:rsidR="00BF416B" w:rsidRPr="00A065DB" w:rsidRDefault="00BF416B" w:rsidP="00680CF5">
      <w:pPr>
        <w:pStyle w:val="Ttulo1"/>
        <w:spacing w:before="0"/>
        <w:ind w:left="357"/>
        <w:rPr>
          <w:rFonts w:ascii="Courier New" w:hAnsi="Courier New" w:cs="Courier New"/>
          <w:b w:val="0"/>
          <w:u w:val="single"/>
        </w:rPr>
      </w:pPr>
      <w:r w:rsidRPr="00A065DB">
        <w:rPr>
          <w:rFonts w:ascii="Courier New" w:hAnsi="Courier New" w:cs="Courier New"/>
          <w:b w:val="0"/>
          <w:u w:val="single"/>
        </w:rPr>
        <w:lastRenderedPageBreak/>
        <w:t>Equipos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ID_EQU NOMBRE                ESTADIO                  AFORO </w:t>
      </w:r>
      <w:r w:rsidRPr="00A065DB">
        <w:rPr>
          <w:rFonts w:ascii="Courier New" w:hAnsi="Courier New" w:cs="Courier New"/>
          <w:color w:val="000000"/>
          <w:sz w:val="12"/>
          <w:szCs w:val="12"/>
        </w:rPr>
        <w:t>ANO_FUNDACION</w:t>
      </w: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CIUDAD                        </w:t>
      </w:r>
    </w:p>
    <w:p w:rsidR="00BF416B" w:rsidRPr="00A065DB" w:rsidRDefault="00BF416B" w:rsidP="00BF416B">
      <w:pPr>
        <w:pStyle w:val="Textoindependiente"/>
        <w:ind w:left="360"/>
        <w:rPr>
          <w:rFonts w:ascii="Courier New" w:hAnsi="Courier New" w:cs="Courier New"/>
          <w:sz w:val="16"/>
          <w:szCs w:val="16"/>
        </w:rPr>
      </w:pPr>
      <w:r w:rsidRPr="00A065DB">
        <w:rPr>
          <w:rFonts w:ascii="Courier New" w:hAnsi="Courier New" w:cs="Courier New"/>
          <w:sz w:val="16"/>
          <w:szCs w:val="16"/>
        </w:rPr>
        <w:t>------ --------------------- ------------------------ ----- ------------------------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1 Retortillo            Los pinares               1200      1960  Retortillo                           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2 Villa F.C.            San Isidro                3500      1970  Villa                        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3 Athletic Formeñosa    La Huerta                  350      1963  Formeñosa                     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4 Valdeajos             Municipal de valdeajos    2100      1962  Valdeajos                     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</w:p>
    <w:p w:rsidR="00BF416B" w:rsidRPr="00A065DB" w:rsidRDefault="00BF416B" w:rsidP="00BF416B">
      <w:pPr>
        <w:pStyle w:val="Ttulo2"/>
        <w:ind w:firstLine="360"/>
        <w:rPr>
          <w:rFonts w:ascii="Courier New" w:hAnsi="Courier New" w:cs="Courier New"/>
          <w:b w:val="0"/>
          <w:i w:val="0"/>
          <w:sz w:val="24"/>
          <w:szCs w:val="24"/>
          <w:u w:val="single"/>
        </w:rPr>
      </w:pPr>
      <w:r w:rsidRPr="00A065DB">
        <w:rPr>
          <w:rFonts w:ascii="Courier New" w:hAnsi="Courier New" w:cs="Courier New"/>
          <w:b w:val="0"/>
          <w:i w:val="0"/>
          <w:sz w:val="24"/>
          <w:szCs w:val="24"/>
          <w:u w:val="single"/>
        </w:rPr>
        <w:t>Jugadores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>ID_JUGADOR NOMBRE                                   FECHA_NAC          ID_EQUIPO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>---------- ---------------------------------------- ------------------ ---------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1 Alberto                   </w:t>
      </w:r>
      <w:r w:rsidR="00FE672C">
        <w:rPr>
          <w:rFonts w:ascii="Courier New" w:hAnsi="Courier New" w:cs="Courier New"/>
          <w:color w:val="000000"/>
          <w:sz w:val="16"/>
          <w:szCs w:val="16"/>
        </w:rPr>
        <w:t xml:space="preserve">               12/03/198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5         1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2 Diego             </w:t>
      </w:r>
      <w:r w:rsidR="00FE672C">
        <w:rPr>
          <w:rFonts w:ascii="Courier New" w:hAnsi="Courier New" w:cs="Courier New"/>
          <w:color w:val="000000"/>
          <w:sz w:val="16"/>
          <w:szCs w:val="16"/>
        </w:rPr>
        <w:t xml:space="preserve">                       13/04/1990</w:t>
      </w: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3 José                                     02/02/19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1         1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4 Díez Crespo                              01/05/19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8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7         1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5 Avellaneda                               25/02/19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0         1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6 Julianillo                               30/05/19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6         1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7 Redondela                                18/11/19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3         1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8 Casero                                   03/12/19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4         1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9 Quirós                                   17/11/19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5         1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10 Fonseca                                  18/03/19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1         1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11 Lucín                                    12/07/19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3         1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12 Pacheco                                  12/11/19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5         2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13 Pablillo                                 02/01/19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8         2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14 Sandrelli                                08/07/19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9         2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15 Caramiñán                                12/03/19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5         2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16 Sondíez                                  31/01/</w:t>
      </w:r>
      <w:r w:rsidR="00FE672C">
        <w:rPr>
          <w:rFonts w:ascii="Courier New" w:hAnsi="Courier New" w:cs="Courier New"/>
          <w:color w:val="000000"/>
          <w:sz w:val="16"/>
          <w:szCs w:val="16"/>
        </w:rPr>
        <w:t>2000</w:t>
      </w: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17 Carrasco                                 19/09/19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6         2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18 Rodríguez                                07/06/19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5         2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19 Mercena                                  28/11/19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6         2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20 Frasco                                   12/07/19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7         2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21 Carmona                                  31/05/</w:t>
      </w:r>
      <w:r w:rsidR="00FE672C">
        <w:rPr>
          <w:rFonts w:ascii="Courier New" w:hAnsi="Courier New" w:cs="Courier New"/>
          <w:color w:val="000000"/>
          <w:sz w:val="16"/>
          <w:szCs w:val="16"/>
        </w:rPr>
        <w:t>2000</w:t>
      </w: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22 Velazquez                                02/12/19</w:t>
      </w:r>
      <w:r w:rsidR="00FE672C">
        <w:rPr>
          <w:rFonts w:ascii="Courier New" w:hAnsi="Courier New" w:cs="Courier New"/>
          <w:color w:val="000000"/>
          <w:sz w:val="16"/>
          <w:szCs w:val="16"/>
        </w:rPr>
        <w:t>9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3         2</w:t>
      </w:r>
    </w:p>
    <w:p w:rsidR="00BF416B" w:rsidRPr="00A065DB" w:rsidRDefault="00BF416B" w:rsidP="00BF416B"/>
    <w:p w:rsidR="00BF416B" w:rsidRPr="00A065DB" w:rsidRDefault="00BF416B" w:rsidP="00BF416B">
      <w:pPr>
        <w:pStyle w:val="Ttulo2"/>
        <w:ind w:left="360"/>
        <w:rPr>
          <w:rFonts w:ascii="Courier New" w:hAnsi="Courier New" w:cs="Courier New"/>
          <w:b w:val="0"/>
          <w:i w:val="0"/>
          <w:sz w:val="24"/>
          <w:szCs w:val="24"/>
          <w:u w:val="single"/>
        </w:rPr>
      </w:pPr>
      <w:r w:rsidRPr="00A065DB">
        <w:rPr>
          <w:rFonts w:ascii="Courier New" w:hAnsi="Courier New" w:cs="Courier New"/>
          <w:b w:val="0"/>
          <w:i w:val="0"/>
          <w:sz w:val="24"/>
          <w:szCs w:val="24"/>
          <w:u w:val="single"/>
        </w:rPr>
        <w:t>Partidos</w:t>
      </w:r>
    </w:p>
    <w:p w:rsidR="00BF416B" w:rsidRPr="00A065DB" w:rsidRDefault="00BF416B" w:rsidP="00BF416B">
      <w:pPr>
        <w:ind w:left="360"/>
      </w:pP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4"/>
          <w:szCs w:val="14"/>
        </w:rPr>
      </w:pPr>
      <w:r w:rsidRPr="00A065DB">
        <w:rPr>
          <w:rFonts w:ascii="Courier New" w:hAnsi="Courier New" w:cs="Courier New"/>
          <w:color w:val="000000"/>
          <w:sz w:val="14"/>
          <w:szCs w:val="14"/>
        </w:rPr>
        <w:t xml:space="preserve">ID_EQUIPO_CASA ID_EQUIPO_FUERA FECHA       GOLES_CASA GOLES_FUERA OBSERVACIONES                           </w:t>
      </w:r>
    </w:p>
    <w:p w:rsidR="00BF416B" w:rsidRPr="00A065DB" w:rsidRDefault="00BF416B" w:rsidP="00BF416B">
      <w:pPr>
        <w:pStyle w:val="Textoindependiente"/>
        <w:ind w:left="360"/>
        <w:rPr>
          <w:rFonts w:ascii="Courier New" w:hAnsi="Courier New" w:cs="Courier New"/>
          <w:sz w:val="14"/>
          <w:szCs w:val="14"/>
        </w:rPr>
      </w:pPr>
      <w:r w:rsidRPr="00A065DB">
        <w:rPr>
          <w:rFonts w:ascii="Courier New" w:hAnsi="Courier New" w:cs="Courier New"/>
          <w:sz w:val="14"/>
          <w:szCs w:val="14"/>
        </w:rPr>
        <w:t>-------------- --------------- ----------- ---------- ----------- ------------------------------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  1              2 10/0</w:t>
      </w:r>
      <w:r w:rsidR="00FE672C">
        <w:rPr>
          <w:rFonts w:ascii="Courier New" w:hAnsi="Courier New" w:cs="Courier New"/>
          <w:color w:val="000000"/>
          <w:sz w:val="16"/>
          <w:szCs w:val="16"/>
        </w:rPr>
        <w:t>5</w:t>
      </w:r>
      <w:r w:rsidRPr="00A065DB">
        <w:rPr>
          <w:rFonts w:ascii="Courier New" w:hAnsi="Courier New" w:cs="Courier New"/>
          <w:color w:val="000000"/>
          <w:sz w:val="16"/>
          <w:szCs w:val="16"/>
        </w:rPr>
        <w:t>/20</w:t>
      </w:r>
      <w:r w:rsidR="00FE672C">
        <w:rPr>
          <w:rFonts w:ascii="Courier New" w:hAnsi="Courier New" w:cs="Courier New"/>
          <w:color w:val="000000"/>
          <w:sz w:val="16"/>
          <w:szCs w:val="16"/>
        </w:rPr>
        <w:t>18</w:t>
      </w:r>
      <w:r w:rsidRPr="00A065DB">
        <w:rPr>
          <w:rFonts w:ascii="Courier New" w:hAnsi="Courier New" w:cs="Courier New"/>
          <w:color w:val="000000"/>
          <w:sz w:val="16"/>
          <w:szCs w:val="16"/>
        </w:rPr>
        <w:t xml:space="preserve">        1          2 Se aplazó al día siguiente              </w:t>
      </w:r>
    </w:p>
    <w:p w:rsidR="00BF416B" w:rsidRPr="00A065DB" w:rsidRDefault="00FE672C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1              3 17/05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>/20</w:t>
      </w:r>
      <w:r>
        <w:rPr>
          <w:rFonts w:ascii="Courier New" w:hAnsi="Courier New" w:cs="Courier New"/>
          <w:color w:val="000000"/>
          <w:sz w:val="16"/>
          <w:szCs w:val="16"/>
        </w:rPr>
        <w:t>18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 xml:space="preserve">        2          0                                         </w:t>
      </w:r>
    </w:p>
    <w:p w:rsidR="00BF416B" w:rsidRPr="00A065DB" w:rsidRDefault="00FE672C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2              4 17/05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>/20</w:t>
      </w:r>
      <w:r>
        <w:rPr>
          <w:rFonts w:ascii="Courier New" w:hAnsi="Courier New" w:cs="Courier New"/>
          <w:color w:val="000000"/>
          <w:sz w:val="16"/>
          <w:szCs w:val="16"/>
        </w:rPr>
        <w:t>18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 xml:space="preserve">        4          2                                         </w:t>
      </w:r>
    </w:p>
    <w:p w:rsidR="00BF416B" w:rsidRPr="00A065DB" w:rsidRDefault="00FE672C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3              2 25/05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>/20</w:t>
      </w:r>
      <w:r>
        <w:rPr>
          <w:rFonts w:ascii="Courier New" w:hAnsi="Courier New" w:cs="Courier New"/>
          <w:color w:val="000000"/>
          <w:sz w:val="16"/>
          <w:szCs w:val="16"/>
        </w:rPr>
        <w:t>18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 xml:space="preserve">        0          2                                         </w:t>
      </w:r>
    </w:p>
    <w:p w:rsidR="00BF416B" w:rsidRPr="00A065DB" w:rsidRDefault="00FE672C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3              4 10/05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>/20</w:t>
      </w:r>
      <w:r>
        <w:rPr>
          <w:rFonts w:ascii="Courier New" w:hAnsi="Courier New" w:cs="Courier New"/>
          <w:color w:val="000000"/>
          <w:sz w:val="16"/>
          <w:szCs w:val="16"/>
        </w:rPr>
        <w:t>18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 xml:space="preserve">        0          0                                         </w:t>
      </w:r>
    </w:p>
    <w:p w:rsidR="00BF416B" w:rsidRPr="00A065DB" w:rsidRDefault="00FE672C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4              1 25/05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>/20</w:t>
      </w:r>
      <w:r>
        <w:rPr>
          <w:rFonts w:ascii="Courier New" w:hAnsi="Courier New" w:cs="Courier New"/>
          <w:color w:val="000000"/>
          <w:sz w:val="16"/>
          <w:szCs w:val="16"/>
        </w:rPr>
        <w:t>18</w:t>
      </w:r>
      <w:r w:rsidR="00BF416B" w:rsidRPr="00A065DB">
        <w:rPr>
          <w:rFonts w:ascii="Courier New" w:hAnsi="Courier New" w:cs="Courier New"/>
          <w:color w:val="000000"/>
          <w:sz w:val="16"/>
          <w:szCs w:val="16"/>
        </w:rPr>
        <w:t xml:space="preserve">        2          2                                         </w:t>
      </w:r>
    </w:p>
    <w:p w:rsidR="00BF416B" w:rsidRPr="00A065DB" w:rsidRDefault="00BF416B" w:rsidP="00BF416B">
      <w:pPr>
        <w:ind w:left="360"/>
      </w:pPr>
    </w:p>
    <w:p w:rsidR="00BF416B" w:rsidRPr="00A065DB" w:rsidRDefault="00BF416B" w:rsidP="00BF416B">
      <w:pPr>
        <w:pStyle w:val="Ttulo2"/>
        <w:ind w:left="360"/>
        <w:rPr>
          <w:rFonts w:ascii="Courier New" w:hAnsi="Courier New" w:cs="Courier New"/>
          <w:b w:val="0"/>
          <w:i w:val="0"/>
          <w:sz w:val="24"/>
          <w:szCs w:val="24"/>
          <w:u w:val="single"/>
        </w:rPr>
      </w:pPr>
      <w:r w:rsidRPr="00A065DB">
        <w:rPr>
          <w:rFonts w:ascii="Courier New" w:hAnsi="Courier New" w:cs="Courier New"/>
          <w:b w:val="0"/>
          <w:i w:val="0"/>
          <w:sz w:val="24"/>
          <w:szCs w:val="24"/>
          <w:u w:val="single"/>
        </w:rPr>
        <w:t>Goles</w:t>
      </w:r>
    </w:p>
    <w:p w:rsidR="00BF416B" w:rsidRPr="00A065DB" w:rsidRDefault="00BF416B" w:rsidP="00BF416B">
      <w:pPr>
        <w:ind w:left="360"/>
        <w:rPr>
          <w:u w:val="single"/>
        </w:rPr>
      </w:pP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>ID_EQUIPO_CASA ID_EQUIPO_FUERA MINUTO DESCRIPCION                   ID_JUGADOR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>-------------- --------------- ------ ----------------------------- ----------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1               2      9 Golazo de cabeza     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1               2     60 Carambola                     16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1               2     87 Zurdazo impresionantes        12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1               3     28 De penalti           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1               3     57 De falta                      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2               4     17 Gran combinación              12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2               4     21 De falta                      12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2               4     75 Desde el medio campo          34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2               4     78 Centro chut                   35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2               4     82 De penalti                    14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2               4     89 De penalti                    12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4               1     67 En propia puerta              34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4               1     68 Regate impresionante y marca  36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3               2     27 De falta                      12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4               1     83 </w:t>
      </w:r>
      <w:r w:rsidRPr="00A065DB">
        <w:rPr>
          <w:rFonts w:ascii="Courier New" w:hAnsi="Courier New" w:cs="Courier New"/>
          <w:color w:val="000000"/>
          <w:sz w:val="12"/>
          <w:szCs w:val="12"/>
        </w:rPr>
        <w:t xml:space="preserve">Cabezazo desde el borde del area </w:t>
      </w:r>
      <w:r w:rsidRPr="00A065DB">
        <w:rPr>
          <w:rFonts w:ascii="Courier New" w:hAnsi="Courier New" w:cs="Courier New"/>
          <w:color w:val="000000"/>
          <w:sz w:val="17"/>
          <w:szCs w:val="17"/>
        </w:rPr>
        <w:t>pequeña1</w:t>
      </w:r>
    </w:p>
    <w:p w:rsidR="00BF416B" w:rsidRPr="00A065DB" w:rsidRDefault="00BF416B" w:rsidP="00BF416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4               1     88 De penalti                    1</w:t>
      </w:r>
    </w:p>
    <w:p w:rsidR="0061008F" w:rsidRPr="002C4830" w:rsidRDefault="00BF416B" w:rsidP="002C483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17"/>
          <w:szCs w:val="17"/>
        </w:rPr>
      </w:pPr>
      <w:r w:rsidRPr="00A065DB">
        <w:rPr>
          <w:rFonts w:ascii="Courier New" w:hAnsi="Courier New" w:cs="Courier New"/>
          <w:color w:val="000000"/>
          <w:sz w:val="17"/>
          <w:szCs w:val="17"/>
        </w:rPr>
        <w:t xml:space="preserve">             3               2     78 De cabeza                     16</w:t>
      </w:r>
    </w:p>
    <w:sectPr w:rsidR="0061008F" w:rsidRPr="002C4830" w:rsidSect="0038223D">
      <w:headerReference w:type="even" r:id="rId8"/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5AA" w:rsidRDefault="00DE75AA">
      <w:r>
        <w:separator/>
      </w:r>
    </w:p>
  </w:endnote>
  <w:endnote w:type="continuationSeparator" w:id="0">
    <w:p w:rsidR="00DE75AA" w:rsidRDefault="00DE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E19" w:rsidRPr="00483CD3" w:rsidRDefault="00D45E19" w:rsidP="00483CD3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5AA" w:rsidRDefault="00DE75AA">
      <w:r>
        <w:separator/>
      </w:r>
    </w:p>
  </w:footnote>
  <w:footnote w:type="continuationSeparator" w:id="0">
    <w:p w:rsidR="00DE75AA" w:rsidRDefault="00DE7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E19" w:rsidRDefault="00D45E19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5E19" w:rsidRDefault="00D45E19" w:rsidP="00483C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E19" w:rsidRDefault="00D45E19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C483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45E19" w:rsidRDefault="00D45E19" w:rsidP="00483CD3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3C6C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C4271C4"/>
    <w:lvl w:ilvl="0">
      <w:numFmt w:val="bullet"/>
      <w:lvlText w:val="*"/>
      <w:lvlJc w:val="left"/>
    </w:lvl>
  </w:abstractNum>
  <w:abstractNum w:abstractNumId="2">
    <w:nsid w:val="02593609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7D11718"/>
    <w:multiLevelType w:val="hybridMultilevel"/>
    <w:tmpl w:val="530EB020"/>
    <w:lvl w:ilvl="0" w:tplc="68A27B70">
      <w:start w:val="38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D3B72"/>
    <w:multiLevelType w:val="multilevel"/>
    <w:tmpl w:val="9D80B226"/>
    <w:lvl w:ilvl="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9E2D7E"/>
    <w:multiLevelType w:val="multilevel"/>
    <w:tmpl w:val="E8384B24"/>
    <w:lvl w:ilvl="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650C44"/>
    <w:multiLevelType w:val="multilevel"/>
    <w:tmpl w:val="C934734E"/>
    <w:lvl w:ilvl="0">
      <w:start w:val="14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4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0DD13288"/>
    <w:multiLevelType w:val="hybridMultilevel"/>
    <w:tmpl w:val="6396EBF6"/>
    <w:lvl w:ilvl="0" w:tplc="AB9C1A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7D3A42"/>
    <w:multiLevelType w:val="hybridMultilevel"/>
    <w:tmpl w:val="54A46DFA"/>
    <w:lvl w:ilvl="0" w:tplc="E954E79E">
      <w:start w:val="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 w:tplc="593CBD6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7AFA445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5A2217"/>
    <w:multiLevelType w:val="multilevel"/>
    <w:tmpl w:val="68586D98"/>
    <w:lvl w:ilvl="0">
      <w:start w:val="2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2B691D4A"/>
    <w:multiLevelType w:val="hybridMultilevel"/>
    <w:tmpl w:val="BE9010F6"/>
    <w:lvl w:ilvl="0" w:tplc="9DEAA5B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457D01"/>
    <w:multiLevelType w:val="hybridMultilevel"/>
    <w:tmpl w:val="EBC2F8D4"/>
    <w:lvl w:ilvl="0" w:tplc="D1344766">
      <w:start w:val="4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543C9"/>
    <w:multiLevelType w:val="hybridMultilevel"/>
    <w:tmpl w:val="E140112C"/>
    <w:lvl w:ilvl="0" w:tplc="049E62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86D24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394512"/>
    <w:multiLevelType w:val="hybridMultilevel"/>
    <w:tmpl w:val="C5B435A4"/>
    <w:lvl w:ilvl="0" w:tplc="3F9E189C">
      <w:start w:val="1"/>
      <w:numFmt w:val="decimal"/>
      <w:lvlText w:val="%1."/>
      <w:lvlJc w:val="left"/>
      <w:pPr>
        <w:tabs>
          <w:tab w:val="num" w:pos="0"/>
        </w:tabs>
        <w:ind w:left="0" w:hanging="340"/>
      </w:pPr>
      <w:rPr>
        <w:sz w:val="24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5F285D"/>
    <w:multiLevelType w:val="hybridMultilevel"/>
    <w:tmpl w:val="6A2C7834"/>
    <w:lvl w:ilvl="0" w:tplc="FCCA7EFC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526BBD"/>
    <w:multiLevelType w:val="hybridMultilevel"/>
    <w:tmpl w:val="FF02AFC2"/>
    <w:lvl w:ilvl="0" w:tplc="683C394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6C040B"/>
    <w:multiLevelType w:val="hybridMultilevel"/>
    <w:tmpl w:val="A0487E50"/>
    <w:lvl w:ilvl="0" w:tplc="4BA682A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DE349DB"/>
    <w:multiLevelType w:val="multilevel"/>
    <w:tmpl w:val="6A0E0B16"/>
    <w:lvl w:ilvl="0">
      <w:start w:val="1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58766AB9"/>
    <w:multiLevelType w:val="hybridMultilevel"/>
    <w:tmpl w:val="9D80B226"/>
    <w:lvl w:ilvl="0" w:tplc="BFE0A5F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B23021"/>
    <w:multiLevelType w:val="hybridMultilevel"/>
    <w:tmpl w:val="4886D0D0"/>
    <w:lvl w:ilvl="0" w:tplc="F0F4746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C57993"/>
    <w:multiLevelType w:val="hybridMultilevel"/>
    <w:tmpl w:val="AB94C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3C596A"/>
    <w:multiLevelType w:val="hybridMultilevel"/>
    <w:tmpl w:val="E8384B24"/>
    <w:lvl w:ilvl="0" w:tplc="403E0BE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4851C3"/>
    <w:multiLevelType w:val="multilevel"/>
    <w:tmpl w:val="FF02AFC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DD3A6F"/>
    <w:multiLevelType w:val="hybridMultilevel"/>
    <w:tmpl w:val="FA063E8E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>
    <w:nsid w:val="78B640AC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0C2660"/>
    <w:multiLevelType w:val="hybridMultilevel"/>
    <w:tmpl w:val="19563E64"/>
    <w:lvl w:ilvl="0" w:tplc="8536F6A0">
      <w:start w:val="1"/>
      <w:numFmt w:val="decimal"/>
      <w:lvlText w:val="%1."/>
      <w:lvlJc w:val="left"/>
      <w:pPr>
        <w:ind w:left="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40" w:hanging="360"/>
      </w:pPr>
    </w:lvl>
    <w:lvl w:ilvl="2" w:tplc="0C0A001B" w:tentative="1">
      <w:start w:val="1"/>
      <w:numFmt w:val="lowerRoman"/>
      <w:lvlText w:val="%3."/>
      <w:lvlJc w:val="right"/>
      <w:pPr>
        <w:ind w:left="1460" w:hanging="180"/>
      </w:pPr>
    </w:lvl>
    <w:lvl w:ilvl="3" w:tplc="0C0A000F" w:tentative="1">
      <w:start w:val="1"/>
      <w:numFmt w:val="decimal"/>
      <w:lvlText w:val="%4."/>
      <w:lvlJc w:val="left"/>
      <w:pPr>
        <w:ind w:left="2180" w:hanging="360"/>
      </w:pPr>
    </w:lvl>
    <w:lvl w:ilvl="4" w:tplc="0C0A0019" w:tentative="1">
      <w:start w:val="1"/>
      <w:numFmt w:val="lowerLetter"/>
      <w:lvlText w:val="%5."/>
      <w:lvlJc w:val="left"/>
      <w:pPr>
        <w:ind w:left="2900" w:hanging="360"/>
      </w:pPr>
    </w:lvl>
    <w:lvl w:ilvl="5" w:tplc="0C0A001B" w:tentative="1">
      <w:start w:val="1"/>
      <w:numFmt w:val="lowerRoman"/>
      <w:lvlText w:val="%6."/>
      <w:lvlJc w:val="right"/>
      <w:pPr>
        <w:ind w:left="3620" w:hanging="180"/>
      </w:pPr>
    </w:lvl>
    <w:lvl w:ilvl="6" w:tplc="0C0A000F" w:tentative="1">
      <w:start w:val="1"/>
      <w:numFmt w:val="decimal"/>
      <w:lvlText w:val="%7."/>
      <w:lvlJc w:val="left"/>
      <w:pPr>
        <w:ind w:left="4340" w:hanging="360"/>
      </w:pPr>
    </w:lvl>
    <w:lvl w:ilvl="7" w:tplc="0C0A0019" w:tentative="1">
      <w:start w:val="1"/>
      <w:numFmt w:val="lowerLetter"/>
      <w:lvlText w:val="%8."/>
      <w:lvlJc w:val="left"/>
      <w:pPr>
        <w:ind w:left="5060" w:hanging="360"/>
      </w:pPr>
    </w:lvl>
    <w:lvl w:ilvl="8" w:tplc="0C0A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27">
    <w:nsid w:val="79E05818"/>
    <w:multiLevelType w:val="hybridMultilevel"/>
    <w:tmpl w:val="D20CCD30"/>
    <w:lvl w:ilvl="0" w:tplc="22929CF6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25"/>
  </w:num>
  <w:num w:numId="5">
    <w:abstractNumId w:val="16"/>
  </w:num>
  <w:num w:numId="6">
    <w:abstractNumId w:val="23"/>
  </w:num>
  <w:num w:numId="7">
    <w:abstractNumId w:val="22"/>
  </w:num>
  <w:num w:numId="8">
    <w:abstractNumId w:val="0"/>
  </w:num>
  <w:num w:numId="9">
    <w:abstractNumId w:val="13"/>
  </w:num>
  <w:num w:numId="10">
    <w:abstractNumId w:val="5"/>
  </w:num>
  <w:num w:numId="11">
    <w:abstractNumId w:val="27"/>
  </w:num>
  <w:num w:numId="12">
    <w:abstractNumId w:val="4"/>
  </w:num>
  <w:num w:numId="13">
    <w:abstractNumId w:val="15"/>
  </w:num>
  <w:num w:numId="14">
    <w:abstractNumId w:val="9"/>
  </w:num>
  <w:num w:numId="15">
    <w:abstractNumId w:val="8"/>
  </w:num>
  <w:num w:numId="1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7"/>
  </w:num>
  <w:num w:numId="18">
    <w:abstractNumId w:val="18"/>
  </w:num>
  <w:num w:numId="19">
    <w:abstractNumId w:val="21"/>
  </w:num>
  <w:num w:numId="20">
    <w:abstractNumId w:val="24"/>
  </w:num>
  <w:num w:numId="21">
    <w:abstractNumId w:val="12"/>
  </w:num>
  <w:num w:numId="22">
    <w:abstractNumId w:val="10"/>
  </w:num>
  <w:num w:numId="23">
    <w:abstractNumId w:val="3"/>
  </w:num>
  <w:num w:numId="24">
    <w:abstractNumId w:val="7"/>
  </w:num>
  <w:num w:numId="25">
    <w:abstractNumId w:val="6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24B"/>
    <w:rsid w:val="00006864"/>
    <w:rsid w:val="00006D7C"/>
    <w:rsid w:val="00016743"/>
    <w:rsid w:val="00017C26"/>
    <w:rsid w:val="00035409"/>
    <w:rsid w:val="00037E66"/>
    <w:rsid w:val="000415CF"/>
    <w:rsid w:val="000421F7"/>
    <w:rsid w:val="00043ECD"/>
    <w:rsid w:val="00044A79"/>
    <w:rsid w:val="00056C13"/>
    <w:rsid w:val="000804DD"/>
    <w:rsid w:val="00080698"/>
    <w:rsid w:val="00083DEE"/>
    <w:rsid w:val="0008737E"/>
    <w:rsid w:val="00090AF4"/>
    <w:rsid w:val="00090C27"/>
    <w:rsid w:val="00092AA9"/>
    <w:rsid w:val="00092CCD"/>
    <w:rsid w:val="000973C5"/>
    <w:rsid w:val="000A2FD1"/>
    <w:rsid w:val="000A3241"/>
    <w:rsid w:val="000A7970"/>
    <w:rsid w:val="000A7CEA"/>
    <w:rsid w:val="000B3285"/>
    <w:rsid w:val="000C0B67"/>
    <w:rsid w:val="000C279A"/>
    <w:rsid w:val="000D33BD"/>
    <w:rsid w:val="000E1FA8"/>
    <w:rsid w:val="000E4E42"/>
    <w:rsid w:val="000E6560"/>
    <w:rsid w:val="000E76AB"/>
    <w:rsid w:val="000F08D6"/>
    <w:rsid w:val="00103CA5"/>
    <w:rsid w:val="00104FC7"/>
    <w:rsid w:val="001060E4"/>
    <w:rsid w:val="00110D8F"/>
    <w:rsid w:val="00111625"/>
    <w:rsid w:val="00113998"/>
    <w:rsid w:val="001242ED"/>
    <w:rsid w:val="0012491F"/>
    <w:rsid w:val="00145068"/>
    <w:rsid w:val="00151A21"/>
    <w:rsid w:val="00152E7F"/>
    <w:rsid w:val="001664CF"/>
    <w:rsid w:val="00172053"/>
    <w:rsid w:val="00177BD2"/>
    <w:rsid w:val="00184C92"/>
    <w:rsid w:val="00191F8E"/>
    <w:rsid w:val="001921EF"/>
    <w:rsid w:val="00192A76"/>
    <w:rsid w:val="001957A8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1941"/>
    <w:rsid w:val="001D7E27"/>
    <w:rsid w:val="001E0C81"/>
    <w:rsid w:val="001E14AF"/>
    <w:rsid w:val="001E59DF"/>
    <w:rsid w:val="001E6E5D"/>
    <w:rsid w:val="001F0587"/>
    <w:rsid w:val="001F219C"/>
    <w:rsid w:val="001F409C"/>
    <w:rsid w:val="001F7576"/>
    <w:rsid w:val="001F79A0"/>
    <w:rsid w:val="00207A90"/>
    <w:rsid w:val="00216909"/>
    <w:rsid w:val="00217DA5"/>
    <w:rsid w:val="00222616"/>
    <w:rsid w:val="00224E37"/>
    <w:rsid w:val="00226E16"/>
    <w:rsid w:val="0022727E"/>
    <w:rsid w:val="00231357"/>
    <w:rsid w:val="00232CFA"/>
    <w:rsid w:val="002361CD"/>
    <w:rsid w:val="00236624"/>
    <w:rsid w:val="0023753A"/>
    <w:rsid w:val="002535C6"/>
    <w:rsid w:val="00254C02"/>
    <w:rsid w:val="00263793"/>
    <w:rsid w:val="002779B0"/>
    <w:rsid w:val="00282052"/>
    <w:rsid w:val="00286F8F"/>
    <w:rsid w:val="002907F1"/>
    <w:rsid w:val="002957D3"/>
    <w:rsid w:val="0029697A"/>
    <w:rsid w:val="00296D6E"/>
    <w:rsid w:val="0029718A"/>
    <w:rsid w:val="002A4682"/>
    <w:rsid w:val="002A789C"/>
    <w:rsid w:val="002B1C7B"/>
    <w:rsid w:val="002B20B7"/>
    <w:rsid w:val="002B3ACD"/>
    <w:rsid w:val="002B3C57"/>
    <w:rsid w:val="002B412B"/>
    <w:rsid w:val="002C4830"/>
    <w:rsid w:val="002C7C32"/>
    <w:rsid w:val="002D07DA"/>
    <w:rsid w:val="002D4AE6"/>
    <w:rsid w:val="002E06CE"/>
    <w:rsid w:val="002E0771"/>
    <w:rsid w:val="002E670C"/>
    <w:rsid w:val="002E6918"/>
    <w:rsid w:val="002F3ACF"/>
    <w:rsid w:val="003013D1"/>
    <w:rsid w:val="0030346C"/>
    <w:rsid w:val="00311979"/>
    <w:rsid w:val="0031216F"/>
    <w:rsid w:val="00317AAF"/>
    <w:rsid w:val="003238DD"/>
    <w:rsid w:val="00326CC7"/>
    <w:rsid w:val="003300E7"/>
    <w:rsid w:val="0033382C"/>
    <w:rsid w:val="00341895"/>
    <w:rsid w:val="00345D82"/>
    <w:rsid w:val="00347DBA"/>
    <w:rsid w:val="00351491"/>
    <w:rsid w:val="00373544"/>
    <w:rsid w:val="003777BE"/>
    <w:rsid w:val="003802C6"/>
    <w:rsid w:val="00380E8D"/>
    <w:rsid w:val="0038223D"/>
    <w:rsid w:val="00384095"/>
    <w:rsid w:val="00391998"/>
    <w:rsid w:val="003A2C7A"/>
    <w:rsid w:val="003A391C"/>
    <w:rsid w:val="003A3C9F"/>
    <w:rsid w:val="003A4CC3"/>
    <w:rsid w:val="003A7CEB"/>
    <w:rsid w:val="003A7DEF"/>
    <w:rsid w:val="003B0B83"/>
    <w:rsid w:val="003B335D"/>
    <w:rsid w:val="003B35DD"/>
    <w:rsid w:val="003C299F"/>
    <w:rsid w:val="003C72AC"/>
    <w:rsid w:val="003C7698"/>
    <w:rsid w:val="003D5B63"/>
    <w:rsid w:val="003F205B"/>
    <w:rsid w:val="003F50DA"/>
    <w:rsid w:val="003F6810"/>
    <w:rsid w:val="00400CE7"/>
    <w:rsid w:val="00406F24"/>
    <w:rsid w:val="004070D7"/>
    <w:rsid w:val="0042718F"/>
    <w:rsid w:val="00442590"/>
    <w:rsid w:val="00442748"/>
    <w:rsid w:val="004447B4"/>
    <w:rsid w:val="0044482E"/>
    <w:rsid w:val="0044532E"/>
    <w:rsid w:val="004468C8"/>
    <w:rsid w:val="00451916"/>
    <w:rsid w:val="004519D3"/>
    <w:rsid w:val="00452D37"/>
    <w:rsid w:val="0045798D"/>
    <w:rsid w:val="00462469"/>
    <w:rsid w:val="004637FF"/>
    <w:rsid w:val="0047540D"/>
    <w:rsid w:val="0048203C"/>
    <w:rsid w:val="004828A4"/>
    <w:rsid w:val="00482A24"/>
    <w:rsid w:val="00483CD3"/>
    <w:rsid w:val="0049387C"/>
    <w:rsid w:val="00493946"/>
    <w:rsid w:val="004A60FF"/>
    <w:rsid w:val="004A6931"/>
    <w:rsid w:val="004B1E71"/>
    <w:rsid w:val="004B246A"/>
    <w:rsid w:val="004B3626"/>
    <w:rsid w:val="004B66F3"/>
    <w:rsid w:val="004C2685"/>
    <w:rsid w:val="004C3718"/>
    <w:rsid w:val="004C53ED"/>
    <w:rsid w:val="004C59E2"/>
    <w:rsid w:val="004C6FAC"/>
    <w:rsid w:val="004C7012"/>
    <w:rsid w:val="004D0C1B"/>
    <w:rsid w:val="004D4207"/>
    <w:rsid w:val="004D5CAA"/>
    <w:rsid w:val="004E184F"/>
    <w:rsid w:val="004E1D71"/>
    <w:rsid w:val="004E43F9"/>
    <w:rsid w:val="004F4B6F"/>
    <w:rsid w:val="004F4B86"/>
    <w:rsid w:val="004F53A9"/>
    <w:rsid w:val="00510D59"/>
    <w:rsid w:val="0051146E"/>
    <w:rsid w:val="00512114"/>
    <w:rsid w:val="005159DC"/>
    <w:rsid w:val="00530937"/>
    <w:rsid w:val="00532736"/>
    <w:rsid w:val="005330C9"/>
    <w:rsid w:val="005402AD"/>
    <w:rsid w:val="0054457D"/>
    <w:rsid w:val="00545C8B"/>
    <w:rsid w:val="005479BE"/>
    <w:rsid w:val="00547D70"/>
    <w:rsid w:val="00553BEC"/>
    <w:rsid w:val="00557C2A"/>
    <w:rsid w:val="0056198A"/>
    <w:rsid w:val="00567246"/>
    <w:rsid w:val="00567451"/>
    <w:rsid w:val="00567980"/>
    <w:rsid w:val="00586CCE"/>
    <w:rsid w:val="00591AFF"/>
    <w:rsid w:val="005A319C"/>
    <w:rsid w:val="005B0A28"/>
    <w:rsid w:val="005B4010"/>
    <w:rsid w:val="005C09D3"/>
    <w:rsid w:val="005C0D5E"/>
    <w:rsid w:val="005C6F00"/>
    <w:rsid w:val="005D1FE3"/>
    <w:rsid w:val="005D396C"/>
    <w:rsid w:val="005E2342"/>
    <w:rsid w:val="005E2EF3"/>
    <w:rsid w:val="005E533B"/>
    <w:rsid w:val="005F347D"/>
    <w:rsid w:val="005F7597"/>
    <w:rsid w:val="0060250F"/>
    <w:rsid w:val="00602C00"/>
    <w:rsid w:val="0061008F"/>
    <w:rsid w:val="006141E5"/>
    <w:rsid w:val="00616721"/>
    <w:rsid w:val="00622433"/>
    <w:rsid w:val="00625DD4"/>
    <w:rsid w:val="00626852"/>
    <w:rsid w:val="006318AD"/>
    <w:rsid w:val="00650B4E"/>
    <w:rsid w:val="00652652"/>
    <w:rsid w:val="00655056"/>
    <w:rsid w:val="006617C2"/>
    <w:rsid w:val="00665D43"/>
    <w:rsid w:val="00666BE7"/>
    <w:rsid w:val="006671FC"/>
    <w:rsid w:val="00672A78"/>
    <w:rsid w:val="00673D81"/>
    <w:rsid w:val="00674671"/>
    <w:rsid w:val="0067497C"/>
    <w:rsid w:val="00676EA6"/>
    <w:rsid w:val="006807B0"/>
    <w:rsid w:val="00680CF5"/>
    <w:rsid w:val="00683CEE"/>
    <w:rsid w:val="00683F07"/>
    <w:rsid w:val="00691B34"/>
    <w:rsid w:val="006928A9"/>
    <w:rsid w:val="006A0655"/>
    <w:rsid w:val="006B5C95"/>
    <w:rsid w:val="006C3AD9"/>
    <w:rsid w:val="006C73F0"/>
    <w:rsid w:val="006D2377"/>
    <w:rsid w:val="006D2820"/>
    <w:rsid w:val="006D3EC7"/>
    <w:rsid w:val="006D6A6F"/>
    <w:rsid w:val="006F0314"/>
    <w:rsid w:val="006F34D3"/>
    <w:rsid w:val="006F3D5E"/>
    <w:rsid w:val="006F49C1"/>
    <w:rsid w:val="006F68BF"/>
    <w:rsid w:val="00711C23"/>
    <w:rsid w:val="0071476D"/>
    <w:rsid w:val="00723E69"/>
    <w:rsid w:val="00724F1C"/>
    <w:rsid w:val="00725400"/>
    <w:rsid w:val="00730FEA"/>
    <w:rsid w:val="00736035"/>
    <w:rsid w:val="00737C54"/>
    <w:rsid w:val="00756FB8"/>
    <w:rsid w:val="00760AB2"/>
    <w:rsid w:val="00761B63"/>
    <w:rsid w:val="0076555C"/>
    <w:rsid w:val="00767D77"/>
    <w:rsid w:val="00770C27"/>
    <w:rsid w:val="00773114"/>
    <w:rsid w:val="00776A38"/>
    <w:rsid w:val="0078023B"/>
    <w:rsid w:val="00780FFD"/>
    <w:rsid w:val="007814E8"/>
    <w:rsid w:val="00784759"/>
    <w:rsid w:val="0079104C"/>
    <w:rsid w:val="00794656"/>
    <w:rsid w:val="0079612D"/>
    <w:rsid w:val="0079786B"/>
    <w:rsid w:val="007A0652"/>
    <w:rsid w:val="007A30B5"/>
    <w:rsid w:val="007A468B"/>
    <w:rsid w:val="007A47CE"/>
    <w:rsid w:val="007B1907"/>
    <w:rsid w:val="007B49DD"/>
    <w:rsid w:val="007B57F6"/>
    <w:rsid w:val="007B5CD3"/>
    <w:rsid w:val="007B78C9"/>
    <w:rsid w:val="007B7C6B"/>
    <w:rsid w:val="007D135B"/>
    <w:rsid w:val="007D755E"/>
    <w:rsid w:val="007E3A55"/>
    <w:rsid w:val="007F3C20"/>
    <w:rsid w:val="007F54AE"/>
    <w:rsid w:val="007F6ABC"/>
    <w:rsid w:val="00804D14"/>
    <w:rsid w:val="00815BE7"/>
    <w:rsid w:val="00823BB6"/>
    <w:rsid w:val="00824C0B"/>
    <w:rsid w:val="008310FB"/>
    <w:rsid w:val="008353F2"/>
    <w:rsid w:val="00840196"/>
    <w:rsid w:val="00842D0E"/>
    <w:rsid w:val="0084687D"/>
    <w:rsid w:val="00852F0B"/>
    <w:rsid w:val="00854364"/>
    <w:rsid w:val="008556F0"/>
    <w:rsid w:val="008658F9"/>
    <w:rsid w:val="0087077D"/>
    <w:rsid w:val="00883677"/>
    <w:rsid w:val="0088682F"/>
    <w:rsid w:val="00886BED"/>
    <w:rsid w:val="0089305D"/>
    <w:rsid w:val="0089351C"/>
    <w:rsid w:val="00893742"/>
    <w:rsid w:val="008941A4"/>
    <w:rsid w:val="00894669"/>
    <w:rsid w:val="008970FF"/>
    <w:rsid w:val="008A4001"/>
    <w:rsid w:val="008B1566"/>
    <w:rsid w:val="008B7EF5"/>
    <w:rsid w:val="008C033C"/>
    <w:rsid w:val="008C7216"/>
    <w:rsid w:val="008C739D"/>
    <w:rsid w:val="008C7515"/>
    <w:rsid w:val="008D2A2C"/>
    <w:rsid w:val="008D3F42"/>
    <w:rsid w:val="008D41D9"/>
    <w:rsid w:val="008E3752"/>
    <w:rsid w:val="00907945"/>
    <w:rsid w:val="009104B3"/>
    <w:rsid w:val="009121D5"/>
    <w:rsid w:val="009141CF"/>
    <w:rsid w:val="0091503F"/>
    <w:rsid w:val="009176A3"/>
    <w:rsid w:val="00920CAC"/>
    <w:rsid w:val="0092649C"/>
    <w:rsid w:val="0092772F"/>
    <w:rsid w:val="00927CA7"/>
    <w:rsid w:val="00931A3A"/>
    <w:rsid w:val="00933FFB"/>
    <w:rsid w:val="00936C50"/>
    <w:rsid w:val="00937839"/>
    <w:rsid w:val="0094123A"/>
    <w:rsid w:val="009418C8"/>
    <w:rsid w:val="00944880"/>
    <w:rsid w:val="0094709F"/>
    <w:rsid w:val="00947B43"/>
    <w:rsid w:val="0095380F"/>
    <w:rsid w:val="00966530"/>
    <w:rsid w:val="00967465"/>
    <w:rsid w:val="00972B15"/>
    <w:rsid w:val="0098176C"/>
    <w:rsid w:val="00983B83"/>
    <w:rsid w:val="00987531"/>
    <w:rsid w:val="00990103"/>
    <w:rsid w:val="0099123C"/>
    <w:rsid w:val="00995C7B"/>
    <w:rsid w:val="00997698"/>
    <w:rsid w:val="009A054C"/>
    <w:rsid w:val="009B0DFA"/>
    <w:rsid w:val="009B3987"/>
    <w:rsid w:val="009B74CF"/>
    <w:rsid w:val="009C5F28"/>
    <w:rsid w:val="009D4D93"/>
    <w:rsid w:val="009D5EB6"/>
    <w:rsid w:val="009E10CC"/>
    <w:rsid w:val="009E263E"/>
    <w:rsid w:val="00A00153"/>
    <w:rsid w:val="00A00735"/>
    <w:rsid w:val="00A032D5"/>
    <w:rsid w:val="00A0726E"/>
    <w:rsid w:val="00A10729"/>
    <w:rsid w:val="00A12164"/>
    <w:rsid w:val="00A164A4"/>
    <w:rsid w:val="00A172EF"/>
    <w:rsid w:val="00A23444"/>
    <w:rsid w:val="00A307C3"/>
    <w:rsid w:val="00A3168E"/>
    <w:rsid w:val="00A33729"/>
    <w:rsid w:val="00A34338"/>
    <w:rsid w:val="00A4052A"/>
    <w:rsid w:val="00A45F80"/>
    <w:rsid w:val="00A45F81"/>
    <w:rsid w:val="00A46E3A"/>
    <w:rsid w:val="00A505FA"/>
    <w:rsid w:val="00A524A5"/>
    <w:rsid w:val="00A57562"/>
    <w:rsid w:val="00A603CD"/>
    <w:rsid w:val="00A65793"/>
    <w:rsid w:val="00A6746A"/>
    <w:rsid w:val="00A70FCE"/>
    <w:rsid w:val="00A7239A"/>
    <w:rsid w:val="00A75C5A"/>
    <w:rsid w:val="00A77D12"/>
    <w:rsid w:val="00A82C18"/>
    <w:rsid w:val="00A853A7"/>
    <w:rsid w:val="00A87D35"/>
    <w:rsid w:val="00A92362"/>
    <w:rsid w:val="00AA3117"/>
    <w:rsid w:val="00AA6990"/>
    <w:rsid w:val="00AB0E90"/>
    <w:rsid w:val="00AB3C32"/>
    <w:rsid w:val="00AB732B"/>
    <w:rsid w:val="00AB7B97"/>
    <w:rsid w:val="00AC2F33"/>
    <w:rsid w:val="00AC7C35"/>
    <w:rsid w:val="00AD557C"/>
    <w:rsid w:val="00AD6C6B"/>
    <w:rsid w:val="00AE7D4E"/>
    <w:rsid w:val="00B012FB"/>
    <w:rsid w:val="00B04586"/>
    <w:rsid w:val="00B13B70"/>
    <w:rsid w:val="00B3525A"/>
    <w:rsid w:val="00B4254C"/>
    <w:rsid w:val="00B4364A"/>
    <w:rsid w:val="00B477E7"/>
    <w:rsid w:val="00B47E23"/>
    <w:rsid w:val="00B502D4"/>
    <w:rsid w:val="00B54F98"/>
    <w:rsid w:val="00B55A62"/>
    <w:rsid w:val="00B57686"/>
    <w:rsid w:val="00B62295"/>
    <w:rsid w:val="00B63824"/>
    <w:rsid w:val="00B70A22"/>
    <w:rsid w:val="00B84765"/>
    <w:rsid w:val="00B85038"/>
    <w:rsid w:val="00B86CC3"/>
    <w:rsid w:val="00B91A5C"/>
    <w:rsid w:val="00BA3004"/>
    <w:rsid w:val="00BA51D6"/>
    <w:rsid w:val="00BB12F0"/>
    <w:rsid w:val="00BC32DB"/>
    <w:rsid w:val="00BC3863"/>
    <w:rsid w:val="00BC5E9C"/>
    <w:rsid w:val="00BD0D77"/>
    <w:rsid w:val="00BD475A"/>
    <w:rsid w:val="00BE7652"/>
    <w:rsid w:val="00BF035E"/>
    <w:rsid w:val="00BF416B"/>
    <w:rsid w:val="00BF5394"/>
    <w:rsid w:val="00BF6EAE"/>
    <w:rsid w:val="00C028B6"/>
    <w:rsid w:val="00C07345"/>
    <w:rsid w:val="00C165CA"/>
    <w:rsid w:val="00C21A40"/>
    <w:rsid w:val="00C36C38"/>
    <w:rsid w:val="00C37EA5"/>
    <w:rsid w:val="00C4601B"/>
    <w:rsid w:val="00C46914"/>
    <w:rsid w:val="00C479F1"/>
    <w:rsid w:val="00C47EC2"/>
    <w:rsid w:val="00C52656"/>
    <w:rsid w:val="00C53ECE"/>
    <w:rsid w:val="00C566BC"/>
    <w:rsid w:val="00C62082"/>
    <w:rsid w:val="00C63926"/>
    <w:rsid w:val="00C77F41"/>
    <w:rsid w:val="00C85793"/>
    <w:rsid w:val="00C86233"/>
    <w:rsid w:val="00C90562"/>
    <w:rsid w:val="00C93B9C"/>
    <w:rsid w:val="00CA29BB"/>
    <w:rsid w:val="00CB5423"/>
    <w:rsid w:val="00CB5510"/>
    <w:rsid w:val="00CC0C70"/>
    <w:rsid w:val="00CC27F3"/>
    <w:rsid w:val="00CC4B4F"/>
    <w:rsid w:val="00CC77D2"/>
    <w:rsid w:val="00CD1CEB"/>
    <w:rsid w:val="00CD2714"/>
    <w:rsid w:val="00CD3BF5"/>
    <w:rsid w:val="00CD7A2A"/>
    <w:rsid w:val="00CE1DB9"/>
    <w:rsid w:val="00CE53E0"/>
    <w:rsid w:val="00CE7F37"/>
    <w:rsid w:val="00CF3220"/>
    <w:rsid w:val="00CF3A69"/>
    <w:rsid w:val="00D04595"/>
    <w:rsid w:val="00D07A5B"/>
    <w:rsid w:val="00D1160B"/>
    <w:rsid w:val="00D11B60"/>
    <w:rsid w:val="00D1402A"/>
    <w:rsid w:val="00D21FBF"/>
    <w:rsid w:val="00D23473"/>
    <w:rsid w:val="00D255E5"/>
    <w:rsid w:val="00D317AA"/>
    <w:rsid w:val="00D40F68"/>
    <w:rsid w:val="00D44BA5"/>
    <w:rsid w:val="00D45E19"/>
    <w:rsid w:val="00D464D7"/>
    <w:rsid w:val="00D4681D"/>
    <w:rsid w:val="00D47B74"/>
    <w:rsid w:val="00D503BB"/>
    <w:rsid w:val="00D511F0"/>
    <w:rsid w:val="00D55C8B"/>
    <w:rsid w:val="00D565C5"/>
    <w:rsid w:val="00D568D9"/>
    <w:rsid w:val="00D572A6"/>
    <w:rsid w:val="00D60C89"/>
    <w:rsid w:val="00D70C37"/>
    <w:rsid w:val="00D71590"/>
    <w:rsid w:val="00D71C06"/>
    <w:rsid w:val="00D72063"/>
    <w:rsid w:val="00D74537"/>
    <w:rsid w:val="00D7734B"/>
    <w:rsid w:val="00D86395"/>
    <w:rsid w:val="00D91060"/>
    <w:rsid w:val="00D910B0"/>
    <w:rsid w:val="00DA48A6"/>
    <w:rsid w:val="00DA7674"/>
    <w:rsid w:val="00DB49D3"/>
    <w:rsid w:val="00DB4D53"/>
    <w:rsid w:val="00DB6B29"/>
    <w:rsid w:val="00DC5BD2"/>
    <w:rsid w:val="00DC748A"/>
    <w:rsid w:val="00DD0BD2"/>
    <w:rsid w:val="00DE15DF"/>
    <w:rsid w:val="00DE1AEF"/>
    <w:rsid w:val="00DE1B81"/>
    <w:rsid w:val="00DE2669"/>
    <w:rsid w:val="00DE75AA"/>
    <w:rsid w:val="00E0531F"/>
    <w:rsid w:val="00E12308"/>
    <w:rsid w:val="00E12FE9"/>
    <w:rsid w:val="00E21209"/>
    <w:rsid w:val="00E2424B"/>
    <w:rsid w:val="00E26497"/>
    <w:rsid w:val="00E342EA"/>
    <w:rsid w:val="00E404FA"/>
    <w:rsid w:val="00E41129"/>
    <w:rsid w:val="00E41281"/>
    <w:rsid w:val="00E5673C"/>
    <w:rsid w:val="00E57925"/>
    <w:rsid w:val="00E62226"/>
    <w:rsid w:val="00E67737"/>
    <w:rsid w:val="00E67A87"/>
    <w:rsid w:val="00E75DFF"/>
    <w:rsid w:val="00E820EA"/>
    <w:rsid w:val="00E83358"/>
    <w:rsid w:val="00E83F5D"/>
    <w:rsid w:val="00E90669"/>
    <w:rsid w:val="00EA05F1"/>
    <w:rsid w:val="00EA433E"/>
    <w:rsid w:val="00EA6B08"/>
    <w:rsid w:val="00EA71F7"/>
    <w:rsid w:val="00EB3AB0"/>
    <w:rsid w:val="00EC129D"/>
    <w:rsid w:val="00EC3532"/>
    <w:rsid w:val="00ED0ED9"/>
    <w:rsid w:val="00EE0E2C"/>
    <w:rsid w:val="00EE4DB2"/>
    <w:rsid w:val="00EE5B4F"/>
    <w:rsid w:val="00EE7422"/>
    <w:rsid w:val="00F0016B"/>
    <w:rsid w:val="00F02750"/>
    <w:rsid w:val="00F135EC"/>
    <w:rsid w:val="00F148D5"/>
    <w:rsid w:val="00F17926"/>
    <w:rsid w:val="00F20F35"/>
    <w:rsid w:val="00F21B73"/>
    <w:rsid w:val="00F21DEE"/>
    <w:rsid w:val="00F238DC"/>
    <w:rsid w:val="00F246F9"/>
    <w:rsid w:val="00F309EE"/>
    <w:rsid w:val="00F31B5D"/>
    <w:rsid w:val="00F35B15"/>
    <w:rsid w:val="00F37D8B"/>
    <w:rsid w:val="00F4092A"/>
    <w:rsid w:val="00F41DD1"/>
    <w:rsid w:val="00F42904"/>
    <w:rsid w:val="00F43536"/>
    <w:rsid w:val="00F456D3"/>
    <w:rsid w:val="00F51E65"/>
    <w:rsid w:val="00F5259A"/>
    <w:rsid w:val="00F57A6C"/>
    <w:rsid w:val="00F57FE1"/>
    <w:rsid w:val="00F736B4"/>
    <w:rsid w:val="00F91F54"/>
    <w:rsid w:val="00F95E06"/>
    <w:rsid w:val="00FA4339"/>
    <w:rsid w:val="00FB1C63"/>
    <w:rsid w:val="00FC1014"/>
    <w:rsid w:val="00FC2983"/>
    <w:rsid w:val="00FC6777"/>
    <w:rsid w:val="00FD0CBF"/>
    <w:rsid w:val="00FD37D2"/>
    <w:rsid w:val="00FD5428"/>
    <w:rsid w:val="00FE040E"/>
    <w:rsid w:val="00FE1351"/>
    <w:rsid w:val="00FE63F9"/>
    <w:rsid w:val="00FE672C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3"/>
    <o:shapelayout v:ext="edit">
      <o:idmap v:ext="edit" data="1"/>
      <o:rules v:ext="edit">
        <o:r id="V:Rule1" type="connector" idref="#_x0000_s1088"/>
        <o:r id="V:Rule2" type="connector" idref="#Conector recto de flecha 13"/>
        <o:r id="V:Rule3" type="connector" idref="#Conector recto de flecha 15"/>
        <o:r id="V:Rule4" type="connector" idref="#Conector recto de flecha 17"/>
        <o:r id="V:Rule5" type="connector" idref="#Conector recto de flecha 16"/>
        <o:r id="V:Rule6" type="connector" idref="#_x0000_s1087"/>
        <o:r id="V:Rule7" type="connector" idref="#_x0000_s1086"/>
        <o:r id="V:Rule8" type="connector" idref="#Conector recto de flecha 18"/>
        <o:r id="V:Rule9" type="connector" idref="#Conector recto de flecha 24"/>
        <o:r id="V:Rule10" type="connector" idref="#Conector recto de flecha 29"/>
        <o:r id="V:Rule11" type="connector" idref="#Conector recto de flecha 259"/>
        <o:r id="V:Rule12" type="connector" idref="#Conector recto de flecha 262"/>
        <o:r id="V:Rule13" type="connector" idref="#Conector recto de flecha 264"/>
        <o:r id="V:Rule14" type="connector" idref="#Conector recto de flecha 263"/>
        <o:r id="V:Rule15" type="connector" idref="#Conector recto de flecha 30"/>
        <o:r id="V:Rule16" type="connector" idref="#Conector recto de flecha 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24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F416B"/>
    <w:pPr>
      <w:keepNext/>
      <w:spacing w:before="12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BF416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semiHidden/>
    <w:rsid w:val="00936C50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Listaconvietas">
    <w:name w:val="List Bullet"/>
    <w:basedOn w:val="Normal"/>
    <w:rsid w:val="00B4364A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842D0E"/>
    <w:pPr>
      <w:spacing w:after="120"/>
    </w:pPr>
  </w:style>
  <w:style w:type="character" w:customStyle="1" w:styleId="TextoindependienteCar">
    <w:name w:val="Texto independiente Car"/>
    <w:link w:val="Textoindependiente"/>
    <w:rsid w:val="00842D0E"/>
    <w:rPr>
      <w:sz w:val="24"/>
      <w:szCs w:val="24"/>
    </w:rPr>
  </w:style>
  <w:style w:type="character" w:customStyle="1" w:styleId="EncabezadoCar">
    <w:name w:val="Encabezado Car"/>
    <w:link w:val="Encabezado"/>
    <w:uiPriority w:val="99"/>
    <w:rsid w:val="00842D0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842D0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842D0E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42D0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42D0E"/>
    <w:rPr>
      <w:sz w:val="24"/>
      <w:szCs w:val="24"/>
    </w:rPr>
  </w:style>
  <w:style w:type="character" w:customStyle="1" w:styleId="Ttulo1Car">
    <w:name w:val="Título 1 Car"/>
    <w:link w:val="Ttulo1"/>
    <w:rsid w:val="00BF416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BF416B"/>
    <w:rPr>
      <w:rFonts w:ascii="Arial" w:hAnsi="Arial" w:cs="Arial"/>
      <w:b/>
      <w:bCs/>
      <w:i/>
      <w:iCs/>
      <w:sz w:val="28"/>
      <w:szCs w:val="28"/>
    </w:rPr>
  </w:style>
  <w:style w:type="character" w:customStyle="1" w:styleId="TextonotapieCar">
    <w:name w:val="Texto nota pie Car"/>
    <w:link w:val="Textonotapie"/>
    <w:semiHidden/>
    <w:rsid w:val="00BF416B"/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BF4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1752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</vt:lpstr>
    </vt:vector>
  </TitlesOfParts>
  <Company> </Company>
  <LinksUpToDate>false</LinksUpToDate>
  <CharactersWithSpaces>11369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</dc:title>
  <dc:subject/>
  <dc:creator>Dto informatica</dc:creator>
  <cp:keywords/>
  <dc:description/>
  <cp:lastModifiedBy>Jose ..</cp:lastModifiedBy>
  <cp:revision>3</cp:revision>
  <dcterms:created xsi:type="dcterms:W3CDTF">2019-11-12T18:38:00Z</dcterms:created>
  <dcterms:modified xsi:type="dcterms:W3CDTF">2019-11-12T18:41:00Z</dcterms:modified>
</cp:coreProperties>
</file>