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3A66A9AE" w:rsidR="00286BDE" w:rsidRDefault="008F0CA8" w:rsidP="009C482F">
      <w:pPr>
        <w:pStyle w:val="Heading1"/>
      </w:pPr>
      <w:r>
        <w:t>Cyanobacteria Aphanizomenon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3D80F6CC" w14:textId="4BC7BE5B" w:rsidR="0087407A" w:rsidRDefault="004B1522" w:rsidP="004B1522">
      <w:r>
        <w:t xml:space="preserve">Small = </w:t>
      </w:r>
      <w:r w:rsidR="00E173DC">
        <w:tab/>
      </w:r>
      <w:r w:rsidR="008F0CA8">
        <w:t xml:space="preserve">11.04-15.72 </w:t>
      </w:r>
      <w:r w:rsidR="00E173DC">
        <w:t>µm</w:t>
      </w:r>
      <w:r>
        <w:t xml:space="preserve"> ESD</w:t>
      </w:r>
    </w:p>
    <w:p w14:paraId="39F9AC82" w14:textId="020B330B" w:rsidR="004B1522" w:rsidRPr="004B1522" w:rsidRDefault="004B1522" w:rsidP="004B1522">
      <w:r>
        <w:t xml:space="preserve">Large = </w:t>
      </w:r>
      <w:r w:rsidR="00E173DC">
        <w:tab/>
      </w:r>
      <w:r w:rsidR="008F0CA8">
        <w:t>19.73-31.32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776A50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CYANOBACTERIA APHANIZOMENON</w:t>
      </w:r>
    </w:p>
    <w:p w14:paraId="3DA6663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5251103" w14:textId="69584BDE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subset(volbio_all,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0A0A7669" w14:textId="08B0521B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mutate(totalCPM=counts_per_ml)</w:t>
      </w:r>
    </w:p>
    <w:p w14:paraId="6F4A883C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E6D5736" w14:textId="1C3E9028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taxaCyA$szesd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paste(taxaCyA$grp_sz, taxaCyA$esd)</w:t>
      </w:r>
    </w:p>
    <w:p w14:paraId="272D036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3B78DE1" w14:textId="04E975F2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filter(taxaCyA, type =='aphanizomenon' )</w:t>
      </w:r>
    </w:p>
    <w:p w14:paraId="0B5E765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3CAD3B8" w14:textId="41EFC97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subset(taxaCyA,totalCPM !=0)</w:t>
      </w:r>
    </w:p>
    <w:p w14:paraId="2711BC58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1C1093B" w14:textId="566E1D60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 esd, szesd,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totalCPM, bio_per_vol_pgc_ml))</w:t>
      </w:r>
    </w:p>
    <w:p w14:paraId="5969CB1C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232129B" w14:textId="7565041D" w:rsid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taxaCyA$totalCPM&lt;-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formattable(taxaCyA$totalCPM,                             format="f",digits=2)</w:t>
      </w:r>
    </w:p>
    <w:p w14:paraId="079F34B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18EE02A" w14:textId="0BE409E6" w:rsidR="008F0CA8" w:rsidRP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taxaCyA$bio_per_vol_pgc_ml&lt;-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formattable(taxaCyA$bio_per_vol_pgc_ml,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format="f",digits=2)</w:t>
      </w:r>
    </w:p>
    <w:p w14:paraId="213A8ED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E8690F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write_xlsx(taxaCyA, "data/TopTen/Cyanobacteria/taxaCyA.xlsx")</w:t>
      </w:r>
    </w:p>
    <w:p w14:paraId="6B73484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0A917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</w:p>
    <w:p w14:paraId="31F5653A" w14:textId="488768D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size/esd name but keep the esd  and biomass columns</w:t>
      </w:r>
    </w:p>
    <w:p w14:paraId="6171098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5C1BF8C" w14:textId="2DFAA5BC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taxaCyAlumpC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 xml:space="preserve">aggregate(totalCPM ~ szesd +esd,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taxaCyA, FUN = sum, na.rm =TRUE)</w:t>
      </w:r>
    </w:p>
    <w:p w14:paraId="5616B3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D44F19A" w14:textId="7F7A3FD8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taxaCyAlumpB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aggregate(bio_per_vol_pgc_ml ~ szesd + 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taxaCyA, FUN = sum, na.rm =TRUE)</w:t>
      </w:r>
    </w:p>
    <w:p w14:paraId="0FF046D8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8F58581" w14:textId="0FDA8C3C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merge(taxaCyAlumpC, taxaCyAlumpB, by="szesd")</w:t>
      </w:r>
    </w:p>
    <w:p w14:paraId="4E0F505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EBE4A4E" w14:textId="777B7BCE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lastRenderedPageBreak/>
        <w:t>taxaCyAlump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subset(taxaCyAlump,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c(szesd, esd.x, totalCPM, bio_per_vol_pgc_ml))</w:t>
      </w:r>
    </w:p>
    <w:p w14:paraId="5749801A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53559F9" w14:textId="39C43F6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colnames(taxaCyAlump)[1] = "Group"</w:t>
      </w:r>
    </w:p>
    <w:p w14:paraId="38C264E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AC94B72" w14:textId="14A6F5F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colnames(taxaCyAlump)[2] = "esd"</w:t>
      </w:r>
    </w:p>
    <w:p w14:paraId="6437206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0625F5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colnames(taxaCyAlump)[4] = "totalBPM"</w:t>
      </w:r>
    </w:p>
    <w:p w14:paraId="68F10B8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0253782F" w14:textId="31E4070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write_xlsx(taxaCyAlump, "data/TopTen/Cyanobacteria/taxaCyAlump.xlsx")</w:t>
      </w:r>
    </w:p>
    <w:p w14:paraId="13EEAD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736638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save(taxaCyAlump, file = "data/TopTen/Cyanobacteria/taxaCyAlump.Rdata")</w:t>
      </w:r>
    </w:p>
    <w:p w14:paraId="5C947A86" w14:textId="467F06A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2303F3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72D40AB" w14:textId="5FF6F4E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201F2C46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9C63A15" w14:textId="39ED5038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CyAPlot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c(esd, totalCPM))</w:t>
      </w:r>
    </w:p>
    <w:p w14:paraId="04AF069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99D2D05" w14:textId="2E5D22CE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ggplot(CyAPlot, aes(x=esd, totalCPM)) +</w:t>
      </w:r>
    </w:p>
    <w:p w14:paraId="2DD4E1F3" w14:textId="182584B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5AECE58B" w14:textId="1157870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scale_x_log10 (n.breaks=10) +</w:t>
      </w:r>
    </w:p>
    <w:p w14:paraId="4D2EDD29" w14:textId="662ACE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wimGraph()+</w:t>
      </w:r>
    </w:p>
    <w:p w14:paraId="5BB46691" w14:textId="25DE139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theme(axis.text.x = element_text(angle=90, hjust = 0.5,</w:t>
      </w:r>
      <w:r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vjust = 0.2, size = 8))</w:t>
      </w:r>
    </w:p>
    <w:p w14:paraId="53A36492" w14:textId="51A88123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2CFB2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p + ggtitle("Cyabnobacteria Aphanizomenon by ESD")+</w:t>
      </w:r>
    </w:p>
    <w:p w14:paraId="47D523CC" w14:textId="64FBD835" w:rsidR="00224A7B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08E3B7F8" w:rsidR="00224A7B" w:rsidRDefault="008F0CA8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55328CC" wp14:editId="0ADAD9D7">
            <wp:extent cx="4683125" cy="40392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370FC236" w14:textId="77777777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p w14:paraId="746AC96C" w14:textId="1E7C3CF1" w:rsidR="00C00EEC" w:rsidRDefault="00C00EEC">
      <w:pPr>
        <w:rPr>
          <w:rFonts w:ascii="Lucida Sans Typewriter" w:hAnsi="Lucida Sans Typewriter"/>
        </w:rPr>
      </w:pPr>
    </w:p>
    <w:p w14:paraId="0A0DB85B" w14:textId="77777777" w:rsidR="00AD7213" w:rsidRDefault="00AD7213">
      <w:pPr>
        <w:rPr>
          <w:rFonts w:cstheme="minorHAnsi"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4140"/>
        <w:gridCol w:w="1520"/>
        <w:gridCol w:w="1520"/>
        <w:gridCol w:w="1880"/>
      </w:tblGrid>
      <w:tr w:rsidR="008F0CA8" w:rsidRPr="008F0CA8" w14:paraId="2F526313" w14:textId="77777777" w:rsidTr="008F0CA8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CE61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2B11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FE20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C806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8F0CA8" w:rsidRPr="008F0CA8" w14:paraId="7F12ADCE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AFA207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56 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79D0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7F7E51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1DB76D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1208.28</w:t>
            </w:r>
          </w:p>
        </w:tc>
      </w:tr>
      <w:tr w:rsidR="008F0CA8" w:rsidRPr="008F0CA8" w14:paraId="3C3411A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AA2B68B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72 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F41ABF8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56F08C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FB0C9A1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53.40</w:t>
            </w:r>
          </w:p>
        </w:tc>
      </w:tr>
      <w:tr w:rsidR="008F0CA8" w:rsidRPr="008F0CA8" w14:paraId="71F70DD8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4974B81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38610B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CEF99EC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F0ABAD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305.53</w:t>
            </w:r>
          </w:p>
        </w:tc>
      </w:tr>
      <w:tr w:rsidR="008F0CA8" w:rsidRPr="008F0CA8" w14:paraId="1D45165E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DDB1D5E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026967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926E7B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1A54B42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188.86</w:t>
            </w:r>
          </w:p>
        </w:tc>
      </w:tr>
      <w:tr w:rsidR="008F0CA8" w:rsidRPr="008F0CA8" w14:paraId="53B5715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77E37E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5F66B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F348F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6436CE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5379.63</w:t>
            </w:r>
          </w:p>
        </w:tc>
      </w:tr>
      <w:tr w:rsidR="008F0CA8" w:rsidRPr="008F0CA8" w14:paraId="18CF9244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2CB1DBA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72 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5406F1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3F1BAD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989D1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</w:tr>
      <w:tr w:rsidR="008F0CA8" w:rsidRPr="008F0CA8" w14:paraId="2F6C6CEA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E2AE76F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EFD780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CF24AD4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2DA053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45159.98</w:t>
            </w:r>
          </w:p>
        </w:tc>
      </w:tr>
      <w:tr w:rsidR="008F0CA8" w:rsidRPr="008F0CA8" w14:paraId="72CBAE5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9B21E6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6 160 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706D0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B13F578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7BCD88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2792.28</w:t>
            </w:r>
          </w:p>
        </w:tc>
      </w:tr>
      <w:tr w:rsidR="008F0CA8" w:rsidRPr="008F0CA8" w14:paraId="30BA7D9D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ED71F8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8 120 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39E98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2C0768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C8FB90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13671.89</w:t>
            </w:r>
          </w:p>
        </w:tc>
      </w:tr>
      <w:tr w:rsidR="008F0CA8" w:rsidRPr="008F0CA8" w14:paraId="51DE6B98" w14:textId="77777777" w:rsidTr="00BC1E8A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D71C6E0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8 320 31.32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0E76D3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955E24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D6649C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1626.77</w:t>
            </w:r>
          </w:p>
        </w:tc>
      </w:tr>
      <w:tr w:rsidR="00BC1E8A" w:rsidRPr="008F0CA8" w14:paraId="0B269B32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D67EC8E" w14:textId="23CA2B8B" w:rsidR="00BC1E8A" w:rsidRPr="008F0CA8" w:rsidRDefault="00BC1E8A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6EADF12" w14:textId="77777777" w:rsidR="00BC1E8A" w:rsidRPr="008F0CA8" w:rsidRDefault="00BC1E8A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B7CAD6D" w14:textId="77777777" w:rsidR="00BC1E8A" w:rsidRPr="008F0CA8" w:rsidRDefault="00BC1E8A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092607EF" w14:textId="77777777" w:rsidR="00BC1E8A" w:rsidRDefault="00BC1E8A" w:rsidP="00BC1E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70402.84</w:t>
            </w:r>
          </w:p>
          <w:p w14:paraId="6915FA0C" w14:textId="77777777" w:rsidR="00BC1E8A" w:rsidRPr="008F0CA8" w:rsidRDefault="00BC1E8A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4B7038CF" w14:textId="10354C71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272C" w14:textId="77777777" w:rsidR="00DF2130" w:rsidRDefault="00DF2130" w:rsidP="009C482F">
      <w:r>
        <w:separator/>
      </w:r>
    </w:p>
  </w:endnote>
  <w:endnote w:type="continuationSeparator" w:id="0">
    <w:p w14:paraId="4AB805C5" w14:textId="77777777" w:rsidR="00DF2130" w:rsidRDefault="00DF2130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B7A3" w14:textId="77777777" w:rsidR="00DF2130" w:rsidRDefault="00DF2130" w:rsidP="009C482F">
      <w:r>
        <w:separator/>
      </w:r>
    </w:p>
  </w:footnote>
  <w:footnote w:type="continuationSeparator" w:id="0">
    <w:p w14:paraId="3BA362E1" w14:textId="77777777" w:rsidR="00DF2130" w:rsidRDefault="00DF2130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74574482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9E0DB5">
      <w:rPr>
        <w:sz w:val="18"/>
        <w:szCs w:val="18"/>
      </w:rPr>
      <w:t>Unidentified Round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/UnidRound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354A19"/>
    <w:rsid w:val="003E0C8F"/>
    <w:rsid w:val="00467FE8"/>
    <w:rsid w:val="004B1522"/>
    <w:rsid w:val="004D65EF"/>
    <w:rsid w:val="004E12C1"/>
    <w:rsid w:val="00563654"/>
    <w:rsid w:val="0058641B"/>
    <w:rsid w:val="005E01CD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5778B"/>
    <w:rsid w:val="00960FF9"/>
    <w:rsid w:val="0099614D"/>
    <w:rsid w:val="009C482F"/>
    <w:rsid w:val="009D08E0"/>
    <w:rsid w:val="009E0DB5"/>
    <w:rsid w:val="00AD7213"/>
    <w:rsid w:val="00AE63A3"/>
    <w:rsid w:val="00BC1E8A"/>
    <w:rsid w:val="00BC2E46"/>
    <w:rsid w:val="00BD5315"/>
    <w:rsid w:val="00C00EEC"/>
    <w:rsid w:val="00C8190A"/>
    <w:rsid w:val="00C86330"/>
    <w:rsid w:val="00D163DB"/>
    <w:rsid w:val="00DF2130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2022-12-12T22:02:00Z</dcterms:created>
  <dcterms:modified xsi:type="dcterms:W3CDTF">2022-12-13T02:02:00Z</dcterms:modified>
</cp:coreProperties>
</file>