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60438" w14:textId="77777777" w:rsidR="0036129F" w:rsidRPr="0036129F" w:rsidRDefault="0036129F" w:rsidP="0036129F">
      <w:r w:rsidRPr="0036129F">
        <w:t>ИД23-1 Маслов АН</w:t>
      </w:r>
    </w:p>
    <w:p w14:paraId="365CA5BF" w14:textId="77777777" w:rsidR="0036129F" w:rsidRPr="0036129F" w:rsidRDefault="0036129F" w:rsidP="0036129F">
      <w:r w:rsidRPr="0036129F">
        <w:t>Методы визуализации</w:t>
      </w:r>
    </w:p>
    <w:p w14:paraId="1B4F5C37" w14:textId="2ED6CBE9" w:rsidR="0036129F" w:rsidRPr="0036129F" w:rsidRDefault="0036129F" w:rsidP="0036129F">
      <w:pPr>
        <w:rPr>
          <w:lang w:val="en-US"/>
        </w:rPr>
      </w:pPr>
      <w:r>
        <w:rPr>
          <w:lang w:val="en-US"/>
        </w:rPr>
        <w:t>Yandex DataLens</w:t>
      </w:r>
    </w:p>
    <w:p w14:paraId="4E917CED" w14:textId="5D75B300" w:rsidR="0036129F" w:rsidRPr="00173C77" w:rsidRDefault="0036129F" w:rsidP="0036129F">
      <w:pPr>
        <w:rPr>
          <w:b/>
          <w:sz w:val="28"/>
          <w:szCs w:val="28"/>
          <w:lang w:val="en-US"/>
        </w:rPr>
      </w:pPr>
      <w:r w:rsidRPr="0036129F">
        <w:rPr>
          <w:b/>
          <w:sz w:val="28"/>
          <w:szCs w:val="28"/>
        </w:rPr>
        <w:t xml:space="preserve">Задание </w:t>
      </w:r>
      <w:r w:rsidRPr="00173C77">
        <w:rPr>
          <w:b/>
          <w:sz w:val="28"/>
          <w:szCs w:val="28"/>
          <w:lang w:val="en-US"/>
        </w:rPr>
        <w:t>1</w:t>
      </w:r>
    </w:p>
    <w:p w14:paraId="2C08A4F3" w14:textId="2D1CC0A1" w:rsidR="0036129F" w:rsidRDefault="0036129F" w:rsidP="0036129F">
      <w:pPr>
        <w:rPr>
          <w:b/>
        </w:rPr>
      </w:pPr>
      <w:r w:rsidRPr="0036129F">
        <w:rPr>
          <w:b/>
          <w:lang w:val="en-US"/>
        </w:rPr>
        <w:drawing>
          <wp:inline distT="0" distB="0" distL="0" distR="0" wp14:anchorId="43169B88" wp14:editId="6726BA39">
            <wp:extent cx="5940425" cy="3033395"/>
            <wp:effectExtent l="0" t="0" r="3175" b="0"/>
            <wp:docPr id="288453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4536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2B718" w14:textId="3CDB6C47" w:rsidR="0036129F" w:rsidRPr="0036129F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1. Создание </w:t>
      </w:r>
      <w:r>
        <w:rPr>
          <w:rFonts w:asciiTheme="majorBidi" w:hAnsiTheme="majorBidi" w:cstheme="majorBidi"/>
          <w:bCs/>
          <w:sz w:val="28"/>
          <w:szCs w:val="28"/>
        </w:rPr>
        <w:t>подключения</w:t>
      </w:r>
    </w:p>
    <w:p w14:paraId="660D8A6F" w14:textId="163DEC85" w:rsidR="00C04ED6" w:rsidRDefault="00C04ED6">
      <w:pPr>
        <w:rPr>
          <w:lang w:val="en-US"/>
        </w:rPr>
      </w:pPr>
    </w:p>
    <w:p w14:paraId="7A22C2E6" w14:textId="4796D19F" w:rsidR="0036129F" w:rsidRDefault="0036129F">
      <w:r w:rsidRPr="0036129F">
        <w:rPr>
          <w:lang w:val="en-US"/>
        </w:rPr>
        <w:drawing>
          <wp:inline distT="0" distB="0" distL="0" distR="0" wp14:anchorId="7FF4974D" wp14:editId="38094E1A">
            <wp:extent cx="5940425" cy="3127375"/>
            <wp:effectExtent l="0" t="0" r="3175" b="0"/>
            <wp:docPr id="16861215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215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4136A" w14:textId="012CC4BF" w:rsidR="0036129F" w:rsidRPr="0036129F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2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датасета</w:t>
      </w:r>
    </w:p>
    <w:p w14:paraId="40D196D4" w14:textId="77777777" w:rsidR="0036129F" w:rsidRPr="0036129F" w:rsidRDefault="0036129F"/>
    <w:p w14:paraId="4E579FC1" w14:textId="50E31633" w:rsidR="0036129F" w:rsidRPr="0036129F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lang w:val="en-US"/>
        </w:rPr>
        <w:lastRenderedPageBreak/>
        <w:drawing>
          <wp:inline distT="0" distB="0" distL="0" distR="0" wp14:anchorId="3E2C1F9F" wp14:editId="59E723F3">
            <wp:extent cx="5940425" cy="3193415"/>
            <wp:effectExtent l="0" t="0" r="3175" b="6985"/>
            <wp:docPr id="1073101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101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3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первого чарта</w:t>
      </w:r>
    </w:p>
    <w:p w14:paraId="7943A787" w14:textId="12988536" w:rsidR="0036129F" w:rsidRPr="0036129F" w:rsidRDefault="0036129F"/>
    <w:p w14:paraId="26A24594" w14:textId="5FA05186" w:rsidR="0036129F" w:rsidRDefault="0036129F">
      <w:r w:rsidRPr="0036129F">
        <w:rPr>
          <w:lang w:val="en-US"/>
        </w:rPr>
        <w:drawing>
          <wp:inline distT="0" distB="0" distL="0" distR="0" wp14:anchorId="246474C6" wp14:editId="097E6E9C">
            <wp:extent cx="5940425" cy="1918970"/>
            <wp:effectExtent l="0" t="0" r="3175" b="5080"/>
            <wp:docPr id="8337322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732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167DC" w14:textId="05488535" w:rsidR="0036129F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4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второго чарта</w:t>
      </w:r>
    </w:p>
    <w:p w14:paraId="02A235BB" w14:textId="7008759A" w:rsidR="00315F2B" w:rsidRPr="0036129F" w:rsidRDefault="00315F2B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15F2B">
        <w:rPr>
          <w:rFonts w:asciiTheme="majorBidi" w:hAnsiTheme="majorBidi" w:cstheme="majorBidi"/>
          <w:bCs/>
          <w:sz w:val="28"/>
          <w:szCs w:val="28"/>
        </w:rPr>
        <w:lastRenderedPageBreak/>
        <w:drawing>
          <wp:inline distT="0" distB="0" distL="0" distR="0" wp14:anchorId="0F948531" wp14:editId="3D71F4DA">
            <wp:extent cx="5940425" cy="3130550"/>
            <wp:effectExtent l="0" t="0" r="3175" b="0"/>
            <wp:docPr id="657436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436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321F" w14:textId="3A151C51" w:rsidR="00315F2B" w:rsidRDefault="00315F2B" w:rsidP="00315F2B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5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третьего</w:t>
      </w:r>
      <w:r>
        <w:rPr>
          <w:rFonts w:asciiTheme="majorBidi" w:hAnsiTheme="majorBidi" w:cstheme="majorBidi"/>
          <w:bCs/>
          <w:sz w:val="28"/>
          <w:szCs w:val="28"/>
        </w:rPr>
        <w:t xml:space="preserve"> чарта</w:t>
      </w:r>
    </w:p>
    <w:p w14:paraId="10A5D2B7" w14:textId="77777777" w:rsidR="0036129F" w:rsidRDefault="0036129F"/>
    <w:p w14:paraId="691D66F5" w14:textId="77777777" w:rsidR="0036129F" w:rsidRDefault="0036129F"/>
    <w:p w14:paraId="2D8C5D67" w14:textId="675AA7D2" w:rsidR="0036129F" w:rsidRDefault="002E313F">
      <w:r w:rsidRPr="002E313F">
        <w:drawing>
          <wp:inline distT="0" distB="0" distL="0" distR="0" wp14:anchorId="1BE50021" wp14:editId="17A6FCE4">
            <wp:extent cx="5940425" cy="3227705"/>
            <wp:effectExtent l="0" t="0" r="3175" b="0"/>
            <wp:docPr id="1445556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556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B6B21" w14:textId="239D6B46" w:rsidR="0036129F" w:rsidRPr="0036129F" w:rsidRDefault="0036129F" w:rsidP="0036129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5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дашборда</w:t>
      </w:r>
    </w:p>
    <w:p w14:paraId="6C5E6166" w14:textId="77777777" w:rsidR="0036129F" w:rsidRDefault="0036129F"/>
    <w:p w14:paraId="793ADC2C" w14:textId="621D8D2D" w:rsidR="0036129F" w:rsidRPr="0036129F" w:rsidRDefault="0036129F" w:rsidP="0036129F">
      <w:r>
        <w:t>Так как используется безлимитный тариф, денежных затрат не было.</w:t>
      </w:r>
    </w:p>
    <w:p w14:paraId="20EF30FE" w14:textId="5E2B0CE1" w:rsidR="0036129F" w:rsidRPr="0036129F" w:rsidRDefault="0036129F">
      <w:r>
        <w:t>Ссылка на дашборд</w:t>
      </w:r>
      <w:r w:rsidRPr="0036129F">
        <w:t>:</w:t>
      </w:r>
      <w:r w:rsidRPr="0036129F">
        <w:br/>
      </w:r>
      <w:hyperlink r:id="rId10" w:history="1">
        <w:r w:rsidRPr="0036129F">
          <w:rPr>
            <w:rStyle w:val="ac"/>
          </w:rPr>
          <w:t>https://datalens.yandex/r0wjo0zvehteb</w:t>
        </w:r>
      </w:hyperlink>
    </w:p>
    <w:p w14:paraId="39148160" w14:textId="77777777" w:rsidR="0036129F" w:rsidRPr="0036129F" w:rsidRDefault="0036129F"/>
    <w:p w14:paraId="7DA252C2" w14:textId="5EF2C995" w:rsidR="0036129F" w:rsidRPr="00173C77" w:rsidRDefault="0036129F" w:rsidP="0036129F">
      <w:pPr>
        <w:rPr>
          <w:b/>
          <w:sz w:val="28"/>
          <w:szCs w:val="28"/>
        </w:rPr>
      </w:pPr>
      <w:r w:rsidRPr="0036129F">
        <w:rPr>
          <w:b/>
          <w:sz w:val="28"/>
          <w:szCs w:val="28"/>
        </w:rPr>
        <w:t xml:space="preserve">Задание </w:t>
      </w:r>
      <w:r w:rsidRPr="00173C77">
        <w:rPr>
          <w:b/>
          <w:sz w:val="28"/>
          <w:szCs w:val="28"/>
        </w:rPr>
        <w:t>2</w:t>
      </w:r>
    </w:p>
    <w:p w14:paraId="32AA2EE3" w14:textId="5849F717" w:rsidR="0036129F" w:rsidRDefault="00AE2DA8">
      <w:r w:rsidRPr="00AE2DA8">
        <w:drawing>
          <wp:inline distT="0" distB="0" distL="0" distR="0" wp14:anchorId="289901A7" wp14:editId="7CBCFF37">
            <wp:extent cx="5940425" cy="2731770"/>
            <wp:effectExtent l="0" t="0" r="3175" b="0"/>
            <wp:docPr id="2051948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48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C4165" w14:textId="61F1288F" w:rsidR="00630529" w:rsidRDefault="002E313F" w:rsidP="002E313F">
      <w:pPr>
        <w:tabs>
          <w:tab w:val="center" w:pos="4677"/>
          <w:tab w:val="left" w:pos="7392"/>
        </w:tabs>
        <w:rPr>
          <w:rFonts w:asciiTheme="majorBidi" w:hAnsiTheme="majorBidi" w:cstheme="majorBidi"/>
          <w:bCs/>
          <w:sz w:val="28"/>
          <w:szCs w:val="28"/>
        </w:rPr>
      </w:pPr>
      <w:r>
        <w:rPr>
          <w:rFonts w:asciiTheme="majorBidi" w:hAnsiTheme="majorBidi" w:cstheme="majorBidi"/>
          <w:bCs/>
          <w:sz w:val="28"/>
          <w:szCs w:val="28"/>
        </w:rPr>
        <w:tab/>
      </w:r>
      <w:r w:rsidR="00630529"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 w:rsidR="00AE2DA8">
        <w:rPr>
          <w:rFonts w:asciiTheme="majorBidi" w:hAnsiTheme="majorBidi" w:cstheme="majorBidi"/>
          <w:bCs/>
          <w:sz w:val="28"/>
          <w:szCs w:val="28"/>
        </w:rPr>
        <w:t>6</w:t>
      </w:r>
      <w:r w:rsidR="00630529"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 w:rsidR="00630529">
        <w:rPr>
          <w:rFonts w:asciiTheme="majorBidi" w:hAnsiTheme="majorBidi" w:cstheme="majorBidi"/>
          <w:bCs/>
          <w:sz w:val="28"/>
          <w:szCs w:val="28"/>
        </w:rPr>
        <w:t>подключения</w:t>
      </w:r>
      <w:r>
        <w:rPr>
          <w:rFonts w:asciiTheme="majorBidi" w:hAnsiTheme="majorBidi" w:cstheme="majorBidi"/>
          <w:bCs/>
          <w:sz w:val="28"/>
          <w:szCs w:val="28"/>
        </w:rPr>
        <w:tab/>
      </w:r>
    </w:p>
    <w:p w14:paraId="565126D2" w14:textId="77777777" w:rsidR="002E313F" w:rsidRPr="0036129F" w:rsidRDefault="002E313F" w:rsidP="002E313F">
      <w:pPr>
        <w:tabs>
          <w:tab w:val="center" w:pos="4677"/>
          <w:tab w:val="left" w:pos="7392"/>
        </w:tabs>
        <w:rPr>
          <w:rFonts w:asciiTheme="majorBidi" w:hAnsiTheme="majorBidi" w:cstheme="majorBidi"/>
          <w:bCs/>
          <w:sz w:val="28"/>
          <w:szCs w:val="28"/>
        </w:rPr>
      </w:pPr>
    </w:p>
    <w:p w14:paraId="4C9BCB97" w14:textId="688A3CF0" w:rsidR="00AE2DA8" w:rsidRDefault="00315F2B" w:rsidP="00AE2DA8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15F2B">
        <w:rPr>
          <w:rFonts w:asciiTheme="majorBidi" w:hAnsiTheme="majorBidi" w:cstheme="majorBidi"/>
          <w:bCs/>
          <w:sz w:val="28"/>
          <w:szCs w:val="28"/>
        </w:rPr>
        <w:drawing>
          <wp:inline distT="0" distB="0" distL="0" distR="0" wp14:anchorId="1A50A4AC" wp14:editId="47CF20F1">
            <wp:extent cx="5940425" cy="3281045"/>
            <wp:effectExtent l="0" t="0" r="3175" b="0"/>
            <wp:docPr id="368843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8432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2DA8" w:rsidRPr="00AE2DA8">
        <w:rPr>
          <w:rFonts w:asciiTheme="majorBidi" w:hAnsiTheme="majorBidi" w:cstheme="majorBidi"/>
          <w:bCs/>
          <w:sz w:val="28"/>
          <w:szCs w:val="28"/>
        </w:rPr>
        <w:t xml:space="preserve"> </w:t>
      </w:r>
      <w:r w:rsidR="00AE2DA8"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 w:rsidR="00AE2DA8">
        <w:rPr>
          <w:rFonts w:asciiTheme="majorBidi" w:hAnsiTheme="majorBidi" w:cstheme="majorBidi"/>
          <w:bCs/>
          <w:sz w:val="28"/>
          <w:szCs w:val="28"/>
        </w:rPr>
        <w:t>7</w:t>
      </w:r>
      <w:r w:rsidR="00AE2DA8"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 w:rsidR="00AE2DA8">
        <w:rPr>
          <w:rFonts w:asciiTheme="majorBidi" w:hAnsiTheme="majorBidi" w:cstheme="majorBidi"/>
          <w:bCs/>
          <w:sz w:val="28"/>
          <w:szCs w:val="28"/>
        </w:rPr>
        <w:t>датасета</w:t>
      </w:r>
    </w:p>
    <w:p w14:paraId="3BB661C7" w14:textId="77777777" w:rsidR="00AE2DA8" w:rsidRDefault="00AE2DA8" w:rsidP="00AE2DA8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37090217" w14:textId="227F54A1" w:rsidR="00AE2DA8" w:rsidRPr="0036129F" w:rsidRDefault="00173C77" w:rsidP="00AE2DA8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173C77">
        <w:rPr>
          <w:rFonts w:asciiTheme="majorBidi" w:hAnsiTheme="majorBidi" w:cstheme="majorBidi"/>
          <w:bCs/>
          <w:sz w:val="28"/>
          <w:szCs w:val="28"/>
        </w:rPr>
        <w:lastRenderedPageBreak/>
        <w:drawing>
          <wp:inline distT="0" distB="0" distL="0" distR="0" wp14:anchorId="09DE7710" wp14:editId="27781EB8">
            <wp:extent cx="5940425" cy="3322955"/>
            <wp:effectExtent l="0" t="0" r="3175" b="0"/>
            <wp:docPr id="359507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5071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1AC1" w14:textId="18DCCF7D" w:rsidR="00630529" w:rsidRDefault="002E313F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8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первого чарта</w:t>
      </w:r>
    </w:p>
    <w:p w14:paraId="0B8AEE5C" w14:textId="77777777" w:rsidR="00173C77" w:rsidRDefault="00173C77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</w:p>
    <w:p w14:paraId="028840F6" w14:textId="57AFDD5C" w:rsidR="00173C77" w:rsidRDefault="00173C77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173C77">
        <w:rPr>
          <w:rFonts w:asciiTheme="majorBidi" w:hAnsiTheme="majorBidi" w:cstheme="majorBidi"/>
          <w:bCs/>
          <w:sz w:val="28"/>
          <w:szCs w:val="28"/>
        </w:rPr>
        <w:drawing>
          <wp:inline distT="0" distB="0" distL="0" distR="0" wp14:anchorId="10CC048A" wp14:editId="53E3FA9C">
            <wp:extent cx="5940425" cy="3325495"/>
            <wp:effectExtent l="0" t="0" r="3175" b="8255"/>
            <wp:docPr id="13185303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5303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41E3" w14:textId="1AC8D1AB" w:rsidR="002E313F" w:rsidRDefault="002E313F" w:rsidP="002E313F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9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второго</w:t>
      </w:r>
      <w:r>
        <w:rPr>
          <w:rFonts w:asciiTheme="majorBidi" w:hAnsiTheme="majorBidi" w:cstheme="majorBidi"/>
          <w:bCs/>
          <w:sz w:val="28"/>
          <w:szCs w:val="28"/>
        </w:rPr>
        <w:t xml:space="preserve"> чарта</w:t>
      </w:r>
    </w:p>
    <w:p w14:paraId="0D23DFF9" w14:textId="17EB215E" w:rsidR="00173C77" w:rsidRPr="0036129F" w:rsidRDefault="00173C77" w:rsidP="002E313F">
      <w:pPr>
        <w:jc w:val="center"/>
      </w:pPr>
    </w:p>
    <w:p w14:paraId="3CB0B165" w14:textId="12C36AB0" w:rsidR="002E313F" w:rsidRDefault="00173C77" w:rsidP="002E313F">
      <w:pPr>
        <w:jc w:val="center"/>
      </w:pPr>
      <w:r w:rsidRPr="00173C77">
        <w:lastRenderedPageBreak/>
        <w:drawing>
          <wp:inline distT="0" distB="0" distL="0" distR="0" wp14:anchorId="6DE0A84B" wp14:editId="474EB3F8">
            <wp:extent cx="5940425" cy="3255645"/>
            <wp:effectExtent l="0" t="0" r="3175" b="1905"/>
            <wp:docPr id="15239935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9935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F693" w14:textId="769B246F" w:rsidR="002E313F" w:rsidRPr="0036129F" w:rsidRDefault="002E313F" w:rsidP="002E313F">
      <w:pPr>
        <w:jc w:val="center"/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10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третьего</w:t>
      </w:r>
      <w:r>
        <w:rPr>
          <w:rFonts w:asciiTheme="majorBidi" w:hAnsiTheme="majorBidi" w:cstheme="majorBidi"/>
          <w:bCs/>
          <w:sz w:val="28"/>
          <w:szCs w:val="28"/>
        </w:rPr>
        <w:t xml:space="preserve"> чарта</w:t>
      </w:r>
    </w:p>
    <w:p w14:paraId="06637FD0" w14:textId="77777777" w:rsidR="002E313F" w:rsidRDefault="002E313F" w:rsidP="002E313F">
      <w:pPr>
        <w:jc w:val="center"/>
      </w:pPr>
    </w:p>
    <w:p w14:paraId="6E19BDFD" w14:textId="04B6DA66" w:rsidR="00173C77" w:rsidRDefault="00173C77" w:rsidP="002E313F">
      <w:pPr>
        <w:jc w:val="center"/>
      </w:pPr>
      <w:r w:rsidRPr="00173C77">
        <w:drawing>
          <wp:inline distT="0" distB="0" distL="0" distR="0" wp14:anchorId="75E51D4B" wp14:editId="5B8A3678">
            <wp:extent cx="5940425" cy="3159760"/>
            <wp:effectExtent l="0" t="0" r="3175" b="2540"/>
            <wp:docPr id="1771331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18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9850D" w14:textId="2BC19E90" w:rsidR="00173C77" w:rsidRPr="0036129F" w:rsidRDefault="00173C77" w:rsidP="00173C77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11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дашборда</w:t>
      </w:r>
    </w:p>
    <w:p w14:paraId="0E3CB3C7" w14:textId="77777777" w:rsidR="00173C77" w:rsidRDefault="00173C77" w:rsidP="002E313F">
      <w:pPr>
        <w:jc w:val="center"/>
      </w:pPr>
    </w:p>
    <w:p w14:paraId="42150805" w14:textId="261BE8C1" w:rsidR="00173C77" w:rsidRDefault="00173C77" w:rsidP="00173C77">
      <w:r>
        <w:t>Ссылка на дашборд</w:t>
      </w:r>
      <w:r w:rsidRPr="0036129F">
        <w:t>:</w:t>
      </w:r>
    </w:p>
    <w:p w14:paraId="1EBEF259" w14:textId="4201351F" w:rsidR="00173C77" w:rsidRDefault="00173C77" w:rsidP="00173C77">
      <w:hyperlink r:id="rId17" w:history="1">
        <w:r w:rsidRPr="00697731">
          <w:rPr>
            <w:rStyle w:val="ac"/>
          </w:rPr>
          <w:t>https://datalens.yandex/4d94fd7r4128o</w:t>
        </w:r>
      </w:hyperlink>
    </w:p>
    <w:p w14:paraId="4A230516" w14:textId="3F31929C" w:rsidR="00173C77" w:rsidRDefault="00173C77" w:rsidP="00173C77">
      <w:pPr>
        <w:rPr>
          <w:lang w:val="en-US"/>
        </w:rPr>
      </w:pPr>
    </w:p>
    <w:p w14:paraId="7E0B16B4" w14:textId="77777777" w:rsidR="00173C77" w:rsidRDefault="00173C77" w:rsidP="00173C77">
      <w:pPr>
        <w:rPr>
          <w:lang w:val="en-US"/>
        </w:rPr>
      </w:pPr>
    </w:p>
    <w:p w14:paraId="78F5C3ED" w14:textId="27EA6344" w:rsidR="00173C77" w:rsidRDefault="00173C77" w:rsidP="00173C77">
      <w:pPr>
        <w:rPr>
          <w:b/>
          <w:bCs/>
          <w:sz w:val="28"/>
          <w:szCs w:val="28"/>
        </w:rPr>
      </w:pPr>
      <w:r w:rsidRPr="00173C77">
        <w:rPr>
          <w:b/>
          <w:bCs/>
          <w:sz w:val="28"/>
          <w:szCs w:val="28"/>
        </w:rPr>
        <w:lastRenderedPageBreak/>
        <w:t>Задание 3</w:t>
      </w:r>
    </w:p>
    <w:p w14:paraId="4AA5F0C0" w14:textId="5163ED2F" w:rsidR="00507BD7" w:rsidRDefault="00507BD7" w:rsidP="00173C77">
      <w:pPr>
        <w:rPr>
          <w:b/>
          <w:bCs/>
          <w:sz w:val="28"/>
          <w:szCs w:val="28"/>
        </w:rPr>
      </w:pPr>
      <w:r w:rsidRPr="00507BD7">
        <w:rPr>
          <w:b/>
          <w:bCs/>
          <w:sz w:val="28"/>
          <w:szCs w:val="28"/>
        </w:rPr>
        <w:drawing>
          <wp:inline distT="0" distB="0" distL="0" distR="0" wp14:anchorId="018EF35A" wp14:editId="19EFB5CA">
            <wp:extent cx="5940425" cy="4653280"/>
            <wp:effectExtent l="0" t="0" r="3175" b="0"/>
            <wp:docPr id="11899062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9062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5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AB61B" w14:textId="77777777" w:rsidR="00507BD7" w:rsidRPr="0036129F" w:rsidRDefault="00507BD7" w:rsidP="00507BD7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12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дашборда с селекторами</w:t>
      </w:r>
    </w:p>
    <w:p w14:paraId="6904D49C" w14:textId="77777777" w:rsidR="00011C42" w:rsidRDefault="00011C42" w:rsidP="00173C77">
      <w:pPr>
        <w:rPr>
          <w:b/>
          <w:bCs/>
          <w:sz w:val="28"/>
          <w:szCs w:val="28"/>
        </w:rPr>
      </w:pPr>
    </w:p>
    <w:p w14:paraId="19EAA7E6" w14:textId="54B3201A" w:rsidR="00173C77" w:rsidRDefault="00173C77" w:rsidP="00507BD7">
      <w:pPr>
        <w:jc w:val="center"/>
        <w:rPr>
          <w:b/>
          <w:bCs/>
          <w:sz w:val="28"/>
          <w:szCs w:val="28"/>
        </w:rPr>
      </w:pPr>
      <w:r w:rsidRPr="00173C77">
        <w:rPr>
          <w:b/>
          <w:bCs/>
          <w:sz w:val="28"/>
          <w:szCs w:val="28"/>
        </w:rPr>
        <w:drawing>
          <wp:inline distT="0" distB="0" distL="0" distR="0" wp14:anchorId="76E37755" wp14:editId="56E2E254">
            <wp:extent cx="5562600" cy="3037281"/>
            <wp:effectExtent l="0" t="0" r="0" b="0"/>
            <wp:docPr id="1230579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5790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64005" cy="3038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BAEBE" w14:textId="59119E22" w:rsidR="00173C77" w:rsidRPr="00507BD7" w:rsidRDefault="00173C77" w:rsidP="00507BD7">
      <w:pPr>
        <w:jc w:val="center"/>
        <w:rPr>
          <w:rFonts w:asciiTheme="majorBidi" w:hAnsiTheme="majorBidi" w:cstheme="majorBidi"/>
          <w:bCs/>
          <w:sz w:val="28"/>
          <w:szCs w:val="28"/>
        </w:rPr>
      </w:pPr>
      <w:r w:rsidRPr="0036129F">
        <w:rPr>
          <w:rFonts w:asciiTheme="majorBidi" w:hAnsiTheme="majorBidi" w:cstheme="majorBidi"/>
          <w:bCs/>
          <w:sz w:val="28"/>
          <w:szCs w:val="28"/>
        </w:rPr>
        <w:t xml:space="preserve">Рис. </w:t>
      </w:r>
      <w:r>
        <w:rPr>
          <w:rFonts w:asciiTheme="majorBidi" w:hAnsiTheme="majorBidi" w:cstheme="majorBidi"/>
          <w:bCs/>
          <w:sz w:val="28"/>
          <w:szCs w:val="28"/>
        </w:rPr>
        <w:t>1</w:t>
      </w:r>
      <w:r w:rsidR="00507BD7">
        <w:rPr>
          <w:rFonts w:asciiTheme="majorBidi" w:hAnsiTheme="majorBidi" w:cstheme="majorBidi"/>
          <w:bCs/>
          <w:sz w:val="28"/>
          <w:szCs w:val="28"/>
        </w:rPr>
        <w:t>3</w:t>
      </w:r>
      <w:r w:rsidRPr="0036129F">
        <w:rPr>
          <w:rFonts w:asciiTheme="majorBidi" w:hAnsiTheme="majorBidi" w:cstheme="majorBidi"/>
          <w:bCs/>
          <w:sz w:val="28"/>
          <w:szCs w:val="28"/>
        </w:rPr>
        <w:t xml:space="preserve">. Создание </w:t>
      </w:r>
      <w:r>
        <w:rPr>
          <w:rFonts w:asciiTheme="majorBidi" w:hAnsiTheme="majorBidi" w:cstheme="majorBidi"/>
          <w:bCs/>
          <w:sz w:val="28"/>
          <w:szCs w:val="28"/>
        </w:rPr>
        <w:t>дашборда</w:t>
      </w:r>
      <w:r>
        <w:rPr>
          <w:rFonts w:asciiTheme="majorBidi" w:hAnsiTheme="majorBidi" w:cstheme="majorBidi"/>
          <w:bCs/>
          <w:sz w:val="28"/>
          <w:szCs w:val="28"/>
        </w:rPr>
        <w:t xml:space="preserve"> с селекторами</w:t>
      </w:r>
    </w:p>
    <w:p w14:paraId="434C3E72" w14:textId="77777777" w:rsidR="00011C42" w:rsidRDefault="00011C42" w:rsidP="00011C42">
      <w:r>
        <w:lastRenderedPageBreak/>
        <w:t>Ссылка на дашборд</w:t>
      </w:r>
      <w:r w:rsidRPr="0036129F">
        <w:t>:</w:t>
      </w:r>
    </w:p>
    <w:p w14:paraId="5F04667E" w14:textId="77777777" w:rsidR="00011C42" w:rsidRDefault="00011C42" w:rsidP="00011C42">
      <w:hyperlink r:id="rId20" w:history="1">
        <w:r w:rsidRPr="00697731">
          <w:rPr>
            <w:rStyle w:val="ac"/>
          </w:rPr>
          <w:t>https://datalens.yandex/4d94fd7r4128o</w:t>
        </w:r>
      </w:hyperlink>
    </w:p>
    <w:p w14:paraId="55554531" w14:textId="77777777" w:rsidR="00011C42" w:rsidRPr="00173C77" w:rsidRDefault="00011C42" w:rsidP="00173C77">
      <w:pPr>
        <w:rPr>
          <w:b/>
          <w:bCs/>
          <w:sz w:val="28"/>
          <w:szCs w:val="28"/>
        </w:rPr>
      </w:pPr>
    </w:p>
    <w:sectPr w:rsidR="00011C42" w:rsidRPr="00173C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B71"/>
    <w:rsid w:val="00011C42"/>
    <w:rsid w:val="00144CCD"/>
    <w:rsid w:val="00173C77"/>
    <w:rsid w:val="002E313F"/>
    <w:rsid w:val="00315F2B"/>
    <w:rsid w:val="0036129F"/>
    <w:rsid w:val="00507BD7"/>
    <w:rsid w:val="005303E0"/>
    <w:rsid w:val="00625D85"/>
    <w:rsid w:val="00630529"/>
    <w:rsid w:val="00825178"/>
    <w:rsid w:val="00846B71"/>
    <w:rsid w:val="00860CDE"/>
    <w:rsid w:val="00AE2DA8"/>
    <w:rsid w:val="00C04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E4354"/>
  <w15:chartTrackingRefBased/>
  <w15:docId w15:val="{7EE5900A-6A6F-4E92-8E87-12F6BCFC8D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46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6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46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46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6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46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46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B7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46B7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B7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B7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B7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B7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46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46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46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46B7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B7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B7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B7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B7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129F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612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hyperlink" Target="https://datalens.yandex/4d94fd7r4128o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https://datalens.yandex/4d94fd7r4128o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hyperlink" Target="https://datalens.yandex/r0wjo0zvehteb" TargetMode="External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8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5</cp:revision>
  <dcterms:created xsi:type="dcterms:W3CDTF">2026-04-23T14:48:00Z</dcterms:created>
  <dcterms:modified xsi:type="dcterms:W3CDTF">2026-04-23T15:43:00Z</dcterms:modified>
</cp:coreProperties>
</file>