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2F91" w14:textId="450E20C9" w:rsidR="009C35B9" w:rsidRPr="00874B93" w:rsidRDefault="008B7279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Employee Name</w:t>
      </w:r>
      <w:r w:rsidR="00763199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 xml:space="preserve">: </w:t>
      </w:r>
      <w:r w:rsidR="00D32E01"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AKSHAY BALAJI SAMLETI</w:t>
      </w:r>
    </w:p>
    <w:p w14:paraId="6455A57D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B843A65" wp14:editId="7AC12E26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3B1BB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" strokecolor="#bfbfbf [2412]" strokeweight="2.25pt">
                <o:lock v:ext="edit" shapetype="f"/>
              </v:line>
            </w:pict>
          </mc:Fallback>
        </mc:AlternateContent>
      </w:r>
    </w:p>
    <w:p w14:paraId="0FE20706" w14:textId="77777777" w:rsidR="005350E6" w:rsidRDefault="005350E6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44BAA81E" w14:textId="2DDCEFA3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6DB90EF8" w14:textId="6D343D9B" w:rsidR="00763199" w:rsidRPr="00190C9A" w:rsidRDefault="00A32D95" w:rsidP="00763199">
      <w:pPr>
        <w:spacing w:after="120" w:line="240" w:lineRule="auto"/>
        <w:ind w:left="-426" w:right="-330"/>
        <w:jc w:val="both"/>
        <w:rPr>
          <w:rFonts w:ascii="Segoe UI" w:hAnsi="Segoe UI" w:cs="Segoe UI"/>
          <w:bCs/>
          <w:sz w:val="20"/>
          <w:szCs w:val="32"/>
          <w:lang w:val="en-US"/>
        </w:rPr>
      </w:pPr>
      <w:r>
        <w:rPr>
          <w:rFonts w:ascii="Segoe UI" w:hAnsi="Segoe UI" w:cs="Segoe UI"/>
          <w:bCs/>
          <w:sz w:val="20"/>
          <w:szCs w:val="32"/>
          <w:lang w:val="en-US"/>
        </w:rPr>
        <w:t>I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have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="00902313">
        <w:rPr>
          <w:rFonts w:ascii="Segoe UI" w:hAnsi="Segoe UI" w:cs="Segoe UI"/>
          <w:bCs/>
          <w:sz w:val="20"/>
          <w:szCs w:val="32"/>
          <w:lang w:val="en-US"/>
        </w:rPr>
        <w:t>t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>otal 2.</w:t>
      </w:r>
      <w:r w:rsidR="00F9738F">
        <w:rPr>
          <w:rFonts w:ascii="Segoe UI" w:hAnsi="Segoe UI" w:cs="Segoe UI"/>
          <w:bCs/>
          <w:sz w:val="20"/>
          <w:szCs w:val="32"/>
          <w:lang w:val="en-US"/>
        </w:rPr>
        <w:t>8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 years of IT experience in design, development, implementation of Web Applications using Java and Spring. Experience in SDLC (Software Development Life Cycle) that includes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r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equirement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a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nalysis,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d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esign,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c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>oding,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 xml:space="preserve"> t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esting,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i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mplementation,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m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>aintenance.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 xml:space="preserve"> I have e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>xperience in design and development of web-based applications using Java, JDBC</w:t>
      </w:r>
      <w:r w:rsidR="00763199">
        <w:rPr>
          <w:rFonts w:ascii="Segoe UI" w:hAnsi="Segoe UI" w:cs="Segoe UI"/>
          <w:bCs/>
          <w:sz w:val="20"/>
          <w:szCs w:val="32"/>
          <w:lang w:val="en-US"/>
        </w:rPr>
        <w:t>,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 xml:space="preserve"> SQL, </w:t>
      </w:r>
      <w:r w:rsidR="00763199">
        <w:rPr>
          <w:rFonts w:ascii="Segoe UI" w:hAnsi="Segoe UI" w:cs="Segoe UI"/>
          <w:bCs/>
          <w:sz w:val="20"/>
          <w:szCs w:val="32"/>
          <w:lang w:val="en-US"/>
        </w:rPr>
        <w:t>Microservices,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="00763199" w:rsidRPr="00190C9A">
        <w:rPr>
          <w:rFonts w:ascii="Segoe UI" w:hAnsi="Segoe UI" w:cs="Segoe UI"/>
          <w:bCs/>
          <w:sz w:val="20"/>
          <w:szCs w:val="32"/>
          <w:lang w:val="en-US"/>
        </w:rPr>
        <w:t>Java-API and Spring MVC, Spring Boot.</w:t>
      </w:r>
    </w:p>
    <w:p w14:paraId="61C12CC6" w14:textId="17022F4E" w:rsidR="00A32D95" w:rsidRDefault="00763199" w:rsidP="00763199">
      <w:pPr>
        <w:spacing w:after="120" w:line="240" w:lineRule="auto"/>
        <w:ind w:left="-426" w:right="-330"/>
        <w:jc w:val="both"/>
        <w:rPr>
          <w:rFonts w:ascii="Segoe UI" w:hAnsi="Segoe UI" w:cs="Segoe UI"/>
          <w:bCs/>
          <w:sz w:val="20"/>
          <w:szCs w:val="32"/>
          <w:lang w:val="en-US"/>
        </w:rPr>
      </w:pP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Expertise on Core Java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t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echnologies like</w:t>
      </w:r>
      <w:r w:rsidR="00860900">
        <w:rPr>
          <w:rFonts w:ascii="Segoe UI" w:hAnsi="Segoe UI" w:cs="Segoe UI"/>
          <w:bCs/>
          <w:sz w:val="20"/>
          <w:szCs w:val="32"/>
          <w:lang w:val="en-US"/>
        </w:rPr>
        <w:t xml:space="preserve"> abstraction,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p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olymorphism,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c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ollections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and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e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xception handling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mechanisms. 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>I have e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xperience in client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>-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side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t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echnologies such as HTML/HTML5, JavaScrip</w:t>
      </w:r>
      <w:r w:rsidR="00D32E01">
        <w:rPr>
          <w:rFonts w:ascii="Segoe UI" w:hAnsi="Segoe UI" w:cs="Segoe UI"/>
          <w:bCs/>
          <w:sz w:val="20"/>
          <w:szCs w:val="32"/>
          <w:lang w:val="en-US"/>
        </w:rPr>
        <w:t>t, a</w:t>
      </w:r>
      <w:r>
        <w:rPr>
          <w:rFonts w:ascii="Segoe UI" w:hAnsi="Segoe UI" w:cs="Segoe UI"/>
          <w:bCs/>
          <w:sz w:val="20"/>
          <w:szCs w:val="32"/>
          <w:lang w:val="en-US"/>
        </w:rPr>
        <w:t>ngular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 xml:space="preserve"> 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and JSON. </w:t>
      </w:r>
      <w:r w:rsidR="001A6826">
        <w:rPr>
          <w:rFonts w:ascii="Segoe UI" w:hAnsi="Segoe UI" w:cs="Segoe UI"/>
          <w:bCs/>
          <w:sz w:val="20"/>
          <w:szCs w:val="32"/>
          <w:lang w:val="en-US"/>
        </w:rPr>
        <w:t>Also,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 xml:space="preserve"> I have e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xperience with the ORM tool like Hibernate involving 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>m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appings, RESTful 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>w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eb 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>s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>ervices,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 xml:space="preserve"> e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xperience </w:t>
      </w:r>
      <w:r w:rsidR="00BB0C2C">
        <w:rPr>
          <w:rFonts w:ascii="Segoe UI" w:hAnsi="Segoe UI" w:cs="Segoe UI"/>
          <w:bCs/>
          <w:sz w:val="20"/>
          <w:szCs w:val="32"/>
          <w:lang w:val="en-US"/>
        </w:rPr>
        <w:t>in</w:t>
      </w:r>
      <w:r w:rsidRPr="00190C9A">
        <w:rPr>
          <w:rFonts w:ascii="Segoe UI" w:hAnsi="Segoe UI" w:cs="Segoe UI"/>
          <w:bCs/>
          <w:sz w:val="20"/>
          <w:szCs w:val="32"/>
          <w:lang w:val="en-US"/>
        </w:rPr>
        <w:t xml:space="preserve"> using Apache Tomcat Server</w:t>
      </w:r>
      <w:r w:rsidR="00A32D95">
        <w:rPr>
          <w:rFonts w:ascii="Segoe UI" w:hAnsi="Segoe UI" w:cs="Segoe UI"/>
          <w:bCs/>
          <w:sz w:val="20"/>
          <w:szCs w:val="32"/>
          <w:lang w:val="en-US"/>
        </w:rPr>
        <w:t>.</w:t>
      </w:r>
    </w:p>
    <w:p w14:paraId="649BEBBB" w14:textId="12D45ED2" w:rsidR="00C560EA" w:rsidRPr="00A32D95" w:rsidRDefault="00C560EA" w:rsidP="00763199">
      <w:pPr>
        <w:spacing w:after="120" w:line="240" w:lineRule="auto"/>
        <w:ind w:left="-426" w:right="-330"/>
        <w:jc w:val="both"/>
        <w:rPr>
          <w:rFonts w:ascii="Segoe UI" w:hAnsi="Segoe UI" w:cs="Segoe UI"/>
          <w:color w:val="000000" w:themeColor="text1"/>
          <w:sz w:val="20"/>
          <w:szCs w:val="32"/>
          <w:lang w:val="en-US"/>
        </w:rPr>
      </w:pP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Prior to joining CitiusTech, 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>I</w:t>
      </w: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have </w:t>
      </w: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worked as a 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>S</w:t>
      </w: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oftware 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>E</w:t>
      </w: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ngineer with 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>StarCentauri</w:t>
      </w:r>
      <w:r w:rsidR="008D3C10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Technologies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</w:t>
      </w:r>
      <w:r w:rsidR="008D3C10">
        <w:rPr>
          <w:rFonts w:ascii="Segoe UI" w:hAnsi="Segoe UI" w:cs="Segoe UI"/>
          <w:color w:val="000000" w:themeColor="text1"/>
          <w:sz w:val="20"/>
          <w:szCs w:val="32"/>
          <w:lang w:val="en-US"/>
        </w:rPr>
        <w:t>P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vt </w:t>
      </w:r>
      <w:r w:rsidR="008D3C10">
        <w:rPr>
          <w:rFonts w:ascii="Segoe UI" w:hAnsi="Segoe UI" w:cs="Segoe UI"/>
          <w:color w:val="000000" w:themeColor="text1"/>
          <w:sz w:val="20"/>
          <w:szCs w:val="32"/>
          <w:lang w:val="en-US"/>
        </w:rPr>
        <w:t>L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>td, P</w:t>
      </w:r>
      <w:r w:rsidR="00A32D95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>une.</w:t>
      </w:r>
    </w:p>
    <w:p w14:paraId="4CAF5FF7" w14:textId="0F15C054" w:rsidR="002972B7" w:rsidRPr="00A32D95" w:rsidRDefault="00A32D95" w:rsidP="00C560EA">
      <w:pPr>
        <w:spacing w:after="120" w:line="240" w:lineRule="auto"/>
        <w:ind w:left="-426" w:right="-330"/>
        <w:jc w:val="both"/>
        <w:rPr>
          <w:rFonts w:ascii="Segoe UI" w:hAnsi="Segoe UI" w:cs="Segoe UI"/>
          <w:color w:val="000000" w:themeColor="text1"/>
          <w:sz w:val="20"/>
          <w:szCs w:val="32"/>
          <w:lang w:val="en-US"/>
        </w:rPr>
      </w:pP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>I</w:t>
      </w:r>
      <w:r w:rsidR="00C560EA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h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>ave</w:t>
      </w:r>
      <w:r w:rsidR="00C560EA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completed</w:t>
      </w:r>
      <w:r w:rsidR="001A6826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my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</w:t>
      </w:r>
      <w:r w:rsidR="00C560EA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Bachelors in </w:t>
      </w:r>
      <w:r w:rsidR="00BB0C2C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Mechanical </w:t>
      </w:r>
      <w:r w:rsidR="00C560EA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>Engineering from India</w:t>
      </w:r>
      <w:r w:rsidR="001A6826">
        <w:rPr>
          <w:rFonts w:ascii="Segoe UI" w:hAnsi="Segoe UI" w:cs="Segoe UI"/>
          <w:color w:val="000000" w:themeColor="text1"/>
          <w:sz w:val="20"/>
          <w:szCs w:val="32"/>
          <w:lang w:val="en-US"/>
        </w:rPr>
        <w:t>.</w:t>
      </w: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</w:t>
      </w:r>
      <w:r w:rsidR="001A6826">
        <w:rPr>
          <w:rFonts w:ascii="Segoe UI" w:hAnsi="Segoe UI" w:cs="Segoe UI"/>
          <w:color w:val="000000" w:themeColor="text1"/>
          <w:sz w:val="20"/>
          <w:szCs w:val="32"/>
          <w:lang w:val="en-US"/>
        </w:rPr>
        <w:t>I</w:t>
      </w:r>
      <w:r w:rsidR="00F03206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</w:t>
      </w:r>
      <w:r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>have</w:t>
      </w:r>
      <w:r w:rsidR="00F03206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completed IMPACT training in Java Full</w:t>
      </w:r>
      <w:r w:rsidR="001704CC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 xml:space="preserve"> </w:t>
      </w:r>
      <w:r w:rsidR="00F03206" w:rsidRPr="00A32D95">
        <w:rPr>
          <w:rFonts w:ascii="Segoe UI" w:hAnsi="Segoe UI" w:cs="Segoe UI"/>
          <w:color w:val="000000" w:themeColor="text1"/>
          <w:sz w:val="20"/>
          <w:szCs w:val="32"/>
          <w:lang w:val="en-US"/>
        </w:rPr>
        <w:t>Stack.</w:t>
      </w:r>
    </w:p>
    <w:p w14:paraId="0B7C2A8A" w14:textId="77777777" w:rsidR="005350E6" w:rsidRDefault="005350E6" w:rsidP="005350E6">
      <w:pPr>
        <w:spacing w:after="240" w:line="240" w:lineRule="auto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45841E5" w14:textId="11D74B9B" w:rsidR="00C560EA" w:rsidRPr="00874B93" w:rsidRDefault="00C560EA" w:rsidP="004A65F5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Healthcare Skills 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C560EA" w:rsidRPr="00874B93" w14:paraId="473F21CF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78E4EF4A" w14:textId="77777777" w:rsidR="00C560EA" w:rsidRPr="00874B93" w:rsidRDefault="00C560EA" w:rsidP="008D003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Healthcare Standards</w:t>
            </w:r>
          </w:p>
        </w:tc>
        <w:tc>
          <w:tcPr>
            <w:tcW w:w="6872" w:type="dxa"/>
            <w:vAlign w:val="center"/>
          </w:tcPr>
          <w:p w14:paraId="01BCE8E4" w14:textId="6A08DF50" w:rsidR="00C560EA" w:rsidRPr="00874B93" w:rsidRDefault="00C560EA" w:rsidP="008D003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  <w:tr w:rsidR="00234727" w:rsidRPr="00874B93" w14:paraId="082F9742" w14:textId="77777777" w:rsidTr="008D0035">
        <w:trPr>
          <w:trHeight w:val="20"/>
        </w:trPr>
        <w:tc>
          <w:tcPr>
            <w:tcW w:w="2978" w:type="dxa"/>
            <w:vAlign w:val="center"/>
          </w:tcPr>
          <w:p w14:paraId="5C00D7C5" w14:textId="4A0CA8D1" w:rsidR="00234727" w:rsidRPr="00874B93" w:rsidRDefault="00234727" w:rsidP="00234727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Healthcare Workflows</w:t>
            </w:r>
          </w:p>
        </w:tc>
        <w:tc>
          <w:tcPr>
            <w:tcW w:w="6872" w:type="dxa"/>
            <w:vAlign w:val="center"/>
          </w:tcPr>
          <w:p w14:paraId="27627BAE" w14:textId="3C1D3119" w:rsidR="00234727" w:rsidRPr="00874B93" w:rsidRDefault="00234727" w:rsidP="00234727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</w:tbl>
    <w:p w14:paraId="721AB2F8" w14:textId="77777777" w:rsidR="005350E6" w:rsidRDefault="005350E6" w:rsidP="005350E6">
      <w:pPr>
        <w:spacing w:after="240" w:line="240" w:lineRule="auto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06843315" w14:textId="0550BD72" w:rsidR="00EA6FA5" w:rsidRPr="00E54FB9" w:rsidRDefault="002972B7" w:rsidP="00E54FB9">
      <w:pPr>
        <w:spacing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2C4E3F07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18A862E1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0EE618B3" w14:textId="67468ACB" w:rsidR="002972B7" w:rsidRPr="00874B93" w:rsidRDefault="00C560E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7BF26D89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50D4CBA1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0E94C266" w14:textId="1D592390" w:rsidR="002972B7" w:rsidRPr="00874B93" w:rsidRDefault="00234727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Java,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Html,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CSS/CSS3,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="001A6826"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JavaScript,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JSON</w:t>
            </w:r>
          </w:p>
        </w:tc>
      </w:tr>
      <w:tr w:rsidR="00234727" w:rsidRPr="00874B93" w14:paraId="34DBF3AB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1E612099" w14:textId="4F2F1708" w:rsidR="00234727" w:rsidRPr="00874B93" w:rsidRDefault="00234727" w:rsidP="00234727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Technologies</w:t>
            </w:r>
          </w:p>
        </w:tc>
        <w:tc>
          <w:tcPr>
            <w:tcW w:w="6872" w:type="dxa"/>
            <w:vAlign w:val="center"/>
          </w:tcPr>
          <w:p w14:paraId="0F2C62EE" w14:textId="1EF7D10F" w:rsidR="00234727" w:rsidRPr="00874B93" w:rsidRDefault="00234727" w:rsidP="00234727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Core Java,</w:t>
            </w:r>
            <w:r w:rsidR="00F02003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 w:rsidR="00F0200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JDBC, JPA,</w:t>
            </w: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Spring Framework, Spring Boot, Hibernate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Microservices</w:t>
            </w:r>
          </w:p>
        </w:tc>
      </w:tr>
      <w:tr w:rsidR="002972B7" w:rsidRPr="00874B93" w14:paraId="16FEB7BC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51FAB3A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5AF8D48B" w14:textId="2147DFF2" w:rsidR="002972B7" w:rsidRPr="00874B93" w:rsidRDefault="00C560EA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SQL Server 2000/2005</w:t>
            </w:r>
            <w:r w:rsidR="0023472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="00234727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</w:t>
            </w:r>
            <w:r w:rsidR="00B00365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ySQL</w:t>
            </w:r>
          </w:p>
        </w:tc>
      </w:tr>
      <w:tr w:rsidR="00B00365" w:rsidRPr="00874B93" w14:paraId="36D275E1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4DB559A" w14:textId="77777777" w:rsidR="00B00365" w:rsidRPr="00874B93" w:rsidRDefault="00B00365" w:rsidP="00B0036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2D6FD887" w14:textId="7196F957" w:rsidR="00B00365" w:rsidRPr="00874B93" w:rsidRDefault="00B00365" w:rsidP="00B0036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190C9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Apache Tomcat </w:t>
            </w:r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8</w:t>
            </w:r>
            <w:r w:rsidRPr="00190C9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9</w:t>
            </w:r>
          </w:p>
        </w:tc>
      </w:tr>
      <w:tr w:rsidR="00B00365" w:rsidRPr="00874B93" w14:paraId="281C5DC4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301137A" w14:textId="77777777" w:rsidR="00B00365" w:rsidRPr="00874B93" w:rsidRDefault="00B00365" w:rsidP="00B0036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1B5507E3" w14:textId="53B49395" w:rsidR="00B00365" w:rsidRPr="00874B93" w:rsidRDefault="00B00365" w:rsidP="00B0036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Visual Studio 2008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Eclipse,</w:t>
            </w:r>
            <w:r w:rsidR="001A682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STS</w:t>
            </w:r>
          </w:p>
        </w:tc>
      </w:tr>
      <w:tr w:rsidR="00B00365" w:rsidRPr="00874B93" w14:paraId="4861FAE6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6345FAEC" w14:textId="77777777" w:rsidR="00B00365" w:rsidRPr="00874B93" w:rsidRDefault="00B00365" w:rsidP="00B0036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Management Tools</w:t>
            </w:r>
          </w:p>
        </w:tc>
        <w:tc>
          <w:tcPr>
            <w:tcW w:w="6872" w:type="dxa"/>
            <w:vAlign w:val="center"/>
          </w:tcPr>
          <w:p w14:paraId="0EB81DF5" w14:textId="09B7D456" w:rsidR="00B00365" w:rsidRPr="00874B93" w:rsidRDefault="00B00365" w:rsidP="00B0036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190C9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B00365" w:rsidRPr="00874B93" w14:paraId="7F331913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71E31A8D" w14:textId="77777777" w:rsidR="00B00365" w:rsidRPr="00874B93" w:rsidRDefault="00B00365" w:rsidP="00B0036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307E7AA0" w14:textId="6B049FDB" w:rsidR="00B00365" w:rsidRPr="00874B93" w:rsidRDefault="00B00365" w:rsidP="00B0036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</w:p>
        </w:tc>
      </w:tr>
    </w:tbl>
    <w:p w14:paraId="6655DCA5" w14:textId="77777777" w:rsidR="00F71157" w:rsidRDefault="00F71157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2F631C3F" w14:textId="06D82CE9" w:rsidR="005350E6" w:rsidRDefault="005350E6" w:rsidP="00DA244C">
      <w:pPr>
        <w:spacing w:after="120" w:line="240" w:lineRule="auto"/>
        <w:ind w:left="-426" w:right="-330"/>
        <w:jc w:val="both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2E3FAD01" w14:textId="77777777" w:rsidR="005350E6" w:rsidRDefault="005350E6" w:rsidP="00DA244C">
      <w:pPr>
        <w:spacing w:after="120" w:line="240" w:lineRule="auto"/>
        <w:ind w:left="-426" w:right="-330"/>
        <w:jc w:val="both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05EB6D0C" w14:textId="77777777" w:rsidR="005350E6" w:rsidRDefault="005350E6" w:rsidP="00DA244C">
      <w:pPr>
        <w:spacing w:after="120" w:line="240" w:lineRule="auto"/>
        <w:ind w:left="-426" w:right="-330"/>
        <w:jc w:val="both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5F8B30AE" w14:textId="77777777" w:rsidR="005350E6" w:rsidRDefault="005350E6" w:rsidP="00DA244C">
      <w:pPr>
        <w:spacing w:after="120" w:line="240" w:lineRule="auto"/>
        <w:ind w:left="-426" w:right="-330"/>
        <w:jc w:val="both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06FE91C4" w14:textId="033D0BDC" w:rsidR="00DA244C" w:rsidRPr="00E54FB9" w:rsidRDefault="00DA244C" w:rsidP="00DA244C">
      <w:pPr>
        <w:spacing w:after="120" w:line="240" w:lineRule="auto"/>
        <w:ind w:left="-426" w:right="-330"/>
        <w:jc w:val="both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DA244C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lastRenderedPageBreak/>
        <w:t>Integrated Modular Program for Advanced Competencies &amp; Technologies (IMPACT)</w:t>
      </w:r>
      <w:r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 xml:space="preserve"> </w:t>
      </w:r>
      <w:r w:rsidRPr="00DA244C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Training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1938"/>
        <w:gridCol w:w="7912"/>
      </w:tblGrid>
      <w:tr w:rsidR="00DA244C" w:rsidRPr="00874B93" w14:paraId="0F50E169" w14:textId="77777777" w:rsidTr="00DA244C">
        <w:trPr>
          <w:trHeight w:val="20"/>
        </w:trPr>
        <w:tc>
          <w:tcPr>
            <w:tcW w:w="1938" w:type="dxa"/>
            <w:vAlign w:val="center"/>
          </w:tcPr>
          <w:p w14:paraId="6F2ACE4A" w14:textId="77777777" w:rsidR="00DA244C" w:rsidRPr="00874B93" w:rsidRDefault="00DA244C" w:rsidP="00DA244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Program Synopsis</w:t>
            </w:r>
          </w:p>
        </w:tc>
        <w:tc>
          <w:tcPr>
            <w:tcW w:w="7912" w:type="dxa"/>
            <w:vAlign w:val="center"/>
          </w:tcPr>
          <w:p w14:paraId="5838CEAA" w14:textId="33CF2EE0" w:rsidR="00DA244C" w:rsidRPr="00DA244C" w:rsidRDefault="00DA244C" w:rsidP="00DA244C">
            <w:pPr>
              <w:ind w:right="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The mission is to enhance the technical skills of professionals through exposure to new and healthcare-specific technologies. </w:t>
            </w:r>
            <w:r w:rsidR="00DC75BE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The aim of t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his program </w:t>
            </w:r>
            <w:r w:rsidR="00DC75BE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is to 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leverage a combination of trainer-based classroom sessions, self-learning and labs</w:t>
            </w:r>
            <w:r w:rsidR="00D55C51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which will help to 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evaluate proficiency and transform the Java Engineers into full-stack technology professionals within the healthcare domain.</w:t>
            </w:r>
          </w:p>
          <w:p w14:paraId="165D2B40" w14:textId="41037D09" w:rsidR="004966D7" w:rsidRPr="00874B93" w:rsidRDefault="004966D7" w:rsidP="004966D7">
            <w:pPr>
              <w:spacing w:after="120"/>
              <w:ind w:right="58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6A6F38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The candidate has gained strong healthcare domain/technology experience, optimum performance levels, and exposure to varying levels of project complexity by working on real-world healthcare domain development projects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</w:tc>
      </w:tr>
      <w:tr w:rsidR="00DA244C" w:rsidRPr="00874B93" w14:paraId="479255BA" w14:textId="77777777" w:rsidTr="00DA244C">
        <w:trPr>
          <w:trHeight w:val="20"/>
        </w:trPr>
        <w:tc>
          <w:tcPr>
            <w:tcW w:w="1938" w:type="dxa"/>
            <w:vAlign w:val="center"/>
          </w:tcPr>
          <w:p w14:paraId="2CE44499" w14:textId="77777777" w:rsidR="00DA244C" w:rsidRPr="00874B93" w:rsidRDefault="00DA244C" w:rsidP="0072287B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DA244C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Project Synopsis</w:t>
            </w:r>
          </w:p>
        </w:tc>
        <w:tc>
          <w:tcPr>
            <w:tcW w:w="7912" w:type="dxa"/>
            <w:vAlign w:val="center"/>
          </w:tcPr>
          <w:p w14:paraId="4C28780D" w14:textId="6BFC0DAA" w:rsidR="00DA244C" w:rsidRPr="00874B93" w:rsidRDefault="00DA244C" w:rsidP="00B90C93">
            <w:pPr>
              <w:spacing w:after="120"/>
              <w:ind w:right="58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This involves </w:t>
            </w:r>
            <w:r w:rsidR="00D94020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candidates</w:t>
            </w:r>
            <w:r w:rsidR="00572BC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working on a Practice Management System with multi-device user interface and ensures effective patient data management. It acts as a platform for Physicians and Nurses, wherein, it enables to capture patient data/view case history, manage calendar, schedule appointments, check patient visits and reschedule if required. The system also helps patient to easily access, check, and change details, </w:t>
            </w:r>
            <w:proofErr w:type="gramStart"/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and also</w:t>
            </w:r>
            <w:proofErr w:type="gramEnd"/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request appointment</w:t>
            </w:r>
            <w:r w:rsidR="00B90C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</w:tc>
      </w:tr>
      <w:tr w:rsidR="00DA244C" w:rsidRPr="00874B93" w14:paraId="3043AA44" w14:textId="77777777" w:rsidTr="00DA244C">
        <w:trPr>
          <w:trHeight w:val="20"/>
        </w:trPr>
        <w:tc>
          <w:tcPr>
            <w:tcW w:w="1938" w:type="dxa"/>
            <w:vAlign w:val="center"/>
          </w:tcPr>
          <w:p w14:paraId="53EF9397" w14:textId="77777777" w:rsidR="00DA244C" w:rsidRPr="00874B93" w:rsidRDefault="00DA244C" w:rsidP="0072287B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DA244C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Technical Skills Gained</w:t>
            </w:r>
          </w:p>
        </w:tc>
        <w:tc>
          <w:tcPr>
            <w:tcW w:w="7912" w:type="dxa"/>
            <w:vAlign w:val="center"/>
          </w:tcPr>
          <w:p w14:paraId="28FDEB96" w14:textId="7D059214" w:rsidR="00DA244C" w:rsidRPr="00874B93" w:rsidRDefault="00DA244C" w:rsidP="00B90C93">
            <w:pPr>
              <w:spacing w:after="120"/>
              <w:ind w:right="58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Java </w:t>
            </w:r>
            <w:r w:rsidR="007C079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8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JUnit and Mockito, JavaScript/TypeScript, Angular 1</w:t>
            </w:r>
            <w:r w:rsidR="007C079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3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Jasmine </w:t>
            </w:r>
            <w:r w:rsidR="007B20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and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Karma, Oracle/MySQL, Hibernate </w:t>
            </w:r>
            <w:r w:rsidR="007B20DA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and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JPA, Spring Cloud, Securing Java Apps, Code Analyzer, Docker, AWS, Git</w:t>
            </w:r>
            <w:r w:rsidR="00B90C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</w:tc>
      </w:tr>
    </w:tbl>
    <w:p w14:paraId="2EE7C533" w14:textId="77777777" w:rsidR="00DA244C" w:rsidRPr="00874B93" w:rsidRDefault="00DA244C" w:rsidP="00F71157">
      <w:pPr>
        <w:spacing w:after="120" w:line="240" w:lineRule="auto"/>
        <w:rPr>
          <w:rFonts w:ascii="Segoe UI" w:hAnsi="Segoe UI" w:cs="Segoe UI"/>
          <w:b/>
          <w:color w:val="365F91" w:themeColor="accent1" w:themeShade="BF"/>
          <w:sz w:val="20"/>
          <w:lang w:val="en-US"/>
        </w:rPr>
      </w:pPr>
    </w:p>
    <w:p w14:paraId="01B428F5" w14:textId="77777777" w:rsidR="005350E6" w:rsidRDefault="005350E6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7FBF01E4" w14:textId="77777777" w:rsidR="005350E6" w:rsidRDefault="005350E6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0C850ED8" w14:textId="7793E4D7" w:rsidR="00F71157" w:rsidRPr="00874B93" w:rsidRDefault="00F71157" w:rsidP="00F71157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10052" w:type="dxa"/>
        <w:tblInd w:w="-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8"/>
        <w:gridCol w:w="1593"/>
        <w:gridCol w:w="162"/>
        <w:gridCol w:w="7810"/>
        <w:gridCol w:w="114"/>
        <w:gridCol w:w="157"/>
        <w:gridCol w:w="108"/>
      </w:tblGrid>
      <w:tr w:rsidR="005C2A1C" w:rsidRPr="00874B93" w14:paraId="042BC705" w14:textId="77777777" w:rsidTr="00C166F6">
        <w:trPr>
          <w:gridBefore w:val="1"/>
          <w:wBefore w:w="108" w:type="dxa"/>
          <w:trHeight w:val="406"/>
        </w:trPr>
        <w:tc>
          <w:tcPr>
            <w:tcW w:w="9944" w:type="dxa"/>
            <w:gridSpan w:val="6"/>
          </w:tcPr>
          <w:p w14:paraId="67973BB9" w14:textId="451B46A7" w:rsidR="008B7279" w:rsidRPr="00706304" w:rsidRDefault="001C304A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 IT Solutions Pvt. Ltd.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                                                          Duration: </w:t>
            </w:r>
            <w:r w:rsidR="00BF72E6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F</w:t>
            </w:r>
            <w:r w:rsidR="00843648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eb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</w:t>
            </w:r>
            <w:r w:rsidR="00843648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22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9D517E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-Aug 2022</w:t>
            </w:r>
          </w:p>
          <w:p w14:paraId="2FDB1E72" w14:textId="77777777" w:rsidR="008B7279" w:rsidRPr="00874B93" w:rsidRDefault="008B7279" w:rsidP="008B7279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and disease management companies.</w:t>
            </w:r>
          </w:p>
        </w:tc>
      </w:tr>
      <w:tr w:rsidR="005C2A1C" w:rsidRPr="00874B93" w14:paraId="0792A759" w14:textId="77777777" w:rsidTr="00C166F6">
        <w:trPr>
          <w:gridBefore w:val="1"/>
          <w:wBefore w:w="108" w:type="dxa"/>
          <w:trHeight w:val="340"/>
        </w:trPr>
        <w:tc>
          <w:tcPr>
            <w:tcW w:w="1755" w:type="dxa"/>
            <w:gridSpan w:val="2"/>
            <w:shd w:val="clear" w:color="auto" w:fill="A6A6A6" w:themeFill="background1" w:themeFillShade="A6"/>
            <w:vAlign w:val="center"/>
          </w:tcPr>
          <w:p w14:paraId="1E7EC8DC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189" w:type="dxa"/>
            <w:gridSpan w:val="4"/>
            <w:shd w:val="clear" w:color="auto" w:fill="A6A6A6" w:themeFill="background1" w:themeFillShade="A6"/>
            <w:vAlign w:val="center"/>
          </w:tcPr>
          <w:p w14:paraId="00EC62B0" w14:textId="561FD314" w:rsidR="005C2A1C" w:rsidRPr="00874B93" w:rsidRDefault="00843648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Practice Management System</w:t>
            </w:r>
            <w:r w:rsidR="008B7279"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>Duration: Ju</w:t>
            </w:r>
            <w:r>
              <w:rPr>
                <w:rFonts w:cs="Arial"/>
                <w:b/>
                <w:color w:val="FFFFFF" w:themeColor="background1"/>
                <w:szCs w:val="20"/>
              </w:rPr>
              <w:t>ly</w:t>
            </w:r>
            <w:r w:rsidR="000F5FBD">
              <w:rPr>
                <w:rFonts w:cs="Arial"/>
                <w:b/>
                <w:color w:val="FFFFFF" w:themeColor="background1"/>
                <w:szCs w:val="20"/>
              </w:rPr>
              <w:t xml:space="preserve"> 20</w:t>
            </w:r>
            <w:r>
              <w:rPr>
                <w:rFonts w:cs="Arial"/>
                <w:b/>
                <w:color w:val="FFFFFF" w:themeColor="background1"/>
                <w:szCs w:val="20"/>
              </w:rPr>
              <w:t>22</w:t>
            </w:r>
            <w:r w:rsidR="000F5FBD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>
              <w:rPr>
                <w:rFonts w:cs="Arial"/>
                <w:b/>
                <w:color w:val="FFFFFF" w:themeColor="background1"/>
                <w:szCs w:val="20"/>
              </w:rPr>
              <w:t>Aug 2022</w:t>
            </w:r>
          </w:p>
        </w:tc>
      </w:tr>
      <w:tr w:rsidR="005C2A1C" w:rsidRPr="00874B93" w14:paraId="2B6DE191" w14:textId="77777777" w:rsidTr="00C166F6">
        <w:trPr>
          <w:gridBefore w:val="1"/>
          <w:wBefore w:w="108" w:type="dxa"/>
          <w:trHeight w:val="514"/>
        </w:trPr>
        <w:tc>
          <w:tcPr>
            <w:tcW w:w="1755" w:type="dxa"/>
            <w:gridSpan w:val="2"/>
            <w:tcBorders>
              <w:bottom w:val="single" w:sz="4" w:space="0" w:color="BFBFBF" w:themeColor="background1" w:themeShade="BF"/>
            </w:tcBorders>
          </w:tcPr>
          <w:p w14:paraId="202AB7A9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8189" w:type="dxa"/>
            <w:gridSpan w:val="4"/>
            <w:tcBorders>
              <w:bottom w:val="single" w:sz="4" w:space="0" w:color="BFBFBF" w:themeColor="background1" w:themeShade="BF"/>
            </w:tcBorders>
          </w:tcPr>
          <w:p w14:paraId="70774A64" w14:textId="579778B8" w:rsidR="005C2A1C" w:rsidRPr="00874B93" w:rsidRDefault="00B47EDB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Practice Management System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is a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multi-device user interface and ensures effective patient data management. It acts as a platform for Physicians and Nurses, wherein, it enables to capture patient data/view case history, manage calendar, schedule appointments, check patient visits and reschedule if required. The system also helps patient to easily access, check, and change details, </w:t>
            </w:r>
            <w:proofErr w:type="gramStart"/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and also</w:t>
            </w:r>
            <w:proofErr w:type="gramEnd"/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request appointment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</w:tc>
      </w:tr>
      <w:tr w:rsidR="00525A9E" w:rsidRPr="00874B93" w14:paraId="4BFAB96A" w14:textId="77777777" w:rsidTr="00C166F6">
        <w:trPr>
          <w:gridBefore w:val="1"/>
          <w:wBefore w:w="108" w:type="dxa"/>
          <w:trHeight w:val="514"/>
        </w:trPr>
        <w:tc>
          <w:tcPr>
            <w:tcW w:w="1755" w:type="dxa"/>
            <w:gridSpan w:val="2"/>
            <w:tcBorders>
              <w:bottom w:val="single" w:sz="4" w:space="0" w:color="BFBFBF" w:themeColor="background1" w:themeShade="BF"/>
            </w:tcBorders>
          </w:tcPr>
          <w:p w14:paraId="317343E1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8189" w:type="dxa"/>
            <w:gridSpan w:val="4"/>
            <w:tcBorders>
              <w:bottom w:val="single" w:sz="4" w:space="0" w:color="BFBFBF" w:themeColor="background1" w:themeShade="BF"/>
            </w:tcBorders>
          </w:tcPr>
          <w:p w14:paraId="2DFFDE2A" w14:textId="3899279D" w:rsidR="00525A9E" w:rsidRPr="00874B93" w:rsidRDefault="00B47EDB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Java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8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Angular1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3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MySQL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, Hibernate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and</w:t>
            </w:r>
            <w:r w:rsidRPr="00DA244C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JPA, Spring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Security,</w:t>
            </w:r>
            <w:r w:rsidR="00BF72E6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Microservices and SpringBoot.</w:t>
            </w:r>
          </w:p>
        </w:tc>
      </w:tr>
      <w:tr w:rsidR="008C2AAC" w:rsidRPr="00874B93" w14:paraId="4033D0A9" w14:textId="77777777" w:rsidTr="00C166F6">
        <w:trPr>
          <w:gridBefore w:val="1"/>
          <w:wBefore w:w="108" w:type="dxa"/>
          <w:trHeight w:val="1725"/>
        </w:trPr>
        <w:tc>
          <w:tcPr>
            <w:tcW w:w="175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CA7EE46" w14:textId="66B6335E" w:rsidR="008C2AAC" w:rsidRPr="00874B93" w:rsidRDefault="008C2AAC" w:rsidP="008C2AAC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189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BB1FC4" w14:textId="77777777" w:rsidR="008C2AAC" w:rsidRPr="00190C9A" w:rsidRDefault="008C2AAC" w:rsidP="008C2AA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eastAsia="Arial Unicode MS" w:hAnsi="Segoe UI" w:cs="Segoe UI"/>
                <w:color w:val="000000" w:themeColor="text1"/>
                <w:sz w:val="20"/>
                <w:szCs w:val="20"/>
              </w:rPr>
              <w:t>Requirement identification and analysis from Functional Specific Documents</w:t>
            </w: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DBE6BB5" w14:textId="0533DCB0" w:rsidR="008C2AAC" w:rsidRPr="00190C9A" w:rsidRDefault="008C2AAC" w:rsidP="008C2AA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Involved in Development of DAO, Service and Controller Classes using Spring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Boot,</w:t>
            </w: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Hibernate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and JPA</w:t>
            </w:r>
          </w:p>
          <w:p w14:paraId="6D36E458" w14:textId="77777777" w:rsidR="008C2AAC" w:rsidRPr="00190C9A" w:rsidRDefault="008C2AAC" w:rsidP="008C2AA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</w:t>
            </w:r>
            <w:r w:rsidRPr="00190C9A">
              <w:rPr>
                <w:rFonts w:ascii="Segoe UI" w:eastAsia="Arial Unicode MS" w:hAnsi="Segoe UI" w:cs="Segoe UI"/>
                <w:color w:val="000000" w:themeColor="text1"/>
                <w:sz w:val="20"/>
                <w:szCs w:val="20"/>
              </w:rPr>
              <w:t>nvolved in Enhancements and Bug fixes</w:t>
            </w:r>
          </w:p>
          <w:p w14:paraId="6E0D4F60" w14:textId="5417F864" w:rsidR="008C2AAC" w:rsidRPr="008C2AAC" w:rsidRDefault="008C2AAC" w:rsidP="008C2AAC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Involved in Requirement Analysis, Designing, Developing and </w:t>
            </w:r>
            <w:r w:rsidR="00BF72E6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Unit </w:t>
            </w: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Testing of Component</w:t>
            </w:r>
            <w:r w:rsidR="00BF72E6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s</w:t>
            </w:r>
          </w:p>
          <w:p w14:paraId="43F24452" w14:textId="13BA52F5" w:rsidR="008C2AAC" w:rsidRPr="008C2AAC" w:rsidRDefault="008C2AAC" w:rsidP="008C2AAC">
            <w:pPr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</w:p>
        </w:tc>
      </w:tr>
      <w:tr w:rsidR="00C166F6" w:rsidRPr="00874B93" w14:paraId="4F8A72B5" w14:textId="77777777" w:rsidTr="00C166F6">
        <w:trPr>
          <w:gridAfter w:val="1"/>
          <w:wAfter w:w="108" w:type="dxa"/>
          <w:trHeight w:val="406"/>
        </w:trPr>
        <w:tc>
          <w:tcPr>
            <w:tcW w:w="9944" w:type="dxa"/>
            <w:gridSpan w:val="6"/>
          </w:tcPr>
          <w:p w14:paraId="29E28D87" w14:textId="77777777" w:rsidR="00C166F6" w:rsidRDefault="00C166F6" w:rsidP="00CD0442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334D9501" w14:textId="77777777" w:rsidR="00C166F6" w:rsidRDefault="00C166F6" w:rsidP="00CD0442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  <w:p w14:paraId="3526240A" w14:textId="5DB88D6C" w:rsidR="00C166F6" w:rsidRPr="00190C9A" w:rsidRDefault="00BF72E6" w:rsidP="00CD0442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lastRenderedPageBreak/>
              <w:t>StarCentauri</w:t>
            </w:r>
            <w:r w:rsidR="00C166F6" w:rsidRPr="00190C9A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Technologies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Pvt</w:t>
            </w:r>
            <w:r w:rsidR="00C166F6" w:rsidRPr="00190C9A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Ltd.                                        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</w:t>
            </w:r>
            <w:r w:rsidR="00C166F6" w:rsidRPr="00190C9A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  Duration: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>June</w:t>
            </w:r>
            <w:r w:rsidR="00C166F6" w:rsidRPr="00190C9A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  <w:t xml:space="preserve"> 2019 – Feb 2022 </w:t>
            </w:r>
          </w:p>
          <w:p w14:paraId="134169F4" w14:textId="10766430" w:rsidR="00C166F6" w:rsidRPr="00190C9A" w:rsidRDefault="003375F7" w:rsidP="00CD0442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D5156"/>
                <w:sz w:val="20"/>
                <w:szCs w:val="20"/>
                <w:shd w:val="clear" w:color="auto" w:fill="FFFFFF"/>
              </w:rPr>
              <w:t>S</w:t>
            </w:r>
            <w:r>
              <w:rPr>
                <w:color w:val="4D5156"/>
              </w:rPr>
              <w:t>tarCentauri Technologies</w:t>
            </w:r>
            <w:r w:rsidR="00C166F6" w:rsidRPr="00190C9A">
              <w:rPr>
                <w:rFonts w:ascii="Segoe UI" w:hAnsi="Segoe UI" w:cs="Segoe UI"/>
                <w:color w:val="4D5156"/>
                <w:sz w:val="20"/>
                <w:szCs w:val="20"/>
                <w:shd w:val="clear" w:color="auto" w:fill="FFFFFF"/>
              </w:rPr>
              <w:t> is</w:t>
            </w:r>
            <w:r w:rsidR="00C166F6">
              <w:rPr>
                <w:rFonts w:ascii="Segoe UI" w:hAnsi="Segoe UI" w:cs="Segoe UI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r w:rsidR="00C166F6" w:rsidRPr="00190C9A">
              <w:rPr>
                <w:rFonts w:ascii="Segoe UI" w:hAnsi="Segoe UI" w:cs="Segoe UI"/>
                <w:color w:val="4D5156"/>
                <w:sz w:val="20"/>
                <w:szCs w:val="20"/>
                <w:shd w:val="clear" w:color="auto" w:fill="FFFFFF"/>
              </w:rPr>
              <w:t xml:space="preserve">a </w:t>
            </w:r>
            <w:r>
              <w:rPr>
                <w:rFonts w:ascii="Segoe UI" w:hAnsi="Segoe UI" w:cs="Segoe UI"/>
                <w:color w:val="4D5156"/>
                <w:sz w:val="20"/>
                <w:szCs w:val="20"/>
                <w:shd w:val="clear" w:color="auto" w:fill="FFFFFF"/>
              </w:rPr>
              <w:t>l</w:t>
            </w:r>
            <w:r>
              <w:rPr>
                <w:color w:val="4D5156"/>
              </w:rPr>
              <w:t xml:space="preserve">eading </w:t>
            </w:r>
            <w:r>
              <w:rPr>
                <w:rFonts w:ascii="Segoe UI" w:hAnsi="Segoe UI" w:cs="Segoe UI"/>
                <w:color w:val="4D5156"/>
                <w:sz w:val="20"/>
                <w:szCs w:val="20"/>
                <w:shd w:val="clear" w:color="auto" w:fill="FFFFFF"/>
              </w:rPr>
              <w:t>s</w:t>
            </w:r>
            <w:r>
              <w:rPr>
                <w:color w:val="4D5156"/>
              </w:rPr>
              <w:t xml:space="preserve">oftware product development company providing technology solutions and services to enterprises, </w:t>
            </w:r>
            <w:r w:rsidR="00D6788B">
              <w:rPr>
                <w:color w:val="4D5156"/>
              </w:rPr>
              <w:t>startups,</w:t>
            </w:r>
            <w:r>
              <w:rPr>
                <w:color w:val="4D5156"/>
              </w:rPr>
              <w:t xml:space="preserve"> and technology companies</w:t>
            </w:r>
            <w:r w:rsidR="007059CB">
              <w:rPr>
                <w:color w:val="4D5156"/>
              </w:rPr>
              <w:t>.</w:t>
            </w:r>
          </w:p>
        </w:tc>
      </w:tr>
      <w:tr w:rsidR="00C166F6" w:rsidRPr="00874B93" w14:paraId="37E2D324" w14:textId="77777777" w:rsidTr="00C166F6">
        <w:trPr>
          <w:gridAfter w:val="1"/>
          <w:wAfter w:w="108" w:type="dxa"/>
          <w:trHeight w:val="340"/>
        </w:trPr>
        <w:tc>
          <w:tcPr>
            <w:tcW w:w="1701" w:type="dxa"/>
            <w:gridSpan w:val="2"/>
            <w:shd w:val="clear" w:color="auto" w:fill="A6A6A6" w:themeFill="background1" w:themeFillShade="A6"/>
            <w:vAlign w:val="center"/>
          </w:tcPr>
          <w:p w14:paraId="0D5F6505" w14:textId="77777777" w:rsidR="00C166F6" w:rsidRPr="00874B93" w:rsidRDefault="00C166F6" w:rsidP="00CD0442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 xml:space="preserve">Project </w:t>
            </w:r>
          </w:p>
        </w:tc>
        <w:tc>
          <w:tcPr>
            <w:tcW w:w="8243" w:type="dxa"/>
            <w:gridSpan w:val="4"/>
            <w:shd w:val="clear" w:color="auto" w:fill="A6A6A6" w:themeFill="background1" w:themeFillShade="A6"/>
            <w:vAlign w:val="center"/>
          </w:tcPr>
          <w:p w14:paraId="1FB32D70" w14:textId="152496DD" w:rsidR="00C166F6" w:rsidRPr="00874B93" w:rsidRDefault="007059CB" w:rsidP="00CD0442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Tricity Commission                                      </w:t>
            </w:r>
            <w:r w:rsidR="00C166F6">
              <w:rPr>
                <w:rFonts w:cs="Arial"/>
                <w:b/>
                <w:color w:val="FFFFFF" w:themeColor="background1"/>
                <w:szCs w:val="20"/>
              </w:rPr>
              <w:t xml:space="preserve">                                Duration: Nov 2020</w:t>
            </w:r>
            <w:r w:rsidR="00C166F6" w:rsidRPr="000F5FBD">
              <w:rPr>
                <w:rFonts w:cs="Arial"/>
                <w:b/>
                <w:color w:val="FFFFFF" w:themeColor="background1"/>
                <w:szCs w:val="20"/>
              </w:rPr>
              <w:t xml:space="preserve"> – </w:t>
            </w:r>
            <w:r w:rsidR="00C166F6">
              <w:rPr>
                <w:rFonts w:cs="Arial"/>
                <w:b/>
                <w:color w:val="FFFFFF" w:themeColor="background1"/>
                <w:szCs w:val="20"/>
              </w:rPr>
              <w:t>Jan 2022</w:t>
            </w:r>
          </w:p>
        </w:tc>
      </w:tr>
      <w:tr w:rsidR="00C166F6" w:rsidRPr="00874B93" w14:paraId="29CDB541" w14:textId="77777777" w:rsidTr="00C166F6">
        <w:trPr>
          <w:gridAfter w:val="3"/>
          <w:wAfter w:w="379" w:type="dxa"/>
          <w:trHeight w:val="514"/>
        </w:trPr>
        <w:tc>
          <w:tcPr>
            <w:tcW w:w="1701" w:type="dxa"/>
            <w:gridSpan w:val="2"/>
            <w:tcBorders>
              <w:bottom w:val="single" w:sz="4" w:space="0" w:color="BFBFBF" w:themeColor="background1" w:themeShade="BF"/>
            </w:tcBorders>
          </w:tcPr>
          <w:p w14:paraId="13CAE16D" w14:textId="77777777" w:rsidR="00C166F6" w:rsidRPr="00874B93" w:rsidRDefault="00C166F6" w:rsidP="00CD0442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gridSpan w:val="2"/>
            <w:tcBorders>
              <w:bottom w:val="single" w:sz="4" w:space="0" w:color="BFBFBF" w:themeColor="background1" w:themeShade="BF"/>
            </w:tcBorders>
          </w:tcPr>
          <w:p w14:paraId="632F5976" w14:textId="5868BF64" w:rsidR="007059CB" w:rsidRDefault="00D6788B" w:rsidP="00D6788B">
            <w:pPr>
              <w:tabs>
                <w:tab w:val="left" w:pos="820"/>
              </w:tabs>
              <w:spacing w:before="28" w:line="240" w:lineRule="exact"/>
              <w:ind w:right="489"/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    </w:t>
            </w:r>
            <w:r w:rsidR="007059CB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It is an ERP solution that can adopt to almost all customers of </w:t>
            </w:r>
            <w:proofErr w:type="gramStart"/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agriculture,   </w:t>
            </w:r>
            <w:proofErr w:type="gramEnd"/>
            <w:r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   </w:t>
            </w:r>
            <w:r w:rsidR="007059CB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automobile, pharmacy, information technology etc.</w:t>
            </w:r>
          </w:p>
          <w:p w14:paraId="74B5BFF1" w14:textId="4C3B34B9" w:rsidR="00C166F6" w:rsidRPr="00695051" w:rsidRDefault="00C166F6" w:rsidP="00D6788B">
            <w:pPr>
              <w:tabs>
                <w:tab w:val="left" w:pos="820"/>
              </w:tabs>
              <w:spacing w:before="28" w:line="240" w:lineRule="exact"/>
              <w:ind w:right="489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90C9A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D6788B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   </w:t>
            </w:r>
            <w:r w:rsidR="007059CB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>Some editions of it are like order management, pricing management,</w:t>
            </w:r>
            <w:r w:rsidR="00D6788B">
              <w:rPr>
                <w:rFonts w:ascii="Segoe UI" w:eastAsia="Calibri" w:hAnsi="Segoe UI" w:cs="Segoe UI"/>
                <w:color w:val="000000" w:themeColor="text1"/>
                <w:sz w:val="20"/>
                <w:szCs w:val="20"/>
              </w:rPr>
              <w:t xml:space="preserve"> finance, workshop, various reports etc. </w:t>
            </w:r>
          </w:p>
          <w:p w14:paraId="7B918505" w14:textId="77777777" w:rsidR="00C166F6" w:rsidRPr="009167B0" w:rsidRDefault="00C166F6" w:rsidP="00CD0442">
            <w:pPr>
              <w:tabs>
                <w:tab w:val="left" w:pos="820"/>
              </w:tabs>
              <w:spacing w:before="28" w:line="240" w:lineRule="exact"/>
              <w:ind w:left="840" w:right="489" w:hanging="363"/>
              <w:rPr>
                <w:color w:val="000000" w:themeColor="text1"/>
                <w:sz w:val="24"/>
                <w:szCs w:val="24"/>
              </w:rPr>
            </w:pPr>
            <w:r w:rsidRPr="0003518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</w:rPr>
              <w:tab/>
            </w:r>
          </w:p>
          <w:p w14:paraId="18A9166B" w14:textId="77777777" w:rsidR="00C166F6" w:rsidRPr="00874B93" w:rsidRDefault="00C166F6" w:rsidP="00CD0442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C166F6" w:rsidRPr="00874B93" w14:paraId="43DD198D" w14:textId="77777777" w:rsidTr="00C166F6">
        <w:trPr>
          <w:gridAfter w:val="3"/>
          <w:wAfter w:w="379" w:type="dxa"/>
          <w:trHeight w:val="514"/>
        </w:trPr>
        <w:tc>
          <w:tcPr>
            <w:tcW w:w="1701" w:type="dxa"/>
            <w:gridSpan w:val="2"/>
            <w:tcBorders>
              <w:bottom w:val="single" w:sz="4" w:space="0" w:color="BFBFBF" w:themeColor="background1" w:themeShade="BF"/>
            </w:tcBorders>
          </w:tcPr>
          <w:p w14:paraId="53AF42CC" w14:textId="77777777" w:rsidR="00C166F6" w:rsidRPr="00874B93" w:rsidRDefault="00C166F6" w:rsidP="00CD0442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gridSpan w:val="2"/>
            <w:tcBorders>
              <w:bottom w:val="single" w:sz="4" w:space="0" w:color="BFBFBF" w:themeColor="background1" w:themeShade="BF"/>
            </w:tcBorders>
          </w:tcPr>
          <w:p w14:paraId="05A27131" w14:textId="499D3F9B" w:rsidR="00C166F6" w:rsidRPr="00190C9A" w:rsidRDefault="00C166F6" w:rsidP="00CD0442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JAVA 1.8, Hibernate, Spring BOOT,</w:t>
            </w:r>
            <w:r w:rsidR="00D678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Hibernate, Rest API, </w:t>
            </w:r>
            <w:r w:rsidRPr="00190C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HTML,</w:t>
            </w:r>
            <w:r w:rsidR="00D6788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190C9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C166F6" w:rsidRPr="00874B93" w14:paraId="241B8FED" w14:textId="77777777" w:rsidTr="00C166F6">
        <w:trPr>
          <w:gridAfter w:val="1"/>
          <w:wAfter w:w="108" w:type="dxa"/>
          <w:trHeight w:val="1725"/>
        </w:trPr>
        <w:tc>
          <w:tcPr>
            <w:tcW w:w="1701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2A0B45" w14:textId="77777777" w:rsidR="00C166F6" w:rsidRPr="00874B93" w:rsidRDefault="00C166F6" w:rsidP="00CD0442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Responsibilities </w:t>
            </w:r>
          </w:p>
        </w:tc>
        <w:tc>
          <w:tcPr>
            <w:tcW w:w="8243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FF0FC3" w14:textId="77777777" w:rsidR="00C166F6" w:rsidRPr="00190C9A" w:rsidRDefault="00C166F6" w:rsidP="00CD044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eastAsia="Arial Unicode MS" w:hAnsi="Segoe UI" w:cs="Segoe UI"/>
                <w:color w:val="000000" w:themeColor="text1"/>
                <w:sz w:val="20"/>
                <w:szCs w:val="20"/>
              </w:rPr>
              <w:t>Requirement identification and analysis from Functional Specific Documents</w:t>
            </w: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730C806E" w14:textId="77777777" w:rsidR="00C166F6" w:rsidRPr="00190C9A" w:rsidRDefault="00C166F6" w:rsidP="00CD044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Involved in Development of DAO, Service and Controller Classes using Spring and Hibernate</w:t>
            </w:r>
          </w:p>
          <w:p w14:paraId="64EC0425" w14:textId="77777777" w:rsidR="00C166F6" w:rsidRPr="00190C9A" w:rsidRDefault="00C166F6" w:rsidP="00CD044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</w:t>
            </w:r>
            <w:r w:rsidRPr="00190C9A">
              <w:rPr>
                <w:rFonts w:ascii="Segoe UI" w:eastAsia="Arial Unicode MS" w:hAnsi="Segoe UI" w:cs="Segoe UI"/>
                <w:color w:val="000000" w:themeColor="text1"/>
                <w:sz w:val="20"/>
                <w:szCs w:val="20"/>
              </w:rPr>
              <w:t>nvolved in Enhancements and Bug fixes</w:t>
            </w:r>
          </w:p>
          <w:p w14:paraId="4D67D9CE" w14:textId="77777777" w:rsidR="00C166F6" w:rsidRPr="00371C94" w:rsidRDefault="00C166F6" w:rsidP="00CD0442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cstheme="minorHAnsi"/>
                <w:b/>
                <w:color w:val="404040" w:themeColor="text1" w:themeTint="BF"/>
                <w:sz w:val="20"/>
                <w:szCs w:val="32"/>
              </w:rPr>
            </w:pPr>
            <w:r w:rsidRPr="00190C9A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Involved in Requirement Analysis, Designing, Developing and Testing of Component</w:t>
            </w:r>
          </w:p>
        </w:tc>
      </w:tr>
      <w:tr w:rsidR="00C166F6" w:rsidRPr="00874B93" w14:paraId="6BB49075" w14:textId="77777777" w:rsidTr="00C166F6">
        <w:trPr>
          <w:gridAfter w:val="2"/>
          <w:wAfter w:w="265" w:type="dxa"/>
          <w:trHeight w:val="389"/>
        </w:trPr>
        <w:tc>
          <w:tcPr>
            <w:tcW w:w="9787" w:type="dxa"/>
            <w:gridSpan w:val="5"/>
          </w:tcPr>
          <w:p w14:paraId="147871DB" w14:textId="77777777" w:rsidR="00C166F6" w:rsidRPr="00874B93" w:rsidRDefault="00C166F6" w:rsidP="00CD0442">
            <w:pPr>
              <w:spacing w:after="120"/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916D7A9" w14:textId="77777777" w:rsidR="00C166F6" w:rsidRPr="00874B93" w:rsidRDefault="00C166F6" w:rsidP="00C166F6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p w14:paraId="4C5C2B50" w14:textId="77777777" w:rsidR="00C166F6" w:rsidRPr="00874B93" w:rsidRDefault="00C166F6" w:rsidP="00C166F6">
      <w:pPr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06F66964" w14:textId="7F56B5FE" w:rsidR="00C166F6" w:rsidRPr="00874B93" w:rsidRDefault="00C166F6" w:rsidP="00C166F6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BE –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A8019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Mechanical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– </w:t>
      </w:r>
      <w:r w:rsidR="00A8019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 K Orchid College of Engg and Technology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A8019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Solapur 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University, India </w:t>
      </w:r>
      <w:r w:rsidR="00A8019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   </w:t>
      </w:r>
      <w:r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Year 20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1</w:t>
      </w:r>
      <w:r w:rsidR="00A8019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8</w:t>
      </w:r>
    </w:p>
    <w:p w14:paraId="3635E630" w14:textId="77777777" w:rsidR="00C166F6" w:rsidRPr="00874B93" w:rsidRDefault="00C166F6" w:rsidP="00C166F6">
      <w:pPr>
        <w:pStyle w:val="ListParagraph"/>
        <w:spacing w:after="120" w:line="240" w:lineRule="auto"/>
        <w:ind w:left="-426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</w:p>
    <w:sectPr w:rsidR="00C166F6" w:rsidRPr="00874B93" w:rsidSect="009C35B9">
      <w:headerReference w:type="default" r:id="rId11"/>
      <w:footerReference w:type="default" r:id="rId12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457B" w14:textId="77777777" w:rsidR="00EC667F" w:rsidRDefault="00EC667F" w:rsidP="003779AB">
      <w:pPr>
        <w:spacing w:after="0" w:line="240" w:lineRule="auto"/>
      </w:pPr>
      <w:r>
        <w:separator/>
      </w:r>
    </w:p>
  </w:endnote>
  <w:endnote w:type="continuationSeparator" w:id="0">
    <w:p w14:paraId="3C2EF19D" w14:textId="77777777" w:rsidR="00EC667F" w:rsidRDefault="00EC667F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F4FA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548A1065" wp14:editId="4FA3CFFA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5A6E8921" wp14:editId="5D8F92A0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7F8E395" wp14:editId="523FB4B4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476BF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64D8" w14:textId="77777777" w:rsidR="00EC667F" w:rsidRDefault="00EC667F" w:rsidP="003779AB">
      <w:pPr>
        <w:spacing w:after="0" w:line="240" w:lineRule="auto"/>
      </w:pPr>
      <w:r>
        <w:separator/>
      </w:r>
    </w:p>
  </w:footnote>
  <w:footnote w:type="continuationSeparator" w:id="0">
    <w:p w14:paraId="552338CA" w14:textId="77777777" w:rsidR="00EC667F" w:rsidRDefault="00EC667F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74D8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8D32D9" wp14:editId="07E45952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03516B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4351E3" wp14:editId="57A96D05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05BB6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C846D0" wp14:editId="335165EA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EA9418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BF9F5E" wp14:editId="5651BF6D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E594A0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1929901E" wp14:editId="6A8A885E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D2CA88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F9E6433" wp14:editId="5A76E180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4349B" w14:textId="296FF4EF" w:rsidR="000E4BC5" w:rsidRPr="00C9554A" w:rsidRDefault="00D6788B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000000" w:themeColor="text1"/>
                              <w:sz w:val="16"/>
                            </w:rPr>
                            <w:t>AKSHAY BALAJI SAMLETI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E643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7104349B" w14:textId="296FF4EF" w:rsidR="000E4BC5" w:rsidRPr="00C9554A" w:rsidRDefault="00D6788B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000000" w:themeColor="text1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000000" w:themeColor="text1"/>
                        <w:sz w:val="16"/>
                      </w:rPr>
                      <w:t>AKSHAY BALAJI SAMLETI</w:t>
                    </w:r>
                  </w:p>
                </w:txbxContent>
              </v:textbox>
            </v:shape>
          </w:pict>
        </mc:Fallback>
      </mc:AlternateContent>
    </w:r>
  </w:p>
  <w:p w14:paraId="4DFB57D0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1DB5D7B3" wp14:editId="6420AC97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C9B30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3E649C22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5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857453">
    <w:abstractNumId w:val="3"/>
  </w:num>
  <w:num w:numId="2" w16cid:durableId="996416538">
    <w:abstractNumId w:val="8"/>
  </w:num>
  <w:num w:numId="3" w16cid:durableId="1941332623">
    <w:abstractNumId w:val="0"/>
  </w:num>
  <w:num w:numId="4" w16cid:durableId="1897551159">
    <w:abstractNumId w:val="5"/>
  </w:num>
  <w:num w:numId="5" w16cid:durableId="354959927">
    <w:abstractNumId w:val="6"/>
  </w:num>
  <w:num w:numId="6" w16cid:durableId="1093866753">
    <w:abstractNumId w:val="2"/>
  </w:num>
  <w:num w:numId="7" w16cid:durableId="2145149732">
    <w:abstractNumId w:val="1"/>
  </w:num>
  <w:num w:numId="8" w16cid:durableId="1841967952">
    <w:abstractNumId w:val="7"/>
  </w:num>
  <w:num w:numId="9" w16cid:durableId="72602924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D04EC"/>
    <w:rsid w:val="000E4BC5"/>
    <w:rsid w:val="000F1F3C"/>
    <w:rsid w:val="000F5FBD"/>
    <w:rsid w:val="00115E10"/>
    <w:rsid w:val="00135CE7"/>
    <w:rsid w:val="00140593"/>
    <w:rsid w:val="00142DF4"/>
    <w:rsid w:val="001575D8"/>
    <w:rsid w:val="00157A5F"/>
    <w:rsid w:val="001704CC"/>
    <w:rsid w:val="00192271"/>
    <w:rsid w:val="001A6826"/>
    <w:rsid w:val="001B1C48"/>
    <w:rsid w:val="001B4ECE"/>
    <w:rsid w:val="001B608D"/>
    <w:rsid w:val="001C06F6"/>
    <w:rsid w:val="001C1780"/>
    <w:rsid w:val="001C304A"/>
    <w:rsid w:val="001C33D1"/>
    <w:rsid w:val="001E3830"/>
    <w:rsid w:val="001F03FC"/>
    <w:rsid w:val="001F59C1"/>
    <w:rsid w:val="00204F8E"/>
    <w:rsid w:val="002105A6"/>
    <w:rsid w:val="00215739"/>
    <w:rsid w:val="00234727"/>
    <w:rsid w:val="002364BF"/>
    <w:rsid w:val="002514EC"/>
    <w:rsid w:val="00256C43"/>
    <w:rsid w:val="002674AA"/>
    <w:rsid w:val="00292A89"/>
    <w:rsid w:val="002972B7"/>
    <w:rsid w:val="002A0F0A"/>
    <w:rsid w:val="002A38F7"/>
    <w:rsid w:val="002D5804"/>
    <w:rsid w:val="002F7754"/>
    <w:rsid w:val="00301CB3"/>
    <w:rsid w:val="00311D85"/>
    <w:rsid w:val="003138AD"/>
    <w:rsid w:val="00322E5D"/>
    <w:rsid w:val="003375F7"/>
    <w:rsid w:val="00346668"/>
    <w:rsid w:val="003779AB"/>
    <w:rsid w:val="00383DEC"/>
    <w:rsid w:val="0039575C"/>
    <w:rsid w:val="003F62AF"/>
    <w:rsid w:val="003F6892"/>
    <w:rsid w:val="004405E4"/>
    <w:rsid w:val="00443383"/>
    <w:rsid w:val="0044725C"/>
    <w:rsid w:val="00471573"/>
    <w:rsid w:val="00480F6C"/>
    <w:rsid w:val="0048413E"/>
    <w:rsid w:val="00494D0C"/>
    <w:rsid w:val="004966D7"/>
    <w:rsid w:val="00496E38"/>
    <w:rsid w:val="004A07CB"/>
    <w:rsid w:val="004A65F5"/>
    <w:rsid w:val="004E61C7"/>
    <w:rsid w:val="004F2573"/>
    <w:rsid w:val="004F3D08"/>
    <w:rsid w:val="005005B6"/>
    <w:rsid w:val="00500779"/>
    <w:rsid w:val="00516FDF"/>
    <w:rsid w:val="00525A9E"/>
    <w:rsid w:val="005350E6"/>
    <w:rsid w:val="0054088B"/>
    <w:rsid w:val="00543881"/>
    <w:rsid w:val="005478E5"/>
    <w:rsid w:val="00551658"/>
    <w:rsid w:val="00551B5E"/>
    <w:rsid w:val="00572BC2"/>
    <w:rsid w:val="005C07DB"/>
    <w:rsid w:val="005C2A1C"/>
    <w:rsid w:val="005F626A"/>
    <w:rsid w:val="00600ABD"/>
    <w:rsid w:val="00615565"/>
    <w:rsid w:val="00622EE2"/>
    <w:rsid w:val="00625228"/>
    <w:rsid w:val="00653ADB"/>
    <w:rsid w:val="00684C80"/>
    <w:rsid w:val="006A324D"/>
    <w:rsid w:val="006C02E1"/>
    <w:rsid w:val="006C6E39"/>
    <w:rsid w:val="006D156D"/>
    <w:rsid w:val="006F41CC"/>
    <w:rsid w:val="006F4673"/>
    <w:rsid w:val="007059CB"/>
    <w:rsid w:val="00706304"/>
    <w:rsid w:val="0070721A"/>
    <w:rsid w:val="007136B0"/>
    <w:rsid w:val="00763199"/>
    <w:rsid w:val="00770776"/>
    <w:rsid w:val="00771150"/>
    <w:rsid w:val="00772AEA"/>
    <w:rsid w:val="00791469"/>
    <w:rsid w:val="0079466B"/>
    <w:rsid w:val="007A0A26"/>
    <w:rsid w:val="007A420D"/>
    <w:rsid w:val="007B20DA"/>
    <w:rsid w:val="007B63FD"/>
    <w:rsid w:val="007C0794"/>
    <w:rsid w:val="007C1947"/>
    <w:rsid w:val="007E58CD"/>
    <w:rsid w:val="007F19B2"/>
    <w:rsid w:val="00811ADA"/>
    <w:rsid w:val="0081752E"/>
    <w:rsid w:val="00843648"/>
    <w:rsid w:val="00844784"/>
    <w:rsid w:val="00860900"/>
    <w:rsid w:val="00865F72"/>
    <w:rsid w:val="008709CA"/>
    <w:rsid w:val="00874B93"/>
    <w:rsid w:val="00887D4A"/>
    <w:rsid w:val="00892BD6"/>
    <w:rsid w:val="008B7279"/>
    <w:rsid w:val="008C2AAC"/>
    <w:rsid w:val="008C603F"/>
    <w:rsid w:val="008D3C10"/>
    <w:rsid w:val="008E2397"/>
    <w:rsid w:val="008E2E7D"/>
    <w:rsid w:val="00901D0A"/>
    <w:rsid w:val="00902313"/>
    <w:rsid w:val="0090310A"/>
    <w:rsid w:val="009171C6"/>
    <w:rsid w:val="00945690"/>
    <w:rsid w:val="00947CA5"/>
    <w:rsid w:val="0095247E"/>
    <w:rsid w:val="00956473"/>
    <w:rsid w:val="00957B61"/>
    <w:rsid w:val="00986BF0"/>
    <w:rsid w:val="0099658E"/>
    <w:rsid w:val="009C1AFB"/>
    <w:rsid w:val="009C35B9"/>
    <w:rsid w:val="009D1731"/>
    <w:rsid w:val="009D311A"/>
    <w:rsid w:val="009D517E"/>
    <w:rsid w:val="009F5B48"/>
    <w:rsid w:val="00A12FC0"/>
    <w:rsid w:val="00A1303C"/>
    <w:rsid w:val="00A222B4"/>
    <w:rsid w:val="00A32D95"/>
    <w:rsid w:val="00A3333A"/>
    <w:rsid w:val="00A53A06"/>
    <w:rsid w:val="00A54A1B"/>
    <w:rsid w:val="00A65889"/>
    <w:rsid w:val="00A7224D"/>
    <w:rsid w:val="00A749ED"/>
    <w:rsid w:val="00A80195"/>
    <w:rsid w:val="00A92899"/>
    <w:rsid w:val="00AB0BB1"/>
    <w:rsid w:val="00AB381E"/>
    <w:rsid w:val="00AC631C"/>
    <w:rsid w:val="00AF62CE"/>
    <w:rsid w:val="00B00365"/>
    <w:rsid w:val="00B17F69"/>
    <w:rsid w:val="00B47EDB"/>
    <w:rsid w:val="00B50ADA"/>
    <w:rsid w:val="00B52ECD"/>
    <w:rsid w:val="00B8294C"/>
    <w:rsid w:val="00B90C93"/>
    <w:rsid w:val="00BA3037"/>
    <w:rsid w:val="00BA6AD7"/>
    <w:rsid w:val="00BB0C2C"/>
    <w:rsid w:val="00BD03E0"/>
    <w:rsid w:val="00BE1BC2"/>
    <w:rsid w:val="00BF72E6"/>
    <w:rsid w:val="00C10838"/>
    <w:rsid w:val="00C14AB8"/>
    <w:rsid w:val="00C16104"/>
    <w:rsid w:val="00C166F6"/>
    <w:rsid w:val="00C2483E"/>
    <w:rsid w:val="00C35213"/>
    <w:rsid w:val="00C4298F"/>
    <w:rsid w:val="00C46C92"/>
    <w:rsid w:val="00C51D5D"/>
    <w:rsid w:val="00C560EA"/>
    <w:rsid w:val="00C87B31"/>
    <w:rsid w:val="00C9554A"/>
    <w:rsid w:val="00CA1253"/>
    <w:rsid w:val="00CA21B1"/>
    <w:rsid w:val="00CA31B5"/>
    <w:rsid w:val="00CB5051"/>
    <w:rsid w:val="00CC1933"/>
    <w:rsid w:val="00CC230B"/>
    <w:rsid w:val="00D003F1"/>
    <w:rsid w:val="00D076AB"/>
    <w:rsid w:val="00D22452"/>
    <w:rsid w:val="00D32E01"/>
    <w:rsid w:val="00D462DD"/>
    <w:rsid w:val="00D55C51"/>
    <w:rsid w:val="00D62218"/>
    <w:rsid w:val="00D66922"/>
    <w:rsid w:val="00D6788B"/>
    <w:rsid w:val="00D75D07"/>
    <w:rsid w:val="00D82D88"/>
    <w:rsid w:val="00D848F5"/>
    <w:rsid w:val="00D92534"/>
    <w:rsid w:val="00D94020"/>
    <w:rsid w:val="00DA244C"/>
    <w:rsid w:val="00DB2B96"/>
    <w:rsid w:val="00DC75BE"/>
    <w:rsid w:val="00DD0F1A"/>
    <w:rsid w:val="00DD777A"/>
    <w:rsid w:val="00DD7DBC"/>
    <w:rsid w:val="00DE58AF"/>
    <w:rsid w:val="00DE717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A6FA5"/>
    <w:rsid w:val="00EB04A0"/>
    <w:rsid w:val="00EC667F"/>
    <w:rsid w:val="00ED465A"/>
    <w:rsid w:val="00ED6360"/>
    <w:rsid w:val="00EF5CA2"/>
    <w:rsid w:val="00F010EB"/>
    <w:rsid w:val="00F02003"/>
    <w:rsid w:val="00F03206"/>
    <w:rsid w:val="00F05E5E"/>
    <w:rsid w:val="00F20ED2"/>
    <w:rsid w:val="00F20F5B"/>
    <w:rsid w:val="00F24C90"/>
    <w:rsid w:val="00F44502"/>
    <w:rsid w:val="00F5155F"/>
    <w:rsid w:val="00F51C25"/>
    <w:rsid w:val="00F51C44"/>
    <w:rsid w:val="00F71157"/>
    <w:rsid w:val="00F9738F"/>
    <w:rsid w:val="00FA5FCF"/>
    <w:rsid w:val="00FA62C4"/>
    <w:rsid w:val="00FB3DA7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1AFE"/>
  <w15:docId w15:val="{B03DBF85-DA73-47D7-A065-060C2A59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E38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E38"/>
    <w:rPr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C166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DA91BB4E1304D8295986733FB476F" ma:contentTypeVersion="13" ma:contentTypeDescription="Create a new document." ma:contentTypeScope="" ma:versionID="5dc89554706addc2d711d14b822ca66d">
  <xsd:schema xmlns:xsd="http://www.w3.org/2001/XMLSchema" xmlns:xs="http://www.w3.org/2001/XMLSchema" xmlns:p="http://schemas.microsoft.com/office/2006/metadata/properties" xmlns:ns3="27b611e9-3e4b-420d-b80a-d944ca73fedd" xmlns:ns4="1e9e8af0-86dc-4de4-9597-395e39e13395" targetNamespace="http://schemas.microsoft.com/office/2006/metadata/properties" ma:root="true" ma:fieldsID="d1b6a3a89bf770736d2e55caaef6c317" ns3:_="" ns4:_="">
    <xsd:import namespace="27b611e9-3e4b-420d-b80a-d944ca73fedd"/>
    <xsd:import namespace="1e9e8af0-86dc-4de4-9597-395e39e133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11e9-3e4b-420d-b80a-d944ca73f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e8af0-86dc-4de4-9597-395e39e1339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8F8695-884A-485B-A5FC-C2E8122426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5F109-088D-4AED-97B6-BE9D0D5005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1173F-9BB1-43B7-9FBB-4076699F6A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C618E8-343A-4BAE-85E0-F056CF7A7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611e9-3e4b-420d-b80a-d944ca73fedd"/>
    <ds:schemaRef ds:uri="1e9e8af0-86dc-4de4-9597-395e39e133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Akshay Samleti</cp:lastModifiedBy>
  <cp:revision>5</cp:revision>
  <cp:lastPrinted>2013-05-28T05:19:00Z</cp:lastPrinted>
  <dcterms:created xsi:type="dcterms:W3CDTF">2022-08-03T17:13:00Z</dcterms:created>
  <dcterms:modified xsi:type="dcterms:W3CDTF">2022-08-03T17:26:00Z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0x010100722DA91BB4E1304D8295986733FB476F</vt:lpwstr>
  </property>
</Properties>
</file>