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C6" w:rsidRDefault="006461C6" w:rsidP="006461C6">
      <w:pPr>
        <w:jc w:val="center"/>
        <w:rPr>
          <w:b/>
          <w:sz w:val="36"/>
          <w:szCs w:val="36"/>
        </w:rPr>
      </w:pPr>
      <w:r w:rsidRPr="00F37A99">
        <w:rPr>
          <w:b/>
          <w:sz w:val="36"/>
          <w:szCs w:val="36"/>
        </w:rPr>
        <w:t>Instructions on how to run the project</w:t>
      </w:r>
    </w:p>
    <w:p w:rsidR="006461C6" w:rsidRDefault="006461C6" w:rsidP="00646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AEDProject_VitalSigns.zip file on to your local directory.</w:t>
      </w:r>
    </w:p>
    <w:p w:rsidR="006461C6" w:rsidRDefault="006461C6" w:rsidP="00646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this folder in your NetBeans IDE 8.0.2 and open the folder in NetBeans as shown below:</w:t>
      </w:r>
    </w:p>
    <w:p w:rsidR="006461C6" w:rsidRDefault="006461C6" w:rsidP="006461C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AA6AC" wp14:editId="09F8F12D">
            <wp:extent cx="4602879" cy="304064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Fol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C6" w:rsidRDefault="006461C6" w:rsidP="006461C6">
      <w:pPr>
        <w:pStyle w:val="ListParagraph"/>
        <w:rPr>
          <w:sz w:val="24"/>
          <w:szCs w:val="24"/>
        </w:rPr>
      </w:pPr>
    </w:p>
    <w:p w:rsidR="006461C6" w:rsidRDefault="006461C6" w:rsidP="00646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Next, select the project and click on the </w:t>
      </w:r>
      <w:r w:rsidR="003066E2">
        <w:rPr>
          <w:sz w:val="24"/>
          <w:szCs w:val="24"/>
        </w:rPr>
        <w:t>green play</w:t>
      </w:r>
      <w:bookmarkStart w:id="0" w:name="_GoBack"/>
      <w:bookmarkEnd w:id="0"/>
      <w:r>
        <w:rPr>
          <w:sz w:val="24"/>
          <w:szCs w:val="24"/>
        </w:rPr>
        <w:t xml:space="preserve"> button as shown below:</w:t>
      </w:r>
    </w:p>
    <w:p w:rsidR="006461C6" w:rsidRPr="00F37A99" w:rsidRDefault="006461C6" w:rsidP="006461C6">
      <w:pPr>
        <w:pStyle w:val="ListParagraph"/>
        <w:rPr>
          <w:sz w:val="24"/>
          <w:szCs w:val="24"/>
        </w:rPr>
      </w:pPr>
    </w:p>
    <w:p w:rsidR="006461C6" w:rsidRDefault="006461C6" w:rsidP="006461C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48F2E9" wp14:editId="3F9BAAE3">
            <wp:extent cx="455676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62" cy="20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C6" w:rsidRDefault="006461C6" w:rsidP="006461C6">
      <w:pPr>
        <w:pStyle w:val="ListParagraph"/>
        <w:rPr>
          <w:sz w:val="24"/>
          <w:szCs w:val="24"/>
        </w:rPr>
      </w:pPr>
    </w:p>
    <w:p w:rsidR="006461C6" w:rsidRPr="00F37A99" w:rsidRDefault="006461C6" w:rsidP="006461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would successfully run the project on your local Net Beans IDE and you can then interact with different parts of the application.</w:t>
      </w:r>
    </w:p>
    <w:p w:rsidR="00F047EA" w:rsidRDefault="003066E2"/>
    <w:sectPr w:rsidR="00F0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0E0"/>
    <w:multiLevelType w:val="hybridMultilevel"/>
    <w:tmpl w:val="2A28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C6"/>
    <w:rsid w:val="003066E2"/>
    <w:rsid w:val="006461C6"/>
    <w:rsid w:val="00E30601"/>
    <w:rsid w:val="00F3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E682F-7FFD-44EC-894F-E78704FB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choudhary</dc:creator>
  <cp:keywords/>
  <dc:description/>
  <cp:lastModifiedBy>akshay choudhary</cp:lastModifiedBy>
  <cp:revision>2</cp:revision>
  <dcterms:created xsi:type="dcterms:W3CDTF">2017-09-27T07:47:00Z</dcterms:created>
  <dcterms:modified xsi:type="dcterms:W3CDTF">2017-09-27T07:50:00Z</dcterms:modified>
</cp:coreProperties>
</file>