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C8C0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#define </w:t>
      </w:r>
      <w:proofErr w:type="spellStart"/>
      <w:r w:rsidRPr="00F97B27">
        <w:rPr>
          <w:rFonts w:ascii="Times New Roman" w:hAnsi="Times New Roman" w:cs="Times New Roman"/>
          <w:sz w:val="20"/>
          <w:szCs w:val="20"/>
        </w:rPr>
        <w:t>trigPin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 xml:space="preserve"> 8  </w:t>
      </w:r>
    </w:p>
    <w:p w14:paraId="28524A10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#define </w:t>
      </w:r>
      <w:proofErr w:type="spellStart"/>
      <w:r w:rsidRPr="00F97B27">
        <w:rPr>
          <w:rFonts w:ascii="Times New Roman" w:hAnsi="Times New Roman" w:cs="Times New Roman"/>
          <w:sz w:val="20"/>
          <w:szCs w:val="20"/>
        </w:rPr>
        <w:t>echoPin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 xml:space="preserve"> 7  </w:t>
      </w:r>
    </w:p>
    <w:p w14:paraId="77F01942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#define buzzer 12  </w:t>
      </w:r>
    </w:p>
    <w:p w14:paraId="5105E3D3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F97B27">
        <w:rPr>
          <w:rFonts w:ascii="Times New Roman" w:hAnsi="Times New Roman" w:cs="Times New Roman"/>
          <w:sz w:val="20"/>
          <w:szCs w:val="20"/>
        </w:rPr>
        <w:t>setup(</w:t>
      </w:r>
      <w:proofErr w:type="gramEnd"/>
      <w:r w:rsidRPr="00F97B27">
        <w:rPr>
          <w:rFonts w:ascii="Times New Roman" w:hAnsi="Times New Roman" w:cs="Times New Roman"/>
          <w:sz w:val="20"/>
          <w:szCs w:val="20"/>
        </w:rPr>
        <w:t>) {</w:t>
      </w:r>
    </w:p>
    <w:p w14:paraId="6A01F063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F97B27">
        <w:rPr>
          <w:rFonts w:ascii="Times New Roman" w:hAnsi="Times New Roman" w:cs="Times New Roman"/>
          <w:sz w:val="20"/>
          <w:szCs w:val="20"/>
        </w:rPr>
        <w:t>Serial.begin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 xml:space="preserve"> (9600); </w:t>
      </w:r>
    </w:p>
    <w:p w14:paraId="677004E4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trigPin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 xml:space="preserve">, OUTPUT); </w:t>
      </w:r>
    </w:p>
    <w:p w14:paraId="4F78937E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echoPin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, INPUT);  </w:t>
      </w:r>
    </w:p>
    <w:p w14:paraId="5FBF1B7E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pinMode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97B27">
        <w:rPr>
          <w:rFonts w:ascii="Times New Roman" w:hAnsi="Times New Roman" w:cs="Times New Roman"/>
          <w:sz w:val="20"/>
          <w:szCs w:val="20"/>
        </w:rPr>
        <w:t>buzzer, OUTPUT);</w:t>
      </w:r>
    </w:p>
    <w:p w14:paraId="418E9EFE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}</w:t>
      </w:r>
    </w:p>
    <w:p w14:paraId="17765788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F97B27">
        <w:rPr>
          <w:rFonts w:ascii="Times New Roman" w:hAnsi="Times New Roman" w:cs="Times New Roman"/>
          <w:sz w:val="20"/>
          <w:szCs w:val="20"/>
        </w:rPr>
        <w:t>loop(</w:t>
      </w:r>
      <w:proofErr w:type="gramEnd"/>
      <w:r w:rsidRPr="00F97B27">
        <w:rPr>
          <w:rFonts w:ascii="Times New Roman" w:hAnsi="Times New Roman" w:cs="Times New Roman"/>
          <w:sz w:val="20"/>
          <w:szCs w:val="20"/>
        </w:rPr>
        <w:t xml:space="preserve">) { </w:t>
      </w:r>
    </w:p>
    <w:p w14:paraId="3208CD68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long duration, distance;</w:t>
      </w:r>
    </w:p>
    <w:p w14:paraId="16BCCFD2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trigPin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, LOW);</w:t>
      </w:r>
    </w:p>
    <w:p w14:paraId="647D783D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97B27">
        <w:rPr>
          <w:rFonts w:ascii="Times New Roman" w:hAnsi="Times New Roman" w:cs="Times New Roman"/>
          <w:sz w:val="20"/>
          <w:szCs w:val="20"/>
        </w:rPr>
        <w:t>2);</w:t>
      </w:r>
    </w:p>
    <w:p w14:paraId="3C7AAAE8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trigPin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, HIGH);</w:t>
      </w:r>
    </w:p>
    <w:p w14:paraId="48FB4B97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delayMicroseconds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97B27">
        <w:rPr>
          <w:rFonts w:ascii="Times New Roman" w:hAnsi="Times New Roman" w:cs="Times New Roman"/>
          <w:sz w:val="20"/>
          <w:szCs w:val="20"/>
        </w:rPr>
        <w:t>10);</w:t>
      </w:r>
    </w:p>
    <w:p w14:paraId="6B8FBA5E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digitalWrite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trigPin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, LOW);</w:t>
      </w:r>
    </w:p>
    <w:p w14:paraId="03ED922D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duration = </w:t>
      </w:r>
      <w:proofErr w:type="spellStart"/>
      <w:proofErr w:type="gramStart"/>
      <w:r w:rsidRPr="00F97B27">
        <w:rPr>
          <w:rFonts w:ascii="Times New Roman" w:hAnsi="Times New Roman" w:cs="Times New Roman"/>
          <w:sz w:val="20"/>
          <w:szCs w:val="20"/>
        </w:rPr>
        <w:t>pulseIn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97B27">
        <w:rPr>
          <w:rFonts w:ascii="Times New Roman" w:hAnsi="Times New Roman" w:cs="Times New Roman"/>
          <w:sz w:val="20"/>
          <w:szCs w:val="20"/>
        </w:rPr>
        <w:t>echoPin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, HIGH);</w:t>
      </w:r>
    </w:p>
    <w:p w14:paraId="4C0D7CB9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distance = (duration/2) / 29.1;</w:t>
      </w:r>
    </w:p>
    <w:p w14:paraId="3C769DC6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F97B27">
        <w:rPr>
          <w:rFonts w:ascii="Times New Roman" w:hAnsi="Times New Roman" w:cs="Times New Roman"/>
          <w:sz w:val="20"/>
          <w:szCs w:val="20"/>
        </w:rPr>
        <w:t>Serial.print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(distance);</w:t>
      </w:r>
    </w:p>
    <w:p w14:paraId="2D8F833B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F97B27">
        <w:rPr>
          <w:rFonts w:ascii="Times New Roman" w:hAnsi="Times New Roman" w:cs="Times New Roman"/>
          <w:sz w:val="20"/>
          <w:szCs w:val="20"/>
        </w:rPr>
        <w:t>Serial.println</w:t>
      </w:r>
      <w:proofErr w:type="spellEnd"/>
      <w:r w:rsidRPr="00F97B27">
        <w:rPr>
          <w:rFonts w:ascii="Times New Roman" w:hAnsi="Times New Roman" w:cs="Times New Roman"/>
          <w:sz w:val="20"/>
          <w:szCs w:val="20"/>
        </w:rPr>
        <w:t>(" cm");</w:t>
      </w:r>
    </w:p>
    <w:p w14:paraId="75AA4127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if (distance &gt; 30 and distance &lt; 62) { </w:t>
      </w:r>
    </w:p>
    <w:p w14:paraId="1F926364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  tone(buzzer,100,50);  </w:t>
      </w:r>
    </w:p>
    <w:p w14:paraId="4DFBAE4C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  }</w:t>
      </w:r>
    </w:p>
    <w:p w14:paraId="4B5A7193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  if (distance &gt; 0 and distance &lt; 31) { </w:t>
      </w:r>
    </w:p>
    <w:p w14:paraId="67C3F7AE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  tone(buzzer,100); </w:t>
      </w:r>
    </w:p>
    <w:p w14:paraId="6401C1E6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}</w:t>
      </w:r>
    </w:p>
    <w:p w14:paraId="32787FC7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else {</w:t>
      </w:r>
    </w:p>
    <w:p w14:paraId="53CACC5C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    }</w:t>
      </w:r>
    </w:p>
    <w:p w14:paraId="1F2DFA9E" w14:textId="15F43F1C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 xml:space="preserve">  delay (500);  </w:t>
      </w:r>
    </w:p>
    <w:p w14:paraId="41F43FC3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  <w:r w:rsidRPr="00F97B27">
        <w:rPr>
          <w:rFonts w:ascii="Times New Roman" w:hAnsi="Times New Roman" w:cs="Times New Roman"/>
          <w:sz w:val="20"/>
          <w:szCs w:val="20"/>
        </w:rPr>
        <w:t>}</w:t>
      </w:r>
    </w:p>
    <w:p w14:paraId="523EF6CD" w14:textId="77777777" w:rsidR="00F97B27" w:rsidRPr="00F97B27" w:rsidRDefault="00F97B27" w:rsidP="00F97B27">
      <w:pPr>
        <w:rPr>
          <w:rFonts w:ascii="Times New Roman" w:hAnsi="Times New Roman" w:cs="Times New Roman"/>
          <w:sz w:val="20"/>
          <w:szCs w:val="20"/>
        </w:rPr>
      </w:pPr>
    </w:p>
    <w:p w14:paraId="73F889B8" w14:textId="77777777" w:rsidR="00F97B27" w:rsidRPr="00F97B27" w:rsidRDefault="00F97B27">
      <w:pPr>
        <w:rPr>
          <w:sz w:val="20"/>
          <w:szCs w:val="20"/>
        </w:rPr>
      </w:pPr>
    </w:p>
    <w:sectPr w:rsidR="00F97B27" w:rsidRPr="00F97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27"/>
    <w:rsid w:val="009E5A29"/>
    <w:rsid w:val="00F9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01B5"/>
  <w15:chartTrackingRefBased/>
  <w15:docId w15:val="{CDCDEB79-15FD-487A-B032-74D9EE9A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Dharshanaa R</dc:creator>
  <cp:keywords/>
  <dc:description/>
  <cp:lastModifiedBy>Dharshanaa R</cp:lastModifiedBy>
  <cp:revision>1</cp:revision>
  <dcterms:created xsi:type="dcterms:W3CDTF">2026-03-31T05:40:00Z</dcterms:created>
  <dcterms:modified xsi:type="dcterms:W3CDTF">2026-03-31T05:42:00Z</dcterms:modified>
</cp:coreProperties>
</file>