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A1B59" w14:textId="77777777" w:rsidR="0012038A" w:rsidRPr="00C52B1D" w:rsidRDefault="00771E3F">
      <w:pPr>
        <w:spacing w:line="270" w:lineRule="auto"/>
        <w:ind w:left="140"/>
        <w:jc w:val="center"/>
        <w:rPr>
          <w:b/>
          <w:color w:val="000000"/>
          <w:sz w:val="40"/>
          <w:szCs w:val="40"/>
        </w:rPr>
      </w:pPr>
      <w:bookmarkStart w:id="0" w:name="_Hlk212814209"/>
      <w:bookmarkEnd w:id="0"/>
      <w:r w:rsidRPr="00C52B1D">
        <w:rPr>
          <w:b/>
          <w:color w:val="000000"/>
          <w:sz w:val="40"/>
          <w:szCs w:val="40"/>
        </w:rPr>
        <w:t>SHRI RAMDEOBABA COLLEGE OF ENG</w:t>
      </w:r>
      <w:r w:rsidR="00C52B1D" w:rsidRPr="00C52B1D">
        <w:rPr>
          <w:b/>
          <w:color w:val="000000"/>
          <w:sz w:val="40"/>
          <w:szCs w:val="40"/>
        </w:rPr>
        <w:t>INEERING AND MANAGEMENT, NAGPUR</w:t>
      </w:r>
    </w:p>
    <w:p w14:paraId="69A7E49B" w14:textId="77777777" w:rsidR="0012038A" w:rsidRPr="00C52B1D" w:rsidRDefault="0012038A">
      <w:pPr>
        <w:spacing w:line="20" w:lineRule="exact"/>
        <w:rPr>
          <w:sz w:val="24"/>
          <w:szCs w:val="24"/>
        </w:rPr>
      </w:pPr>
    </w:p>
    <w:p w14:paraId="68FA0A80" w14:textId="77777777" w:rsidR="0012038A" w:rsidRPr="00C52B1D" w:rsidRDefault="00EF3FCB">
      <w:pPr>
        <w:spacing w:line="200" w:lineRule="exact"/>
        <w:rPr>
          <w:sz w:val="24"/>
          <w:szCs w:val="24"/>
        </w:rPr>
      </w:pPr>
      <w:r w:rsidRPr="00C52B1D">
        <w:rPr>
          <w:noProof/>
          <w:sz w:val="24"/>
          <w:szCs w:val="24"/>
          <w:lang w:val="en-IN" w:eastAsia="en-IN"/>
        </w:rPr>
        <w:drawing>
          <wp:anchor distT="0" distB="0" distL="114300" distR="114300" simplePos="0" relativeHeight="251658240" behindDoc="0" locked="0" layoutInCell="1" allowOverlap="1" wp14:anchorId="099001CE" wp14:editId="74A1EEB6">
            <wp:simplePos x="0" y="0"/>
            <wp:positionH relativeFrom="column">
              <wp:posOffset>2215985</wp:posOffset>
            </wp:positionH>
            <wp:positionV relativeFrom="paragraph">
              <wp:posOffset>66345</wp:posOffset>
            </wp:positionV>
            <wp:extent cx="1453490" cy="2090058"/>
            <wp:effectExtent l="19050" t="0" r="0" b="0"/>
            <wp:wrapNone/>
            <wp:docPr id="4" name="Picture 3" descr="RCOEM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COEM Logo.png"/>
                    <pic:cNvPicPr/>
                  </pic:nvPicPr>
                  <pic:blipFill>
                    <a:blip r:embed="rId8"/>
                    <a:stretch>
                      <a:fillRect/>
                    </a:stretch>
                  </pic:blipFill>
                  <pic:spPr>
                    <a:xfrm>
                      <a:off x="0" y="0"/>
                      <a:ext cx="1453490" cy="2090058"/>
                    </a:xfrm>
                    <a:prstGeom prst="rect">
                      <a:avLst/>
                    </a:prstGeom>
                  </pic:spPr>
                </pic:pic>
              </a:graphicData>
            </a:graphic>
          </wp:anchor>
        </w:drawing>
      </w:r>
    </w:p>
    <w:p w14:paraId="5B71C024" w14:textId="77777777" w:rsidR="0012038A" w:rsidRPr="00C52B1D" w:rsidRDefault="0012038A">
      <w:pPr>
        <w:spacing w:line="200" w:lineRule="exact"/>
        <w:rPr>
          <w:sz w:val="24"/>
          <w:szCs w:val="24"/>
        </w:rPr>
      </w:pPr>
    </w:p>
    <w:p w14:paraId="35E517A5" w14:textId="77777777" w:rsidR="0012038A" w:rsidRPr="00C52B1D" w:rsidRDefault="0012038A">
      <w:pPr>
        <w:spacing w:line="200" w:lineRule="exact"/>
        <w:rPr>
          <w:sz w:val="24"/>
          <w:szCs w:val="24"/>
        </w:rPr>
      </w:pPr>
    </w:p>
    <w:p w14:paraId="30C8E45E" w14:textId="77777777" w:rsidR="0012038A" w:rsidRPr="00C52B1D" w:rsidRDefault="0012038A">
      <w:pPr>
        <w:spacing w:line="200" w:lineRule="exact"/>
        <w:rPr>
          <w:sz w:val="24"/>
          <w:szCs w:val="24"/>
        </w:rPr>
      </w:pPr>
    </w:p>
    <w:p w14:paraId="25EDB24E" w14:textId="77777777" w:rsidR="0012038A" w:rsidRPr="00C52B1D" w:rsidRDefault="0012038A">
      <w:pPr>
        <w:spacing w:line="200" w:lineRule="exact"/>
        <w:rPr>
          <w:sz w:val="24"/>
          <w:szCs w:val="24"/>
        </w:rPr>
      </w:pPr>
    </w:p>
    <w:p w14:paraId="2ADE311B" w14:textId="77777777" w:rsidR="0012038A" w:rsidRPr="00C52B1D" w:rsidRDefault="0012038A">
      <w:pPr>
        <w:spacing w:line="200" w:lineRule="exact"/>
        <w:rPr>
          <w:sz w:val="24"/>
          <w:szCs w:val="24"/>
        </w:rPr>
      </w:pPr>
    </w:p>
    <w:p w14:paraId="290E9953" w14:textId="77777777" w:rsidR="0012038A" w:rsidRPr="00C52B1D" w:rsidRDefault="0012038A">
      <w:pPr>
        <w:spacing w:line="200" w:lineRule="exact"/>
        <w:rPr>
          <w:sz w:val="24"/>
          <w:szCs w:val="24"/>
        </w:rPr>
      </w:pPr>
    </w:p>
    <w:p w14:paraId="301CC7B1" w14:textId="77777777" w:rsidR="0012038A" w:rsidRPr="00C52B1D" w:rsidRDefault="0012038A">
      <w:pPr>
        <w:spacing w:line="200" w:lineRule="exact"/>
        <w:rPr>
          <w:sz w:val="24"/>
          <w:szCs w:val="24"/>
        </w:rPr>
      </w:pPr>
    </w:p>
    <w:p w14:paraId="5B25902A" w14:textId="77777777" w:rsidR="0012038A" w:rsidRPr="00C52B1D" w:rsidRDefault="0012038A">
      <w:pPr>
        <w:spacing w:line="265" w:lineRule="exact"/>
        <w:rPr>
          <w:sz w:val="24"/>
          <w:szCs w:val="24"/>
        </w:rPr>
      </w:pPr>
    </w:p>
    <w:p w14:paraId="4B18844F" w14:textId="77777777" w:rsidR="00EF3FCB" w:rsidRPr="00C52B1D" w:rsidRDefault="00EF3FCB" w:rsidP="00BA47F5">
      <w:pPr>
        <w:spacing w:line="270" w:lineRule="auto"/>
        <w:ind w:left="140"/>
        <w:jc w:val="center"/>
        <w:rPr>
          <w:color w:val="000000"/>
          <w:sz w:val="48"/>
          <w:szCs w:val="48"/>
        </w:rPr>
      </w:pPr>
    </w:p>
    <w:p w14:paraId="06989781" w14:textId="77777777" w:rsidR="00EF3FCB" w:rsidRPr="00C52B1D" w:rsidRDefault="00EF3FCB" w:rsidP="00BA47F5">
      <w:pPr>
        <w:spacing w:line="270" w:lineRule="auto"/>
        <w:ind w:left="140"/>
        <w:jc w:val="center"/>
        <w:rPr>
          <w:color w:val="000000"/>
          <w:sz w:val="48"/>
          <w:szCs w:val="48"/>
        </w:rPr>
      </w:pPr>
    </w:p>
    <w:p w14:paraId="26F8EA4F" w14:textId="77777777" w:rsidR="00EF3FCB" w:rsidRPr="00C52B1D" w:rsidRDefault="00EF3FCB" w:rsidP="00BA47F5">
      <w:pPr>
        <w:spacing w:line="270" w:lineRule="auto"/>
        <w:ind w:left="140"/>
        <w:jc w:val="center"/>
        <w:rPr>
          <w:color w:val="000000"/>
          <w:sz w:val="48"/>
          <w:szCs w:val="48"/>
        </w:rPr>
      </w:pPr>
    </w:p>
    <w:p w14:paraId="3641A640" w14:textId="77777777" w:rsidR="0012038A" w:rsidRPr="00C52B1D" w:rsidRDefault="00D73A18" w:rsidP="00EF3FCB">
      <w:pPr>
        <w:spacing w:line="270" w:lineRule="auto"/>
        <w:ind w:left="140"/>
        <w:jc w:val="center"/>
        <w:rPr>
          <w:color w:val="000000"/>
          <w:sz w:val="44"/>
          <w:szCs w:val="44"/>
        </w:rPr>
      </w:pPr>
      <w:r w:rsidRPr="00C52B1D">
        <w:rPr>
          <w:color w:val="000000"/>
          <w:sz w:val="44"/>
          <w:szCs w:val="44"/>
        </w:rPr>
        <w:t xml:space="preserve">Electronic Design Workshop </w:t>
      </w:r>
      <w:r w:rsidR="00C4520A">
        <w:rPr>
          <w:color w:val="000000"/>
          <w:sz w:val="44"/>
          <w:szCs w:val="44"/>
        </w:rPr>
        <w:t xml:space="preserve">Project </w:t>
      </w:r>
      <w:r w:rsidR="0061014A" w:rsidRPr="00C52B1D">
        <w:rPr>
          <w:color w:val="000000"/>
          <w:sz w:val="44"/>
          <w:szCs w:val="44"/>
        </w:rPr>
        <w:t>R</w:t>
      </w:r>
      <w:r w:rsidRPr="00C52B1D">
        <w:rPr>
          <w:color w:val="000000"/>
          <w:sz w:val="44"/>
          <w:szCs w:val="44"/>
        </w:rPr>
        <w:t>eport</w:t>
      </w:r>
    </w:p>
    <w:p w14:paraId="0F93BF04" w14:textId="77777777" w:rsidR="0012038A" w:rsidRPr="00C52B1D" w:rsidRDefault="0012038A">
      <w:pPr>
        <w:spacing w:line="289" w:lineRule="exact"/>
        <w:rPr>
          <w:color w:val="000000"/>
        </w:rPr>
      </w:pPr>
    </w:p>
    <w:p w14:paraId="3213C728" w14:textId="77777777" w:rsidR="0012038A" w:rsidRPr="00C52B1D" w:rsidRDefault="00771E3F">
      <w:pPr>
        <w:ind w:right="-139"/>
        <w:jc w:val="center"/>
        <w:rPr>
          <w:color w:val="000000"/>
          <w:sz w:val="18"/>
          <w:szCs w:val="18"/>
        </w:rPr>
      </w:pPr>
      <w:r w:rsidRPr="00C52B1D">
        <w:rPr>
          <w:color w:val="000000"/>
          <w:sz w:val="32"/>
          <w:szCs w:val="32"/>
        </w:rPr>
        <w:t>(</w:t>
      </w:r>
      <w:r w:rsidR="00C4520A">
        <w:rPr>
          <w:color w:val="000000"/>
          <w:sz w:val="32"/>
          <w:szCs w:val="32"/>
        </w:rPr>
        <w:t>5</w:t>
      </w:r>
      <w:r w:rsidRPr="00C52B1D">
        <w:rPr>
          <w:color w:val="000000"/>
          <w:sz w:val="44"/>
          <w:szCs w:val="44"/>
          <w:vertAlign w:val="superscript"/>
        </w:rPr>
        <w:t>TH</w:t>
      </w:r>
      <w:r w:rsidRPr="00C52B1D">
        <w:rPr>
          <w:color w:val="000000"/>
          <w:sz w:val="32"/>
          <w:szCs w:val="32"/>
        </w:rPr>
        <w:t xml:space="preserve"> SEM</w:t>
      </w:r>
      <w:r w:rsidR="00FC0889" w:rsidRPr="00C52B1D">
        <w:rPr>
          <w:color w:val="000000"/>
          <w:sz w:val="32"/>
          <w:szCs w:val="32"/>
        </w:rPr>
        <w:t>,</w:t>
      </w:r>
      <w:r w:rsidR="00093177" w:rsidRPr="00C52B1D">
        <w:rPr>
          <w:color w:val="000000"/>
          <w:sz w:val="32"/>
          <w:szCs w:val="32"/>
        </w:rPr>
        <w:t xml:space="preserve"> SESSION 202</w:t>
      </w:r>
      <w:r w:rsidR="00C4520A">
        <w:rPr>
          <w:color w:val="000000"/>
          <w:sz w:val="32"/>
          <w:szCs w:val="32"/>
        </w:rPr>
        <w:t>5</w:t>
      </w:r>
      <w:r w:rsidR="004D481D" w:rsidRPr="00C52B1D">
        <w:rPr>
          <w:color w:val="000000"/>
          <w:sz w:val="32"/>
          <w:szCs w:val="32"/>
        </w:rPr>
        <w:t>-202</w:t>
      </w:r>
      <w:r w:rsidR="00C4520A">
        <w:rPr>
          <w:color w:val="000000"/>
          <w:sz w:val="32"/>
          <w:szCs w:val="32"/>
        </w:rPr>
        <w:t>6</w:t>
      </w:r>
      <w:r w:rsidR="00407751" w:rsidRPr="00C52B1D">
        <w:rPr>
          <w:color w:val="000000"/>
          <w:sz w:val="32"/>
          <w:szCs w:val="32"/>
        </w:rPr>
        <w:t>, ECP</w:t>
      </w:r>
      <w:r w:rsidR="00C4520A">
        <w:rPr>
          <w:color w:val="000000"/>
          <w:sz w:val="32"/>
          <w:szCs w:val="32"/>
        </w:rPr>
        <w:t>5005</w:t>
      </w:r>
      <w:r w:rsidRPr="00C52B1D">
        <w:rPr>
          <w:color w:val="000000"/>
          <w:sz w:val="32"/>
          <w:szCs w:val="32"/>
        </w:rPr>
        <w:t>)</w:t>
      </w:r>
    </w:p>
    <w:p w14:paraId="3BCC270B" w14:textId="77777777" w:rsidR="0012038A" w:rsidRPr="00C52B1D" w:rsidRDefault="0012038A">
      <w:pPr>
        <w:spacing w:line="143" w:lineRule="exact"/>
      </w:pPr>
    </w:p>
    <w:p w14:paraId="22029ED9" w14:textId="5B54EB97" w:rsidR="0012038A" w:rsidRPr="009F5CED" w:rsidRDefault="00FC0889" w:rsidP="009F5CED">
      <w:pPr>
        <w:ind w:right="-139"/>
        <w:jc w:val="center"/>
        <w:rPr>
          <w:rFonts w:eastAsia="Calibri"/>
          <w:b/>
          <w:bCs/>
          <w:color w:val="000000"/>
          <w:sz w:val="44"/>
          <w:szCs w:val="44"/>
          <w:lang w:val="en-IN"/>
        </w:rPr>
      </w:pPr>
      <w:r w:rsidRPr="00C52B1D">
        <w:rPr>
          <w:rFonts w:eastAsia="Calibri"/>
          <w:b/>
          <w:bCs/>
          <w:color w:val="000000"/>
          <w:sz w:val="44"/>
          <w:szCs w:val="44"/>
        </w:rPr>
        <w:t>“</w:t>
      </w:r>
      <w:proofErr w:type="spellStart"/>
      <w:proofErr w:type="gramStart"/>
      <w:r w:rsidR="009F5CED" w:rsidRPr="009F5CED">
        <w:rPr>
          <w:rFonts w:eastAsia="Calibri"/>
          <w:b/>
          <w:bCs/>
          <w:color w:val="000000"/>
          <w:sz w:val="32"/>
          <w:szCs w:val="32"/>
          <w:u w:val="single"/>
          <w:lang w:val="en-IN"/>
        </w:rPr>
        <w:t>MineGuard</w:t>
      </w:r>
      <w:proofErr w:type="spellEnd"/>
      <w:r w:rsidR="009F5CED" w:rsidRPr="009F5CED">
        <w:rPr>
          <w:rFonts w:eastAsia="Calibri"/>
          <w:b/>
          <w:bCs/>
          <w:color w:val="000000"/>
          <w:sz w:val="32"/>
          <w:szCs w:val="32"/>
          <w:u w:val="single"/>
          <w:lang w:val="en-IN"/>
        </w:rPr>
        <w:t xml:space="preserve"> :</w:t>
      </w:r>
      <w:proofErr w:type="gramEnd"/>
      <w:r w:rsidR="009F5CED" w:rsidRPr="009F5CED">
        <w:rPr>
          <w:rFonts w:eastAsia="Calibri"/>
          <w:b/>
          <w:bCs/>
          <w:color w:val="000000"/>
          <w:sz w:val="32"/>
          <w:szCs w:val="32"/>
          <w:u w:val="single"/>
          <w:lang w:val="en-IN"/>
        </w:rPr>
        <w:t xml:space="preserve"> IoT Based Health and Gas Monitoring System for </w:t>
      </w:r>
      <w:proofErr w:type="gramStart"/>
      <w:r w:rsidR="009F5CED" w:rsidRPr="009F5CED">
        <w:rPr>
          <w:rFonts w:eastAsia="Calibri"/>
          <w:b/>
          <w:bCs/>
          <w:color w:val="000000"/>
          <w:sz w:val="32"/>
          <w:szCs w:val="32"/>
          <w:u w:val="single"/>
          <w:lang w:val="en-IN"/>
        </w:rPr>
        <w:t>Miners</w:t>
      </w:r>
      <w:r w:rsidR="009F5CED" w:rsidRPr="009F5CED">
        <w:rPr>
          <w:rFonts w:eastAsia="Calibri"/>
          <w:b/>
          <w:bCs/>
          <w:color w:val="000000"/>
          <w:sz w:val="32"/>
          <w:szCs w:val="32"/>
          <w:lang w:val="en-IN"/>
        </w:rPr>
        <w:t xml:space="preserve"> </w:t>
      </w:r>
      <w:r w:rsidRPr="00C52B1D">
        <w:rPr>
          <w:rFonts w:eastAsia="Calibri"/>
          <w:b/>
          <w:bCs/>
          <w:color w:val="000000"/>
          <w:sz w:val="44"/>
          <w:szCs w:val="44"/>
        </w:rPr>
        <w:t>”</w:t>
      </w:r>
      <w:proofErr w:type="gramEnd"/>
    </w:p>
    <w:p w14:paraId="5994BA1B" w14:textId="77777777" w:rsidR="0012038A" w:rsidRPr="00C52B1D" w:rsidRDefault="0012038A">
      <w:pPr>
        <w:spacing w:line="291" w:lineRule="exact"/>
      </w:pPr>
    </w:p>
    <w:p w14:paraId="39B47E64" w14:textId="77777777" w:rsidR="0012038A" w:rsidRPr="00C52B1D" w:rsidRDefault="00FC0889">
      <w:pPr>
        <w:ind w:right="-139"/>
        <w:jc w:val="center"/>
        <w:rPr>
          <w:sz w:val="36"/>
          <w:szCs w:val="36"/>
        </w:rPr>
      </w:pPr>
      <w:r w:rsidRPr="00C52B1D">
        <w:rPr>
          <w:sz w:val="36"/>
          <w:szCs w:val="36"/>
        </w:rPr>
        <w:t>Submitted</w:t>
      </w:r>
      <w:r w:rsidR="00771E3F" w:rsidRPr="00C52B1D">
        <w:rPr>
          <w:sz w:val="36"/>
          <w:szCs w:val="36"/>
        </w:rPr>
        <w:t xml:space="preserve"> B</w:t>
      </w:r>
      <w:r w:rsidRPr="00C52B1D">
        <w:rPr>
          <w:sz w:val="36"/>
          <w:szCs w:val="36"/>
        </w:rPr>
        <w:t>y</w:t>
      </w:r>
    </w:p>
    <w:p w14:paraId="5C61A156" w14:textId="77777777" w:rsidR="00134B73" w:rsidRPr="00C52B1D" w:rsidRDefault="00134B73">
      <w:pPr>
        <w:ind w:right="-139"/>
        <w:jc w:val="center"/>
        <w:rPr>
          <w:sz w:val="36"/>
          <w:szCs w:val="36"/>
        </w:rPr>
      </w:pPr>
    </w:p>
    <w:p w14:paraId="2877465F" w14:textId="57D3AEB6" w:rsidR="00134B73" w:rsidRPr="00C52B1D" w:rsidRDefault="00134B73">
      <w:pPr>
        <w:ind w:right="-139"/>
        <w:jc w:val="center"/>
        <w:rPr>
          <w:sz w:val="36"/>
          <w:szCs w:val="36"/>
        </w:rPr>
      </w:pPr>
      <w:r w:rsidRPr="00C52B1D">
        <w:rPr>
          <w:sz w:val="36"/>
          <w:szCs w:val="36"/>
        </w:rPr>
        <w:t>Batch: A1</w:t>
      </w:r>
    </w:p>
    <w:p w14:paraId="02D37418" w14:textId="27507200" w:rsidR="00134B73" w:rsidRPr="00C52B1D" w:rsidRDefault="00134B73" w:rsidP="00134B73">
      <w:pPr>
        <w:ind w:right="-139"/>
        <w:jc w:val="center"/>
        <w:rPr>
          <w:sz w:val="36"/>
          <w:szCs w:val="36"/>
        </w:rPr>
      </w:pPr>
      <w:r w:rsidRPr="00C52B1D">
        <w:rPr>
          <w:sz w:val="36"/>
          <w:szCs w:val="36"/>
        </w:rPr>
        <w:t xml:space="preserve">Group Number: </w:t>
      </w:r>
      <w:r w:rsidR="00450561" w:rsidRPr="00C52B1D">
        <w:rPr>
          <w:sz w:val="36"/>
          <w:szCs w:val="36"/>
        </w:rPr>
        <w:t>A</w:t>
      </w:r>
      <w:r w:rsidRPr="00C52B1D">
        <w:rPr>
          <w:sz w:val="36"/>
          <w:szCs w:val="36"/>
        </w:rPr>
        <w:t>1</w:t>
      </w:r>
      <w:r w:rsidR="00450561" w:rsidRPr="00C52B1D">
        <w:rPr>
          <w:sz w:val="36"/>
          <w:szCs w:val="36"/>
        </w:rPr>
        <w:t>-1</w:t>
      </w:r>
      <w:r w:rsidRPr="00C52B1D">
        <w:rPr>
          <w:sz w:val="36"/>
          <w:szCs w:val="36"/>
        </w:rPr>
        <w:t>.</w:t>
      </w:r>
    </w:p>
    <w:p w14:paraId="05197E6F" w14:textId="77777777" w:rsidR="00134B73" w:rsidRPr="00C52B1D" w:rsidRDefault="00134B73">
      <w:pPr>
        <w:ind w:right="-139"/>
        <w:jc w:val="center"/>
        <w:rPr>
          <w:sz w:val="36"/>
          <w:szCs w:val="36"/>
        </w:rPr>
      </w:pPr>
    </w:p>
    <w:p w14:paraId="3E142744" w14:textId="77777777" w:rsidR="00134B73" w:rsidRPr="00C52B1D" w:rsidRDefault="00134B73">
      <w:pPr>
        <w:ind w:right="-139"/>
        <w:jc w:val="center"/>
        <w:rPr>
          <w:sz w:val="18"/>
          <w:szCs w:val="18"/>
        </w:rPr>
      </w:pPr>
    </w:p>
    <w:p w14:paraId="26333C5A" w14:textId="7BD72426" w:rsidR="0012038A" w:rsidRPr="00C52B1D" w:rsidRDefault="00156631" w:rsidP="00156631">
      <w:pPr>
        <w:ind w:right="-139"/>
        <w:jc w:val="center"/>
        <w:rPr>
          <w:sz w:val="18"/>
          <w:szCs w:val="18"/>
        </w:rPr>
      </w:pPr>
      <w:r>
        <w:rPr>
          <w:sz w:val="36"/>
          <w:szCs w:val="36"/>
        </w:rPr>
        <w:t xml:space="preserve">Akanksha </w:t>
      </w:r>
      <w:proofErr w:type="spellStart"/>
      <w:r>
        <w:rPr>
          <w:sz w:val="36"/>
          <w:szCs w:val="36"/>
        </w:rPr>
        <w:t>Warkad</w:t>
      </w:r>
      <w:proofErr w:type="spellEnd"/>
      <w:r w:rsidR="00771E3F" w:rsidRPr="00C52B1D">
        <w:rPr>
          <w:sz w:val="36"/>
          <w:szCs w:val="36"/>
        </w:rPr>
        <w:t xml:space="preserve"> (</w:t>
      </w:r>
      <w:r w:rsidR="00FC0889" w:rsidRPr="00C52B1D">
        <w:rPr>
          <w:sz w:val="36"/>
          <w:szCs w:val="36"/>
        </w:rPr>
        <w:t>Roll No.-</w:t>
      </w:r>
      <w:r w:rsidR="0061014A" w:rsidRPr="00C52B1D">
        <w:rPr>
          <w:sz w:val="36"/>
          <w:szCs w:val="36"/>
        </w:rPr>
        <w:t>0</w:t>
      </w:r>
      <w:r>
        <w:rPr>
          <w:sz w:val="36"/>
          <w:szCs w:val="36"/>
        </w:rPr>
        <w:t>2</w:t>
      </w:r>
      <w:r w:rsidR="0061014A" w:rsidRPr="00C52B1D">
        <w:rPr>
          <w:sz w:val="36"/>
          <w:szCs w:val="36"/>
        </w:rPr>
        <w:t>, Sec-A</w:t>
      </w:r>
      <w:r w:rsidR="00771E3F" w:rsidRPr="00C52B1D">
        <w:rPr>
          <w:sz w:val="36"/>
          <w:szCs w:val="36"/>
        </w:rPr>
        <w:t>)</w:t>
      </w:r>
    </w:p>
    <w:p w14:paraId="169F1F64" w14:textId="36EF8C39" w:rsidR="00D94C38" w:rsidRPr="00C52B1D" w:rsidRDefault="00156631" w:rsidP="00156631">
      <w:pPr>
        <w:ind w:right="-139"/>
        <w:jc w:val="center"/>
        <w:rPr>
          <w:sz w:val="36"/>
          <w:szCs w:val="36"/>
        </w:rPr>
      </w:pPr>
      <w:r>
        <w:rPr>
          <w:sz w:val="36"/>
          <w:szCs w:val="36"/>
        </w:rPr>
        <w:t xml:space="preserve">Akul </w:t>
      </w:r>
      <w:proofErr w:type="gramStart"/>
      <w:r>
        <w:rPr>
          <w:sz w:val="36"/>
          <w:szCs w:val="36"/>
        </w:rPr>
        <w:t xml:space="preserve">Kute </w:t>
      </w:r>
      <w:r w:rsidR="00D94C38" w:rsidRPr="00C52B1D">
        <w:rPr>
          <w:sz w:val="36"/>
          <w:szCs w:val="36"/>
        </w:rPr>
        <w:t xml:space="preserve"> (</w:t>
      </w:r>
      <w:proofErr w:type="gramEnd"/>
      <w:r w:rsidR="00D94C38" w:rsidRPr="00C52B1D">
        <w:rPr>
          <w:sz w:val="36"/>
          <w:szCs w:val="36"/>
        </w:rPr>
        <w:t>Roll No.-0</w:t>
      </w:r>
      <w:r>
        <w:rPr>
          <w:sz w:val="36"/>
          <w:szCs w:val="36"/>
        </w:rPr>
        <w:t>3</w:t>
      </w:r>
      <w:r w:rsidR="00D94C38" w:rsidRPr="00C52B1D">
        <w:rPr>
          <w:sz w:val="36"/>
          <w:szCs w:val="36"/>
        </w:rPr>
        <w:t>, Sec-A)</w:t>
      </w:r>
    </w:p>
    <w:p w14:paraId="7183F8DF" w14:textId="0B75B779" w:rsidR="0012038A" w:rsidRPr="00C52B1D" w:rsidRDefault="00156631" w:rsidP="00156631">
      <w:pPr>
        <w:ind w:right="-139"/>
        <w:jc w:val="center"/>
        <w:rPr>
          <w:sz w:val="36"/>
          <w:szCs w:val="36"/>
        </w:rPr>
      </w:pPr>
      <w:r>
        <w:rPr>
          <w:sz w:val="36"/>
          <w:szCs w:val="36"/>
        </w:rPr>
        <w:t>Ananya Botkawar</w:t>
      </w:r>
      <w:r w:rsidR="00D94C38" w:rsidRPr="00C52B1D">
        <w:rPr>
          <w:sz w:val="36"/>
          <w:szCs w:val="36"/>
        </w:rPr>
        <w:t xml:space="preserve"> (Roll No.-0</w:t>
      </w:r>
      <w:r>
        <w:rPr>
          <w:sz w:val="36"/>
          <w:szCs w:val="36"/>
        </w:rPr>
        <w:t>5</w:t>
      </w:r>
      <w:r w:rsidR="00D94C38" w:rsidRPr="00C52B1D">
        <w:rPr>
          <w:sz w:val="36"/>
          <w:szCs w:val="36"/>
        </w:rPr>
        <w:t>, Sec-A)</w:t>
      </w:r>
    </w:p>
    <w:p w14:paraId="6EEF7008" w14:textId="7776DB03" w:rsidR="00450561" w:rsidRDefault="00156631" w:rsidP="00156631">
      <w:pPr>
        <w:ind w:right="-139"/>
        <w:jc w:val="center"/>
        <w:rPr>
          <w:sz w:val="36"/>
          <w:szCs w:val="36"/>
        </w:rPr>
      </w:pPr>
      <w:r>
        <w:rPr>
          <w:sz w:val="36"/>
          <w:szCs w:val="36"/>
        </w:rPr>
        <w:t xml:space="preserve">Arpita Singh </w:t>
      </w:r>
      <w:r w:rsidR="00450561" w:rsidRPr="00C52B1D">
        <w:rPr>
          <w:sz w:val="36"/>
          <w:szCs w:val="36"/>
        </w:rPr>
        <w:t>(Roll No.-</w:t>
      </w:r>
      <w:r>
        <w:rPr>
          <w:sz w:val="36"/>
          <w:szCs w:val="36"/>
        </w:rPr>
        <w:t>1</w:t>
      </w:r>
      <w:r w:rsidR="00450561" w:rsidRPr="00C52B1D">
        <w:rPr>
          <w:sz w:val="36"/>
          <w:szCs w:val="36"/>
        </w:rPr>
        <w:t>4, Sec-A)</w:t>
      </w:r>
    </w:p>
    <w:p w14:paraId="0B62429F" w14:textId="4B71D44F" w:rsidR="00156631" w:rsidRPr="00C52B1D" w:rsidRDefault="00156631" w:rsidP="00156631">
      <w:pPr>
        <w:ind w:right="-139"/>
        <w:jc w:val="center"/>
        <w:rPr>
          <w:sz w:val="36"/>
          <w:szCs w:val="36"/>
        </w:rPr>
      </w:pPr>
      <w:r>
        <w:rPr>
          <w:sz w:val="36"/>
          <w:szCs w:val="36"/>
        </w:rPr>
        <w:t xml:space="preserve">Ashutosh </w:t>
      </w:r>
      <w:proofErr w:type="gramStart"/>
      <w:r>
        <w:rPr>
          <w:sz w:val="36"/>
          <w:szCs w:val="36"/>
        </w:rPr>
        <w:t>Keshpage</w:t>
      </w:r>
      <w:r w:rsidRPr="00C52B1D">
        <w:rPr>
          <w:sz w:val="36"/>
          <w:szCs w:val="36"/>
        </w:rPr>
        <w:t>(</w:t>
      </w:r>
      <w:proofErr w:type="gramEnd"/>
      <w:r w:rsidRPr="00C52B1D">
        <w:rPr>
          <w:sz w:val="36"/>
          <w:szCs w:val="36"/>
        </w:rPr>
        <w:t>Roll No.-</w:t>
      </w:r>
      <w:r>
        <w:rPr>
          <w:sz w:val="36"/>
          <w:szCs w:val="36"/>
        </w:rPr>
        <w:t>17</w:t>
      </w:r>
      <w:r w:rsidRPr="00C52B1D">
        <w:rPr>
          <w:sz w:val="36"/>
          <w:szCs w:val="36"/>
        </w:rPr>
        <w:t>, Sec-A)</w:t>
      </w:r>
    </w:p>
    <w:p w14:paraId="72A9C7D5" w14:textId="77777777" w:rsidR="0012038A" w:rsidRPr="00C52B1D" w:rsidRDefault="0012038A" w:rsidP="00156631">
      <w:pPr>
        <w:spacing w:line="200" w:lineRule="exact"/>
        <w:jc w:val="center"/>
        <w:rPr>
          <w:sz w:val="24"/>
          <w:szCs w:val="24"/>
        </w:rPr>
      </w:pPr>
    </w:p>
    <w:p w14:paraId="766429FE" w14:textId="77777777" w:rsidR="00C4520A" w:rsidRDefault="00C4520A" w:rsidP="00121B9F">
      <w:pPr>
        <w:spacing w:line="267" w:lineRule="auto"/>
        <w:ind w:left="-567" w:right="-552"/>
        <w:jc w:val="center"/>
        <w:rPr>
          <w:sz w:val="32"/>
          <w:szCs w:val="32"/>
        </w:rPr>
      </w:pPr>
    </w:p>
    <w:p w14:paraId="7BABD999" w14:textId="4F0919E8" w:rsidR="00592DE2" w:rsidRPr="00C52B1D" w:rsidRDefault="00592DE2" w:rsidP="00121B9F">
      <w:pPr>
        <w:spacing w:line="267" w:lineRule="auto"/>
        <w:ind w:left="-567" w:right="-552"/>
        <w:jc w:val="center"/>
        <w:rPr>
          <w:sz w:val="32"/>
          <w:szCs w:val="32"/>
        </w:rPr>
      </w:pPr>
      <w:r w:rsidRPr="00C52B1D">
        <w:rPr>
          <w:sz w:val="32"/>
          <w:szCs w:val="32"/>
        </w:rPr>
        <w:t xml:space="preserve">Workshop Coordinator: </w:t>
      </w:r>
      <w:r w:rsidR="00EF3FCB" w:rsidRPr="00C52B1D">
        <w:rPr>
          <w:sz w:val="32"/>
          <w:szCs w:val="32"/>
        </w:rPr>
        <w:t xml:space="preserve">Prof. </w:t>
      </w:r>
      <w:r w:rsidR="00C4520A">
        <w:rPr>
          <w:sz w:val="32"/>
          <w:szCs w:val="32"/>
        </w:rPr>
        <w:t>A Jaiswal</w:t>
      </w:r>
    </w:p>
    <w:p w14:paraId="0AC7CB2E" w14:textId="77777777" w:rsidR="00450561" w:rsidRPr="00C52B1D" w:rsidRDefault="00450561" w:rsidP="00121B9F">
      <w:pPr>
        <w:spacing w:line="267" w:lineRule="auto"/>
        <w:ind w:left="-567" w:right="-552"/>
        <w:jc w:val="center"/>
        <w:rPr>
          <w:sz w:val="32"/>
          <w:szCs w:val="32"/>
        </w:rPr>
      </w:pPr>
    </w:p>
    <w:p w14:paraId="2DCA5C49" w14:textId="77777777" w:rsidR="0012038A" w:rsidRPr="00C52B1D" w:rsidRDefault="00771E3F">
      <w:pPr>
        <w:spacing w:line="267" w:lineRule="auto"/>
        <w:ind w:left="140"/>
        <w:jc w:val="center"/>
        <w:rPr>
          <w:b/>
          <w:color w:val="000000"/>
          <w:sz w:val="40"/>
          <w:szCs w:val="40"/>
        </w:rPr>
      </w:pPr>
      <w:r w:rsidRPr="00C52B1D">
        <w:rPr>
          <w:b/>
          <w:color w:val="000000"/>
          <w:sz w:val="40"/>
          <w:szCs w:val="40"/>
        </w:rPr>
        <w:lastRenderedPageBreak/>
        <w:t>Department of Electronics and Communication Engineering</w:t>
      </w:r>
    </w:p>
    <w:p w14:paraId="47431551" w14:textId="77777777" w:rsidR="00C52B1D" w:rsidRPr="00C52B1D" w:rsidRDefault="00C52B1D" w:rsidP="00C52B1D">
      <w:pPr>
        <w:spacing w:line="270" w:lineRule="auto"/>
        <w:ind w:left="140"/>
        <w:jc w:val="center"/>
        <w:rPr>
          <w:b/>
          <w:color w:val="000000"/>
          <w:sz w:val="40"/>
          <w:szCs w:val="40"/>
        </w:rPr>
      </w:pPr>
      <w:r w:rsidRPr="00C52B1D">
        <w:rPr>
          <w:b/>
          <w:color w:val="000000"/>
          <w:sz w:val="40"/>
          <w:szCs w:val="40"/>
        </w:rPr>
        <w:t>SHRI RAM</w:t>
      </w:r>
      <w:r>
        <w:rPr>
          <w:b/>
          <w:color w:val="000000"/>
          <w:sz w:val="40"/>
          <w:szCs w:val="40"/>
        </w:rPr>
        <w:t xml:space="preserve">DEOBABA COLLEGE OF ENGINEERING AND </w:t>
      </w:r>
      <w:r w:rsidRPr="00C52B1D">
        <w:rPr>
          <w:b/>
          <w:color w:val="000000"/>
          <w:sz w:val="40"/>
          <w:szCs w:val="40"/>
        </w:rPr>
        <w:t>MANAGEMENT, NAGPUR</w:t>
      </w:r>
    </w:p>
    <w:p w14:paraId="73959220" w14:textId="77777777" w:rsidR="00C52B1D" w:rsidRPr="00C52B1D" w:rsidRDefault="00C52B1D" w:rsidP="00C52B1D">
      <w:pPr>
        <w:spacing w:line="270" w:lineRule="auto"/>
        <w:ind w:left="140"/>
        <w:jc w:val="center"/>
        <w:rPr>
          <w:b/>
          <w:color w:val="000000"/>
          <w:sz w:val="44"/>
          <w:szCs w:val="44"/>
        </w:rPr>
      </w:pPr>
    </w:p>
    <w:p w14:paraId="4C13BD53" w14:textId="77777777" w:rsidR="00C52B1D" w:rsidRPr="00C52B1D" w:rsidRDefault="00C52B1D" w:rsidP="00C52B1D">
      <w:pPr>
        <w:spacing w:line="270" w:lineRule="auto"/>
        <w:ind w:left="140"/>
        <w:jc w:val="center"/>
        <w:rPr>
          <w:b/>
          <w:color w:val="000000"/>
          <w:sz w:val="40"/>
          <w:szCs w:val="40"/>
        </w:rPr>
      </w:pPr>
      <w:r w:rsidRPr="00C52B1D">
        <w:rPr>
          <w:b/>
          <w:color w:val="000000"/>
          <w:sz w:val="40"/>
          <w:szCs w:val="40"/>
        </w:rPr>
        <w:t>Department of Electronics and Communication</w:t>
      </w:r>
    </w:p>
    <w:p w14:paraId="2C5301FB" w14:textId="77777777" w:rsidR="00C52B1D" w:rsidRPr="00C52B1D" w:rsidRDefault="00C52B1D" w:rsidP="00C52B1D">
      <w:pPr>
        <w:spacing w:line="270" w:lineRule="auto"/>
        <w:ind w:left="140"/>
        <w:jc w:val="center"/>
        <w:rPr>
          <w:b/>
          <w:color w:val="000000"/>
          <w:sz w:val="40"/>
          <w:szCs w:val="40"/>
        </w:rPr>
      </w:pPr>
      <w:r w:rsidRPr="00C52B1D">
        <w:rPr>
          <w:b/>
          <w:color w:val="000000"/>
          <w:sz w:val="40"/>
          <w:szCs w:val="40"/>
        </w:rPr>
        <w:t>Engineering</w:t>
      </w:r>
    </w:p>
    <w:p w14:paraId="077FB215" w14:textId="77777777" w:rsidR="00C52B1D" w:rsidRPr="00C52B1D" w:rsidRDefault="00C52B1D" w:rsidP="00C52B1D">
      <w:pPr>
        <w:spacing w:line="270" w:lineRule="auto"/>
        <w:ind w:left="140"/>
        <w:jc w:val="center"/>
        <w:rPr>
          <w:b/>
          <w:color w:val="000000"/>
          <w:sz w:val="44"/>
          <w:szCs w:val="44"/>
        </w:rPr>
      </w:pPr>
    </w:p>
    <w:p w14:paraId="48DF9670" w14:textId="77777777" w:rsidR="00C52B1D" w:rsidRPr="00C52B1D" w:rsidRDefault="00C52B1D" w:rsidP="00C52B1D">
      <w:pPr>
        <w:autoSpaceDE w:val="0"/>
        <w:autoSpaceDN w:val="0"/>
        <w:adjustRightInd w:val="0"/>
        <w:jc w:val="center"/>
        <w:rPr>
          <w:b/>
          <w:sz w:val="36"/>
          <w:szCs w:val="36"/>
          <w:lang w:val="en-IN" w:eastAsia="en-IN"/>
        </w:rPr>
      </w:pPr>
      <w:r w:rsidRPr="00C52B1D">
        <w:rPr>
          <w:b/>
          <w:sz w:val="36"/>
          <w:szCs w:val="36"/>
          <w:lang w:val="en-IN" w:eastAsia="en-IN"/>
        </w:rPr>
        <w:t>CERTIFICATE</w:t>
      </w:r>
    </w:p>
    <w:p w14:paraId="449B131D" w14:textId="77777777" w:rsidR="00C52B1D" w:rsidRDefault="00C52B1D" w:rsidP="00C52B1D">
      <w:pPr>
        <w:autoSpaceDE w:val="0"/>
        <w:autoSpaceDN w:val="0"/>
        <w:adjustRightInd w:val="0"/>
        <w:jc w:val="both"/>
        <w:rPr>
          <w:sz w:val="24"/>
          <w:szCs w:val="24"/>
          <w:lang w:val="en-IN" w:eastAsia="en-IN"/>
        </w:rPr>
      </w:pPr>
    </w:p>
    <w:p w14:paraId="0C3923DE" w14:textId="77777777" w:rsidR="00C52B1D" w:rsidRDefault="00C52B1D" w:rsidP="00C52B1D">
      <w:pPr>
        <w:autoSpaceDE w:val="0"/>
        <w:autoSpaceDN w:val="0"/>
        <w:adjustRightInd w:val="0"/>
        <w:jc w:val="both"/>
        <w:rPr>
          <w:sz w:val="24"/>
          <w:szCs w:val="24"/>
          <w:lang w:val="en-IN" w:eastAsia="en-IN"/>
        </w:rPr>
      </w:pPr>
    </w:p>
    <w:p w14:paraId="0721B772" w14:textId="2D92E1F2" w:rsidR="00C52B1D" w:rsidRDefault="00C52B1D" w:rsidP="00C52B1D">
      <w:pPr>
        <w:autoSpaceDE w:val="0"/>
        <w:autoSpaceDN w:val="0"/>
        <w:adjustRightInd w:val="0"/>
        <w:jc w:val="both"/>
        <w:rPr>
          <w:sz w:val="32"/>
          <w:szCs w:val="32"/>
          <w:lang w:val="en-IN" w:eastAsia="en-IN"/>
        </w:rPr>
      </w:pPr>
      <w:r w:rsidRPr="00C52B1D">
        <w:rPr>
          <w:sz w:val="32"/>
          <w:szCs w:val="32"/>
          <w:lang w:val="en-IN" w:eastAsia="en-IN"/>
        </w:rPr>
        <w:t xml:space="preserve">This is to certify that the </w:t>
      </w:r>
      <w:r w:rsidR="00AA6D9A">
        <w:rPr>
          <w:sz w:val="32"/>
          <w:szCs w:val="32"/>
          <w:lang w:val="en-IN" w:eastAsia="en-IN"/>
        </w:rPr>
        <w:t>project r</w:t>
      </w:r>
      <w:r w:rsidRPr="00C52B1D">
        <w:rPr>
          <w:sz w:val="32"/>
          <w:szCs w:val="32"/>
          <w:lang w:val="en-IN" w:eastAsia="en-IN"/>
        </w:rPr>
        <w:t xml:space="preserve">eport titled </w:t>
      </w:r>
      <w:r>
        <w:rPr>
          <w:sz w:val="32"/>
          <w:szCs w:val="32"/>
          <w:lang w:val="en-IN" w:eastAsia="en-IN"/>
        </w:rPr>
        <w:t>“</w:t>
      </w:r>
      <w:proofErr w:type="spellStart"/>
      <w:r w:rsidR="009F5CED" w:rsidRPr="009F5CED">
        <w:rPr>
          <w:sz w:val="32"/>
          <w:szCs w:val="32"/>
          <w:u w:val="single"/>
        </w:rPr>
        <w:t>MineGuard</w:t>
      </w:r>
      <w:proofErr w:type="spellEnd"/>
      <w:r w:rsidR="009F5CED" w:rsidRPr="009F5CED">
        <w:rPr>
          <w:sz w:val="32"/>
          <w:szCs w:val="32"/>
          <w:u w:val="single"/>
        </w:rPr>
        <w:t xml:space="preserve">: </w:t>
      </w:r>
      <w:proofErr w:type="spellStart"/>
      <w:r w:rsidR="009F5CED" w:rsidRPr="009F5CED">
        <w:rPr>
          <w:sz w:val="32"/>
          <w:szCs w:val="32"/>
          <w:u w:val="single"/>
        </w:rPr>
        <w:t>Iot</w:t>
      </w:r>
      <w:proofErr w:type="spellEnd"/>
      <w:r w:rsidR="009F5CED" w:rsidRPr="009F5CED">
        <w:rPr>
          <w:sz w:val="32"/>
          <w:szCs w:val="32"/>
          <w:u w:val="single"/>
        </w:rPr>
        <w:t xml:space="preserve"> Based Health and Gas Monitoring System for Miners</w:t>
      </w:r>
      <w:r>
        <w:rPr>
          <w:sz w:val="32"/>
          <w:szCs w:val="32"/>
          <w:lang w:val="en-IN" w:eastAsia="en-IN"/>
        </w:rPr>
        <w:t>”</w:t>
      </w:r>
      <w:r w:rsidRPr="00C52B1D">
        <w:rPr>
          <w:sz w:val="32"/>
          <w:szCs w:val="32"/>
          <w:lang w:val="en-IN" w:eastAsia="en-IN"/>
        </w:rPr>
        <w:t xml:space="preserve"> is a bona</w:t>
      </w:r>
      <w:r>
        <w:rPr>
          <w:sz w:val="32"/>
          <w:szCs w:val="32"/>
          <w:lang w:val="en-IN" w:eastAsia="en-IN"/>
        </w:rPr>
        <w:t xml:space="preserve"> fi</w:t>
      </w:r>
      <w:r w:rsidRPr="00C52B1D">
        <w:rPr>
          <w:sz w:val="32"/>
          <w:szCs w:val="32"/>
          <w:lang w:val="en-IN" w:eastAsia="en-IN"/>
        </w:rPr>
        <w:t xml:space="preserve">de work of </w:t>
      </w:r>
    </w:p>
    <w:p w14:paraId="0E23058D" w14:textId="77777777" w:rsidR="009F5CED" w:rsidRPr="009F5CED" w:rsidRDefault="009F5CED" w:rsidP="00C52B1D">
      <w:pPr>
        <w:autoSpaceDE w:val="0"/>
        <w:autoSpaceDN w:val="0"/>
        <w:adjustRightInd w:val="0"/>
        <w:jc w:val="both"/>
        <w:rPr>
          <w:sz w:val="32"/>
          <w:szCs w:val="32"/>
        </w:rPr>
      </w:pPr>
    </w:p>
    <w:p w14:paraId="338741F1" w14:textId="7A2A96BA" w:rsidR="008162AB" w:rsidRPr="00253767" w:rsidRDefault="00253767" w:rsidP="00253767">
      <w:pPr>
        <w:pStyle w:val="ListParagraph"/>
        <w:numPr>
          <w:ilvl w:val="3"/>
          <w:numId w:val="21"/>
        </w:numPr>
        <w:autoSpaceDE w:val="0"/>
        <w:autoSpaceDN w:val="0"/>
        <w:adjustRightInd w:val="0"/>
        <w:rPr>
          <w:sz w:val="36"/>
          <w:szCs w:val="36"/>
          <w:lang w:val="en-IN" w:eastAsia="en-IN"/>
        </w:rPr>
      </w:pPr>
      <w:r w:rsidRPr="00253767">
        <w:rPr>
          <w:sz w:val="36"/>
          <w:szCs w:val="36"/>
          <w:lang w:val="en-IN" w:eastAsia="en-IN"/>
        </w:rPr>
        <w:t xml:space="preserve">Akanksha </w:t>
      </w:r>
      <w:proofErr w:type="spellStart"/>
      <w:proofErr w:type="gramStart"/>
      <w:r w:rsidRPr="00253767">
        <w:rPr>
          <w:sz w:val="36"/>
          <w:szCs w:val="36"/>
          <w:lang w:val="en-IN" w:eastAsia="en-IN"/>
        </w:rPr>
        <w:t>Warkad</w:t>
      </w:r>
      <w:proofErr w:type="spellEnd"/>
      <w:r w:rsidRPr="00253767">
        <w:rPr>
          <w:sz w:val="36"/>
          <w:szCs w:val="36"/>
          <w:lang w:val="en-IN" w:eastAsia="en-IN"/>
        </w:rPr>
        <w:t xml:space="preserve"> </w:t>
      </w:r>
      <w:r w:rsidR="008162AB" w:rsidRPr="00253767">
        <w:rPr>
          <w:sz w:val="36"/>
          <w:szCs w:val="36"/>
          <w:lang w:val="en-IN" w:eastAsia="en-IN"/>
        </w:rPr>
        <w:t xml:space="preserve"> (</w:t>
      </w:r>
      <w:proofErr w:type="gramEnd"/>
      <w:r w:rsidR="008162AB" w:rsidRPr="00253767">
        <w:rPr>
          <w:sz w:val="36"/>
          <w:szCs w:val="36"/>
          <w:lang w:val="en-IN" w:eastAsia="en-IN"/>
        </w:rPr>
        <w:t>Roll No.-0</w:t>
      </w:r>
      <w:r w:rsidRPr="00253767">
        <w:rPr>
          <w:sz w:val="36"/>
          <w:szCs w:val="36"/>
          <w:lang w:val="en-IN" w:eastAsia="en-IN"/>
        </w:rPr>
        <w:t>2</w:t>
      </w:r>
      <w:r w:rsidR="008162AB" w:rsidRPr="00253767">
        <w:rPr>
          <w:sz w:val="36"/>
          <w:szCs w:val="36"/>
          <w:lang w:val="en-IN" w:eastAsia="en-IN"/>
        </w:rPr>
        <w:t>, Sec-A)</w:t>
      </w:r>
    </w:p>
    <w:p w14:paraId="66F996DC" w14:textId="4C79F2A6" w:rsidR="008162AB" w:rsidRPr="00253767" w:rsidRDefault="00253767" w:rsidP="00253767">
      <w:pPr>
        <w:pStyle w:val="ListParagraph"/>
        <w:numPr>
          <w:ilvl w:val="3"/>
          <w:numId w:val="21"/>
        </w:numPr>
        <w:autoSpaceDE w:val="0"/>
        <w:autoSpaceDN w:val="0"/>
        <w:adjustRightInd w:val="0"/>
        <w:rPr>
          <w:sz w:val="36"/>
          <w:szCs w:val="36"/>
          <w:lang w:val="en-IN" w:eastAsia="en-IN"/>
        </w:rPr>
      </w:pPr>
      <w:r w:rsidRPr="00253767">
        <w:rPr>
          <w:sz w:val="36"/>
          <w:szCs w:val="36"/>
          <w:lang w:val="en-IN" w:eastAsia="en-IN"/>
        </w:rPr>
        <w:t xml:space="preserve">Akul </w:t>
      </w:r>
      <w:proofErr w:type="gramStart"/>
      <w:r w:rsidRPr="00253767">
        <w:rPr>
          <w:sz w:val="36"/>
          <w:szCs w:val="36"/>
          <w:lang w:val="en-IN" w:eastAsia="en-IN"/>
        </w:rPr>
        <w:t>Kute</w:t>
      </w:r>
      <w:r w:rsidR="008162AB" w:rsidRPr="00253767">
        <w:rPr>
          <w:sz w:val="36"/>
          <w:szCs w:val="36"/>
          <w:lang w:val="en-IN" w:eastAsia="en-IN"/>
        </w:rPr>
        <w:t>(</w:t>
      </w:r>
      <w:proofErr w:type="gramEnd"/>
      <w:r w:rsidR="008162AB" w:rsidRPr="00253767">
        <w:rPr>
          <w:sz w:val="36"/>
          <w:szCs w:val="36"/>
          <w:lang w:val="en-IN" w:eastAsia="en-IN"/>
        </w:rPr>
        <w:t>Roll No.-0</w:t>
      </w:r>
      <w:r w:rsidRPr="00253767">
        <w:rPr>
          <w:sz w:val="36"/>
          <w:szCs w:val="36"/>
          <w:lang w:val="en-IN" w:eastAsia="en-IN"/>
        </w:rPr>
        <w:t>3</w:t>
      </w:r>
      <w:r w:rsidR="008162AB" w:rsidRPr="00253767">
        <w:rPr>
          <w:sz w:val="36"/>
          <w:szCs w:val="36"/>
          <w:lang w:val="en-IN" w:eastAsia="en-IN"/>
        </w:rPr>
        <w:t>, Sec-A)</w:t>
      </w:r>
    </w:p>
    <w:p w14:paraId="101D6DBC" w14:textId="3108A56B" w:rsidR="008162AB" w:rsidRPr="00253767" w:rsidRDefault="00253767" w:rsidP="00253767">
      <w:pPr>
        <w:pStyle w:val="ListParagraph"/>
        <w:numPr>
          <w:ilvl w:val="3"/>
          <w:numId w:val="21"/>
        </w:numPr>
        <w:autoSpaceDE w:val="0"/>
        <w:autoSpaceDN w:val="0"/>
        <w:adjustRightInd w:val="0"/>
        <w:rPr>
          <w:sz w:val="36"/>
          <w:szCs w:val="36"/>
          <w:lang w:val="en-IN" w:eastAsia="en-IN"/>
        </w:rPr>
      </w:pPr>
      <w:r w:rsidRPr="00253767">
        <w:rPr>
          <w:sz w:val="36"/>
          <w:szCs w:val="36"/>
          <w:lang w:val="en-IN" w:eastAsia="en-IN"/>
        </w:rPr>
        <w:t>Ananya Botkawar</w:t>
      </w:r>
      <w:r w:rsidR="008162AB" w:rsidRPr="00253767">
        <w:rPr>
          <w:sz w:val="36"/>
          <w:szCs w:val="36"/>
          <w:lang w:val="en-IN" w:eastAsia="en-IN"/>
        </w:rPr>
        <w:t xml:space="preserve"> (Roll No.-0</w:t>
      </w:r>
      <w:r w:rsidRPr="00253767">
        <w:rPr>
          <w:sz w:val="36"/>
          <w:szCs w:val="36"/>
          <w:lang w:val="en-IN" w:eastAsia="en-IN"/>
        </w:rPr>
        <w:t>5</w:t>
      </w:r>
      <w:r w:rsidR="008162AB" w:rsidRPr="00253767">
        <w:rPr>
          <w:sz w:val="36"/>
          <w:szCs w:val="36"/>
          <w:lang w:val="en-IN" w:eastAsia="en-IN"/>
        </w:rPr>
        <w:t>, Sec-A)</w:t>
      </w:r>
    </w:p>
    <w:p w14:paraId="003A008B" w14:textId="39F8085C" w:rsidR="00253767" w:rsidRPr="00253767" w:rsidRDefault="00253767" w:rsidP="00253767">
      <w:pPr>
        <w:pStyle w:val="ListParagraph"/>
        <w:numPr>
          <w:ilvl w:val="3"/>
          <w:numId w:val="21"/>
        </w:numPr>
        <w:autoSpaceDE w:val="0"/>
        <w:autoSpaceDN w:val="0"/>
        <w:adjustRightInd w:val="0"/>
        <w:rPr>
          <w:sz w:val="36"/>
          <w:szCs w:val="36"/>
          <w:lang w:val="en-IN" w:eastAsia="en-IN"/>
        </w:rPr>
      </w:pPr>
      <w:r w:rsidRPr="00253767">
        <w:rPr>
          <w:sz w:val="36"/>
          <w:szCs w:val="36"/>
          <w:lang w:val="en-IN" w:eastAsia="en-IN"/>
        </w:rPr>
        <w:t>Arpita Singh</w:t>
      </w:r>
      <w:r w:rsidR="008162AB" w:rsidRPr="00253767">
        <w:rPr>
          <w:sz w:val="36"/>
          <w:szCs w:val="36"/>
          <w:lang w:val="en-IN" w:eastAsia="en-IN"/>
        </w:rPr>
        <w:t xml:space="preserve"> (Roll No.-</w:t>
      </w:r>
      <w:r w:rsidRPr="00253767">
        <w:rPr>
          <w:sz w:val="36"/>
          <w:szCs w:val="36"/>
          <w:lang w:val="en-IN" w:eastAsia="en-IN"/>
        </w:rPr>
        <w:t>1</w:t>
      </w:r>
      <w:r w:rsidR="008162AB" w:rsidRPr="00253767">
        <w:rPr>
          <w:sz w:val="36"/>
          <w:szCs w:val="36"/>
          <w:lang w:val="en-IN" w:eastAsia="en-IN"/>
        </w:rPr>
        <w:t>4, Sec-A)</w:t>
      </w:r>
    </w:p>
    <w:p w14:paraId="1F900AC9" w14:textId="1C3E6267" w:rsidR="00253767" w:rsidRPr="00253767" w:rsidRDefault="00253767" w:rsidP="00253767">
      <w:pPr>
        <w:pStyle w:val="ListParagraph"/>
        <w:numPr>
          <w:ilvl w:val="3"/>
          <w:numId w:val="21"/>
        </w:numPr>
        <w:autoSpaceDE w:val="0"/>
        <w:autoSpaceDN w:val="0"/>
        <w:adjustRightInd w:val="0"/>
        <w:rPr>
          <w:sz w:val="36"/>
          <w:szCs w:val="36"/>
          <w:lang w:val="en-IN" w:eastAsia="en-IN"/>
        </w:rPr>
      </w:pPr>
      <w:r w:rsidRPr="00253767">
        <w:rPr>
          <w:sz w:val="36"/>
          <w:szCs w:val="36"/>
          <w:lang w:val="en-IN" w:eastAsia="en-IN"/>
        </w:rPr>
        <w:t xml:space="preserve">Ashutosh </w:t>
      </w:r>
      <w:proofErr w:type="spellStart"/>
      <w:r w:rsidRPr="00253767">
        <w:rPr>
          <w:sz w:val="36"/>
          <w:szCs w:val="36"/>
          <w:lang w:val="en-IN" w:eastAsia="en-IN"/>
        </w:rPr>
        <w:t>Keshpage</w:t>
      </w:r>
      <w:proofErr w:type="spellEnd"/>
      <w:r w:rsidRPr="00253767">
        <w:rPr>
          <w:sz w:val="36"/>
          <w:szCs w:val="36"/>
          <w:lang w:val="en-IN" w:eastAsia="en-IN"/>
        </w:rPr>
        <w:t xml:space="preserve"> (Roll No.-</w:t>
      </w:r>
      <w:proofErr w:type="gramStart"/>
      <w:r w:rsidRPr="00253767">
        <w:rPr>
          <w:sz w:val="36"/>
          <w:szCs w:val="36"/>
          <w:lang w:val="en-IN" w:eastAsia="en-IN"/>
        </w:rPr>
        <w:t>17,Sec</w:t>
      </w:r>
      <w:proofErr w:type="gramEnd"/>
      <w:r w:rsidRPr="00253767">
        <w:rPr>
          <w:sz w:val="36"/>
          <w:szCs w:val="36"/>
          <w:lang w:val="en-IN" w:eastAsia="en-IN"/>
        </w:rPr>
        <w:t>-A)</w:t>
      </w:r>
    </w:p>
    <w:p w14:paraId="605707D4" w14:textId="45667DD3" w:rsidR="00156631" w:rsidRPr="008162AB" w:rsidRDefault="00156631" w:rsidP="00253767">
      <w:pPr>
        <w:pStyle w:val="ListParagraph"/>
        <w:autoSpaceDE w:val="0"/>
        <w:autoSpaceDN w:val="0"/>
        <w:adjustRightInd w:val="0"/>
        <w:rPr>
          <w:sz w:val="32"/>
          <w:szCs w:val="32"/>
          <w:lang w:val="en-IN" w:eastAsia="en-IN"/>
        </w:rPr>
      </w:pPr>
    </w:p>
    <w:p w14:paraId="403D983F" w14:textId="77777777" w:rsidR="00C52B1D" w:rsidRDefault="00AA6D9A" w:rsidP="00AA6D9A">
      <w:pPr>
        <w:autoSpaceDE w:val="0"/>
        <w:autoSpaceDN w:val="0"/>
        <w:adjustRightInd w:val="0"/>
        <w:jc w:val="both"/>
        <w:rPr>
          <w:sz w:val="32"/>
          <w:szCs w:val="32"/>
          <w:lang w:val="en-IN" w:eastAsia="en-IN"/>
        </w:rPr>
      </w:pPr>
      <w:r>
        <w:rPr>
          <w:sz w:val="32"/>
          <w:szCs w:val="32"/>
          <w:lang w:val="en-IN" w:eastAsia="en-IN"/>
        </w:rPr>
        <w:t>Submitted</w:t>
      </w:r>
      <w:r w:rsidR="00C52B1D" w:rsidRPr="00C52B1D">
        <w:rPr>
          <w:sz w:val="32"/>
          <w:szCs w:val="32"/>
          <w:lang w:val="en-IN" w:eastAsia="en-IN"/>
        </w:rPr>
        <w:t xml:space="preserve"> </w:t>
      </w:r>
      <w:r>
        <w:rPr>
          <w:sz w:val="32"/>
          <w:szCs w:val="32"/>
          <w:lang w:val="en-IN" w:eastAsia="en-IN"/>
        </w:rPr>
        <w:t xml:space="preserve">as a part of term work in </w:t>
      </w:r>
      <w:r w:rsidR="00C4520A">
        <w:rPr>
          <w:sz w:val="32"/>
          <w:szCs w:val="32"/>
          <w:lang w:val="en-IN" w:eastAsia="en-IN"/>
        </w:rPr>
        <w:t>5</w:t>
      </w:r>
      <w:r w:rsidRPr="00AA6D9A">
        <w:rPr>
          <w:sz w:val="32"/>
          <w:szCs w:val="32"/>
          <w:vertAlign w:val="superscript"/>
          <w:lang w:val="en-IN" w:eastAsia="en-IN"/>
        </w:rPr>
        <w:t>th</w:t>
      </w:r>
      <w:r>
        <w:rPr>
          <w:sz w:val="32"/>
          <w:szCs w:val="32"/>
          <w:lang w:val="en-IN" w:eastAsia="en-IN"/>
        </w:rPr>
        <w:t xml:space="preserve"> semester in </w:t>
      </w:r>
      <w:r w:rsidRPr="00AA6D9A">
        <w:rPr>
          <w:sz w:val="32"/>
          <w:szCs w:val="32"/>
          <w:lang w:val="en-IN" w:eastAsia="en-IN"/>
        </w:rPr>
        <w:t xml:space="preserve">Electronic Design Workshop </w:t>
      </w:r>
      <w:r w:rsidR="00C4520A">
        <w:rPr>
          <w:sz w:val="32"/>
          <w:szCs w:val="32"/>
          <w:lang w:val="en-IN" w:eastAsia="en-IN"/>
        </w:rPr>
        <w:t>(ECP5005)</w:t>
      </w:r>
      <w:r>
        <w:rPr>
          <w:sz w:val="32"/>
          <w:szCs w:val="32"/>
          <w:lang w:val="en-IN" w:eastAsia="en-IN"/>
        </w:rPr>
        <w:t xml:space="preserve"> </w:t>
      </w:r>
      <w:r w:rsidR="00C4520A">
        <w:rPr>
          <w:sz w:val="32"/>
          <w:szCs w:val="32"/>
          <w:lang w:val="en-IN" w:eastAsia="en-IN"/>
        </w:rPr>
        <w:t>during the academic session 2025-2026</w:t>
      </w:r>
      <w:r>
        <w:rPr>
          <w:sz w:val="32"/>
          <w:szCs w:val="32"/>
          <w:lang w:val="en-IN" w:eastAsia="en-IN"/>
        </w:rPr>
        <w:t>.</w:t>
      </w:r>
    </w:p>
    <w:p w14:paraId="16067385" w14:textId="77777777" w:rsidR="00AA6D9A" w:rsidRPr="00C52B1D" w:rsidRDefault="00AA6D9A" w:rsidP="00AA6D9A">
      <w:pPr>
        <w:autoSpaceDE w:val="0"/>
        <w:autoSpaceDN w:val="0"/>
        <w:adjustRightInd w:val="0"/>
        <w:jc w:val="both"/>
        <w:rPr>
          <w:sz w:val="32"/>
          <w:szCs w:val="32"/>
          <w:lang w:val="en-IN" w:eastAsia="en-IN"/>
        </w:rPr>
      </w:pPr>
    </w:p>
    <w:p w14:paraId="108A6580" w14:textId="125DE27B" w:rsidR="00C52B1D" w:rsidRPr="009F5CED" w:rsidRDefault="00AA6D9A" w:rsidP="00C52B1D">
      <w:pPr>
        <w:autoSpaceDE w:val="0"/>
        <w:autoSpaceDN w:val="0"/>
        <w:adjustRightInd w:val="0"/>
        <w:jc w:val="both"/>
        <w:rPr>
          <w:sz w:val="32"/>
          <w:szCs w:val="32"/>
          <w:u w:val="single"/>
          <w:lang w:val="en-IN" w:eastAsia="en-IN"/>
        </w:rPr>
      </w:pPr>
      <w:r>
        <w:rPr>
          <w:sz w:val="32"/>
          <w:szCs w:val="32"/>
          <w:lang w:val="en-IN" w:eastAsia="en-IN"/>
        </w:rPr>
        <w:t xml:space="preserve">Date: </w:t>
      </w:r>
      <w:r w:rsidR="009F5CED" w:rsidRPr="009F5CED">
        <w:rPr>
          <w:sz w:val="32"/>
          <w:szCs w:val="32"/>
          <w:u w:val="single"/>
          <w:lang w:val="en-IN" w:eastAsia="en-IN"/>
        </w:rPr>
        <w:t>1/11/25</w:t>
      </w:r>
    </w:p>
    <w:p w14:paraId="28648B1C" w14:textId="77777777" w:rsidR="00EF3FCB" w:rsidRPr="00C52B1D" w:rsidRDefault="00C52B1D" w:rsidP="00AA6D9A">
      <w:pPr>
        <w:spacing w:line="267" w:lineRule="auto"/>
        <w:jc w:val="both"/>
        <w:rPr>
          <w:b/>
          <w:color w:val="000000"/>
          <w:sz w:val="32"/>
          <w:szCs w:val="32"/>
        </w:rPr>
      </w:pPr>
      <w:r w:rsidRPr="00C52B1D">
        <w:rPr>
          <w:sz w:val="32"/>
          <w:szCs w:val="32"/>
          <w:lang w:val="en-IN" w:eastAsia="en-IN"/>
        </w:rPr>
        <w:t>Place:</w:t>
      </w:r>
      <w:r w:rsidR="00AA6D9A">
        <w:rPr>
          <w:sz w:val="32"/>
          <w:szCs w:val="32"/>
          <w:lang w:val="en-IN" w:eastAsia="en-IN"/>
        </w:rPr>
        <w:t xml:space="preserve"> </w:t>
      </w:r>
      <w:r w:rsidRPr="00C52B1D">
        <w:rPr>
          <w:sz w:val="32"/>
          <w:szCs w:val="32"/>
          <w:lang w:val="en-IN" w:eastAsia="en-IN"/>
        </w:rPr>
        <w:t>Nagpur</w:t>
      </w:r>
    </w:p>
    <w:p w14:paraId="34398013" w14:textId="77777777" w:rsidR="00C52B1D" w:rsidRPr="00C52B1D" w:rsidRDefault="00C52B1D">
      <w:pPr>
        <w:spacing w:line="267" w:lineRule="auto"/>
        <w:ind w:left="140"/>
        <w:jc w:val="center"/>
        <w:rPr>
          <w:b/>
          <w:color w:val="000000"/>
          <w:sz w:val="40"/>
          <w:szCs w:val="40"/>
        </w:rPr>
      </w:pPr>
    </w:p>
    <w:p w14:paraId="1CF316A5" w14:textId="77777777" w:rsidR="00C52B1D" w:rsidRDefault="00AA6D9A" w:rsidP="00AA6D9A">
      <w:pPr>
        <w:spacing w:line="267" w:lineRule="auto"/>
        <w:ind w:left="3740" w:firstLine="580"/>
        <w:jc w:val="center"/>
        <w:rPr>
          <w:sz w:val="32"/>
          <w:szCs w:val="32"/>
          <w:lang w:val="en-IN" w:eastAsia="en-IN"/>
        </w:rPr>
      </w:pPr>
      <w:r w:rsidRPr="00AA6D9A">
        <w:rPr>
          <w:sz w:val="32"/>
          <w:szCs w:val="32"/>
          <w:lang w:val="en-IN" w:eastAsia="en-IN"/>
        </w:rPr>
        <w:t>Name &amp; Signature</w:t>
      </w:r>
    </w:p>
    <w:p w14:paraId="34B88532" w14:textId="77777777" w:rsidR="00AA6D9A" w:rsidRPr="00AA6D9A" w:rsidRDefault="00AA6D9A" w:rsidP="00AA6D9A">
      <w:pPr>
        <w:spacing w:line="267" w:lineRule="auto"/>
        <w:ind w:left="3740" w:firstLine="580"/>
        <w:jc w:val="center"/>
        <w:rPr>
          <w:sz w:val="32"/>
          <w:szCs w:val="32"/>
          <w:lang w:val="en-IN" w:eastAsia="en-IN"/>
        </w:rPr>
      </w:pPr>
      <w:r>
        <w:rPr>
          <w:sz w:val="32"/>
          <w:szCs w:val="32"/>
          <w:lang w:val="en-IN" w:eastAsia="en-IN"/>
        </w:rPr>
        <w:t>(</w:t>
      </w:r>
      <w:r w:rsidR="00C4520A" w:rsidRPr="00C52B1D">
        <w:rPr>
          <w:sz w:val="32"/>
          <w:szCs w:val="32"/>
        </w:rPr>
        <w:t>Workshop Coordinator</w:t>
      </w:r>
      <w:r>
        <w:rPr>
          <w:sz w:val="32"/>
          <w:szCs w:val="32"/>
          <w:lang w:val="en-IN" w:eastAsia="en-IN"/>
        </w:rPr>
        <w:t>)</w:t>
      </w:r>
    </w:p>
    <w:p w14:paraId="25DA8D0F" w14:textId="77777777" w:rsidR="00C52B1D" w:rsidRPr="00C52B1D" w:rsidRDefault="00C52B1D">
      <w:pPr>
        <w:spacing w:line="267" w:lineRule="auto"/>
        <w:ind w:left="140"/>
        <w:jc w:val="center"/>
        <w:rPr>
          <w:b/>
          <w:color w:val="000000"/>
          <w:sz w:val="40"/>
          <w:szCs w:val="40"/>
        </w:rPr>
      </w:pPr>
    </w:p>
    <w:p w14:paraId="4C622D46" w14:textId="77777777" w:rsidR="00C52B1D" w:rsidRPr="00C52B1D" w:rsidRDefault="00C52B1D">
      <w:pPr>
        <w:spacing w:line="267" w:lineRule="auto"/>
        <w:ind w:left="140"/>
        <w:jc w:val="center"/>
        <w:rPr>
          <w:b/>
          <w:color w:val="000000"/>
          <w:sz w:val="40"/>
          <w:szCs w:val="40"/>
        </w:rPr>
      </w:pPr>
    </w:p>
    <w:p w14:paraId="6D6FB270" w14:textId="77777777" w:rsidR="00C52B1D" w:rsidRPr="00C52B1D" w:rsidRDefault="00C52B1D">
      <w:pPr>
        <w:spacing w:line="267" w:lineRule="auto"/>
        <w:ind w:left="140"/>
        <w:jc w:val="center"/>
        <w:rPr>
          <w:b/>
          <w:color w:val="000000"/>
          <w:sz w:val="40"/>
          <w:szCs w:val="40"/>
        </w:rPr>
      </w:pPr>
    </w:p>
    <w:p w14:paraId="711D74FC" w14:textId="77777777" w:rsidR="00C52B1D" w:rsidRPr="00C52B1D" w:rsidRDefault="00C52B1D">
      <w:pPr>
        <w:spacing w:line="267" w:lineRule="auto"/>
        <w:ind w:left="140"/>
        <w:jc w:val="center"/>
        <w:rPr>
          <w:b/>
          <w:color w:val="000000"/>
          <w:sz w:val="40"/>
          <w:szCs w:val="40"/>
        </w:rPr>
      </w:pPr>
    </w:p>
    <w:p w14:paraId="121DE2F5" w14:textId="77777777" w:rsidR="00C52B1D" w:rsidRPr="00C52B1D" w:rsidRDefault="00C52B1D">
      <w:pPr>
        <w:spacing w:line="267" w:lineRule="auto"/>
        <w:ind w:left="140"/>
        <w:jc w:val="center"/>
        <w:rPr>
          <w:b/>
          <w:color w:val="000000"/>
          <w:sz w:val="40"/>
          <w:szCs w:val="40"/>
        </w:rPr>
      </w:pPr>
    </w:p>
    <w:p w14:paraId="1F988AC7" w14:textId="77777777" w:rsidR="00C52B1D" w:rsidRDefault="00C52B1D">
      <w:pPr>
        <w:spacing w:line="267" w:lineRule="auto"/>
        <w:ind w:left="140"/>
        <w:jc w:val="center"/>
        <w:rPr>
          <w:b/>
          <w:color w:val="000000"/>
          <w:sz w:val="40"/>
          <w:szCs w:val="40"/>
        </w:rPr>
      </w:pPr>
    </w:p>
    <w:p w14:paraId="3A10A97E" w14:textId="77777777" w:rsidR="00BA209F" w:rsidRPr="00C52B1D" w:rsidRDefault="00BA209F">
      <w:pPr>
        <w:spacing w:line="267" w:lineRule="auto"/>
        <w:ind w:left="140"/>
        <w:jc w:val="center"/>
        <w:rPr>
          <w:b/>
          <w:color w:val="000000"/>
          <w:sz w:val="40"/>
          <w:szCs w:val="40"/>
        </w:rPr>
      </w:pPr>
    </w:p>
    <w:p w14:paraId="2C431F44" w14:textId="77777777" w:rsidR="00C52B1D" w:rsidRPr="00C52B1D" w:rsidRDefault="00C52B1D">
      <w:pPr>
        <w:spacing w:line="267" w:lineRule="auto"/>
        <w:ind w:left="140"/>
        <w:jc w:val="center"/>
        <w:rPr>
          <w:b/>
          <w:color w:val="000000"/>
          <w:sz w:val="40"/>
          <w:szCs w:val="40"/>
        </w:rPr>
      </w:pPr>
    </w:p>
    <w:p w14:paraId="26133B09" w14:textId="77777777" w:rsidR="00592DE2" w:rsidRDefault="00592DE2">
      <w:pPr>
        <w:spacing w:line="267" w:lineRule="auto"/>
        <w:ind w:left="140"/>
        <w:jc w:val="center"/>
        <w:rPr>
          <w:rFonts w:ascii="Calibri" w:hAnsi="Calibri"/>
          <w:b/>
          <w:color w:val="000000"/>
          <w:sz w:val="40"/>
          <w:szCs w:val="40"/>
        </w:rPr>
      </w:pPr>
      <w:r>
        <w:rPr>
          <w:rFonts w:ascii="Calibri" w:hAnsi="Calibri"/>
          <w:b/>
          <w:color w:val="000000"/>
          <w:sz w:val="40"/>
          <w:szCs w:val="40"/>
        </w:rPr>
        <w:t>Contents</w:t>
      </w:r>
    </w:p>
    <w:p w14:paraId="4ACC9F1C" w14:textId="77777777" w:rsidR="00592DE2" w:rsidRDefault="00592DE2">
      <w:pPr>
        <w:spacing w:line="267" w:lineRule="auto"/>
        <w:ind w:left="140"/>
        <w:jc w:val="center"/>
        <w:rPr>
          <w:rFonts w:ascii="Calibri" w:hAnsi="Calibri"/>
          <w:b/>
          <w:color w:val="000000"/>
          <w:sz w:val="40"/>
          <w:szCs w:val="40"/>
        </w:rPr>
      </w:pPr>
    </w:p>
    <w:p w14:paraId="2700E305" w14:textId="330E09F1" w:rsidR="00592DE2" w:rsidRPr="00592DE2" w:rsidRDefault="00592DE2" w:rsidP="00592DE2">
      <w:pPr>
        <w:pStyle w:val="ListParagraph"/>
        <w:numPr>
          <w:ilvl w:val="0"/>
          <w:numId w:val="10"/>
        </w:numPr>
        <w:ind w:left="0" w:firstLine="0"/>
        <w:rPr>
          <w:bCs/>
          <w:sz w:val="24"/>
          <w:szCs w:val="24"/>
        </w:rPr>
      </w:pPr>
      <w:r w:rsidRPr="00592DE2">
        <w:rPr>
          <w:b/>
          <w:bCs/>
          <w:sz w:val="32"/>
          <w:szCs w:val="32"/>
        </w:rPr>
        <w:t>Introduction</w:t>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Pg No.</w:t>
      </w:r>
      <w:r w:rsidR="00222EB9">
        <w:rPr>
          <w:b/>
          <w:bCs/>
          <w:sz w:val="32"/>
          <w:szCs w:val="32"/>
        </w:rPr>
        <w:t>1</w:t>
      </w:r>
    </w:p>
    <w:p w14:paraId="6811F53B" w14:textId="77777777" w:rsidR="00592DE2" w:rsidRPr="00592DE2" w:rsidRDefault="00592DE2" w:rsidP="00592DE2">
      <w:pPr>
        <w:pStyle w:val="ListParagraph"/>
        <w:ind w:left="0"/>
        <w:jc w:val="both"/>
        <w:rPr>
          <w:bCs/>
          <w:sz w:val="32"/>
          <w:szCs w:val="32"/>
        </w:rPr>
      </w:pPr>
    </w:p>
    <w:p w14:paraId="13F9BE0A" w14:textId="6ACC3367" w:rsidR="00592DE2" w:rsidRPr="00592DE2" w:rsidRDefault="00592DE2" w:rsidP="00592DE2">
      <w:pPr>
        <w:pStyle w:val="ListParagraph"/>
        <w:numPr>
          <w:ilvl w:val="0"/>
          <w:numId w:val="10"/>
        </w:numPr>
        <w:ind w:left="0" w:firstLine="0"/>
        <w:rPr>
          <w:b/>
          <w:bCs/>
          <w:sz w:val="32"/>
          <w:szCs w:val="32"/>
        </w:rPr>
      </w:pPr>
      <w:r w:rsidRPr="00592DE2">
        <w:rPr>
          <w:b/>
          <w:bCs/>
          <w:sz w:val="32"/>
          <w:szCs w:val="32"/>
        </w:rPr>
        <w:t>Impact of Project on society and the environment</w:t>
      </w:r>
      <w:r>
        <w:rPr>
          <w:b/>
          <w:bCs/>
          <w:sz w:val="32"/>
          <w:szCs w:val="32"/>
        </w:rPr>
        <w:tab/>
        <w:t>Pg No</w:t>
      </w:r>
      <w:r w:rsidR="00222EB9">
        <w:rPr>
          <w:b/>
          <w:bCs/>
          <w:sz w:val="32"/>
          <w:szCs w:val="32"/>
        </w:rPr>
        <w:t>.2</w:t>
      </w:r>
    </w:p>
    <w:p w14:paraId="6EFC44CB" w14:textId="77777777" w:rsidR="00592DE2" w:rsidRPr="00592DE2" w:rsidRDefault="00592DE2" w:rsidP="00592DE2">
      <w:pPr>
        <w:pStyle w:val="ListParagraph"/>
        <w:ind w:left="0"/>
        <w:jc w:val="both"/>
        <w:rPr>
          <w:bCs/>
          <w:sz w:val="24"/>
          <w:szCs w:val="24"/>
        </w:rPr>
      </w:pPr>
    </w:p>
    <w:p w14:paraId="5EE824AB" w14:textId="7190D970" w:rsidR="00592DE2" w:rsidRPr="00592DE2" w:rsidRDefault="00592DE2" w:rsidP="00592DE2">
      <w:pPr>
        <w:pStyle w:val="ListParagraph"/>
        <w:numPr>
          <w:ilvl w:val="0"/>
          <w:numId w:val="10"/>
        </w:numPr>
        <w:ind w:left="0" w:firstLine="0"/>
        <w:rPr>
          <w:b/>
          <w:bCs/>
          <w:sz w:val="32"/>
          <w:szCs w:val="32"/>
        </w:rPr>
      </w:pPr>
      <w:r w:rsidRPr="00592DE2">
        <w:rPr>
          <w:b/>
          <w:bCs/>
          <w:sz w:val="32"/>
          <w:szCs w:val="32"/>
        </w:rPr>
        <w:t>Block diagram and Functional description</w:t>
      </w:r>
      <w:r>
        <w:rPr>
          <w:b/>
          <w:bCs/>
          <w:sz w:val="32"/>
          <w:szCs w:val="32"/>
        </w:rPr>
        <w:tab/>
      </w:r>
      <w:r>
        <w:rPr>
          <w:b/>
          <w:bCs/>
          <w:sz w:val="32"/>
          <w:szCs w:val="32"/>
        </w:rPr>
        <w:tab/>
        <w:t>Pg No</w:t>
      </w:r>
      <w:r w:rsidR="009F5CED">
        <w:rPr>
          <w:b/>
          <w:bCs/>
          <w:sz w:val="32"/>
          <w:szCs w:val="32"/>
        </w:rPr>
        <w:t>.3</w:t>
      </w:r>
    </w:p>
    <w:p w14:paraId="0AD396F5" w14:textId="77777777" w:rsidR="00592DE2" w:rsidRPr="00592DE2" w:rsidRDefault="00592DE2" w:rsidP="00592DE2">
      <w:pPr>
        <w:rPr>
          <w:sz w:val="20"/>
          <w:szCs w:val="20"/>
        </w:rPr>
      </w:pPr>
    </w:p>
    <w:p w14:paraId="7252D884" w14:textId="77777777" w:rsidR="00592DE2" w:rsidRPr="00592DE2" w:rsidRDefault="00592DE2" w:rsidP="00592DE2">
      <w:pPr>
        <w:rPr>
          <w:sz w:val="20"/>
          <w:szCs w:val="20"/>
        </w:rPr>
      </w:pPr>
    </w:p>
    <w:p w14:paraId="6F4943E6" w14:textId="61A310F4" w:rsidR="00592DE2" w:rsidRPr="00592DE2" w:rsidRDefault="00592DE2" w:rsidP="00592DE2">
      <w:pPr>
        <w:pStyle w:val="ListParagraph"/>
        <w:numPr>
          <w:ilvl w:val="0"/>
          <w:numId w:val="10"/>
        </w:numPr>
        <w:ind w:left="0" w:firstLine="0"/>
        <w:rPr>
          <w:b/>
          <w:bCs/>
          <w:sz w:val="32"/>
          <w:szCs w:val="32"/>
        </w:rPr>
      </w:pPr>
      <w:r w:rsidRPr="00592DE2">
        <w:rPr>
          <w:b/>
          <w:bCs/>
          <w:sz w:val="32"/>
          <w:szCs w:val="32"/>
        </w:rPr>
        <w:t>Circuit diagram and its description</w:t>
      </w:r>
      <w:r>
        <w:rPr>
          <w:b/>
          <w:bCs/>
          <w:sz w:val="32"/>
          <w:szCs w:val="32"/>
        </w:rPr>
        <w:tab/>
      </w:r>
      <w:r>
        <w:rPr>
          <w:b/>
          <w:bCs/>
          <w:sz w:val="32"/>
          <w:szCs w:val="32"/>
        </w:rPr>
        <w:tab/>
      </w:r>
      <w:r>
        <w:rPr>
          <w:b/>
          <w:bCs/>
          <w:sz w:val="32"/>
          <w:szCs w:val="32"/>
        </w:rPr>
        <w:tab/>
      </w:r>
      <w:r>
        <w:rPr>
          <w:b/>
          <w:bCs/>
          <w:sz w:val="32"/>
          <w:szCs w:val="32"/>
        </w:rPr>
        <w:tab/>
        <w:t>Pg No</w:t>
      </w:r>
      <w:r w:rsidR="009F5CED">
        <w:rPr>
          <w:b/>
          <w:bCs/>
          <w:sz w:val="32"/>
          <w:szCs w:val="32"/>
        </w:rPr>
        <w:t>.4</w:t>
      </w:r>
    </w:p>
    <w:p w14:paraId="68BEC9CF" w14:textId="77777777" w:rsidR="00592DE2" w:rsidRPr="00592DE2" w:rsidRDefault="00592DE2" w:rsidP="00592DE2">
      <w:pPr>
        <w:pStyle w:val="ListParagraph"/>
        <w:ind w:left="0"/>
        <w:jc w:val="both"/>
        <w:rPr>
          <w:bCs/>
          <w:sz w:val="32"/>
          <w:szCs w:val="32"/>
        </w:rPr>
      </w:pPr>
    </w:p>
    <w:p w14:paraId="7A5102C1" w14:textId="513B491A" w:rsidR="00592DE2" w:rsidRPr="00592DE2" w:rsidRDefault="00592DE2" w:rsidP="00592DE2">
      <w:pPr>
        <w:pStyle w:val="ListParagraph"/>
        <w:numPr>
          <w:ilvl w:val="0"/>
          <w:numId w:val="10"/>
        </w:numPr>
        <w:ind w:left="0" w:firstLine="0"/>
        <w:rPr>
          <w:b/>
          <w:bCs/>
          <w:sz w:val="32"/>
          <w:szCs w:val="32"/>
        </w:rPr>
      </w:pPr>
      <w:r w:rsidRPr="00592DE2">
        <w:rPr>
          <w:b/>
          <w:bCs/>
          <w:sz w:val="32"/>
          <w:szCs w:val="32"/>
        </w:rPr>
        <w:t>PCB layout and Artwork</w:t>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Pg No</w:t>
      </w:r>
      <w:r w:rsidR="009F5CED">
        <w:rPr>
          <w:b/>
          <w:bCs/>
          <w:sz w:val="32"/>
          <w:szCs w:val="32"/>
        </w:rPr>
        <w:t>.9</w:t>
      </w:r>
    </w:p>
    <w:p w14:paraId="10E3B049" w14:textId="77777777" w:rsidR="00592DE2" w:rsidRPr="00592DE2" w:rsidRDefault="00592DE2" w:rsidP="00592DE2">
      <w:pPr>
        <w:pStyle w:val="ListParagraph"/>
        <w:ind w:left="0"/>
        <w:jc w:val="both"/>
        <w:rPr>
          <w:bCs/>
          <w:sz w:val="32"/>
          <w:szCs w:val="32"/>
        </w:rPr>
      </w:pPr>
    </w:p>
    <w:p w14:paraId="09EE91E7" w14:textId="1F6F2FF8" w:rsidR="00592DE2" w:rsidRDefault="00592DE2" w:rsidP="00592DE2">
      <w:pPr>
        <w:pStyle w:val="ListParagraph"/>
        <w:numPr>
          <w:ilvl w:val="0"/>
          <w:numId w:val="10"/>
        </w:numPr>
        <w:ind w:left="0" w:firstLine="0"/>
        <w:rPr>
          <w:b/>
          <w:bCs/>
          <w:sz w:val="32"/>
          <w:szCs w:val="32"/>
        </w:rPr>
      </w:pPr>
      <w:r w:rsidRPr="00592DE2">
        <w:rPr>
          <w:b/>
          <w:bCs/>
          <w:sz w:val="32"/>
          <w:szCs w:val="32"/>
        </w:rPr>
        <w:t>Working of Project</w:t>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PgNo</w:t>
      </w:r>
      <w:r w:rsidR="00532778">
        <w:rPr>
          <w:b/>
          <w:bCs/>
          <w:sz w:val="32"/>
          <w:szCs w:val="32"/>
        </w:rPr>
        <w:t>.</w:t>
      </w:r>
      <w:r w:rsidR="008202DB">
        <w:rPr>
          <w:b/>
          <w:bCs/>
          <w:sz w:val="32"/>
          <w:szCs w:val="32"/>
        </w:rPr>
        <w:t>11</w:t>
      </w:r>
    </w:p>
    <w:p w14:paraId="205FF2EF" w14:textId="77777777" w:rsidR="00592DE2" w:rsidRPr="00592DE2" w:rsidRDefault="00592DE2" w:rsidP="00592DE2">
      <w:pPr>
        <w:pStyle w:val="ListParagraph"/>
        <w:ind w:left="0"/>
        <w:rPr>
          <w:b/>
          <w:bCs/>
          <w:sz w:val="32"/>
          <w:szCs w:val="32"/>
        </w:rPr>
      </w:pPr>
    </w:p>
    <w:p w14:paraId="1BF76E27" w14:textId="45E3F4A3" w:rsidR="00592DE2" w:rsidRDefault="00592DE2" w:rsidP="00592DE2">
      <w:pPr>
        <w:pStyle w:val="ListParagraph"/>
        <w:numPr>
          <w:ilvl w:val="0"/>
          <w:numId w:val="10"/>
        </w:numPr>
        <w:ind w:left="0" w:firstLine="0"/>
        <w:rPr>
          <w:b/>
          <w:bCs/>
          <w:sz w:val="32"/>
          <w:szCs w:val="32"/>
        </w:rPr>
      </w:pPr>
      <w:r w:rsidRPr="00592DE2">
        <w:rPr>
          <w:b/>
          <w:bCs/>
          <w:sz w:val="32"/>
          <w:szCs w:val="32"/>
        </w:rPr>
        <w:t>Result and Future Scope</w:t>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PgNo</w:t>
      </w:r>
      <w:r w:rsidR="00532778">
        <w:rPr>
          <w:b/>
          <w:bCs/>
          <w:sz w:val="32"/>
          <w:szCs w:val="32"/>
        </w:rPr>
        <w:t>.</w:t>
      </w:r>
      <w:r w:rsidR="008202DB">
        <w:rPr>
          <w:b/>
          <w:bCs/>
          <w:sz w:val="32"/>
          <w:szCs w:val="32"/>
        </w:rPr>
        <w:t>14</w:t>
      </w:r>
    </w:p>
    <w:p w14:paraId="7E4991E6" w14:textId="77777777" w:rsidR="00592DE2" w:rsidRPr="00592DE2" w:rsidRDefault="00592DE2" w:rsidP="00592DE2">
      <w:pPr>
        <w:pStyle w:val="ListParagraph"/>
        <w:ind w:left="0"/>
        <w:rPr>
          <w:b/>
          <w:bCs/>
          <w:sz w:val="32"/>
          <w:szCs w:val="32"/>
        </w:rPr>
      </w:pPr>
    </w:p>
    <w:p w14:paraId="676F2C8C" w14:textId="3D6AD115" w:rsidR="00592DE2" w:rsidRPr="00592DE2" w:rsidRDefault="00592DE2" w:rsidP="00592DE2">
      <w:pPr>
        <w:pStyle w:val="ListParagraph"/>
        <w:numPr>
          <w:ilvl w:val="0"/>
          <w:numId w:val="10"/>
        </w:numPr>
        <w:ind w:left="0" w:firstLine="0"/>
        <w:rPr>
          <w:b/>
          <w:bCs/>
          <w:sz w:val="32"/>
          <w:szCs w:val="32"/>
        </w:rPr>
      </w:pPr>
      <w:r w:rsidRPr="00592DE2">
        <w:rPr>
          <w:b/>
          <w:bCs/>
          <w:sz w:val="32"/>
          <w:szCs w:val="32"/>
        </w:rPr>
        <w:t>References/ Citations</w:t>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PgNo</w:t>
      </w:r>
      <w:r w:rsidR="008202DB">
        <w:rPr>
          <w:b/>
          <w:bCs/>
          <w:sz w:val="32"/>
          <w:szCs w:val="32"/>
        </w:rPr>
        <w:t>.18</w:t>
      </w:r>
    </w:p>
    <w:p w14:paraId="2F0CEAC6" w14:textId="77777777" w:rsidR="00592DE2" w:rsidRPr="00592DE2" w:rsidRDefault="00592DE2" w:rsidP="00592DE2">
      <w:pPr>
        <w:pStyle w:val="ListParagraph"/>
        <w:ind w:left="0"/>
        <w:rPr>
          <w:b/>
          <w:bCs/>
          <w:sz w:val="32"/>
          <w:szCs w:val="32"/>
        </w:rPr>
      </w:pPr>
    </w:p>
    <w:p w14:paraId="1D9787B2" w14:textId="77777777" w:rsidR="00592DE2" w:rsidRDefault="00592DE2">
      <w:pPr>
        <w:spacing w:line="267" w:lineRule="auto"/>
        <w:ind w:left="140"/>
        <w:jc w:val="center"/>
        <w:rPr>
          <w:rFonts w:ascii="Calibri" w:hAnsi="Calibri"/>
          <w:b/>
          <w:color w:val="000000"/>
          <w:sz w:val="40"/>
          <w:szCs w:val="40"/>
        </w:rPr>
      </w:pPr>
    </w:p>
    <w:p w14:paraId="593D825E" w14:textId="77777777" w:rsidR="0012038A" w:rsidRPr="00D94C38" w:rsidRDefault="0012038A">
      <w:pPr>
        <w:spacing w:line="20" w:lineRule="exact"/>
        <w:rPr>
          <w:rFonts w:ascii="Calibri" w:hAnsi="Calibri"/>
          <w:color w:val="000000"/>
          <w:sz w:val="44"/>
          <w:szCs w:val="44"/>
        </w:rPr>
      </w:pPr>
    </w:p>
    <w:p w14:paraId="27BF2DA9" w14:textId="77777777" w:rsidR="0012038A" w:rsidRDefault="0012038A">
      <w:pPr>
        <w:sectPr w:rsidR="0012038A" w:rsidSect="00903C28">
          <w:footerReference w:type="default" r:id="rId9"/>
          <w:pgSz w:w="11909" w:h="16834" w:code="9"/>
          <w:pgMar w:top="1267" w:right="1382" w:bottom="1440" w:left="1440" w:header="0" w:footer="0" w:gutter="0"/>
          <w:pgBorders w:offsetFrom="page">
            <w:top w:val="single" w:sz="12" w:space="24" w:color="auto"/>
            <w:left w:val="single" w:sz="12" w:space="30" w:color="auto"/>
            <w:bottom w:val="single" w:sz="12" w:space="24" w:color="auto"/>
            <w:right w:val="single" w:sz="12" w:space="24" w:color="auto"/>
          </w:pgBorders>
          <w:pgNumType w:start="1"/>
          <w:cols w:space="720" w:equalWidth="0">
            <w:col w:w="9084"/>
          </w:cols>
          <w:titlePg/>
          <w:docGrid w:linePitch="299"/>
        </w:sectPr>
      </w:pPr>
    </w:p>
    <w:p w14:paraId="2A55D5BF" w14:textId="5D351F88" w:rsidR="00941C06" w:rsidRPr="00222EB9" w:rsidRDefault="00771E3F" w:rsidP="00941C06">
      <w:pPr>
        <w:pStyle w:val="ListParagraph"/>
        <w:numPr>
          <w:ilvl w:val="0"/>
          <w:numId w:val="18"/>
        </w:numPr>
        <w:jc w:val="both"/>
        <w:rPr>
          <w:b/>
          <w:bCs/>
          <w:sz w:val="28"/>
          <w:szCs w:val="28"/>
          <w:lang w:val="en-IN"/>
        </w:rPr>
      </w:pPr>
      <w:bookmarkStart w:id="1" w:name="page2"/>
      <w:bookmarkEnd w:id="1"/>
      <w:r w:rsidRPr="00941C06">
        <w:rPr>
          <w:b/>
          <w:bCs/>
          <w:sz w:val="36"/>
          <w:szCs w:val="36"/>
        </w:rPr>
        <w:lastRenderedPageBreak/>
        <w:t>Introduction</w:t>
      </w:r>
      <w:r w:rsidR="00592DE2" w:rsidRPr="00941C06">
        <w:rPr>
          <w:b/>
          <w:bCs/>
          <w:sz w:val="36"/>
          <w:szCs w:val="36"/>
        </w:rPr>
        <w:t xml:space="preserve"> </w:t>
      </w:r>
    </w:p>
    <w:p w14:paraId="59DC17B1" w14:textId="77777777" w:rsidR="00222EB9" w:rsidRPr="00222EB9" w:rsidRDefault="00222EB9" w:rsidP="00222EB9">
      <w:pPr>
        <w:jc w:val="both"/>
        <w:rPr>
          <w:b/>
          <w:bCs/>
          <w:sz w:val="28"/>
          <w:szCs w:val="28"/>
          <w:lang w:val="en-IN"/>
        </w:rPr>
      </w:pPr>
    </w:p>
    <w:p w14:paraId="2F841E3A" w14:textId="77777777" w:rsidR="00941C06" w:rsidRPr="00941C06" w:rsidRDefault="00941C06" w:rsidP="00941C06">
      <w:pPr>
        <w:pStyle w:val="ListParagraph"/>
        <w:ind w:left="502"/>
        <w:jc w:val="both"/>
        <w:rPr>
          <w:b/>
          <w:bCs/>
          <w:sz w:val="28"/>
          <w:szCs w:val="28"/>
          <w:lang w:val="en-IN"/>
        </w:rPr>
      </w:pPr>
    </w:p>
    <w:p w14:paraId="39F5C120" w14:textId="3EA28806" w:rsidR="00941C06" w:rsidRDefault="009542A8" w:rsidP="00941C06">
      <w:pPr>
        <w:jc w:val="both"/>
        <w:rPr>
          <w:bCs/>
          <w:sz w:val="28"/>
          <w:szCs w:val="28"/>
          <w:lang w:val="en-IN"/>
        </w:rPr>
      </w:pPr>
      <w:r>
        <w:rPr>
          <w:bCs/>
          <w:sz w:val="28"/>
          <w:szCs w:val="28"/>
          <w:lang w:val="en-IN"/>
        </w:rPr>
        <w:t xml:space="preserve">           </w:t>
      </w:r>
      <w:r w:rsidR="00941C06" w:rsidRPr="00941C06">
        <w:rPr>
          <w:bCs/>
          <w:sz w:val="28"/>
          <w:szCs w:val="28"/>
          <w:lang w:val="en-IN"/>
        </w:rPr>
        <w:t>The advancement of embedded systems and Internet of Things (IoT) technologies has enabled the development of compact and intelligent monitoring devices for real-time safety and health assessment. This project presents a wearable multi-sensor safety system designed to monitor vital signs and environmental conditions simultaneously. It integrates physiological sensors for health monitoring and gas sensors for environmental hazard detection, with data transmitted wirelessly using the ESP-NOW communication protocol between ESP32 modules.</w:t>
      </w:r>
    </w:p>
    <w:p w14:paraId="4F932292" w14:textId="77777777" w:rsidR="00941C06" w:rsidRPr="00941C06" w:rsidRDefault="00941C06" w:rsidP="00941C06">
      <w:pPr>
        <w:jc w:val="both"/>
        <w:rPr>
          <w:bCs/>
          <w:sz w:val="28"/>
          <w:szCs w:val="28"/>
          <w:lang w:val="en-IN"/>
        </w:rPr>
      </w:pPr>
    </w:p>
    <w:p w14:paraId="23FEC011" w14:textId="77777777" w:rsidR="00941C06" w:rsidRDefault="00941C06" w:rsidP="00941C06">
      <w:pPr>
        <w:jc w:val="both"/>
        <w:rPr>
          <w:bCs/>
          <w:sz w:val="28"/>
          <w:szCs w:val="28"/>
          <w:lang w:val="en-IN"/>
        </w:rPr>
      </w:pPr>
      <w:r w:rsidRPr="00941C06">
        <w:rPr>
          <w:bCs/>
          <w:sz w:val="28"/>
          <w:szCs w:val="28"/>
          <w:lang w:val="en-IN"/>
        </w:rPr>
        <w:t xml:space="preserve">The system employs two wearable sensor modules placed strategically on the body. The hand-mounted module measures heart rate and body temperature using a MAX30102 pulse sensor and a DS18B20 digital temperature sensor, while the back-mounted module houses an MQ-series gas sensor for detecting hazardous gases such as carbon monoxide (CO), methane (CH₄), and hydrogen </w:t>
      </w:r>
      <w:proofErr w:type="spellStart"/>
      <w:r w:rsidRPr="00941C06">
        <w:rPr>
          <w:bCs/>
          <w:sz w:val="28"/>
          <w:szCs w:val="28"/>
          <w:lang w:val="en-IN"/>
        </w:rPr>
        <w:t>sulfide</w:t>
      </w:r>
      <w:proofErr w:type="spellEnd"/>
      <w:r w:rsidRPr="00941C06">
        <w:rPr>
          <w:bCs/>
          <w:sz w:val="28"/>
          <w:szCs w:val="28"/>
          <w:lang w:val="en-IN"/>
        </w:rPr>
        <w:t xml:space="preserve"> (H₂S). Each module is controlled by an ESP32 microcontroller, which collects data from the sensors and transmits it wirelessly through ESP-NOW to a receiver node for processing and alert generation.</w:t>
      </w:r>
    </w:p>
    <w:p w14:paraId="18FED6C8" w14:textId="77777777" w:rsidR="00941C06" w:rsidRPr="00941C06" w:rsidRDefault="00941C06" w:rsidP="00941C06">
      <w:pPr>
        <w:jc w:val="both"/>
        <w:rPr>
          <w:bCs/>
          <w:sz w:val="28"/>
          <w:szCs w:val="28"/>
          <w:lang w:val="en-IN"/>
        </w:rPr>
      </w:pPr>
    </w:p>
    <w:p w14:paraId="7F1B250A" w14:textId="71F3F799" w:rsidR="00941C06" w:rsidRDefault="00941C06" w:rsidP="00941C06">
      <w:pPr>
        <w:jc w:val="both"/>
        <w:rPr>
          <w:bCs/>
          <w:sz w:val="28"/>
          <w:szCs w:val="28"/>
          <w:lang w:val="en-IN"/>
        </w:rPr>
      </w:pPr>
      <w:r w:rsidRPr="00941C06">
        <w:rPr>
          <w:bCs/>
          <w:sz w:val="28"/>
          <w:szCs w:val="28"/>
          <w:lang w:val="en-IN"/>
        </w:rPr>
        <w:t xml:space="preserve">The ESP-NOW protocol, developed by </w:t>
      </w:r>
      <w:proofErr w:type="spellStart"/>
      <w:r w:rsidRPr="00941C06">
        <w:rPr>
          <w:bCs/>
          <w:sz w:val="28"/>
          <w:szCs w:val="28"/>
          <w:lang w:val="en-IN"/>
        </w:rPr>
        <w:t>Espressif</w:t>
      </w:r>
      <w:proofErr w:type="spellEnd"/>
      <w:r w:rsidRPr="00941C06">
        <w:rPr>
          <w:bCs/>
          <w:sz w:val="28"/>
          <w:szCs w:val="28"/>
          <w:lang w:val="en-IN"/>
        </w:rPr>
        <w:t xml:space="preserve"> Systems, enables direct device-to-device communication with low latency, low power consumption, and no dependency on external </w:t>
      </w:r>
      <w:proofErr w:type="gramStart"/>
      <w:r w:rsidRPr="00941C06">
        <w:rPr>
          <w:bCs/>
          <w:sz w:val="28"/>
          <w:szCs w:val="28"/>
          <w:lang w:val="en-IN"/>
        </w:rPr>
        <w:t>network</w:t>
      </w:r>
      <w:r w:rsidR="00660768">
        <w:rPr>
          <w:bCs/>
          <w:sz w:val="28"/>
          <w:szCs w:val="28"/>
          <w:lang w:val="en-IN"/>
        </w:rPr>
        <w:t>[</w:t>
      </w:r>
      <w:proofErr w:type="gramEnd"/>
      <w:r w:rsidR="00660768">
        <w:rPr>
          <w:bCs/>
          <w:sz w:val="28"/>
          <w:szCs w:val="28"/>
          <w:lang w:val="en-IN"/>
        </w:rPr>
        <w:t>13],[14]</w:t>
      </w:r>
      <w:r w:rsidRPr="00941C06">
        <w:rPr>
          <w:bCs/>
          <w:sz w:val="28"/>
          <w:szCs w:val="28"/>
          <w:lang w:val="en-IN"/>
        </w:rPr>
        <w:t>. This makes it ideal for wearable and field-deployable safety systems. Previous research supports the use of low-cost microcontrollers and wireless protocols for continuous monitoring of physiological and environmental parameters [</w:t>
      </w:r>
      <w:r w:rsidR="00660768">
        <w:rPr>
          <w:bCs/>
          <w:sz w:val="28"/>
          <w:szCs w:val="28"/>
          <w:lang w:val="en-IN"/>
        </w:rPr>
        <w:t>3</w:t>
      </w:r>
      <w:r w:rsidRPr="00941C06">
        <w:rPr>
          <w:bCs/>
          <w:sz w:val="28"/>
          <w:szCs w:val="28"/>
          <w:lang w:val="en-IN"/>
        </w:rPr>
        <w:t>]</w:t>
      </w:r>
      <w:proofErr w:type="gramStart"/>
      <w:r w:rsidRPr="00941C06">
        <w:rPr>
          <w:bCs/>
          <w:sz w:val="28"/>
          <w:szCs w:val="28"/>
          <w:lang w:val="en-IN"/>
        </w:rPr>
        <w:t>–[</w:t>
      </w:r>
      <w:proofErr w:type="gramEnd"/>
      <w:r w:rsidR="00660768">
        <w:rPr>
          <w:bCs/>
          <w:sz w:val="28"/>
          <w:szCs w:val="28"/>
          <w:lang w:val="en-IN"/>
        </w:rPr>
        <w:t>6</w:t>
      </w:r>
      <w:r w:rsidRPr="00941C06">
        <w:rPr>
          <w:bCs/>
          <w:sz w:val="28"/>
          <w:szCs w:val="28"/>
          <w:lang w:val="en-IN"/>
        </w:rPr>
        <w:t xml:space="preserve">]. Furthermore, </w:t>
      </w:r>
      <w:proofErr w:type="spellStart"/>
      <w:r w:rsidRPr="00941C06">
        <w:rPr>
          <w:bCs/>
          <w:sz w:val="28"/>
          <w:szCs w:val="28"/>
          <w:lang w:val="en-IN"/>
        </w:rPr>
        <w:t>Espressif’s</w:t>
      </w:r>
      <w:proofErr w:type="spellEnd"/>
      <w:r w:rsidRPr="00941C06">
        <w:rPr>
          <w:bCs/>
          <w:sz w:val="28"/>
          <w:szCs w:val="28"/>
          <w:lang w:val="en-IN"/>
        </w:rPr>
        <w:t xml:space="preserve"> patented methods for device discovery and</w:t>
      </w:r>
      <w:r>
        <w:rPr>
          <w:bCs/>
          <w:sz w:val="28"/>
          <w:szCs w:val="28"/>
          <w:lang w:val="en-IN"/>
        </w:rPr>
        <w:t xml:space="preserve"> </w:t>
      </w:r>
      <w:r w:rsidRPr="00941C06">
        <w:rPr>
          <w:bCs/>
          <w:sz w:val="28"/>
          <w:szCs w:val="28"/>
          <w:lang w:val="en-IN"/>
        </w:rPr>
        <w:t>communication [</w:t>
      </w:r>
      <w:r w:rsidR="00660768">
        <w:rPr>
          <w:bCs/>
          <w:sz w:val="28"/>
          <w:szCs w:val="28"/>
          <w:lang w:val="en-IN"/>
        </w:rPr>
        <w:t>15</w:t>
      </w:r>
      <w:r w:rsidRPr="00941C06">
        <w:rPr>
          <w:bCs/>
          <w:sz w:val="28"/>
          <w:szCs w:val="28"/>
          <w:lang w:val="en-IN"/>
        </w:rPr>
        <w:t>] strengthen the reliability of ESP-NOW for distributed sensor networks.</w:t>
      </w:r>
    </w:p>
    <w:p w14:paraId="3E453F7B" w14:textId="77777777" w:rsidR="00941C06" w:rsidRPr="00941C06" w:rsidRDefault="00941C06" w:rsidP="00941C06">
      <w:pPr>
        <w:jc w:val="both"/>
        <w:rPr>
          <w:bCs/>
          <w:sz w:val="28"/>
          <w:szCs w:val="28"/>
          <w:lang w:val="en-IN"/>
        </w:rPr>
      </w:pPr>
    </w:p>
    <w:p w14:paraId="4F68DACE" w14:textId="77777777" w:rsidR="00941C06" w:rsidRDefault="00941C06" w:rsidP="00941C06">
      <w:pPr>
        <w:jc w:val="both"/>
        <w:rPr>
          <w:bCs/>
          <w:sz w:val="28"/>
          <w:szCs w:val="28"/>
          <w:lang w:val="en-IN"/>
        </w:rPr>
      </w:pPr>
      <w:r w:rsidRPr="00941C06">
        <w:rPr>
          <w:bCs/>
          <w:sz w:val="28"/>
          <w:szCs w:val="28"/>
          <w:lang w:val="en-IN"/>
        </w:rPr>
        <w:t>The proposed system provides a low-cost, energy-efficient, and scalable solution for continuous safety monitoring. By combining health and environmental data within a wireless network, it ensures early detection of dangerous conditions, improving worker safety in high-risk industrial environments.</w:t>
      </w:r>
    </w:p>
    <w:p w14:paraId="3B81C8A8" w14:textId="4BC5BAC5" w:rsidR="00941C06" w:rsidRDefault="00941C06" w:rsidP="00941C06">
      <w:pPr>
        <w:jc w:val="both"/>
        <w:rPr>
          <w:bCs/>
          <w:sz w:val="28"/>
          <w:szCs w:val="28"/>
          <w:lang w:val="en-IN"/>
        </w:rPr>
      </w:pPr>
      <w:r>
        <w:rPr>
          <w:bCs/>
          <w:sz w:val="28"/>
          <w:szCs w:val="28"/>
          <w:lang w:val="en-IN"/>
        </w:rPr>
        <w:t xml:space="preserve">       </w:t>
      </w:r>
    </w:p>
    <w:p w14:paraId="055F2F99" w14:textId="77777777" w:rsidR="00941C06" w:rsidRDefault="00941C06" w:rsidP="00941C06">
      <w:pPr>
        <w:jc w:val="both"/>
        <w:rPr>
          <w:bCs/>
          <w:sz w:val="28"/>
          <w:szCs w:val="28"/>
          <w:lang w:val="en-IN"/>
        </w:rPr>
      </w:pPr>
    </w:p>
    <w:p w14:paraId="517D5C4A" w14:textId="77777777" w:rsidR="00941C06" w:rsidRDefault="00941C06" w:rsidP="00941C06">
      <w:pPr>
        <w:rPr>
          <w:bCs/>
          <w:sz w:val="28"/>
          <w:szCs w:val="28"/>
          <w:lang w:val="en-IN"/>
        </w:rPr>
      </w:pPr>
    </w:p>
    <w:p w14:paraId="2EEA9ED3" w14:textId="77777777" w:rsidR="00941C06" w:rsidRDefault="00941C06" w:rsidP="00941C06">
      <w:pPr>
        <w:rPr>
          <w:bCs/>
          <w:sz w:val="28"/>
          <w:szCs w:val="28"/>
          <w:lang w:val="en-IN"/>
        </w:rPr>
      </w:pPr>
    </w:p>
    <w:p w14:paraId="02FED8EF" w14:textId="77777777" w:rsidR="00941C06" w:rsidRDefault="00941C06" w:rsidP="00941C06">
      <w:pPr>
        <w:rPr>
          <w:bCs/>
          <w:sz w:val="28"/>
          <w:szCs w:val="28"/>
          <w:lang w:val="en-IN"/>
        </w:rPr>
      </w:pPr>
    </w:p>
    <w:p w14:paraId="545C049D" w14:textId="77777777" w:rsidR="00941C06" w:rsidRDefault="00941C06" w:rsidP="00941C06">
      <w:pPr>
        <w:rPr>
          <w:bCs/>
          <w:sz w:val="28"/>
          <w:szCs w:val="28"/>
          <w:lang w:val="en-IN"/>
        </w:rPr>
      </w:pPr>
    </w:p>
    <w:p w14:paraId="08953FF9" w14:textId="77777777" w:rsidR="00941C06" w:rsidRDefault="00941C06" w:rsidP="00941C06">
      <w:pPr>
        <w:rPr>
          <w:bCs/>
          <w:sz w:val="28"/>
          <w:szCs w:val="28"/>
          <w:lang w:val="en-IN"/>
        </w:rPr>
      </w:pPr>
    </w:p>
    <w:p w14:paraId="576DC5C3" w14:textId="77777777" w:rsidR="00941C06" w:rsidRDefault="00941C06" w:rsidP="00941C06">
      <w:pPr>
        <w:rPr>
          <w:bCs/>
          <w:sz w:val="28"/>
          <w:szCs w:val="28"/>
          <w:lang w:val="en-IN"/>
        </w:rPr>
      </w:pPr>
    </w:p>
    <w:p w14:paraId="63267719" w14:textId="77777777" w:rsidR="00941C06" w:rsidRDefault="00941C06" w:rsidP="00941C06">
      <w:pPr>
        <w:rPr>
          <w:bCs/>
          <w:sz w:val="28"/>
          <w:szCs w:val="28"/>
          <w:lang w:val="en-IN"/>
        </w:rPr>
      </w:pPr>
    </w:p>
    <w:p w14:paraId="6EE9F580" w14:textId="77777777" w:rsidR="00941C06" w:rsidRDefault="00941C06" w:rsidP="00941C06">
      <w:pPr>
        <w:rPr>
          <w:bCs/>
          <w:sz w:val="28"/>
          <w:szCs w:val="28"/>
          <w:lang w:val="en-IN"/>
        </w:rPr>
      </w:pPr>
    </w:p>
    <w:p w14:paraId="52DAF0A1" w14:textId="77777777" w:rsidR="00941C06" w:rsidRDefault="00941C06" w:rsidP="00941C06">
      <w:pPr>
        <w:rPr>
          <w:bCs/>
          <w:sz w:val="28"/>
          <w:szCs w:val="28"/>
          <w:lang w:val="en-IN"/>
        </w:rPr>
      </w:pPr>
    </w:p>
    <w:p w14:paraId="35AC4AD6" w14:textId="77777777" w:rsidR="00941C06" w:rsidRPr="00941C06" w:rsidRDefault="00941C06" w:rsidP="00941C06">
      <w:pPr>
        <w:rPr>
          <w:bCs/>
          <w:sz w:val="28"/>
          <w:szCs w:val="28"/>
          <w:lang w:val="en-IN"/>
        </w:rPr>
      </w:pPr>
    </w:p>
    <w:p w14:paraId="38395A12" w14:textId="77777777" w:rsidR="00592DE2" w:rsidRDefault="00592DE2" w:rsidP="00EB2B14">
      <w:pPr>
        <w:pStyle w:val="ListParagraph"/>
        <w:ind w:left="0"/>
        <w:jc w:val="both"/>
        <w:rPr>
          <w:bCs/>
          <w:sz w:val="28"/>
          <w:szCs w:val="28"/>
        </w:rPr>
      </w:pPr>
    </w:p>
    <w:p w14:paraId="619E19ED" w14:textId="77777777" w:rsidR="00202186" w:rsidRDefault="00202186" w:rsidP="00EB2B14">
      <w:pPr>
        <w:pStyle w:val="ListParagraph"/>
        <w:ind w:left="0"/>
        <w:jc w:val="both"/>
        <w:rPr>
          <w:bCs/>
          <w:sz w:val="36"/>
          <w:szCs w:val="36"/>
        </w:rPr>
      </w:pPr>
    </w:p>
    <w:p w14:paraId="09557A22" w14:textId="01A11AF8" w:rsidR="00202186" w:rsidRPr="00941C06" w:rsidRDefault="00202186" w:rsidP="00941C06">
      <w:pPr>
        <w:pStyle w:val="ListParagraph"/>
        <w:numPr>
          <w:ilvl w:val="0"/>
          <w:numId w:val="18"/>
        </w:numPr>
        <w:ind w:left="0" w:firstLine="0"/>
        <w:rPr>
          <w:b/>
          <w:bCs/>
          <w:sz w:val="36"/>
          <w:szCs w:val="36"/>
        </w:rPr>
      </w:pPr>
      <w:r w:rsidRPr="00941C06">
        <w:rPr>
          <w:b/>
          <w:bCs/>
          <w:sz w:val="36"/>
          <w:szCs w:val="36"/>
        </w:rPr>
        <w:t xml:space="preserve">Impact of </w:t>
      </w:r>
      <w:r w:rsidR="00023492" w:rsidRPr="00941C06">
        <w:rPr>
          <w:b/>
          <w:bCs/>
          <w:sz w:val="36"/>
          <w:szCs w:val="36"/>
        </w:rPr>
        <w:t>Project</w:t>
      </w:r>
      <w:r w:rsidRPr="00941C06">
        <w:rPr>
          <w:b/>
          <w:bCs/>
          <w:sz w:val="36"/>
          <w:szCs w:val="36"/>
        </w:rPr>
        <w:t xml:space="preserve"> on society and the environment</w:t>
      </w:r>
    </w:p>
    <w:p w14:paraId="5DDF1411" w14:textId="74FAFB88" w:rsidR="00054DD3" w:rsidRPr="00222EB9" w:rsidRDefault="009542A8" w:rsidP="00DA1177">
      <w:pPr>
        <w:pStyle w:val="NormalWeb"/>
        <w:jc w:val="both"/>
        <w:rPr>
          <w:sz w:val="28"/>
          <w:szCs w:val="28"/>
        </w:rPr>
      </w:pPr>
      <w:r>
        <w:rPr>
          <w:sz w:val="28"/>
          <w:szCs w:val="28"/>
        </w:rPr>
        <w:t xml:space="preserve">  </w:t>
      </w:r>
      <w:r w:rsidRPr="00222EB9">
        <w:rPr>
          <w:sz w:val="28"/>
          <w:szCs w:val="28"/>
        </w:rPr>
        <w:t xml:space="preserve">         </w:t>
      </w:r>
      <w:r w:rsidR="00054DD3" w:rsidRPr="00222EB9">
        <w:rPr>
          <w:sz w:val="28"/>
          <w:szCs w:val="28"/>
        </w:rPr>
        <w:t xml:space="preserve">The proposed </w:t>
      </w:r>
      <w:r w:rsidR="00054DD3" w:rsidRPr="00222EB9">
        <w:rPr>
          <w:rStyle w:val="Strong"/>
          <w:b w:val="0"/>
          <w:bCs w:val="0"/>
          <w:sz w:val="28"/>
          <w:szCs w:val="28"/>
        </w:rPr>
        <w:t>wearable multi-sensor safety system</w:t>
      </w:r>
      <w:r w:rsidR="00054DD3" w:rsidRPr="00222EB9">
        <w:rPr>
          <w:sz w:val="28"/>
          <w:szCs w:val="28"/>
        </w:rPr>
        <w:t xml:space="preserve"> has a meaningful impact on society and the environment by improving personal safety, occupational health, and environmental protection. By integrating physiological and environmental sensors into a single wearable unit, the project ensures real-time monitoring of both human health and surrounding atmospheric conditions. This contributes directly to reducing workplace hazards, preventing accidents, and promoting sustainable safety </w:t>
      </w:r>
      <w:proofErr w:type="gramStart"/>
      <w:r w:rsidR="00054DD3" w:rsidRPr="00222EB9">
        <w:rPr>
          <w:sz w:val="28"/>
          <w:szCs w:val="28"/>
        </w:rPr>
        <w:t>practices</w:t>
      </w:r>
      <w:r w:rsidR="00660768">
        <w:rPr>
          <w:sz w:val="28"/>
          <w:szCs w:val="28"/>
        </w:rPr>
        <w:t>[</w:t>
      </w:r>
      <w:proofErr w:type="gramEnd"/>
      <w:r w:rsidR="00660768">
        <w:rPr>
          <w:sz w:val="28"/>
          <w:szCs w:val="28"/>
        </w:rPr>
        <w:t>3],[4]</w:t>
      </w:r>
      <w:r w:rsidR="00054DD3" w:rsidRPr="00222EB9">
        <w:rPr>
          <w:sz w:val="28"/>
          <w:szCs w:val="28"/>
        </w:rPr>
        <w:t>.</w:t>
      </w:r>
    </w:p>
    <w:p w14:paraId="5211B268" w14:textId="4A0E5059" w:rsidR="00054DD3" w:rsidRPr="00222EB9" w:rsidRDefault="00054DD3" w:rsidP="00DA1177">
      <w:pPr>
        <w:pStyle w:val="NormalWeb"/>
        <w:jc w:val="both"/>
        <w:rPr>
          <w:sz w:val="28"/>
          <w:szCs w:val="28"/>
        </w:rPr>
      </w:pPr>
      <w:r w:rsidRPr="00222EB9">
        <w:rPr>
          <w:sz w:val="28"/>
          <w:szCs w:val="28"/>
        </w:rPr>
        <w:t xml:space="preserve">From a </w:t>
      </w:r>
      <w:r w:rsidRPr="00222EB9">
        <w:rPr>
          <w:rStyle w:val="Strong"/>
          <w:b w:val="0"/>
          <w:bCs w:val="0"/>
          <w:sz w:val="28"/>
          <w:szCs w:val="28"/>
        </w:rPr>
        <w:t>societal perspective</w:t>
      </w:r>
      <w:r w:rsidRPr="00222EB9">
        <w:rPr>
          <w:sz w:val="28"/>
          <w:szCs w:val="28"/>
        </w:rPr>
        <w:t xml:space="preserve">, the project enhances the safety and well-being of workers in hazardous environments such as mines, factories, and chemical plants. The system provides early detection of toxic gases and continuous monitoring of body vitals, enabling timely preventive </w:t>
      </w:r>
      <w:proofErr w:type="gramStart"/>
      <w:r w:rsidRPr="00222EB9">
        <w:rPr>
          <w:sz w:val="28"/>
          <w:szCs w:val="28"/>
        </w:rPr>
        <w:t>measures</w:t>
      </w:r>
      <w:r w:rsidR="00D72B3C">
        <w:rPr>
          <w:sz w:val="28"/>
          <w:szCs w:val="28"/>
        </w:rPr>
        <w:t>[</w:t>
      </w:r>
      <w:proofErr w:type="gramEnd"/>
      <w:r w:rsidR="00D72B3C">
        <w:rPr>
          <w:sz w:val="28"/>
          <w:szCs w:val="28"/>
        </w:rPr>
        <w:t>5],[6]</w:t>
      </w:r>
      <w:r w:rsidRPr="00222EB9">
        <w:rPr>
          <w:sz w:val="28"/>
          <w:szCs w:val="28"/>
        </w:rPr>
        <w:t>. It also promotes awareness about occupational health and the adoption of smart safety devices in industrial sectors.</w:t>
      </w:r>
    </w:p>
    <w:p w14:paraId="0BF61EA5" w14:textId="3BC551C8" w:rsidR="00054DD3" w:rsidRDefault="00054DD3" w:rsidP="00DA1177">
      <w:pPr>
        <w:pStyle w:val="NormalWeb"/>
        <w:jc w:val="both"/>
        <w:rPr>
          <w:sz w:val="28"/>
          <w:szCs w:val="28"/>
        </w:rPr>
      </w:pPr>
      <w:r w:rsidRPr="00222EB9">
        <w:rPr>
          <w:sz w:val="28"/>
          <w:szCs w:val="28"/>
        </w:rPr>
        <w:t xml:space="preserve">From an </w:t>
      </w:r>
      <w:r w:rsidRPr="00222EB9">
        <w:rPr>
          <w:rStyle w:val="Strong"/>
          <w:b w:val="0"/>
          <w:bCs w:val="0"/>
          <w:sz w:val="28"/>
          <w:szCs w:val="28"/>
        </w:rPr>
        <w:t>environmental standpoint</w:t>
      </w:r>
      <w:r w:rsidRPr="00222EB9">
        <w:rPr>
          <w:sz w:val="28"/>
          <w:szCs w:val="28"/>
        </w:rPr>
        <w:t xml:space="preserve">, the project contributes to safer and cleaner working conditions by detecting and reporting harmful gas leaks, thus minimizing pollution and ecological </w:t>
      </w:r>
      <w:proofErr w:type="gramStart"/>
      <w:r w:rsidRPr="00222EB9">
        <w:rPr>
          <w:sz w:val="28"/>
          <w:szCs w:val="28"/>
        </w:rPr>
        <w:t>damage</w:t>
      </w:r>
      <w:r w:rsidR="00D72B3C">
        <w:rPr>
          <w:sz w:val="28"/>
          <w:szCs w:val="28"/>
        </w:rPr>
        <w:t>[</w:t>
      </w:r>
      <w:proofErr w:type="gramEnd"/>
      <w:r w:rsidR="00D72B3C">
        <w:rPr>
          <w:sz w:val="28"/>
          <w:szCs w:val="28"/>
        </w:rPr>
        <w:t>13],[16]</w:t>
      </w:r>
      <w:r w:rsidRPr="00222EB9">
        <w:rPr>
          <w:sz w:val="28"/>
          <w:szCs w:val="28"/>
        </w:rPr>
        <w:t xml:space="preserve">. Additionally, the use of low-power communication through ESP-NOW and efficient components like the ESP32 promotes sustainable technology design by reducing energy consumption and electronic </w:t>
      </w:r>
      <w:proofErr w:type="gramStart"/>
      <w:r w:rsidRPr="00222EB9">
        <w:rPr>
          <w:sz w:val="28"/>
          <w:szCs w:val="28"/>
        </w:rPr>
        <w:t>waste</w:t>
      </w:r>
      <w:r w:rsidR="00D72B3C">
        <w:rPr>
          <w:sz w:val="28"/>
          <w:szCs w:val="28"/>
        </w:rPr>
        <w:t>[</w:t>
      </w:r>
      <w:proofErr w:type="gramEnd"/>
      <w:r w:rsidR="00D72B3C">
        <w:rPr>
          <w:sz w:val="28"/>
          <w:szCs w:val="28"/>
        </w:rPr>
        <w:t>14],[15]</w:t>
      </w:r>
      <w:r w:rsidRPr="00222EB9">
        <w:rPr>
          <w:sz w:val="28"/>
          <w:szCs w:val="28"/>
        </w:rPr>
        <w:t>.</w:t>
      </w:r>
    </w:p>
    <w:p w14:paraId="44A12723" w14:textId="77777777" w:rsidR="00222EB9" w:rsidRPr="00222EB9" w:rsidRDefault="00222EB9" w:rsidP="00DA1177">
      <w:pPr>
        <w:pStyle w:val="NormalWeb"/>
        <w:jc w:val="both"/>
        <w:rPr>
          <w:b/>
          <w:bCs/>
          <w:sz w:val="28"/>
          <w:szCs w:val="28"/>
        </w:rPr>
      </w:pPr>
      <w:r w:rsidRPr="00222EB9">
        <w:rPr>
          <w:b/>
          <w:bCs/>
          <w:sz w:val="28"/>
          <w:szCs w:val="28"/>
        </w:rPr>
        <w:t>Societal Impact</w:t>
      </w:r>
    </w:p>
    <w:p w14:paraId="75673949" w14:textId="77777777" w:rsidR="00222EB9" w:rsidRPr="00222EB9" w:rsidRDefault="00222EB9" w:rsidP="00DA1177">
      <w:pPr>
        <w:pStyle w:val="NormalWeb"/>
        <w:numPr>
          <w:ilvl w:val="0"/>
          <w:numId w:val="22"/>
        </w:numPr>
        <w:jc w:val="both"/>
        <w:rPr>
          <w:sz w:val="28"/>
          <w:szCs w:val="28"/>
        </w:rPr>
      </w:pPr>
      <w:r w:rsidRPr="00222EB9">
        <w:rPr>
          <w:sz w:val="28"/>
          <w:szCs w:val="28"/>
        </w:rPr>
        <w:t>Enhances worker safety in hazardous industries such as mining and chemical plants.</w:t>
      </w:r>
    </w:p>
    <w:p w14:paraId="140DA1FA" w14:textId="77777777" w:rsidR="00222EB9" w:rsidRPr="00222EB9" w:rsidRDefault="00222EB9" w:rsidP="00DA1177">
      <w:pPr>
        <w:pStyle w:val="NormalWeb"/>
        <w:numPr>
          <w:ilvl w:val="0"/>
          <w:numId w:val="22"/>
        </w:numPr>
        <w:jc w:val="both"/>
        <w:rPr>
          <w:sz w:val="28"/>
          <w:szCs w:val="28"/>
        </w:rPr>
      </w:pPr>
      <w:r w:rsidRPr="00222EB9">
        <w:rPr>
          <w:sz w:val="28"/>
          <w:szCs w:val="28"/>
        </w:rPr>
        <w:t>Provides early detection of toxic gases and abnormal health conditions.</w:t>
      </w:r>
    </w:p>
    <w:p w14:paraId="6A0BC26B" w14:textId="77777777" w:rsidR="00222EB9" w:rsidRPr="00222EB9" w:rsidRDefault="00222EB9" w:rsidP="00DA1177">
      <w:pPr>
        <w:pStyle w:val="NormalWeb"/>
        <w:numPr>
          <w:ilvl w:val="0"/>
          <w:numId w:val="22"/>
        </w:numPr>
        <w:jc w:val="both"/>
        <w:rPr>
          <w:sz w:val="28"/>
          <w:szCs w:val="28"/>
        </w:rPr>
      </w:pPr>
      <w:r w:rsidRPr="00222EB9">
        <w:rPr>
          <w:sz w:val="28"/>
          <w:szCs w:val="28"/>
        </w:rPr>
        <w:t>Supports quick emergency response and accident prevention.</w:t>
      </w:r>
    </w:p>
    <w:p w14:paraId="72268078" w14:textId="77777777" w:rsidR="00222EB9" w:rsidRPr="00222EB9" w:rsidRDefault="00222EB9" w:rsidP="00DA1177">
      <w:pPr>
        <w:pStyle w:val="NormalWeb"/>
        <w:jc w:val="both"/>
        <w:rPr>
          <w:b/>
          <w:bCs/>
          <w:sz w:val="28"/>
          <w:szCs w:val="28"/>
        </w:rPr>
      </w:pPr>
      <w:r w:rsidRPr="00222EB9">
        <w:rPr>
          <w:b/>
          <w:bCs/>
          <w:sz w:val="28"/>
          <w:szCs w:val="28"/>
        </w:rPr>
        <w:t>Individual Impact</w:t>
      </w:r>
    </w:p>
    <w:p w14:paraId="4A1B66F7" w14:textId="77777777" w:rsidR="00222EB9" w:rsidRPr="00222EB9" w:rsidRDefault="00222EB9" w:rsidP="00DA1177">
      <w:pPr>
        <w:pStyle w:val="NormalWeb"/>
        <w:numPr>
          <w:ilvl w:val="0"/>
          <w:numId w:val="23"/>
        </w:numPr>
        <w:jc w:val="both"/>
        <w:rPr>
          <w:sz w:val="28"/>
          <w:szCs w:val="28"/>
        </w:rPr>
      </w:pPr>
      <w:r w:rsidRPr="00222EB9">
        <w:rPr>
          <w:sz w:val="28"/>
          <w:szCs w:val="28"/>
        </w:rPr>
        <w:t>Enables continuous personal health and safety monitoring.</w:t>
      </w:r>
    </w:p>
    <w:p w14:paraId="1849F6D0" w14:textId="77777777" w:rsidR="00222EB9" w:rsidRDefault="00222EB9" w:rsidP="00DA1177">
      <w:pPr>
        <w:pStyle w:val="NormalWeb"/>
        <w:numPr>
          <w:ilvl w:val="0"/>
          <w:numId w:val="23"/>
        </w:numPr>
        <w:jc w:val="both"/>
        <w:rPr>
          <w:sz w:val="28"/>
          <w:szCs w:val="28"/>
        </w:rPr>
      </w:pPr>
      <w:r w:rsidRPr="00222EB9">
        <w:rPr>
          <w:sz w:val="28"/>
          <w:szCs w:val="28"/>
        </w:rPr>
        <w:t>Provides real-time alerts to prevent health-related incidents.</w:t>
      </w:r>
    </w:p>
    <w:p w14:paraId="16ABDBB8" w14:textId="77777777" w:rsidR="00222EB9" w:rsidRPr="00222EB9" w:rsidRDefault="00222EB9" w:rsidP="00DA1177">
      <w:pPr>
        <w:pStyle w:val="NormalWeb"/>
        <w:jc w:val="both"/>
        <w:rPr>
          <w:b/>
          <w:bCs/>
          <w:sz w:val="28"/>
          <w:szCs w:val="28"/>
        </w:rPr>
      </w:pPr>
      <w:r w:rsidRPr="00222EB9">
        <w:rPr>
          <w:b/>
          <w:bCs/>
          <w:sz w:val="28"/>
          <w:szCs w:val="28"/>
        </w:rPr>
        <w:t>Environmental Impact</w:t>
      </w:r>
    </w:p>
    <w:p w14:paraId="5A18D95D" w14:textId="77777777" w:rsidR="00222EB9" w:rsidRPr="00222EB9" w:rsidRDefault="00222EB9" w:rsidP="00DA1177">
      <w:pPr>
        <w:pStyle w:val="NormalWeb"/>
        <w:numPr>
          <w:ilvl w:val="0"/>
          <w:numId w:val="24"/>
        </w:numPr>
        <w:jc w:val="both"/>
        <w:rPr>
          <w:sz w:val="28"/>
          <w:szCs w:val="28"/>
        </w:rPr>
      </w:pPr>
      <w:r w:rsidRPr="00222EB9">
        <w:rPr>
          <w:sz w:val="28"/>
          <w:szCs w:val="28"/>
        </w:rPr>
        <w:t>Detects gas leaks early, reducing air pollution and environmental damage.</w:t>
      </w:r>
    </w:p>
    <w:p w14:paraId="5B66EF76" w14:textId="2D48BF96" w:rsidR="004E4960" w:rsidRPr="004E4960" w:rsidRDefault="00222EB9" w:rsidP="00DA1177">
      <w:pPr>
        <w:pStyle w:val="NormalWeb"/>
        <w:numPr>
          <w:ilvl w:val="0"/>
          <w:numId w:val="24"/>
        </w:numPr>
        <w:jc w:val="both"/>
        <w:rPr>
          <w:sz w:val="28"/>
          <w:szCs w:val="28"/>
        </w:rPr>
      </w:pPr>
      <w:r w:rsidRPr="00222EB9">
        <w:rPr>
          <w:sz w:val="28"/>
          <w:szCs w:val="28"/>
        </w:rPr>
        <w:t>Encourages safer industrial practices and sustainable monitorin</w:t>
      </w:r>
      <w:r w:rsidR="004E4960">
        <w:rPr>
          <w:sz w:val="28"/>
          <w:szCs w:val="28"/>
        </w:rPr>
        <w:t>g.</w:t>
      </w:r>
    </w:p>
    <w:p w14:paraId="3CF463B6" w14:textId="77777777" w:rsidR="00054DD3" w:rsidRDefault="00054DD3" w:rsidP="00DA1177">
      <w:pPr>
        <w:tabs>
          <w:tab w:val="left" w:pos="720"/>
        </w:tabs>
        <w:jc w:val="both"/>
        <w:rPr>
          <w:rFonts w:ascii="Wingdings" w:eastAsia="Wingdings" w:hAnsi="Wingdings" w:cs="Wingdings"/>
          <w:sz w:val="28"/>
          <w:szCs w:val="28"/>
          <w:vertAlign w:val="superscript"/>
        </w:rPr>
      </w:pPr>
    </w:p>
    <w:p w14:paraId="7629B058" w14:textId="77777777" w:rsidR="004E4960" w:rsidRDefault="004E4960" w:rsidP="00DA1177">
      <w:pPr>
        <w:tabs>
          <w:tab w:val="left" w:pos="720"/>
        </w:tabs>
        <w:jc w:val="both"/>
        <w:rPr>
          <w:rFonts w:ascii="Wingdings" w:eastAsia="Wingdings" w:hAnsi="Wingdings" w:cs="Wingdings"/>
          <w:sz w:val="28"/>
          <w:szCs w:val="28"/>
          <w:vertAlign w:val="superscript"/>
        </w:rPr>
      </w:pPr>
    </w:p>
    <w:p w14:paraId="359E3B82" w14:textId="77777777" w:rsidR="004E4960" w:rsidRDefault="004E4960" w:rsidP="00F87A2F">
      <w:pPr>
        <w:tabs>
          <w:tab w:val="left" w:pos="720"/>
        </w:tabs>
        <w:rPr>
          <w:rFonts w:ascii="Wingdings" w:eastAsia="Wingdings" w:hAnsi="Wingdings" w:cs="Wingdings"/>
          <w:sz w:val="28"/>
          <w:szCs w:val="28"/>
          <w:vertAlign w:val="superscript"/>
        </w:rPr>
      </w:pPr>
    </w:p>
    <w:p w14:paraId="129CAF16" w14:textId="77777777" w:rsidR="00054DD3" w:rsidRPr="00F87A2F" w:rsidRDefault="00054DD3" w:rsidP="00F87A2F">
      <w:pPr>
        <w:tabs>
          <w:tab w:val="left" w:pos="720"/>
        </w:tabs>
        <w:rPr>
          <w:rFonts w:ascii="Wingdings" w:eastAsia="Wingdings" w:hAnsi="Wingdings" w:cs="Wingdings"/>
          <w:sz w:val="28"/>
          <w:szCs w:val="28"/>
          <w:vertAlign w:val="superscript"/>
        </w:rPr>
      </w:pPr>
    </w:p>
    <w:p w14:paraId="7F120DC0" w14:textId="77777777" w:rsidR="00F87A2F" w:rsidRDefault="00EB2B14" w:rsidP="00592DE2">
      <w:pPr>
        <w:pStyle w:val="ListParagraph"/>
        <w:numPr>
          <w:ilvl w:val="0"/>
          <w:numId w:val="18"/>
        </w:numPr>
        <w:ind w:left="0" w:firstLine="0"/>
        <w:rPr>
          <w:b/>
          <w:bCs/>
          <w:sz w:val="36"/>
          <w:szCs w:val="36"/>
        </w:rPr>
      </w:pPr>
      <w:r>
        <w:rPr>
          <w:b/>
          <w:bCs/>
          <w:sz w:val="36"/>
          <w:szCs w:val="36"/>
        </w:rPr>
        <w:lastRenderedPageBreak/>
        <w:t>Block diagram and Functional description</w:t>
      </w:r>
    </w:p>
    <w:p w14:paraId="42D38B04" w14:textId="6290F001" w:rsidR="00FD4DC6" w:rsidRDefault="00FD4DC6" w:rsidP="00FD4DC6">
      <w:pPr>
        <w:pStyle w:val="ListParagraph"/>
        <w:ind w:left="0"/>
        <w:rPr>
          <w:b/>
          <w:bCs/>
          <w:sz w:val="36"/>
          <w:szCs w:val="36"/>
        </w:rPr>
      </w:pPr>
    </w:p>
    <w:p w14:paraId="7758B448" w14:textId="185FAAEF" w:rsidR="00BF7CA3" w:rsidRDefault="00000000">
      <w:r>
        <w:rPr>
          <w:noProof/>
        </w:rPr>
        <w:pict w14:anchorId="09230F7E">
          <v:shapetype id="_x0000_t202" coordsize="21600,21600" o:spt="202" path="m,l,21600r21600,l21600,xe">
            <v:stroke joinstyle="miter"/>
            <v:path gradientshapeok="t" o:connecttype="rect"/>
          </v:shapetype>
          <v:shape id="_x0000_s1026" type="#_x0000_t202" style="position:absolute;margin-left:106.7pt;margin-top:365.6pt;width:218.3pt;height:26.1pt;z-index:251664896;mso-position-horizontal-relative:text;mso-position-vertical-relative:text" stroked="f">
            <v:textbox style="mso-next-textbox:#_x0000_s1026;mso-fit-shape-to-text:t" inset="0,0,0,0">
              <w:txbxContent>
                <w:p w14:paraId="211600FC" w14:textId="21AE6D75" w:rsidR="000D5ACB" w:rsidRPr="000D5ACB" w:rsidRDefault="000D5ACB" w:rsidP="000D5ACB">
                  <w:pPr>
                    <w:pStyle w:val="Caption"/>
                    <w:rPr>
                      <w:noProof/>
                      <w:color w:val="auto"/>
                      <w:sz w:val="28"/>
                      <w:szCs w:val="28"/>
                    </w:rPr>
                  </w:pPr>
                  <w:r w:rsidRPr="000D5ACB">
                    <w:rPr>
                      <w:color w:val="auto"/>
                      <w:sz w:val="28"/>
                      <w:szCs w:val="28"/>
                    </w:rPr>
                    <w:t xml:space="preserve">Figure </w:t>
                  </w:r>
                  <w:r w:rsidR="00707F85">
                    <w:rPr>
                      <w:color w:val="auto"/>
                      <w:sz w:val="28"/>
                      <w:szCs w:val="28"/>
                    </w:rPr>
                    <w:t>3</w:t>
                  </w:r>
                  <w:r w:rsidR="00FD4DC6">
                    <w:rPr>
                      <w:color w:val="auto"/>
                      <w:sz w:val="28"/>
                      <w:szCs w:val="28"/>
                    </w:rPr>
                    <w:t>.1</w:t>
                  </w:r>
                  <w:r w:rsidRPr="000D5ACB">
                    <w:rPr>
                      <w:color w:val="auto"/>
                      <w:sz w:val="28"/>
                      <w:szCs w:val="28"/>
                    </w:rPr>
                    <w:t xml:space="preserve"> - Block Diagram of project</w:t>
                  </w:r>
                </w:p>
              </w:txbxContent>
            </v:textbox>
            <w10:wrap type="topAndBottom"/>
          </v:shape>
        </w:pict>
      </w:r>
      <w:r w:rsidR="000D5ACB">
        <w:rPr>
          <w:noProof/>
        </w:rPr>
        <w:drawing>
          <wp:anchor distT="0" distB="0" distL="114300" distR="114300" simplePos="0" relativeHeight="251537408" behindDoc="0" locked="0" layoutInCell="1" allowOverlap="1" wp14:anchorId="206B6E96" wp14:editId="48259398">
            <wp:simplePos x="0" y="0"/>
            <wp:positionH relativeFrom="column">
              <wp:posOffset>-253365</wp:posOffset>
            </wp:positionH>
            <wp:positionV relativeFrom="paragraph">
              <wp:posOffset>189230</wp:posOffset>
            </wp:positionV>
            <wp:extent cx="6346190" cy="4328160"/>
            <wp:effectExtent l="0" t="0" r="0" b="0"/>
            <wp:wrapTopAndBottom/>
            <wp:docPr id="321983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83892" name="Picture 3219838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46190" cy="4328160"/>
                    </a:xfrm>
                    <a:prstGeom prst="rect">
                      <a:avLst/>
                    </a:prstGeom>
                  </pic:spPr>
                </pic:pic>
              </a:graphicData>
            </a:graphic>
            <wp14:sizeRelH relativeFrom="margin">
              <wp14:pctWidth>0</wp14:pctWidth>
            </wp14:sizeRelH>
            <wp14:sizeRelV relativeFrom="margin">
              <wp14:pctHeight>0</wp14:pctHeight>
            </wp14:sizeRelV>
          </wp:anchor>
        </w:drawing>
      </w:r>
    </w:p>
    <w:p w14:paraId="2AD5B935" w14:textId="2A03D05D" w:rsidR="00054DD3" w:rsidRDefault="00054DD3"/>
    <w:p w14:paraId="12D6C281" w14:textId="77777777" w:rsidR="00054DD3" w:rsidRPr="00DA1177" w:rsidRDefault="00054DD3" w:rsidP="00DA1177">
      <w:pPr>
        <w:jc w:val="both"/>
      </w:pPr>
    </w:p>
    <w:p w14:paraId="44BD21D9" w14:textId="77777777" w:rsidR="00DA1177" w:rsidRDefault="00DA1177" w:rsidP="00E3287F">
      <w:pPr>
        <w:jc w:val="both"/>
        <w:rPr>
          <w:sz w:val="28"/>
          <w:szCs w:val="28"/>
          <w:lang w:val="en-IN"/>
        </w:rPr>
      </w:pPr>
      <w:r w:rsidRPr="00DA1177">
        <w:rPr>
          <w:sz w:val="28"/>
          <w:szCs w:val="28"/>
          <w:lang w:val="en-IN"/>
        </w:rPr>
        <w:t>The overall operation is divided into three major subsystems:</w:t>
      </w:r>
    </w:p>
    <w:p w14:paraId="50BFC8E4" w14:textId="26C8632A" w:rsidR="00DA1177" w:rsidRDefault="00DA1177" w:rsidP="00E3287F">
      <w:pPr>
        <w:jc w:val="both"/>
        <w:rPr>
          <w:sz w:val="28"/>
          <w:szCs w:val="28"/>
          <w:lang w:val="en-IN"/>
        </w:rPr>
      </w:pPr>
      <w:r w:rsidRPr="00DA1177">
        <w:rPr>
          <w:sz w:val="28"/>
          <w:szCs w:val="28"/>
          <w:lang w:val="en-IN"/>
        </w:rPr>
        <w:t>Sensing Module, Processing &amp; Communication Unit, and Alert/Output Unit, all powered by an efficient Power Subsystem.</w:t>
      </w:r>
    </w:p>
    <w:p w14:paraId="1FF0C38B" w14:textId="77777777" w:rsidR="00DA1177" w:rsidRPr="00DA1177" w:rsidRDefault="00DA1177" w:rsidP="00E3287F">
      <w:pPr>
        <w:jc w:val="both"/>
        <w:rPr>
          <w:sz w:val="28"/>
          <w:szCs w:val="28"/>
          <w:lang w:val="en-IN"/>
        </w:rPr>
      </w:pPr>
    </w:p>
    <w:p w14:paraId="688AA7CB" w14:textId="77777777" w:rsidR="00DA1177" w:rsidRPr="00DA1177" w:rsidRDefault="00DA1177" w:rsidP="00E3287F">
      <w:pPr>
        <w:jc w:val="both"/>
        <w:rPr>
          <w:b/>
          <w:bCs/>
          <w:sz w:val="28"/>
          <w:szCs w:val="28"/>
          <w:lang w:val="en-IN"/>
        </w:rPr>
      </w:pPr>
      <w:r w:rsidRPr="00DA1177">
        <w:rPr>
          <w:b/>
          <w:bCs/>
          <w:sz w:val="28"/>
          <w:szCs w:val="28"/>
          <w:lang w:val="en-IN"/>
        </w:rPr>
        <w:t>1. Sensing Modules</w:t>
      </w:r>
    </w:p>
    <w:p w14:paraId="2A541633" w14:textId="77777777" w:rsidR="00DA1177" w:rsidRPr="00DA1177" w:rsidRDefault="00DA1177" w:rsidP="00E3287F">
      <w:pPr>
        <w:numPr>
          <w:ilvl w:val="0"/>
          <w:numId w:val="25"/>
        </w:numPr>
        <w:jc w:val="both"/>
        <w:rPr>
          <w:sz w:val="28"/>
          <w:szCs w:val="28"/>
          <w:lang w:val="en-IN"/>
        </w:rPr>
      </w:pPr>
      <w:r w:rsidRPr="00DA1177">
        <w:rPr>
          <w:sz w:val="28"/>
          <w:szCs w:val="28"/>
          <w:lang w:val="en-IN"/>
        </w:rPr>
        <w:t>MQ-9 (CO/CH₄ Sensor): Detects carbon monoxide and methane concentrations in the environment.</w:t>
      </w:r>
    </w:p>
    <w:p w14:paraId="76E47B3D" w14:textId="77777777" w:rsidR="00DA1177" w:rsidRPr="00DA1177" w:rsidRDefault="00DA1177" w:rsidP="00E3287F">
      <w:pPr>
        <w:numPr>
          <w:ilvl w:val="0"/>
          <w:numId w:val="25"/>
        </w:numPr>
        <w:jc w:val="both"/>
        <w:rPr>
          <w:sz w:val="28"/>
          <w:szCs w:val="28"/>
          <w:lang w:val="en-IN"/>
        </w:rPr>
      </w:pPr>
      <w:r w:rsidRPr="00DA1177">
        <w:rPr>
          <w:sz w:val="28"/>
          <w:szCs w:val="28"/>
          <w:lang w:val="en-IN"/>
        </w:rPr>
        <w:t>MQ-135 (Air Quality Sensor): Measures air quality by detecting toxic gases and pollutants.</w:t>
      </w:r>
    </w:p>
    <w:p w14:paraId="3658D5C3" w14:textId="77777777" w:rsidR="00DA1177" w:rsidRPr="00DA1177" w:rsidRDefault="00DA1177" w:rsidP="00E3287F">
      <w:pPr>
        <w:numPr>
          <w:ilvl w:val="0"/>
          <w:numId w:val="25"/>
        </w:numPr>
        <w:jc w:val="both"/>
        <w:rPr>
          <w:sz w:val="28"/>
          <w:szCs w:val="28"/>
          <w:lang w:val="en-IN"/>
        </w:rPr>
      </w:pPr>
      <w:r w:rsidRPr="00DA1177">
        <w:rPr>
          <w:sz w:val="28"/>
          <w:szCs w:val="28"/>
          <w:lang w:val="en-IN"/>
        </w:rPr>
        <w:t xml:space="preserve">DS18B20 (Temperature Sensor): Measures body temperature through </w:t>
      </w:r>
      <w:proofErr w:type="spellStart"/>
      <w:r w:rsidRPr="00DA1177">
        <w:rPr>
          <w:sz w:val="28"/>
          <w:szCs w:val="28"/>
          <w:lang w:val="en-IN"/>
        </w:rPr>
        <w:t>OneWire</w:t>
      </w:r>
      <w:proofErr w:type="spellEnd"/>
      <w:r w:rsidRPr="00DA1177">
        <w:rPr>
          <w:sz w:val="28"/>
          <w:szCs w:val="28"/>
          <w:lang w:val="en-IN"/>
        </w:rPr>
        <w:t xml:space="preserve"> communication.</w:t>
      </w:r>
    </w:p>
    <w:p w14:paraId="090D6466" w14:textId="77777777" w:rsidR="00DA1177" w:rsidRDefault="00DA1177" w:rsidP="00E3287F">
      <w:pPr>
        <w:numPr>
          <w:ilvl w:val="0"/>
          <w:numId w:val="25"/>
        </w:numPr>
        <w:jc w:val="both"/>
        <w:rPr>
          <w:sz w:val="28"/>
          <w:szCs w:val="28"/>
          <w:lang w:val="en-IN"/>
        </w:rPr>
      </w:pPr>
      <w:r w:rsidRPr="00DA1177">
        <w:rPr>
          <w:sz w:val="28"/>
          <w:szCs w:val="28"/>
          <w:lang w:val="en-IN"/>
        </w:rPr>
        <w:t>MAX30102 (Heart Rate &amp; SpO₂ Sensor): A physiological sensor that measures heart rate and blood oxygen levels using photoplethysmography (I²C interface).</w:t>
      </w:r>
    </w:p>
    <w:p w14:paraId="239C13D2" w14:textId="77777777" w:rsidR="00DA1177" w:rsidRDefault="00DA1177" w:rsidP="00E3287F">
      <w:pPr>
        <w:ind w:left="720"/>
        <w:jc w:val="both"/>
        <w:rPr>
          <w:sz w:val="28"/>
          <w:szCs w:val="28"/>
          <w:lang w:val="en-IN"/>
        </w:rPr>
      </w:pPr>
    </w:p>
    <w:p w14:paraId="687F7477" w14:textId="77777777" w:rsidR="00DA1177" w:rsidRDefault="00DA1177" w:rsidP="00E3287F">
      <w:pPr>
        <w:ind w:left="720"/>
        <w:jc w:val="both"/>
        <w:rPr>
          <w:sz w:val="28"/>
          <w:szCs w:val="28"/>
          <w:lang w:val="en-IN"/>
        </w:rPr>
      </w:pPr>
    </w:p>
    <w:p w14:paraId="3460C5A7" w14:textId="77777777" w:rsidR="00DA1177" w:rsidRDefault="00DA1177" w:rsidP="00E3287F">
      <w:pPr>
        <w:ind w:left="720"/>
        <w:jc w:val="both"/>
        <w:rPr>
          <w:sz w:val="28"/>
          <w:szCs w:val="28"/>
          <w:lang w:val="en-IN"/>
        </w:rPr>
      </w:pPr>
    </w:p>
    <w:p w14:paraId="5B9393CB" w14:textId="77777777" w:rsidR="000D5ACB" w:rsidRDefault="000D5ACB" w:rsidP="00E3287F">
      <w:pPr>
        <w:ind w:left="720"/>
        <w:jc w:val="both"/>
        <w:rPr>
          <w:sz w:val="28"/>
          <w:szCs w:val="28"/>
          <w:lang w:val="en-IN"/>
        </w:rPr>
      </w:pPr>
    </w:p>
    <w:p w14:paraId="7238F1B7" w14:textId="77777777" w:rsidR="000D5ACB" w:rsidRPr="00DA1177" w:rsidRDefault="000D5ACB" w:rsidP="00E3287F">
      <w:pPr>
        <w:ind w:left="720"/>
        <w:jc w:val="both"/>
        <w:rPr>
          <w:sz w:val="28"/>
          <w:szCs w:val="28"/>
          <w:lang w:val="en-IN"/>
        </w:rPr>
      </w:pPr>
    </w:p>
    <w:p w14:paraId="61D14643" w14:textId="77777777" w:rsidR="00DA1177" w:rsidRPr="00DA1177" w:rsidRDefault="00DA1177" w:rsidP="00E3287F">
      <w:pPr>
        <w:jc w:val="both"/>
        <w:rPr>
          <w:b/>
          <w:bCs/>
          <w:sz w:val="28"/>
          <w:szCs w:val="28"/>
          <w:lang w:val="en-IN"/>
        </w:rPr>
      </w:pPr>
      <w:r w:rsidRPr="00DA1177">
        <w:rPr>
          <w:b/>
          <w:bCs/>
          <w:sz w:val="28"/>
          <w:szCs w:val="28"/>
          <w:lang w:val="en-IN"/>
        </w:rPr>
        <w:t>2. Processing and Communication</w:t>
      </w:r>
    </w:p>
    <w:p w14:paraId="348174CC" w14:textId="77777777" w:rsidR="00DA1177" w:rsidRPr="00DA1177" w:rsidRDefault="00DA1177" w:rsidP="00E3287F">
      <w:pPr>
        <w:numPr>
          <w:ilvl w:val="0"/>
          <w:numId w:val="26"/>
        </w:numPr>
        <w:jc w:val="both"/>
        <w:rPr>
          <w:sz w:val="28"/>
          <w:szCs w:val="28"/>
          <w:lang w:val="en-IN"/>
        </w:rPr>
      </w:pPr>
      <w:r w:rsidRPr="00DA1177">
        <w:rPr>
          <w:sz w:val="28"/>
          <w:szCs w:val="28"/>
          <w:lang w:val="en-IN"/>
        </w:rPr>
        <w:t xml:space="preserve">The ESP32-WROOM-32 microcontroller serves as the central processing unit. It acquires </w:t>
      </w:r>
      <w:proofErr w:type="spellStart"/>
      <w:r w:rsidRPr="00DA1177">
        <w:rPr>
          <w:sz w:val="28"/>
          <w:szCs w:val="28"/>
          <w:lang w:val="en-IN"/>
        </w:rPr>
        <w:t>analog</w:t>
      </w:r>
      <w:proofErr w:type="spellEnd"/>
      <w:r w:rsidRPr="00DA1177">
        <w:rPr>
          <w:sz w:val="28"/>
          <w:szCs w:val="28"/>
          <w:lang w:val="en-IN"/>
        </w:rPr>
        <w:t xml:space="preserve"> and digital signals from the sensors via ADC, I²C, and </w:t>
      </w:r>
      <w:proofErr w:type="spellStart"/>
      <w:r w:rsidRPr="00DA1177">
        <w:rPr>
          <w:sz w:val="28"/>
          <w:szCs w:val="28"/>
          <w:lang w:val="en-IN"/>
        </w:rPr>
        <w:t>OneWire</w:t>
      </w:r>
      <w:proofErr w:type="spellEnd"/>
      <w:r w:rsidRPr="00DA1177">
        <w:rPr>
          <w:sz w:val="28"/>
          <w:szCs w:val="28"/>
          <w:lang w:val="en-IN"/>
        </w:rPr>
        <w:t xml:space="preserve"> interfaces.</w:t>
      </w:r>
    </w:p>
    <w:p w14:paraId="656A84A2" w14:textId="77777777" w:rsidR="00DA1177" w:rsidRPr="00DA1177" w:rsidRDefault="00DA1177" w:rsidP="00E3287F">
      <w:pPr>
        <w:numPr>
          <w:ilvl w:val="0"/>
          <w:numId w:val="26"/>
        </w:numPr>
        <w:jc w:val="both"/>
        <w:rPr>
          <w:sz w:val="28"/>
          <w:szCs w:val="28"/>
          <w:lang w:val="en-IN"/>
        </w:rPr>
      </w:pPr>
      <w:r w:rsidRPr="00DA1177">
        <w:rPr>
          <w:sz w:val="28"/>
          <w:szCs w:val="28"/>
          <w:lang w:val="en-IN"/>
        </w:rPr>
        <w:t xml:space="preserve">Data is processed and </w:t>
      </w:r>
      <w:proofErr w:type="spellStart"/>
      <w:r w:rsidRPr="00DA1177">
        <w:rPr>
          <w:sz w:val="28"/>
          <w:szCs w:val="28"/>
          <w:lang w:val="en-IN"/>
        </w:rPr>
        <w:t>analyzed</w:t>
      </w:r>
      <w:proofErr w:type="spellEnd"/>
      <w:r w:rsidRPr="00DA1177">
        <w:rPr>
          <w:sz w:val="28"/>
          <w:szCs w:val="28"/>
          <w:lang w:val="en-IN"/>
        </w:rPr>
        <w:t xml:space="preserve"> based on pre-defined safety thresholds.</w:t>
      </w:r>
    </w:p>
    <w:p w14:paraId="426F227A" w14:textId="6FFD5300" w:rsidR="00DA1177" w:rsidRDefault="00DA1177" w:rsidP="00E3287F">
      <w:pPr>
        <w:numPr>
          <w:ilvl w:val="0"/>
          <w:numId w:val="26"/>
        </w:numPr>
        <w:jc w:val="both"/>
        <w:rPr>
          <w:sz w:val="28"/>
          <w:szCs w:val="28"/>
          <w:lang w:val="en-IN"/>
        </w:rPr>
      </w:pPr>
      <w:r w:rsidRPr="00DA1177">
        <w:rPr>
          <w:sz w:val="28"/>
          <w:szCs w:val="28"/>
          <w:lang w:val="en-IN"/>
        </w:rPr>
        <w:t>The ESP32 also handles wireless communication through ESP-NOW</w:t>
      </w:r>
      <w:r>
        <w:rPr>
          <w:sz w:val="28"/>
          <w:szCs w:val="28"/>
          <w:lang w:val="en-IN"/>
        </w:rPr>
        <w:t xml:space="preserve"> </w:t>
      </w:r>
      <w:proofErr w:type="gramStart"/>
      <w:r>
        <w:rPr>
          <w:sz w:val="28"/>
          <w:szCs w:val="28"/>
          <w:lang w:val="en-IN"/>
        </w:rPr>
        <w:t xml:space="preserve">protocol </w:t>
      </w:r>
      <w:r w:rsidRPr="00DA1177">
        <w:rPr>
          <w:sz w:val="28"/>
          <w:szCs w:val="28"/>
          <w:lang w:val="en-IN"/>
        </w:rPr>
        <w:t>,</w:t>
      </w:r>
      <w:proofErr w:type="gramEnd"/>
      <w:r w:rsidRPr="00DA1177">
        <w:rPr>
          <w:sz w:val="28"/>
          <w:szCs w:val="28"/>
          <w:lang w:val="en-IN"/>
        </w:rPr>
        <w:t xml:space="preserve"> enabling data transfer to a receiver node</w:t>
      </w:r>
      <w:r>
        <w:rPr>
          <w:sz w:val="28"/>
          <w:szCs w:val="28"/>
          <w:lang w:val="en-IN"/>
        </w:rPr>
        <w:t>.</w:t>
      </w:r>
    </w:p>
    <w:p w14:paraId="3BFB1EA8" w14:textId="77777777" w:rsidR="00DA1177" w:rsidRPr="00DA1177" w:rsidRDefault="00DA1177" w:rsidP="00E3287F">
      <w:pPr>
        <w:ind w:left="720"/>
        <w:jc w:val="both"/>
        <w:rPr>
          <w:sz w:val="28"/>
          <w:szCs w:val="28"/>
          <w:lang w:val="en-IN"/>
        </w:rPr>
      </w:pPr>
    </w:p>
    <w:p w14:paraId="3C8A842D" w14:textId="77777777" w:rsidR="00DA1177" w:rsidRPr="00DA1177" w:rsidRDefault="00DA1177" w:rsidP="00E3287F">
      <w:pPr>
        <w:jc w:val="both"/>
        <w:rPr>
          <w:b/>
          <w:bCs/>
          <w:sz w:val="28"/>
          <w:szCs w:val="28"/>
          <w:lang w:val="en-IN"/>
        </w:rPr>
      </w:pPr>
      <w:r w:rsidRPr="00DA1177">
        <w:rPr>
          <w:b/>
          <w:bCs/>
          <w:sz w:val="28"/>
          <w:szCs w:val="28"/>
          <w:lang w:val="en-IN"/>
        </w:rPr>
        <w:t>3. Thresholding and Safety Logic</w:t>
      </w:r>
    </w:p>
    <w:p w14:paraId="28FD94BB" w14:textId="77777777" w:rsidR="00DA1177" w:rsidRPr="00DA1177" w:rsidRDefault="00DA1177" w:rsidP="00E3287F">
      <w:pPr>
        <w:numPr>
          <w:ilvl w:val="0"/>
          <w:numId w:val="27"/>
        </w:numPr>
        <w:jc w:val="both"/>
        <w:rPr>
          <w:sz w:val="28"/>
          <w:szCs w:val="28"/>
          <w:lang w:val="en-IN"/>
        </w:rPr>
      </w:pPr>
      <w:r w:rsidRPr="00DA1177">
        <w:rPr>
          <w:sz w:val="28"/>
          <w:szCs w:val="28"/>
          <w:lang w:val="en-IN"/>
        </w:rPr>
        <w:t>The processed data is compared with predefined safe limits for gas concentration, temperature, heart rate, and oxygen level.</w:t>
      </w:r>
    </w:p>
    <w:p w14:paraId="233F905E" w14:textId="77777777" w:rsidR="00DA1177" w:rsidRDefault="00DA1177" w:rsidP="00E3287F">
      <w:pPr>
        <w:numPr>
          <w:ilvl w:val="0"/>
          <w:numId w:val="27"/>
        </w:numPr>
        <w:jc w:val="both"/>
        <w:rPr>
          <w:sz w:val="28"/>
          <w:szCs w:val="28"/>
          <w:lang w:val="en-IN"/>
        </w:rPr>
      </w:pPr>
      <w:r w:rsidRPr="00DA1177">
        <w:rPr>
          <w:sz w:val="28"/>
          <w:szCs w:val="28"/>
          <w:lang w:val="en-IN"/>
        </w:rPr>
        <w:t>If abnormal conditions are detected, the ESP32 triggers an alert mechanism through the output module.</w:t>
      </w:r>
    </w:p>
    <w:p w14:paraId="7DDF4569" w14:textId="77777777" w:rsidR="00DA1177" w:rsidRPr="00DA1177" w:rsidRDefault="00DA1177" w:rsidP="00E3287F">
      <w:pPr>
        <w:ind w:left="720"/>
        <w:jc w:val="both"/>
        <w:rPr>
          <w:sz w:val="28"/>
          <w:szCs w:val="28"/>
          <w:lang w:val="en-IN"/>
        </w:rPr>
      </w:pPr>
    </w:p>
    <w:p w14:paraId="58923619" w14:textId="77777777" w:rsidR="00DA1177" w:rsidRPr="00DA1177" w:rsidRDefault="00DA1177" w:rsidP="00E3287F">
      <w:pPr>
        <w:jc w:val="both"/>
        <w:rPr>
          <w:b/>
          <w:bCs/>
          <w:sz w:val="28"/>
          <w:szCs w:val="28"/>
          <w:lang w:val="en-IN"/>
        </w:rPr>
      </w:pPr>
      <w:r w:rsidRPr="00DA1177">
        <w:rPr>
          <w:b/>
          <w:bCs/>
          <w:sz w:val="28"/>
          <w:szCs w:val="28"/>
          <w:lang w:val="en-IN"/>
        </w:rPr>
        <w:t>4. Alerts and Output</w:t>
      </w:r>
    </w:p>
    <w:p w14:paraId="7C322FA6" w14:textId="77777777" w:rsidR="00DA1177" w:rsidRPr="00DA1177" w:rsidRDefault="00DA1177" w:rsidP="00E3287F">
      <w:pPr>
        <w:numPr>
          <w:ilvl w:val="0"/>
          <w:numId w:val="28"/>
        </w:numPr>
        <w:jc w:val="both"/>
        <w:rPr>
          <w:sz w:val="28"/>
          <w:szCs w:val="28"/>
          <w:lang w:val="en-IN"/>
        </w:rPr>
      </w:pPr>
      <w:r w:rsidRPr="00DA1177">
        <w:rPr>
          <w:sz w:val="28"/>
          <w:szCs w:val="28"/>
          <w:lang w:val="en-IN"/>
        </w:rPr>
        <w:t>Buzzer: Provides audible warnings in case of hazardous conditions.</w:t>
      </w:r>
    </w:p>
    <w:p w14:paraId="2C5AF9F4" w14:textId="77777777" w:rsidR="00DA1177" w:rsidRDefault="00DA1177" w:rsidP="00E3287F">
      <w:pPr>
        <w:numPr>
          <w:ilvl w:val="0"/>
          <w:numId w:val="28"/>
        </w:numPr>
        <w:jc w:val="both"/>
        <w:rPr>
          <w:sz w:val="28"/>
          <w:szCs w:val="28"/>
          <w:lang w:val="en-IN"/>
        </w:rPr>
      </w:pPr>
      <w:r w:rsidRPr="00DA1177">
        <w:rPr>
          <w:sz w:val="28"/>
          <w:szCs w:val="28"/>
          <w:lang w:val="en-IN"/>
        </w:rPr>
        <w:t>Status LEDs: Indicate system operation status and safety alerts visually.</w:t>
      </w:r>
    </w:p>
    <w:p w14:paraId="392AEA59" w14:textId="43DA10CB" w:rsidR="00C03309" w:rsidRPr="00C03309" w:rsidRDefault="00C03309" w:rsidP="00E3287F">
      <w:pPr>
        <w:numPr>
          <w:ilvl w:val="0"/>
          <w:numId w:val="28"/>
        </w:numPr>
        <w:jc w:val="both"/>
        <w:rPr>
          <w:sz w:val="28"/>
          <w:szCs w:val="28"/>
          <w:lang w:val="en-IN"/>
        </w:rPr>
      </w:pPr>
      <w:proofErr w:type="gramStart"/>
      <w:r w:rsidRPr="00C03309">
        <w:rPr>
          <w:sz w:val="28"/>
          <w:szCs w:val="28"/>
        </w:rPr>
        <w:t>Dashboard</w:t>
      </w:r>
      <w:r>
        <w:rPr>
          <w:sz w:val="28"/>
          <w:szCs w:val="28"/>
        </w:rPr>
        <w:t xml:space="preserve"> </w:t>
      </w:r>
      <w:r w:rsidRPr="00C03309">
        <w:rPr>
          <w:sz w:val="28"/>
          <w:szCs w:val="28"/>
        </w:rPr>
        <w:t>:</w:t>
      </w:r>
      <w:proofErr w:type="gramEnd"/>
      <w:r w:rsidR="004E0C7A">
        <w:rPr>
          <w:sz w:val="28"/>
          <w:szCs w:val="28"/>
        </w:rPr>
        <w:t xml:space="preserve"> </w:t>
      </w:r>
      <w:r w:rsidRPr="00C03309">
        <w:rPr>
          <w:sz w:val="28"/>
          <w:szCs w:val="28"/>
        </w:rPr>
        <w:t>Sensor data is transmitted to a central dashboard or control room using the ESP-NOW protocol with o data hopping between ESP32 nodes to extend range and ensure reliable communication.</w:t>
      </w:r>
      <w:r w:rsidRPr="00C03309">
        <w:t xml:space="preserve"> </w:t>
      </w:r>
      <w:r w:rsidRPr="00C03309">
        <w:rPr>
          <w:sz w:val="28"/>
          <w:szCs w:val="28"/>
        </w:rPr>
        <w:t>The received data is displayed in real time for continuous monitoring and record-keeping. Supervisors can view live readings, system status, and receive automatic alerts for quick decision-making and emergency response.</w:t>
      </w:r>
    </w:p>
    <w:p w14:paraId="60B0D28D" w14:textId="77777777" w:rsidR="00C03309" w:rsidRPr="00DA1177" w:rsidRDefault="00C03309" w:rsidP="00E3287F">
      <w:pPr>
        <w:ind w:left="720"/>
        <w:jc w:val="both"/>
        <w:rPr>
          <w:sz w:val="28"/>
          <w:szCs w:val="28"/>
          <w:lang w:val="en-IN"/>
        </w:rPr>
      </w:pPr>
    </w:p>
    <w:p w14:paraId="12AD2A6A" w14:textId="77777777" w:rsidR="00DA1177" w:rsidRPr="00DA1177" w:rsidRDefault="00DA1177" w:rsidP="00E3287F">
      <w:pPr>
        <w:jc w:val="both"/>
        <w:rPr>
          <w:b/>
          <w:bCs/>
          <w:sz w:val="28"/>
          <w:szCs w:val="28"/>
          <w:lang w:val="en-IN"/>
        </w:rPr>
      </w:pPr>
      <w:r w:rsidRPr="00DA1177">
        <w:rPr>
          <w:b/>
          <w:bCs/>
          <w:sz w:val="28"/>
          <w:szCs w:val="28"/>
          <w:lang w:val="en-IN"/>
        </w:rPr>
        <w:t>5. Power Subsystem</w:t>
      </w:r>
    </w:p>
    <w:p w14:paraId="1840E878" w14:textId="77777777" w:rsidR="00DA1177" w:rsidRPr="00DA1177" w:rsidRDefault="00DA1177" w:rsidP="00E3287F">
      <w:pPr>
        <w:numPr>
          <w:ilvl w:val="0"/>
          <w:numId w:val="29"/>
        </w:numPr>
        <w:jc w:val="both"/>
        <w:rPr>
          <w:sz w:val="28"/>
          <w:szCs w:val="28"/>
          <w:lang w:val="en-IN"/>
        </w:rPr>
      </w:pPr>
      <w:proofErr w:type="gramStart"/>
      <w:r w:rsidRPr="00DA1177">
        <w:rPr>
          <w:sz w:val="28"/>
          <w:szCs w:val="28"/>
          <w:lang w:val="en-IN"/>
        </w:rPr>
        <w:t>A</w:t>
      </w:r>
      <w:proofErr w:type="gramEnd"/>
      <w:r w:rsidRPr="00DA1177">
        <w:rPr>
          <w:sz w:val="28"/>
          <w:szCs w:val="28"/>
          <w:lang w:val="en-IN"/>
        </w:rPr>
        <w:t xml:space="preserve"> 18650 Li-ion battery (2000 </w:t>
      </w:r>
      <w:proofErr w:type="spellStart"/>
      <w:r w:rsidRPr="00DA1177">
        <w:rPr>
          <w:sz w:val="28"/>
          <w:szCs w:val="28"/>
          <w:lang w:val="en-IN"/>
        </w:rPr>
        <w:t>mAh</w:t>
      </w:r>
      <w:proofErr w:type="spellEnd"/>
      <w:r w:rsidRPr="00DA1177">
        <w:rPr>
          <w:sz w:val="28"/>
          <w:szCs w:val="28"/>
          <w:lang w:val="en-IN"/>
        </w:rPr>
        <w:t>) powers the system, providing long operational life.</w:t>
      </w:r>
    </w:p>
    <w:p w14:paraId="0D2313C5" w14:textId="77777777" w:rsidR="00DA1177" w:rsidRPr="00DA1177" w:rsidRDefault="00DA1177" w:rsidP="00E3287F">
      <w:pPr>
        <w:numPr>
          <w:ilvl w:val="0"/>
          <w:numId w:val="29"/>
        </w:numPr>
        <w:jc w:val="both"/>
        <w:rPr>
          <w:sz w:val="28"/>
          <w:szCs w:val="28"/>
          <w:lang w:val="en-IN"/>
        </w:rPr>
      </w:pPr>
      <w:r w:rsidRPr="00DA1177">
        <w:rPr>
          <w:sz w:val="28"/>
          <w:szCs w:val="28"/>
          <w:lang w:val="en-IN"/>
        </w:rPr>
        <w:t>The TP4056 charging module ensures safe charging and overcurrent protection.</w:t>
      </w:r>
    </w:p>
    <w:p w14:paraId="15BA2DAF" w14:textId="77777777" w:rsidR="00DA1177" w:rsidRPr="00DA1177" w:rsidRDefault="00DA1177" w:rsidP="00E3287F">
      <w:pPr>
        <w:numPr>
          <w:ilvl w:val="0"/>
          <w:numId w:val="29"/>
        </w:numPr>
        <w:jc w:val="both"/>
        <w:rPr>
          <w:sz w:val="28"/>
          <w:szCs w:val="28"/>
          <w:lang w:val="en-IN"/>
        </w:rPr>
      </w:pPr>
      <w:r w:rsidRPr="00DA1177">
        <w:rPr>
          <w:sz w:val="28"/>
          <w:szCs w:val="28"/>
          <w:lang w:val="en-IN"/>
        </w:rPr>
        <w:t>A MT3608 boost converter raises the voltage to 5V, and a 3.3V voltage regulator supplies stable power to the ESP32 and sensors.</w:t>
      </w:r>
    </w:p>
    <w:p w14:paraId="4F5FF746" w14:textId="77777777" w:rsidR="00054DD3" w:rsidRPr="00DA1177" w:rsidRDefault="00054DD3" w:rsidP="00E3287F">
      <w:pPr>
        <w:jc w:val="both"/>
        <w:rPr>
          <w:sz w:val="28"/>
          <w:szCs w:val="28"/>
        </w:rPr>
      </w:pPr>
    </w:p>
    <w:p w14:paraId="5E916E57" w14:textId="77777777" w:rsidR="00054DD3" w:rsidRDefault="00054DD3" w:rsidP="00E3287F">
      <w:pPr>
        <w:jc w:val="both"/>
      </w:pPr>
    </w:p>
    <w:p w14:paraId="7D8B25D7" w14:textId="77777777" w:rsidR="00054DD3" w:rsidRDefault="00054DD3" w:rsidP="00E3287F">
      <w:pPr>
        <w:jc w:val="both"/>
      </w:pPr>
    </w:p>
    <w:p w14:paraId="15986DC8" w14:textId="77777777" w:rsidR="00054DD3" w:rsidRDefault="00054DD3" w:rsidP="00E3287F">
      <w:pPr>
        <w:jc w:val="both"/>
      </w:pPr>
    </w:p>
    <w:p w14:paraId="1F665958" w14:textId="77777777" w:rsidR="00054DD3" w:rsidRDefault="00054DD3"/>
    <w:p w14:paraId="6CAF37E6" w14:textId="77777777" w:rsidR="00054DD3" w:rsidRDefault="00054DD3"/>
    <w:p w14:paraId="3E065344" w14:textId="77777777" w:rsidR="00054DD3" w:rsidRDefault="00054DD3"/>
    <w:p w14:paraId="282F1F32" w14:textId="77777777" w:rsidR="00054DD3" w:rsidRDefault="00054DD3"/>
    <w:p w14:paraId="6E43A875" w14:textId="77777777" w:rsidR="00054DD3" w:rsidRDefault="00054DD3"/>
    <w:p w14:paraId="56D0988A" w14:textId="77777777" w:rsidR="00054DD3" w:rsidRDefault="00054DD3"/>
    <w:p w14:paraId="027224BF" w14:textId="77777777" w:rsidR="00054DD3" w:rsidRDefault="00054DD3"/>
    <w:p w14:paraId="25A37413" w14:textId="77777777" w:rsidR="00054DD3" w:rsidRDefault="00054DD3"/>
    <w:p w14:paraId="0A03CB8B" w14:textId="77777777" w:rsidR="00054DD3" w:rsidRDefault="00054DD3"/>
    <w:p w14:paraId="1148F8DA" w14:textId="77777777" w:rsidR="00054DD3" w:rsidRDefault="00054DD3"/>
    <w:p w14:paraId="33B88AF6" w14:textId="77777777" w:rsidR="00054DD3" w:rsidRDefault="00054DD3"/>
    <w:p w14:paraId="7601100A" w14:textId="77777777" w:rsidR="00054DD3" w:rsidRDefault="00054DD3"/>
    <w:p w14:paraId="5D359C1F" w14:textId="77777777" w:rsidR="00683B0E" w:rsidRDefault="00683B0E"/>
    <w:p w14:paraId="30E551FB" w14:textId="77777777" w:rsidR="00683B0E" w:rsidRDefault="00683B0E"/>
    <w:p w14:paraId="7894CD8B" w14:textId="6845D2AE" w:rsidR="007C5C68" w:rsidRDefault="00EB2B14" w:rsidP="00592DE2">
      <w:pPr>
        <w:pStyle w:val="ListParagraph"/>
        <w:numPr>
          <w:ilvl w:val="0"/>
          <w:numId w:val="18"/>
        </w:numPr>
        <w:ind w:left="0" w:firstLine="0"/>
        <w:rPr>
          <w:b/>
          <w:bCs/>
          <w:sz w:val="36"/>
          <w:szCs w:val="36"/>
        </w:rPr>
      </w:pPr>
      <w:r>
        <w:rPr>
          <w:b/>
          <w:bCs/>
          <w:sz w:val="36"/>
          <w:szCs w:val="36"/>
        </w:rPr>
        <w:lastRenderedPageBreak/>
        <w:t xml:space="preserve">Circuit diagram and its </w:t>
      </w:r>
      <w:r w:rsidR="008E4D6B">
        <w:rPr>
          <w:b/>
          <w:bCs/>
          <w:sz w:val="36"/>
          <w:szCs w:val="36"/>
        </w:rPr>
        <w:t>description</w:t>
      </w:r>
    </w:p>
    <w:p w14:paraId="7806331D" w14:textId="70D33981" w:rsidR="008E4D6B" w:rsidRDefault="00707F85" w:rsidP="008E4D6B">
      <w:pPr>
        <w:pStyle w:val="ListParagraph"/>
        <w:ind w:left="0"/>
        <w:jc w:val="both"/>
        <w:rPr>
          <w:bCs/>
          <w:sz w:val="36"/>
          <w:szCs w:val="36"/>
        </w:rPr>
      </w:pPr>
      <w:r>
        <w:rPr>
          <w:bCs/>
          <w:noProof/>
          <w:sz w:val="36"/>
          <w:szCs w:val="36"/>
        </w:rPr>
        <w:drawing>
          <wp:anchor distT="0" distB="0" distL="114300" distR="114300" simplePos="0" relativeHeight="251727872" behindDoc="1" locked="0" layoutInCell="1" allowOverlap="1" wp14:anchorId="73C97F40" wp14:editId="4F023633">
            <wp:simplePos x="0" y="0"/>
            <wp:positionH relativeFrom="column">
              <wp:posOffset>15240</wp:posOffset>
            </wp:positionH>
            <wp:positionV relativeFrom="paragraph">
              <wp:posOffset>246380</wp:posOffset>
            </wp:positionV>
            <wp:extent cx="5846445" cy="3706495"/>
            <wp:effectExtent l="19050" t="19050" r="1905" b="8255"/>
            <wp:wrapNone/>
            <wp:docPr id="12923405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40585" name="Picture 1292340585"/>
                    <pic:cNvPicPr/>
                  </pic:nvPicPr>
                  <pic:blipFill>
                    <a:blip r:embed="rId11">
                      <a:extLst>
                        <a:ext uri="{28A0092B-C50C-407E-A947-70E740481C1C}">
                          <a14:useLocalDpi xmlns:a14="http://schemas.microsoft.com/office/drawing/2010/main" val="0"/>
                        </a:ext>
                      </a:extLst>
                    </a:blip>
                    <a:stretch>
                      <a:fillRect/>
                    </a:stretch>
                  </pic:blipFill>
                  <pic:spPr>
                    <a:xfrm>
                      <a:off x="0" y="0"/>
                      <a:ext cx="5846445" cy="3706495"/>
                    </a:xfrm>
                    <a:prstGeom prst="rect">
                      <a:avLst/>
                    </a:prstGeom>
                    <a:ln>
                      <a:solidFill>
                        <a:schemeClr val="tx1"/>
                      </a:solidFill>
                    </a:ln>
                  </pic:spPr>
                </pic:pic>
              </a:graphicData>
            </a:graphic>
          </wp:anchor>
        </w:drawing>
      </w:r>
    </w:p>
    <w:p w14:paraId="72B1DBF0" w14:textId="12D2B38C" w:rsidR="00054DD3" w:rsidRDefault="00054DD3" w:rsidP="008E4D6B">
      <w:pPr>
        <w:pStyle w:val="ListParagraph"/>
        <w:ind w:left="0"/>
        <w:jc w:val="both"/>
        <w:rPr>
          <w:bCs/>
          <w:sz w:val="36"/>
          <w:szCs w:val="36"/>
        </w:rPr>
      </w:pPr>
    </w:p>
    <w:p w14:paraId="7E6B441C" w14:textId="77777777" w:rsidR="00054DD3" w:rsidRDefault="00054DD3" w:rsidP="008E4D6B">
      <w:pPr>
        <w:pStyle w:val="ListParagraph"/>
        <w:ind w:left="0"/>
        <w:jc w:val="both"/>
        <w:rPr>
          <w:bCs/>
          <w:sz w:val="36"/>
          <w:szCs w:val="36"/>
        </w:rPr>
      </w:pPr>
    </w:p>
    <w:p w14:paraId="2A9500D5" w14:textId="77777777" w:rsidR="00054DD3" w:rsidRDefault="00054DD3" w:rsidP="008E4D6B">
      <w:pPr>
        <w:pStyle w:val="ListParagraph"/>
        <w:ind w:left="0"/>
        <w:jc w:val="both"/>
        <w:rPr>
          <w:bCs/>
          <w:sz w:val="36"/>
          <w:szCs w:val="36"/>
        </w:rPr>
      </w:pPr>
    </w:p>
    <w:p w14:paraId="0C076FE3" w14:textId="77777777" w:rsidR="00054DD3" w:rsidRDefault="00054DD3" w:rsidP="008E4D6B">
      <w:pPr>
        <w:pStyle w:val="ListParagraph"/>
        <w:ind w:left="0"/>
        <w:jc w:val="both"/>
        <w:rPr>
          <w:bCs/>
          <w:sz w:val="36"/>
          <w:szCs w:val="36"/>
        </w:rPr>
      </w:pPr>
    </w:p>
    <w:p w14:paraId="29BAD59F" w14:textId="6F307A12" w:rsidR="00054DD3" w:rsidRDefault="00054DD3" w:rsidP="008E4D6B">
      <w:pPr>
        <w:pStyle w:val="ListParagraph"/>
        <w:ind w:left="0"/>
        <w:jc w:val="both"/>
        <w:rPr>
          <w:bCs/>
          <w:sz w:val="36"/>
          <w:szCs w:val="36"/>
        </w:rPr>
      </w:pPr>
    </w:p>
    <w:p w14:paraId="0506136B" w14:textId="77777777" w:rsidR="00054DD3" w:rsidRDefault="00054DD3" w:rsidP="008E4D6B">
      <w:pPr>
        <w:pStyle w:val="ListParagraph"/>
        <w:ind w:left="0"/>
        <w:jc w:val="both"/>
        <w:rPr>
          <w:bCs/>
          <w:sz w:val="36"/>
          <w:szCs w:val="36"/>
        </w:rPr>
      </w:pPr>
    </w:p>
    <w:p w14:paraId="51D9EF0A" w14:textId="2FDC5878" w:rsidR="00054DD3" w:rsidRDefault="00054DD3" w:rsidP="008E4D6B">
      <w:pPr>
        <w:pStyle w:val="ListParagraph"/>
        <w:ind w:left="0"/>
        <w:jc w:val="both"/>
        <w:rPr>
          <w:bCs/>
          <w:sz w:val="36"/>
          <w:szCs w:val="36"/>
        </w:rPr>
      </w:pPr>
    </w:p>
    <w:p w14:paraId="0CE11B33" w14:textId="4329FFB5" w:rsidR="00054DD3" w:rsidRDefault="00054DD3" w:rsidP="008E4D6B">
      <w:pPr>
        <w:pStyle w:val="ListParagraph"/>
        <w:ind w:left="0"/>
        <w:jc w:val="both"/>
        <w:rPr>
          <w:bCs/>
          <w:sz w:val="36"/>
          <w:szCs w:val="36"/>
        </w:rPr>
      </w:pPr>
    </w:p>
    <w:p w14:paraId="69452200" w14:textId="5FBC4B9E" w:rsidR="00054DD3" w:rsidRDefault="00054DD3" w:rsidP="008E4D6B">
      <w:pPr>
        <w:pStyle w:val="ListParagraph"/>
        <w:ind w:left="0"/>
        <w:jc w:val="both"/>
        <w:rPr>
          <w:bCs/>
          <w:sz w:val="36"/>
          <w:szCs w:val="36"/>
        </w:rPr>
      </w:pPr>
    </w:p>
    <w:p w14:paraId="672D483D" w14:textId="33338844" w:rsidR="00054DD3" w:rsidRDefault="00054DD3" w:rsidP="008E4D6B">
      <w:pPr>
        <w:pStyle w:val="ListParagraph"/>
        <w:ind w:left="0"/>
        <w:jc w:val="both"/>
        <w:rPr>
          <w:bCs/>
          <w:sz w:val="36"/>
          <w:szCs w:val="36"/>
        </w:rPr>
      </w:pPr>
    </w:p>
    <w:p w14:paraId="639DE42E" w14:textId="77777777" w:rsidR="00054DD3" w:rsidRDefault="00054DD3" w:rsidP="008E4D6B">
      <w:pPr>
        <w:pStyle w:val="ListParagraph"/>
        <w:ind w:left="0"/>
        <w:jc w:val="both"/>
        <w:rPr>
          <w:bCs/>
          <w:sz w:val="36"/>
          <w:szCs w:val="36"/>
        </w:rPr>
      </w:pPr>
    </w:p>
    <w:p w14:paraId="471B16DF" w14:textId="1777938D" w:rsidR="00054DD3" w:rsidRDefault="00054DD3" w:rsidP="008E4D6B">
      <w:pPr>
        <w:pStyle w:val="ListParagraph"/>
        <w:ind w:left="0"/>
        <w:jc w:val="both"/>
        <w:rPr>
          <w:bCs/>
          <w:sz w:val="36"/>
          <w:szCs w:val="36"/>
        </w:rPr>
      </w:pPr>
    </w:p>
    <w:p w14:paraId="18EC5BF8" w14:textId="328391FF" w:rsidR="00054DD3" w:rsidRDefault="00054DD3" w:rsidP="008E4D6B">
      <w:pPr>
        <w:pStyle w:val="ListParagraph"/>
        <w:ind w:left="0"/>
        <w:jc w:val="both"/>
        <w:rPr>
          <w:bCs/>
          <w:sz w:val="36"/>
          <w:szCs w:val="36"/>
        </w:rPr>
      </w:pPr>
    </w:p>
    <w:p w14:paraId="5C8AC3C6" w14:textId="0C26C62C" w:rsidR="00054DD3" w:rsidRDefault="00054DD3" w:rsidP="008E4D6B">
      <w:pPr>
        <w:pStyle w:val="ListParagraph"/>
        <w:ind w:left="0"/>
        <w:jc w:val="both"/>
        <w:rPr>
          <w:bCs/>
          <w:sz w:val="36"/>
          <w:szCs w:val="36"/>
        </w:rPr>
      </w:pPr>
    </w:p>
    <w:p w14:paraId="6321EDC5" w14:textId="72520D49" w:rsidR="00054DD3" w:rsidRDefault="00000000" w:rsidP="008E4D6B">
      <w:pPr>
        <w:pStyle w:val="ListParagraph"/>
        <w:ind w:left="0"/>
        <w:jc w:val="both"/>
        <w:rPr>
          <w:bCs/>
          <w:sz w:val="36"/>
          <w:szCs w:val="36"/>
        </w:rPr>
      </w:pPr>
      <w:r>
        <w:rPr>
          <w:noProof/>
        </w:rPr>
        <w:pict w14:anchorId="7D99367C">
          <v:shape id="_x0000_s1032" type="#_x0000_t202" style="position:absolute;left:0;text-align:left;margin-left:1.2pt;margin-top:5.3pt;width:460.35pt;height:16.5pt;z-index:251681280;mso-position-horizontal-relative:text;mso-position-vertical-relative:text" stroked="f">
            <v:textbox inset="0,0,0,0">
              <w:txbxContent>
                <w:p w14:paraId="79CC1D98" w14:textId="4555BAF0" w:rsidR="001168D6" w:rsidRPr="001168D6" w:rsidRDefault="001168D6" w:rsidP="001168D6">
                  <w:pPr>
                    <w:pStyle w:val="Caption"/>
                    <w:rPr>
                      <w:bCs/>
                      <w:noProof/>
                      <w:color w:val="auto"/>
                      <w:sz w:val="28"/>
                      <w:szCs w:val="28"/>
                    </w:rPr>
                  </w:pPr>
                  <w:r w:rsidRPr="001168D6">
                    <w:rPr>
                      <w:color w:val="auto"/>
                      <w:sz w:val="28"/>
                      <w:szCs w:val="28"/>
                    </w:rPr>
                    <w:t xml:space="preserve">Figure </w:t>
                  </w:r>
                  <w:r>
                    <w:rPr>
                      <w:color w:val="auto"/>
                      <w:sz w:val="28"/>
                      <w:szCs w:val="28"/>
                    </w:rPr>
                    <w:t>4.1</w:t>
                  </w:r>
                  <w:r w:rsidRPr="001168D6">
                    <w:rPr>
                      <w:color w:val="auto"/>
                      <w:sz w:val="28"/>
                      <w:szCs w:val="28"/>
                    </w:rPr>
                    <w:t xml:space="preserve"> C</w:t>
                  </w:r>
                  <w:r>
                    <w:rPr>
                      <w:color w:val="auto"/>
                      <w:sz w:val="28"/>
                      <w:szCs w:val="28"/>
                    </w:rPr>
                    <w:t>ircuit</w:t>
                  </w:r>
                  <w:r w:rsidRPr="001168D6">
                    <w:rPr>
                      <w:color w:val="auto"/>
                      <w:sz w:val="28"/>
                      <w:szCs w:val="28"/>
                    </w:rPr>
                    <w:t xml:space="preserve"> D</w:t>
                  </w:r>
                  <w:r>
                    <w:rPr>
                      <w:color w:val="auto"/>
                      <w:sz w:val="28"/>
                      <w:szCs w:val="28"/>
                    </w:rPr>
                    <w:t>iagram</w:t>
                  </w:r>
                  <w:r w:rsidRPr="001168D6">
                    <w:rPr>
                      <w:color w:val="auto"/>
                      <w:sz w:val="28"/>
                      <w:szCs w:val="28"/>
                    </w:rPr>
                    <w:t xml:space="preserve"> </w:t>
                  </w:r>
                  <w:r>
                    <w:rPr>
                      <w:color w:val="auto"/>
                      <w:sz w:val="28"/>
                      <w:szCs w:val="28"/>
                    </w:rPr>
                    <w:t>of</w:t>
                  </w:r>
                  <w:r w:rsidRPr="001168D6">
                    <w:rPr>
                      <w:color w:val="auto"/>
                      <w:sz w:val="28"/>
                      <w:szCs w:val="28"/>
                    </w:rPr>
                    <w:t xml:space="preserve"> </w:t>
                  </w:r>
                  <w:proofErr w:type="gramStart"/>
                  <w:r w:rsidRPr="001168D6">
                    <w:rPr>
                      <w:color w:val="auto"/>
                      <w:sz w:val="28"/>
                      <w:szCs w:val="28"/>
                    </w:rPr>
                    <w:t>Hand  PCB</w:t>
                  </w:r>
                  <w:proofErr w:type="gramEnd"/>
                </w:p>
              </w:txbxContent>
            </v:textbox>
          </v:shape>
        </w:pict>
      </w:r>
    </w:p>
    <w:p w14:paraId="07358A57" w14:textId="77777777" w:rsidR="001168D6" w:rsidRDefault="001168D6" w:rsidP="008E4D6B">
      <w:pPr>
        <w:pStyle w:val="ListParagraph"/>
        <w:ind w:left="0"/>
        <w:jc w:val="both"/>
        <w:rPr>
          <w:bCs/>
          <w:sz w:val="28"/>
          <w:szCs w:val="28"/>
        </w:rPr>
      </w:pPr>
    </w:p>
    <w:p w14:paraId="6E8333E7" w14:textId="5C8CFE68" w:rsidR="00E3287F" w:rsidRDefault="00E3287F" w:rsidP="00E3287F">
      <w:pPr>
        <w:jc w:val="both"/>
        <w:rPr>
          <w:bCs/>
          <w:sz w:val="28"/>
          <w:szCs w:val="28"/>
          <w:lang w:val="en-IN"/>
        </w:rPr>
      </w:pPr>
      <w:r w:rsidRPr="00683B0E">
        <w:rPr>
          <w:bCs/>
          <w:sz w:val="28"/>
          <w:szCs w:val="28"/>
          <w:lang w:val="en-IN"/>
        </w:rPr>
        <w:t>The circuit integrates multiple functional blocks on the PCB:</w:t>
      </w:r>
    </w:p>
    <w:p w14:paraId="74B8BD90" w14:textId="77777777" w:rsidR="00E3287F" w:rsidRPr="00E3287F" w:rsidRDefault="00E3287F" w:rsidP="00E3287F">
      <w:pPr>
        <w:jc w:val="both"/>
        <w:rPr>
          <w:bCs/>
          <w:sz w:val="28"/>
          <w:szCs w:val="28"/>
          <w:lang w:val="en-IN"/>
        </w:rPr>
      </w:pPr>
    </w:p>
    <w:p w14:paraId="06C6310F" w14:textId="77777777" w:rsidR="00E3287F" w:rsidRPr="00E3287F" w:rsidRDefault="00E3287F" w:rsidP="00E3287F">
      <w:pPr>
        <w:jc w:val="both"/>
        <w:rPr>
          <w:b/>
          <w:bCs/>
          <w:sz w:val="28"/>
          <w:szCs w:val="28"/>
          <w:lang w:val="en-IN"/>
        </w:rPr>
      </w:pPr>
      <w:r w:rsidRPr="00E3287F">
        <w:rPr>
          <w:b/>
          <w:bCs/>
          <w:sz w:val="28"/>
          <w:szCs w:val="28"/>
          <w:lang w:val="en-IN"/>
        </w:rPr>
        <w:t>1. Power Supply Section</w:t>
      </w:r>
    </w:p>
    <w:p w14:paraId="7C54D008" w14:textId="77777777" w:rsidR="00E3287F" w:rsidRPr="00E3287F" w:rsidRDefault="00E3287F" w:rsidP="00E3287F">
      <w:pPr>
        <w:pStyle w:val="ListParagraph"/>
        <w:numPr>
          <w:ilvl w:val="0"/>
          <w:numId w:val="42"/>
        </w:numPr>
        <w:jc w:val="both"/>
        <w:rPr>
          <w:bCs/>
          <w:sz w:val="28"/>
          <w:szCs w:val="28"/>
          <w:lang w:val="en-IN"/>
        </w:rPr>
      </w:pPr>
      <w:r w:rsidRPr="00E3287F">
        <w:rPr>
          <w:bCs/>
          <w:sz w:val="28"/>
          <w:szCs w:val="28"/>
          <w:lang w:val="en-IN"/>
        </w:rPr>
        <w:t>A 3.7V Li-Po battery serves as the primary power source.</w:t>
      </w:r>
    </w:p>
    <w:p w14:paraId="5CBDBCF7" w14:textId="77777777" w:rsidR="00E3287F" w:rsidRPr="00E3287F" w:rsidRDefault="00E3287F" w:rsidP="00E3287F">
      <w:pPr>
        <w:pStyle w:val="ListParagraph"/>
        <w:numPr>
          <w:ilvl w:val="0"/>
          <w:numId w:val="42"/>
        </w:numPr>
        <w:jc w:val="both"/>
        <w:rPr>
          <w:bCs/>
          <w:sz w:val="28"/>
          <w:szCs w:val="28"/>
          <w:lang w:val="en-IN"/>
        </w:rPr>
      </w:pPr>
      <w:r w:rsidRPr="00E3287F">
        <w:rPr>
          <w:bCs/>
          <w:sz w:val="28"/>
          <w:szCs w:val="28"/>
          <w:lang w:val="en-IN"/>
        </w:rPr>
        <w:t>The TP4056 module ensures safe charging, over-voltage, and over-current protection when charged via micro-USB.</w:t>
      </w:r>
    </w:p>
    <w:p w14:paraId="76072585" w14:textId="77777777" w:rsidR="00E3287F" w:rsidRPr="00E3287F" w:rsidRDefault="00E3287F" w:rsidP="00E3287F">
      <w:pPr>
        <w:pStyle w:val="ListParagraph"/>
        <w:numPr>
          <w:ilvl w:val="0"/>
          <w:numId w:val="42"/>
        </w:numPr>
        <w:jc w:val="both"/>
        <w:rPr>
          <w:bCs/>
          <w:sz w:val="28"/>
          <w:szCs w:val="28"/>
          <w:lang w:val="en-IN"/>
        </w:rPr>
      </w:pPr>
      <w:r w:rsidRPr="00E3287F">
        <w:rPr>
          <w:bCs/>
          <w:sz w:val="28"/>
          <w:szCs w:val="28"/>
          <w:lang w:val="en-IN"/>
        </w:rPr>
        <w:t>The output of TP4056 passes through an AMS1117 voltage regulator, which provides a constant 3.3V supply to the ESP8266 and sensors.</w:t>
      </w:r>
    </w:p>
    <w:p w14:paraId="0B375EB3" w14:textId="77777777" w:rsidR="00E3287F" w:rsidRPr="00E3287F" w:rsidRDefault="00E3287F" w:rsidP="00E3287F">
      <w:pPr>
        <w:pStyle w:val="ListParagraph"/>
        <w:numPr>
          <w:ilvl w:val="0"/>
          <w:numId w:val="42"/>
        </w:numPr>
        <w:jc w:val="both"/>
        <w:rPr>
          <w:bCs/>
          <w:sz w:val="28"/>
          <w:szCs w:val="28"/>
          <w:lang w:val="en-IN"/>
        </w:rPr>
      </w:pPr>
      <w:r w:rsidRPr="00E3287F">
        <w:rPr>
          <w:bCs/>
          <w:sz w:val="28"/>
          <w:szCs w:val="28"/>
          <w:lang w:val="en-IN"/>
        </w:rPr>
        <w:t>A power switch allows controlled power ON/OFF operation.</w:t>
      </w:r>
    </w:p>
    <w:p w14:paraId="26083081" w14:textId="4B04577C" w:rsidR="00E3287F" w:rsidRPr="00E3287F" w:rsidRDefault="00E3287F" w:rsidP="00E3287F">
      <w:pPr>
        <w:pStyle w:val="ListParagraph"/>
        <w:jc w:val="both"/>
        <w:rPr>
          <w:bCs/>
          <w:sz w:val="28"/>
          <w:szCs w:val="28"/>
          <w:lang w:val="en-IN"/>
        </w:rPr>
      </w:pPr>
    </w:p>
    <w:p w14:paraId="23398EF8" w14:textId="77777777" w:rsidR="00E3287F" w:rsidRPr="00E3287F" w:rsidRDefault="00E3287F" w:rsidP="00E3287F">
      <w:pPr>
        <w:jc w:val="both"/>
        <w:rPr>
          <w:b/>
          <w:bCs/>
          <w:sz w:val="28"/>
          <w:szCs w:val="28"/>
          <w:lang w:val="en-IN"/>
        </w:rPr>
      </w:pPr>
      <w:r w:rsidRPr="00E3287F">
        <w:rPr>
          <w:b/>
          <w:bCs/>
          <w:sz w:val="28"/>
          <w:szCs w:val="28"/>
          <w:lang w:val="en-IN"/>
        </w:rPr>
        <w:t>2. Control Unit – ESP8266 Module</w:t>
      </w:r>
    </w:p>
    <w:p w14:paraId="722E8C38" w14:textId="77777777" w:rsidR="00E3287F" w:rsidRPr="00E3287F" w:rsidRDefault="00E3287F" w:rsidP="00E3287F">
      <w:pPr>
        <w:pStyle w:val="ListParagraph"/>
        <w:numPr>
          <w:ilvl w:val="0"/>
          <w:numId w:val="43"/>
        </w:numPr>
        <w:jc w:val="both"/>
        <w:rPr>
          <w:bCs/>
          <w:sz w:val="28"/>
          <w:szCs w:val="28"/>
          <w:lang w:val="en-IN"/>
        </w:rPr>
      </w:pPr>
      <w:r w:rsidRPr="00E3287F">
        <w:rPr>
          <w:bCs/>
          <w:sz w:val="28"/>
          <w:szCs w:val="28"/>
          <w:lang w:val="en-IN"/>
        </w:rPr>
        <w:t>The ESP8266 acts as the microcontroller and Wi-Fi transmitter.</w:t>
      </w:r>
    </w:p>
    <w:p w14:paraId="7EC62F29" w14:textId="77777777" w:rsidR="00E3287F" w:rsidRPr="00E3287F" w:rsidRDefault="00E3287F" w:rsidP="00E3287F">
      <w:pPr>
        <w:pStyle w:val="ListParagraph"/>
        <w:numPr>
          <w:ilvl w:val="0"/>
          <w:numId w:val="43"/>
        </w:numPr>
        <w:jc w:val="both"/>
        <w:rPr>
          <w:bCs/>
          <w:sz w:val="28"/>
          <w:szCs w:val="28"/>
          <w:lang w:val="en-IN"/>
        </w:rPr>
      </w:pPr>
      <w:r w:rsidRPr="00E3287F">
        <w:rPr>
          <w:bCs/>
          <w:sz w:val="28"/>
          <w:szCs w:val="28"/>
          <w:lang w:val="en-IN"/>
        </w:rPr>
        <w:t>It interfaces with the MAX30102 and DS18B20 sensors, processes the readings, and sends data wirelessly via Wi-Fi or ESP-NOW protocol to a monitoring dashboard.</w:t>
      </w:r>
    </w:p>
    <w:p w14:paraId="140C2A9D" w14:textId="77777777" w:rsidR="00E3287F" w:rsidRPr="00E3287F" w:rsidRDefault="00E3287F" w:rsidP="00E3287F">
      <w:pPr>
        <w:pStyle w:val="ListParagraph"/>
        <w:numPr>
          <w:ilvl w:val="0"/>
          <w:numId w:val="43"/>
        </w:numPr>
        <w:jc w:val="both"/>
        <w:rPr>
          <w:bCs/>
          <w:sz w:val="28"/>
          <w:szCs w:val="28"/>
          <w:lang w:val="en-IN"/>
        </w:rPr>
      </w:pPr>
      <w:r w:rsidRPr="00E3287F">
        <w:rPr>
          <w:bCs/>
          <w:sz w:val="28"/>
          <w:szCs w:val="28"/>
          <w:lang w:val="en-IN"/>
        </w:rPr>
        <w:t>It operates at 3.3V logic, powered through the AMS1117 regulator output.</w:t>
      </w:r>
    </w:p>
    <w:p w14:paraId="31CB801C" w14:textId="77777777" w:rsidR="00E3287F" w:rsidRPr="00E3287F" w:rsidRDefault="00E3287F" w:rsidP="00E3287F">
      <w:pPr>
        <w:pStyle w:val="ListParagraph"/>
        <w:numPr>
          <w:ilvl w:val="0"/>
          <w:numId w:val="43"/>
        </w:numPr>
        <w:jc w:val="both"/>
        <w:rPr>
          <w:bCs/>
          <w:sz w:val="28"/>
          <w:szCs w:val="28"/>
          <w:lang w:val="en-IN"/>
        </w:rPr>
      </w:pPr>
      <w:r w:rsidRPr="00E3287F">
        <w:rPr>
          <w:bCs/>
          <w:sz w:val="28"/>
          <w:szCs w:val="28"/>
          <w:lang w:val="en-IN"/>
        </w:rPr>
        <w:t>It also controls the LED and push button to indicate operation and trigger data collection events.</w:t>
      </w:r>
    </w:p>
    <w:p w14:paraId="66FE790D" w14:textId="5F7149E2" w:rsidR="00E3287F" w:rsidRPr="00E3287F" w:rsidRDefault="00E3287F" w:rsidP="00E3287F">
      <w:pPr>
        <w:pStyle w:val="ListParagraph"/>
        <w:jc w:val="both"/>
        <w:rPr>
          <w:bCs/>
          <w:sz w:val="28"/>
          <w:szCs w:val="28"/>
          <w:lang w:val="en-IN"/>
        </w:rPr>
      </w:pPr>
    </w:p>
    <w:p w14:paraId="15572E67" w14:textId="77777777" w:rsidR="00E3287F" w:rsidRDefault="00E3287F" w:rsidP="00E3287F">
      <w:pPr>
        <w:jc w:val="both"/>
        <w:rPr>
          <w:b/>
          <w:bCs/>
          <w:sz w:val="28"/>
          <w:szCs w:val="28"/>
          <w:lang w:val="en-IN"/>
        </w:rPr>
      </w:pPr>
    </w:p>
    <w:p w14:paraId="3E4A1598" w14:textId="77777777" w:rsidR="003B0281" w:rsidRDefault="003B0281" w:rsidP="00E3287F">
      <w:pPr>
        <w:jc w:val="both"/>
        <w:rPr>
          <w:b/>
          <w:bCs/>
          <w:sz w:val="28"/>
          <w:szCs w:val="28"/>
          <w:lang w:val="en-IN"/>
        </w:rPr>
      </w:pPr>
    </w:p>
    <w:p w14:paraId="153AF412" w14:textId="77777777" w:rsidR="00E3287F" w:rsidRDefault="00E3287F" w:rsidP="00E3287F">
      <w:pPr>
        <w:jc w:val="both"/>
        <w:rPr>
          <w:b/>
          <w:bCs/>
          <w:sz w:val="28"/>
          <w:szCs w:val="28"/>
          <w:lang w:val="en-IN"/>
        </w:rPr>
      </w:pPr>
    </w:p>
    <w:p w14:paraId="1087A990" w14:textId="77777777" w:rsidR="0062306E" w:rsidRDefault="0062306E" w:rsidP="00E3287F">
      <w:pPr>
        <w:jc w:val="both"/>
        <w:rPr>
          <w:b/>
          <w:bCs/>
          <w:sz w:val="28"/>
          <w:szCs w:val="28"/>
          <w:lang w:val="en-IN"/>
        </w:rPr>
      </w:pPr>
    </w:p>
    <w:p w14:paraId="44CDE5F0" w14:textId="77777777" w:rsidR="0062306E" w:rsidRDefault="0062306E" w:rsidP="00E3287F">
      <w:pPr>
        <w:jc w:val="both"/>
        <w:rPr>
          <w:b/>
          <w:bCs/>
          <w:sz w:val="28"/>
          <w:szCs w:val="28"/>
          <w:lang w:val="en-IN"/>
        </w:rPr>
      </w:pPr>
    </w:p>
    <w:p w14:paraId="4B76E17B" w14:textId="3F484383" w:rsidR="00E3287F" w:rsidRPr="00E3287F" w:rsidRDefault="00E3287F" w:rsidP="00E3287F">
      <w:pPr>
        <w:jc w:val="both"/>
        <w:rPr>
          <w:b/>
          <w:bCs/>
          <w:sz w:val="28"/>
          <w:szCs w:val="28"/>
          <w:lang w:val="en-IN"/>
        </w:rPr>
      </w:pPr>
      <w:r w:rsidRPr="00E3287F">
        <w:rPr>
          <w:b/>
          <w:bCs/>
          <w:sz w:val="28"/>
          <w:szCs w:val="28"/>
          <w:lang w:val="en-IN"/>
        </w:rPr>
        <w:lastRenderedPageBreak/>
        <w:t xml:space="preserve">3. MAX30102 </w:t>
      </w:r>
      <w:r w:rsidR="003B0281">
        <w:rPr>
          <w:b/>
          <w:bCs/>
          <w:sz w:val="28"/>
          <w:szCs w:val="28"/>
          <w:lang w:val="en-IN"/>
        </w:rPr>
        <w:t>(</w:t>
      </w:r>
      <w:r w:rsidRPr="00E3287F">
        <w:rPr>
          <w:b/>
          <w:bCs/>
          <w:sz w:val="28"/>
          <w:szCs w:val="28"/>
          <w:lang w:val="en-IN"/>
        </w:rPr>
        <w:t>Pulse Oximeter Sensor</w:t>
      </w:r>
      <w:r w:rsidR="003B0281">
        <w:rPr>
          <w:b/>
          <w:bCs/>
          <w:sz w:val="28"/>
          <w:szCs w:val="28"/>
          <w:lang w:val="en-IN"/>
        </w:rPr>
        <w:t>)</w:t>
      </w:r>
    </w:p>
    <w:p w14:paraId="2AB50BE5" w14:textId="77777777" w:rsidR="00E3287F" w:rsidRPr="00E3287F" w:rsidRDefault="00E3287F" w:rsidP="00E3287F">
      <w:pPr>
        <w:pStyle w:val="ListParagraph"/>
        <w:numPr>
          <w:ilvl w:val="0"/>
          <w:numId w:val="44"/>
        </w:numPr>
        <w:jc w:val="both"/>
        <w:rPr>
          <w:bCs/>
          <w:sz w:val="28"/>
          <w:szCs w:val="28"/>
          <w:lang w:val="en-IN"/>
        </w:rPr>
      </w:pPr>
      <w:r w:rsidRPr="00E3287F">
        <w:rPr>
          <w:bCs/>
          <w:sz w:val="28"/>
          <w:szCs w:val="28"/>
          <w:lang w:val="en-IN"/>
        </w:rPr>
        <w:t>The MAX30102 module uses infrared and red LEDs along with a photodiode to measure heart rate and oxygen saturation (SpO₂).</w:t>
      </w:r>
    </w:p>
    <w:p w14:paraId="7E960C5B" w14:textId="77777777" w:rsidR="00E3287F" w:rsidRPr="00E3287F" w:rsidRDefault="00E3287F" w:rsidP="00E3287F">
      <w:pPr>
        <w:pStyle w:val="ListParagraph"/>
        <w:numPr>
          <w:ilvl w:val="0"/>
          <w:numId w:val="44"/>
        </w:numPr>
        <w:jc w:val="both"/>
        <w:rPr>
          <w:bCs/>
          <w:sz w:val="28"/>
          <w:szCs w:val="28"/>
          <w:lang w:val="en-IN"/>
        </w:rPr>
      </w:pPr>
      <w:r w:rsidRPr="00E3287F">
        <w:rPr>
          <w:bCs/>
          <w:sz w:val="28"/>
          <w:szCs w:val="28"/>
          <w:lang w:val="en-IN"/>
        </w:rPr>
        <w:t>The amount of light reflected back from blood vessels is proportional to oxygen content, enabling precise health monitoring.</w:t>
      </w:r>
    </w:p>
    <w:p w14:paraId="5D64F9CA" w14:textId="77777777" w:rsidR="00E3287F" w:rsidRPr="00E3287F" w:rsidRDefault="00E3287F" w:rsidP="00E3287F">
      <w:pPr>
        <w:pStyle w:val="ListParagraph"/>
        <w:numPr>
          <w:ilvl w:val="0"/>
          <w:numId w:val="44"/>
        </w:numPr>
        <w:jc w:val="both"/>
        <w:rPr>
          <w:bCs/>
          <w:sz w:val="28"/>
          <w:szCs w:val="28"/>
          <w:lang w:val="en-IN"/>
        </w:rPr>
      </w:pPr>
      <w:r w:rsidRPr="00E3287F">
        <w:rPr>
          <w:bCs/>
          <w:sz w:val="28"/>
          <w:szCs w:val="28"/>
          <w:lang w:val="en-IN"/>
        </w:rPr>
        <w:t>It communicates with the ESP8266 using the I²C protocol (SDA and SCL lines).</w:t>
      </w:r>
    </w:p>
    <w:p w14:paraId="05CFA89B" w14:textId="77777777" w:rsidR="00E3287F" w:rsidRPr="00E3287F" w:rsidRDefault="00E3287F" w:rsidP="00E3287F">
      <w:pPr>
        <w:pStyle w:val="ListParagraph"/>
        <w:numPr>
          <w:ilvl w:val="0"/>
          <w:numId w:val="44"/>
        </w:numPr>
        <w:jc w:val="both"/>
        <w:rPr>
          <w:bCs/>
          <w:sz w:val="28"/>
          <w:szCs w:val="28"/>
          <w:lang w:val="en-IN"/>
        </w:rPr>
      </w:pPr>
      <w:r w:rsidRPr="00E3287F">
        <w:rPr>
          <w:bCs/>
          <w:sz w:val="28"/>
          <w:szCs w:val="28"/>
          <w:lang w:val="en-IN"/>
        </w:rPr>
        <w:t>The data is processed in real time and transmitted wirelessly.</w:t>
      </w:r>
    </w:p>
    <w:p w14:paraId="0A83FD35" w14:textId="25377906" w:rsidR="00E3287F" w:rsidRPr="00E3287F" w:rsidRDefault="00E3287F" w:rsidP="00E3287F">
      <w:pPr>
        <w:pStyle w:val="ListParagraph"/>
        <w:jc w:val="both"/>
        <w:rPr>
          <w:bCs/>
          <w:sz w:val="28"/>
          <w:szCs w:val="28"/>
          <w:lang w:val="en-IN"/>
        </w:rPr>
      </w:pPr>
    </w:p>
    <w:p w14:paraId="049584E4" w14:textId="4FEC45C9" w:rsidR="00E3287F" w:rsidRPr="00E3287F" w:rsidRDefault="00E3287F" w:rsidP="00E3287F">
      <w:pPr>
        <w:jc w:val="both"/>
        <w:rPr>
          <w:b/>
          <w:bCs/>
          <w:sz w:val="28"/>
          <w:szCs w:val="28"/>
          <w:lang w:val="en-IN"/>
        </w:rPr>
      </w:pPr>
      <w:r w:rsidRPr="00E3287F">
        <w:rPr>
          <w:b/>
          <w:bCs/>
          <w:sz w:val="28"/>
          <w:szCs w:val="28"/>
          <w:lang w:val="en-IN"/>
        </w:rPr>
        <w:t>4. DS18B20</w:t>
      </w:r>
      <w:r w:rsidR="003B0281">
        <w:rPr>
          <w:b/>
          <w:bCs/>
          <w:sz w:val="28"/>
          <w:szCs w:val="28"/>
          <w:lang w:val="en-IN"/>
        </w:rPr>
        <w:t xml:space="preserve"> </w:t>
      </w:r>
      <w:proofErr w:type="gramStart"/>
      <w:r w:rsidR="003B0281">
        <w:rPr>
          <w:b/>
          <w:bCs/>
          <w:sz w:val="28"/>
          <w:szCs w:val="28"/>
          <w:lang w:val="en-IN"/>
        </w:rPr>
        <w:t>(</w:t>
      </w:r>
      <w:r w:rsidRPr="00E3287F">
        <w:rPr>
          <w:b/>
          <w:bCs/>
          <w:sz w:val="28"/>
          <w:szCs w:val="28"/>
          <w:lang w:val="en-IN"/>
        </w:rPr>
        <w:t xml:space="preserve"> Digital</w:t>
      </w:r>
      <w:proofErr w:type="gramEnd"/>
      <w:r w:rsidRPr="00E3287F">
        <w:rPr>
          <w:b/>
          <w:bCs/>
          <w:sz w:val="28"/>
          <w:szCs w:val="28"/>
          <w:lang w:val="en-IN"/>
        </w:rPr>
        <w:t xml:space="preserve"> Temperature Sensor</w:t>
      </w:r>
      <w:r w:rsidR="003B0281">
        <w:rPr>
          <w:b/>
          <w:bCs/>
          <w:sz w:val="28"/>
          <w:szCs w:val="28"/>
          <w:lang w:val="en-IN"/>
        </w:rPr>
        <w:t>)</w:t>
      </w:r>
    </w:p>
    <w:p w14:paraId="7717DFDD" w14:textId="77777777" w:rsidR="00E3287F" w:rsidRPr="00E3287F" w:rsidRDefault="00E3287F" w:rsidP="00E3287F">
      <w:pPr>
        <w:pStyle w:val="ListParagraph"/>
        <w:numPr>
          <w:ilvl w:val="0"/>
          <w:numId w:val="45"/>
        </w:numPr>
        <w:jc w:val="both"/>
        <w:rPr>
          <w:bCs/>
          <w:sz w:val="28"/>
          <w:szCs w:val="28"/>
          <w:lang w:val="en-IN"/>
        </w:rPr>
      </w:pPr>
      <w:r w:rsidRPr="00E3287F">
        <w:rPr>
          <w:bCs/>
          <w:sz w:val="28"/>
          <w:szCs w:val="28"/>
          <w:lang w:val="en-IN"/>
        </w:rPr>
        <w:t>The DS18B20 is a digital one-wire temperature sensor capable of measuring temperature with an accuracy of ±0.5°C.</w:t>
      </w:r>
    </w:p>
    <w:p w14:paraId="69F41499" w14:textId="77777777" w:rsidR="00E3287F" w:rsidRPr="00E3287F" w:rsidRDefault="00E3287F" w:rsidP="00E3287F">
      <w:pPr>
        <w:pStyle w:val="ListParagraph"/>
        <w:numPr>
          <w:ilvl w:val="0"/>
          <w:numId w:val="45"/>
        </w:numPr>
        <w:jc w:val="both"/>
        <w:rPr>
          <w:bCs/>
          <w:sz w:val="28"/>
          <w:szCs w:val="28"/>
          <w:lang w:val="en-IN"/>
        </w:rPr>
      </w:pPr>
      <w:r w:rsidRPr="00E3287F">
        <w:rPr>
          <w:bCs/>
          <w:sz w:val="28"/>
          <w:szCs w:val="28"/>
          <w:lang w:val="en-IN"/>
        </w:rPr>
        <w:t xml:space="preserve">It connects to the ESP8266 using a single data line (one-wire protocol) and requires a 4.7 </w:t>
      </w:r>
      <w:proofErr w:type="spellStart"/>
      <w:r w:rsidRPr="00E3287F">
        <w:rPr>
          <w:bCs/>
          <w:sz w:val="28"/>
          <w:szCs w:val="28"/>
          <w:lang w:val="en-IN"/>
        </w:rPr>
        <w:t>kΩ</w:t>
      </w:r>
      <w:proofErr w:type="spellEnd"/>
      <w:r w:rsidRPr="00E3287F">
        <w:rPr>
          <w:bCs/>
          <w:sz w:val="28"/>
          <w:szCs w:val="28"/>
          <w:lang w:val="en-IN"/>
        </w:rPr>
        <w:t xml:space="preserve"> pull-up resistor between the data line and VCC.</w:t>
      </w:r>
    </w:p>
    <w:p w14:paraId="53C72066" w14:textId="77777777" w:rsidR="00E3287F" w:rsidRPr="00E3287F" w:rsidRDefault="00E3287F" w:rsidP="00E3287F">
      <w:pPr>
        <w:pStyle w:val="ListParagraph"/>
        <w:numPr>
          <w:ilvl w:val="0"/>
          <w:numId w:val="45"/>
        </w:numPr>
        <w:jc w:val="both"/>
        <w:rPr>
          <w:bCs/>
          <w:sz w:val="28"/>
          <w:szCs w:val="28"/>
          <w:lang w:val="en-IN"/>
        </w:rPr>
      </w:pPr>
      <w:r w:rsidRPr="00E3287F">
        <w:rPr>
          <w:bCs/>
          <w:sz w:val="28"/>
          <w:szCs w:val="28"/>
          <w:lang w:val="en-IN"/>
        </w:rPr>
        <w:t>This sensor measures body or ambient temperature, and the data is used along with heart rate and SpO₂ readings for a comprehensive health profile.</w:t>
      </w:r>
    </w:p>
    <w:p w14:paraId="1932DBB3" w14:textId="5E89C00C" w:rsidR="00E3287F" w:rsidRPr="00E3287F" w:rsidRDefault="00E3287F" w:rsidP="00E3287F">
      <w:pPr>
        <w:pStyle w:val="ListParagraph"/>
        <w:jc w:val="both"/>
        <w:rPr>
          <w:bCs/>
          <w:sz w:val="28"/>
          <w:szCs w:val="28"/>
          <w:lang w:val="en-IN"/>
        </w:rPr>
      </w:pPr>
    </w:p>
    <w:p w14:paraId="4F23120E" w14:textId="77777777" w:rsidR="00E3287F" w:rsidRPr="00E3287F" w:rsidRDefault="00E3287F" w:rsidP="00E3287F">
      <w:pPr>
        <w:jc w:val="both"/>
        <w:rPr>
          <w:b/>
          <w:bCs/>
          <w:sz w:val="28"/>
          <w:szCs w:val="28"/>
          <w:lang w:val="en-IN"/>
        </w:rPr>
      </w:pPr>
      <w:r w:rsidRPr="00E3287F">
        <w:rPr>
          <w:b/>
          <w:bCs/>
          <w:sz w:val="28"/>
          <w:szCs w:val="28"/>
          <w:lang w:val="en-IN"/>
        </w:rPr>
        <w:t>5. Indicator and Control Components</w:t>
      </w:r>
    </w:p>
    <w:p w14:paraId="0F788D7D" w14:textId="697B097C" w:rsidR="00E3287F" w:rsidRPr="00E3287F" w:rsidRDefault="00E3287F" w:rsidP="00E3287F">
      <w:pPr>
        <w:pStyle w:val="ListParagraph"/>
        <w:numPr>
          <w:ilvl w:val="0"/>
          <w:numId w:val="46"/>
        </w:numPr>
        <w:jc w:val="both"/>
        <w:rPr>
          <w:bCs/>
          <w:sz w:val="28"/>
          <w:szCs w:val="28"/>
          <w:lang w:val="en-IN"/>
        </w:rPr>
      </w:pPr>
      <w:r w:rsidRPr="00E3287F">
        <w:rPr>
          <w:bCs/>
          <w:sz w:val="28"/>
          <w:szCs w:val="28"/>
          <w:lang w:val="en-IN"/>
        </w:rPr>
        <w:t xml:space="preserve">A red LED (with 1 </w:t>
      </w:r>
      <w:proofErr w:type="spellStart"/>
      <w:r w:rsidRPr="00E3287F">
        <w:rPr>
          <w:bCs/>
          <w:sz w:val="28"/>
          <w:szCs w:val="28"/>
          <w:lang w:val="en-IN"/>
        </w:rPr>
        <w:t>kΩ</w:t>
      </w:r>
      <w:proofErr w:type="spellEnd"/>
      <w:r w:rsidRPr="00E3287F">
        <w:rPr>
          <w:bCs/>
          <w:sz w:val="28"/>
          <w:szCs w:val="28"/>
          <w:lang w:val="en-IN"/>
        </w:rPr>
        <w:t xml:space="preserve"> current-limiting resistor) is used as a status indicator</w:t>
      </w:r>
      <w:r w:rsidR="00A15FC9">
        <w:rPr>
          <w:bCs/>
          <w:sz w:val="28"/>
          <w:szCs w:val="28"/>
          <w:lang w:val="en-IN"/>
        </w:rPr>
        <w:t>.</w:t>
      </w:r>
    </w:p>
    <w:p w14:paraId="1ED8A531" w14:textId="2DAF9DD1" w:rsidR="00E3287F" w:rsidRPr="00E3287F" w:rsidRDefault="00E3287F" w:rsidP="00E3287F">
      <w:pPr>
        <w:pStyle w:val="ListParagraph"/>
        <w:numPr>
          <w:ilvl w:val="0"/>
          <w:numId w:val="46"/>
        </w:numPr>
        <w:jc w:val="both"/>
        <w:rPr>
          <w:bCs/>
          <w:sz w:val="28"/>
          <w:szCs w:val="28"/>
          <w:lang w:val="en-IN"/>
        </w:rPr>
      </w:pPr>
      <w:r w:rsidRPr="00E3287F">
        <w:rPr>
          <w:bCs/>
          <w:sz w:val="28"/>
          <w:szCs w:val="28"/>
          <w:lang w:val="en-IN"/>
        </w:rPr>
        <w:t xml:space="preserve">A push button is connected to a </w:t>
      </w:r>
      <w:r w:rsidR="00A15FC9">
        <w:rPr>
          <w:bCs/>
          <w:sz w:val="28"/>
          <w:szCs w:val="28"/>
          <w:lang w:val="en-IN"/>
        </w:rPr>
        <w:t>ground</w:t>
      </w:r>
      <w:r w:rsidRPr="00E3287F">
        <w:rPr>
          <w:bCs/>
          <w:sz w:val="28"/>
          <w:szCs w:val="28"/>
          <w:lang w:val="en-IN"/>
        </w:rPr>
        <w:t xml:space="preserve"> pin of ESP8266 to serve as a manual trigger for starting data measurement or resetting the system.</w:t>
      </w:r>
    </w:p>
    <w:p w14:paraId="3159110B" w14:textId="34D48FBE" w:rsidR="00E3287F" w:rsidRPr="00A15FC9" w:rsidRDefault="00E3287F" w:rsidP="00A15FC9">
      <w:pPr>
        <w:ind w:left="360"/>
        <w:jc w:val="both"/>
        <w:rPr>
          <w:bCs/>
          <w:sz w:val="28"/>
          <w:szCs w:val="28"/>
          <w:lang w:val="en-IN"/>
        </w:rPr>
      </w:pPr>
    </w:p>
    <w:p w14:paraId="40EF93CF" w14:textId="77777777" w:rsidR="00E3287F" w:rsidRPr="00E3287F" w:rsidRDefault="00E3287F" w:rsidP="00E3287F">
      <w:pPr>
        <w:jc w:val="both"/>
        <w:rPr>
          <w:b/>
          <w:bCs/>
          <w:sz w:val="28"/>
          <w:szCs w:val="28"/>
          <w:lang w:val="en-IN"/>
        </w:rPr>
      </w:pPr>
      <w:r w:rsidRPr="00E3287F">
        <w:rPr>
          <w:b/>
          <w:bCs/>
          <w:sz w:val="28"/>
          <w:szCs w:val="28"/>
          <w:lang w:val="en-IN"/>
        </w:rPr>
        <w:t>6. Battery Charging and Regulation Section</w:t>
      </w:r>
    </w:p>
    <w:p w14:paraId="42064A9C" w14:textId="77777777" w:rsidR="00E3287F" w:rsidRPr="00E3287F" w:rsidRDefault="00E3287F" w:rsidP="00E3287F">
      <w:pPr>
        <w:pStyle w:val="ListParagraph"/>
        <w:numPr>
          <w:ilvl w:val="0"/>
          <w:numId w:val="47"/>
        </w:numPr>
        <w:jc w:val="both"/>
        <w:rPr>
          <w:bCs/>
          <w:sz w:val="28"/>
          <w:szCs w:val="28"/>
          <w:lang w:val="en-IN"/>
        </w:rPr>
      </w:pPr>
      <w:r w:rsidRPr="00E3287F">
        <w:rPr>
          <w:bCs/>
          <w:sz w:val="28"/>
          <w:szCs w:val="28"/>
          <w:lang w:val="en-IN"/>
        </w:rPr>
        <w:t>The TP4056 module manages Li-Po battery charging via USB input and provides safe cut-off when fully charged.</w:t>
      </w:r>
    </w:p>
    <w:p w14:paraId="313F9311" w14:textId="748DA702" w:rsidR="001168D6" w:rsidRDefault="00E3287F" w:rsidP="00A15FC9">
      <w:pPr>
        <w:pStyle w:val="ListParagraph"/>
        <w:numPr>
          <w:ilvl w:val="0"/>
          <w:numId w:val="47"/>
        </w:numPr>
        <w:jc w:val="both"/>
        <w:rPr>
          <w:bCs/>
          <w:sz w:val="28"/>
          <w:szCs w:val="28"/>
          <w:lang w:val="en-IN"/>
        </w:rPr>
      </w:pPr>
      <w:r w:rsidRPr="00E3287F">
        <w:rPr>
          <w:bCs/>
          <w:sz w:val="28"/>
          <w:szCs w:val="28"/>
          <w:lang w:val="en-IN"/>
        </w:rPr>
        <w:t>AMS1117-3.3V regulator steps down the voltage to 3.3V required for ESP8266 and sensors</w:t>
      </w:r>
    </w:p>
    <w:p w14:paraId="19A4EDA4" w14:textId="77777777" w:rsidR="00A15FC9" w:rsidRDefault="00A15FC9" w:rsidP="00A15FC9">
      <w:pPr>
        <w:jc w:val="both"/>
        <w:rPr>
          <w:bCs/>
          <w:sz w:val="28"/>
          <w:szCs w:val="28"/>
          <w:lang w:val="en-IN"/>
        </w:rPr>
      </w:pPr>
    </w:p>
    <w:p w14:paraId="52BA50EE" w14:textId="77777777" w:rsidR="00A15FC9" w:rsidRDefault="00A15FC9" w:rsidP="00A15FC9">
      <w:pPr>
        <w:jc w:val="both"/>
        <w:rPr>
          <w:bCs/>
          <w:sz w:val="28"/>
          <w:szCs w:val="28"/>
          <w:lang w:val="en-IN"/>
        </w:rPr>
      </w:pPr>
    </w:p>
    <w:p w14:paraId="6263CBBA" w14:textId="77777777" w:rsidR="00A15FC9" w:rsidRDefault="00A15FC9" w:rsidP="00A15FC9">
      <w:pPr>
        <w:jc w:val="both"/>
        <w:rPr>
          <w:bCs/>
          <w:sz w:val="28"/>
          <w:szCs w:val="28"/>
          <w:lang w:val="en-IN"/>
        </w:rPr>
      </w:pPr>
    </w:p>
    <w:p w14:paraId="69268854" w14:textId="77777777" w:rsidR="00A15FC9" w:rsidRDefault="00A15FC9" w:rsidP="00A15FC9">
      <w:pPr>
        <w:jc w:val="both"/>
        <w:rPr>
          <w:bCs/>
          <w:sz w:val="28"/>
          <w:szCs w:val="28"/>
          <w:lang w:val="en-IN"/>
        </w:rPr>
      </w:pPr>
    </w:p>
    <w:p w14:paraId="367B0BE2" w14:textId="77777777" w:rsidR="00A15FC9" w:rsidRDefault="00A15FC9" w:rsidP="00A15FC9">
      <w:pPr>
        <w:jc w:val="both"/>
        <w:rPr>
          <w:bCs/>
          <w:sz w:val="28"/>
          <w:szCs w:val="28"/>
          <w:lang w:val="en-IN"/>
        </w:rPr>
      </w:pPr>
    </w:p>
    <w:p w14:paraId="3B5920E1" w14:textId="77777777" w:rsidR="00A15FC9" w:rsidRDefault="00A15FC9" w:rsidP="00A15FC9">
      <w:pPr>
        <w:jc w:val="both"/>
        <w:rPr>
          <w:bCs/>
          <w:sz w:val="28"/>
          <w:szCs w:val="28"/>
          <w:lang w:val="en-IN"/>
        </w:rPr>
      </w:pPr>
    </w:p>
    <w:p w14:paraId="2BFF777D" w14:textId="77777777" w:rsidR="00A15FC9" w:rsidRDefault="00A15FC9" w:rsidP="00A15FC9">
      <w:pPr>
        <w:jc w:val="both"/>
        <w:rPr>
          <w:bCs/>
          <w:sz w:val="28"/>
          <w:szCs w:val="28"/>
          <w:lang w:val="en-IN"/>
        </w:rPr>
      </w:pPr>
    </w:p>
    <w:p w14:paraId="12BB9458" w14:textId="77777777" w:rsidR="00A15FC9" w:rsidRDefault="00A15FC9" w:rsidP="00A15FC9">
      <w:pPr>
        <w:jc w:val="both"/>
        <w:rPr>
          <w:bCs/>
          <w:sz w:val="28"/>
          <w:szCs w:val="28"/>
          <w:lang w:val="en-IN"/>
        </w:rPr>
      </w:pPr>
    </w:p>
    <w:p w14:paraId="6763F8DD" w14:textId="77777777" w:rsidR="00A15FC9" w:rsidRDefault="00A15FC9" w:rsidP="00A15FC9">
      <w:pPr>
        <w:jc w:val="both"/>
        <w:rPr>
          <w:bCs/>
          <w:sz w:val="28"/>
          <w:szCs w:val="28"/>
          <w:lang w:val="en-IN"/>
        </w:rPr>
      </w:pPr>
    </w:p>
    <w:p w14:paraId="56185486" w14:textId="77777777" w:rsidR="00A15FC9" w:rsidRDefault="00A15FC9" w:rsidP="00A15FC9">
      <w:pPr>
        <w:jc w:val="both"/>
        <w:rPr>
          <w:bCs/>
          <w:sz w:val="28"/>
          <w:szCs w:val="28"/>
          <w:lang w:val="en-IN"/>
        </w:rPr>
      </w:pPr>
    </w:p>
    <w:p w14:paraId="138F20B5" w14:textId="77777777" w:rsidR="00A15FC9" w:rsidRDefault="00A15FC9" w:rsidP="00A15FC9">
      <w:pPr>
        <w:jc w:val="both"/>
        <w:rPr>
          <w:bCs/>
          <w:sz w:val="28"/>
          <w:szCs w:val="28"/>
          <w:lang w:val="en-IN"/>
        </w:rPr>
      </w:pPr>
    </w:p>
    <w:p w14:paraId="489767D4" w14:textId="77777777" w:rsidR="00A15FC9" w:rsidRDefault="00A15FC9" w:rsidP="00A15FC9">
      <w:pPr>
        <w:jc w:val="both"/>
        <w:rPr>
          <w:bCs/>
          <w:sz w:val="28"/>
          <w:szCs w:val="28"/>
          <w:lang w:val="en-IN"/>
        </w:rPr>
      </w:pPr>
    </w:p>
    <w:p w14:paraId="396E6079" w14:textId="77777777" w:rsidR="00A15FC9" w:rsidRDefault="00A15FC9" w:rsidP="00A15FC9">
      <w:pPr>
        <w:jc w:val="both"/>
        <w:rPr>
          <w:bCs/>
          <w:sz w:val="28"/>
          <w:szCs w:val="28"/>
          <w:lang w:val="en-IN"/>
        </w:rPr>
      </w:pPr>
    </w:p>
    <w:p w14:paraId="409D10C9" w14:textId="77777777" w:rsidR="00A15FC9" w:rsidRDefault="00A15FC9" w:rsidP="00A15FC9">
      <w:pPr>
        <w:jc w:val="both"/>
        <w:rPr>
          <w:bCs/>
          <w:sz w:val="28"/>
          <w:szCs w:val="28"/>
          <w:lang w:val="en-IN"/>
        </w:rPr>
      </w:pPr>
    </w:p>
    <w:p w14:paraId="7A37378A" w14:textId="77777777" w:rsidR="00A15FC9" w:rsidRDefault="00A15FC9" w:rsidP="00A15FC9">
      <w:pPr>
        <w:jc w:val="both"/>
        <w:rPr>
          <w:bCs/>
          <w:sz w:val="28"/>
          <w:szCs w:val="28"/>
          <w:lang w:val="en-IN"/>
        </w:rPr>
      </w:pPr>
    </w:p>
    <w:p w14:paraId="37B79EA5" w14:textId="77777777" w:rsidR="00A15FC9" w:rsidRDefault="00A15FC9" w:rsidP="00A15FC9">
      <w:pPr>
        <w:jc w:val="both"/>
        <w:rPr>
          <w:bCs/>
          <w:sz w:val="28"/>
          <w:szCs w:val="28"/>
          <w:lang w:val="en-IN"/>
        </w:rPr>
      </w:pPr>
    </w:p>
    <w:p w14:paraId="3CAADCDF" w14:textId="77777777" w:rsidR="00A15FC9" w:rsidRDefault="00A15FC9" w:rsidP="00A15FC9">
      <w:pPr>
        <w:jc w:val="both"/>
        <w:rPr>
          <w:bCs/>
          <w:sz w:val="28"/>
          <w:szCs w:val="28"/>
          <w:lang w:val="en-IN"/>
        </w:rPr>
      </w:pPr>
    </w:p>
    <w:p w14:paraId="4359505C" w14:textId="77777777" w:rsidR="00A15FC9" w:rsidRPr="00A15FC9" w:rsidRDefault="00A15FC9" w:rsidP="00A15FC9">
      <w:pPr>
        <w:jc w:val="both"/>
        <w:rPr>
          <w:bCs/>
          <w:sz w:val="28"/>
          <w:szCs w:val="28"/>
          <w:lang w:val="en-IN"/>
        </w:rPr>
      </w:pPr>
    </w:p>
    <w:p w14:paraId="17572957" w14:textId="77777777" w:rsidR="00683B0E" w:rsidRDefault="00683B0E" w:rsidP="008E4D6B">
      <w:pPr>
        <w:pStyle w:val="ListParagraph"/>
        <w:ind w:left="0"/>
        <w:jc w:val="both"/>
        <w:rPr>
          <w:bCs/>
          <w:sz w:val="36"/>
          <w:szCs w:val="36"/>
        </w:rPr>
      </w:pPr>
    </w:p>
    <w:p w14:paraId="791CF51B" w14:textId="6886D2F0" w:rsidR="00054DD3" w:rsidRDefault="001168D6" w:rsidP="008E4D6B">
      <w:pPr>
        <w:pStyle w:val="ListParagraph"/>
        <w:ind w:left="0"/>
        <w:jc w:val="both"/>
        <w:rPr>
          <w:bCs/>
          <w:sz w:val="36"/>
          <w:szCs w:val="36"/>
        </w:rPr>
      </w:pPr>
      <w:r>
        <w:rPr>
          <w:bCs/>
          <w:noProof/>
          <w:sz w:val="36"/>
          <w:szCs w:val="36"/>
        </w:rPr>
        <w:drawing>
          <wp:anchor distT="0" distB="0" distL="114300" distR="114300" simplePos="0" relativeHeight="251731968" behindDoc="1" locked="0" layoutInCell="1" allowOverlap="1" wp14:anchorId="22F6CB89" wp14:editId="18EFD21E">
            <wp:simplePos x="0" y="0"/>
            <wp:positionH relativeFrom="column">
              <wp:posOffset>-60960</wp:posOffset>
            </wp:positionH>
            <wp:positionV relativeFrom="paragraph">
              <wp:posOffset>-217805</wp:posOffset>
            </wp:positionV>
            <wp:extent cx="5846445" cy="4130675"/>
            <wp:effectExtent l="19050" t="19050" r="1905" b="3175"/>
            <wp:wrapNone/>
            <wp:docPr id="19286704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70414" name="Picture 1928670414"/>
                    <pic:cNvPicPr/>
                  </pic:nvPicPr>
                  <pic:blipFill>
                    <a:blip r:embed="rId12">
                      <a:extLst>
                        <a:ext uri="{28A0092B-C50C-407E-A947-70E740481C1C}">
                          <a14:useLocalDpi xmlns:a14="http://schemas.microsoft.com/office/drawing/2010/main" val="0"/>
                        </a:ext>
                      </a:extLst>
                    </a:blip>
                    <a:stretch>
                      <a:fillRect/>
                    </a:stretch>
                  </pic:blipFill>
                  <pic:spPr>
                    <a:xfrm>
                      <a:off x="0" y="0"/>
                      <a:ext cx="5846445" cy="4130675"/>
                    </a:xfrm>
                    <a:prstGeom prst="rect">
                      <a:avLst/>
                    </a:prstGeom>
                    <a:ln>
                      <a:solidFill>
                        <a:schemeClr val="tx1"/>
                      </a:solidFill>
                    </a:ln>
                  </pic:spPr>
                </pic:pic>
              </a:graphicData>
            </a:graphic>
          </wp:anchor>
        </w:drawing>
      </w:r>
    </w:p>
    <w:p w14:paraId="3828E5EE" w14:textId="3EFA9C92" w:rsidR="00054DD3" w:rsidRDefault="00054DD3" w:rsidP="008E4D6B">
      <w:pPr>
        <w:pStyle w:val="ListParagraph"/>
        <w:ind w:left="0"/>
        <w:jc w:val="both"/>
        <w:rPr>
          <w:bCs/>
          <w:sz w:val="36"/>
          <w:szCs w:val="36"/>
        </w:rPr>
      </w:pPr>
    </w:p>
    <w:p w14:paraId="50721FB1" w14:textId="7C76DFF2" w:rsidR="00054DD3" w:rsidRDefault="00054DD3" w:rsidP="008E4D6B">
      <w:pPr>
        <w:pStyle w:val="ListParagraph"/>
        <w:ind w:left="0"/>
        <w:jc w:val="both"/>
        <w:rPr>
          <w:bCs/>
          <w:sz w:val="36"/>
          <w:szCs w:val="36"/>
        </w:rPr>
      </w:pPr>
    </w:p>
    <w:p w14:paraId="5CB00727" w14:textId="3DE0698C" w:rsidR="00054DD3" w:rsidRDefault="00054DD3" w:rsidP="008E4D6B">
      <w:pPr>
        <w:pStyle w:val="ListParagraph"/>
        <w:ind w:left="0"/>
        <w:jc w:val="both"/>
        <w:rPr>
          <w:bCs/>
          <w:sz w:val="36"/>
          <w:szCs w:val="36"/>
        </w:rPr>
      </w:pPr>
    </w:p>
    <w:p w14:paraId="2E9285A5" w14:textId="639AC2DD" w:rsidR="00054DD3" w:rsidRDefault="00054DD3" w:rsidP="008E4D6B">
      <w:pPr>
        <w:pStyle w:val="ListParagraph"/>
        <w:ind w:left="0"/>
        <w:jc w:val="both"/>
        <w:rPr>
          <w:bCs/>
          <w:sz w:val="36"/>
          <w:szCs w:val="36"/>
        </w:rPr>
      </w:pPr>
    </w:p>
    <w:p w14:paraId="0396C191" w14:textId="77777777" w:rsidR="00054DD3" w:rsidRDefault="00054DD3" w:rsidP="008E4D6B">
      <w:pPr>
        <w:pStyle w:val="ListParagraph"/>
        <w:ind w:left="0"/>
        <w:jc w:val="both"/>
        <w:rPr>
          <w:bCs/>
          <w:sz w:val="36"/>
          <w:szCs w:val="36"/>
        </w:rPr>
      </w:pPr>
    </w:p>
    <w:p w14:paraId="2DE31E70" w14:textId="35166D19" w:rsidR="00054DD3" w:rsidRDefault="00054DD3" w:rsidP="008E4D6B">
      <w:pPr>
        <w:pStyle w:val="ListParagraph"/>
        <w:ind w:left="0"/>
        <w:jc w:val="both"/>
        <w:rPr>
          <w:bCs/>
          <w:sz w:val="36"/>
          <w:szCs w:val="36"/>
        </w:rPr>
      </w:pPr>
    </w:p>
    <w:p w14:paraId="70FF197F" w14:textId="77777777" w:rsidR="00054DD3" w:rsidRDefault="00054DD3" w:rsidP="008E4D6B">
      <w:pPr>
        <w:pStyle w:val="ListParagraph"/>
        <w:ind w:left="0"/>
        <w:jc w:val="both"/>
        <w:rPr>
          <w:bCs/>
          <w:sz w:val="36"/>
          <w:szCs w:val="36"/>
        </w:rPr>
      </w:pPr>
    </w:p>
    <w:p w14:paraId="3E1A1691" w14:textId="77777777" w:rsidR="001168D6" w:rsidRDefault="001168D6" w:rsidP="008E4D6B">
      <w:pPr>
        <w:pStyle w:val="ListParagraph"/>
        <w:ind w:left="0"/>
        <w:jc w:val="both"/>
        <w:rPr>
          <w:bCs/>
          <w:sz w:val="36"/>
          <w:szCs w:val="36"/>
        </w:rPr>
      </w:pPr>
    </w:p>
    <w:p w14:paraId="04ACE2CC" w14:textId="77777777" w:rsidR="001168D6" w:rsidRDefault="001168D6" w:rsidP="008E4D6B">
      <w:pPr>
        <w:pStyle w:val="ListParagraph"/>
        <w:ind w:left="0"/>
        <w:jc w:val="both"/>
        <w:rPr>
          <w:bCs/>
          <w:sz w:val="36"/>
          <w:szCs w:val="36"/>
        </w:rPr>
      </w:pPr>
    </w:p>
    <w:p w14:paraId="51FBB750" w14:textId="77777777" w:rsidR="001168D6" w:rsidRDefault="001168D6" w:rsidP="008E4D6B">
      <w:pPr>
        <w:pStyle w:val="ListParagraph"/>
        <w:ind w:left="0"/>
        <w:jc w:val="both"/>
        <w:rPr>
          <w:bCs/>
          <w:sz w:val="36"/>
          <w:szCs w:val="36"/>
        </w:rPr>
      </w:pPr>
    </w:p>
    <w:p w14:paraId="5F526CA0" w14:textId="77777777" w:rsidR="001168D6" w:rsidRDefault="001168D6" w:rsidP="008E4D6B">
      <w:pPr>
        <w:pStyle w:val="ListParagraph"/>
        <w:ind w:left="0"/>
        <w:jc w:val="both"/>
        <w:rPr>
          <w:bCs/>
          <w:sz w:val="36"/>
          <w:szCs w:val="36"/>
        </w:rPr>
      </w:pPr>
    </w:p>
    <w:p w14:paraId="6B78A6AE" w14:textId="77777777" w:rsidR="00054DD3" w:rsidRDefault="00054DD3" w:rsidP="008E4D6B">
      <w:pPr>
        <w:pStyle w:val="ListParagraph"/>
        <w:ind w:left="0"/>
        <w:jc w:val="both"/>
        <w:rPr>
          <w:bCs/>
          <w:sz w:val="36"/>
          <w:szCs w:val="36"/>
        </w:rPr>
      </w:pPr>
    </w:p>
    <w:p w14:paraId="0E418C8B" w14:textId="77777777" w:rsidR="00054DD3" w:rsidRDefault="00054DD3" w:rsidP="008E4D6B">
      <w:pPr>
        <w:pStyle w:val="ListParagraph"/>
        <w:ind w:left="0"/>
        <w:jc w:val="both"/>
        <w:rPr>
          <w:bCs/>
          <w:sz w:val="36"/>
          <w:szCs w:val="36"/>
        </w:rPr>
      </w:pPr>
    </w:p>
    <w:p w14:paraId="43250615" w14:textId="77777777" w:rsidR="00054DD3" w:rsidRDefault="00054DD3" w:rsidP="008E4D6B">
      <w:pPr>
        <w:pStyle w:val="ListParagraph"/>
        <w:ind w:left="0"/>
        <w:jc w:val="both"/>
        <w:rPr>
          <w:bCs/>
          <w:sz w:val="36"/>
          <w:szCs w:val="36"/>
        </w:rPr>
      </w:pPr>
    </w:p>
    <w:p w14:paraId="1BB16CE3" w14:textId="4B5E7384" w:rsidR="00683B0E" w:rsidRDefault="00000000" w:rsidP="00683B0E">
      <w:pPr>
        <w:pStyle w:val="ListParagraph"/>
        <w:ind w:left="0"/>
        <w:jc w:val="both"/>
        <w:rPr>
          <w:bCs/>
          <w:sz w:val="36"/>
          <w:szCs w:val="36"/>
        </w:rPr>
      </w:pPr>
      <w:r>
        <w:rPr>
          <w:noProof/>
        </w:rPr>
        <w:pict w14:anchorId="4104DC7F">
          <v:shape id="_x0000_s1033" type="#_x0000_t202" style="position:absolute;left:0;text-align:left;margin-left:0;margin-top:.3pt;width:460.35pt;height:17.7pt;z-index:251684352;mso-position-horizontal-relative:text;mso-position-vertical-relative:text" stroked="f">
            <v:textbox inset="0,0,0,0">
              <w:txbxContent>
                <w:p w14:paraId="728BBDB7" w14:textId="798E0911" w:rsidR="001168D6" w:rsidRPr="001168D6" w:rsidRDefault="001168D6" w:rsidP="001168D6">
                  <w:pPr>
                    <w:pStyle w:val="Caption"/>
                    <w:rPr>
                      <w:bCs/>
                      <w:noProof/>
                      <w:color w:val="auto"/>
                      <w:sz w:val="28"/>
                      <w:szCs w:val="28"/>
                    </w:rPr>
                  </w:pPr>
                  <w:r w:rsidRPr="001168D6">
                    <w:rPr>
                      <w:color w:val="auto"/>
                      <w:sz w:val="28"/>
                      <w:szCs w:val="28"/>
                    </w:rPr>
                    <w:t xml:space="preserve">Figure </w:t>
                  </w:r>
                  <w:r>
                    <w:rPr>
                      <w:color w:val="auto"/>
                      <w:sz w:val="28"/>
                      <w:szCs w:val="28"/>
                    </w:rPr>
                    <w:t>4.2</w:t>
                  </w:r>
                  <w:r w:rsidRPr="001168D6">
                    <w:rPr>
                      <w:color w:val="auto"/>
                      <w:sz w:val="28"/>
                      <w:szCs w:val="28"/>
                    </w:rPr>
                    <w:t xml:space="preserve"> Circuit Diagram of Back PCB</w:t>
                  </w:r>
                </w:p>
              </w:txbxContent>
            </v:textbox>
          </v:shape>
        </w:pict>
      </w:r>
    </w:p>
    <w:p w14:paraId="66B73386" w14:textId="77777777" w:rsidR="00683B0E" w:rsidRDefault="00683B0E" w:rsidP="00683B0E">
      <w:pPr>
        <w:jc w:val="both"/>
        <w:rPr>
          <w:bCs/>
          <w:sz w:val="28"/>
          <w:szCs w:val="28"/>
          <w:lang w:val="en-IN"/>
        </w:rPr>
      </w:pPr>
    </w:p>
    <w:p w14:paraId="13269DF2" w14:textId="54A55B95" w:rsidR="00683B0E" w:rsidRDefault="00683B0E" w:rsidP="00683B0E">
      <w:pPr>
        <w:jc w:val="both"/>
        <w:rPr>
          <w:bCs/>
          <w:sz w:val="28"/>
          <w:szCs w:val="28"/>
          <w:lang w:val="en-IN"/>
        </w:rPr>
      </w:pPr>
      <w:r w:rsidRPr="00683B0E">
        <w:rPr>
          <w:bCs/>
          <w:sz w:val="28"/>
          <w:szCs w:val="28"/>
          <w:lang w:val="en-IN"/>
        </w:rPr>
        <w:t>The circuit integrates multiple functional blocks on the PCB:</w:t>
      </w:r>
    </w:p>
    <w:p w14:paraId="5216655E" w14:textId="77777777" w:rsidR="00683B0E" w:rsidRDefault="00683B0E" w:rsidP="00683B0E">
      <w:pPr>
        <w:jc w:val="both"/>
        <w:rPr>
          <w:bCs/>
          <w:sz w:val="28"/>
          <w:szCs w:val="28"/>
          <w:lang w:val="en-IN"/>
        </w:rPr>
      </w:pPr>
    </w:p>
    <w:p w14:paraId="3EEFA4B0" w14:textId="70004008" w:rsidR="00683B0E" w:rsidRPr="00683B0E" w:rsidRDefault="00683B0E" w:rsidP="00E3287F">
      <w:pPr>
        <w:jc w:val="both"/>
        <w:rPr>
          <w:b/>
          <w:bCs/>
          <w:sz w:val="28"/>
          <w:szCs w:val="28"/>
          <w:lang w:val="en-IN"/>
        </w:rPr>
      </w:pPr>
      <w:r w:rsidRPr="00683B0E">
        <w:rPr>
          <w:b/>
          <w:bCs/>
          <w:sz w:val="28"/>
          <w:szCs w:val="28"/>
          <w:lang w:val="en-IN"/>
        </w:rPr>
        <w:t>1. Power Supply Section</w:t>
      </w:r>
    </w:p>
    <w:p w14:paraId="0A8DC5C3" w14:textId="77777777" w:rsidR="00683B0E" w:rsidRPr="00683B0E" w:rsidRDefault="00683B0E" w:rsidP="00E3287F">
      <w:pPr>
        <w:pStyle w:val="ListParagraph"/>
        <w:numPr>
          <w:ilvl w:val="0"/>
          <w:numId w:val="38"/>
        </w:numPr>
        <w:jc w:val="both"/>
        <w:rPr>
          <w:sz w:val="28"/>
          <w:szCs w:val="28"/>
          <w:lang w:val="en-IN"/>
        </w:rPr>
      </w:pPr>
      <w:r w:rsidRPr="00683B0E">
        <w:rPr>
          <w:sz w:val="28"/>
          <w:szCs w:val="28"/>
          <w:lang w:val="en-IN"/>
        </w:rPr>
        <w:t>Li-Po Battery (3.7 V) serves as the main DC source for the circuit.</w:t>
      </w:r>
    </w:p>
    <w:p w14:paraId="7BE88ACD" w14:textId="6EBA7008" w:rsidR="00683B0E" w:rsidRPr="00683B0E" w:rsidRDefault="00683B0E" w:rsidP="00E3287F">
      <w:pPr>
        <w:pStyle w:val="ListParagraph"/>
        <w:numPr>
          <w:ilvl w:val="0"/>
          <w:numId w:val="38"/>
        </w:numPr>
        <w:jc w:val="both"/>
        <w:rPr>
          <w:sz w:val="28"/>
          <w:szCs w:val="28"/>
          <w:lang w:val="en-IN"/>
        </w:rPr>
      </w:pPr>
      <w:r w:rsidRPr="00683B0E">
        <w:rPr>
          <w:sz w:val="28"/>
          <w:szCs w:val="28"/>
          <w:lang w:val="en-IN"/>
        </w:rPr>
        <w:t>The supply is regulated using an</w:t>
      </w:r>
      <w:r w:rsidR="0062306E">
        <w:rPr>
          <w:sz w:val="28"/>
          <w:szCs w:val="28"/>
          <w:lang w:val="en-IN"/>
        </w:rPr>
        <w:t>d potential divider</w:t>
      </w:r>
      <w:r w:rsidRPr="00683B0E">
        <w:rPr>
          <w:sz w:val="28"/>
          <w:szCs w:val="28"/>
          <w:lang w:val="en-IN"/>
        </w:rPr>
        <w:t xml:space="preserve"> (3.3 V voltage regulator) which ensures the ESP32 and sensors receive stable voltage.</w:t>
      </w:r>
    </w:p>
    <w:p w14:paraId="2321C6D2" w14:textId="77777777" w:rsidR="00683B0E" w:rsidRDefault="00683B0E" w:rsidP="00E3287F">
      <w:pPr>
        <w:pStyle w:val="ListParagraph"/>
        <w:numPr>
          <w:ilvl w:val="0"/>
          <w:numId w:val="38"/>
        </w:numPr>
        <w:jc w:val="both"/>
        <w:rPr>
          <w:sz w:val="28"/>
          <w:szCs w:val="28"/>
          <w:lang w:val="en-IN"/>
        </w:rPr>
      </w:pPr>
      <w:r w:rsidRPr="00683B0E">
        <w:rPr>
          <w:sz w:val="28"/>
          <w:szCs w:val="28"/>
          <w:lang w:val="en-IN"/>
        </w:rPr>
        <w:t>Additional headers and pads on the PCB allow battery charging through a TP4056 charging module, ensuring safe charging and discharge protection.</w:t>
      </w:r>
    </w:p>
    <w:p w14:paraId="4F9950D3" w14:textId="77777777" w:rsidR="00683B0E" w:rsidRPr="00683B0E" w:rsidRDefault="00683B0E" w:rsidP="00E3287F">
      <w:pPr>
        <w:pStyle w:val="ListParagraph"/>
        <w:jc w:val="both"/>
        <w:rPr>
          <w:sz w:val="28"/>
          <w:szCs w:val="28"/>
          <w:lang w:val="en-IN"/>
        </w:rPr>
      </w:pPr>
    </w:p>
    <w:p w14:paraId="61D532F0" w14:textId="77777777" w:rsidR="00683B0E" w:rsidRPr="00683B0E" w:rsidRDefault="00683B0E" w:rsidP="00E3287F">
      <w:pPr>
        <w:jc w:val="both"/>
        <w:rPr>
          <w:b/>
          <w:bCs/>
          <w:sz w:val="28"/>
          <w:szCs w:val="28"/>
          <w:lang w:val="en-IN"/>
        </w:rPr>
      </w:pPr>
      <w:r w:rsidRPr="00683B0E">
        <w:rPr>
          <w:b/>
          <w:bCs/>
          <w:sz w:val="28"/>
          <w:szCs w:val="28"/>
          <w:lang w:val="en-IN"/>
        </w:rPr>
        <w:t>2. Microcontroller Section</w:t>
      </w:r>
    </w:p>
    <w:p w14:paraId="4B101A6C" w14:textId="77777777" w:rsidR="00683B0E" w:rsidRPr="00683B0E" w:rsidRDefault="00683B0E" w:rsidP="00E3287F">
      <w:pPr>
        <w:pStyle w:val="ListParagraph"/>
        <w:numPr>
          <w:ilvl w:val="0"/>
          <w:numId w:val="39"/>
        </w:numPr>
        <w:jc w:val="both"/>
        <w:rPr>
          <w:sz w:val="28"/>
          <w:szCs w:val="28"/>
          <w:lang w:val="en-IN"/>
        </w:rPr>
      </w:pPr>
      <w:r w:rsidRPr="00683B0E">
        <w:rPr>
          <w:sz w:val="28"/>
          <w:szCs w:val="28"/>
          <w:lang w:val="en-IN"/>
        </w:rPr>
        <w:t xml:space="preserve">The ESP32 module (ESP32 </w:t>
      </w:r>
      <w:proofErr w:type="spellStart"/>
      <w:r w:rsidRPr="00683B0E">
        <w:rPr>
          <w:sz w:val="28"/>
          <w:szCs w:val="28"/>
          <w:lang w:val="en-IN"/>
        </w:rPr>
        <w:t>DevKit</w:t>
      </w:r>
      <w:proofErr w:type="spellEnd"/>
      <w:r w:rsidRPr="00683B0E">
        <w:rPr>
          <w:sz w:val="28"/>
          <w:szCs w:val="28"/>
          <w:lang w:val="en-IN"/>
        </w:rPr>
        <w:t>) is the heart of the circuit.</w:t>
      </w:r>
    </w:p>
    <w:p w14:paraId="43D27707" w14:textId="44103E7A" w:rsidR="00683B0E" w:rsidRPr="00683B0E" w:rsidRDefault="00683B0E" w:rsidP="00E3287F">
      <w:pPr>
        <w:pStyle w:val="ListParagraph"/>
        <w:numPr>
          <w:ilvl w:val="0"/>
          <w:numId w:val="39"/>
        </w:numPr>
        <w:jc w:val="both"/>
        <w:rPr>
          <w:sz w:val="28"/>
          <w:szCs w:val="28"/>
          <w:lang w:val="en-IN"/>
        </w:rPr>
      </w:pPr>
      <w:r w:rsidRPr="00683B0E">
        <w:rPr>
          <w:sz w:val="28"/>
          <w:szCs w:val="28"/>
          <w:lang w:val="en-IN"/>
        </w:rPr>
        <w:t xml:space="preserve">It processes sensor inputs, performs decision logic, and provides wireless communication </w:t>
      </w:r>
      <w:proofErr w:type="gramStart"/>
      <w:r w:rsidR="00A15FC9">
        <w:rPr>
          <w:sz w:val="28"/>
          <w:szCs w:val="28"/>
          <w:lang w:val="en-IN"/>
        </w:rPr>
        <w:t>(</w:t>
      </w:r>
      <w:r w:rsidRPr="00683B0E">
        <w:rPr>
          <w:sz w:val="28"/>
          <w:szCs w:val="28"/>
          <w:lang w:val="en-IN"/>
        </w:rPr>
        <w:t xml:space="preserve"> ESP</w:t>
      </w:r>
      <w:proofErr w:type="gramEnd"/>
      <w:r w:rsidRPr="00683B0E">
        <w:rPr>
          <w:sz w:val="28"/>
          <w:szCs w:val="28"/>
          <w:lang w:val="en-IN"/>
        </w:rPr>
        <w:t>-NOW) for data transmission to a dashboard or control system.</w:t>
      </w:r>
    </w:p>
    <w:p w14:paraId="7C2D208E" w14:textId="77777777" w:rsidR="00683B0E" w:rsidRDefault="00683B0E" w:rsidP="00E3287F">
      <w:pPr>
        <w:pStyle w:val="ListParagraph"/>
        <w:numPr>
          <w:ilvl w:val="0"/>
          <w:numId w:val="39"/>
        </w:numPr>
        <w:jc w:val="both"/>
        <w:rPr>
          <w:sz w:val="28"/>
          <w:szCs w:val="28"/>
          <w:lang w:val="en-IN"/>
        </w:rPr>
      </w:pPr>
      <w:r w:rsidRPr="00683B0E">
        <w:rPr>
          <w:sz w:val="28"/>
          <w:szCs w:val="28"/>
          <w:lang w:val="en-IN"/>
        </w:rPr>
        <w:t>The microcontroller pins are routed on the PCB to the respective sensor, power, and output connections via copper tracks.</w:t>
      </w:r>
    </w:p>
    <w:p w14:paraId="77417082" w14:textId="43B928BA" w:rsidR="00683B0E" w:rsidRDefault="00683B0E" w:rsidP="00E3287F">
      <w:pPr>
        <w:pStyle w:val="ListParagraph"/>
        <w:jc w:val="both"/>
        <w:rPr>
          <w:sz w:val="28"/>
          <w:szCs w:val="28"/>
          <w:lang w:val="en-IN"/>
        </w:rPr>
      </w:pPr>
    </w:p>
    <w:p w14:paraId="3AC7B082" w14:textId="77777777" w:rsidR="006F3B31" w:rsidRDefault="006F3B31" w:rsidP="00E3287F">
      <w:pPr>
        <w:pStyle w:val="ListParagraph"/>
        <w:jc w:val="both"/>
        <w:rPr>
          <w:sz w:val="28"/>
          <w:szCs w:val="28"/>
          <w:lang w:val="en-IN"/>
        </w:rPr>
      </w:pPr>
    </w:p>
    <w:p w14:paraId="2481C1BB" w14:textId="77777777" w:rsidR="006F3B31" w:rsidRDefault="006F3B31" w:rsidP="00E3287F">
      <w:pPr>
        <w:pStyle w:val="ListParagraph"/>
        <w:jc w:val="both"/>
        <w:rPr>
          <w:sz w:val="28"/>
          <w:szCs w:val="28"/>
          <w:lang w:val="en-IN"/>
        </w:rPr>
      </w:pPr>
    </w:p>
    <w:p w14:paraId="7C981F53" w14:textId="77777777" w:rsidR="006F3B31" w:rsidRDefault="006F3B31" w:rsidP="00E3287F">
      <w:pPr>
        <w:pStyle w:val="ListParagraph"/>
        <w:jc w:val="both"/>
        <w:rPr>
          <w:sz w:val="28"/>
          <w:szCs w:val="28"/>
          <w:lang w:val="en-IN"/>
        </w:rPr>
      </w:pPr>
    </w:p>
    <w:p w14:paraId="7D7F3979" w14:textId="77777777" w:rsidR="006F3B31" w:rsidRDefault="006F3B31" w:rsidP="00E3287F">
      <w:pPr>
        <w:pStyle w:val="ListParagraph"/>
        <w:jc w:val="both"/>
        <w:rPr>
          <w:sz w:val="28"/>
          <w:szCs w:val="28"/>
          <w:lang w:val="en-IN"/>
        </w:rPr>
      </w:pPr>
    </w:p>
    <w:p w14:paraId="12C5C1DE" w14:textId="77777777" w:rsidR="006F3B31" w:rsidRDefault="006F3B31" w:rsidP="00E3287F">
      <w:pPr>
        <w:pStyle w:val="ListParagraph"/>
        <w:jc w:val="both"/>
        <w:rPr>
          <w:sz w:val="28"/>
          <w:szCs w:val="28"/>
          <w:lang w:val="en-IN"/>
        </w:rPr>
      </w:pPr>
    </w:p>
    <w:p w14:paraId="09B51A08" w14:textId="77777777" w:rsidR="006F3B31" w:rsidRDefault="006F3B31" w:rsidP="00E3287F">
      <w:pPr>
        <w:pStyle w:val="ListParagraph"/>
        <w:jc w:val="both"/>
        <w:rPr>
          <w:sz w:val="28"/>
          <w:szCs w:val="28"/>
          <w:lang w:val="en-IN"/>
        </w:rPr>
      </w:pPr>
    </w:p>
    <w:p w14:paraId="3B3BFBEB" w14:textId="77777777" w:rsidR="006F3B31" w:rsidRPr="00683B0E" w:rsidRDefault="006F3B31" w:rsidP="00E3287F">
      <w:pPr>
        <w:pStyle w:val="ListParagraph"/>
        <w:jc w:val="both"/>
        <w:rPr>
          <w:sz w:val="28"/>
          <w:szCs w:val="28"/>
          <w:lang w:val="en-IN"/>
        </w:rPr>
      </w:pPr>
    </w:p>
    <w:p w14:paraId="6A46DFB2" w14:textId="77777777" w:rsidR="00683B0E" w:rsidRPr="00683B0E" w:rsidRDefault="00683B0E" w:rsidP="00E3287F">
      <w:pPr>
        <w:jc w:val="both"/>
        <w:rPr>
          <w:b/>
          <w:bCs/>
          <w:sz w:val="28"/>
          <w:szCs w:val="28"/>
          <w:lang w:val="en-IN"/>
        </w:rPr>
      </w:pPr>
      <w:r w:rsidRPr="00683B0E">
        <w:rPr>
          <w:b/>
          <w:bCs/>
          <w:sz w:val="28"/>
          <w:szCs w:val="28"/>
          <w:lang w:val="en-IN"/>
        </w:rPr>
        <w:lastRenderedPageBreak/>
        <w:t>3. Sensor Section</w:t>
      </w:r>
    </w:p>
    <w:p w14:paraId="628782E8" w14:textId="7BD67AB2" w:rsidR="003B0281" w:rsidRPr="003B0281" w:rsidRDefault="003B0281" w:rsidP="003B0281">
      <w:pPr>
        <w:jc w:val="both"/>
        <w:rPr>
          <w:sz w:val="28"/>
          <w:szCs w:val="28"/>
          <w:lang w:val="en-IN"/>
        </w:rPr>
      </w:pPr>
      <w:r>
        <w:rPr>
          <w:b/>
          <w:bCs/>
          <w:sz w:val="28"/>
          <w:szCs w:val="28"/>
          <w:lang w:val="en-IN"/>
        </w:rPr>
        <w:t xml:space="preserve">    </w:t>
      </w:r>
      <w:r w:rsidRPr="003B0281">
        <w:rPr>
          <w:b/>
          <w:bCs/>
          <w:sz w:val="28"/>
          <w:szCs w:val="28"/>
          <w:lang w:val="en-IN"/>
        </w:rPr>
        <w:t>MQ-9 Gas Sensor</w:t>
      </w:r>
    </w:p>
    <w:p w14:paraId="03B5DBDF" w14:textId="77777777" w:rsidR="003B0281" w:rsidRPr="003B0281" w:rsidRDefault="003B0281" w:rsidP="003B0281">
      <w:pPr>
        <w:pStyle w:val="ListParagraph"/>
        <w:numPr>
          <w:ilvl w:val="0"/>
          <w:numId w:val="48"/>
        </w:numPr>
        <w:jc w:val="both"/>
        <w:rPr>
          <w:sz w:val="28"/>
          <w:szCs w:val="28"/>
          <w:lang w:val="en-IN"/>
        </w:rPr>
      </w:pPr>
      <w:r w:rsidRPr="003B0281">
        <w:rPr>
          <w:sz w:val="28"/>
          <w:szCs w:val="28"/>
          <w:lang w:val="en-IN"/>
        </w:rPr>
        <w:t>Detects flammable gases such as Carbon Monoxide (CO) and Methane (CH₄).</w:t>
      </w:r>
    </w:p>
    <w:p w14:paraId="72C0A877" w14:textId="77777777" w:rsidR="003B0281" w:rsidRPr="003B0281" w:rsidRDefault="003B0281" w:rsidP="003B0281">
      <w:pPr>
        <w:pStyle w:val="ListParagraph"/>
        <w:numPr>
          <w:ilvl w:val="0"/>
          <w:numId w:val="48"/>
        </w:numPr>
        <w:jc w:val="both"/>
        <w:rPr>
          <w:sz w:val="28"/>
          <w:szCs w:val="28"/>
          <w:lang w:val="en-IN"/>
        </w:rPr>
      </w:pPr>
      <w:r w:rsidRPr="003B0281">
        <w:rPr>
          <w:sz w:val="28"/>
          <w:szCs w:val="28"/>
          <w:lang w:val="en-IN"/>
        </w:rPr>
        <w:t xml:space="preserve">Produces an </w:t>
      </w:r>
      <w:proofErr w:type="spellStart"/>
      <w:r w:rsidRPr="003B0281">
        <w:rPr>
          <w:sz w:val="28"/>
          <w:szCs w:val="28"/>
          <w:lang w:val="en-IN"/>
        </w:rPr>
        <w:t>analog</w:t>
      </w:r>
      <w:proofErr w:type="spellEnd"/>
      <w:r w:rsidRPr="003B0281">
        <w:rPr>
          <w:sz w:val="28"/>
          <w:szCs w:val="28"/>
          <w:lang w:val="en-IN"/>
        </w:rPr>
        <w:t xml:space="preserve"> output proportional to gas concentration.</w:t>
      </w:r>
    </w:p>
    <w:p w14:paraId="3407566B" w14:textId="78D1BD71" w:rsidR="003B0281" w:rsidRPr="003B0281" w:rsidRDefault="003B0281" w:rsidP="003B0281">
      <w:pPr>
        <w:pStyle w:val="ListParagraph"/>
        <w:numPr>
          <w:ilvl w:val="0"/>
          <w:numId w:val="48"/>
        </w:numPr>
        <w:jc w:val="both"/>
        <w:rPr>
          <w:sz w:val="28"/>
          <w:szCs w:val="28"/>
          <w:lang w:val="en-IN"/>
        </w:rPr>
      </w:pPr>
      <w:r w:rsidRPr="003B0281">
        <w:rPr>
          <w:sz w:val="28"/>
          <w:szCs w:val="28"/>
          <w:lang w:val="en-IN"/>
        </w:rPr>
        <w:t>Used for identifying leakages and unsafe gas levels, ensuring environmental safety</w:t>
      </w:r>
      <w:r>
        <w:rPr>
          <w:sz w:val="28"/>
          <w:szCs w:val="28"/>
          <w:lang w:val="en-IN"/>
        </w:rPr>
        <w:t>.</w:t>
      </w:r>
    </w:p>
    <w:p w14:paraId="188B2954" w14:textId="69A79D9B" w:rsidR="003B0281" w:rsidRPr="003B0281" w:rsidRDefault="003B0281" w:rsidP="003B0281">
      <w:pPr>
        <w:jc w:val="both"/>
        <w:rPr>
          <w:sz w:val="28"/>
          <w:szCs w:val="28"/>
          <w:lang w:val="en-IN"/>
        </w:rPr>
      </w:pPr>
      <w:r>
        <w:rPr>
          <w:sz w:val="28"/>
          <w:szCs w:val="28"/>
          <w:lang w:val="en-IN"/>
        </w:rPr>
        <w:t xml:space="preserve">  </w:t>
      </w:r>
      <w:r w:rsidRPr="003B0281">
        <w:rPr>
          <w:sz w:val="28"/>
          <w:szCs w:val="28"/>
          <w:lang w:val="en-IN"/>
        </w:rPr>
        <w:t xml:space="preserve"> </w:t>
      </w:r>
      <w:r w:rsidRPr="003B0281">
        <w:rPr>
          <w:b/>
          <w:bCs/>
          <w:sz w:val="28"/>
          <w:szCs w:val="28"/>
          <w:lang w:val="en-IN"/>
        </w:rPr>
        <w:t>MQ-135 Air Quality Sensor</w:t>
      </w:r>
    </w:p>
    <w:p w14:paraId="2DBD48EB" w14:textId="77777777" w:rsidR="003B0281" w:rsidRPr="003B0281" w:rsidRDefault="003B0281" w:rsidP="003B0281">
      <w:pPr>
        <w:pStyle w:val="ListParagraph"/>
        <w:numPr>
          <w:ilvl w:val="0"/>
          <w:numId w:val="49"/>
        </w:numPr>
        <w:jc w:val="both"/>
        <w:rPr>
          <w:sz w:val="28"/>
          <w:szCs w:val="28"/>
          <w:lang w:val="en-IN"/>
        </w:rPr>
      </w:pPr>
      <w:r w:rsidRPr="003B0281">
        <w:rPr>
          <w:sz w:val="28"/>
          <w:szCs w:val="28"/>
          <w:lang w:val="en-IN"/>
        </w:rPr>
        <w:t>Senses air pollutants like CO₂, NH₃, and NOx gases.</w:t>
      </w:r>
    </w:p>
    <w:p w14:paraId="51A32B33" w14:textId="77777777" w:rsidR="003B0281" w:rsidRPr="003B0281" w:rsidRDefault="003B0281" w:rsidP="003B0281">
      <w:pPr>
        <w:pStyle w:val="ListParagraph"/>
        <w:numPr>
          <w:ilvl w:val="0"/>
          <w:numId w:val="49"/>
        </w:numPr>
        <w:jc w:val="both"/>
        <w:rPr>
          <w:sz w:val="28"/>
          <w:szCs w:val="28"/>
          <w:lang w:val="en-IN"/>
        </w:rPr>
      </w:pPr>
      <w:r w:rsidRPr="003B0281">
        <w:rPr>
          <w:sz w:val="28"/>
          <w:szCs w:val="28"/>
          <w:lang w:val="en-IN"/>
        </w:rPr>
        <w:t xml:space="preserve">Provides an </w:t>
      </w:r>
      <w:proofErr w:type="spellStart"/>
      <w:r w:rsidRPr="003B0281">
        <w:rPr>
          <w:sz w:val="28"/>
          <w:szCs w:val="28"/>
          <w:lang w:val="en-IN"/>
        </w:rPr>
        <w:t>analog</w:t>
      </w:r>
      <w:proofErr w:type="spellEnd"/>
      <w:r w:rsidRPr="003B0281">
        <w:rPr>
          <w:sz w:val="28"/>
          <w:szCs w:val="28"/>
          <w:lang w:val="en-IN"/>
        </w:rPr>
        <w:t xml:space="preserve"> signal indicating overall air quality.</w:t>
      </w:r>
    </w:p>
    <w:p w14:paraId="7BBD1678" w14:textId="77777777" w:rsidR="003B0281" w:rsidRPr="003B0281" w:rsidRDefault="003B0281" w:rsidP="003B0281">
      <w:pPr>
        <w:pStyle w:val="ListParagraph"/>
        <w:numPr>
          <w:ilvl w:val="0"/>
          <w:numId w:val="49"/>
        </w:numPr>
        <w:jc w:val="both"/>
        <w:rPr>
          <w:sz w:val="28"/>
          <w:szCs w:val="28"/>
          <w:lang w:val="en-IN"/>
        </w:rPr>
      </w:pPr>
      <w:r w:rsidRPr="003B0281">
        <w:rPr>
          <w:sz w:val="28"/>
          <w:szCs w:val="28"/>
          <w:lang w:val="en-IN"/>
        </w:rPr>
        <w:t>Enables continuous monitoring of pollution and air freshness in the surroundings.</w:t>
      </w:r>
    </w:p>
    <w:p w14:paraId="2013FCB8" w14:textId="75E4F8FA" w:rsidR="003B0281" w:rsidRPr="003B0281" w:rsidRDefault="003B0281" w:rsidP="003B0281">
      <w:pPr>
        <w:pStyle w:val="ListParagraph"/>
        <w:jc w:val="both"/>
        <w:rPr>
          <w:sz w:val="28"/>
          <w:szCs w:val="28"/>
          <w:lang w:val="en-IN"/>
        </w:rPr>
      </w:pPr>
    </w:p>
    <w:p w14:paraId="39D2F3E3" w14:textId="2B6C2CAA" w:rsidR="003B0281" w:rsidRPr="003B0281" w:rsidRDefault="003B0281" w:rsidP="003B0281">
      <w:pPr>
        <w:jc w:val="both"/>
        <w:rPr>
          <w:sz w:val="28"/>
          <w:szCs w:val="28"/>
          <w:lang w:val="en-IN"/>
        </w:rPr>
      </w:pPr>
      <w:r>
        <w:rPr>
          <w:b/>
          <w:bCs/>
          <w:sz w:val="28"/>
          <w:szCs w:val="28"/>
          <w:lang w:val="en-IN"/>
        </w:rPr>
        <w:t xml:space="preserve">  </w:t>
      </w:r>
      <w:r w:rsidRPr="003B0281">
        <w:rPr>
          <w:b/>
          <w:bCs/>
          <w:sz w:val="28"/>
          <w:szCs w:val="28"/>
          <w:lang w:val="en-IN"/>
        </w:rPr>
        <w:t>DS18B20 Temperature Sensor</w:t>
      </w:r>
    </w:p>
    <w:p w14:paraId="6CE32B85" w14:textId="77777777" w:rsidR="003B0281" w:rsidRPr="003B0281" w:rsidRDefault="003B0281" w:rsidP="003B0281">
      <w:pPr>
        <w:pStyle w:val="ListParagraph"/>
        <w:numPr>
          <w:ilvl w:val="0"/>
          <w:numId w:val="50"/>
        </w:numPr>
        <w:jc w:val="both"/>
        <w:rPr>
          <w:sz w:val="28"/>
          <w:szCs w:val="28"/>
          <w:lang w:val="en-IN"/>
        </w:rPr>
      </w:pPr>
      <w:r w:rsidRPr="003B0281">
        <w:rPr>
          <w:sz w:val="28"/>
          <w:szCs w:val="28"/>
          <w:lang w:val="en-IN"/>
        </w:rPr>
        <w:t>A digital one-wire sensor that measures ambient temperature with high accuracy (±0.5°C).</w:t>
      </w:r>
    </w:p>
    <w:p w14:paraId="62098846" w14:textId="77777777" w:rsidR="003B0281" w:rsidRPr="003B0281" w:rsidRDefault="003B0281" w:rsidP="003B0281">
      <w:pPr>
        <w:pStyle w:val="ListParagraph"/>
        <w:numPr>
          <w:ilvl w:val="0"/>
          <w:numId w:val="50"/>
        </w:numPr>
        <w:jc w:val="both"/>
        <w:rPr>
          <w:sz w:val="28"/>
          <w:szCs w:val="28"/>
          <w:lang w:val="en-IN"/>
        </w:rPr>
      </w:pPr>
      <w:r w:rsidRPr="003B0281">
        <w:rPr>
          <w:sz w:val="28"/>
          <w:szCs w:val="28"/>
          <w:lang w:val="en-IN"/>
        </w:rPr>
        <w:t>Provides temperature compensation for MQ sensors, improving gas reading accuracy.</w:t>
      </w:r>
    </w:p>
    <w:p w14:paraId="22BDC21E" w14:textId="77777777" w:rsidR="003B0281" w:rsidRPr="003B0281" w:rsidRDefault="003B0281" w:rsidP="003B0281">
      <w:pPr>
        <w:pStyle w:val="ListParagraph"/>
        <w:numPr>
          <w:ilvl w:val="0"/>
          <w:numId w:val="50"/>
        </w:numPr>
        <w:jc w:val="both"/>
        <w:rPr>
          <w:sz w:val="28"/>
          <w:szCs w:val="28"/>
          <w:lang w:val="en-IN"/>
        </w:rPr>
      </w:pPr>
      <w:r w:rsidRPr="003B0281">
        <w:rPr>
          <w:sz w:val="28"/>
          <w:szCs w:val="28"/>
          <w:lang w:val="en-IN"/>
        </w:rPr>
        <w:t>Compact, stable, and ideal for environmental data calibration.</w:t>
      </w:r>
    </w:p>
    <w:p w14:paraId="247CFFDB" w14:textId="77777777" w:rsidR="00E3287F" w:rsidRPr="003B0281" w:rsidRDefault="00E3287F" w:rsidP="003B0281">
      <w:pPr>
        <w:jc w:val="both"/>
        <w:rPr>
          <w:sz w:val="28"/>
          <w:szCs w:val="28"/>
          <w:lang w:val="en-IN"/>
        </w:rPr>
      </w:pPr>
    </w:p>
    <w:p w14:paraId="2404605C" w14:textId="314A04BB" w:rsidR="00683B0E" w:rsidRPr="00683B0E" w:rsidRDefault="00683B0E" w:rsidP="00E3287F">
      <w:pPr>
        <w:jc w:val="both"/>
        <w:rPr>
          <w:b/>
          <w:bCs/>
          <w:sz w:val="28"/>
          <w:szCs w:val="28"/>
          <w:lang w:val="en-IN"/>
        </w:rPr>
      </w:pPr>
      <w:r w:rsidRPr="00683B0E">
        <w:rPr>
          <w:b/>
          <w:bCs/>
          <w:sz w:val="28"/>
          <w:szCs w:val="28"/>
          <w:lang w:val="en-IN"/>
        </w:rPr>
        <w:t>4. Output and Alert Section</w:t>
      </w:r>
    </w:p>
    <w:p w14:paraId="56F16716" w14:textId="77777777" w:rsidR="00683B0E" w:rsidRPr="00683B0E" w:rsidRDefault="00683B0E" w:rsidP="00E3287F">
      <w:pPr>
        <w:pStyle w:val="ListParagraph"/>
        <w:numPr>
          <w:ilvl w:val="0"/>
          <w:numId w:val="41"/>
        </w:numPr>
        <w:jc w:val="both"/>
        <w:rPr>
          <w:sz w:val="28"/>
          <w:szCs w:val="28"/>
          <w:lang w:val="en-IN"/>
        </w:rPr>
      </w:pPr>
      <w:r w:rsidRPr="00683B0E">
        <w:rPr>
          <w:sz w:val="28"/>
          <w:szCs w:val="28"/>
          <w:lang w:val="en-IN"/>
        </w:rPr>
        <w:t>The circuit includes a buzzer (BUZ1) and indicator LED driven by BC547 transistors (Q1 &amp; Q2) used as low-side switches.</w:t>
      </w:r>
    </w:p>
    <w:p w14:paraId="060CA3A4" w14:textId="77777777" w:rsidR="00683B0E" w:rsidRPr="00683B0E" w:rsidRDefault="00683B0E" w:rsidP="00E3287F">
      <w:pPr>
        <w:pStyle w:val="ListParagraph"/>
        <w:numPr>
          <w:ilvl w:val="0"/>
          <w:numId w:val="41"/>
        </w:numPr>
        <w:jc w:val="both"/>
        <w:rPr>
          <w:sz w:val="28"/>
          <w:szCs w:val="28"/>
          <w:lang w:val="en-IN"/>
        </w:rPr>
      </w:pPr>
      <w:r w:rsidRPr="00683B0E">
        <w:rPr>
          <w:sz w:val="28"/>
          <w:szCs w:val="28"/>
          <w:lang w:val="en-IN"/>
        </w:rPr>
        <w:t>These components provide both visual and audible indications when gas concentration exceeds preset threshold values.</w:t>
      </w:r>
    </w:p>
    <w:p w14:paraId="2DEE8C97" w14:textId="77777777" w:rsidR="00683B0E" w:rsidRPr="00683B0E" w:rsidRDefault="00683B0E" w:rsidP="00E3287F">
      <w:pPr>
        <w:pStyle w:val="ListParagraph"/>
        <w:numPr>
          <w:ilvl w:val="0"/>
          <w:numId w:val="41"/>
        </w:numPr>
        <w:jc w:val="both"/>
        <w:rPr>
          <w:sz w:val="28"/>
          <w:szCs w:val="28"/>
          <w:lang w:val="en-IN"/>
        </w:rPr>
      </w:pPr>
      <w:r w:rsidRPr="00683B0E">
        <w:rPr>
          <w:sz w:val="28"/>
          <w:szCs w:val="28"/>
          <w:lang w:val="en-IN"/>
        </w:rPr>
        <w:t>The use of transistors prevents high current loads from directly affecting the ESP32 pins.</w:t>
      </w:r>
    </w:p>
    <w:p w14:paraId="36264BBD" w14:textId="77777777" w:rsidR="00683B0E" w:rsidRPr="00683B0E" w:rsidRDefault="00683B0E" w:rsidP="00E3287F">
      <w:pPr>
        <w:pStyle w:val="ListParagraph"/>
        <w:ind w:left="0"/>
        <w:jc w:val="both"/>
        <w:rPr>
          <w:bCs/>
          <w:sz w:val="36"/>
          <w:szCs w:val="36"/>
        </w:rPr>
      </w:pPr>
    </w:p>
    <w:p w14:paraId="541069E0" w14:textId="77777777" w:rsidR="001168D6" w:rsidRDefault="001168D6" w:rsidP="008E4D6B">
      <w:pPr>
        <w:pStyle w:val="ListParagraph"/>
        <w:ind w:left="0"/>
        <w:jc w:val="both"/>
        <w:rPr>
          <w:bCs/>
          <w:sz w:val="36"/>
          <w:szCs w:val="36"/>
        </w:rPr>
      </w:pPr>
    </w:p>
    <w:p w14:paraId="7D6D8A55" w14:textId="77777777" w:rsidR="00683B0E" w:rsidRDefault="00683B0E" w:rsidP="008E4D6B">
      <w:pPr>
        <w:pStyle w:val="ListParagraph"/>
        <w:ind w:left="0"/>
        <w:jc w:val="both"/>
        <w:rPr>
          <w:bCs/>
          <w:sz w:val="36"/>
          <w:szCs w:val="36"/>
        </w:rPr>
      </w:pPr>
    </w:p>
    <w:p w14:paraId="16916C69" w14:textId="77777777" w:rsidR="00683B0E" w:rsidRDefault="00683B0E" w:rsidP="008E4D6B">
      <w:pPr>
        <w:pStyle w:val="ListParagraph"/>
        <w:ind w:left="0"/>
        <w:jc w:val="both"/>
        <w:rPr>
          <w:bCs/>
          <w:sz w:val="36"/>
          <w:szCs w:val="36"/>
        </w:rPr>
      </w:pPr>
    </w:p>
    <w:p w14:paraId="59241EAB" w14:textId="77777777" w:rsidR="00683B0E" w:rsidRDefault="00683B0E" w:rsidP="008E4D6B">
      <w:pPr>
        <w:pStyle w:val="ListParagraph"/>
        <w:ind w:left="0"/>
        <w:jc w:val="both"/>
        <w:rPr>
          <w:bCs/>
          <w:sz w:val="36"/>
          <w:szCs w:val="36"/>
        </w:rPr>
      </w:pPr>
    </w:p>
    <w:p w14:paraId="3B3548EA" w14:textId="77777777" w:rsidR="00683B0E" w:rsidRDefault="00683B0E" w:rsidP="008E4D6B">
      <w:pPr>
        <w:pStyle w:val="ListParagraph"/>
        <w:ind w:left="0"/>
        <w:jc w:val="both"/>
        <w:rPr>
          <w:bCs/>
          <w:sz w:val="36"/>
          <w:szCs w:val="36"/>
        </w:rPr>
      </w:pPr>
    </w:p>
    <w:p w14:paraId="2251EBE3" w14:textId="77777777" w:rsidR="00683B0E" w:rsidRDefault="00683B0E" w:rsidP="008E4D6B">
      <w:pPr>
        <w:pStyle w:val="ListParagraph"/>
        <w:ind w:left="0"/>
        <w:jc w:val="both"/>
        <w:rPr>
          <w:bCs/>
          <w:sz w:val="36"/>
          <w:szCs w:val="36"/>
        </w:rPr>
      </w:pPr>
    </w:p>
    <w:p w14:paraId="2EAD8FFF" w14:textId="77777777" w:rsidR="00683B0E" w:rsidRDefault="00683B0E" w:rsidP="008E4D6B">
      <w:pPr>
        <w:pStyle w:val="ListParagraph"/>
        <w:ind w:left="0"/>
        <w:jc w:val="both"/>
        <w:rPr>
          <w:bCs/>
          <w:sz w:val="36"/>
          <w:szCs w:val="36"/>
        </w:rPr>
      </w:pPr>
    </w:p>
    <w:p w14:paraId="093AC423" w14:textId="77777777" w:rsidR="00683B0E" w:rsidRDefault="00683B0E" w:rsidP="008E4D6B">
      <w:pPr>
        <w:pStyle w:val="ListParagraph"/>
        <w:ind w:left="0"/>
        <w:jc w:val="both"/>
        <w:rPr>
          <w:bCs/>
          <w:sz w:val="36"/>
          <w:szCs w:val="36"/>
        </w:rPr>
      </w:pPr>
    </w:p>
    <w:p w14:paraId="5488FC29" w14:textId="77777777" w:rsidR="001168D6" w:rsidRDefault="001168D6" w:rsidP="008E4D6B">
      <w:pPr>
        <w:pStyle w:val="ListParagraph"/>
        <w:ind w:left="0"/>
        <w:jc w:val="both"/>
        <w:rPr>
          <w:bCs/>
          <w:sz w:val="36"/>
          <w:szCs w:val="36"/>
        </w:rPr>
      </w:pPr>
    </w:p>
    <w:p w14:paraId="48DE7A26" w14:textId="77777777" w:rsidR="001168D6" w:rsidRDefault="001168D6" w:rsidP="008E4D6B">
      <w:pPr>
        <w:pStyle w:val="ListParagraph"/>
        <w:ind w:left="0"/>
        <w:jc w:val="both"/>
        <w:rPr>
          <w:bCs/>
          <w:sz w:val="36"/>
          <w:szCs w:val="36"/>
        </w:rPr>
      </w:pPr>
    </w:p>
    <w:p w14:paraId="2F26EA66" w14:textId="77777777" w:rsidR="001168D6" w:rsidRDefault="001168D6" w:rsidP="008E4D6B">
      <w:pPr>
        <w:pStyle w:val="ListParagraph"/>
        <w:ind w:left="0"/>
        <w:jc w:val="both"/>
        <w:rPr>
          <w:bCs/>
          <w:sz w:val="36"/>
          <w:szCs w:val="36"/>
        </w:rPr>
      </w:pPr>
    </w:p>
    <w:p w14:paraId="74E637D7" w14:textId="77777777" w:rsidR="001168D6" w:rsidRDefault="001168D6" w:rsidP="008E4D6B">
      <w:pPr>
        <w:pStyle w:val="ListParagraph"/>
        <w:ind w:left="0"/>
        <w:jc w:val="both"/>
        <w:rPr>
          <w:bCs/>
          <w:sz w:val="36"/>
          <w:szCs w:val="36"/>
        </w:rPr>
      </w:pPr>
    </w:p>
    <w:p w14:paraId="1B794BE3" w14:textId="77777777" w:rsidR="003B0281" w:rsidRDefault="003B0281" w:rsidP="008E4D6B">
      <w:pPr>
        <w:pStyle w:val="ListParagraph"/>
        <w:ind w:left="0"/>
        <w:jc w:val="both"/>
        <w:rPr>
          <w:bCs/>
          <w:sz w:val="36"/>
          <w:szCs w:val="36"/>
        </w:rPr>
      </w:pPr>
    </w:p>
    <w:p w14:paraId="2B30A38B" w14:textId="77777777" w:rsidR="006F3B31" w:rsidRDefault="006F3B31" w:rsidP="008E4D6B">
      <w:pPr>
        <w:pStyle w:val="ListParagraph"/>
        <w:ind w:left="0"/>
        <w:jc w:val="both"/>
        <w:rPr>
          <w:bCs/>
          <w:sz w:val="36"/>
          <w:szCs w:val="36"/>
        </w:rPr>
      </w:pPr>
    </w:p>
    <w:p w14:paraId="0E08F84F" w14:textId="77777777" w:rsidR="006F3B31" w:rsidRDefault="00110BAA" w:rsidP="006F3B31">
      <w:pPr>
        <w:pStyle w:val="ListParagraph"/>
        <w:numPr>
          <w:ilvl w:val="0"/>
          <w:numId w:val="18"/>
        </w:numPr>
        <w:ind w:left="0" w:firstLine="0"/>
        <w:rPr>
          <w:b/>
          <w:bCs/>
          <w:sz w:val="36"/>
          <w:szCs w:val="36"/>
        </w:rPr>
      </w:pPr>
      <w:r>
        <w:rPr>
          <w:bCs/>
          <w:noProof/>
          <w:sz w:val="36"/>
          <w:szCs w:val="36"/>
        </w:rPr>
        <w:lastRenderedPageBreak/>
        <w:drawing>
          <wp:anchor distT="0" distB="0" distL="114300" distR="114300" simplePos="0" relativeHeight="251720704" behindDoc="1" locked="0" layoutInCell="1" allowOverlap="1" wp14:anchorId="537A1487" wp14:editId="4DF5A088">
            <wp:simplePos x="0" y="0"/>
            <wp:positionH relativeFrom="column">
              <wp:posOffset>3702051</wp:posOffset>
            </wp:positionH>
            <wp:positionV relativeFrom="paragraph">
              <wp:posOffset>185420</wp:posOffset>
            </wp:positionV>
            <wp:extent cx="1613535" cy="3116580"/>
            <wp:effectExtent l="742950" t="0" r="729615" b="0"/>
            <wp:wrapNone/>
            <wp:docPr id="5649970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97021" name="Picture 564997021"/>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1613535" cy="3116580"/>
                    </a:xfrm>
                    <a:prstGeom prst="rect">
                      <a:avLst/>
                    </a:prstGeom>
                  </pic:spPr>
                </pic:pic>
              </a:graphicData>
            </a:graphic>
            <wp14:sizeRelH relativeFrom="margin">
              <wp14:pctWidth>0</wp14:pctWidth>
            </wp14:sizeRelH>
            <wp14:sizeRelV relativeFrom="margin">
              <wp14:pctHeight>0</wp14:pctHeight>
            </wp14:sizeRelV>
          </wp:anchor>
        </w:drawing>
      </w:r>
      <w:r w:rsidR="00006E5B">
        <w:rPr>
          <w:b/>
          <w:bCs/>
          <w:sz w:val="36"/>
          <w:szCs w:val="36"/>
        </w:rPr>
        <w:t>PCB layout and Artwork</w:t>
      </w:r>
    </w:p>
    <w:p w14:paraId="7A24033A" w14:textId="65ABE1F9" w:rsidR="000D5ACB" w:rsidRPr="006F3B31" w:rsidRDefault="000D5ACB" w:rsidP="006F3B31">
      <w:pPr>
        <w:pStyle w:val="ListParagraph"/>
        <w:ind w:left="0"/>
        <w:rPr>
          <w:b/>
          <w:bCs/>
          <w:sz w:val="36"/>
          <w:szCs w:val="36"/>
        </w:rPr>
      </w:pPr>
      <w:r>
        <w:rPr>
          <w:noProof/>
        </w:rPr>
        <w:drawing>
          <wp:anchor distT="0" distB="0" distL="114300" distR="114300" simplePos="0" relativeHeight="251597824" behindDoc="0" locked="0" layoutInCell="1" allowOverlap="1" wp14:anchorId="66ECD687" wp14:editId="1343BDFE">
            <wp:simplePos x="0" y="0"/>
            <wp:positionH relativeFrom="column">
              <wp:posOffset>-320040</wp:posOffset>
            </wp:positionH>
            <wp:positionV relativeFrom="paragraph">
              <wp:posOffset>684530</wp:posOffset>
            </wp:positionV>
            <wp:extent cx="3094355" cy="1607820"/>
            <wp:effectExtent l="0" t="0" r="0" b="0"/>
            <wp:wrapTopAndBottom/>
            <wp:docPr id="206742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2197" name="Picture 206742197"/>
                    <pic:cNvPicPr/>
                  </pic:nvPicPr>
                  <pic:blipFill rotWithShape="1">
                    <a:blip r:embed="rId14" cstate="print">
                      <a:extLst>
                        <a:ext uri="{28A0092B-C50C-407E-A947-70E740481C1C}">
                          <a14:useLocalDpi xmlns:a14="http://schemas.microsoft.com/office/drawing/2010/main" val="0"/>
                        </a:ext>
                      </a:extLst>
                    </a:blip>
                    <a:srcRect l="3521" t="14231" r="16193" b="7257"/>
                    <a:stretch>
                      <a:fillRect/>
                    </a:stretch>
                  </pic:blipFill>
                  <pic:spPr bwMode="auto">
                    <a:xfrm>
                      <a:off x="0" y="0"/>
                      <a:ext cx="3094355" cy="1607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6E656B" w14:textId="7FB7B23F" w:rsidR="003A79FC" w:rsidRDefault="00110BAA" w:rsidP="00006E5B">
      <w:pPr>
        <w:jc w:val="both"/>
        <w:rPr>
          <w:bCs/>
          <w:noProof/>
          <w:sz w:val="36"/>
          <w:szCs w:val="36"/>
        </w:rPr>
      </w:pPr>
      <w:r>
        <w:rPr>
          <w:bCs/>
          <w:noProof/>
          <w:sz w:val="36"/>
          <w:szCs w:val="36"/>
        </w:rPr>
        <w:drawing>
          <wp:anchor distT="0" distB="0" distL="114300" distR="114300" simplePos="0" relativeHeight="251714560" behindDoc="1" locked="0" layoutInCell="1" allowOverlap="1" wp14:anchorId="690EA1CD" wp14:editId="1C61FB49">
            <wp:simplePos x="0" y="0"/>
            <wp:positionH relativeFrom="column">
              <wp:posOffset>3371851</wp:posOffset>
            </wp:positionH>
            <wp:positionV relativeFrom="paragraph">
              <wp:posOffset>2364105</wp:posOffset>
            </wp:positionV>
            <wp:extent cx="2344420" cy="3239862"/>
            <wp:effectExtent l="457200" t="0" r="436880" b="0"/>
            <wp:wrapNone/>
            <wp:docPr id="10418995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99589" name="Picture 1041899589"/>
                    <pic:cNvPicPr/>
                  </pic:nvPicPr>
                  <pic:blipFill>
                    <a:blip r:embed="rId15">
                      <a:extLst>
                        <a:ext uri="{28A0092B-C50C-407E-A947-70E740481C1C}">
                          <a14:useLocalDpi xmlns:a14="http://schemas.microsoft.com/office/drawing/2010/main" val="0"/>
                        </a:ext>
                      </a:extLst>
                    </a:blip>
                    <a:stretch>
                      <a:fillRect/>
                    </a:stretch>
                  </pic:blipFill>
                  <pic:spPr>
                    <a:xfrm rot="16200000">
                      <a:off x="0" y="0"/>
                      <a:ext cx="2344420" cy="3239862"/>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587A86BF">
          <v:shape id="_x0000_s1027" type="#_x0000_t202" style="position:absolute;left:0;text-align:left;margin-left:-25.2pt;margin-top:166.1pt;width:243.05pt;height:33.9pt;z-index:251666944;mso-position-horizontal-relative:text;mso-position-vertical-relative:text" stroked="f">
            <v:textbox inset="0,0,0,0">
              <w:txbxContent>
                <w:p w14:paraId="6F903BC1" w14:textId="77B63EF8" w:rsidR="00FD4DC6" w:rsidRPr="00FD4DC6" w:rsidRDefault="00FD4DC6" w:rsidP="00FD4DC6">
                  <w:pPr>
                    <w:pStyle w:val="Caption"/>
                    <w:rPr>
                      <w:bCs/>
                      <w:noProof/>
                      <w:color w:val="auto"/>
                      <w:sz w:val="28"/>
                      <w:szCs w:val="28"/>
                    </w:rPr>
                  </w:pPr>
                  <w:r w:rsidRPr="00FD4DC6">
                    <w:rPr>
                      <w:color w:val="auto"/>
                      <w:sz w:val="28"/>
                      <w:szCs w:val="28"/>
                    </w:rPr>
                    <w:t xml:space="preserve">Figure </w:t>
                  </w:r>
                  <w:r w:rsidR="00683B0E">
                    <w:rPr>
                      <w:color w:val="auto"/>
                      <w:sz w:val="28"/>
                      <w:szCs w:val="28"/>
                    </w:rPr>
                    <w:t>5</w:t>
                  </w:r>
                  <w:r>
                    <w:rPr>
                      <w:color w:val="auto"/>
                      <w:sz w:val="28"/>
                      <w:szCs w:val="28"/>
                    </w:rPr>
                    <w:t>.</w:t>
                  </w:r>
                  <w:r w:rsidRPr="00FD4DC6">
                    <w:rPr>
                      <w:color w:val="auto"/>
                      <w:sz w:val="28"/>
                      <w:szCs w:val="28"/>
                    </w:rPr>
                    <w:t xml:space="preserve">1 </w:t>
                  </w:r>
                  <w:r>
                    <w:rPr>
                      <w:color w:val="auto"/>
                      <w:sz w:val="28"/>
                      <w:szCs w:val="28"/>
                    </w:rPr>
                    <w:t xml:space="preserve">Hand </w:t>
                  </w:r>
                  <w:r w:rsidRPr="00FD4DC6">
                    <w:rPr>
                      <w:color w:val="auto"/>
                      <w:sz w:val="28"/>
                      <w:szCs w:val="28"/>
                    </w:rPr>
                    <w:t xml:space="preserve">PCB </w:t>
                  </w:r>
                  <w:r>
                    <w:rPr>
                      <w:color w:val="auto"/>
                      <w:sz w:val="28"/>
                      <w:szCs w:val="28"/>
                    </w:rPr>
                    <w:t xml:space="preserve">Layout on </w:t>
                  </w:r>
                  <w:proofErr w:type="spellStart"/>
                  <w:r>
                    <w:rPr>
                      <w:color w:val="auto"/>
                      <w:sz w:val="28"/>
                      <w:szCs w:val="28"/>
                    </w:rPr>
                    <w:t>Kicad</w:t>
                  </w:r>
                  <w:proofErr w:type="spellEnd"/>
                  <w:r>
                    <w:rPr>
                      <w:color w:val="auto"/>
                      <w:sz w:val="28"/>
                      <w:szCs w:val="28"/>
                    </w:rPr>
                    <w:t xml:space="preserve"> Software</w:t>
                  </w:r>
                </w:p>
              </w:txbxContent>
            </v:textbox>
            <w10:wrap type="topAndBottom"/>
          </v:shape>
        </w:pict>
      </w:r>
      <w:r w:rsidR="00000000">
        <w:rPr>
          <w:noProof/>
        </w:rPr>
        <w:pict w14:anchorId="691C112D">
          <v:shape id="_x0000_s1028" type="#_x0000_t202" style="position:absolute;left:0;text-align:left;margin-left:228.6pt;margin-top:167.9pt;width:239.15pt;height:17.7pt;z-index:251668992;mso-position-horizontal-relative:text;mso-position-vertical-relative:text" stroked="f">
            <v:textbox inset="0,0,0,0">
              <w:txbxContent>
                <w:p w14:paraId="74CBD119" w14:textId="502253DF" w:rsidR="00FD4DC6" w:rsidRPr="00FD4DC6" w:rsidRDefault="00FD4DC6" w:rsidP="00FD4DC6">
                  <w:pPr>
                    <w:pStyle w:val="Caption"/>
                    <w:rPr>
                      <w:bCs/>
                      <w:noProof/>
                      <w:color w:val="auto"/>
                      <w:sz w:val="28"/>
                      <w:szCs w:val="28"/>
                    </w:rPr>
                  </w:pPr>
                  <w:r w:rsidRPr="00FD4DC6">
                    <w:rPr>
                      <w:color w:val="auto"/>
                      <w:sz w:val="28"/>
                      <w:szCs w:val="28"/>
                    </w:rPr>
                    <w:t>Figure</w:t>
                  </w:r>
                  <w:r w:rsidR="00683B0E">
                    <w:rPr>
                      <w:color w:val="auto"/>
                      <w:sz w:val="28"/>
                      <w:szCs w:val="28"/>
                    </w:rPr>
                    <w:t xml:space="preserve"> 5</w:t>
                  </w:r>
                  <w:r w:rsidRPr="00FD4DC6">
                    <w:rPr>
                      <w:color w:val="auto"/>
                      <w:sz w:val="28"/>
                      <w:szCs w:val="28"/>
                    </w:rPr>
                    <w:t xml:space="preserve">.2 </w:t>
                  </w:r>
                  <w:r>
                    <w:rPr>
                      <w:color w:val="auto"/>
                      <w:sz w:val="28"/>
                      <w:szCs w:val="28"/>
                    </w:rPr>
                    <w:t xml:space="preserve">Hand </w:t>
                  </w:r>
                  <w:r w:rsidRPr="00FD4DC6">
                    <w:rPr>
                      <w:color w:val="auto"/>
                      <w:sz w:val="28"/>
                      <w:szCs w:val="28"/>
                    </w:rPr>
                    <w:t xml:space="preserve">PCB </w:t>
                  </w:r>
                  <w:r>
                    <w:rPr>
                      <w:color w:val="auto"/>
                      <w:sz w:val="28"/>
                      <w:szCs w:val="28"/>
                    </w:rPr>
                    <w:t>Layout Artwork</w:t>
                  </w:r>
                </w:p>
              </w:txbxContent>
            </v:textbox>
          </v:shape>
        </w:pict>
      </w:r>
    </w:p>
    <w:p w14:paraId="0D613E03" w14:textId="4C669417" w:rsidR="00FD4DC6" w:rsidRDefault="00030AC9" w:rsidP="00006E5B">
      <w:pPr>
        <w:jc w:val="both"/>
        <w:rPr>
          <w:bCs/>
          <w:noProof/>
          <w:sz w:val="36"/>
          <w:szCs w:val="36"/>
        </w:rPr>
      </w:pPr>
      <w:r>
        <w:rPr>
          <w:bCs/>
          <w:noProof/>
          <w:sz w:val="36"/>
          <w:szCs w:val="36"/>
        </w:rPr>
        <w:drawing>
          <wp:anchor distT="0" distB="0" distL="114300" distR="114300" simplePos="0" relativeHeight="251695104" behindDoc="1" locked="0" layoutInCell="1" allowOverlap="1" wp14:anchorId="7B04FCFE" wp14:editId="26F91BFE">
            <wp:simplePos x="0" y="0"/>
            <wp:positionH relativeFrom="column">
              <wp:posOffset>-327660</wp:posOffset>
            </wp:positionH>
            <wp:positionV relativeFrom="paragraph">
              <wp:posOffset>2531110</wp:posOffset>
            </wp:positionV>
            <wp:extent cx="3055620" cy="2339340"/>
            <wp:effectExtent l="0" t="0" r="0" b="0"/>
            <wp:wrapNone/>
            <wp:docPr id="825909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09284" name="Picture 825909284"/>
                    <pic:cNvPicPr/>
                  </pic:nvPicPr>
                  <pic:blipFill rotWithShape="1">
                    <a:blip r:embed="rId16">
                      <a:extLst>
                        <a:ext uri="{28A0092B-C50C-407E-A947-70E740481C1C}">
                          <a14:useLocalDpi xmlns:a14="http://schemas.microsoft.com/office/drawing/2010/main" val="0"/>
                        </a:ext>
                      </a:extLst>
                    </a:blip>
                    <a:srcRect l="17335" t="15456" r="30400" b="9221"/>
                    <a:stretch>
                      <a:fillRect/>
                    </a:stretch>
                  </pic:blipFill>
                  <pic:spPr bwMode="auto">
                    <a:xfrm>
                      <a:off x="0" y="0"/>
                      <a:ext cx="3055620" cy="2339340"/>
                    </a:xfrm>
                    <a:prstGeom prst="rect">
                      <a:avLst/>
                    </a:prstGeom>
                    <a:ln>
                      <a:noFill/>
                    </a:ln>
                    <a:extLst>
                      <a:ext uri="{53640926-AAD7-44D8-BBD7-CCE9431645EC}">
                        <a14:shadowObscured xmlns:a14="http://schemas.microsoft.com/office/drawing/2010/main"/>
                      </a:ext>
                    </a:extLst>
                  </pic:spPr>
                </pic:pic>
              </a:graphicData>
            </a:graphic>
          </wp:anchor>
        </w:drawing>
      </w:r>
    </w:p>
    <w:p w14:paraId="550DA0F2" w14:textId="6DCE3E85" w:rsidR="003A79FC" w:rsidRDefault="003A79FC" w:rsidP="00006E5B">
      <w:pPr>
        <w:jc w:val="both"/>
        <w:rPr>
          <w:bCs/>
          <w:noProof/>
          <w:sz w:val="36"/>
          <w:szCs w:val="36"/>
        </w:rPr>
      </w:pPr>
    </w:p>
    <w:p w14:paraId="06E4AEAF" w14:textId="7FBF3490" w:rsidR="003A79FC" w:rsidRDefault="00006E5B" w:rsidP="003A79FC">
      <w:pPr>
        <w:jc w:val="both"/>
        <w:rPr>
          <w:bCs/>
          <w:sz w:val="36"/>
          <w:szCs w:val="36"/>
        </w:rPr>
      </w:pPr>
      <w:r>
        <w:rPr>
          <w:bCs/>
          <w:sz w:val="36"/>
          <w:szCs w:val="36"/>
        </w:rPr>
        <w:t xml:space="preserve"> </w:t>
      </w:r>
    </w:p>
    <w:p w14:paraId="5DCF4CA7" w14:textId="32C49642" w:rsidR="00006E5B" w:rsidRPr="00006E5B" w:rsidRDefault="00006E5B" w:rsidP="00006E5B">
      <w:pPr>
        <w:jc w:val="both"/>
        <w:rPr>
          <w:bCs/>
          <w:sz w:val="36"/>
          <w:szCs w:val="36"/>
        </w:rPr>
      </w:pPr>
    </w:p>
    <w:p w14:paraId="2FC9E1AE" w14:textId="5DA46765" w:rsidR="000D5ACB" w:rsidRDefault="000D5ACB" w:rsidP="008E4D6B">
      <w:pPr>
        <w:pStyle w:val="ListParagraph"/>
        <w:ind w:left="0"/>
        <w:jc w:val="both"/>
        <w:rPr>
          <w:bCs/>
          <w:noProof/>
          <w:sz w:val="36"/>
          <w:szCs w:val="36"/>
        </w:rPr>
      </w:pPr>
    </w:p>
    <w:p w14:paraId="4A70D80F" w14:textId="759DC53B" w:rsidR="003A79FC" w:rsidRDefault="003A79FC" w:rsidP="008E4D6B">
      <w:pPr>
        <w:pStyle w:val="ListParagraph"/>
        <w:ind w:left="0"/>
        <w:jc w:val="both"/>
        <w:rPr>
          <w:bCs/>
          <w:noProof/>
          <w:sz w:val="36"/>
          <w:szCs w:val="36"/>
        </w:rPr>
      </w:pPr>
    </w:p>
    <w:p w14:paraId="74BC80A0" w14:textId="37DACB89" w:rsidR="00006E5B" w:rsidRDefault="00006E5B" w:rsidP="008E4D6B">
      <w:pPr>
        <w:pStyle w:val="ListParagraph"/>
        <w:ind w:left="0"/>
        <w:jc w:val="both"/>
        <w:rPr>
          <w:bCs/>
          <w:sz w:val="36"/>
          <w:szCs w:val="36"/>
        </w:rPr>
      </w:pPr>
    </w:p>
    <w:p w14:paraId="52FC8733" w14:textId="2A9EC3EF" w:rsidR="003A79FC" w:rsidRDefault="003A79FC" w:rsidP="008E4D6B">
      <w:pPr>
        <w:pStyle w:val="ListParagraph"/>
        <w:ind w:left="0"/>
        <w:jc w:val="both"/>
        <w:rPr>
          <w:bCs/>
          <w:noProof/>
          <w:sz w:val="36"/>
          <w:szCs w:val="36"/>
        </w:rPr>
      </w:pPr>
    </w:p>
    <w:p w14:paraId="166BACD9" w14:textId="63580A84" w:rsidR="00DF356A" w:rsidRDefault="00DF356A" w:rsidP="008E4D6B">
      <w:pPr>
        <w:pStyle w:val="ListParagraph"/>
        <w:ind w:left="0"/>
        <w:jc w:val="both"/>
        <w:rPr>
          <w:bCs/>
          <w:sz w:val="36"/>
          <w:szCs w:val="36"/>
        </w:rPr>
      </w:pPr>
    </w:p>
    <w:p w14:paraId="4BC62FD2" w14:textId="47FBBE86" w:rsidR="00054DD3" w:rsidRDefault="00054DD3" w:rsidP="008E4D6B">
      <w:pPr>
        <w:pStyle w:val="ListParagraph"/>
        <w:ind w:left="0"/>
        <w:jc w:val="both"/>
        <w:rPr>
          <w:bCs/>
          <w:sz w:val="36"/>
          <w:szCs w:val="36"/>
        </w:rPr>
      </w:pPr>
    </w:p>
    <w:p w14:paraId="6E4F388A" w14:textId="4659EBFB" w:rsidR="00054DD3" w:rsidRDefault="00000000" w:rsidP="008E4D6B">
      <w:pPr>
        <w:pStyle w:val="ListParagraph"/>
        <w:ind w:left="0"/>
        <w:jc w:val="both"/>
        <w:rPr>
          <w:bCs/>
          <w:sz w:val="36"/>
          <w:szCs w:val="36"/>
        </w:rPr>
      </w:pPr>
      <w:r>
        <w:rPr>
          <w:noProof/>
        </w:rPr>
        <w:pict w14:anchorId="5B227AB2">
          <v:shape id="_x0000_s1031" type="#_x0000_t202" style="position:absolute;left:0;text-align:left;margin-left:229.5pt;margin-top:5.8pt;width:252.4pt;height:35.6pt;z-index:251678208;mso-position-horizontal-relative:text;mso-position-vertical-relative:text" stroked="f">
            <v:textbox inset="0,0,0,0">
              <w:txbxContent>
                <w:p w14:paraId="54C9F1C1" w14:textId="1DE25863" w:rsidR="00110BAA" w:rsidRPr="00110BAA" w:rsidRDefault="00110BAA" w:rsidP="00110BAA">
                  <w:pPr>
                    <w:pStyle w:val="Caption"/>
                    <w:rPr>
                      <w:bCs/>
                      <w:noProof/>
                      <w:color w:val="auto"/>
                      <w:sz w:val="28"/>
                      <w:szCs w:val="28"/>
                    </w:rPr>
                  </w:pPr>
                  <w:r w:rsidRPr="00110BAA">
                    <w:rPr>
                      <w:color w:val="auto"/>
                      <w:sz w:val="28"/>
                      <w:szCs w:val="28"/>
                    </w:rPr>
                    <w:t xml:space="preserve">Figure </w:t>
                  </w:r>
                  <w:r w:rsidR="00683B0E">
                    <w:rPr>
                      <w:color w:val="auto"/>
                      <w:sz w:val="28"/>
                      <w:szCs w:val="28"/>
                    </w:rPr>
                    <w:t>5.4</w:t>
                  </w:r>
                  <w:r w:rsidRPr="00110BAA">
                    <w:rPr>
                      <w:color w:val="auto"/>
                      <w:sz w:val="28"/>
                      <w:szCs w:val="28"/>
                    </w:rPr>
                    <w:t xml:space="preserve"> Back PCB Layout Artwork</w:t>
                  </w:r>
                </w:p>
              </w:txbxContent>
            </v:textbox>
          </v:shape>
        </w:pict>
      </w:r>
      <w:r>
        <w:rPr>
          <w:noProof/>
        </w:rPr>
        <w:pict w14:anchorId="04AE3279">
          <v:shape id="_x0000_s1029" type="#_x0000_t202" style="position:absolute;left:0;text-align:left;margin-left:-27.6pt;margin-top:7.4pt;width:240.6pt;height:30.2pt;z-index:251671040;mso-position-horizontal-relative:text;mso-position-vertical-relative:text" stroked="f">
            <v:textbox inset="0,0,0,0">
              <w:txbxContent>
                <w:p w14:paraId="29D2FCE3" w14:textId="641DE4D4" w:rsidR="00FD4DC6" w:rsidRPr="00030AC9" w:rsidRDefault="00FD4DC6" w:rsidP="00FD4DC6">
                  <w:pPr>
                    <w:pStyle w:val="Caption"/>
                    <w:rPr>
                      <w:bCs/>
                      <w:noProof/>
                      <w:color w:val="auto"/>
                      <w:sz w:val="28"/>
                      <w:szCs w:val="28"/>
                    </w:rPr>
                  </w:pPr>
                  <w:r w:rsidRPr="00030AC9">
                    <w:rPr>
                      <w:color w:val="auto"/>
                      <w:sz w:val="28"/>
                      <w:szCs w:val="28"/>
                    </w:rPr>
                    <w:t>Figure</w:t>
                  </w:r>
                  <w:r w:rsidR="00683B0E">
                    <w:rPr>
                      <w:color w:val="auto"/>
                      <w:sz w:val="28"/>
                      <w:szCs w:val="28"/>
                    </w:rPr>
                    <w:t xml:space="preserve"> 5</w:t>
                  </w:r>
                  <w:r w:rsidR="00030AC9" w:rsidRPr="00030AC9">
                    <w:rPr>
                      <w:color w:val="auto"/>
                      <w:sz w:val="28"/>
                      <w:szCs w:val="28"/>
                    </w:rPr>
                    <w:t xml:space="preserve">.3 </w:t>
                  </w:r>
                  <w:r w:rsidRPr="00030AC9">
                    <w:rPr>
                      <w:color w:val="auto"/>
                      <w:sz w:val="28"/>
                      <w:szCs w:val="28"/>
                    </w:rPr>
                    <w:t xml:space="preserve">Back PCB Layout on </w:t>
                  </w:r>
                  <w:proofErr w:type="spellStart"/>
                  <w:r w:rsidRPr="00030AC9">
                    <w:rPr>
                      <w:color w:val="auto"/>
                      <w:sz w:val="28"/>
                      <w:szCs w:val="28"/>
                    </w:rPr>
                    <w:t>K</w:t>
                  </w:r>
                  <w:r w:rsidR="00030AC9">
                    <w:rPr>
                      <w:color w:val="auto"/>
                      <w:sz w:val="28"/>
                      <w:szCs w:val="28"/>
                    </w:rPr>
                    <w:t>i</w:t>
                  </w:r>
                  <w:r w:rsidRPr="00030AC9">
                    <w:rPr>
                      <w:color w:val="auto"/>
                      <w:sz w:val="28"/>
                      <w:szCs w:val="28"/>
                    </w:rPr>
                    <w:t>cad</w:t>
                  </w:r>
                  <w:proofErr w:type="spellEnd"/>
                  <w:r w:rsidRPr="00030AC9">
                    <w:rPr>
                      <w:color w:val="auto"/>
                      <w:sz w:val="28"/>
                      <w:szCs w:val="28"/>
                    </w:rPr>
                    <w:t xml:space="preserve"> Software</w:t>
                  </w:r>
                </w:p>
              </w:txbxContent>
            </v:textbox>
          </v:shape>
        </w:pict>
      </w:r>
    </w:p>
    <w:p w14:paraId="522B973C" w14:textId="40E90462" w:rsidR="00054DD3" w:rsidRDefault="00054DD3" w:rsidP="008E4D6B">
      <w:pPr>
        <w:pStyle w:val="ListParagraph"/>
        <w:ind w:left="0"/>
        <w:jc w:val="both"/>
        <w:rPr>
          <w:bCs/>
          <w:sz w:val="36"/>
          <w:szCs w:val="36"/>
        </w:rPr>
      </w:pPr>
    </w:p>
    <w:p w14:paraId="0EFA4320" w14:textId="6CE4B9B1" w:rsidR="00054DD3" w:rsidRDefault="00054DD3" w:rsidP="008E4D6B">
      <w:pPr>
        <w:pStyle w:val="ListParagraph"/>
        <w:ind w:left="0"/>
        <w:jc w:val="both"/>
        <w:rPr>
          <w:bCs/>
          <w:sz w:val="36"/>
          <w:szCs w:val="36"/>
        </w:rPr>
      </w:pPr>
    </w:p>
    <w:p w14:paraId="0FD34BBC" w14:textId="24E3583B" w:rsidR="00054DD3" w:rsidRDefault="00054DD3" w:rsidP="008E4D6B">
      <w:pPr>
        <w:pStyle w:val="ListParagraph"/>
        <w:ind w:left="0"/>
        <w:jc w:val="both"/>
        <w:rPr>
          <w:bCs/>
          <w:sz w:val="36"/>
          <w:szCs w:val="36"/>
        </w:rPr>
      </w:pPr>
    </w:p>
    <w:p w14:paraId="6DE8FAFE" w14:textId="6FD73438" w:rsidR="00054DD3" w:rsidRDefault="00054DD3" w:rsidP="008E4D6B">
      <w:pPr>
        <w:pStyle w:val="ListParagraph"/>
        <w:ind w:left="0"/>
        <w:jc w:val="both"/>
        <w:rPr>
          <w:bCs/>
          <w:sz w:val="36"/>
          <w:szCs w:val="36"/>
        </w:rPr>
      </w:pPr>
    </w:p>
    <w:p w14:paraId="5F45E536" w14:textId="54DB7532" w:rsidR="00054DD3" w:rsidRDefault="00054DD3" w:rsidP="008E4D6B">
      <w:pPr>
        <w:pStyle w:val="ListParagraph"/>
        <w:ind w:left="0"/>
        <w:jc w:val="both"/>
        <w:rPr>
          <w:bCs/>
          <w:sz w:val="36"/>
          <w:szCs w:val="36"/>
        </w:rPr>
      </w:pPr>
    </w:p>
    <w:p w14:paraId="506354D2" w14:textId="77777777" w:rsidR="00054DD3" w:rsidRDefault="00054DD3" w:rsidP="008E4D6B">
      <w:pPr>
        <w:pStyle w:val="ListParagraph"/>
        <w:ind w:left="0"/>
        <w:jc w:val="both"/>
        <w:rPr>
          <w:bCs/>
          <w:sz w:val="36"/>
          <w:szCs w:val="36"/>
        </w:rPr>
      </w:pPr>
    </w:p>
    <w:p w14:paraId="305DBEDF" w14:textId="64259A0A" w:rsidR="00054DD3" w:rsidRDefault="00054DD3" w:rsidP="008E4D6B">
      <w:pPr>
        <w:pStyle w:val="ListParagraph"/>
        <w:ind w:left="0"/>
        <w:jc w:val="both"/>
        <w:rPr>
          <w:bCs/>
          <w:sz w:val="36"/>
          <w:szCs w:val="36"/>
        </w:rPr>
      </w:pPr>
    </w:p>
    <w:p w14:paraId="4A7B78CA" w14:textId="46518242" w:rsidR="00054DD3" w:rsidRDefault="00054DD3" w:rsidP="008E4D6B">
      <w:pPr>
        <w:pStyle w:val="ListParagraph"/>
        <w:ind w:left="0"/>
        <w:jc w:val="both"/>
        <w:rPr>
          <w:bCs/>
          <w:sz w:val="36"/>
          <w:szCs w:val="36"/>
        </w:rPr>
      </w:pPr>
    </w:p>
    <w:p w14:paraId="0A89BB64" w14:textId="77777777" w:rsidR="00054DD3" w:rsidRDefault="00054DD3" w:rsidP="008E4D6B">
      <w:pPr>
        <w:pStyle w:val="ListParagraph"/>
        <w:ind w:left="0"/>
        <w:jc w:val="both"/>
        <w:rPr>
          <w:bCs/>
          <w:sz w:val="36"/>
          <w:szCs w:val="36"/>
        </w:rPr>
      </w:pPr>
    </w:p>
    <w:p w14:paraId="0C3E814D" w14:textId="63515531" w:rsidR="00054DD3" w:rsidRDefault="00054DD3" w:rsidP="008E4D6B">
      <w:pPr>
        <w:pStyle w:val="ListParagraph"/>
        <w:ind w:left="0"/>
        <w:jc w:val="both"/>
        <w:rPr>
          <w:bCs/>
          <w:sz w:val="36"/>
          <w:szCs w:val="36"/>
        </w:rPr>
      </w:pPr>
    </w:p>
    <w:p w14:paraId="0F6CA6E1" w14:textId="77777777" w:rsidR="00054DD3" w:rsidRDefault="00054DD3" w:rsidP="008E4D6B">
      <w:pPr>
        <w:pStyle w:val="ListParagraph"/>
        <w:ind w:left="0"/>
        <w:jc w:val="both"/>
        <w:rPr>
          <w:bCs/>
          <w:sz w:val="36"/>
          <w:szCs w:val="36"/>
        </w:rPr>
      </w:pPr>
    </w:p>
    <w:p w14:paraId="0F031E60" w14:textId="368B4F6C" w:rsidR="00054DD3" w:rsidRDefault="00054DD3" w:rsidP="008E4D6B">
      <w:pPr>
        <w:pStyle w:val="ListParagraph"/>
        <w:ind w:left="0"/>
        <w:jc w:val="both"/>
        <w:rPr>
          <w:bCs/>
          <w:sz w:val="36"/>
          <w:szCs w:val="36"/>
        </w:rPr>
      </w:pPr>
    </w:p>
    <w:p w14:paraId="37B31146" w14:textId="18196F68" w:rsidR="00030AC9" w:rsidRDefault="00030AC9" w:rsidP="008E4D6B">
      <w:pPr>
        <w:pStyle w:val="ListParagraph"/>
        <w:ind w:left="0"/>
        <w:jc w:val="both"/>
        <w:rPr>
          <w:bCs/>
          <w:noProof/>
          <w:sz w:val="36"/>
          <w:szCs w:val="36"/>
        </w:rPr>
      </w:pPr>
    </w:p>
    <w:p w14:paraId="354D81A4" w14:textId="77777777" w:rsidR="00683B0E" w:rsidRDefault="00683B0E" w:rsidP="008E4D6B">
      <w:pPr>
        <w:pStyle w:val="ListParagraph"/>
        <w:ind w:left="0"/>
        <w:jc w:val="both"/>
        <w:rPr>
          <w:bCs/>
          <w:noProof/>
          <w:sz w:val="36"/>
          <w:szCs w:val="36"/>
        </w:rPr>
      </w:pPr>
    </w:p>
    <w:p w14:paraId="72E78DB1" w14:textId="22D3ACF8" w:rsidR="00054DD3" w:rsidRDefault="00110BAA" w:rsidP="008E4D6B">
      <w:pPr>
        <w:pStyle w:val="ListParagraph"/>
        <w:ind w:left="0"/>
        <w:jc w:val="both"/>
        <w:rPr>
          <w:bCs/>
          <w:sz w:val="36"/>
          <w:szCs w:val="36"/>
        </w:rPr>
      </w:pPr>
      <w:r>
        <w:rPr>
          <w:bCs/>
          <w:noProof/>
          <w:sz w:val="36"/>
          <w:szCs w:val="36"/>
        </w:rPr>
        <w:drawing>
          <wp:anchor distT="0" distB="0" distL="114300" distR="114300" simplePos="0" relativeHeight="251699200" behindDoc="1" locked="0" layoutInCell="1" allowOverlap="1" wp14:anchorId="5908F723" wp14:editId="6008DD92">
            <wp:simplePos x="0" y="0"/>
            <wp:positionH relativeFrom="column">
              <wp:posOffset>-144780</wp:posOffset>
            </wp:positionH>
            <wp:positionV relativeFrom="paragraph">
              <wp:posOffset>-471805</wp:posOffset>
            </wp:positionV>
            <wp:extent cx="6141383" cy="4305300"/>
            <wp:effectExtent l="0" t="0" r="0" b="0"/>
            <wp:wrapNone/>
            <wp:docPr id="17586431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43166" name="Picture 1758643166"/>
                    <pic:cNvPicPr/>
                  </pic:nvPicPr>
                  <pic:blipFill rotWithShape="1">
                    <a:blip r:embed="rId17">
                      <a:extLst>
                        <a:ext uri="{28A0092B-C50C-407E-A947-70E740481C1C}">
                          <a14:useLocalDpi xmlns:a14="http://schemas.microsoft.com/office/drawing/2010/main" val="0"/>
                        </a:ext>
                      </a:extLst>
                    </a:blip>
                    <a:srcRect l="29847" t="10059" r="6940" b="6522"/>
                    <a:stretch>
                      <a:fillRect/>
                    </a:stretch>
                  </pic:blipFill>
                  <pic:spPr bwMode="auto">
                    <a:xfrm>
                      <a:off x="0" y="0"/>
                      <a:ext cx="6141383" cy="4305300"/>
                    </a:xfrm>
                    <a:prstGeom prst="rect">
                      <a:avLst/>
                    </a:prstGeom>
                    <a:ln>
                      <a:noFill/>
                    </a:ln>
                    <a:extLst>
                      <a:ext uri="{53640926-AAD7-44D8-BBD7-CCE9431645EC}">
                        <a14:shadowObscured xmlns:a14="http://schemas.microsoft.com/office/drawing/2010/main"/>
                      </a:ext>
                    </a:extLst>
                  </pic:spPr>
                </pic:pic>
              </a:graphicData>
            </a:graphic>
          </wp:anchor>
        </w:drawing>
      </w:r>
    </w:p>
    <w:p w14:paraId="312D2D4E" w14:textId="77777777" w:rsidR="00054DD3" w:rsidRDefault="00054DD3" w:rsidP="008E4D6B">
      <w:pPr>
        <w:pStyle w:val="ListParagraph"/>
        <w:ind w:left="0"/>
        <w:jc w:val="both"/>
        <w:rPr>
          <w:bCs/>
          <w:sz w:val="36"/>
          <w:szCs w:val="36"/>
        </w:rPr>
      </w:pPr>
    </w:p>
    <w:p w14:paraId="201FB30D" w14:textId="77777777" w:rsidR="00054DD3" w:rsidRDefault="00054DD3" w:rsidP="008E4D6B">
      <w:pPr>
        <w:pStyle w:val="ListParagraph"/>
        <w:ind w:left="0"/>
        <w:jc w:val="both"/>
        <w:rPr>
          <w:bCs/>
          <w:sz w:val="36"/>
          <w:szCs w:val="36"/>
        </w:rPr>
      </w:pPr>
    </w:p>
    <w:p w14:paraId="48F5B09F" w14:textId="77777777" w:rsidR="00054DD3" w:rsidRDefault="00054DD3" w:rsidP="008E4D6B">
      <w:pPr>
        <w:pStyle w:val="ListParagraph"/>
        <w:ind w:left="0"/>
        <w:jc w:val="both"/>
        <w:rPr>
          <w:bCs/>
          <w:sz w:val="36"/>
          <w:szCs w:val="36"/>
        </w:rPr>
      </w:pPr>
    </w:p>
    <w:p w14:paraId="65F8E33C" w14:textId="77777777" w:rsidR="00054DD3" w:rsidRDefault="00054DD3" w:rsidP="008E4D6B">
      <w:pPr>
        <w:pStyle w:val="ListParagraph"/>
        <w:ind w:left="0"/>
        <w:jc w:val="both"/>
        <w:rPr>
          <w:bCs/>
          <w:sz w:val="36"/>
          <w:szCs w:val="36"/>
        </w:rPr>
      </w:pPr>
    </w:p>
    <w:p w14:paraId="60133173" w14:textId="77777777" w:rsidR="00054DD3" w:rsidRDefault="00054DD3" w:rsidP="008E4D6B">
      <w:pPr>
        <w:pStyle w:val="ListParagraph"/>
        <w:ind w:left="0"/>
        <w:jc w:val="both"/>
        <w:rPr>
          <w:bCs/>
          <w:sz w:val="36"/>
          <w:szCs w:val="36"/>
        </w:rPr>
      </w:pPr>
    </w:p>
    <w:p w14:paraId="189EF458" w14:textId="77777777" w:rsidR="00054DD3" w:rsidRDefault="00054DD3" w:rsidP="008E4D6B">
      <w:pPr>
        <w:pStyle w:val="ListParagraph"/>
        <w:ind w:left="0"/>
        <w:jc w:val="both"/>
        <w:rPr>
          <w:bCs/>
          <w:sz w:val="36"/>
          <w:szCs w:val="36"/>
        </w:rPr>
      </w:pPr>
    </w:p>
    <w:p w14:paraId="08EC1247" w14:textId="77777777" w:rsidR="00054DD3" w:rsidRDefault="00054DD3" w:rsidP="008E4D6B">
      <w:pPr>
        <w:pStyle w:val="ListParagraph"/>
        <w:ind w:left="0"/>
        <w:jc w:val="both"/>
        <w:rPr>
          <w:bCs/>
          <w:sz w:val="36"/>
          <w:szCs w:val="36"/>
        </w:rPr>
      </w:pPr>
    </w:p>
    <w:p w14:paraId="1F9C02B6" w14:textId="77777777" w:rsidR="00054DD3" w:rsidRDefault="00054DD3" w:rsidP="008E4D6B">
      <w:pPr>
        <w:pStyle w:val="ListParagraph"/>
        <w:ind w:left="0"/>
        <w:jc w:val="both"/>
        <w:rPr>
          <w:bCs/>
          <w:sz w:val="36"/>
          <w:szCs w:val="36"/>
        </w:rPr>
      </w:pPr>
    </w:p>
    <w:p w14:paraId="64E15C87" w14:textId="77777777" w:rsidR="00054DD3" w:rsidRDefault="00054DD3" w:rsidP="008E4D6B">
      <w:pPr>
        <w:pStyle w:val="ListParagraph"/>
        <w:ind w:left="0"/>
        <w:jc w:val="both"/>
        <w:rPr>
          <w:bCs/>
          <w:sz w:val="36"/>
          <w:szCs w:val="36"/>
        </w:rPr>
      </w:pPr>
    </w:p>
    <w:p w14:paraId="1A27A2D8" w14:textId="77777777" w:rsidR="00054DD3" w:rsidRDefault="00054DD3" w:rsidP="008E4D6B">
      <w:pPr>
        <w:pStyle w:val="ListParagraph"/>
        <w:ind w:left="0"/>
        <w:jc w:val="both"/>
        <w:rPr>
          <w:bCs/>
          <w:sz w:val="36"/>
          <w:szCs w:val="36"/>
        </w:rPr>
      </w:pPr>
    </w:p>
    <w:p w14:paraId="5638A44A" w14:textId="77777777" w:rsidR="00054DD3" w:rsidRDefault="00054DD3" w:rsidP="008E4D6B">
      <w:pPr>
        <w:pStyle w:val="ListParagraph"/>
        <w:ind w:left="0"/>
        <w:jc w:val="both"/>
        <w:rPr>
          <w:bCs/>
          <w:sz w:val="36"/>
          <w:szCs w:val="36"/>
        </w:rPr>
      </w:pPr>
    </w:p>
    <w:p w14:paraId="62A260E0" w14:textId="77777777" w:rsidR="00054DD3" w:rsidRDefault="00054DD3" w:rsidP="008E4D6B">
      <w:pPr>
        <w:pStyle w:val="ListParagraph"/>
        <w:ind w:left="0"/>
        <w:jc w:val="both"/>
        <w:rPr>
          <w:bCs/>
          <w:sz w:val="36"/>
          <w:szCs w:val="36"/>
        </w:rPr>
      </w:pPr>
    </w:p>
    <w:p w14:paraId="51930A41" w14:textId="77777777" w:rsidR="00054DD3" w:rsidRDefault="00054DD3" w:rsidP="008E4D6B">
      <w:pPr>
        <w:pStyle w:val="ListParagraph"/>
        <w:ind w:left="0"/>
        <w:jc w:val="both"/>
        <w:rPr>
          <w:bCs/>
          <w:sz w:val="36"/>
          <w:szCs w:val="36"/>
        </w:rPr>
      </w:pPr>
    </w:p>
    <w:p w14:paraId="5F805291" w14:textId="1DDC4B69" w:rsidR="00054DD3" w:rsidRDefault="00000000" w:rsidP="008E4D6B">
      <w:pPr>
        <w:pStyle w:val="ListParagraph"/>
        <w:ind w:left="0"/>
        <w:jc w:val="both"/>
        <w:rPr>
          <w:bCs/>
          <w:sz w:val="36"/>
          <w:szCs w:val="36"/>
        </w:rPr>
      </w:pPr>
      <w:r>
        <w:rPr>
          <w:noProof/>
        </w:rPr>
        <w:pict w14:anchorId="6C151D71">
          <v:shape id="_x0000_s1030" type="#_x0000_t202" style="position:absolute;left:0;text-align:left;margin-left:-11.4pt;margin-top:20.4pt;width:471.55pt;height:17.1pt;z-index:251674112;mso-position-horizontal-relative:text;mso-position-vertical-relative:text" stroked="f">
            <v:textbox style="mso-next-textbox:#_x0000_s1030" inset="0,0,0,0">
              <w:txbxContent>
                <w:p w14:paraId="01177303" w14:textId="185A8486" w:rsidR="00030AC9" w:rsidRPr="00683B0E" w:rsidRDefault="00030AC9" w:rsidP="00030AC9">
                  <w:pPr>
                    <w:pStyle w:val="Caption"/>
                    <w:rPr>
                      <w:bCs/>
                      <w:noProof/>
                      <w:color w:val="auto"/>
                      <w:sz w:val="28"/>
                      <w:szCs w:val="28"/>
                    </w:rPr>
                  </w:pPr>
                  <w:r w:rsidRPr="00683B0E">
                    <w:rPr>
                      <w:color w:val="auto"/>
                      <w:sz w:val="28"/>
                      <w:szCs w:val="28"/>
                    </w:rPr>
                    <w:t>Figure</w:t>
                  </w:r>
                  <w:r w:rsidR="006F3B31">
                    <w:rPr>
                      <w:color w:val="auto"/>
                      <w:sz w:val="28"/>
                      <w:szCs w:val="28"/>
                    </w:rPr>
                    <w:t xml:space="preserve"> 5.5</w:t>
                  </w:r>
                  <w:r w:rsidRPr="00683B0E">
                    <w:rPr>
                      <w:color w:val="auto"/>
                      <w:sz w:val="28"/>
                      <w:szCs w:val="28"/>
                    </w:rPr>
                    <w:t xml:space="preserve"> Circuit in </w:t>
                  </w:r>
                  <w:proofErr w:type="spellStart"/>
                  <w:r w:rsidRPr="00683B0E">
                    <w:rPr>
                      <w:color w:val="auto"/>
                      <w:sz w:val="28"/>
                      <w:szCs w:val="28"/>
                    </w:rPr>
                    <w:t>KiCad</w:t>
                  </w:r>
                  <w:proofErr w:type="spellEnd"/>
                  <w:r w:rsidRPr="00683B0E">
                    <w:rPr>
                      <w:color w:val="auto"/>
                      <w:sz w:val="28"/>
                      <w:szCs w:val="28"/>
                    </w:rPr>
                    <w:t xml:space="preserve"> Schematic Editor</w:t>
                  </w:r>
                  <w:r w:rsidRPr="00683B0E">
                    <w:rPr>
                      <w:noProof/>
                      <w:color w:val="auto"/>
                      <w:sz w:val="28"/>
                      <w:szCs w:val="28"/>
                    </w:rPr>
                    <w:t xml:space="preserve"> of Back PCB</w:t>
                  </w:r>
                </w:p>
              </w:txbxContent>
            </v:textbox>
          </v:shape>
        </w:pict>
      </w:r>
    </w:p>
    <w:p w14:paraId="01E3DDBF" w14:textId="53F29F76" w:rsidR="00054DD3" w:rsidRDefault="00054DD3" w:rsidP="008E4D6B">
      <w:pPr>
        <w:pStyle w:val="ListParagraph"/>
        <w:ind w:left="0"/>
        <w:jc w:val="both"/>
        <w:rPr>
          <w:bCs/>
          <w:sz w:val="36"/>
          <w:szCs w:val="36"/>
        </w:rPr>
      </w:pPr>
    </w:p>
    <w:p w14:paraId="714F2C6F" w14:textId="30CEC68A" w:rsidR="00030AC9" w:rsidRDefault="006F3B31" w:rsidP="008E4D6B">
      <w:pPr>
        <w:pStyle w:val="ListParagraph"/>
        <w:ind w:left="0"/>
        <w:jc w:val="both"/>
        <w:rPr>
          <w:bCs/>
          <w:sz w:val="36"/>
          <w:szCs w:val="36"/>
        </w:rPr>
      </w:pPr>
      <w:r>
        <w:rPr>
          <w:noProof/>
          <w:sz w:val="28"/>
          <w:szCs w:val="28"/>
        </w:rPr>
        <w:drawing>
          <wp:anchor distT="0" distB="0" distL="114300" distR="114300" simplePos="0" relativeHeight="251742208" behindDoc="1" locked="0" layoutInCell="1" allowOverlap="1" wp14:anchorId="450725FA" wp14:editId="3D886674">
            <wp:simplePos x="0" y="0"/>
            <wp:positionH relativeFrom="column">
              <wp:posOffset>-144780</wp:posOffset>
            </wp:positionH>
            <wp:positionV relativeFrom="paragraph">
              <wp:posOffset>254635</wp:posOffset>
            </wp:positionV>
            <wp:extent cx="6141720" cy="4082366"/>
            <wp:effectExtent l="0" t="0" r="0" b="0"/>
            <wp:wrapNone/>
            <wp:docPr id="3767821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82184" name="Picture 376782184"/>
                    <pic:cNvPicPr/>
                  </pic:nvPicPr>
                  <pic:blipFill rotWithShape="1">
                    <a:blip r:embed="rId18">
                      <a:extLst>
                        <a:ext uri="{28A0092B-C50C-407E-A947-70E740481C1C}">
                          <a14:useLocalDpi xmlns:a14="http://schemas.microsoft.com/office/drawing/2010/main" val="0"/>
                        </a:ext>
                      </a:extLst>
                    </a:blip>
                    <a:srcRect l="26399" t="15246" r="11348" b="6911"/>
                    <a:stretch>
                      <a:fillRect/>
                    </a:stretch>
                  </pic:blipFill>
                  <pic:spPr bwMode="auto">
                    <a:xfrm>
                      <a:off x="0" y="0"/>
                      <a:ext cx="6141720" cy="40823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0171BA" w14:textId="5DEB3BC2" w:rsidR="00030AC9" w:rsidRDefault="00030AC9" w:rsidP="008E4D6B">
      <w:pPr>
        <w:pStyle w:val="ListParagraph"/>
        <w:ind w:left="0"/>
        <w:jc w:val="both"/>
        <w:rPr>
          <w:bCs/>
          <w:sz w:val="36"/>
          <w:szCs w:val="36"/>
        </w:rPr>
      </w:pPr>
    </w:p>
    <w:p w14:paraId="3E8D9A9F" w14:textId="4FA385BC" w:rsidR="006F3B31" w:rsidRDefault="006F3B31" w:rsidP="008E4D6B">
      <w:pPr>
        <w:pStyle w:val="ListParagraph"/>
        <w:ind w:left="0"/>
        <w:jc w:val="both"/>
        <w:rPr>
          <w:noProof/>
          <w:sz w:val="28"/>
          <w:szCs w:val="28"/>
        </w:rPr>
      </w:pPr>
    </w:p>
    <w:p w14:paraId="5AE5B717" w14:textId="5287A11C" w:rsidR="00030AC9" w:rsidRDefault="00030AC9" w:rsidP="008E4D6B">
      <w:pPr>
        <w:pStyle w:val="ListParagraph"/>
        <w:ind w:left="0"/>
        <w:jc w:val="both"/>
        <w:rPr>
          <w:bCs/>
          <w:sz w:val="36"/>
          <w:szCs w:val="36"/>
        </w:rPr>
      </w:pPr>
    </w:p>
    <w:p w14:paraId="5ADF506A" w14:textId="51D10981" w:rsidR="00030AC9" w:rsidRDefault="00030AC9" w:rsidP="008E4D6B">
      <w:pPr>
        <w:pStyle w:val="ListParagraph"/>
        <w:ind w:left="0"/>
        <w:jc w:val="both"/>
        <w:rPr>
          <w:bCs/>
          <w:sz w:val="36"/>
          <w:szCs w:val="36"/>
        </w:rPr>
      </w:pPr>
    </w:p>
    <w:p w14:paraId="231F9E3E" w14:textId="77777777" w:rsidR="00030AC9" w:rsidRDefault="00030AC9" w:rsidP="008E4D6B">
      <w:pPr>
        <w:pStyle w:val="ListParagraph"/>
        <w:ind w:left="0"/>
        <w:jc w:val="both"/>
        <w:rPr>
          <w:bCs/>
          <w:sz w:val="36"/>
          <w:szCs w:val="36"/>
        </w:rPr>
      </w:pPr>
    </w:p>
    <w:p w14:paraId="06C93C8D" w14:textId="77777777" w:rsidR="00030AC9" w:rsidRDefault="00030AC9" w:rsidP="008E4D6B">
      <w:pPr>
        <w:pStyle w:val="ListParagraph"/>
        <w:ind w:left="0"/>
        <w:jc w:val="both"/>
        <w:rPr>
          <w:bCs/>
          <w:sz w:val="36"/>
          <w:szCs w:val="36"/>
        </w:rPr>
      </w:pPr>
    </w:p>
    <w:p w14:paraId="2438D015" w14:textId="77777777" w:rsidR="00030AC9" w:rsidRDefault="00030AC9" w:rsidP="008E4D6B">
      <w:pPr>
        <w:pStyle w:val="ListParagraph"/>
        <w:ind w:left="0"/>
        <w:jc w:val="both"/>
        <w:rPr>
          <w:bCs/>
          <w:sz w:val="36"/>
          <w:szCs w:val="36"/>
        </w:rPr>
      </w:pPr>
    </w:p>
    <w:p w14:paraId="5EC364FE" w14:textId="2A1735B6" w:rsidR="00030AC9" w:rsidRDefault="00030AC9" w:rsidP="008E4D6B">
      <w:pPr>
        <w:pStyle w:val="ListParagraph"/>
        <w:ind w:left="0"/>
        <w:jc w:val="both"/>
        <w:rPr>
          <w:bCs/>
          <w:sz w:val="36"/>
          <w:szCs w:val="36"/>
        </w:rPr>
      </w:pPr>
    </w:p>
    <w:p w14:paraId="5263CF5C" w14:textId="77777777" w:rsidR="00030AC9" w:rsidRDefault="00030AC9" w:rsidP="008E4D6B">
      <w:pPr>
        <w:pStyle w:val="ListParagraph"/>
        <w:ind w:left="0"/>
        <w:jc w:val="both"/>
        <w:rPr>
          <w:bCs/>
          <w:sz w:val="36"/>
          <w:szCs w:val="36"/>
        </w:rPr>
      </w:pPr>
    </w:p>
    <w:p w14:paraId="3771ADAC" w14:textId="77777777" w:rsidR="00030AC9" w:rsidRDefault="00030AC9" w:rsidP="008E4D6B">
      <w:pPr>
        <w:pStyle w:val="ListParagraph"/>
        <w:ind w:left="0"/>
        <w:jc w:val="both"/>
        <w:rPr>
          <w:bCs/>
          <w:sz w:val="36"/>
          <w:szCs w:val="36"/>
        </w:rPr>
      </w:pPr>
    </w:p>
    <w:p w14:paraId="37ED2417" w14:textId="77777777" w:rsidR="00030AC9" w:rsidRDefault="00030AC9" w:rsidP="008E4D6B">
      <w:pPr>
        <w:pStyle w:val="ListParagraph"/>
        <w:ind w:left="0"/>
        <w:jc w:val="both"/>
        <w:rPr>
          <w:bCs/>
          <w:sz w:val="36"/>
          <w:szCs w:val="36"/>
        </w:rPr>
      </w:pPr>
    </w:p>
    <w:p w14:paraId="31ABCB41" w14:textId="44ABB3F4" w:rsidR="00030AC9" w:rsidRDefault="00030AC9" w:rsidP="008E4D6B">
      <w:pPr>
        <w:pStyle w:val="ListParagraph"/>
        <w:ind w:left="0"/>
        <w:jc w:val="both"/>
        <w:rPr>
          <w:bCs/>
          <w:sz w:val="36"/>
          <w:szCs w:val="36"/>
        </w:rPr>
      </w:pPr>
    </w:p>
    <w:p w14:paraId="151FC198" w14:textId="12811FCC" w:rsidR="00030AC9" w:rsidRDefault="00030AC9" w:rsidP="008E4D6B">
      <w:pPr>
        <w:pStyle w:val="ListParagraph"/>
        <w:ind w:left="0"/>
        <w:jc w:val="both"/>
        <w:rPr>
          <w:bCs/>
          <w:sz w:val="36"/>
          <w:szCs w:val="36"/>
        </w:rPr>
      </w:pPr>
    </w:p>
    <w:p w14:paraId="421C5321" w14:textId="6072BEB3" w:rsidR="00030AC9" w:rsidRDefault="00030AC9" w:rsidP="008E4D6B">
      <w:pPr>
        <w:pStyle w:val="ListParagraph"/>
        <w:ind w:left="0"/>
        <w:jc w:val="both"/>
        <w:rPr>
          <w:bCs/>
          <w:sz w:val="36"/>
          <w:szCs w:val="36"/>
        </w:rPr>
      </w:pPr>
    </w:p>
    <w:p w14:paraId="52580B8D" w14:textId="77777777" w:rsidR="00030AC9" w:rsidRDefault="00030AC9" w:rsidP="008E4D6B">
      <w:pPr>
        <w:pStyle w:val="ListParagraph"/>
        <w:ind w:left="0"/>
        <w:jc w:val="both"/>
        <w:rPr>
          <w:bCs/>
          <w:sz w:val="36"/>
          <w:szCs w:val="36"/>
        </w:rPr>
      </w:pPr>
    </w:p>
    <w:p w14:paraId="5DFA48B5" w14:textId="667AE4AA" w:rsidR="00030AC9" w:rsidRDefault="00030AC9" w:rsidP="008E4D6B">
      <w:pPr>
        <w:pStyle w:val="ListParagraph"/>
        <w:ind w:left="0"/>
        <w:jc w:val="both"/>
        <w:rPr>
          <w:bCs/>
          <w:sz w:val="36"/>
          <w:szCs w:val="36"/>
        </w:rPr>
      </w:pPr>
    </w:p>
    <w:p w14:paraId="4CE138CA" w14:textId="7CF3C2C5" w:rsidR="00BA5F08" w:rsidRDefault="00000000" w:rsidP="008E4D6B">
      <w:pPr>
        <w:pStyle w:val="ListParagraph"/>
        <w:ind w:left="0"/>
        <w:jc w:val="both"/>
        <w:rPr>
          <w:bCs/>
          <w:sz w:val="36"/>
          <w:szCs w:val="36"/>
        </w:rPr>
      </w:pPr>
      <w:r>
        <w:rPr>
          <w:noProof/>
        </w:rPr>
        <w:pict w14:anchorId="53615538">
          <v:shape id="_x0000_s1034" type="#_x0000_t202" style="position:absolute;left:0;text-align:left;margin-left:-11.4pt;margin-top:10.05pt;width:483.6pt;height:20.1pt;z-index:251779584;mso-position-horizontal-relative:text;mso-position-vertical-relative:text" stroked="f">
            <v:textbox style="mso-next-textbox:#_x0000_s1034" inset="0,0,0,0">
              <w:txbxContent>
                <w:p w14:paraId="580F2699" w14:textId="017A0AA3" w:rsidR="006F3B31" w:rsidRPr="006F3B31" w:rsidRDefault="006F3B31" w:rsidP="006F3B31">
                  <w:pPr>
                    <w:pStyle w:val="Caption"/>
                    <w:rPr>
                      <w:noProof/>
                      <w:color w:val="auto"/>
                      <w:sz w:val="28"/>
                      <w:szCs w:val="28"/>
                    </w:rPr>
                  </w:pPr>
                  <w:r w:rsidRPr="006F3B31">
                    <w:rPr>
                      <w:color w:val="auto"/>
                      <w:sz w:val="28"/>
                      <w:szCs w:val="28"/>
                    </w:rPr>
                    <w:t xml:space="preserve">Figure </w:t>
                  </w:r>
                  <w:r>
                    <w:rPr>
                      <w:color w:val="auto"/>
                      <w:sz w:val="28"/>
                      <w:szCs w:val="28"/>
                    </w:rPr>
                    <w:t xml:space="preserve">5.6 </w:t>
                  </w:r>
                  <w:r w:rsidRPr="006F3B31">
                    <w:rPr>
                      <w:color w:val="auto"/>
                      <w:sz w:val="28"/>
                      <w:szCs w:val="28"/>
                    </w:rPr>
                    <w:t xml:space="preserve">Circuit in </w:t>
                  </w:r>
                  <w:proofErr w:type="spellStart"/>
                  <w:r w:rsidRPr="006F3B31">
                    <w:rPr>
                      <w:color w:val="auto"/>
                      <w:sz w:val="28"/>
                      <w:szCs w:val="28"/>
                    </w:rPr>
                    <w:t>KiCad</w:t>
                  </w:r>
                  <w:proofErr w:type="spellEnd"/>
                  <w:r w:rsidRPr="006F3B31">
                    <w:rPr>
                      <w:color w:val="auto"/>
                      <w:sz w:val="28"/>
                      <w:szCs w:val="28"/>
                    </w:rPr>
                    <w:t xml:space="preserve"> Schematic Editor of Hand PCB</w:t>
                  </w:r>
                </w:p>
              </w:txbxContent>
            </v:textbox>
          </v:shape>
        </w:pict>
      </w:r>
    </w:p>
    <w:p w14:paraId="186840C8" w14:textId="77777777" w:rsidR="00A15ACC" w:rsidRDefault="00A15ACC" w:rsidP="008E4D6B">
      <w:pPr>
        <w:pStyle w:val="ListParagraph"/>
        <w:ind w:left="0"/>
        <w:jc w:val="both"/>
        <w:rPr>
          <w:bCs/>
          <w:sz w:val="36"/>
          <w:szCs w:val="36"/>
        </w:rPr>
      </w:pPr>
    </w:p>
    <w:p w14:paraId="45DD0901" w14:textId="521F310C" w:rsidR="008E4D6B" w:rsidRPr="005D186D" w:rsidRDefault="00BA5F08" w:rsidP="005D186D">
      <w:pPr>
        <w:pStyle w:val="ListParagraph"/>
        <w:numPr>
          <w:ilvl w:val="0"/>
          <w:numId w:val="18"/>
        </w:numPr>
        <w:ind w:left="0" w:firstLine="0"/>
        <w:rPr>
          <w:b/>
          <w:bCs/>
          <w:sz w:val="36"/>
          <w:szCs w:val="36"/>
        </w:rPr>
      </w:pPr>
      <w:r>
        <w:rPr>
          <w:b/>
          <w:bCs/>
          <w:sz w:val="36"/>
          <w:szCs w:val="36"/>
        </w:rPr>
        <w:lastRenderedPageBreak/>
        <w:t>W</w:t>
      </w:r>
      <w:r w:rsidR="008E4D6B">
        <w:rPr>
          <w:b/>
          <w:bCs/>
          <w:sz w:val="36"/>
          <w:szCs w:val="36"/>
        </w:rPr>
        <w:t>orking of Proje</w:t>
      </w:r>
      <w:r w:rsidR="005D186D">
        <w:rPr>
          <w:b/>
          <w:bCs/>
          <w:sz w:val="36"/>
          <w:szCs w:val="36"/>
        </w:rPr>
        <w:t>ct</w:t>
      </w:r>
    </w:p>
    <w:p w14:paraId="4BAF553D" w14:textId="7D23BFD3" w:rsidR="007C5C68" w:rsidRDefault="007C5C68"/>
    <w:p w14:paraId="1A85D828" w14:textId="77777777" w:rsidR="005D186D" w:rsidRPr="005D186D" w:rsidRDefault="005D186D" w:rsidP="005D186D">
      <w:pPr>
        <w:jc w:val="both"/>
        <w:rPr>
          <w:b/>
          <w:bCs/>
          <w:sz w:val="28"/>
          <w:szCs w:val="28"/>
          <w:lang w:val="en-IN"/>
        </w:rPr>
      </w:pPr>
      <w:r w:rsidRPr="005D186D">
        <w:rPr>
          <w:b/>
          <w:bCs/>
          <w:sz w:val="28"/>
          <w:szCs w:val="28"/>
          <w:lang w:val="en-IN"/>
        </w:rPr>
        <w:t>1. System Setup</w:t>
      </w:r>
    </w:p>
    <w:p w14:paraId="1BC2321A" w14:textId="77777777" w:rsidR="005D186D" w:rsidRPr="005D186D" w:rsidRDefault="005D186D" w:rsidP="005D186D">
      <w:pPr>
        <w:numPr>
          <w:ilvl w:val="0"/>
          <w:numId w:val="52"/>
        </w:numPr>
        <w:jc w:val="both"/>
        <w:rPr>
          <w:sz w:val="28"/>
          <w:szCs w:val="28"/>
          <w:lang w:val="en-IN"/>
        </w:rPr>
      </w:pPr>
      <w:r w:rsidRPr="005D186D">
        <w:rPr>
          <w:sz w:val="28"/>
          <w:szCs w:val="28"/>
          <w:lang w:val="en-IN"/>
        </w:rPr>
        <w:t>Each worker wears a small device called Labour ESP32.</w:t>
      </w:r>
    </w:p>
    <w:p w14:paraId="0408D26F" w14:textId="77777777" w:rsidR="005D186D" w:rsidRPr="005D186D" w:rsidRDefault="005D186D" w:rsidP="005D186D">
      <w:pPr>
        <w:numPr>
          <w:ilvl w:val="0"/>
          <w:numId w:val="52"/>
        </w:numPr>
        <w:jc w:val="both"/>
        <w:rPr>
          <w:sz w:val="28"/>
          <w:szCs w:val="28"/>
          <w:lang w:val="en-IN"/>
        </w:rPr>
      </w:pPr>
      <w:r w:rsidRPr="005D186D">
        <w:rPr>
          <w:sz w:val="28"/>
          <w:szCs w:val="28"/>
          <w:lang w:val="en-IN"/>
        </w:rPr>
        <w:t>It has sensors to measure:</w:t>
      </w:r>
    </w:p>
    <w:p w14:paraId="617DAEA2" w14:textId="77777777" w:rsidR="005D186D" w:rsidRPr="005D186D" w:rsidRDefault="005D186D" w:rsidP="005D186D">
      <w:pPr>
        <w:numPr>
          <w:ilvl w:val="1"/>
          <w:numId w:val="52"/>
        </w:numPr>
        <w:jc w:val="both"/>
        <w:rPr>
          <w:sz w:val="28"/>
          <w:szCs w:val="28"/>
          <w:lang w:val="en-IN"/>
        </w:rPr>
      </w:pPr>
      <w:r w:rsidRPr="005D186D">
        <w:rPr>
          <w:sz w:val="28"/>
          <w:szCs w:val="28"/>
          <w:lang w:val="en-IN"/>
        </w:rPr>
        <w:t>Heart rate and oxygen (MAX30102)</w:t>
      </w:r>
    </w:p>
    <w:p w14:paraId="2DA1738A" w14:textId="77777777" w:rsidR="005D186D" w:rsidRPr="005D186D" w:rsidRDefault="005D186D" w:rsidP="005D186D">
      <w:pPr>
        <w:numPr>
          <w:ilvl w:val="1"/>
          <w:numId w:val="52"/>
        </w:numPr>
        <w:jc w:val="both"/>
        <w:rPr>
          <w:sz w:val="28"/>
          <w:szCs w:val="28"/>
          <w:lang w:val="en-IN"/>
        </w:rPr>
      </w:pPr>
      <w:r w:rsidRPr="005D186D">
        <w:rPr>
          <w:sz w:val="28"/>
          <w:szCs w:val="28"/>
          <w:lang w:val="en-IN"/>
        </w:rPr>
        <w:t>Body temperature (DS18B20)</w:t>
      </w:r>
    </w:p>
    <w:p w14:paraId="25DA442F" w14:textId="77777777" w:rsidR="005D186D" w:rsidRPr="005D186D" w:rsidRDefault="005D186D" w:rsidP="005D186D">
      <w:pPr>
        <w:numPr>
          <w:ilvl w:val="1"/>
          <w:numId w:val="52"/>
        </w:numPr>
        <w:jc w:val="both"/>
        <w:rPr>
          <w:sz w:val="28"/>
          <w:szCs w:val="28"/>
          <w:lang w:val="en-IN"/>
        </w:rPr>
      </w:pPr>
      <w:r w:rsidRPr="005D186D">
        <w:rPr>
          <w:sz w:val="28"/>
          <w:szCs w:val="28"/>
          <w:lang w:val="en-IN"/>
        </w:rPr>
        <w:t>Gas concentration (MQ-9, MQ-135)</w:t>
      </w:r>
    </w:p>
    <w:p w14:paraId="41768AC1" w14:textId="77777777" w:rsidR="005D186D" w:rsidRPr="005D186D" w:rsidRDefault="005D186D" w:rsidP="005D186D">
      <w:pPr>
        <w:numPr>
          <w:ilvl w:val="1"/>
          <w:numId w:val="52"/>
        </w:numPr>
        <w:jc w:val="both"/>
        <w:rPr>
          <w:sz w:val="28"/>
          <w:szCs w:val="28"/>
          <w:lang w:val="en-IN"/>
        </w:rPr>
      </w:pPr>
      <w:r w:rsidRPr="005D186D">
        <w:rPr>
          <w:sz w:val="28"/>
          <w:szCs w:val="28"/>
          <w:lang w:val="en-IN"/>
        </w:rPr>
        <w:t>Motion or fall detection (accelerometer/gyroscope)</w:t>
      </w:r>
    </w:p>
    <w:p w14:paraId="7BB5D31E" w14:textId="77777777" w:rsidR="005D186D" w:rsidRPr="005D186D" w:rsidRDefault="005D186D" w:rsidP="005D186D">
      <w:pPr>
        <w:numPr>
          <w:ilvl w:val="0"/>
          <w:numId w:val="52"/>
        </w:numPr>
        <w:jc w:val="both"/>
        <w:rPr>
          <w:sz w:val="28"/>
          <w:szCs w:val="28"/>
          <w:lang w:val="en-IN"/>
        </w:rPr>
      </w:pPr>
      <w:r w:rsidRPr="005D186D">
        <w:rPr>
          <w:sz w:val="28"/>
          <w:szCs w:val="28"/>
          <w:lang w:val="en-IN"/>
        </w:rPr>
        <w:t>Several Link ESP32 modules are placed throughout the mine tunnel to pass data between workers and the control room.</w:t>
      </w:r>
    </w:p>
    <w:p w14:paraId="09713145" w14:textId="77777777" w:rsidR="005D186D" w:rsidRPr="005D186D" w:rsidRDefault="005D186D" w:rsidP="005D186D">
      <w:pPr>
        <w:numPr>
          <w:ilvl w:val="0"/>
          <w:numId w:val="52"/>
        </w:numPr>
        <w:jc w:val="both"/>
        <w:rPr>
          <w:sz w:val="28"/>
          <w:szCs w:val="28"/>
          <w:lang w:val="en-IN"/>
        </w:rPr>
      </w:pPr>
      <w:r w:rsidRPr="005D186D">
        <w:rPr>
          <w:sz w:val="28"/>
          <w:szCs w:val="28"/>
          <w:lang w:val="en-IN"/>
        </w:rPr>
        <w:t>A Control ESP32 acts as a middle node, and the Control Room ESP32 is connected to a PC for monitoring.</w:t>
      </w:r>
    </w:p>
    <w:p w14:paraId="567BD1D9" w14:textId="73789043" w:rsidR="005D186D" w:rsidRPr="005D186D" w:rsidRDefault="005D186D" w:rsidP="005D186D">
      <w:pPr>
        <w:jc w:val="both"/>
        <w:rPr>
          <w:sz w:val="28"/>
          <w:szCs w:val="28"/>
          <w:lang w:val="en-IN"/>
        </w:rPr>
      </w:pPr>
    </w:p>
    <w:p w14:paraId="672E4AFF" w14:textId="77777777" w:rsidR="005D186D" w:rsidRPr="005D186D" w:rsidRDefault="005D186D" w:rsidP="005D186D">
      <w:pPr>
        <w:jc w:val="both"/>
        <w:rPr>
          <w:b/>
          <w:bCs/>
          <w:sz w:val="28"/>
          <w:szCs w:val="28"/>
          <w:lang w:val="en-IN"/>
        </w:rPr>
      </w:pPr>
      <w:r w:rsidRPr="005D186D">
        <w:rPr>
          <w:b/>
          <w:bCs/>
          <w:sz w:val="28"/>
          <w:szCs w:val="28"/>
          <w:lang w:val="en-IN"/>
        </w:rPr>
        <w:t>2. Normal Operation (Monitoring Mode)</w:t>
      </w:r>
    </w:p>
    <w:p w14:paraId="75FFF851" w14:textId="77777777" w:rsidR="005D186D" w:rsidRPr="005D186D" w:rsidRDefault="005D186D" w:rsidP="005D186D">
      <w:pPr>
        <w:numPr>
          <w:ilvl w:val="0"/>
          <w:numId w:val="53"/>
        </w:numPr>
        <w:jc w:val="both"/>
        <w:rPr>
          <w:sz w:val="28"/>
          <w:szCs w:val="28"/>
          <w:lang w:val="en-IN"/>
        </w:rPr>
      </w:pPr>
      <w:r w:rsidRPr="005D186D">
        <w:rPr>
          <w:sz w:val="28"/>
          <w:szCs w:val="28"/>
          <w:lang w:val="en-IN"/>
        </w:rPr>
        <w:t>Every worker’s Labour ESP32 continuously collects health and environmental data from its sensors.</w:t>
      </w:r>
    </w:p>
    <w:p w14:paraId="77E639E7" w14:textId="77777777" w:rsidR="005D186D" w:rsidRPr="005D186D" w:rsidRDefault="005D186D" w:rsidP="005D186D">
      <w:pPr>
        <w:numPr>
          <w:ilvl w:val="0"/>
          <w:numId w:val="53"/>
        </w:numPr>
        <w:jc w:val="both"/>
        <w:rPr>
          <w:sz w:val="28"/>
          <w:szCs w:val="28"/>
          <w:lang w:val="en-IN"/>
        </w:rPr>
      </w:pPr>
      <w:r w:rsidRPr="005D186D">
        <w:rPr>
          <w:sz w:val="28"/>
          <w:szCs w:val="28"/>
          <w:lang w:val="en-IN"/>
        </w:rPr>
        <w:t>The device sends this data wirelessly using the ESP-NOW protocol to the nearest Link ESP32.</w:t>
      </w:r>
    </w:p>
    <w:p w14:paraId="56484422" w14:textId="7DA793B1" w:rsidR="005D186D" w:rsidRPr="005D186D" w:rsidRDefault="005D186D" w:rsidP="005D186D">
      <w:pPr>
        <w:numPr>
          <w:ilvl w:val="0"/>
          <w:numId w:val="53"/>
        </w:numPr>
        <w:jc w:val="both"/>
        <w:rPr>
          <w:sz w:val="28"/>
          <w:szCs w:val="28"/>
          <w:lang w:val="en-IN"/>
        </w:rPr>
      </w:pPr>
      <w:r w:rsidRPr="005D186D">
        <w:rPr>
          <w:sz w:val="28"/>
          <w:szCs w:val="28"/>
          <w:lang w:val="en-IN"/>
        </w:rPr>
        <w:t>The Link ESP32 forwards the collected data to the Control ESP3</w:t>
      </w:r>
      <w:r w:rsidR="004E0C7A">
        <w:rPr>
          <w:sz w:val="28"/>
          <w:szCs w:val="28"/>
          <w:lang w:val="en-IN"/>
        </w:rPr>
        <w:t>2.</w:t>
      </w:r>
    </w:p>
    <w:p w14:paraId="21F326C6" w14:textId="263AF2AF" w:rsidR="004E0C7A" w:rsidRPr="005D186D" w:rsidRDefault="004E0C7A" w:rsidP="004E0C7A">
      <w:pPr>
        <w:numPr>
          <w:ilvl w:val="0"/>
          <w:numId w:val="53"/>
        </w:numPr>
        <w:jc w:val="both"/>
        <w:rPr>
          <w:sz w:val="28"/>
          <w:szCs w:val="28"/>
          <w:lang w:val="en-IN"/>
        </w:rPr>
      </w:pPr>
      <w:r>
        <w:rPr>
          <w:sz w:val="28"/>
          <w:szCs w:val="28"/>
          <w:lang w:val="en-IN"/>
        </w:rPr>
        <w:t>A</w:t>
      </w:r>
      <w:r w:rsidR="005D186D" w:rsidRPr="005D186D">
        <w:rPr>
          <w:sz w:val="28"/>
          <w:szCs w:val="28"/>
          <w:lang w:val="en-IN"/>
        </w:rPr>
        <w:t xml:space="preserve">ll information </w:t>
      </w:r>
      <w:r>
        <w:rPr>
          <w:sz w:val="28"/>
          <w:szCs w:val="28"/>
          <w:lang w:val="en-IN"/>
        </w:rPr>
        <w:t>from</w:t>
      </w:r>
      <w:r w:rsidR="005D186D" w:rsidRPr="005D186D">
        <w:rPr>
          <w:sz w:val="28"/>
          <w:szCs w:val="28"/>
          <w:lang w:val="en-IN"/>
        </w:rPr>
        <w:t xml:space="preserve"> Control Room ESP</w:t>
      </w:r>
      <w:proofErr w:type="gramStart"/>
      <w:r w:rsidR="005D186D" w:rsidRPr="005D186D">
        <w:rPr>
          <w:sz w:val="28"/>
          <w:szCs w:val="28"/>
          <w:lang w:val="en-IN"/>
        </w:rPr>
        <w:t xml:space="preserve">32, </w:t>
      </w:r>
      <w:r>
        <w:rPr>
          <w:sz w:val="28"/>
          <w:szCs w:val="28"/>
          <w:lang w:val="en-IN"/>
        </w:rPr>
        <w:t xml:space="preserve"> </w:t>
      </w:r>
      <w:r w:rsidR="005D186D" w:rsidRPr="005D186D">
        <w:rPr>
          <w:sz w:val="28"/>
          <w:szCs w:val="28"/>
          <w:lang w:val="en-IN"/>
        </w:rPr>
        <w:t>display</w:t>
      </w:r>
      <w:r>
        <w:rPr>
          <w:sz w:val="28"/>
          <w:szCs w:val="28"/>
          <w:lang w:val="en-IN"/>
        </w:rPr>
        <w:t>s</w:t>
      </w:r>
      <w:proofErr w:type="gramEnd"/>
      <w:r w:rsidR="005D186D" w:rsidRPr="005D186D">
        <w:rPr>
          <w:sz w:val="28"/>
          <w:szCs w:val="28"/>
          <w:lang w:val="en-IN"/>
        </w:rPr>
        <w:t xml:space="preserve"> data on a dashboard</w:t>
      </w:r>
      <w:r>
        <w:rPr>
          <w:sz w:val="28"/>
          <w:szCs w:val="28"/>
          <w:lang w:val="en-IN"/>
        </w:rPr>
        <w:t>.</w:t>
      </w:r>
    </w:p>
    <w:p w14:paraId="57BBD48B" w14:textId="710BF9BC" w:rsidR="005D186D" w:rsidRPr="005D186D" w:rsidRDefault="005D186D" w:rsidP="005D186D">
      <w:pPr>
        <w:numPr>
          <w:ilvl w:val="0"/>
          <w:numId w:val="53"/>
        </w:numPr>
        <w:jc w:val="both"/>
        <w:rPr>
          <w:sz w:val="28"/>
          <w:szCs w:val="28"/>
          <w:lang w:val="en-IN"/>
        </w:rPr>
      </w:pPr>
      <w:r w:rsidRPr="005D186D">
        <w:rPr>
          <w:sz w:val="28"/>
          <w:szCs w:val="28"/>
          <w:lang w:val="en-IN"/>
        </w:rPr>
        <w:t>Supervisors can see every worker’s status in real-time — heart rate, temperature, gas levels, etc.</w:t>
      </w:r>
    </w:p>
    <w:p w14:paraId="31F09B24" w14:textId="77777777" w:rsidR="005D186D" w:rsidRPr="005D186D" w:rsidRDefault="005D186D" w:rsidP="005D186D">
      <w:pPr>
        <w:ind w:left="720"/>
        <w:jc w:val="both"/>
        <w:rPr>
          <w:sz w:val="28"/>
          <w:szCs w:val="28"/>
          <w:lang w:val="en-IN"/>
        </w:rPr>
      </w:pPr>
    </w:p>
    <w:p w14:paraId="5BD5B27C" w14:textId="77777777" w:rsidR="005D186D" w:rsidRPr="005D186D" w:rsidRDefault="005D186D" w:rsidP="005D186D">
      <w:pPr>
        <w:jc w:val="both"/>
        <w:rPr>
          <w:b/>
          <w:bCs/>
          <w:sz w:val="28"/>
          <w:szCs w:val="28"/>
          <w:lang w:val="en-IN"/>
        </w:rPr>
      </w:pPr>
      <w:r w:rsidRPr="005D186D">
        <w:rPr>
          <w:b/>
          <w:bCs/>
          <w:sz w:val="28"/>
          <w:szCs w:val="28"/>
          <w:lang w:val="en-IN"/>
        </w:rPr>
        <w:t>3. Alert Operation (Emergency Mode)</w:t>
      </w:r>
    </w:p>
    <w:p w14:paraId="302D1EA8" w14:textId="77777777" w:rsidR="005D186D" w:rsidRPr="005D186D" w:rsidRDefault="005D186D" w:rsidP="005D186D">
      <w:pPr>
        <w:numPr>
          <w:ilvl w:val="0"/>
          <w:numId w:val="54"/>
        </w:numPr>
        <w:jc w:val="both"/>
        <w:rPr>
          <w:sz w:val="28"/>
          <w:szCs w:val="28"/>
          <w:lang w:val="en-IN"/>
        </w:rPr>
      </w:pPr>
      <w:r w:rsidRPr="005D186D">
        <w:rPr>
          <w:sz w:val="28"/>
          <w:szCs w:val="28"/>
          <w:lang w:val="en-IN"/>
        </w:rPr>
        <w:t>If any abnormal reading is detected — for example:</w:t>
      </w:r>
    </w:p>
    <w:p w14:paraId="4DFDE42E" w14:textId="77777777" w:rsidR="005D186D" w:rsidRPr="005D186D" w:rsidRDefault="005D186D" w:rsidP="005D186D">
      <w:pPr>
        <w:numPr>
          <w:ilvl w:val="1"/>
          <w:numId w:val="54"/>
        </w:numPr>
        <w:jc w:val="both"/>
        <w:rPr>
          <w:sz w:val="28"/>
          <w:szCs w:val="28"/>
          <w:lang w:val="en-IN"/>
        </w:rPr>
      </w:pPr>
      <w:r w:rsidRPr="005D186D">
        <w:rPr>
          <w:sz w:val="28"/>
          <w:szCs w:val="28"/>
          <w:lang w:val="en-IN"/>
        </w:rPr>
        <w:t>Gas concentration too high</w:t>
      </w:r>
    </w:p>
    <w:p w14:paraId="278D2FA6" w14:textId="31C78CAE" w:rsidR="005D186D" w:rsidRPr="005D186D" w:rsidRDefault="005D186D" w:rsidP="004E0C7A">
      <w:pPr>
        <w:numPr>
          <w:ilvl w:val="1"/>
          <w:numId w:val="54"/>
        </w:numPr>
        <w:jc w:val="both"/>
        <w:rPr>
          <w:sz w:val="28"/>
          <w:szCs w:val="28"/>
          <w:lang w:val="en-IN"/>
        </w:rPr>
      </w:pPr>
      <w:r w:rsidRPr="005D186D">
        <w:rPr>
          <w:sz w:val="28"/>
          <w:szCs w:val="28"/>
          <w:lang w:val="en-IN"/>
        </w:rPr>
        <w:t>Worker’s oxygen level or temperature abnormal</w:t>
      </w:r>
    </w:p>
    <w:p w14:paraId="6E69BC6F" w14:textId="77777777" w:rsidR="005D186D" w:rsidRPr="005D186D" w:rsidRDefault="005D186D" w:rsidP="005D186D">
      <w:pPr>
        <w:numPr>
          <w:ilvl w:val="0"/>
          <w:numId w:val="54"/>
        </w:numPr>
        <w:jc w:val="both"/>
        <w:rPr>
          <w:sz w:val="28"/>
          <w:szCs w:val="28"/>
          <w:lang w:val="en-IN"/>
        </w:rPr>
      </w:pPr>
      <w:r w:rsidRPr="005D186D">
        <w:rPr>
          <w:sz w:val="28"/>
          <w:szCs w:val="28"/>
          <w:lang w:val="en-IN"/>
        </w:rPr>
        <w:t>The Labour ESP32 immediately creates an alert signal.</w:t>
      </w:r>
    </w:p>
    <w:p w14:paraId="696ED2F3" w14:textId="77777777" w:rsidR="005D186D" w:rsidRPr="005D186D" w:rsidRDefault="005D186D" w:rsidP="005D186D">
      <w:pPr>
        <w:numPr>
          <w:ilvl w:val="0"/>
          <w:numId w:val="54"/>
        </w:numPr>
        <w:jc w:val="both"/>
        <w:rPr>
          <w:sz w:val="28"/>
          <w:szCs w:val="28"/>
          <w:lang w:val="en-IN"/>
        </w:rPr>
      </w:pPr>
      <w:r w:rsidRPr="005D186D">
        <w:rPr>
          <w:sz w:val="28"/>
          <w:szCs w:val="28"/>
          <w:lang w:val="en-IN"/>
        </w:rPr>
        <w:t>This alert is instantly sent to the nearest Link ESP32.</w:t>
      </w:r>
    </w:p>
    <w:p w14:paraId="5B9FB261" w14:textId="77777777" w:rsidR="005D186D" w:rsidRPr="005D186D" w:rsidRDefault="005D186D" w:rsidP="005D186D">
      <w:pPr>
        <w:numPr>
          <w:ilvl w:val="0"/>
          <w:numId w:val="54"/>
        </w:numPr>
        <w:jc w:val="both"/>
        <w:rPr>
          <w:sz w:val="28"/>
          <w:szCs w:val="28"/>
          <w:lang w:val="en-IN"/>
        </w:rPr>
      </w:pPr>
      <w:r w:rsidRPr="005D186D">
        <w:rPr>
          <w:sz w:val="28"/>
          <w:szCs w:val="28"/>
          <w:lang w:val="en-IN"/>
        </w:rPr>
        <w:t>The Link ESP32 then does two things:</w:t>
      </w:r>
    </w:p>
    <w:p w14:paraId="188B27FB" w14:textId="77777777" w:rsidR="005D186D" w:rsidRPr="005D186D" w:rsidRDefault="005D186D" w:rsidP="005D186D">
      <w:pPr>
        <w:numPr>
          <w:ilvl w:val="1"/>
          <w:numId w:val="54"/>
        </w:numPr>
        <w:jc w:val="both"/>
        <w:rPr>
          <w:sz w:val="28"/>
          <w:szCs w:val="28"/>
          <w:lang w:val="en-IN"/>
        </w:rPr>
      </w:pPr>
      <w:r w:rsidRPr="005D186D">
        <w:rPr>
          <w:sz w:val="28"/>
          <w:szCs w:val="28"/>
          <w:lang w:val="en-IN"/>
        </w:rPr>
        <w:t>Broadcasts the alert to all nearby workers’ devices (so everyone gets a buzzer/vibration warning).</w:t>
      </w:r>
    </w:p>
    <w:p w14:paraId="2D897B83" w14:textId="77777777" w:rsidR="005D186D" w:rsidRPr="005D186D" w:rsidRDefault="005D186D" w:rsidP="005D186D">
      <w:pPr>
        <w:numPr>
          <w:ilvl w:val="1"/>
          <w:numId w:val="54"/>
        </w:numPr>
        <w:jc w:val="both"/>
        <w:rPr>
          <w:sz w:val="28"/>
          <w:szCs w:val="28"/>
          <w:lang w:val="en-IN"/>
        </w:rPr>
      </w:pPr>
      <w:r w:rsidRPr="005D186D">
        <w:rPr>
          <w:sz w:val="28"/>
          <w:szCs w:val="28"/>
          <w:lang w:val="en-IN"/>
        </w:rPr>
        <w:t>Sends the alert upward to the Control ESP32, then to the Control Room ESP32 for logging and supervisor warning.</w:t>
      </w:r>
    </w:p>
    <w:p w14:paraId="0E541454" w14:textId="0C8F9729" w:rsidR="005D186D" w:rsidRPr="005D186D" w:rsidRDefault="005D186D" w:rsidP="005D186D">
      <w:pPr>
        <w:numPr>
          <w:ilvl w:val="0"/>
          <w:numId w:val="54"/>
        </w:numPr>
        <w:jc w:val="both"/>
        <w:rPr>
          <w:sz w:val="28"/>
          <w:szCs w:val="28"/>
          <w:lang w:val="en-IN"/>
        </w:rPr>
      </w:pPr>
      <w:r w:rsidRPr="005D186D">
        <w:rPr>
          <w:sz w:val="28"/>
          <w:szCs w:val="28"/>
          <w:lang w:val="en-IN"/>
        </w:rPr>
        <w:t xml:space="preserve">The Control Room ESP32 activates alarms, lights and </w:t>
      </w:r>
      <w:r w:rsidR="004E0C7A">
        <w:rPr>
          <w:sz w:val="28"/>
          <w:szCs w:val="28"/>
          <w:lang w:val="en-IN"/>
        </w:rPr>
        <w:t>that</w:t>
      </w:r>
      <w:r w:rsidRPr="005D186D">
        <w:rPr>
          <w:sz w:val="28"/>
          <w:szCs w:val="28"/>
          <w:lang w:val="en-IN"/>
        </w:rPr>
        <w:t xml:space="preserve"> warn control staff.</w:t>
      </w:r>
    </w:p>
    <w:p w14:paraId="0656DA75" w14:textId="2B0776CC" w:rsidR="00AC243A" w:rsidRPr="005D186D" w:rsidRDefault="005D186D" w:rsidP="005D186D">
      <w:pPr>
        <w:numPr>
          <w:ilvl w:val="0"/>
          <w:numId w:val="54"/>
        </w:numPr>
        <w:jc w:val="both"/>
        <w:rPr>
          <w:sz w:val="28"/>
          <w:szCs w:val="28"/>
          <w:lang w:val="en-IN"/>
        </w:rPr>
      </w:pPr>
      <w:r w:rsidRPr="005D186D">
        <w:rPr>
          <w:sz w:val="28"/>
          <w:szCs w:val="28"/>
          <w:lang w:val="en-IN"/>
        </w:rPr>
        <w:t>Even if internet or control connection fails, nearby workers still receive alerts locally through ESP-NOW rebroadcast — this ensures instant safety warnings.</w:t>
      </w:r>
    </w:p>
    <w:p w14:paraId="7A069777" w14:textId="77777777" w:rsidR="005D186D" w:rsidRDefault="005D186D">
      <w:pPr>
        <w:rPr>
          <w:sz w:val="28"/>
          <w:szCs w:val="28"/>
        </w:rPr>
      </w:pPr>
    </w:p>
    <w:p w14:paraId="48751011" w14:textId="77777777" w:rsidR="004E0C7A" w:rsidRDefault="004E0C7A">
      <w:pPr>
        <w:rPr>
          <w:sz w:val="28"/>
          <w:szCs w:val="28"/>
        </w:rPr>
      </w:pPr>
    </w:p>
    <w:p w14:paraId="7A6EBE84" w14:textId="77777777" w:rsidR="004E0C7A" w:rsidRDefault="004E0C7A">
      <w:pPr>
        <w:rPr>
          <w:sz w:val="28"/>
          <w:szCs w:val="28"/>
        </w:rPr>
      </w:pPr>
    </w:p>
    <w:p w14:paraId="79ED1A60" w14:textId="77777777" w:rsidR="004E0C7A" w:rsidRDefault="004E0C7A">
      <w:pPr>
        <w:rPr>
          <w:sz w:val="28"/>
          <w:szCs w:val="28"/>
        </w:rPr>
      </w:pPr>
    </w:p>
    <w:p w14:paraId="317A2720" w14:textId="77777777" w:rsidR="00A15ACC" w:rsidRDefault="00A15ACC">
      <w:pPr>
        <w:rPr>
          <w:sz w:val="28"/>
          <w:szCs w:val="28"/>
        </w:rPr>
      </w:pPr>
    </w:p>
    <w:p w14:paraId="2E7A2542" w14:textId="77777777" w:rsidR="00A15ACC" w:rsidRDefault="00A15ACC">
      <w:pPr>
        <w:rPr>
          <w:sz w:val="28"/>
          <w:szCs w:val="28"/>
        </w:rPr>
      </w:pPr>
    </w:p>
    <w:p w14:paraId="18337F6C" w14:textId="2C9CA376" w:rsidR="00A15ACC" w:rsidRPr="00BE2688" w:rsidRDefault="00A15ACC">
      <w:pPr>
        <w:rPr>
          <w:b/>
          <w:bCs/>
          <w:sz w:val="36"/>
          <w:szCs w:val="36"/>
        </w:rPr>
      </w:pPr>
      <w:r w:rsidRPr="00BE2688">
        <w:rPr>
          <w:b/>
          <w:bCs/>
          <w:sz w:val="36"/>
          <w:szCs w:val="36"/>
        </w:rPr>
        <w:lastRenderedPageBreak/>
        <w:t>Flowchart:</w:t>
      </w:r>
    </w:p>
    <w:p w14:paraId="035E5490" w14:textId="1037A004" w:rsidR="00A15ACC" w:rsidRDefault="00BE2688">
      <w:pPr>
        <w:rPr>
          <w:sz w:val="28"/>
          <w:szCs w:val="28"/>
        </w:rPr>
      </w:pPr>
      <w:r>
        <w:rPr>
          <w:noProof/>
          <w:sz w:val="28"/>
          <w:szCs w:val="28"/>
        </w:rPr>
        <w:drawing>
          <wp:anchor distT="0" distB="0" distL="114300" distR="114300" simplePos="0" relativeHeight="251661312" behindDoc="1" locked="0" layoutInCell="1" allowOverlap="1" wp14:anchorId="4965E092" wp14:editId="5E147505">
            <wp:simplePos x="0" y="0"/>
            <wp:positionH relativeFrom="column">
              <wp:posOffset>-350520</wp:posOffset>
            </wp:positionH>
            <wp:positionV relativeFrom="paragraph">
              <wp:posOffset>223521</wp:posOffset>
            </wp:positionV>
            <wp:extent cx="6499646" cy="8100060"/>
            <wp:effectExtent l="19050" t="19050" r="0" b="0"/>
            <wp:wrapNone/>
            <wp:docPr id="90802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28696" name="Picture 9080286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11199" cy="8114457"/>
                    </a:xfrm>
                    <a:prstGeom prst="rect">
                      <a:avLst/>
                    </a:prstGeom>
                    <a:ln>
                      <a:solidFill>
                        <a:schemeClr val="tx1">
                          <a:alpha val="81000"/>
                        </a:schemeClr>
                      </a:solidFill>
                    </a:ln>
                  </pic:spPr>
                </pic:pic>
              </a:graphicData>
            </a:graphic>
            <wp14:sizeRelH relativeFrom="margin">
              <wp14:pctWidth>0</wp14:pctWidth>
            </wp14:sizeRelH>
            <wp14:sizeRelV relativeFrom="margin">
              <wp14:pctHeight>0</wp14:pctHeight>
            </wp14:sizeRelV>
          </wp:anchor>
        </w:drawing>
      </w:r>
    </w:p>
    <w:p w14:paraId="00E105B5" w14:textId="26FF223E" w:rsidR="00A15ACC" w:rsidRDefault="00A15ACC">
      <w:pPr>
        <w:rPr>
          <w:sz w:val="28"/>
          <w:szCs w:val="28"/>
        </w:rPr>
      </w:pPr>
    </w:p>
    <w:p w14:paraId="6E291E02" w14:textId="77777777" w:rsidR="00A15ACC" w:rsidRDefault="00A15ACC">
      <w:pPr>
        <w:rPr>
          <w:sz w:val="28"/>
          <w:szCs w:val="28"/>
        </w:rPr>
      </w:pPr>
    </w:p>
    <w:p w14:paraId="23F523A0" w14:textId="05D5361B" w:rsidR="00A15ACC" w:rsidRDefault="00A15ACC">
      <w:pPr>
        <w:rPr>
          <w:sz w:val="28"/>
          <w:szCs w:val="28"/>
        </w:rPr>
      </w:pPr>
    </w:p>
    <w:p w14:paraId="3C93D832" w14:textId="77777777" w:rsidR="00A15ACC" w:rsidRDefault="00A15ACC">
      <w:pPr>
        <w:rPr>
          <w:sz w:val="28"/>
          <w:szCs w:val="28"/>
        </w:rPr>
      </w:pPr>
    </w:p>
    <w:p w14:paraId="53F0F4D6" w14:textId="02DFC730" w:rsidR="00A15ACC" w:rsidRDefault="00A15ACC">
      <w:pPr>
        <w:rPr>
          <w:sz w:val="28"/>
          <w:szCs w:val="28"/>
        </w:rPr>
      </w:pPr>
    </w:p>
    <w:p w14:paraId="013F0F8D" w14:textId="1F4686E3" w:rsidR="00A15ACC" w:rsidRDefault="00A15ACC">
      <w:pPr>
        <w:rPr>
          <w:sz w:val="28"/>
          <w:szCs w:val="28"/>
        </w:rPr>
      </w:pPr>
    </w:p>
    <w:p w14:paraId="33E46232" w14:textId="77777777" w:rsidR="00A15ACC" w:rsidRDefault="00A15ACC">
      <w:pPr>
        <w:rPr>
          <w:sz w:val="28"/>
          <w:szCs w:val="28"/>
        </w:rPr>
      </w:pPr>
    </w:p>
    <w:p w14:paraId="6D2C390D" w14:textId="77777777" w:rsidR="00A15ACC" w:rsidRDefault="00A15ACC">
      <w:pPr>
        <w:rPr>
          <w:sz w:val="28"/>
          <w:szCs w:val="28"/>
        </w:rPr>
      </w:pPr>
    </w:p>
    <w:p w14:paraId="0CF8F99B" w14:textId="77777777" w:rsidR="00A15ACC" w:rsidRDefault="00A15ACC">
      <w:pPr>
        <w:rPr>
          <w:sz w:val="28"/>
          <w:szCs w:val="28"/>
        </w:rPr>
      </w:pPr>
    </w:p>
    <w:p w14:paraId="1399A07A" w14:textId="77777777" w:rsidR="00A15ACC" w:rsidRDefault="00A15ACC">
      <w:pPr>
        <w:rPr>
          <w:sz w:val="28"/>
          <w:szCs w:val="28"/>
        </w:rPr>
      </w:pPr>
    </w:p>
    <w:p w14:paraId="404FF18B" w14:textId="77777777" w:rsidR="00A15ACC" w:rsidRDefault="00A15ACC">
      <w:pPr>
        <w:rPr>
          <w:sz w:val="28"/>
          <w:szCs w:val="28"/>
        </w:rPr>
      </w:pPr>
    </w:p>
    <w:p w14:paraId="4B0BAAB2" w14:textId="77777777" w:rsidR="00A15ACC" w:rsidRDefault="00A15ACC">
      <w:pPr>
        <w:rPr>
          <w:sz w:val="28"/>
          <w:szCs w:val="28"/>
        </w:rPr>
      </w:pPr>
    </w:p>
    <w:p w14:paraId="3546ABD2" w14:textId="77777777" w:rsidR="00A15ACC" w:rsidRDefault="00A15ACC">
      <w:pPr>
        <w:rPr>
          <w:sz w:val="28"/>
          <w:szCs w:val="28"/>
        </w:rPr>
      </w:pPr>
    </w:p>
    <w:p w14:paraId="22890261" w14:textId="77777777" w:rsidR="00A15ACC" w:rsidRDefault="00A15ACC">
      <w:pPr>
        <w:rPr>
          <w:sz w:val="28"/>
          <w:szCs w:val="28"/>
        </w:rPr>
      </w:pPr>
    </w:p>
    <w:p w14:paraId="45122D56" w14:textId="77777777" w:rsidR="00A15ACC" w:rsidRDefault="00A15ACC">
      <w:pPr>
        <w:rPr>
          <w:sz w:val="28"/>
          <w:szCs w:val="28"/>
        </w:rPr>
      </w:pPr>
    </w:p>
    <w:p w14:paraId="7F8B6E92" w14:textId="77777777" w:rsidR="00A15ACC" w:rsidRDefault="00A15ACC">
      <w:pPr>
        <w:rPr>
          <w:sz w:val="28"/>
          <w:szCs w:val="28"/>
        </w:rPr>
      </w:pPr>
    </w:p>
    <w:p w14:paraId="4D275CA1" w14:textId="77777777" w:rsidR="00A15ACC" w:rsidRDefault="00A15ACC">
      <w:pPr>
        <w:rPr>
          <w:sz w:val="28"/>
          <w:szCs w:val="28"/>
        </w:rPr>
      </w:pPr>
    </w:p>
    <w:p w14:paraId="3BB3D379" w14:textId="77777777" w:rsidR="00A15ACC" w:rsidRDefault="00A15ACC">
      <w:pPr>
        <w:rPr>
          <w:sz w:val="28"/>
          <w:szCs w:val="28"/>
        </w:rPr>
      </w:pPr>
    </w:p>
    <w:p w14:paraId="1D1F4F5F" w14:textId="77777777" w:rsidR="00A15ACC" w:rsidRDefault="00A15ACC">
      <w:pPr>
        <w:rPr>
          <w:sz w:val="28"/>
          <w:szCs w:val="28"/>
        </w:rPr>
      </w:pPr>
    </w:p>
    <w:p w14:paraId="62D2EDBF" w14:textId="77777777" w:rsidR="00A15ACC" w:rsidRDefault="00A15ACC">
      <w:pPr>
        <w:rPr>
          <w:sz w:val="28"/>
          <w:szCs w:val="28"/>
        </w:rPr>
      </w:pPr>
    </w:p>
    <w:p w14:paraId="49E190FE" w14:textId="77777777" w:rsidR="00A15ACC" w:rsidRDefault="00A15ACC">
      <w:pPr>
        <w:rPr>
          <w:sz w:val="28"/>
          <w:szCs w:val="28"/>
        </w:rPr>
      </w:pPr>
    </w:p>
    <w:p w14:paraId="06C7246A" w14:textId="77777777" w:rsidR="00A15ACC" w:rsidRDefault="00A15ACC">
      <w:pPr>
        <w:rPr>
          <w:sz w:val="28"/>
          <w:szCs w:val="28"/>
        </w:rPr>
      </w:pPr>
    </w:p>
    <w:p w14:paraId="67EF6B37" w14:textId="77777777" w:rsidR="00A15ACC" w:rsidRDefault="00A15ACC">
      <w:pPr>
        <w:rPr>
          <w:sz w:val="28"/>
          <w:szCs w:val="28"/>
        </w:rPr>
      </w:pPr>
    </w:p>
    <w:p w14:paraId="4841C50B" w14:textId="77777777" w:rsidR="00A15ACC" w:rsidRDefault="00A15ACC">
      <w:pPr>
        <w:rPr>
          <w:sz w:val="28"/>
          <w:szCs w:val="28"/>
        </w:rPr>
      </w:pPr>
    </w:p>
    <w:p w14:paraId="5B48B473" w14:textId="77777777" w:rsidR="00A15ACC" w:rsidRDefault="00A15ACC">
      <w:pPr>
        <w:rPr>
          <w:sz w:val="28"/>
          <w:szCs w:val="28"/>
        </w:rPr>
      </w:pPr>
    </w:p>
    <w:p w14:paraId="10493E29" w14:textId="77777777" w:rsidR="00A15ACC" w:rsidRDefault="00A15ACC">
      <w:pPr>
        <w:rPr>
          <w:sz w:val="28"/>
          <w:szCs w:val="28"/>
        </w:rPr>
      </w:pPr>
    </w:p>
    <w:p w14:paraId="5D679BDE" w14:textId="77777777" w:rsidR="00A15ACC" w:rsidRDefault="00A15ACC">
      <w:pPr>
        <w:rPr>
          <w:sz w:val="28"/>
          <w:szCs w:val="28"/>
        </w:rPr>
      </w:pPr>
    </w:p>
    <w:p w14:paraId="50AB3193" w14:textId="77777777" w:rsidR="00A15ACC" w:rsidRDefault="00A15ACC">
      <w:pPr>
        <w:rPr>
          <w:sz w:val="28"/>
          <w:szCs w:val="28"/>
        </w:rPr>
      </w:pPr>
    </w:p>
    <w:p w14:paraId="6EE6395D" w14:textId="77777777" w:rsidR="00A15ACC" w:rsidRDefault="00A15ACC">
      <w:pPr>
        <w:rPr>
          <w:sz w:val="28"/>
          <w:szCs w:val="28"/>
        </w:rPr>
      </w:pPr>
    </w:p>
    <w:p w14:paraId="01A439D2" w14:textId="77777777" w:rsidR="00A15ACC" w:rsidRDefault="00A15ACC">
      <w:pPr>
        <w:rPr>
          <w:sz w:val="28"/>
          <w:szCs w:val="28"/>
        </w:rPr>
      </w:pPr>
    </w:p>
    <w:p w14:paraId="18B46456" w14:textId="77777777" w:rsidR="00A15ACC" w:rsidRDefault="00A15ACC">
      <w:pPr>
        <w:rPr>
          <w:sz w:val="28"/>
          <w:szCs w:val="28"/>
        </w:rPr>
      </w:pPr>
    </w:p>
    <w:p w14:paraId="6E6C5F3E" w14:textId="77777777" w:rsidR="00A15ACC" w:rsidRDefault="00A15ACC">
      <w:pPr>
        <w:rPr>
          <w:sz w:val="28"/>
          <w:szCs w:val="28"/>
        </w:rPr>
      </w:pPr>
    </w:p>
    <w:p w14:paraId="55F8DB97" w14:textId="77777777" w:rsidR="00A15ACC" w:rsidRDefault="00A15ACC">
      <w:pPr>
        <w:rPr>
          <w:sz w:val="28"/>
          <w:szCs w:val="28"/>
        </w:rPr>
      </w:pPr>
    </w:p>
    <w:p w14:paraId="5DE5B90B" w14:textId="77777777" w:rsidR="00A15ACC" w:rsidRDefault="00A15ACC">
      <w:pPr>
        <w:rPr>
          <w:sz w:val="28"/>
          <w:szCs w:val="28"/>
        </w:rPr>
      </w:pPr>
    </w:p>
    <w:p w14:paraId="7531EE61" w14:textId="77777777" w:rsidR="00A15ACC" w:rsidRDefault="00A15ACC">
      <w:pPr>
        <w:rPr>
          <w:sz w:val="28"/>
          <w:szCs w:val="28"/>
        </w:rPr>
      </w:pPr>
    </w:p>
    <w:p w14:paraId="7B281D59" w14:textId="77777777" w:rsidR="00A15ACC" w:rsidRDefault="00A15ACC">
      <w:pPr>
        <w:rPr>
          <w:sz w:val="28"/>
          <w:szCs w:val="28"/>
        </w:rPr>
      </w:pPr>
    </w:p>
    <w:p w14:paraId="4C929CCB" w14:textId="77777777" w:rsidR="00A15ACC" w:rsidRDefault="00A15ACC">
      <w:pPr>
        <w:rPr>
          <w:sz w:val="28"/>
          <w:szCs w:val="28"/>
        </w:rPr>
      </w:pPr>
    </w:p>
    <w:p w14:paraId="26F47292" w14:textId="77777777" w:rsidR="00A15ACC" w:rsidRDefault="00A15ACC">
      <w:pPr>
        <w:rPr>
          <w:sz w:val="28"/>
          <w:szCs w:val="28"/>
        </w:rPr>
      </w:pPr>
    </w:p>
    <w:p w14:paraId="37AE1DDF" w14:textId="77777777" w:rsidR="00A15ACC" w:rsidRDefault="00A15ACC">
      <w:pPr>
        <w:rPr>
          <w:sz w:val="28"/>
          <w:szCs w:val="28"/>
        </w:rPr>
      </w:pPr>
    </w:p>
    <w:p w14:paraId="3EEA191A" w14:textId="77777777" w:rsidR="00A15ACC" w:rsidRDefault="00A15ACC">
      <w:pPr>
        <w:rPr>
          <w:sz w:val="28"/>
          <w:szCs w:val="28"/>
        </w:rPr>
      </w:pPr>
    </w:p>
    <w:p w14:paraId="4BE9BBCA" w14:textId="77777777" w:rsidR="00A15ACC" w:rsidRDefault="00A15ACC">
      <w:pPr>
        <w:rPr>
          <w:sz w:val="28"/>
          <w:szCs w:val="28"/>
        </w:rPr>
      </w:pPr>
    </w:p>
    <w:p w14:paraId="0E82172B" w14:textId="77777777" w:rsidR="00A15ACC" w:rsidRDefault="00A15ACC">
      <w:pPr>
        <w:rPr>
          <w:sz w:val="28"/>
          <w:szCs w:val="28"/>
        </w:rPr>
      </w:pPr>
    </w:p>
    <w:p w14:paraId="606B7336" w14:textId="77777777" w:rsidR="00A15ACC" w:rsidRDefault="00A15ACC">
      <w:pPr>
        <w:rPr>
          <w:sz w:val="28"/>
          <w:szCs w:val="28"/>
        </w:rPr>
      </w:pPr>
    </w:p>
    <w:p w14:paraId="3E1EF0ED" w14:textId="77777777" w:rsidR="00A15ACC" w:rsidRDefault="00A15ACC">
      <w:pPr>
        <w:rPr>
          <w:sz w:val="28"/>
          <w:szCs w:val="28"/>
        </w:rPr>
      </w:pPr>
    </w:p>
    <w:p w14:paraId="33B6BF14" w14:textId="4E00E694" w:rsidR="004E0C7A" w:rsidRDefault="004E0C7A">
      <w:pPr>
        <w:rPr>
          <w:sz w:val="28"/>
          <w:szCs w:val="28"/>
        </w:rPr>
      </w:pPr>
    </w:p>
    <w:p w14:paraId="4FC2D2BC" w14:textId="77777777" w:rsidR="005D186D" w:rsidRPr="005D186D" w:rsidRDefault="005D186D">
      <w:pPr>
        <w:rPr>
          <w:sz w:val="28"/>
          <w:szCs w:val="28"/>
        </w:rPr>
      </w:pPr>
    </w:p>
    <w:p w14:paraId="6C411F51" w14:textId="15799009" w:rsidR="00054DD3" w:rsidRDefault="00054DD3"/>
    <w:p w14:paraId="5F720335" w14:textId="506932E7" w:rsidR="00054DD3" w:rsidRDefault="00B40DBB">
      <w:r>
        <w:rPr>
          <w:bCs/>
          <w:noProof/>
          <w:sz w:val="36"/>
          <w:szCs w:val="36"/>
        </w:rPr>
        <w:drawing>
          <wp:anchor distT="0" distB="0" distL="114300" distR="114300" simplePos="0" relativeHeight="251787264" behindDoc="1" locked="0" layoutInCell="1" allowOverlap="1" wp14:anchorId="5A889191" wp14:editId="794819D8">
            <wp:simplePos x="0" y="0"/>
            <wp:positionH relativeFrom="column">
              <wp:posOffset>358775</wp:posOffset>
            </wp:positionH>
            <wp:positionV relativeFrom="paragraph">
              <wp:posOffset>-2540</wp:posOffset>
            </wp:positionV>
            <wp:extent cx="5010762" cy="4891575"/>
            <wp:effectExtent l="19050" t="19050" r="0" b="4445"/>
            <wp:wrapNone/>
            <wp:docPr id="5938270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27006" name="Picture 5938270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10762" cy="4891575"/>
                    </a:xfrm>
                    <a:prstGeom prst="rect">
                      <a:avLst/>
                    </a:prstGeom>
                    <a:ln>
                      <a:solidFill>
                        <a:schemeClr val="tx1">
                          <a:alpha val="99000"/>
                        </a:schemeClr>
                      </a:solidFill>
                    </a:ln>
                  </pic:spPr>
                </pic:pic>
              </a:graphicData>
            </a:graphic>
            <wp14:sizeRelH relativeFrom="margin">
              <wp14:pctWidth>0</wp14:pctWidth>
            </wp14:sizeRelH>
            <wp14:sizeRelV relativeFrom="margin">
              <wp14:pctHeight>0</wp14:pctHeight>
            </wp14:sizeRelV>
          </wp:anchor>
        </w:drawing>
      </w:r>
    </w:p>
    <w:p w14:paraId="620E1DCB" w14:textId="3181821C" w:rsidR="00054DD3" w:rsidRDefault="00054DD3"/>
    <w:p w14:paraId="74856068" w14:textId="1B4F63BA" w:rsidR="00054DD3" w:rsidRDefault="00054DD3"/>
    <w:p w14:paraId="4703399A" w14:textId="05F309C8" w:rsidR="00054DD3" w:rsidRDefault="00054DD3"/>
    <w:p w14:paraId="7639683B" w14:textId="77777777" w:rsidR="00054DD3" w:rsidRDefault="00054DD3"/>
    <w:p w14:paraId="726560F0" w14:textId="2696C45F" w:rsidR="00054DD3" w:rsidRDefault="00054DD3"/>
    <w:p w14:paraId="0644F454" w14:textId="06AD373A" w:rsidR="00054DD3" w:rsidRDefault="00054DD3"/>
    <w:p w14:paraId="5D4F021D" w14:textId="6EDEDF13" w:rsidR="00AC243A" w:rsidRDefault="00AC243A"/>
    <w:p w14:paraId="178796AB" w14:textId="672BC42D" w:rsidR="00AC243A" w:rsidRDefault="00AC243A"/>
    <w:p w14:paraId="266C428E" w14:textId="1DCF1C92" w:rsidR="00AC243A" w:rsidRDefault="00AC243A"/>
    <w:p w14:paraId="5CBE5ACB" w14:textId="36630E1B" w:rsidR="00AC243A" w:rsidRDefault="00AC243A"/>
    <w:p w14:paraId="6A4CF5A1" w14:textId="6F2ECDA0" w:rsidR="00AC243A" w:rsidRDefault="00AC243A"/>
    <w:p w14:paraId="0BCE3F31" w14:textId="7C6D73EE" w:rsidR="00AC243A" w:rsidRDefault="00AC243A"/>
    <w:p w14:paraId="782E6C09" w14:textId="0D48B771" w:rsidR="00AC243A" w:rsidRDefault="00AC243A"/>
    <w:p w14:paraId="46109356" w14:textId="295A17FB" w:rsidR="00AC243A" w:rsidRDefault="00AC243A"/>
    <w:p w14:paraId="33919953" w14:textId="111182EC" w:rsidR="00AC243A" w:rsidRDefault="00AC243A"/>
    <w:p w14:paraId="56D1E432" w14:textId="77777777" w:rsidR="00AC243A" w:rsidRDefault="00AC243A"/>
    <w:p w14:paraId="31E8FC50" w14:textId="295DF387" w:rsidR="00AC243A" w:rsidRDefault="00AC243A"/>
    <w:p w14:paraId="5829D2A4" w14:textId="60411088" w:rsidR="00AC243A" w:rsidRDefault="00AC243A"/>
    <w:p w14:paraId="4FAEB3EB" w14:textId="4289EF77" w:rsidR="00AC243A" w:rsidRDefault="00AC243A"/>
    <w:p w14:paraId="35B8DD69" w14:textId="6D5B6419" w:rsidR="00AC243A" w:rsidRDefault="00AC243A"/>
    <w:p w14:paraId="3DA84ABD" w14:textId="07F4D6F4" w:rsidR="00AC243A" w:rsidRDefault="00AC243A"/>
    <w:p w14:paraId="72AEDE30" w14:textId="3C766A59" w:rsidR="00AC243A" w:rsidRDefault="00AC243A"/>
    <w:p w14:paraId="35EE179B" w14:textId="09DA5D71" w:rsidR="00AC243A" w:rsidRDefault="00AC243A"/>
    <w:p w14:paraId="17399733" w14:textId="77777777" w:rsidR="00AC243A" w:rsidRDefault="00AC243A"/>
    <w:p w14:paraId="6127D40A" w14:textId="11EE8004" w:rsidR="00AC243A" w:rsidRDefault="00AC243A"/>
    <w:p w14:paraId="7142A3DA" w14:textId="3EB9A00A" w:rsidR="00AC243A" w:rsidRDefault="00AC243A"/>
    <w:p w14:paraId="7DC41FF9" w14:textId="4B2C4974" w:rsidR="00AC243A" w:rsidRDefault="00AC243A"/>
    <w:p w14:paraId="2118161B" w14:textId="423A89E4" w:rsidR="00AC243A" w:rsidRDefault="00AC243A"/>
    <w:p w14:paraId="1A948C5C" w14:textId="34524800" w:rsidR="00AC243A" w:rsidRDefault="00AC243A"/>
    <w:p w14:paraId="5FF22433" w14:textId="77777777" w:rsidR="00AC243A" w:rsidRDefault="00AC243A"/>
    <w:p w14:paraId="7496736D" w14:textId="03EACD3C" w:rsidR="00AC243A" w:rsidRDefault="00000000">
      <w:r>
        <w:rPr>
          <w:noProof/>
        </w:rPr>
        <w:pict w14:anchorId="7B242D48">
          <v:shape id="_x0000_s1035" type="#_x0000_t202" style="position:absolute;margin-left:129.3pt;margin-top:12.3pt;width:213.9pt;height:18.9pt;z-index:251784704;mso-position-horizontal-relative:text;mso-position-vertical-relative:text" stroked="f">
            <v:textbox style="mso-next-textbox:#_x0000_s1035" inset="0,0,0,0">
              <w:txbxContent>
                <w:p w14:paraId="35EA1593" w14:textId="6409903C" w:rsidR="00DE05AE" w:rsidRPr="00DE05AE" w:rsidRDefault="00DE05AE" w:rsidP="00DE05AE">
                  <w:pPr>
                    <w:pStyle w:val="Caption"/>
                    <w:rPr>
                      <w:bCs/>
                      <w:noProof/>
                      <w:color w:val="auto"/>
                      <w:sz w:val="28"/>
                      <w:szCs w:val="28"/>
                    </w:rPr>
                  </w:pPr>
                  <w:r w:rsidRPr="00DE05AE">
                    <w:rPr>
                      <w:color w:val="auto"/>
                      <w:sz w:val="28"/>
                      <w:szCs w:val="28"/>
                    </w:rPr>
                    <w:t>Figure</w:t>
                  </w:r>
                  <w:r>
                    <w:rPr>
                      <w:color w:val="auto"/>
                      <w:sz w:val="28"/>
                      <w:szCs w:val="28"/>
                    </w:rPr>
                    <w:t xml:space="preserve"> 5.7 </w:t>
                  </w:r>
                  <w:r w:rsidRPr="00DE05AE">
                    <w:rPr>
                      <w:color w:val="auto"/>
                      <w:sz w:val="28"/>
                      <w:szCs w:val="28"/>
                    </w:rPr>
                    <w:t>Mounting on Back PCB</w:t>
                  </w:r>
                </w:p>
              </w:txbxContent>
            </v:textbox>
          </v:shape>
        </w:pict>
      </w:r>
    </w:p>
    <w:p w14:paraId="0472F628" w14:textId="495A0D29" w:rsidR="005D186D" w:rsidRDefault="00AC243A">
      <w:r>
        <w:rPr>
          <w:bCs/>
          <w:noProof/>
          <w:sz w:val="36"/>
          <w:szCs w:val="36"/>
        </w:rPr>
        <w:drawing>
          <wp:anchor distT="0" distB="0" distL="114300" distR="114300" simplePos="0" relativeHeight="251766784" behindDoc="1" locked="0" layoutInCell="1" allowOverlap="1" wp14:anchorId="6E47F29F" wp14:editId="2E868279">
            <wp:simplePos x="0" y="0"/>
            <wp:positionH relativeFrom="column">
              <wp:posOffset>458470</wp:posOffset>
            </wp:positionH>
            <wp:positionV relativeFrom="paragraph">
              <wp:posOffset>7620</wp:posOffset>
            </wp:positionV>
            <wp:extent cx="1753870" cy="3034030"/>
            <wp:effectExtent l="666750" t="0" r="646430" b="0"/>
            <wp:wrapNone/>
            <wp:docPr id="10923032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03230" name="Picture 1092303230"/>
                    <pic:cNvPicPr/>
                  </pic:nvPicPr>
                  <pic:blipFill rotWithShape="1">
                    <a:blip r:embed="rId21" cstate="print">
                      <a:extLst>
                        <a:ext uri="{28A0092B-C50C-407E-A947-70E740481C1C}">
                          <a14:useLocalDpi xmlns:a14="http://schemas.microsoft.com/office/drawing/2010/main" val="0"/>
                        </a:ext>
                      </a:extLst>
                    </a:blip>
                    <a:srcRect l="16813" t="25335" r="45129" b="24877"/>
                    <a:stretch>
                      <a:fillRect/>
                    </a:stretch>
                  </pic:blipFill>
                  <pic:spPr bwMode="auto">
                    <a:xfrm rot="5400000">
                      <a:off x="0" y="0"/>
                      <a:ext cx="1753870" cy="303403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66E09A" w14:textId="77777777" w:rsidR="005D186D" w:rsidRDefault="005D186D"/>
    <w:p w14:paraId="26989285" w14:textId="77777777" w:rsidR="005D186D" w:rsidRDefault="005D186D"/>
    <w:p w14:paraId="353FA080" w14:textId="1599B9B1" w:rsidR="00AC243A" w:rsidRDefault="00AC243A"/>
    <w:p w14:paraId="5CBCBD66" w14:textId="457565A3" w:rsidR="00AC243A" w:rsidRDefault="00B40DBB">
      <w:r>
        <w:rPr>
          <w:bCs/>
          <w:noProof/>
          <w:sz w:val="36"/>
          <w:szCs w:val="36"/>
        </w:rPr>
        <w:drawing>
          <wp:anchor distT="0" distB="0" distL="114300" distR="114300" simplePos="0" relativeHeight="251821056" behindDoc="1" locked="0" layoutInCell="1" allowOverlap="1" wp14:anchorId="2D92EF01" wp14:editId="2323C698">
            <wp:simplePos x="0" y="0"/>
            <wp:positionH relativeFrom="column">
              <wp:posOffset>3070859</wp:posOffset>
            </wp:positionH>
            <wp:positionV relativeFrom="paragraph">
              <wp:posOffset>6985</wp:posOffset>
            </wp:positionV>
            <wp:extent cx="2807763" cy="1752600"/>
            <wp:effectExtent l="19050" t="19050" r="0" b="0"/>
            <wp:wrapNone/>
            <wp:docPr id="17397894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89419" name="Picture 1739789419"/>
                    <pic:cNvPicPr/>
                  </pic:nvPicPr>
                  <pic:blipFill rotWithShape="1">
                    <a:blip r:embed="rId22" cstate="print">
                      <a:extLst>
                        <a:ext uri="{28A0092B-C50C-407E-A947-70E740481C1C}">
                          <a14:useLocalDpi xmlns:a14="http://schemas.microsoft.com/office/drawing/2010/main" val="0"/>
                        </a:ext>
                      </a:extLst>
                    </a:blip>
                    <a:srcRect l="12773" t="38319" r="13717" b="12023"/>
                    <a:stretch>
                      <a:fillRect/>
                    </a:stretch>
                  </pic:blipFill>
                  <pic:spPr bwMode="auto">
                    <a:xfrm>
                      <a:off x="0" y="0"/>
                      <a:ext cx="2813013" cy="1755877"/>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20B457" w14:textId="2AB2632C" w:rsidR="00AC243A" w:rsidRDefault="00AC243A"/>
    <w:p w14:paraId="26CB6673" w14:textId="6172B401" w:rsidR="00AC243A" w:rsidRDefault="00AC243A"/>
    <w:p w14:paraId="2248E314" w14:textId="35A3D8AD" w:rsidR="00AC243A" w:rsidRDefault="00AC243A"/>
    <w:p w14:paraId="5E3C571F" w14:textId="77777777" w:rsidR="00AC243A" w:rsidRDefault="00AC243A"/>
    <w:p w14:paraId="7F3402D5" w14:textId="77777777" w:rsidR="00AC243A" w:rsidRDefault="00AC243A"/>
    <w:p w14:paraId="69BFCA33" w14:textId="77777777" w:rsidR="00AC243A" w:rsidRDefault="00AC243A"/>
    <w:p w14:paraId="349C5D30" w14:textId="77777777" w:rsidR="00054DD3" w:rsidRDefault="00054DD3"/>
    <w:p w14:paraId="1D6B4C9C" w14:textId="77777777" w:rsidR="00AC243A" w:rsidRDefault="00AC243A"/>
    <w:p w14:paraId="57D3A437" w14:textId="77777777" w:rsidR="00AC243A" w:rsidRDefault="00AC243A"/>
    <w:p w14:paraId="264B5445" w14:textId="77777777" w:rsidR="00AC243A" w:rsidRDefault="00AC243A"/>
    <w:p w14:paraId="3CC586E3" w14:textId="5CF427D5" w:rsidR="00AC243A" w:rsidRDefault="00000000">
      <w:r>
        <w:rPr>
          <w:noProof/>
        </w:rPr>
        <w:pict w14:anchorId="6251F121">
          <v:shape id="_x0000_s1036" type="#_x0000_t202" style="position:absolute;margin-left:-15.5pt;margin-top:11.8pt;width:236.5pt;height:39.8pt;z-index:251786752;mso-position-horizontal-relative:text;mso-position-vertical-relative:text" stroked="f">
            <v:textbox inset="0,0,0,0">
              <w:txbxContent>
                <w:p w14:paraId="7C9C5C45" w14:textId="04CB9AB1" w:rsidR="00DE05AE" w:rsidRPr="00DE05AE" w:rsidRDefault="00DE05AE" w:rsidP="00DE05AE">
                  <w:pPr>
                    <w:pStyle w:val="Caption"/>
                    <w:rPr>
                      <w:bCs/>
                      <w:noProof/>
                      <w:color w:val="auto"/>
                      <w:sz w:val="28"/>
                      <w:szCs w:val="28"/>
                    </w:rPr>
                  </w:pPr>
                  <w:r w:rsidRPr="00DE05AE">
                    <w:rPr>
                      <w:color w:val="auto"/>
                      <w:sz w:val="28"/>
                      <w:szCs w:val="28"/>
                    </w:rPr>
                    <w:t xml:space="preserve">Figure </w:t>
                  </w:r>
                  <w:proofErr w:type="gramStart"/>
                  <w:r w:rsidRPr="00DE05AE">
                    <w:rPr>
                      <w:color w:val="auto"/>
                      <w:sz w:val="28"/>
                      <w:szCs w:val="28"/>
                    </w:rPr>
                    <w:t>5.8  Mounting</w:t>
                  </w:r>
                  <w:proofErr w:type="gramEnd"/>
                  <w:r w:rsidRPr="00DE05AE">
                    <w:rPr>
                      <w:color w:val="auto"/>
                      <w:sz w:val="28"/>
                      <w:szCs w:val="28"/>
                    </w:rPr>
                    <w:t xml:space="preserve"> on frontside of Hand PCB</w:t>
                  </w:r>
                </w:p>
              </w:txbxContent>
            </v:textbox>
          </v:shape>
        </w:pict>
      </w:r>
    </w:p>
    <w:p w14:paraId="738AAFDA" w14:textId="1DA8F790" w:rsidR="00AC243A" w:rsidRDefault="00000000">
      <w:r>
        <w:rPr>
          <w:noProof/>
        </w:rPr>
        <w:pict w14:anchorId="0588F8B5">
          <v:shape id="_x0000_s1037" type="#_x0000_t202" style="position:absolute;margin-left:241.8pt;margin-top:.25pt;width:218.2pt;height:35.6pt;z-index:251788800;mso-position-horizontal-relative:text;mso-position-vertical-relative:text" stroked="f">
            <v:textbox inset="0,0,0,0">
              <w:txbxContent>
                <w:p w14:paraId="72B9EA67" w14:textId="11F15621" w:rsidR="00DE05AE" w:rsidRPr="00DE05AE" w:rsidRDefault="00DE05AE" w:rsidP="00DE05AE">
                  <w:pPr>
                    <w:pStyle w:val="Caption"/>
                    <w:rPr>
                      <w:bCs/>
                      <w:noProof/>
                      <w:color w:val="auto"/>
                      <w:sz w:val="28"/>
                      <w:szCs w:val="28"/>
                    </w:rPr>
                  </w:pPr>
                  <w:r w:rsidRPr="00DE05AE">
                    <w:rPr>
                      <w:color w:val="auto"/>
                      <w:sz w:val="28"/>
                      <w:szCs w:val="28"/>
                    </w:rPr>
                    <w:t>Figure</w:t>
                  </w:r>
                  <w:r w:rsidR="00AC243A">
                    <w:rPr>
                      <w:color w:val="auto"/>
                      <w:sz w:val="28"/>
                      <w:szCs w:val="28"/>
                    </w:rPr>
                    <w:t xml:space="preserve"> 5.9 </w:t>
                  </w:r>
                  <w:r w:rsidRPr="00DE05AE">
                    <w:rPr>
                      <w:color w:val="auto"/>
                      <w:sz w:val="28"/>
                      <w:szCs w:val="28"/>
                    </w:rPr>
                    <w:t>Mounting on backside of Hand PCB</w:t>
                  </w:r>
                </w:p>
              </w:txbxContent>
            </v:textbox>
          </v:shape>
        </w:pict>
      </w:r>
    </w:p>
    <w:p w14:paraId="6D17B8C1" w14:textId="77777777" w:rsidR="00AC243A" w:rsidRDefault="00AC243A"/>
    <w:p w14:paraId="21B12D2F" w14:textId="77777777" w:rsidR="00AC243A" w:rsidRDefault="00AC243A"/>
    <w:p w14:paraId="349AF09D" w14:textId="77777777" w:rsidR="00AC243A" w:rsidRDefault="00AC243A"/>
    <w:p w14:paraId="1A234519" w14:textId="77777777" w:rsidR="00AC243A" w:rsidRDefault="00AC243A"/>
    <w:p w14:paraId="6EE2D181" w14:textId="77777777" w:rsidR="00AC243A" w:rsidRDefault="00AC243A"/>
    <w:p w14:paraId="30F86F97" w14:textId="77777777" w:rsidR="00AC243A" w:rsidRDefault="00AC243A"/>
    <w:p w14:paraId="58B4C830" w14:textId="77777777" w:rsidR="00AC243A" w:rsidRDefault="00AC243A"/>
    <w:p w14:paraId="2065D1E4" w14:textId="77777777" w:rsidR="002A0AEA" w:rsidRDefault="002A0AEA" w:rsidP="00592DE2">
      <w:pPr>
        <w:pStyle w:val="ListParagraph"/>
        <w:numPr>
          <w:ilvl w:val="0"/>
          <w:numId w:val="18"/>
        </w:numPr>
        <w:ind w:left="0" w:firstLine="0"/>
        <w:rPr>
          <w:b/>
          <w:bCs/>
          <w:sz w:val="36"/>
          <w:szCs w:val="36"/>
        </w:rPr>
      </w:pPr>
      <w:r>
        <w:rPr>
          <w:b/>
          <w:bCs/>
          <w:sz w:val="36"/>
          <w:szCs w:val="36"/>
        </w:rPr>
        <w:lastRenderedPageBreak/>
        <w:t>Result and Future Scope</w:t>
      </w:r>
    </w:p>
    <w:p w14:paraId="30A05072" w14:textId="77777777" w:rsidR="00D0183A" w:rsidRDefault="00D0183A" w:rsidP="00D0183A">
      <w:pPr>
        <w:pStyle w:val="ListParagraph"/>
        <w:ind w:left="0"/>
        <w:rPr>
          <w:b/>
          <w:bCs/>
          <w:sz w:val="36"/>
          <w:szCs w:val="36"/>
        </w:rPr>
      </w:pPr>
    </w:p>
    <w:p w14:paraId="47A48AE2" w14:textId="388B468E" w:rsidR="00D0183A" w:rsidRPr="00D0183A" w:rsidRDefault="00D0183A" w:rsidP="00D0183A">
      <w:pPr>
        <w:jc w:val="both"/>
        <w:rPr>
          <w:b/>
          <w:bCs/>
          <w:sz w:val="28"/>
          <w:szCs w:val="28"/>
          <w:lang w:val="en-IN"/>
        </w:rPr>
      </w:pPr>
      <w:r w:rsidRPr="00D0183A">
        <w:rPr>
          <w:b/>
          <w:bCs/>
          <w:sz w:val="28"/>
          <w:szCs w:val="28"/>
          <w:lang w:val="en-IN"/>
        </w:rPr>
        <w:t>Project Findings</w:t>
      </w:r>
      <w:r>
        <w:rPr>
          <w:b/>
          <w:bCs/>
          <w:sz w:val="28"/>
          <w:szCs w:val="28"/>
          <w:lang w:val="en-IN"/>
        </w:rPr>
        <w:t>:</w:t>
      </w:r>
    </w:p>
    <w:p w14:paraId="0E70E82E" w14:textId="77777777" w:rsidR="00D0183A" w:rsidRPr="00D0183A" w:rsidRDefault="00D0183A" w:rsidP="00D0183A">
      <w:pPr>
        <w:numPr>
          <w:ilvl w:val="0"/>
          <w:numId w:val="55"/>
        </w:numPr>
        <w:jc w:val="both"/>
        <w:rPr>
          <w:bCs/>
          <w:sz w:val="28"/>
          <w:szCs w:val="28"/>
          <w:lang w:val="en-IN"/>
        </w:rPr>
      </w:pPr>
      <w:r w:rsidRPr="00D0183A">
        <w:rPr>
          <w:bCs/>
          <w:sz w:val="28"/>
          <w:szCs w:val="28"/>
          <w:lang w:val="en-IN"/>
        </w:rPr>
        <w:t>The system successfully monitors workers’ health (heart rate, SpO₂, body temperature) and environment conditions (gas levels, air quality, temperature).</w:t>
      </w:r>
    </w:p>
    <w:p w14:paraId="1C87EBA7" w14:textId="77777777" w:rsidR="00D0183A" w:rsidRPr="00D0183A" w:rsidRDefault="00D0183A" w:rsidP="00D0183A">
      <w:pPr>
        <w:numPr>
          <w:ilvl w:val="0"/>
          <w:numId w:val="55"/>
        </w:numPr>
        <w:jc w:val="both"/>
        <w:rPr>
          <w:bCs/>
          <w:sz w:val="28"/>
          <w:szCs w:val="28"/>
          <w:lang w:val="en-IN"/>
        </w:rPr>
      </w:pPr>
      <w:r w:rsidRPr="00D0183A">
        <w:rPr>
          <w:bCs/>
          <w:sz w:val="28"/>
          <w:szCs w:val="28"/>
          <w:lang w:val="en-IN"/>
        </w:rPr>
        <w:t>The ESP-NOW protocol allows fast and reliable wireless communication without Wi-Fi or internet.</w:t>
      </w:r>
    </w:p>
    <w:p w14:paraId="25682F53" w14:textId="0BC2F7A7" w:rsidR="00D0183A" w:rsidRPr="00D0183A" w:rsidRDefault="00D0183A" w:rsidP="00D0183A">
      <w:pPr>
        <w:numPr>
          <w:ilvl w:val="0"/>
          <w:numId w:val="55"/>
        </w:numPr>
        <w:jc w:val="both"/>
        <w:rPr>
          <w:bCs/>
          <w:sz w:val="28"/>
          <w:szCs w:val="28"/>
          <w:lang w:val="en-IN"/>
        </w:rPr>
      </w:pPr>
      <w:r w:rsidRPr="00D0183A">
        <w:rPr>
          <w:bCs/>
          <w:sz w:val="28"/>
          <w:szCs w:val="28"/>
          <w:lang w:val="en-IN"/>
        </w:rPr>
        <w:t xml:space="preserve">The system gives instant alerts to workers </w:t>
      </w:r>
      <w:r w:rsidR="004E0C7A">
        <w:rPr>
          <w:bCs/>
          <w:sz w:val="28"/>
          <w:szCs w:val="28"/>
          <w:lang w:val="en-IN"/>
        </w:rPr>
        <w:t>through</w:t>
      </w:r>
      <w:r w:rsidRPr="00D0183A">
        <w:rPr>
          <w:bCs/>
          <w:sz w:val="28"/>
          <w:szCs w:val="28"/>
          <w:lang w:val="en-IN"/>
        </w:rPr>
        <w:t xml:space="preserve"> control room during emergencies.</w:t>
      </w:r>
    </w:p>
    <w:p w14:paraId="2A965D58" w14:textId="4F3B4159" w:rsidR="00D0183A" w:rsidRPr="00D0183A" w:rsidRDefault="00D0183A" w:rsidP="00D0183A">
      <w:pPr>
        <w:numPr>
          <w:ilvl w:val="0"/>
          <w:numId w:val="55"/>
        </w:numPr>
        <w:jc w:val="both"/>
        <w:rPr>
          <w:bCs/>
          <w:sz w:val="28"/>
          <w:szCs w:val="28"/>
          <w:lang w:val="en-IN"/>
        </w:rPr>
      </w:pPr>
      <w:r w:rsidRPr="00D0183A">
        <w:rPr>
          <w:bCs/>
          <w:sz w:val="28"/>
          <w:szCs w:val="28"/>
          <w:lang w:val="en-IN"/>
        </w:rPr>
        <w:t>Both health and environmental PCBs are compact, portable, and suitable for underground mining conditions.</w:t>
      </w:r>
    </w:p>
    <w:p w14:paraId="55089637" w14:textId="77777777" w:rsidR="00D0183A" w:rsidRPr="00D0183A" w:rsidRDefault="00D0183A" w:rsidP="00D0183A">
      <w:pPr>
        <w:ind w:left="720"/>
        <w:jc w:val="both"/>
        <w:rPr>
          <w:bCs/>
          <w:sz w:val="28"/>
          <w:szCs w:val="28"/>
          <w:lang w:val="en-IN"/>
        </w:rPr>
      </w:pPr>
    </w:p>
    <w:p w14:paraId="6587BE20" w14:textId="31C39DD8" w:rsidR="00D0183A" w:rsidRPr="00D0183A" w:rsidRDefault="00D0183A" w:rsidP="00D0183A">
      <w:pPr>
        <w:jc w:val="both"/>
        <w:rPr>
          <w:b/>
          <w:bCs/>
          <w:sz w:val="28"/>
          <w:szCs w:val="28"/>
          <w:lang w:val="en-IN"/>
        </w:rPr>
      </w:pPr>
      <w:r w:rsidRPr="00D0183A">
        <w:rPr>
          <w:b/>
          <w:bCs/>
          <w:sz w:val="28"/>
          <w:szCs w:val="28"/>
          <w:lang w:val="en-IN"/>
        </w:rPr>
        <w:t>Circuit Advantages</w:t>
      </w:r>
      <w:r>
        <w:rPr>
          <w:b/>
          <w:bCs/>
          <w:sz w:val="28"/>
          <w:szCs w:val="28"/>
          <w:lang w:val="en-IN"/>
        </w:rPr>
        <w:t>:</w:t>
      </w:r>
    </w:p>
    <w:p w14:paraId="2395C491" w14:textId="77777777" w:rsidR="00D0183A" w:rsidRPr="00D0183A" w:rsidRDefault="00D0183A" w:rsidP="00D0183A">
      <w:pPr>
        <w:numPr>
          <w:ilvl w:val="0"/>
          <w:numId w:val="56"/>
        </w:numPr>
        <w:jc w:val="both"/>
        <w:rPr>
          <w:bCs/>
          <w:sz w:val="28"/>
          <w:szCs w:val="28"/>
          <w:lang w:val="en-IN"/>
        </w:rPr>
      </w:pPr>
      <w:r w:rsidRPr="00D0183A">
        <w:rPr>
          <w:bCs/>
          <w:sz w:val="28"/>
          <w:szCs w:val="28"/>
          <w:lang w:val="en-IN"/>
        </w:rPr>
        <w:t>Provides real-time monitoring of workers and surroundings.</w:t>
      </w:r>
    </w:p>
    <w:p w14:paraId="43A2BA94" w14:textId="77777777" w:rsidR="00D0183A" w:rsidRPr="00D0183A" w:rsidRDefault="00D0183A" w:rsidP="00D0183A">
      <w:pPr>
        <w:numPr>
          <w:ilvl w:val="0"/>
          <w:numId w:val="56"/>
        </w:numPr>
        <w:jc w:val="both"/>
        <w:rPr>
          <w:bCs/>
          <w:sz w:val="28"/>
          <w:szCs w:val="28"/>
          <w:lang w:val="en-IN"/>
        </w:rPr>
      </w:pPr>
      <w:r w:rsidRPr="00D0183A">
        <w:rPr>
          <w:bCs/>
          <w:sz w:val="28"/>
          <w:szCs w:val="28"/>
          <w:lang w:val="en-IN"/>
        </w:rPr>
        <w:t>Fast alert response during dangerous gas levels or abnormal health conditions.</w:t>
      </w:r>
    </w:p>
    <w:p w14:paraId="54DC99AE" w14:textId="77777777" w:rsidR="00D0183A" w:rsidRPr="00D0183A" w:rsidRDefault="00D0183A" w:rsidP="00D0183A">
      <w:pPr>
        <w:numPr>
          <w:ilvl w:val="0"/>
          <w:numId w:val="56"/>
        </w:numPr>
        <w:jc w:val="both"/>
        <w:rPr>
          <w:bCs/>
          <w:sz w:val="28"/>
          <w:szCs w:val="28"/>
          <w:lang w:val="en-IN"/>
        </w:rPr>
      </w:pPr>
      <w:r w:rsidRPr="00D0183A">
        <w:rPr>
          <w:bCs/>
          <w:sz w:val="28"/>
          <w:szCs w:val="28"/>
          <w:lang w:val="en-IN"/>
        </w:rPr>
        <w:t>Low power consumption and long battery life.</w:t>
      </w:r>
    </w:p>
    <w:p w14:paraId="2E0080DA" w14:textId="77777777" w:rsidR="00D0183A" w:rsidRPr="00D0183A" w:rsidRDefault="00D0183A" w:rsidP="00D0183A">
      <w:pPr>
        <w:numPr>
          <w:ilvl w:val="0"/>
          <w:numId w:val="56"/>
        </w:numPr>
        <w:jc w:val="both"/>
        <w:rPr>
          <w:bCs/>
          <w:sz w:val="28"/>
          <w:szCs w:val="28"/>
          <w:lang w:val="en-IN"/>
        </w:rPr>
      </w:pPr>
      <w:r w:rsidRPr="00D0183A">
        <w:rPr>
          <w:bCs/>
          <w:sz w:val="28"/>
          <w:szCs w:val="28"/>
          <w:lang w:val="en-IN"/>
        </w:rPr>
        <w:t>Wireless and flexible—no need for wired connections.</w:t>
      </w:r>
    </w:p>
    <w:p w14:paraId="388AA3D5" w14:textId="25ADF30B" w:rsidR="00D0183A" w:rsidRPr="00D0183A" w:rsidRDefault="00D0183A" w:rsidP="004E0C7A">
      <w:pPr>
        <w:numPr>
          <w:ilvl w:val="0"/>
          <w:numId w:val="56"/>
        </w:numPr>
        <w:jc w:val="both"/>
        <w:rPr>
          <w:bCs/>
          <w:sz w:val="28"/>
          <w:szCs w:val="28"/>
          <w:lang w:val="en-IN"/>
        </w:rPr>
      </w:pPr>
      <w:r w:rsidRPr="00D0183A">
        <w:rPr>
          <w:bCs/>
          <w:sz w:val="28"/>
          <w:szCs w:val="28"/>
          <w:lang w:val="en-IN"/>
        </w:rPr>
        <w:t>Cost-effective and easy to expand for more workers or tunnels.</w:t>
      </w:r>
    </w:p>
    <w:p w14:paraId="39BBEA9C" w14:textId="2F46DC3C" w:rsidR="00D0183A" w:rsidRPr="00D0183A" w:rsidRDefault="00D0183A" w:rsidP="00D0183A">
      <w:pPr>
        <w:jc w:val="both"/>
        <w:rPr>
          <w:bCs/>
          <w:sz w:val="28"/>
          <w:szCs w:val="28"/>
          <w:lang w:val="en-IN"/>
        </w:rPr>
      </w:pPr>
    </w:p>
    <w:p w14:paraId="79244067" w14:textId="3252E90E" w:rsidR="00D0183A" w:rsidRPr="00D0183A" w:rsidRDefault="00D0183A" w:rsidP="00D0183A">
      <w:pPr>
        <w:jc w:val="both"/>
        <w:rPr>
          <w:b/>
          <w:bCs/>
          <w:sz w:val="28"/>
          <w:szCs w:val="28"/>
          <w:lang w:val="en-IN"/>
        </w:rPr>
      </w:pPr>
      <w:r w:rsidRPr="00D0183A">
        <w:rPr>
          <w:b/>
          <w:bCs/>
          <w:sz w:val="28"/>
          <w:szCs w:val="28"/>
          <w:lang w:val="en-IN"/>
        </w:rPr>
        <w:t>Circuit Limitations</w:t>
      </w:r>
      <w:r>
        <w:rPr>
          <w:b/>
          <w:bCs/>
          <w:sz w:val="28"/>
          <w:szCs w:val="28"/>
          <w:lang w:val="en-IN"/>
        </w:rPr>
        <w:t>:</w:t>
      </w:r>
    </w:p>
    <w:p w14:paraId="7EC7B889" w14:textId="77777777" w:rsidR="00D0183A" w:rsidRPr="00D0183A" w:rsidRDefault="00D0183A" w:rsidP="00D0183A">
      <w:pPr>
        <w:numPr>
          <w:ilvl w:val="0"/>
          <w:numId w:val="57"/>
        </w:numPr>
        <w:jc w:val="both"/>
        <w:rPr>
          <w:sz w:val="28"/>
          <w:szCs w:val="28"/>
          <w:lang w:val="en-IN"/>
        </w:rPr>
      </w:pPr>
      <w:r w:rsidRPr="00D0183A">
        <w:rPr>
          <w:sz w:val="28"/>
          <w:szCs w:val="28"/>
          <w:lang w:val="en-IN"/>
        </w:rPr>
        <w:t>Limited wireless range inside deep tunnels.</w:t>
      </w:r>
    </w:p>
    <w:p w14:paraId="4EFF4931" w14:textId="77777777" w:rsidR="00D0183A" w:rsidRPr="00D0183A" w:rsidRDefault="00D0183A" w:rsidP="00D0183A">
      <w:pPr>
        <w:numPr>
          <w:ilvl w:val="0"/>
          <w:numId w:val="57"/>
        </w:numPr>
        <w:jc w:val="both"/>
        <w:rPr>
          <w:sz w:val="28"/>
          <w:szCs w:val="28"/>
          <w:lang w:val="en-IN"/>
        </w:rPr>
      </w:pPr>
      <w:r w:rsidRPr="00D0183A">
        <w:rPr>
          <w:sz w:val="28"/>
          <w:szCs w:val="28"/>
          <w:lang w:val="en-IN"/>
        </w:rPr>
        <w:t>Requires regular battery charging.</w:t>
      </w:r>
    </w:p>
    <w:p w14:paraId="32A7CC85" w14:textId="77777777" w:rsidR="00D0183A" w:rsidRPr="00D0183A" w:rsidRDefault="00D0183A" w:rsidP="00D0183A">
      <w:pPr>
        <w:numPr>
          <w:ilvl w:val="0"/>
          <w:numId w:val="57"/>
        </w:numPr>
        <w:jc w:val="both"/>
        <w:rPr>
          <w:sz w:val="28"/>
          <w:szCs w:val="28"/>
          <w:lang w:val="en-IN"/>
        </w:rPr>
      </w:pPr>
      <w:r w:rsidRPr="00D0183A">
        <w:rPr>
          <w:sz w:val="28"/>
          <w:szCs w:val="28"/>
          <w:lang w:val="en-IN"/>
        </w:rPr>
        <w:t>Gas sensors need calibration for accurate readings.</w:t>
      </w:r>
    </w:p>
    <w:p w14:paraId="565B6803" w14:textId="4C7BA8A9" w:rsidR="00D0183A" w:rsidRPr="00D0183A" w:rsidRDefault="00D0183A" w:rsidP="00D0183A">
      <w:pPr>
        <w:jc w:val="both"/>
        <w:rPr>
          <w:bCs/>
          <w:sz w:val="28"/>
          <w:szCs w:val="28"/>
          <w:lang w:val="en-IN"/>
        </w:rPr>
      </w:pPr>
    </w:p>
    <w:p w14:paraId="48DCCB83" w14:textId="4852FA23" w:rsidR="00D0183A" w:rsidRPr="00D0183A" w:rsidRDefault="00D0183A" w:rsidP="00D0183A">
      <w:pPr>
        <w:jc w:val="both"/>
        <w:rPr>
          <w:b/>
          <w:bCs/>
          <w:sz w:val="28"/>
          <w:szCs w:val="28"/>
          <w:lang w:val="en-IN"/>
        </w:rPr>
      </w:pPr>
      <w:r w:rsidRPr="00D0183A">
        <w:rPr>
          <w:b/>
          <w:bCs/>
          <w:sz w:val="28"/>
          <w:szCs w:val="28"/>
          <w:lang w:val="en-IN"/>
        </w:rPr>
        <w:t>Applications</w:t>
      </w:r>
      <w:r>
        <w:rPr>
          <w:sz w:val="28"/>
          <w:szCs w:val="28"/>
          <w:lang w:val="en-IN"/>
        </w:rPr>
        <w:t>:</w:t>
      </w:r>
    </w:p>
    <w:p w14:paraId="59784B5D" w14:textId="77777777" w:rsidR="00D0183A" w:rsidRPr="00D0183A" w:rsidRDefault="00D0183A" w:rsidP="00D0183A">
      <w:pPr>
        <w:numPr>
          <w:ilvl w:val="0"/>
          <w:numId w:val="58"/>
        </w:numPr>
        <w:jc w:val="both"/>
        <w:rPr>
          <w:sz w:val="28"/>
          <w:szCs w:val="28"/>
          <w:lang w:val="en-IN"/>
        </w:rPr>
      </w:pPr>
      <w:r w:rsidRPr="00D0183A">
        <w:rPr>
          <w:sz w:val="28"/>
          <w:szCs w:val="28"/>
          <w:lang w:val="en-IN"/>
        </w:rPr>
        <w:t>Industrial gas monitoring in chemical or oil plants.</w:t>
      </w:r>
    </w:p>
    <w:p w14:paraId="76F00267" w14:textId="77777777" w:rsidR="00D0183A" w:rsidRPr="00D0183A" w:rsidRDefault="00D0183A" w:rsidP="00D0183A">
      <w:pPr>
        <w:numPr>
          <w:ilvl w:val="0"/>
          <w:numId w:val="58"/>
        </w:numPr>
        <w:jc w:val="both"/>
        <w:rPr>
          <w:sz w:val="28"/>
          <w:szCs w:val="28"/>
          <w:lang w:val="en-IN"/>
        </w:rPr>
      </w:pPr>
      <w:r w:rsidRPr="00D0183A">
        <w:rPr>
          <w:sz w:val="28"/>
          <w:szCs w:val="28"/>
          <w:lang w:val="en-IN"/>
        </w:rPr>
        <w:t>Tunnel and metro safety monitoring.</w:t>
      </w:r>
    </w:p>
    <w:p w14:paraId="70991E87" w14:textId="77777777" w:rsidR="00D0183A" w:rsidRPr="00D0183A" w:rsidRDefault="00D0183A" w:rsidP="00D0183A">
      <w:pPr>
        <w:numPr>
          <w:ilvl w:val="0"/>
          <w:numId w:val="58"/>
        </w:numPr>
        <w:jc w:val="both"/>
        <w:rPr>
          <w:sz w:val="28"/>
          <w:szCs w:val="28"/>
          <w:lang w:val="en-IN"/>
        </w:rPr>
      </w:pPr>
      <w:r w:rsidRPr="00D0183A">
        <w:rPr>
          <w:sz w:val="28"/>
          <w:szCs w:val="28"/>
          <w:lang w:val="en-IN"/>
        </w:rPr>
        <w:t>Rescue operations in disaster-prone or hazardous areas.</w:t>
      </w:r>
    </w:p>
    <w:p w14:paraId="0EFC0300" w14:textId="77777777" w:rsidR="00BE2688" w:rsidRPr="00BE2688" w:rsidRDefault="00BE2688" w:rsidP="002A0AEA">
      <w:pPr>
        <w:jc w:val="both"/>
        <w:rPr>
          <w:bCs/>
          <w:sz w:val="28"/>
          <w:szCs w:val="28"/>
        </w:rPr>
      </w:pPr>
    </w:p>
    <w:p w14:paraId="0C14EEF8" w14:textId="77777777" w:rsidR="00BE2688" w:rsidRDefault="00BE2688" w:rsidP="002A0AEA">
      <w:pPr>
        <w:jc w:val="both"/>
        <w:rPr>
          <w:b/>
          <w:sz w:val="28"/>
          <w:szCs w:val="28"/>
        </w:rPr>
      </w:pPr>
    </w:p>
    <w:p w14:paraId="66804AB5" w14:textId="77777777" w:rsidR="00BE2688" w:rsidRDefault="00BE2688" w:rsidP="002A0AEA">
      <w:pPr>
        <w:jc w:val="both"/>
        <w:rPr>
          <w:b/>
          <w:sz w:val="28"/>
          <w:szCs w:val="28"/>
        </w:rPr>
      </w:pPr>
    </w:p>
    <w:p w14:paraId="520344F9" w14:textId="77777777" w:rsidR="00BE2688" w:rsidRDefault="00BE2688" w:rsidP="002A0AEA">
      <w:pPr>
        <w:jc w:val="both"/>
        <w:rPr>
          <w:b/>
          <w:sz w:val="28"/>
          <w:szCs w:val="28"/>
        </w:rPr>
      </w:pPr>
    </w:p>
    <w:p w14:paraId="783ADC50" w14:textId="77777777" w:rsidR="00BE2688" w:rsidRDefault="00BE2688" w:rsidP="002A0AEA">
      <w:pPr>
        <w:jc w:val="both"/>
        <w:rPr>
          <w:b/>
          <w:sz w:val="28"/>
          <w:szCs w:val="28"/>
        </w:rPr>
      </w:pPr>
    </w:p>
    <w:p w14:paraId="267B718A" w14:textId="77777777" w:rsidR="00BE2688" w:rsidRDefault="00BE2688" w:rsidP="002A0AEA">
      <w:pPr>
        <w:jc w:val="both"/>
        <w:rPr>
          <w:b/>
          <w:sz w:val="28"/>
          <w:szCs w:val="28"/>
        </w:rPr>
      </w:pPr>
    </w:p>
    <w:p w14:paraId="162AE402" w14:textId="77777777" w:rsidR="00BE2688" w:rsidRDefault="00BE2688" w:rsidP="002A0AEA">
      <w:pPr>
        <w:jc w:val="both"/>
        <w:rPr>
          <w:b/>
          <w:sz w:val="28"/>
          <w:szCs w:val="28"/>
        </w:rPr>
      </w:pPr>
    </w:p>
    <w:p w14:paraId="09AC4DA1" w14:textId="77777777" w:rsidR="00BE2688" w:rsidRDefault="00BE2688" w:rsidP="002A0AEA">
      <w:pPr>
        <w:jc w:val="both"/>
        <w:rPr>
          <w:b/>
          <w:sz w:val="28"/>
          <w:szCs w:val="28"/>
        </w:rPr>
      </w:pPr>
    </w:p>
    <w:p w14:paraId="2E175C23" w14:textId="77777777" w:rsidR="00BE2688" w:rsidRDefault="00BE2688" w:rsidP="002A0AEA">
      <w:pPr>
        <w:jc w:val="both"/>
        <w:rPr>
          <w:b/>
          <w:sz w:val="28"/>
          <w:szCs w:val="28"/>
        </w:rPr>
      </w:pPr>
    </w:p>
    <w:p w14:paraId="32FB3399" w14:textId="77777777" w:rsidR="00BE2688" w:rsidRDefault="00BE2688" w:rsidP="002A0AEA">
      <w:pPr>
        <w:jc w:val="both"/>
        <w:rPr>
          <w:b/>
          <w:sz w:val="28"/>
          <w:szCs w:val="28"/>
        </w:rPr>
      </w:pPr>
    </w:p>
    <w:p w14:paraId="4B3B6870" w14:textId="77777777" w:rsidR="00BE2688" w:rsidRDefault="00BE2688" w:rsidP="002A0AEA">
      <w:pPr>
        <w:jc w:val="both"/>
        <w:rPr>
          <w:b/>
          <w:sz w:val="28"/>
          <w:szCs w:val="28"/>
        </w:rPr>
      </w:pPr>
    </w:p>
    <w:p w14:paraId="611E260C" w14:textId="77777777" w:rsidR="00BE2688" w:rsidRDefault="00BE2688" w:rsidP="002A0AEA">
      <w:pPr>
        <w:jc w:val="both"/>
        <w:rPr>
          <w:b/>
          <w:sz w:val="28"/>
          <w:szCs w:val="28"/>
        </w:rPr>
      </w:pPr>
    </w:p>
    <w:p w14:paraId="7D50C5D2" w14:textId="77777777" w:rsidR="00BE2688" w:rsidRDefault="00BE2688" w:rsidP="002A0AEA">
      <w:pPr>
        <w:jc w:val="both"/>
        <w:rPr>
          <w:b/>
          <w:sz w:val="28"/>
          <w:szCs w:val="28"/>
        </w:rPr>
      </w:pPr>
    </w:p>
    <w:p w14:paraId="11F93ADF" w14:textId="77777777" w:rsidR="00BE2688" w:rsidRDefault="00BE2688" w:rsidP="002A0AEA">
      <w:pPr>
        <w:jc w:val="both"/>
        <w:rPr>
          <w:b/>
          <w:sz w:val="28"/>
          <w:szCs w:val="28"/>
        </w:rPr>
      </w:pPr>
    </w:p>
    <w:p w14:paraId="34C9A91C" w14:textId="77777777" w:rsidR="00BE2688" w:rsidRDefault="00BE2688" w:rsidP="002A0AEA">
      <w:pPr>
        <w:jc w:val="both"/>
        <w:rPr>
          <w:b/>
          <w:sz w:val="28"/>
          <w:szCs w:val="28"/>
        </w:rPr>
      </w:pPr>
    </w:p>
    <w:p w14:paraId="324CD15F" w14:textId="77777777" w:rsidR="00BE2688" w:rsidRDefault="00BE2688" w:rsidP="002A0AEA">
      <w:pPr>
        <w:jc w:val="both"/>
        <w:rPr>
          <w:b/>
          <w:sz w:val="28"/>
          <w:szCs w:val="28"/>
        </w:rPr>
      </w:pPr>
    </w:p>
    <w:p w14:paraId="1CF5104E" w14:textId="119C3FEB" w:rsidR="00A15ACC" w:rsidRPr="008D0AD4" w:rsidRDefault="00A15ACC" w:rsidP="002A0AEA">
      <w:pPr>
        <w:jc w:val="both"/>
        <w:rPr>
          <w:b/>
          <w:sz w:val="36"/>
          <w:szCs w:val="36"/>
        </w:rPr>
      </w:pPr>
      <w:proofErr w:type="gramStart"/>
      <w:r w:rsidRPr="008D0AD4">
        <w:rPr>
          <w:b/>
          <w:sz w:val="36"/>
          <w:szCs w:val="36"/>
        </w:rPr>
        <w:lastRenderedPageBreak/>
        <w:t>Conclusion :</w:t>
      </w:r>
      <w:proofErr w:type="gramEnd"/>
    </w:p>
    <w:p w14:paraId="731FB9B2" w14:textId="77777777" w:rsidR="00BE2688" w:rsidRPr="00BE2688" w:rsidRDefault="00BE2688" w:rsidP="002A0AEA">
      <w:pPr>
        <w:jc w:val="both"/>
        <w:rPr>
          <w:b/>
          <w:sz w:val="28"/>
          <w:szCs w:val="28"/>
        </w:rPr>
      </w:pPr>
    </w:p>
    <w:p w14:paraId="2BFC3F93" w14:textId="5D163456" w:rsidR="00BE2688" w:rsidRPr="00BE2688" w:rsidRDefault="00BE2688" w:rsidP="00BE2688">
      <w:pPr>
        <w:jc w:val="both"/>
        <w:rPr>
          <w:bCs/>
          <w:sz w:val="28"/>
          <w:szCs w:val="28"/>
          <w:lang w:val="en-IN"/>
        </w:rPr>
      </w:pPr>
      <w:r w:rsidRPr="00BE2688">
        <w:rPr>
          <w:bCs/>
          <w:sz w:val="28"/>
          <w:szCs w:val="28"/>
          <w:lang w:val="en-IN"/>
        </w:rPr>
        <w:t xml:space="preserve">The developed wearable multi-sensor safety system successfully integrates physiological and environmental monitoring into a single, compact, and energy-efficient device. Using sensors such as MAX30102, DS18B20, and MQ-series gas sensors, the system continuously measures key health and environmental parameters including heart rate, body temperature, and gas concentration </w:t>
      </w:r>
      <w:proofErr w:type="gramStart"/>
      <w:r w:rsidRPr="00BE2688">
        <w:rPr>
          <w:bCs/>
          <w:sz w:val="28"/>
          <w:szCs w:val="28"/>
          <w:lang w:val="en-IN"/>
        </w:rPr>
        <w:t>levels</w:t>
      </w:r>
      <w:r w:rsidR="00D72B3C">
        <w:rPr>
          <w:bCs/>
          <w:sz w:val="28"/>
          <w:szCs w:val="28"/>
          <w:lang w:val="en-IN"/>
        </w:rPr>
        <w:t>[</w:t>
      </w:r>
      <w:proofErr w:type="gramEnd"/>
      <w:r w:rsidR="00D72B3C">
        <w:rPr>
          <w:bCs/>
          <w:sz w:val="28"/>
          <w:szCs w:val="28"/>
          <w:lang w:val="en-IN"/>
        </w:rPr>
        <w:t>3]-[6]</w:t>
      </w:r>
      <w:r w:rsidRPr="00BE2688">
        <w:rPr>
          <w:bCs/>
          <w:sz w:val="28"/>
          <w:szCs w:val="28"/>
          <w:lang w:val="en-IN"/>
        </w:rPr>
        <w:t xml:space="preserve">. The ESP32 microcontroller, utilizing the ESP-NOW protocol, ensures reliable and low-latency wireless communication between nodes without dependence on external </w:t>
      </w:r>
      <w:proofErr w:type="gramStart"/>
      <w:r w:rsidRPr="00BE2688">
        <w:rPr>
          <w:bCs/>
          <w:sz w:val="28"/>
          <w:szCs w:val="28"/>
          <w:lang w:val="en-IN"/>
        </w:rPr>
        <w:t>networks</w:t>
      </w:r>
      <w:r w:rsidR="00D72B3C">
        <w:rPr>
          <w:bCs/>
          <w:sz w:val="28"/>
          <w:szCs w:val="28"/>
          <w:lang w:val="en-IN"/>
        </w:rPr>
        <w:t>[</w:t>
      </w:r>
      <w:proofErr w:type="gramEnd"/>
      <w:r w:rsidR="00D72B3C">
        <w:rPr>
          <w:bCs/>
          <w:sz w:val="28"/>
          <w:szCs w:val="28"/>
          <w:lang w:val="en-IN"/>
        </w:rPr>
        <w:t>13],[14]</w:t>
      </w:r>
      <w:r w:rsidRPr="00BE2688">
        <w:rPr>
          <w:bCs/>
          <w:sz w:val="28"/>
          <w:szCs w:val="28"/>
          <w:lang w:val="en-IN"/>
        </w:rPr>
        <w:t>.</w:t>
      </w:r>
    </w:p>
    <w:p w14:paraId="071FA4ED" w14:textId="13009576" w:rsidR="00BE2688" w:rsidRPr="00BE2688" w:rsidRDefault="00BE2688" w:rsidP="00BE2688">
      <w:pPr>
        <w:jc w:val="both"/>
        <w:rPr>
          <w:bCs/>
          <w:sz w:val="28"/>
          <w:szCs w:val="28"/>
          <w:lang w:val="en-IN"/>
        </w:rPr>
      </w:pPr>
      <w:r w:rsidRPr="00BE2688">
        <w:rPr>
          <w:bCs/>
          <w:sz w:val="28"/>
          <w:szCs w:val="28"/>
          <w:lang w:val="en-IN"/>
        </w:rPr>
        <w:t xml:space="preserve">This design demonstrates a low-cost, portable, and scalable solution for real-time safety monitoring in industrial, mining, and remote field environments. The implementation of threshold-based alerting through buzzers, LEDs, and a centralized dashboard enhances worker protection and situational awareness. Overall, the project effectively addresses the need for continuous monitoring and early warning systems, thereby contributing to improved human safety and environmental </w:t>
      </w:r>
      <w:proofErr w:type="gramStart"/>
      <w:r w:rsidRPr="00BE2688">
        <w:rPr>
          <w:bCs/>
          <w:sz w:val="28"/>
          <w:szCs w:val="28"/>
          <w:lang w:val="en-IN"/>
        </w:rPr>
        <w:t>responsibility</w:t>
      </w:r>
      <w:r w:rsidR="00D72B3C">
        <w:rPr>
          <w:bCs/>
          <w:sz w:val="28"/>
          <w:szCs w:val="28"/>
          <w:lang w:val="en-IN"/>
        </w:rPr>
        <w:t>[</w:t>
      </w:r>
      <w:proofErr w:type="gramEnd"/>
      <w:r w:rsidR="00D72B3C">
        <w:rPr>
          <w:bCs/>
          <w:sz w:val="28"/>
          <w:szCs w:val="28"/>
          <w:lang w:val="en-IN"/>
        </w:rPr>
        <w:t>15],[16]</w:t>
      </w:r>
      <w:r w:rsidRPr="00BE2688">
        <w:rPr>
          <w:bCs/>
          <w:sz w:val="28"/>
          <w:szCs w:val="28"/>
          <w:lang w:val="en-IN"/>
        </w:rPr>
        <w:t>.</w:t>
      </w:r>
    </w:p>
    <w:p w14:paraId="36B432F3" w14:textId="77777777" w:rsidR="00A15ACC" w:rsidRPr="008D0AD4" w:rsidRDefault="00A15ACC" w:rsidP="002A0AEA">
      <w:pPr>
        <w:jc w:val="both"/>
        <w:rPr>
          <w:bCs/>
          <w:sz w:val="36"/>
          <w:szCs w:val="36"/>
        </w:rPr>
      </w:pPr>
    </w:p>
    <w:p w14:paraId="14356070" w14:textId="71FB73A9" w:rsidR="00A15ACC" w:rsidRDefault="00A15ACC" w:rsidP="002A0AEA">
      <w:pPr>
        <w:jc w:val="both"/>
        <w:rPr>
          <w:b/>
          <w:sz w:val="36"/>
          <w:szCs w:val="36"/>
        </w:rPr>
      </w:pPr>
      <w:r w:rsidRPr="00BE2688">
        <w:rPr>
          <w:b/>
          <w:sz w:val="36"/>
          <w:szCs w:val="36"/>
        </w:rPr>
        <w:t xml:space="preserve">Future </w:t>
      </w:r>
      <w:proofErr w:type="gramStart"/>
      <w:r w:rsidRPr="00BE2688">
        <w:rPr>
          <w:b/>
          <w:sz w:val="36"/>
          <w:szCs w:val="36"/>
        </w:rPr>
        <w:t>Scope :</w:t>
      </w:r>
      <w:proofErr w:type="gramEnd"/>
    </w:p>
    <w:p w14:paraId="620C3630" w14:textId="77777777" w:rsidR="008D0AD4" w:rsidRDefault="008D0AD4" w:rsidP="002A0AEA">
      <w:pPr>
        <w:jc w:val="both"/>
        <w:rPr>
          <w:b/>
          <w:sz w:val="36"/>
          <w:szCs w:val="36"/>
        </w:rPr>
      </w:pPr>
    </w:p>
    <w:p w14:paraId="021F8F7E" w14:textId="352AF251" w:rsidR="008D0AD4" w:rsidRPr="008D0AD4" w:rsidRDefault="008D0AD4" w:rsidP="008D0AD4">
      <w:pPr>
        <w:pStyle w:val="ListParagraph"/>
        <w:numPr>
          <w:ilvl w:val="0"/>
          <w:numId w:val="58"/>
        </w:numPr>
        <w:jc w:val="both"/>
        <w:rPr>
          <w:bCs/>
          <w:sz w:val="28"/>
          <w:szCs w:val="28"/>
          <w:lang w:val="en-IN"/>
        </w:rPr>
      </w:pPr>
      <w:r w:rsidRPr="008D0AD4">
        <w:rPr>
          <w:bCs/>
          <w:sz w:val="28"/>
          <w:szCs w:val="28"/>
          <w:lang w:val="en-IN"/>
        </w:rPr>
        <w:t xml:space="preserve">Integration with cloud platforms (Blynk, Firebase, </w:t>
      </w:r>
      <w:proofErr w:type="spellStart"/>
      <w:r w:rsidRPr="008D0AD4">
        <w:rPr>
          <w:bCs/>
          <w:sz w:val="28"/>
          <w:szCs w:val="28"/>
          <w:lang w:val="en-IN"/>
        </w:rPr>
        <w:t>ThingSpeak</w:t>
      </w:r>
      <w:proofErr w:type="spellEnd"/>
      <w:r w:rsidRPr="008D0AD4">
        <w:rPr>
          <w:bCs/>
          <w:sz w:val="28"/>
          <w:szCs w:val="28"/>
          <w:lang w:val="en-IN"/>
        </w:rPr>
        <w:t>) for remote data logging and real-time monitoring.</w:t>
      </w:r>
    </w:p>
    <w:p w14:paraId="4D781764" w14:textId="2C4784C0" w:rsidR="008D0AD4" w:rsidRPr="008D0AD4" w:rsidRDefault="008D0AD4" w:rsidP="008D0AD4">
      <w:pPr>
        <w:pStyle w:val="ListParagraph"/>
        <w:numPr>
          <w:ilvl w:val="0"/>
          <w:numId w:val="58"/>
        </w:numPr>
        <w:jc w:val="both"/>
        <w:rPr>
          <w:bCs/>
          <w:sz w:val="28"/>
          <w:szCs w:val="28"/>
          <w:lang w:val="en-IN"/>
        </w:rPr>
      </w:pPr>
      <w:r w:rsidRPr="008D0AD4">
        <w:rPr>
          <w:bCs/>
          <w:sz w:val="28"/>
          <w:szCs w:val="28"/>
          <w:lang w:val="en-IN"/>
        </w:rPr>
        <w:t>Implementation of AI/ML algorithms to analy</w:t>
      </w:r>
      <w:r>
        <w:rPr>
          <w:bCs/>
          <w:sz w:val="28"/>
          <w:szCs w:val="28"/>
          <w:lang w:val="en-IN"/>
        </w:rPr>
        <w:t>s</w:t>
      </w:r>
      <w:r w:rsidRPr="008D0AD4">
        <w:rPr>
          <w:bCs/>
          <w:sz w:val="28"/>
          <w:szCs w:val="28"/>
          <w:lang w:val="en-IN"/>
        </w:rPr>
        <w:t>e trends and predict abnormal health or environmental conditions.</w:t>
      </w:r>
    </w:p>
    <w:p w14:paraId="13262F99" w14:textId="77777777" w:rsidR="008D0AD4" w:rsidRPr="008D0AD4" w:rsidRDefault="008D0AD4" w:rsidP="008D0AD4">
      <w:pPr>
        <w:pStyle w:val="ListParagraph"/>
        <w:numPr>
          <w:ilvl w:val="0"/>
          <w:numId w:val="58"/>
        </w:numPr>
        <w:jc w:val="both"/>
        <w:rPr>
          <w:bCs/>
          <w:sz w:val="28"/>
          <w:szCs w:val="28"/>
          <w:lang w:val="en-IN"/>
        </w:rPr>
      </w:pPr>
      <w:r w:rsidRPr="008D0AD4">
        <w:rPr>
          <w:bCs/>
          <w:sz w:val="28"/>
          <w:szCs w:val="28"/>
          <w:lang w:val="en-IN"/>
        </w:rPr>
        <w:t>Inclusion of GPS/GNSS modules for real-time location tracking in emergency scenarios.</w:t>
      </w:r>
    </w:p>
    <w:p w14:paraId="57F9150E" w14:textId="77777777" w:rsidR="008D0AD4" w:rsidRPr="008D0AD4" w:rsidRDefault="008D0AD4" w:rsidP="008D0AD4">
      <w:pPr>
        <w:pStyle w:val="ListParagraph"/>
        <w:numPr>
          <w:ilvl w:val="0"/>
          <w:numId w:val="58"/>
        </w:numPr>
        <w:jc w:val="both"/>
        <w:rPr>
          <w:bCs/>
          <w:sz w:val="28"/>
          <w:szCs w:val="28"/>
          <w:lang w:val="en-IN"/>
        </w:rPr>
      </w:pPr>
      <w:r w:rsidRPr="008D0AD4">
        <w:rPr>
          <w:bCs/>
          <w:sz w:val="28"/>
          <w:szCs w:val="28"/>
          <w:lang w:val="en-IN"/>
        </w:rPr>
        <w:t>Implementation of LEACH protocol (Low Energy Adaptive Clustering Hierarchy) for improved communication efficiency, load balancing, and energy conservation in large-scale sensor networks.</w:t>
      </w:r>
    </w:p>
    <w:p w14:paraId="09A990C8" w14:textId="77777777" w:rsidR="008D0AD4" w:rsidRPr="008D0AD4" w:rsidRDefault="008D0AD4" w:rsidP="008D0AD4">
      <w:pPr>
        <w:jc w:val="both"/>
        <w:rPr>
          <w:b/>
          <w:sz w:val="36"/>
          <w:szCs w:val="36"/>
        </w:rPr>
      </w:pPr>
    </w:p>
    <w:p w14:paraId="72C1E372" w14:textId="77777777" w:rsidR="008D0AD4" w:rsidRPr="00BE2688" w:rsidRDefault="008D0AD4" w:rsidP="002A0AEA">
      <w:pPr>
        <w:jc w:val="both"/>
        <w:rPr>
          <w:b/>
          <w:sz w:val="36"/>
          <w:szCs w:val="36"/>
        </w:rPr>
      </w:pPr>
    </w:p>
    <w:p w14:paraId="7A514101" w14:textId="77777777" w:rsidR="00134B73" w:rsidRDefault="00134B73" w:rsidP="002A0AEA">
      <w:pPr>
        <w:jc w:val="both"/>
        <w:rPr>
          <w:bCs/>
          <w:sz w:val="36"/>
          <w:szCs w:val="36"/>
        </w:rPr>
      </w:pPr>
    </w:p>
    <w:p w14:paraId="1EC8E474" w14:textId="77777777" w:rsidR="004E0C7A" w:rsidRDefault="004E0C7A" w:rsidP="002A0AEA">
      <w:pPr>
        <w:jc w:val="both"/>
        <w:rPr>
          <w:bCs/>
          <w:sz w:val="36"/>
          <w:szCs w:val="36"/>
        </w:rPr>
      </w:pPr>
    </w:p>
    <w:p w14:paraId="3376D987" w14:textId="77777777" w:rsidR="008D0AD4" w:rsidRDefault="008D0AD4" w:rsidP="002A0AEA">
      <w:pPr>
        <w:jc w:val="both"/>
        <w:rPr>
          <w:bCs/>
          <w:sz w:val="36"/>
          <w:szCs w:val="36"/>
        </w:rPr>
      </w:pPr>
    </w:p>
    <w:p w14:paraId="3376BD44" w14:textId="77777777" w:rsidR="007030F3" w:rsidRDefault="007030F3" w:rsidP="002A0AEA">
      <w:pPr>
        <w:jc w:val="both"/>
        <w:rPr>
          <w:bCs/>
          <w:sz w:val="36"/>
          <w:szCs w:val="36"/>
        </w:rPr>
      </w:pPr>
    </w:p>
    <w:p w14:paraId="6E41E0E5" w14:textId="77777777" w:rsidR="007030F3" w:rsidRDefault="007030F3" w:rsidP="002A0AEA">
      <w:pPr>
        <w:jc w:val="both"/>
        <w:rPr>
          <w:bCs/>
          <w:sz w:val="36"/>
          <w:szCs w:val="36"/>
        </w:rPr>
      </w:pPr>
    </w:p>
    <w:p w14:paraId="5531C406" w14:textId="77777777" w:rsidR="007030F3" w:rsidRDefault="007030F3" w:rsidP="002A0AEA">
      <w:pPr>
        <w:jc w:val="both"/>
        <w:rPr>
          <w:bCs/>
          <w:sz w:val="36"/>
          <w:szCs w:val="36"/>
        </w:rPr>
      </w:pPr>
    </w:p>
    <w:p w14:paraId="6C9F158C" w14:textId="77777777" w:rsidR="008D0AD4" w:rsidRDefault="008D0AD4" w:rsidP="002A0AEA">
      <w:pPr>
        <w:jc w:val="both"/>
        <w:rPr>
          <w:bCs/>
          <w:sz w:val="36"/>
          <w:szCs w:val="36"/>
        </w:rPr>
      </w:pPr>
    </w:p>
    <w:p w14:paraId="65F57BDF" w14:textId="77777777" w:rsidR="008D0AD4" w:rsidRDefault="008D0AD4" w:rsidP="002A0AEA">
      <w:pPr>
        <w:jc w:val="both"/>
        <w:rPr>
          <w:bCs/>
          <w:sz w:val="36"/>
          <w:szCs w:val="36"/>
        </w:rPr>
      </w:pPr>
    </w:p>
    <w:p w14:paraId="69BA4BAE" w14:textId="77777777" w:rsidR="008D0AD4" w:rsidRDefault="008D0AD4" w:rsidP="002A0AEA">
      <w:pPr>
        <w:jc w:val="both"/>
        <w:rPr>
          <w:bCs/>
          <w:sz w:val="36"/>
          <w:szCs w:val="36"/>
        </w:rPr>
      </w:pPr>
    </w:p>
    <w:p w14:paraId="4631E4C6" w14:textId="77777777" w:rsidR="008D0AD4" w:rsidRDefault="008D0AD4" w:rsidP="002A0AEA">
      <w:pPr>
        <w:jc w:val="both"/>
        <w:rPr>
          <w:bCs/>
          <w:sz w:val="36"/>
          <w:szCs w:val="36"/>
        </w:rPr>
      </w:pPr>
    </w:p>
    <w:p w14:paraId="5A89AD54" w14:textId="77777777" w:rsidR="008D0AD4" w:rsidRDefault="008D0AD4" w:rsidP="002A0AEA">
      <w:pPr>
        <w:jc w:val="both"/>
        <w:rPr>
          <w:bCs/>
          <w:sz w:val="36"/>
          <w:szCs w:val="36"/>
        </w:rPr>
      </w:pPr>
    </w:p>
    <w:p w14:paraId="38C914E7" w14:textId="428BB83B" w:rsidR="004E0C7A" w:rsidRPr="000967B4" w:rsidRDefault="00AD0C0B" w:rsidP="002A0AEA">
      <w:pPr>
        <w:jc w:val="both"/>
        <w:rPr>
          <w:b/>
          <w:sz w:val="36"/>
          <w:szCs w:val="36"/>
        </w:rPr>
      </w:pPr>
      <w:r w:rsidRPr="000967B4">
        <w:rPr>
          <w:b/>
          <w:sz w:val="36"/>
          <w:szCs w:val="36"/>
        </w:rPr>
        <w:lastRenderedPageBreak/>
        <w:t>Economics:</w:t>
      </w:r>
    </w:p>
    <w:p w14:paraId="56600FE8" w14:textId="77777777" w:rsidR="00AD0C0B" w:rsidRDefault="00AD0C0B" w:rsidP="002A0AEA">
      <w:pPr>
        <w:jc w:val="both"/>
        <w:rPr>
          <w:bCs/>
          <w:sz w:val="36"/>
          <w:szCs w:val="36"/>
        </w:rPr>
      </w:pPr>
    </w:p>
    <w:tbl>
      <w:tblPr>
        <w:tblW w:w="9413" w:type="dxa"/>
        <w:tblCellMar>
          <w:top w:w="15" w:type="dxa"/>
          <w:left w:w="15" w:type="dxa"/>
          <w:bottom w:w="15" w:type="dxa"/>
          <w:right w:w="15" w:type="dxa"/>
        </w:tblCellMar>
        <w:tblLook w:val="04A0" w:firstRow="1" w:lastRow="0" w:firstColumn="1" w:lastColumn="0" w:noHBand="0" w:noVBand="1"/>
      </w:tblPr>
      <w:tblGrid>
        <w:gridCol w:w="8226"/>
        <w:gridCol w:w="1187"/>
      </w:tblGrid>
      <w:tr w:rsidR="00AD0C0B" w:rsidRPr="00AD0C0B" w14:paraId="36259516" w14:textId="77777777" w:rsidTr="008D0AD4">
        <w:trPr>
          <w:trHeight w:val="493"/>
        </w:trPr>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0E694606" w14:textId="77777777" w:rsidR="00AD0C0B" w:rsidRPr="008D0AD4" w:rsidRDefault="00AD0C0B" w:rsidP="00AD0C0B">
            <w:pPr>
              <w:jc w:val="both"/>
              <w:rPr>
                <w:bCs/>
                <w:sz w:val="32"/>
                <w:szCs w:val="32"/>
                <w:lang w:val="en-IN"/>
              </w:rPr>
            </w:pPr>
            <w:r w:rsidRPr="008D0AD4">
              <w:rPr>
                <w:bCs/>
                <w:sz w:val="32"/>
                <w:szCs w:val="32"/>
                <w:lang w:val="en-IN"/>
              </w:rPr>
              <w:t>COMPONENTS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0010F" w14:textId="77777777" w:rsidR="00AD0C0B" w:rsidRPr="008D0AD4" w:rsidRDefault="00AD0C0B" w:rsidP="00AD0C0B">
            <w:pPr>
              <w:jc w:val="both"/>
              <w:rPr>
                <w:bCs/>
                <w:sz w:val="32"/>
                <w:szCs w:val="32"/>
                <w:lang w:val="en-IN"/>
              </w:rPr>
            </w:pPr>
            <w:r w:rsidRPr="008D0AD4">
              <w:rPr>
                <w:bCs/>
                <w:sz w:val="32"/>
                <w:szCs w:val="32"/>
                <w:lang w:val="en-IN"/>
              </w:rPr>
              <w:t>PRICE </w:t>
            </w:r>
          </w:p>
        </w:tc>
      </w:tr>
      <w:tr w:rsidR="00AD0C0B" w:rsidRPr="00AD0C0B" w14:paraId="4861F22A"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D5318D" w14:textId="05B2F851" w:rsidR="00AD0C0B" w:rsidRPr="00AD0C0B" w:rsidRDefault="008D0AD4" w:rsidP="00AD0C0B">
            <w:pPr>
              <w:jc w:val="both"/>
              <w:rPr>
                <w:bCs/>
                <w:sz w:val="28"/>
                <w:szCs w:val="28"/>
                <w:lang w:val="en-IN"/>
              </w:rPr>
            </w:pPr>
            <w:r w:rsidRPr="008D0AD4">
              <w:rPr>
                <w:bCs/>
                <w:sz w:val="28"/>
                <w:szCs w:val="28"/>
              </w:rPr>
              <w:t>MQ9 Carbon Monoxide, Methane and LPG Gas Sensor Module</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3FDACFC8" w14:textId="7BAA73AA" w:rsidR="00AD0C0B" w:rsidRPr="00AD0C0B" w:rsidRDefault="008D0AD4" w:rsidP="00AD0C0B">
            <w:pPr>
              <w:jc w:val="both"/>
              <w:rPr>
                <w:bCs/>
                <w:sz w:val="28"/>
                <w:szCs w:val="28"/>
                <w:lang w:val="en-IN"/>
              </w:rPr>
            </w:pPr>
            <w:r w:rsidRPr="008D0AD4">
              <w:rPr>
                <w:bCs/>
                <w:sz w:val="28"/>
                <w:szCs w:val="28"/>
              </w:rPr>
              <w:t>₹125.68</w:t>
            </w:r>
          </w:p>
        </w:tc>
      </w:tr>
      <w:tr w:rsidR="00AD0C0B" w:rsidRPr="00AD0C0B" w14:paraId="7D26BAD7"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940C2C" w14:textId="7774B831" w:rsidR="00AD0C0B" w:rsidRPr="00AD0C0B" w:rsidRDefault="008D0AD4" w:rsidP="00AD0C0B">
            <w:pPr>
              <w:jc w:val="both"/>
              <w:rPr>
                <w:bCs/>
                <w:sz w:val="28"/>
                <w:szCs w:val="28"/>
                <w:lang w:val="en-IN"/>
              </w:rPr>
            </w:pPr>
            <w:r w:rsidRPr="008D0AD4">
              <w:rPr>
                <w:bCs/>
                <w:sz w:val="28"/>
                <w:szCs w:val="28"/>
              </w:rPr>
              <w:t xml:space="preserve">MQ135 Air Quality/Gas Detector Sensor Module </w:t>
            </w:r>
            <w:proofErr w:type="gramStart"/>
            <w:r w:rsidRPr="008D0AD4">
              <w:rPr>
                <w:bCs/>
                <w:sz w:val="28"/>
                <w:szCs w:val="28"/>
              </w:rPr>
              <w:t>For</w:t>
            </w:r>
            <w:proofErr w:type="gramEnd"/>
            <w:r w:rsidRPr="008D0AD4">
              <w:rPr>
                <w:bCs/>
                <w:sz w:val="28"/>
                <w:szCs w:val="28"/>
              </w:rPr>
              <w:t xml:space="preserve"> Arduino MQ 135</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7AA3E8CB" w14:textId="53AE4E6E" w:rsidR="00AD0C0B" w:rsidRPr="00AD0C0B" w:rsidRDefault="008D0AD4" w:rsidP="00AD0C0B">
            <w:pPr>
              <w:jc w:val="both"/>
              <w:rPr>
                <w:bCs/>
                <w:sz w:val="28"/>
                <w:szCs w:val="28"/>
                <w:lang w:val="en-IN"/>
              </w:rPr>
            </w:pPr>
            <w:r w:rsidRPr="008D0AD4">
              <w:rPr>
                <w:bCs/>
                <w:sz w:val="28"/>
                <w:szCs w:val="28"/>
              </w:rPr>
              <w:t>₹130.40</w:t>
            </w:r>
          </w:p>
        </w:tc>
      </w:tr>
      <w:tr w:rsidR="00AD0C0B" w:rsidRPr="00AD0C0B" w14:paraId="5783B3C3"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DAB720" w14:textId="08CC42DA" w:rsidR="00AD0C0B" w:rsidRPr="00AD0C0B" w:rsidRDefault="008D0AD4" w:rsidP="00AD0C0B">
            <w:pPr>
              <w:jc w:val="both"/>
              <w:rPr>
                <w:bCs/>
                <w:sz w:val="28"/>
                <w:szCs w:val="28"/>
                <w:lang w:val="en-IN"/>
              </w:rPr>
            </w:pPr>
            <w:r w:rsidRPr="008D0AD4">
              <w:rPr>
                <w:bCs/>
                <w:sz w:val="28"/>
                <w:szCs w:val="28"/>
              </w:rPr>
              <w:t>MAX30102 Heart Rate and Pulse Oximeter Sensor Module (Black)</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4EB02B8E" w14:textId="5027D335" w:rsidR="00AD0C0B" w:rsidRPr="00AD0C0B" w:rsidRDefault="008D0AD4" w:rsidP="00AD0C0B">
            <w:pPr>
              <w:jc w:val="both"/>
              <w:rPr>
                <w:bCs/>
                <w:sz w:val="28"/>
                <w:szCs w:val="28"/>
                <w:lang w:val="en-IN"/>
              </w:rPr>
            </w:pPr>
            <w:r w:rsidRPr="008D0AD4">
              <w:rPr>
                <w:bCs/>
                <w:sz w:val="28"/>
                <w:szCs w:val="28"/>
              </w:rPr>
              <w:t>₹236.00</w:t>
            </w:r>
          </w:p>
        </w:tc>
      </w:tr>
      <w:tr w:rsidR="00AD0C0B" w:rsidRPr="00AD0C0B" w14:paraId="028B3377"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941D1F" w14:textId="37F58E67" w:rsidR="00AD0C0B" w:rsidRPr="00AD0C0B" w:rsidRDefault="00F8513A" w:rsidP="00AD0C0B">
            <w:pPr>
              <w:jc w:val="both"/>
              <w:rPr>
                <w:bCs/>
                <w:sz w:val="28"/>
                <w:szCs w:val="28"/>
                <w:lang w:val="en-IN"/>
              </w:rPr>
            </w:pPr>
            <w:r w:rsidRPr="00F8513A">
              <w:rPr>
                <w:bCs/>
                <w:sz w:val="28"/>
                <w:szCs w:val="28"/>
              </w:rPr>
              <w:t>LiPo Battery 3.7v 500mAh Rechargeable</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372E33EF" w14:textId="1F333EE2" w:rsidR="00AD0C0B" w:rsidRPr="00AD0C0B" w:rsidRDefault="008D0AD4" w:rsidP="00AD0C0B">
            <w:pPr>
              <w:jc w:val="both"/>
              <w:rPr>
                <w:bCs/>
                <w:sz w:val="28"/>
                <w:szCs w:val="28"/>
                <w:lang w:val="en-IN"/>
              </w:rPr>
            </w:pPr>
            <w:r w:rsidRPr="008D0AD4">
              <w:rPr>
                <w:bCs/>
                <w:sz w:val="28"/>
                <w:szCs w:val="28"/>
              </w:rPr>
              <w:t>₹</w:t>
            </w:r>
            <w:r w:rsidR="00F8513A" w:rsidRPr="00F8513A">
              <w:rPr>
                <w:bCs/>
                <w:sz w:val="28"/>
                <w:szCs w:val="28"/>
              </w:rPr>
              <w:t>160.0</w:t>
            </w:r>
            <w:r w:rsidR="00F8513A">
              <w:rPr>
                <w:bCs/>
                <w:sz w:val="28"/>
                <w:szCs w:val="28"/>
              </w:rPr>
              <w:t>0</w:t>
            </w:r>
          </w:p>
        </w:tc>
      </w:tr>
      <w:tr w:rsidR="00AD0C0B" w:rsidRPr="00AD0C0B" w14:paraId="57F79FCA"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421554" w14:textId="2C3FC9DD" w:rsidR="00AD0C0B" w:rsidRPr="00AD0C0B" w:rsidRDefault="00F8513A" w:rsidP="00AD0C0B">
            <w:pPr>
              <w:jc w:val="both"/>
              <w:rPr>
                <w:bCs/>
                <w:sz w:val="28"/>
                <w:szCs w:val="28"/>
                <w:lang w:val="en-IN"/>
              </w:rPr>
            </w:pPr>
            <w:r w:rsidRPr="00F8513A">
              <w:rPr>
                <w:bCs/>
                <w:sz w:val="28"/>
                <w:szCs w:val="28"/>
              </w:rPr>
              <w:t>MT3608 2A Max DC-DC Step Up Power Module Booster Power Module</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4F38FABA" w14:textId="5E28E56F" w:rsidR="00AD0C0B" w:rsidRPr="00AD0C0B" w:rsidRDefault="00F8513A" w:rsidP="00AD0C0B">
            <w:pPr>
              <w:jc w:val="both"/>
              <w:rPr>
                <w:bCs/>
                <w:sz w:val="28"/>
                <w:szCs w:val="28"/>
                <w:lang w:val="en-IN"/>
              </w:rPr>
            </w:pPr>
            <w:r w:rsidRPr="00F8513A">
              <w:rPr>
                <w:bCs/>
                <w:sz w:val="28"/>
                <w:szCs w:val="28"/>
              </w:rPr>
              <w:t>₹40.72</w:t>
            </w:r>
          </w:p>
        </w:tc>
      </w:tr>
      <w:tr w:rsidR="00AD0C0B" w:rsidRPr="00AD0C0B" w14:paraId="478D33CE"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B9E9A4" w14:textId="1F1D14D2" w:rsidR="00AD0C0B" w:rsidRPr="00AD0C0B" w:rsidRDefault="00F8513A" w:rsidP="00AD0C0B">
            <w:pPr>
              <w:jc w:val="both"/>
              <w:rPr>
                <w:bCs/>
                <w:sz w:val="28"/>
                <w:szCs w:val="28"/>
                <w:lang w:val="en-IN"/>
              </w:rPr>
            </w:pPr>
            <w:r w:rsidRPr="00F8513A">
              <w:rPr>
                <w:bCs/>
                <w:sz w:val="28"/>
                <w:szCs w:val="28"/>
              </w:rPr>
              <w:t>Jumper Wire Male to Male 10 wires bunch Connectors</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497B83BF" w14:textId="7B0FD7FB" w:rsidR="00AD0C0B" w:rsidRDefault="00F8513A" w:rsidP="00AD0C0B">
            <w:pPr>
              <w:jc w:val="both"/>
              <w:rPr>
                <w:bCs/>
                <w:sz w:val="28"/>
                <w:szCs w:val="28"/>
                <w:lang w:val="en-IN"/>
              </w:rPr>
            </w:pPr>
            <w:r w:rsidRPr="00F8513A">
              <w:rPr>
                <w:bCs/>
                <w:sz w:val="28"/>
                <w:szCs w:val="28"/>
              </w:rPr>
              <w:t>₹</w:t>
            </w:r>
            <w:r>
              <w:rPr>
                <w:bCs/>
                <w:sz w:val="28"/>
                <w:szCs w:val="28"/>
              </w:rPr>
              <w:t>50</w:t>
            </w:r>
            <w:r w:rsidR="00D078DF">
              <w:rPr>
                <w:bCs/>
                <w:sz w:val="28"/>
                <w:szCs w:val="28"/>
              </w:rPr>
              <w:t>.00</w:t>
            </w:r>
          </w:p>
          <w:p w14:paraId="64450993" w14:textId="4D5D9072" w:rsidR="00F8513A" w:rsidRPr="00F8513A" w:rsidRDefault="00F8513A" w:rsidP="00F8513A">
            <w:pPr>
              <w:rPr>
                <w:sz w:val="28"/>
                <w:szCs w:val="28"/>
                <w:lang w:val="en-IN"/>
              </w:rPr>
            </w:pPr>
          </w:p>
        </w:tc>
      </w:tr>
      <w:tr w:rsidR="00AD0C0B" w:rsidRPr="00AD0C0B" w14:paraId="43DE1F83"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0932CA" w14:textId="1AA24436" w:rsidR="00AD0C0B" w:rsidRPr="00AD0C0B" w:rsidRDefault="00F8513A" w:rsidP="00AD0C0B">
            <w:pPr>
              <w:jc w:val="both"/>
              <w:rPr>
                <w:bCs/>
                <w:sz w:val="28"/>
                <w:szCs w:val="28"/>
                <w:lang w:val="en-IN"/>
              </w:rPr>
            </w:pPr>
            <w:r w:rsidRPr="00F8513A">
              <w:rPr>
                <w:bCs/>
                <w:sz w:val="28"/>
                <w:szCs w:val="28"/>
              </w:rPr>
              <w:t>DS18B20 Temperature Sensor Module</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6EEE37C3" w14:textId="3009254B" w:rsidR="00AD0C0B" w:rsidRPr="00AD0C0B" w:rsidRDefault="00F8513A" w:rsidP="00AD0C0B">
            <w:pPr>
              <w:jc w:val="both"/>
              <w:rPr>
                <w:bCs/>
                <w:sz w:val="28"/>
                <w:szCs w:val="28"/>
                <w:lang w:val="en-IN"/>
              </w:rPr>
            </w:pPr>
            <w:r w:rsidRPr="00F8513A">
              <w:rPr>
                <w:bCs/>
                <w:sz w:val="28"/>
                <w:szCs w:val="28"/>
              </w:rPr>
              <w:t>₹81</w:t>
            </w:r>
            <w:r w:rsidR="00D078DF">
              <w:rPr>
                <w:bCs/>
                <w:sz w:val="28"/>
                <w:szCs w:val="28"/>
              </w:rPr>
              <w:t>.00</w:t>
            </w:r>
          </w:p>
        </w:tc>
      </w:tr>
      <w:tr w:rsidR="00AD0C0B" w:rsidRPr="00AD0C0B" w14:paraId="11D66A27"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6BBF2E" w14:textId="17EE088F" w:rsidR="00AD0C0B" w:rsidRPr="00AD0C0B" w:rsidRDefault="00F8513A" w:rsidP="00AD0C0B">
            <w:pPr>
              <w:jc w:val="both"/>
              <w:rPr>
                <w:bCs/>
                <w:sz w:val="28"/>
                <w:szCs w:val="28"/>
                <w:lang w:val="en-IN"/>
              </w:rPr>
            </w:pPr>
            <w:r w:rsidRPr="00F8513A">
              <w:rPr>
                <w:bCs/>
                <w:sz w:val="28"/>
                <w:szCs w:val="28"/>
              </w:rPr>
              <w:t>Solder Wire 2gm</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2F921257" w14:textId="5F21254B" w:rsidR="00AD0C0B" w:rsidRPr="00AD0C0B" w:rsidRDefault="008D0AD4" w:rsidP="00AD0C0B">
            <w:pPr>
              <w:jc w:val="both"/>
              <w:rPr>
                <w:bCs/>
                <w:sz w:val="28"/>
                <w:szCs w:val="28"/>
                <w:lang w:val="en-IN"/>
              </w:rPr>
            </w:pPr>
            <w:r w:rsidRPr="008D0AD4">
              <w:rPr>
                <w:bCs/>
                <w:sz w:val="28"/>
                <w:szCs w:val="28"/>
              </w:rPr>
              <w:t>₹</w:t>
            </w:r>
            <w:r w:rsidR="00F8513A">
              <w:rPr>
                <w:bCs/>
                <w:sz w:val="28"/>
                <w:szCs w:val="28"/>
              </w:rPr>
              <w:t>10</w:t>
            </w:r>
            <w:r w:rsidR="00D078DF">
              <w:rPr>
                <w:bCs/>
                <w:sz w:val="28"/>
                <w:szCs w:val="28"/>
              </w:rPr>
              <w:t>.00</w:t>
            </w:r>
          </w:p>
        </w:tc>
      </w:tr>
      <w:tr w:rsidR="00AD0C0B" w:rsidRPr="00AD0C0B" w14:paraId="30B6A5E8"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B305C6" w14:textId="1534566A" w:rsidR="00AD0C0B" w:rsidRPr="00AD0C0B" w:rsidRDefault="00F8513A" w:rsidP="00AD0C0B">
            <w:pPr>
              <w:jc w:val="both"/>
              <w:rPr>
                <w:bCs/>
                <w:sz w:val="28"/>
                <w:szCs w:val="28"/>
                <w:lang w:val="en-IN"/>
              </w:rPr>
            </w:pPr>
            <w:r w:rsidRPr="00F8513A">
              <w:rPr>
                <w:bCs/>
                <w:sz w:val="28"/>
                <w:szCs w:val="28"/>
              </w:rPr>
              <w:t>Header Female 40x1 pin 2.54mm Pitch 10mm length Berg Strip flow solder pack of 2pcs</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13F17232" w14:textId="2F6734A3" w:rsidR="00AD0C0B" w:rsidRPr="00AD0C0B" w:rsidRDefault="00F8513A" w:rsidP="00AD0C0B">
            <w:pPr>
              <w:jc w:val="both"/>
              <w:rPr>
                <w:bCs/>
                <w:sz w:val="28"/>
                <w:szCs w:val="28"/>
                <w:lang w:val="en-IN"/>
              </w:rPr>
            </w:pPr>
            <w:r w:rsidRPr="00F8513A">
              <w:rPr>
                <w:bCs/>
                <w:sz w:val="28"/>
                <w:szCs w:val="28"/>
              </w:rPr>
              <w:t>₹32</w:t>
            </w:r>
            <w:r w:rsidR="00D078DF">
              <w:rPr>
                <w:bCs/>
                <w:sz w:val="28"/>
                <w:szCs w:val="28"/>
              </w:rPr>
              <w:t>.00</w:t>
            </w:r>
          </w:p>
        </w:tc>
      </w:tr>
      <w:tr w:rsidR="008D0AD4" w:rsidRPr="00AD0C0B" w14:paraId="65E10182"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35A1D" w14:textId="3DFFE25F" w:rsidR="008D0AD4" w:rsidRPr="00AD0C0B" w:rsidRDefault="00F8513A" w:rsidP="00AD0C0B">
            <w:pPr>
              <w:jc w:val="both"/>
              <w:rPr>
                <w:bCs/>
                <w:sz w:val="28"/>
                <w:szCs w:val="28"/>
                <w:lang w:val="en-IN"/>
              </w:rPr>
            </w:pPr>
            <w:r w:rsidRPr="00F8513A">
              <w:rPr>
                <w:bCs/>
                <w:sz w:val="28"/>
                <w:szCs w:val="28"/>
              </w:rPr>
              <w:t>TP4056 with C Type USB module 1A Li-Ion 18650 Battery Charging Board with Protection 5V 1A</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7EC4FB13" w14:textId="3DCB264C" w:rsidR="008D0AD4" w:rsidRPr="00AD0C0B" w:rsidRDefault="00F8513A" w:rsidP="00AD0C0B">
            <w:pPr>
              <w:jc w:val="both"/>
              <w:rPr>
                <w:bCs/>
                <w:sz w:val="28"/>
                <w:szCs w:val="28"/>
                <w:lang w:val="en-IN"/>
              </w:rPr>
            </w:pPr>
            <w:r w:rsidRPr="00F8513A">
              <w:rPr>
                <w:bCs/>
                <w:sz w:val="28"/>
                <w:szCs w:val="28"/>
              </w:rPr>
              <w:t>₹39</w:t>
            </w:r>
            <w:r w:rsidR="00D078DF">
              <w:rPr>
                <w:bCs/>
                <w:sz w:val="28"/>
                <w:szCs w:val="28"/>
              </w:rPr>
              <w:t>.00</w:t>
            </w:r>
          </w:p>
        </w:tc>
      </w:tr>
      <w:tr w:rsidR="008D0AD4" w:rsidRPr="00AD0C0B" w14:paraId="63EECD21"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624EA" w14:textId="6EA90DBC" w:rsidR="008D0AD4" w:rsidRPr="00AD0C0B" w:rsidRDefault="00F8513A" w:rsidP="00AD0C0B">
            <w:pPr>
              <w:jc w:val="both"/>
              <w:rPr>
                <w:bCs/>
                <w:sz w:val="28"/>
                <w:szCs w:val="28"/>
                <w:lang w:val="en-IN"/>
              </w:rPr>
            </w:pPr>
            <w:r w:rsidRPr="00F8513A">
              <w:rPr>
                <w:bCs/>
                <w:sz w:val="28"/>
                <w:szCs w:val="28"/>
              </w:rPr>
              <w:t>MT3608 2A Max DC-DC Step Up Power Module Booster Power Module</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3FF2E2AD" w14:textId="2CB18810" w:rsidR="008D0AD4" w:rsidRPr="00AD0C0B" w:rsidRDefault="00F8513A" w:rsidP="00AD0C0B">
            <w:pPr>
              <w:jc w:val="both"/>
              <w:rPr>
                <w:bCs/>
                <w:sz w:val="28"/>
                <w:szCs w:val="28"/>
                <w:lang w:val="en-IN"/>
              </w:rPr>
            </w:pPr>
            <w:r w:rsidRPr="00F8513A">
              <w:rPr>
                <w:bCs/>
                <w:sz w:val="28"/>
                <w:szCs w:val="28"/>
              </w:rPr>
              <w:t>₹40</w:t>
            </w:r>
            <w:r w:rsidR="00D078DF">
              <w:rPr>
                <w:bCs/>
                <w:sz w:val="28"/>
                <w:szCs w:val="28"/>
              </w:rPr>
              <w:t>.00</w:t>
            </w:r>
          </w:p>
        </w:tc>
      </w:tr>
      <w:tr w:rsidR="008D0AD4" w:rsidRPr="00AD0C0B" w14:paraId="0B3EB2FF"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4A5CA" w14:textId="5031F692" w:rsidR="008D0AD4" w:rsidRPr="00AD0C0B" w:rsidRDefault="00F8513A" w:rsidP="00AD0C0B">
            <w:pPr>
              <w:jc w:val="both"/>
              <w:rPr>
                <w:bCs/>
                <w:sz w:val="28"/>
                <w:szCs w:val="28"/>
                <w:lang w:val="en-IN"/>
              </w:rPr>
            </w:pPr>
            <w:r w:rsidRPr="00F8513A">
              <w:rPr>
                <w:bCs/>
                <w:sz w:val="28"/>
                <w:szCs w:val="28"/>
              </w:rPr>
              <w:t>Copper Clad 4x4 inch Single Sided Laminate PCB</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1B28E750" w14:textId="0E7F1325" w:rsidR="008D0AD4" w:rsidRPr="00AD0C0B" w:rsidRDefault="00F8513A" w:rsidP="00AD0C0B">
            <w:pPr>
              <w:jc w:val="both"/>
              <w:rPr>
                <w:bCs/>
                <w:sz w:val="28"/>
                <w:szCs w:val="28"/>
                <w:lang w:val="en-IN"/>
              </w:rPr>
            </w:pPr>
            <w:r w:rsidRPr="00F8513A">
              <w:rPr>
                <w:bCs/>
                <w:sz w:val="28"/>
                <w:szCs w:val="28"/>
              </w:rPr>
              <w:t>₹21</w:t>
            </w:r>
            <w:r w:rsidR="00D078DF">
              <w:rPr>
                <w:bCs/>
                <w:sz w:val="28"/>
                <w:szCs w:val="28"/>
              </w:rPr>
              <w:t>.00</w:t>
            </w:r>
          </w:p>
        </w:tc>
      </w:tr>
      <w:tr w:rsidR="00F8513A" w:rsidRPr="00AD0C0B" w14:paraId="533CACDF"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3A03A" w14:textId="77BDA316" w:rsidR="00F8513A" w:rsidRPr="00D078DF" w:rsidRDefault="00F8513A" w:rsidP="00AD0C0B">
            <w:pPr>
              <w:jc w:val="both"/>
              <w:rPr>
                <w:bCs/>
                <w:sz w:val="28"/>
                <w:szCs w:val="28"/>
                <w:lang w:val="en-IN"/>
              </w:rPr>
            </w:pPr>
            <w:r>
              <w:rPr>
                <w:bCs/>
                <w:sz w:val="28"/>
                <w:szCs w:val="28"/>
              </w:rPr>
              <w:t>Buzzer</w:t>
            </w:r>
            <w:r w:rsidR="00D078DF">
              <w:rPr>
                <w:bCs/>
                <w:sz w:val="28"/>
                <w:szCs w:val="28"/>
              </w:rPr>
              <w:t xml:space="preserve"> </w:t>
            </w:r>
            <w:r w:rsidR="00D078DF" w:rsidRPr="00D078DF">
              <w:rPr>
                <w:bCs/>
                <w:sz w:val="28"/>
                <w:szCs w:val="28"/>
                <w:lang w:val="en-IN"/>
              </w:rPr>
              <w:t>3V Active Electromagnetic Buzzer</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07368FF0" w14:textId="5815855E" w:rsidR="00F8513A" w:rsidRPr="00F8513A" w:rsidRDefault="00D078DF" w:rsidP="00AD0C0B">
            <w:pPr>
              <w:jc w:val="both"/>
              <w:rPr>
                <w:bCs/>
                <w:sz w:val="28"/>
                <w:szCs w:val="28"/>
              </w:rPr>
            </w:pPr>
            <w:r w:rsidRPr="00F8513A">
              <w:rPr>
                <w:bCs/>
                <w:sz w:val="28"/>
                <w:szCs w:val="28"/>
              </w:rPr>
              <w:t>₹</w:t>
            </w:r>
            <w:r w:rsidRPr="00D078DF">
              <w:rPr>
                <w:bCs/>
                <w:sz w:val="28"/>
                <w:szCs w:val="28"/>
              </w:rPr>
              <w:t>14.00</w:t>
            </w:r>
          </w:p>
        </w:tc>
      </w:tr>
      <w:tr w:rsidR="00D078DF" w:rsidRPr="00AD0C0B" w14:paraId="0E36C325"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932D88" w14:textId="36A0BAE4" w:rsidR="00D078DF" w:rsidRPr="00D078DF" w:rsidRDefault="00D078DF" w:rsidP="00AD0C0B">
            <w:pPr>
              <w:jc w:val="both"/>
              <w:rPr>
                <w:bCs/>
                <w:sz w:val="28"/>
                <w:szCs w:val="28"/>
                <w:lang w:val="en-IN"/>
              </w:rPr>
            </w:pPr>
            <w:r w:rsidRPr="00D078DF">
              <w:rPr>
                <w:bCs/>
                <w:sz w:val="28"/>
                <w:szCs w:val="28"/>
                <w:lang w:val="en-IN"/>
              </w:rPr>
              <w:t>ESP-01 ESP8266 Serial WIFI Wireless Transceiver Module</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4A4683B0" w14:textId="04CC0307" w:rsidR="00D078DF" w:rsidRPr="00F8513A" w:rsidRDefault="00D078DF" w:rsidP="00AD0C0B">
            <w:pPr>
              <w:jc w:val="both"/>
              <w:rPr>
                <w:bCs/>
                <w:sz w:val="28"/>
                <w:szCs w:val="28"/>
              </w:rPr>
            </w:pPr>
            <w:r w:rsidRPr="00F8513A">
              <w:rPr>
                <w:bCs/>
                <w:sz w:val="28"/>
                <w:szCs w:val="28"/>
              </w:rPr>
              <w:t>₹</w:t>
            </w:r>
            <w:r>
              <w:rPr>
                <w:bCs/>
                <w:sz w:val="28"/>
                <w:szCs w:val="28"/>
              </w:rPr>
              <w:t>100.00</w:t>
            </w:r>
          </w:p>
        </w:tc>
      </w:tr>
      <w:tr w:rsidR="00D078DF" w:rsidRPr="00AD0C0B" w14:paraId="0B98B667" w14:textId="77777777" w:rsidTr="008D0AD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3644B5" w14:textId="477B87E0" w:rsidR="00D078DF" w:rsidRPr="00D078DF" w:rsidRDefault="00D078DF" w:rsidP="00AD0C0B">
            <w:pPr>
              <w:jc w:val="both"/>
              <w:rPr>
                <w:bCs/>
                <w:sz w:val="28"/>
                <w:szCs w:val="28"/>
                <w:lang w:val="en-IN"/>
              </w:rPr>
            </w:pPr>
            <w:r w:rsidRPr="00D078DF">
              <w:rPr>
                <w:bCs/>
                <w:sz w:val="28"/>
                <w:szCs w:val="28"/>
                <w:lang w:val="en-IN"/>
              </w:rPr>
              <w:t>ESP WROOM 32 MCU Module Version: 1.1</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tcPr>
          <w:p w14:paraId="04F6D010" w14:textId="4757A3CC" w:rsidR="00D078DF" w:rsidRPr="00F8513A" w:rsidRDefault="00D078DF" w:rsidP="00AD0C0B">
            <w:pPr>
              <w:jc w:val="both"/>
              <w:rPr>
                <w:bCs/>
                <w:sz w:val="28"/>
                <w:szCs w:val="28"/>
              </w:rPr>
            </w:pPr>
            <w:r w:rsidRPr="00D078DF">
              <w:rPr>
                <w:bCs/>
                <w:sz w:val="28"/>
                <w:szCs w:val="28"/>
              </w:rPr>
              <w:t>₹343</w:t>
            </w:r>
            <w:r>
              <w:rPr>
                <w:bCs/>
                <w:sz w:val="28"/>
                <w:szCs w:val="28"/>
              </w:rPr>
              <w:t>.00</w:t>
            </w:r>
          </w:p>
        </w:tc>
      </w:tr>
      <w:tr w:rsidR="00AD0C0B" w:rsidRPr="00AD0C0B" w14:paraId="2F595195" w14:textId="77777777" w:rsidTr="00D078DF">
        <w:trPr>
          <w:trHeight w:val="12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078288" w14:textId="77777777" w:rsidR="00AD0C0B" w:rsidRPr="00D72B3C" w:rsidRDefault="00AD0C0B" w:rsidP="00AD0C0B">
            <w:pPr>
              <w:jc w:val="both"/>
              <w:rPr>
                <w:b/>
                <w:sz w:val="28"/>
                <w:szCs w:val="28"/>
                <w:lang w:val="en-IN"/>
              </w:rPr>
            </w:pPr>
            <w:r w:rsidRPr="00D72B3C">
              <w:rPr>
                <w:b/>
                <w:sz w:val="28"/>
                <w:szCs w:val="28"/>
                <w:lang w:val="en-IN"/>
              </w:rPr>
              <w:t>TOTAL</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3D277FA9" w14:textId="6FBE8AD8" w:rsidR="00AD0C0B" w:rsidRPr="00D72B3C" w:rsidRDefault="00D72B3C" w:rsidP="00AD0C0B">
            <w:pPr>
              <w:jc w:val="both"/>
              <w:rPr>
                <w:b/>
                <w:sz w:val="28"/>
                <w:szCs w:val="28"/>
                <w:lang w:val="en-IN"/>
              </w:rPr>
            </w:pPr>
            <w:r w:rsidRPr="00D72B3C">
              <w:rPr>
                <w:b/>
                <w:sz w:val="28"/>
                <w:szCs w:val="28"/>
              </w:rPr>
              <w:t>₹</w:t>
            </w:r>
            <w:r w:rsidRPr="00D72B3C">
              <w:rPr>
                <w:b/>
                <w:sz w:val="28"/>
                <w:szCs w:val="28"/>
              </w:rPr>
              <w:t>1422.8</w:t>
            </w:r>
          </w:p>
        </w:tc>
      </w:tr>
    </w:tbl>
    <w:p w14:paraId="3DEDB8D5" w14:textId="77777777" w:rsidR="000967B4" w:rsidRDefault="000967B4" w:rsidP="002A0AEA">
      <w:pPr>
        <w:jc w:val="both"/>
        <w:rPr>
          <w:b/>
          <w:sz w:val="36"/>
          <w:szCs w:val="36"/>
        </w:rPr>
      </w:pPr>
    </w:p>
    <w:p w14:paraId="2682A95A" w14:textId="77777777" w:rsidR="00D078DF" w:rsidRDefault="00D078DF" w:rsidP="002A0AEA">
      <w:pPr>
        <w:jc w:val="both"/>
        <w:rPr>
          <w:b/>
          <w:sz w:val="36"/>
          <w:szCs w:val="36"/>
        </w:rPr>
      </w:pPr>
    </w:p>
    <w:p w14:paraId="2379AEFC" w14:textId="77777777" w:rsidR="00D078DF" w:rsidRDefault="00D078DF" w:rsidP="002A0AEA">
      <w:pPr>
        <w:jc w:val="both"/>
        <w:rPr>
          <w:b/>
          <w:sz w:val="36"/>
          <w:szCs w:val="36"/>
        </w:rPr>
      </w:pPr>
    </w:p>
    <w:p w14:paraId="7C0C90D9" w14:textId="77777777" w:rsidR="00D078DF" w:rsidRDefault="00D078DF" w:rsidP="002A0AEA">
      <w:pPr>
        <w:jc w:val="both"/>
        <w:rPr>
          <w:b/>
          <w:sz w:val="36"/>
          <w:szCs w:val="36"/>
        </w:rPr>
      </w:pPr>
    </w:p>
    <w:p w14:paraId="58714CCB" w14:textId="77777777" w:rsidR="00D078DF" w:rsidRDefault="00D078DF" w:rsidP="002A0AEA">
      <w:pPr>
        <w:jc w:val="both"/>
        <w:rPr>
          <w:b/>
          <w:sz w:val="36"/>
          <w:szCs w:val="36"/>
        </w:rPr>
      </w:pPr>
    </w:p>
    <w:p w14:paraId="2F18F574" w14:textId="77777777" w:rsidR="00D078DF" w:rsidRDefault="00D078DF" w:rsidP="002A0AEA">
      <w:pPr>
        <w:jc w:val="both"/>
        <w:rPr>
          <w:b/>
          <w:sz w:val="36"/>
          <w:szCs w:val="36"/>
        </w:rPr>
      </w:pPr>
    </w:p>
    <w:p w14:paraId="1FC61045" w14:textId="77777777" w:rsidR="00D078DF" w:rsidRDefault="00D078DF" w:rsidP="002A0AEA">
      <w:pPr>
        <w:jc w:val="both"/>
        <w:rPr>
          <w:b/>
          <w:sz w:val="36"/>
          <w:szCs w:val="36"/>
        </w:rPr>
      </w:pPr>
    </w:p>
    <w:p w14:paraId="7C5A00A1" w14:textId="77777777" w:rsidR="00D078DF" w:rsidRDefault="00D078DF" w:rsidP="002A0AEA">
      <w:pPr>
        <w:jc w:val="both"/>
        <w:rPr>
          <w:b/>
          <w:sz w:val="36"/>
          <w:szCs w:val="36"/>
        </w:rPr>
      </w:pPr>
    </w:p>
    <w:p w14:paraId="08788F9F" w14:textId="63D88B15" w:rsidR="000967B4" w:rsidRDefault="00AD0C0B" w:rsidP="002A0AEA">
      <w:pPr>
        <w:jc w:val="both"/>
        <w:rPr>
          <w:b/>
          <w:sz w:val="36"/>
          <w:szCs w:val="36"/>
        </w:rPr>
      </w:pPr>
      <w:r w:rsidRPr="000967B4">
        <w:rPr>
          <w:b/>
          <w:sz w:val="36"/>
          <w:szCs w:val="36"/>
        </w:rPr>
        <w:lastRenderedPageBreak/>
        <w:t xml:space="preserve">Project </w:t>
      </w:r>
      <w:proofErr w:type="gramStart"/>
      <w:r w:rsidRPr="000967B4">
        <w:rPr>
          <w:b/>
          <w:sz w:val="36"/>
          <w:szCs w:val="36"/>
        </w:rPr>
        <w:t xml:space="preserve">Management </w:t>
      </w:r>
      <w:r w:rsidR="000967B4" w:rsidRPr="000967B4">
        <w:rPr>
          <w:b/>
          <w:sz w:val="36"/>
          <w:szCs w:val="36"/>
        </w:rPr>
        <w:t>:</w:t>
      </w:r>
      <w:proofErr w:type="gramEnd"/>
    </w:p>
    <w:p w14:paraId="4D323C4D" w14:textId="77777777" w:rsidR="000967B4" w:rsidRPr="000967B4" w:rsidRDefault="000967B4" w:rsidP="002A0AEA">
      <w:pPr>
        <w:jc w:val="both"/>
        <w:rPr>
          <w:b/>
          <w:sz w:val="36"/>
          <w:szCs w:val="36"/>
        </w:rPr>
      </w:pPr>
    </w:p>
    <w:tbl>
      <w:tblPr>
        <w:tblStyle w:val="TableGrid"/>
        <w:tblW w:w="0" w:type="auto"/>
        <w:tblLook w:val="04A0" w:firstRow="1" w:lastRow="0" w:firstColumn="1" w:lastColumn="0" w:noHBand="0" w:noVBand="1"/>
      </w:tblPr>
      <w:tblGrid>
        <w:gridCol w:w="3196"/>
        <w:gridCol w:w="2484"/>
        <w:gridCol w:w="3743"/>
      </w:tblGrid>
      <w:tr w:rsidR="001F4535" w14:paraId="5773ED30" w14:textId="77777777" w:rsidTr="001F4535">
        <w:tc>
          <w:tcPr>
            <w:tcW w:w="3196" w:type="dxa"/>
          </w:tcPr>
          <w:p w14:paraId="485A7AC3" w14:textId="5D5F2EFA" w:rsidR="001F4535" w:rsidRPr="000967B4" w:rsidRDefault="001F4535" w:rsidP="002A0AEA">
            <w:pPr>
              <w:jc w:val="both"/>
              <w:rPr>
                <w:bCs/>
                <w:sz w:val="28"/>
                <w:szCs w:val="28"/>
              </w:rPr>
            </w:pPr>
            <w:r w:rsidRPr="000967B4">
              <w:rPr>
                <w:bCs/>
                <w:sz w:val="28"/>
                <w:szCs w:val="28"/>
              </w:rPr>
              <w:t xml:space="preserve">Name </w:t>
            </w:r>
          </w:p>
        </w:tc>
        <w:tc>
          <w:tcPr>
            <w:tcW w:w="2484" w:type="dxa"/>
          </w:tcPr>
          <w:p w14:paraId="4B5EB26A" w14:textId="3FF5B6E0" w:rsidR="001F4535" w:rsidRPr="000967B4" w:rsidRDefault="001F4535" w:rsidP="000967B4">
            <w:pPr>
              <w:rPr>
                <w:sz w:val="28"/>
                <w:szCs w:val="28"/>
              </w:rPr>
            </w:pPr>
            <w:r>
              <w:rPr>
                <w:sz w:val="28"/>
                <w:szCs w:val="28"/>
              </w:rPr>
              <w:t>Area of contribution</w:t>
            </w:r>
          </w:p>
        </w:tc>
        <w:tc>
          <w:tcPr>
            <w:tcW w:w="3743" w:type="dxa"/>
          </w:tcPr>
          <w:tbl>
            <w:tblPr>
              <w:tblW w:w="0" w:type="auto"/>
              <w:tblLook w:val="04A0" w:firstRow="1" w:lastRow="0" w:firstColumn="1" w:lastColumn="0" w:noHBand="0" w:noVBand="1"/>
            </w:tblPr>
            <w:tblGrid>
              <w:gridCol w:w="3527"/>
            </w:tblGrid>
            <w:tr w:rsidR="001F4535" w14:paraId="294341C7" w14:textId="77777777">
              <w:tc>
                <w:tcPr>
                  <w:tcW w:w="4320" w:type="dxa"/>
                  <w:hideMark/>
                </w:tcPr>
                <w:p w14:paraId="2C2F2FA3" w14:textId="7CB0BEB5" w:rsidR="001F4535" w:rsidRPr="000967B4" w:rsidRDefault="001F4535" w:rsidP="000967B4">
                  <w:pPr>
                    <w:rPr>
                      <w:sz w:val="28"/>
                      <w:szCs w:val="28"/>
                    </w:rPr>
                  </w:pPr>
                  <w:r w:rsidRPr="001F4535">
                    <w:rPr>
                      <w:sz w:val="28"/>
                      <w:szCs w:val="28"/>
                    </w:rPr>
                    <w:t>Detailed Tasks Performed</w:t>
                  </w:r>
                </w:p>
              </w:tc>
            </w:tr>
          </w:tbl>
          <w:p w14:paraId="522458EA" w14:textId="77777777" w:rsidR="001F4535" w:rsidRDefault="001F4535" w:rsidP="002A0AEA">
            <w:pPr>
              <w:jc w:val="both"/>
              <w:rPr>
                <w:bCs/>
                <w:sz w:val="36"/>
                <w:szCs w:val="36"/>
              </w:rPr>
            </w:pPr>
          </w:p>
        </w:tc>
      </w:tr>
      <w:tr w:rsidR="001F4535" w14:paraId="00A86DD3" w14:textId="77777777" w:rsidTr="001F4535">
        <w:tc>
          <w:tcPr>
            <w:tcW w:w="3196" w:type="dxa"/>
          </w:tcPr>
          <w:p w14:paraId="155F1EA9" w14:textId="70A998CA" w:rsidR="001F4535" w:rsidRPr="007030F3" w:rsidRDefault="001F4535" w:rsidP="002A0AEA">
            <w:pPr>
              <w:jc w:val="both"/>
              <w:rPr>
                <w:bCs/>
                <w:sz w:val="28"/>
                <w:szCs w:val="28"/>
              </w:rPr>
            </w:pPr>
            <w:r w:rsidRPr="007030F3">
              <w:rPr>
                <w:bCs/>
                <w:sz w:val="28"/>
                <w:szCs w:val="28"/>
              </w:rPr>
              <w:t xml:space="preserve">Akanksha </w:t>
            </w:r>
            <w:proofErr w:type="spellStart"/>
            <w:r w:rsidRPr="007030F3">
              <w:rPr>
                <w:bCs/>
                <w:sz w:val="28"/>
                <w:szCs w:val="28"/>
              </w:rPr>
              <w:t>Warkad</w:t>
            </w:r>
            <w:proofErr w:type="spellEnd"/>
          </w:p>
        </w:tc>
        <w:tc>
          <w:tcPr>
            <w:tcW w:w="2484" w:type="dxa"/>
          </w:tcPr>
          <w:p w14:paraId="1D83D284" w14:textId="63E7DD7B" w:rsidR="001F4535" w:rsidRPr="009D76F2" w:rsidRDefault="009D76F2" w:rsidP="009D76F2">
            <w:pPr>
              <w:rPr>
                <w:bCs/>
                <w:sz w:val="28"/>
                <w:szCs w:val="28"/>
              </w:rPr>
            </w:pPr>
            <w:r w:rsidRPr="009D76F2">
              <w:rPr>
                <w:bCs/>
                <w:sz w:val="28"/>
                <w:szCs w:val="28"/>
              </w:rPr>
              <w:t>Presentation and Research Support</w:t>
            </w:r>
          </w:p>
        </w:tc>
        <w:tc>
          <w:tcPr>
            <w:tcW w:w="3743" w:type="dxa"/>
          </w:tcPr>
          <w:p w14:paraId="7D27F329" w14:textId="00742112" w:rsidR="001F4535" w:rsidRDefault="009D76F2" w:rsidP="009D76F2">
            <w:pPr>
              <w:rPr>
                <w:bCs/>
                <w:sz w:val="36"/>
                <w:szCs w:val="36"/>
              </w:rPr>
            </w:pPr>
            <w:r>
              <w:rPr>
                <w:bCs/>
                <w:sz w:val="28"/>
                <w:szCs w:val="28"/>
              </w:rPr>
              <w:t>-D</w:t>
            </w:r>
            <w:r w:rsidRPr="009D76F2">
              <w:rPr>
                <w:bCs/>
                <w:sz w:val="28"/>
                <w:szCs w:val="28"/>
              </w:rPr>
              <w:t xml:space="preserve">esigned the project </w:t>
            </w:r>
            <w:r w:rsidRPr="009D76F2">
              <w:rPr>
                <w:sz w:val="28"/>
                <w:szCs w:val="28"/>
              </w:rPr>
              <w:t>PowerPoint presentation.</w:t>
            </w:r>
            <w:r w:rsidRPr="009D76F2">
              <w:rPr>
                <w:bCs/>
                <w:sz w:val="28"/>
                <w:szCs w:val="28"/>
              </w:rPr>
              <w:br/>
              <w:t>- Contributed to literature review and background study.</w:t>
            </w:r>
            <w:r w:rsidRPr="009D76F2">
              <w:rPr>
                <w:bCs/>
                <w:sz w:val="28"/>
                <w:szCs w:val="28"/>
              </w:rPr>
              <w:br/>
              <w:t xml:space="preserve">- Participated in circuit </w:t>
            </w:r>
            <w:proofErr w:type="gramStart"/>
            <w:r w:rsidRPr="009D76F2">
              <w:rPr>
                <w:bCs/>
                <w:sz w:val="28"/>
                <w:szCs w:val="28"/>
              </w:rPr>
              <w:t xml:space="preserve">implementation </w:t>
            </w:r>
            <w:r>
              <w:rPr>
                <w:bCs/>
                <w:sz w:val="28"/>
                <w:szCs w:val="28"/>
              </w:rPr>
              <w:t>.</w:t>
            </w:r>
            <w:proofErr w:type="gramEnd"/>
          </w:p>
        </w:tc>
      </w:tr>
      <w:tr w:rsidR="001F4535" w14:paraId="5AEDF3FF" w14:textId="77777777" w:rsidTr="001F4535">
        <w:tc>
          <w:tcPr>
            <w:tcW w:w="3196" w:type="dxa"/>
          </w:tcPr>
          <w:p w14:paraId="5889E9EE" w14:textId="0DA19959" w:rsidR="001F4535" w:rsidRPr="007030F3" w:rsidRDefault="001F4535" w:rsidP="002A0AEA">
            <w:pPr>
              <w:jc w:val="both"/>
              <w:rPr>
                <w:bCs/>
                <w:sz w:val="28"/>
                <w:szCs w:val="28"/>
              </w:rPr>
            </w:pPr>
            <w:r w:rsidRPr="007030F3">
              <w:rPr>
                <w:bCs/>
                <w:sz w:val="28"/>
                <w:szCs w:val="28"/>
              </w:rPr>
              <w:t xml:space="preserve">Akul Kute </w:t>
            </w:r>
          </w:p>
        </w:tc>
        <w:tc>
          <w:tcPr>
            <w:tcW w:w="2484" w:type="dxa"/>
          </w:tcPr>
          <w:p w14:paraId="753738CF" w14:textId="44E76FEC" w:rsidR="001F4535" w:rsidRPr="001F4535" w:rsidRDefault="001F4535" w:rsidP="001F4535">
            <w:pPr>
              <w:rPr>
                <w:bCs/>
                <w:sz w:val="28"/>
                <w:szCs w:val="28"/>
              </w:rPr>
            </w:pPr>
            <w:r w:rsidRPr="001F4535">
              <w:rPr>
                <w:bCs/>
                <w:sz w:val="28"/>
                <w:szCs w:val="28"/>
              </w:rPr>
              <w:t>Hardware Development, Testing, and Fabrication</w:t>
            </w:r>
          </w:p>
        </w:tc>
        <w:tc>
          <w:tcPr>
            <w:tcW w:w="3743" w:type="dxa"/>
          </w:tcPr>
          <w:p w14:paraId="3DE024BB" w14:textId="652FC8CC" w:rsidR="001F4535" w:rsidRPr="001F4535" w:rsidRDefault="001F4535" w:rsidP="001F4535">
            <w:pPr>
              <w:rPr>
                <w:bCs/>
                <w:sz w:val="28"/>
                <w:szCs w:val="28"/>
              </w:rPr>
            </w:pPr>
            <w:r w:rsidRPr="001F4535">
              <w:rPr>
                <w:bCs/>
                <w:sz w:val="28"/>
                <w:szCs w:val="28"/>
              </w:rPr>
              <w:t>- Calibrated sensors</w:t>
            </w:r>
            <w:r>
              <w:rPr>
                <w:bCs/>
                <w:sz w:val="28"/>
                <w:szCs w:val="28"/>
              </w:rPr>
              <w:t xml:space="preserve"> modules</w:t>
            </w:r>
            <w:r w:rsidRPr="001F4535">
              <w:rPr>
                <w:bCs/>
                <w:sz w:val="28"/>
                <w:szCs w:val="28"/>
              </w:rPr>
              <w:br/>
              <w:t>- Performed breadboard testing</w:t>
            </w:r>
            <w:r>
              <w:rPr>
                <w:bCs/>
                <w:sz w:val="28"/>
                <w:szCs w:val="28"/>
              </w:rPr>
              <w:t>.</w:t>
            </w:r>
            <w:r w:rsidRPr="001F4535">
              <w:rPr>
                <w:bCs/>
                <w:sz w:val="28"/>
                <w:szCs w:val="28"/>
              </w:rPr>
              <w:br/>
              <w:t>- Handled PCB etching, soldering, and component assembly.</w:t>
            </w:r>
            <w:r w:rsidRPr="001F4535">
              <w:rPr>
                <w:bCs/>
                <w:sz w:val="28"/>
                <w:szCs w:val="28"/>
              </w:rPr>
              <w:br/>
              <w:t>- Designed and printed 3D enclosure parts for wearable modules.</w:t>
            </w:r>
          </w:p>
        </w:tc>
      </w:tr>
      <w:tr w:rsidR="001F4535" w14:paraId="415C9F13" w14:textId="77777777" w:rsidTr="001F4535">
        <w:tc>
          <w:tcPr>
            <w:tcW w:w="3196" w:type="dxa"/>
          </w:tcPr>
          <w:p w14:paraId="75B66436" w14:textId="58D408D4" w:rsidR="001F4535" w:rsidRPr="007030F3" w:rsidRDefault="001F4535" w:rsidP="002A0AEA">
            <w:pPr>
              <w:jc w:val="both"/>
              <w:rPr>
                <w:bCs/>
                <w:sz w:val="28"/>
                <w:szCs w:val="28"/>
              </w:rPr>
            </w:pPr>
            <w:r w:rsidRPr="007030F3">
              <w:rPr>
                <w:bCs/>
                <w:sz w:val="28"/>
                <w:szCs w:val="28"/>
              </w:rPr>
              <w:t>Ananya Botkawar</w:t>
            </w:r>
          </w:p>
        </w:tc>
        <w:tc>
          <w:tcPr>
            <w:tcW w:w="2484" w:type="dxa"/>
          </w:tcPr>
          <w:p w14:paraId="186E2007" w14:textId="741E9199" w:rsidR="001F4535" w:rsidRPr="0062306E" w:rsidRDefault="001F4535" w:rsidP="001F4535">
            <w:pPr>
              <w:rPr>
                <w:sz w:val="28"/>
                <w:szCs w:val="28"/>
              </w:rPr>
            </w:pPr>
            <w:r w:rsidRPr="001F4535">
              <w:rPr>
                <w:sz w:val="28"/>
                <w:szCs w:val="28"/>
              </w:rPr>
              <w:t xml:space="preserve">Report Writing </w:t>
            </w:r>
            <w:proofErr w:type="gramStart"/>
            <w:r>
              <w:rPr>
                <w:sz w:val="28"/>
                <w:szCs w:val="28"/>
              </w:rPr>
              <w:t>Research ,</w:t>
            </w:r>
            <w:proofErr w:type="gramEnd"/>
            <w:r>
              <w:rPr>
                <w:sz w:val="28"/>
                <w:szCs w:val="28"/>
              </w:rPr>
              <w:t xml:space="preserve"> </w:t>
            </w:r>
            <w:r w:rsidRPr="001F4535">
              <w:rPr>
                <w:sz w:val="28"/>
                <w:szCs w:val="28"/>
              </w:rPr>
              <w:t>Software Assistance</w:t>
            </w:r>
          </w:p>
        </w:tc>
        <w:tc>
          <w:tcPr>
            <w:tcW w:w="3743" w:type="dxa"/>
          </w:tcPr>
          <w:p w14:paraId="712F5F01" w14:textId="165BC0FF" w:rsidR="001F4535" w:rsidRPr="0062306E" w:rsidRDefault="001F4535" w:rsidP="001F4535">
            <w:pPr>
              <w:rPr>
                <w:bCs/>
                <w:sz w:val="28"/>
                <w:szCs w:val="28"/>
              </w:rPr>
            </w:pPr>
            <w:r>
              <w:rPr>
                <w:bCs/>
                <w:sz w:val="28"/>
                <w:szCs w:val="28"/>
              </w:rPr>
              <w:t>-</w:t>
            </w:r>
            <w:r w:rsidRPr="001F4535">
              <w:rPr>
                <w:bCs/>
                <w:sz w:val="28"/>
                <w:szCs w:val="28"/>
              </w:rPr>
              <w:t>Prepared the detailed project report and documentation.</w:t>
            </w:r>
            <w:r w:rsidRPr="001F4535">
              <w:rPr>
                <w:bCs/>
                <w:sz w:val="28"/>
                <w:szCs w:val="28"/>
              </w:rPr>
              <w:br/>
              <w:t>- Contributed to literature survey and reference compilation.</w:t>
            </w:r>
            <w:r w:rsidRPr="001F4535">
              <w:rPr>
                <w:bCs/>
                <w:sz w:val="28"/>
                <w:szCs w:val="28"/>
              </w:rPr>
              <w:br/>
              <w:t>- Assisted in ESP32 programming, debugging, and data communication setup.</w:t>
            </w:r>
          </w:p>
        </w:tc>
      </w:tr>
      <w:tr w:rsidR="001F4535" w14:paraId="308360F0" w14:textId="77777777" w:rsidTr="001F4535">
        <w:tc>
          <w:tcPr>
            <w:tcW w:w="3196" w:type="dxa"/>
          </w:tcPr>
          <w:p w14:paraId="194F8388" w14:textId="2D480D38" w:rsidR="001F4535" w:rsidRPr="007030F3" w:rsidRDefault="001F4535" w:rsidP="00D078DF">
            <w:pPr>
              <w:jc w:val="both"/>
              <w:rPr>
                <w:bCs/>
                <w:sz w:val="28"/>
                <w:szCs w:val="28"/>
              </w:rPr>
            </w:pPr>
            <w:r w:rsidRPr="007030F3">
              <w:rPr>
                <w:bCs/>
                <w:sz w:val="28"/>
                <w:szCs w:val="28"/>
              </w:rPr>
              <w:t xml:space="preserve">Arpita Singh </w:t>
            </w:r>
          </w:p>
        </w:tc>
        <w:tc>
          <w:tcPr>
            <w:tcW w:w="2484" w:type="dxa"/>
          </w:tcPr>
          <w:p w14:paraId="54DD1A69" w14:textId="3F7024E5" w:rsidR="001F4535" w:rsidRPr="0062306E" w:rsidRDefault="001F4535" w:rsidP="001F4535">
            <w:pPr>
              <w:rPr>
                <w:sz w:val="28"/>
                <w:szCs w:val="28"/>
              </w:rPr>
            </w:pPr>
            <w:r w:rsidRPr="001F4535">
              <w:rPr>
                <w:sz w:val="28"/>
                <w:szCs w:val="28"/>
              </w:rPr>
              <w:t>Dashboard Development and Software Integration</w:t>
            </w:r>
          </w:p>
        </w:tc>
        <w:tc>
          <w:tcPr>
            <w:tcW w:w="3743" w:type="dxa"/>
          </w:tcPr>
          <w:p w14:paraId="1A75B3E7" w14:textId="3DEF6045" w:rsidR="001F4535" w:rsidRPr="001F4535" w:rsidRDefault="001F4535" w:rsidP="001F4535">
            <w:pPr>
              <w:rPr>
                <w:bCs/>
                <w:sz w:val="28"/>
                <w:szCs w:val="28"/>
              </w:rPr>
            </w:pPr>
            <w:r w:rsidRPr="001F4535">
              <w:rPr>
                <w:bCs/>
                <w:sz w:val="28"/>
                <w:szCs w:val="28"/>
              </w:rPr>
              <w:t xml:space="preserve">- Designed and implemented the </w:t>
            </w:r>
            <w:r w:rsidRPr="001F4535">
              <w:rPr>
                <w:sz w:val="28"/>
                <w:szCs w:val="28"/>
              </w:rPr>
              <w:t>real-time monitoring dashboard</w:t>
            </w:r>
            <w:r w:rsidRPr="001F4535">
              <w:rPr>
                <w:bCs/>
                <w:sz w:val="28"/>
                <w:szCs w:val="28"/>
              </w:rPr>
              <w:t xml:space="preserve"> for data visualization.</w:t>
            </w:r>
            <w:r w:rsidRPr="001F4535">
              <w:rPr>
                <w:bCs/>
                <w:sz w:val="28"/>
                <w:szCs w:val="28"/>
              </w:rPr>
              <w:br/>
              <w:t>- Worked on interfacing ESP32 with the dashboard for live data updates.</w:t>
            </w:r>
          </w:p>
        </w:tc>
      </w:tr>
      <w:tr w:rsidR="001F4535" w14:paraId="56313CEA" w14:textId="77777777" w:rsidTr="001F4535">
        <w:tc>
          <w:tcPr>
            <w:tcW w:w="3196" w:type="dxa"/>
          </w:tcPr>
          <w:p w14:paraId="66E24CDC" w14:textId="7696B33C" w:rsidR="001F4535" w:rsidRPr="007030F3" w:rsidRDefault="001F4535" w:rsidP="00D078DF">
            <w:pPr>
              <w:jc w:val="both"/>
              <w:rPr>
                <w:bCs/>
                <w:sz w:val="28"/>
                <w:szCs w:val="28"/>
              </w:rPr>
            </w:pPr>
            <w:r w:rsidRPr="007030F3">
              <w:rPr>
                <w:bCs/>
                <w:sz w:val="28"/>
                <w:szCs w:val="28"/>
              </w:rPr>
              <w:t xml:space="preserve">Ashutosh </w:t>
            </w:r>
            <w:proofErr w:type="spellStart"/>
            <w:r w:rsidRPr="007030F3">
              <w:rPr>
                <w:bCs/>
                <w:sz w:val="28"/>
                <w:szCs w:val="28"/>
              </w:rPr>
              <w:t>Keshpage</w:t>
            </w:r>
            <w:proofErr w:type="spellEnd"/>
            <w:r w:rsidRPr="007030F3">
              <w:rPr>
                <w:bCs/>
                <w:sz w:val="28"/>
                <w:szCs w:val="28"/>
              </w:rPr>
              <w:t xml:space="preserve"> </w:t>
            </w:r>
          </w:p>
        </w:tc>
        <w:tc>
          <w:tcPr>
            <w:tcW w:w="2484" w:type="dxa"/>
          </w:tcPr>
          <w:p w14:paraId="78CB65B4" w14:textId="5EE2E683" w:rsidR="001F4535" w:rsidRPr="0062306E" w:rsidRDefault="001F4535" w:rsidP="001F4535">
            <w:pPr>
              <w:rPr>
                <w:bCs/>
                <w:sz w:val="28"/>
                <w:szCs w:val="28"/>
              </w:rPr>
            </w:pPr>
            <w:r w:rsidRPr="001F4535">
              <w:rPr>
                <w:bCs/>
                <w:sz w:val="28"/>
                <w:szCs w:val="28"/>
              </w:rPr>
              <w:t>Circuit Design, Simulation, and PCB Layout</w:t>
            </w:r>
          </w:p>
        </w:tc>
        <w:tc>
          <w:tcPr>
            <w:tcW w:w="3743" w:type="dxa"/>
          </w:tcPr>
          <w:p w14:paraId="12AB7196" w14:textId="057B36F2" w:rsidR="001F4535" w:rsidRPr="0062306E" w:rsidRDefault="001F4535" w:rsidP="001F4535">
            <w:pPr>
              <w:rPr>
                <w:bCs/>
                <w:sz w:val="28"/>
                <w:szCs w:val="28"/>
              </w:rPr>
            </w:pPr>
            <w:r>
              <w:rPr>
                <w:bCs/>
                <w:sz w:val="28"/>
                <w:szCs w:val="28"/>
              </w:rPr>
              <w:t>-</w:t>
            </w:r>
            <w:r w:rsidRPr="001F4535">
              <w:rPr>
                <w:bCs/>
                <w:sz w:val="28"/>
                <w:szCs w:val="28"/>
              </w:rPr>
              <w:t xml:space="preserve">Created circuit schematics using </w:t>
            </w:r>
            <w:proofErr w:type="spellStart"/>
            <w:r w:rsidRPr="001F4535">
              <w:rPr>
                <w:sz w:val="28"/>
                <w:szCs w:val="28"/>
              </w:rPr>
              <w:t>KiCad</w:t>
            </w:r>
            <w:proofErr w:type="spellEnd"/>
            <w:r w:rsidRPr="001F4535">
              <w:rPr>
                <w:sz w:val="28"/>
                <w:szCs w:val="28"/>
              </w:rPr>
              <w:t xml:space="preserve"> and performed circuit simula</w:t>
            </w:r>
            <w:r w:rsidRPr="001F4535">
              <w:rPr>
                <w:bCs/>
                <w:sz w:val="28"/>
                <w:szCs w:val="28"/>
              </w:rPr>
              <w:t>tions.</w:t>
            </w:r>
            <w:r w:rsidRPr="001F4535">
              <w:rPr>
                <w:bCs/>
                <w:sz w:val="28"/>
                <w:szCs w:val="28"/>
              </w:rPr>
              <w:br/>
              <w:t>- Designed PCB layout and verified routing and component placement.</w:t>
            </w:r>
            <w:r w:rsidRPr="001F4535">
              <w:rPr>
                <w:bCs/>
                <w:sz w:val="28"/>
                <w:szCs w:val="28"/>
              </w:rPr>
              <w:br/>
              <w:t xml:space="preserve">- Assisted in breadboard </w:t>
            </w:r>
            <w:proofErr w:type="gramStart"/>
            <w:r w:rsidRPr="001F4535">
              <w:rPr>
                <w:bCs/>
                <w:sz w:val="28"/>
                <w:szCs w:val="28"/>
              </w:rPr>
              <w:t xml:space="preserve">testing </w:t>
            </w:r>
            <w:r>
              <w:rPr>
                <w:bCs/>
                <w:sz w:val="28"/>
                <w:szCs w:val="28"/>
              </w:rPr>
              <w:t>.</w:t>
            </w:r>
            <w:proofErr w:type="gramEnd"/>
            <w:r w:rsidRPr="001F4535">
              <w:rPr>
                <w:bCs/>
                <w:sz w:val="28"/>
                <w:szCs w:val="28"/>
              </w:rPr>
              <w:br/>
              <w:t>- Managed documentation of hardware setup and circuit diagrams.</w:t>
            </w:r>
          </w:p>
        </w:tc>
      </w:tr>
    </w:tbl>
    <w:p w14:paraId="617EA7B7" w14:textId="77777777" w:rsidR="00532778" w:rsidRDefault="00532778" w:rsidP="002A0AEA">
      <w:pPr>
        <w:jc w:val="both"/>
        <w:rPr>
          <w:bCs/>
          <w:sz w:val="36"/>
          <w:szCs w:val="36"/>
        </w:rPr>
      </w:pPr>
    </w:p>
    <w:p w14:paraId="75FB4FB0" w14:textId="1BF4DC8E" w:rsidR="007030F3" w:rsidRDefault="00134B73" w:rsidP="007030F3">
      <w:pPr>
        <w:pStyle w:val="ListParagraph"/>
        <w:numPr>
          <w:ilvl w:val="0"/>
          <w:numId w:val="18"/>
        </w:numPr>
        <w:ind w:left="0" w:firstLine="0"/>
        <w:rPr>
          <w:b/>
          <w:bCs/>
          <w:sz w:val="36"/>
          <w:szCs w:val="36"/>
        </w:rPr>
      </w:pPr>
      <w:r w:rsidRPr="00134B73">
        <w:rPr>
          <w:b/>
          <w:bCs/>
          <w:sz w:val="36"/>
          <w:szCs w:val="36"/>
        </w:rPr>
        <w:t>References</w:t>
      </w:r>
      <w:r>
        <w:rPr>
          <w:b/>
          <w:bCs/>
          <w:sz w:val="36"/>
          <w:szCs w:val="36"/>
        </w:rPr>
        <w:t>/ Citations</w:t>
      </w:r>
    </w:p>
    <w:p w14:paraId="5FAF3E79" w14:textId="77777777" w:rsidR="00532778" w:rsidRPr="00532778" w:rsidRDefault="00532778" w:rsidP="00532778">
      <w:pPr>
        <w:pStyle w:val="ListParagraph"/>
        <w:ind w:left="0"/>
        <w:rPr>
          <w:b/>
          <w:bCs/>
          <w:sz w:val="36"/>
          <w:szCs w:val="36"/>
        </w:rPr>
      </w:pPr>
    </w:p>
    <w:p w14:paraId="6F655F37" w14:textId="77777777" w:rsidR="002C49DE" w:rsidRPr="002C49DE" w:rsidRDefault="002C49DE" w:rsidP="00532778">
      <w:pPr>
        <w:rPr>
          <w:sz w:val="28"/>
          <w:szCs w:val="28"/>
          <w:lang w:val="en-IN"/>
        </w:rPr>
      </w:pPr>
      <w:r w:rsidRPr="002C49DE">
        <w:rPr>
          <w:b/>
          <w:bCs/>
          <w:sz w:val="28"/>
          <w:szCs w:val="28"/>
          <w:lang w:val="en-IN"/>
        </w:rPr>
        <w:t>Book</w:t>
      </w:r>
    </w:p>
    <w:p w14:paraId="1EF18BBA" w14:textId="64746559" w:rsidR="00532778" w:rsidRDefault="002C49DE" w:rsidP="00532778">
      <w:pPr>
        <w:ind w:left="720" w:hanging="720"/>
        <w:rPr>
          <w:sz w:val="28"/>
          <w:szCs w:val="28"/>
          <w:lang w:val="en-IN"/>
        </w:rPr>
      </w:pPr>
      <w:r w:rsidRPr="002C49DE">
        <w:rPr>
          <w:sz w:val="28"/>
          <w:szCs w:val="28"/>
          <w:lang w:val="en-IN"/>
        </w:rPr>
        <w:t>[1]</w:t>
      </w:r>
      <w:r w:rsidRPr="002C49DE">
        <w:rPr>
          <w:sz w:val="28"/>
          <w:szCs w:val="28"/>
          <w:lang w:val="en-IN"/>
        </w:rPr>
        <w:t> </w:t>
      </w:r>
      <w:r w:rsidR="00532778">
        <w:rPr>
          <w:sz w:val="28"/>
          <w:szCs w:val="28"/>
          <w:lang w:val="en-IN"/>
        </w:rPr>
        <w:t xml:space="preserve">  </w:t>
      </w:r>
      <w:r w:rsidRPr="002C49DE">
        <w:rPr>
          <w:sz w:val="28"/>
          <w:szCs w:val="28"/>
          <w:lang w:val="en-IN"/>
        </w:rPr>
        <w:t>A. B</w:t>
      </w:r>
      <w:proofErr w:type="spellStart"/>
      <w:r w:rsidRPr="002C49DE">
        <w:rPr>
          <w:sz w:val="28"/>
          <w:szCs w:val="28"/>
          <w:lang w:val="en-IN"/>
        </w:rPr>
        <w:t>ahga</w:t>
      </w:r>
      <w:proofErr w:type="spellEnd"/>
      <w:r w:rsidRPr="002C49DE">
        <w:rPr>
          <w:sz w:val="28"/>
          <w:szCs w:val="28"/>
          <w:lang w:val="en-IN"/>
        </w:rPr>
        <w:t xml:space="preserve"> and V. Madisetti, </w:t>
      </w:r>
      <w:r w:rsidRPr="002C49DE">
        <w:rPr>
          <w:i/>
          <w:iCs/>
          <w:sz w:val="28"/>
          <w:szCs w:val="28"/>
          <w:lang w:val="en-IN"/>
        </w:rPr>
        <w:t>Internet of Things: A Hands-On Approach,</w:t>
      </w:r>
      <w:r w:rsidRPr="002C49DE">
        <w:rPr>
          <w:sz w:val="28"/>
          <w:szCs w:val="28"/>
          <w:lang w:val="en-IN"/>
        </w:rPr>
        <w:t xml:space="preserve"> 1st ed. Blacksburg, VA, USA: VPT, 2014, </w:t>
      </w:r>
      <w:proofErr w:type="spellStart"/>
      <w:r w:rsidRPr="002C49DE">
        <w:rPr>
          <w:sz w:val="28"/>
          <w:szCs w:val="28"/>
          <w:lang w:val="en-IN"/>
        </w:rPr>
        <w:t>ch.</w:t>
      </w:r>
      <w:proofErr w:type="spellEnd"/>
      <w:r w:rsidRPr="002C49DE">
        <w:rPr>
          <w:sz w:val="28"/>
          <w:szCs w:val="28"/>
          <w:lang w:val="en-IN"/>
        </w:rPr>
        <w:t xml:space="preserve"> 3, sec. 2, pp. 45–68.</w:t>
      </w:r>
    </w:p>
    <w:p w14:paraId="3AE6A6A2" w14:textId="77777777" w:rsidR="00772999" w:rsidRDefault="00772999" w:rsidP="00532778">
      <w:pPr>
        <w:ind w:left="720" w:hanging="720"/>
        <w:rPr>
          <w:sz w:val="28"/>
          <w:szCs w:val="28"/>
          <w:lang w:val="en-IN"/>
        </w:rPr>
      </w:pPr>
    </w:p>
    <w:p w14:paraId="1F02A709" w14:textId="1DE20ED3" w:rsidR="002C49DE" w:rsidRDefault="002C49DE" w:rsidP="00532778">
      <w:pPr>
        <w:ind w:left="720" w:hanging="720"/>
        <w:rPr>
          <w:sz w:val="28"/>
          <w:szCs w:val="28"/>
          <w:lang w:val="en-IN"/>
        </w:rPr>
      </w:pPr>
      <w:r w:rsidRPr="002C49DE">
        <w:rPr>
          <w:sz w:val="28"/>
          <w:szCs w:val="28"/>
          <w:lang w:val="en-IN"/>
        </w:rPr>
        <w:t>[2]</w:t>
      </w:r>
      <w:r w:rsidRPr="002C49DE">
        <w:rPr>
          <w:sz w:val="28"/>
          <w:szCs w:val="28"/>
          <w:lang w:val="en-IN"/>
        </w:rPr>
        <w:t> </w:t>
      </w:r>
      <w:r w:rsidR="00532778">
        <w:rPr>
          <w:sz w:val="28"/>
          <w:szCs w:val="28"/>
          <w:lang w:val="en-IN"/>
        </w:rPr>
        <w:t xml:space="preserve">  </w:t>
      </w:r>
      <w:r w:rsidRPr="002C49DE">
        <w:rPr>
          <w:sz w:val="28"/>
          <w:szCs w:val="28"/>
          <w:lang w:val="en-IN"/>
        </w:rPr>
        <w:t>J. B</w:t>
      </w:r>
      <w:proofErr w:type="spellStart"/>
      <w:r w:rsidRPr="002C49DE">
        <w:rPr>
          <w:sz w:val="28"/>
          <w:szCs w:val="28"/>
          <w:lang w:val="en-IN"/>
        </w:rPr>
        <w:t>oylestad</w:t>
      </w:r>
      <w:proofErr w:type="spellEnd"/>
      <w:r w:rsidRPr="002C49DE">
        <w:rPr>
          <w:sz w:val="28"/>
          <w:szCs w:val="28"/>
          <w:lang w:val="en-IN"/>
        </w:rPr>
        <w:t xml:space="preserve"> and L. Nashelsky, </w:t>
      </w:r>
      <w:r w:rsidRPr="002C49DE">
        <w:rPr>
          <w:i/>
          <w:iCs/>
          <w:sz w:val="28"/>
          <w:szCs w:val="28"/>
          <w:lang w:val="en-IN"/>
        </w:rPr>
        <w:t>Electronic Devices and Circuit Theory,</w:t>
      </w:r>
      <w:r w:rsidRPr="002C49DE">
        <w:rPr>
          <w:sz w:val="28"/>
          <w:szCs w:val="28"/>
          <w:lang w:val="en-IN"/>
        </w:rPr>
        <w:t xml:space="preserve"> 11th ed. Boston, MA, USA: Pearson Education, 2015, </w:t>
      </w:r>
      <w:proofErr w:type="spellStart"/>
      <w:r w:rsidRPr="002C49DE">
        <w:rPr>
          <w:sz w:val="28"/>
          <w:szCs w:val="28"/>
          <w:lang w:val="en-IN"/>
        </w:rPr>
        <w:t>ch.</w:t>
      </w:r>
      <w:proofErr w:type="spellEnd"/>
      <w:r w:rsidRPr="002C49DE">
        <w:rPr>
          <w:sz w:val="28"/>
          <w:szCs w:val="28"/>
          <w:lang w:val="en-IN"/>
        </w:rPr>
        <w:t xml:space="preserve"> 5, sec. 3, pp. 150–172.</w:t>
      </w:r>
    </w:p>
    <w:p w14:paraId="5C4A76EE" w14:textId="77777777" w:rsidR="002C49DE" w:rsidRDefault="002C49DE" w:rsidP="00532778">
      <w:pPr>
        <w:ind w:hanging="720"/>
        <w:rPr>
          <w:sz w:val="28"/>
          <w:szCs w:val="28"/>
          <w:lang w:val="en-IN"/>
        </w:rPr>
      </w:pPr>
    </w:p>
    <w:p w14:paraId="2CB00226" w14:textId="77777777" w:rsidR="002C49DE" w:rsidRPr="002C49DE" w:rsidRDefault="002C49DE" w:rsidP="002C49DE">
      <w:pPr>
        <w:rPr>
          <w:sz w:val="28"/>
          <w:szCs w:val="28"/>
          <w:lang w:val="en-IN"/>
        </w:rPr>
      </w:pPr>
    </w:p>
    <w:p w14:paraId="43CEC708" w14:textId="77777777" w:rsidR="002C49DE" w:rsidRPr="002C49DE" w:rsidRDefault="002C49DE" w:rsidP="002C49DE">
      <w:pPr>
        <w:rPr>
          <w:sz w:val="28"/>
          <w:szCs w:val="28"/>
          <w:lang w:val="en-IN"/>
        </w:rPr>
      </w:pPr>
      <w:r w:rsidRPr="002C49DE">
        <w:rPr>
          <w:b/>
          <w:bCs/>
          <w:sz w:val="28"/>
          <w:szCs w:val="28"/>
          <w:lang w:val="en-IN"/>
        </w:rPr>
        <w:t>Conference Paper / Journal Paper</w:t>
      </w:r>
    </w:p>
    <w:p w14:paraId="7F9E58A1" w14:textId="59CF6044" w:rsidR="00532778" w:rsidRDefault="002C49DE" w:rsidP="00532778">
      <w:pPr>
        <w:ind w:left="720" w:hanging="720"/>
        <w:rPr>
          <w:sz w:val="28"/>
          <w:szCs w:val="28"/>
          <w:lang w:val="en-IN"/>
        </w:rPr>
      </w:pPr>
      <w:r w:rsidRPr="002C49DE">
        <w:rPr>
          <w:sz w:val="28"/>
          <w:szCs w:val="28"/>
          <w:lang w:val="en-IN"/>
        </w:rPr>
        <w:t>[3]</w:t>
      </w:r>
      <w:r w:rsidRPr="002C49DE">
        <w:rPr>
          <w:sz w:val="28"/>
          <w:szCs w:val="28"/>
          <w:lang w:val="en-IN"/>
        </w:rPr>
        <w:t> </w:t>
      </w:r>
      <w:r w:rsidR="00532778">
        <w:rPr>
          <w:sz w:val="28"/>
          <w:szCs w:val="28"/>
          <w:lang w:val="en-IN"/>
        </w:rPr>
        <w:t xml:space="preserve"> </w:t>
      </w:r>
      <w:r w:rsidRPr="002C49DE">
        <w:rPr>
          <w:sz w:val="28"/>
          <w:szCs w:val="28"/>
          <w:lang w:val="en-IN"/>
        </w:rPr>
        <w:t xml:space="preserve">M. Z. Dini, A. </w:t>
      </w:r>
      <w:proofErr w:type="spellStart"/>
      <w:r w:rsidRPr="002C49DE">
        <w:rPr>
          <w:sz w:val="28"/>
          <w:szCs w:val="28"/>
          <w:lang w:val="en-IN"/>
        </w:rPr>
        <w:t>Rakhmatsyah</w:t>
      </w:r>
      <w:proofErr w:type="spellEnd"/>
      <w:r w:rsidRPr="002C49DE">
        <w:rPr>
          <w:sz w:val="28"/>
          <w:szCs w:val="28"/>
          <w:lang w:val="en-IN"/>
        </w:rPr>
        <w:t xml:space="preserve">, and A. A. Wardana, “Detection of oxygen levels (SpO₂) and heart rate using a pulse oximeter for classification of hypoxemia based on fuzzy logic,” </w:t>
      </w:r>
      <w:proofErr w:type="spellStart"/>
      <w:r w:rsidRPr="002C49DE">
        <w:rPr>
          <w:i/>
          <w:iCs/>
          <w:sz w:val="28"/>
          <w:szCs w:val="28"/>
          <w:lang w:val="en-IN"/>
        </w:rPr>
        <w:t>Jurnal</w:t>
      </w:r>
      <w:proofErr w:type="spellEnd"/>
      <w:r w:rsidRPr="002C49DE">
        <w:rPr>
          <w:i/>
          <w:iCs/>
          <w:sz w:val="28"/>
          <w:szCs w:val="28"/>
          <w:lang w:val="en-IN"/>
        </w:rPr>
        <w:t xml:space="preserve"> </w:t>
      </w:r>
      <w:proofErr w:type="spellStart"/>
      <w:r w:rsidRPr="002C49DE">
        <w:rPr>
          <w:i/>
          <w:iCs/>
          <w:sz w:val="28"/>
          <w:szCs w:val="28"/>
          <w:lang w:val="en-IN"/>
        </w:rPr>
        <w:t>Ilmiah</w:t>
      </w:r>
      <w:proofErr w:type="spellEnd"/>
      <w:r w:rsidRPr="002C49DE">
        <w:rPr>
          <w:i/>
          <w:iCs/>
          <w:sz w:val="28"/>
          <w:szCs w:val="28"/>
          <w:lang w:val="en-IN"/>
        </w:rPr>
        <w:t xml:space="preserve"> Teknik Elektro </w:t>
      </w:r>
      <w:proofErr w:type="spellStart"/>
      <w:r w:rsidRPr="002C49DE">
        <w:rPr>
          <w:i/>
          <w:iCs/>
          <w:sz w:val="28"/>
          <w:szCs w:val="28"/>
          <w:lang w:val="en-IN"/>
        </w:rPr>
        <w:t>Komputer</w:t>
      </w:r>
      <w:proofErr w:type="spellEnd"/>
      <w:r w:rsidRPr="002C49DE">
        <w:rPr>
          <w:i/>
          <w:iCs/>
          <w:sz w:val="28"/>
          <w:szCs w:val="28"/>
          <w:lang w:val="en-IN"/>
        </w:rPr>
        <w:t xml:space="preserve"> dan </w:t>
      </w:r>
      <w:proofErr w:type="spellStart"/>
      <w:r w:rsidRPr="002C49DE">
        <w:rPr>
          <w:i/>
          <w:iCs/>
          <w:sz w:val="28"/>
          <w:szCs w:val="28"/>
          <w:lang w:val="en-IN"/>
        </w:rPr>
        <w:t>Informatika</w:t>
      </w:r>
      <w:proofErr w:type="spellEnd"/>
      <w:r w:rsidRPr="002C49DE">
        <w:rPr>
          <w:i/>
          <w:iCs/>
          <w:sz w:val="28"/>
          <w:szCs w:val="28"/>
          <w:lang w:val="en-IN"/>
        </w:rPr>
        <w:t xml:space="preserve"> (JITEKI),</w:t>
      </w:r>
      <w:r w:rsidRPr="002C49DE">
        <w:rPr>
          <w:sz w:val="28"/>
          <w:szCs w:val="28"/>
          <w:lang w:val="en-IN"/>
        </w:rPr>
        <w:t xml:space="preserve"> vol. 8, no. 1, pp. 17–26, 2022. DOI: 10.26555/</w:t>
      </w:r>
      <w:proofErr w:type="gramStart"/>
      <w:r w:rsidRPr="002C49DE">
        <w:rPr>
          <w:sz w:val="28"/>
          <w:szCs w:val="28"/>
          <w:lang w:val="en-IN"/>
        </w:rPr>
        <w:t>jiteki.v</w:t>
      </w:r>
      <w:proofErr w:type="gramEnd"/>
      <w:r w:rsidRPr="002C49DE">
        <w:rPr>
          <w:sz w:val="28"/>
          <w:szCs w:val="28"/>
          <w:lang w:val="en-IN"/>
        </w:rPr>
        <w:t>8i1.22139.</w:t>
      </w:r>
    </w:p>
    <w:p w14:paraId="59724BD8" w14:textId="77777777" w:rsidR="00772999" w:rsidRDefault="00772999" w:rsidP="00532778">
      <w:pPr>
        <w:ind w:left="720" w:hanging="720"/>
        <w:rPr>
          <w:sz w:val="28"/>
          <w:szCs w:val="28"/>
          <w:lang w:val="en-IN"/>
        </w:rPr>
      </w:pPr>
    </w:p>
    <w:p w14:paraId="71AB6276" w14:textId="50A26967" w:rsidR="00532778" w:rsidRDefault="002C49DE" w:rsidP="00532778">
      <w:pPr>
        <w:ind w:left="720" w:hanging="720"/>
        <w:rPr>
          <w:sz w:val="28"/>
          <w:szCs w:val="28"/>
          <w:lang w:val="en-IN"/>
        </w:rPr>
      </w:pPr>
      <w:r w:rsidRPr="002C49DE">
        <w:rPr>
          <w:sz w:val="28"/>
          <w:szCs w:val="28"/>
          <w:lang w:val="en-IN"/>
        </w:rPr>
        <w:t>[4]</w:t>
      </w:r>
      <w:r w:rsidRPr="002C49DE">
        <w:rPr>
          <w:sz w:val="28"/>
          <w:szCs w:val="28"/>
          <w:lang w:val="en-IN"/>
        </w:rPr>
        <w:t> </w:t>
      </w:r>
      <w:r w:rsidR="00532778">
        <w:rPr>
          <w:sz w:val="28"/>
          <w:szCs w:val="28"/>
          <w:lang w:val="en-IN"/>
        </w:rPr>
        <w:t xml:space="preserve">  </w:t>
      </w:r>
      <w:r w:rsidRPr="002C49DE">
        <w:rPr>
          <w:sz w:val="28"/>
          <w:szCs w:val="28"/>
          <w:lang w:val="en-IN"/>
        </w:rPr>
        <w:t>S. S</w:t>
      </w:r>
      <w:proofErr w:type="spellStart"/>
      <w:r w:rsidRPr="002C49DE">
        <w:rPr>
          <w:sz w:val="28"/>
          <w:szCs w:val="28"/>
          <w:lang w:val="en-IN"/>
        </w:rPr>
        <w:t>akphrom</w:t>
      </w:r>
      <w:proofErr w:type="spellEnd"/>
      <w:r w:rsidRPr="002C49DE">
        <w:rPr>
          <w:sz w:val="28"/>
          <w:szCs w:val="28"/>
          <w:lang w:val="en-IN"/>
        </w:rPr>
        <w:t xml:space="preserve">, S. </w:t>
      </w:r>
      <w:proofErr w:type="spellStart"/>
      <w:r w:rsidRPr="002C49DE">
        <w:rPr>
          <w:sz w:val="28"/>
          <w:szCs w:val="28"/>
          <w:lang w:val="en-IN"/>
        </w:rPr>
        <w:t>Sittichivapak</w:t>
      </w:r>
      <w:proofErr w:type="spellEnd"/>
      <w:r w:rsidRPr="002C49DE">
        <w:rPr>
          <w:sz w:val="28"/>
          <w:szCs w:val="28"/>
          <w:lang w:val="en-IN"/>
        </w:rPr>
        <w:t xml:space="preserve">, and C. </w:t>
      </w:r>
      <w:proofErr w:type="spellStart"/>
      <w:r w:rsidRPr="002C49DE">
        <w:rPr>
          <w:sz w:val="28"/>
          <w:szCs w:val="28"/>
          <w:lang w:val="en-IN"/>
        </w:rPr>
        <w:t>Limsakul</w:t>
      </w:r>
      <w:proofErr w:type="spellEnd"/>
      <w:r w:rsidRPr="002C49DE">
        <w:rPr>
          <w:sz w:val="28"/>
          <w:szCs w:val="28"/>
          <w:lang w:val="en-IN"/>
        </w:rPr>
        <w:t xml:space="preserve">, “Intelligent medical system with low-cost wearable sensors for vital sign monitoring,” </w:t>
      </w:r>
      <w:r w:rsidRPr="002C49DE">
        <w:rPr>
          <w:i/>
          <w:iCs/>
          <w:sz w:val="28"/>
          <w:szCs w:val="28"/>
          <w:lang w:val="en-IN"/>
        </w:rPr>
        <w:t>Sensors,</w:t>
      </w:r>
      <w:r w:rsidRPr="002C49DE">
        <w:rPr>
          <w:sz w:val="28"/>
          <w:szCs w:val="28"/>
          <w:lang w:val="en-IN"/>
        </w:rPr>
        <w:t xml:space="preserve"> vol. 21, no. 2, pp. 523–534, Jan. 2021. DOI: 10.3390/s21020523.</w:t>
      </w:r>
    </w:p>
    <w:p w14:paraId="468F4E38" w14:textId="77777777" w:rsidR="00772999" w:rsidRDefault="00772999" w:rsidP="00532778">
      <w:pPr>
        <w:ind w:left="720" w:hanging="720"/>
        <w:rPr>
          <w:sz w:val="28"/>
          <w:szCs w:val="28"/>
          <w:lang w:val="en-IN"/>
        </w:rPr>
      </w:pPr>
    </w:p>
    <w:p w14:paraId="088B2589" w14:textId="7EC0BF50" w:rsidR="00532778" w:rsidRDefault="002C49DE" w:rsidP="00532778">
      <w:pPr>
        <w:ind w:left="720" w:hanging="720"/>
        <w:rPr>
          <w:sz w:val="28"/>
          <w:szCs w:val="28"/>
          <w:lang w:val="en-IN"/>
        </w:rPr>
      </w:pPr>
      <w:r w:rsidRPr="002C49DE">
        <w:rPr>
          <w:sz w:val="28"/>
          <w:szCs w:val="28"/>
          <w:lang w:val="en-IN"/>
        </w:rPr>
        <w:t>[5]</w:t>
      </w:r>
      <w:r w:rsidRPr="002C49DE">
        <w:rPr>
          <w:sz w:val="28"/>
          <w:szCs w:val="28"/>
          <w:lang w:val="en-IN"/>
        </w:rPr>
        <w:t> </w:t>
      </w:r>
      <w:r w:rsidR="00532778">
        <w:rPr>
          <w:sz w:val="28"/>
          <w:szCs w:val="28"/>
          <w:lang w:val="en-IN"/>
        </w:rPr>
        <w:t xml:space="preserve"> </w:t>
      </w:r>
      <w:r w:rsidRPr="002C49DE">
        <w:rPr>
          <w:sz w:val="28"/>
          <w:szCs w:val="28"/>
          <w:lang w:val="en-IN"/>
        </w:rPr>
        <w:t xml:space="preserve">Y. Gao, H. Wu, and F. Wang, “IoT-based environmental monitoring system with gas sensors and wireless communication,” </w:t>
      </w:r>
      <w:r w:rsidRPr="002C49DE">
        <w:rPr>
          <w:i/>
          <w:iCs/>
          <w:sz w:val="28"/>
          <w:szCs w:val="28"/>
          <w:lang w:val="en-IN"/>
        </w:rPr>
        <w:t>IEEE Internet of Things Journal,</w:t>
      </w:r>
      <w:r w:rsidRPr="002C49DE">
        <w:rPr>
          <w:sz w:val="28"/>
          <w:szCs w:val="28"/>
          <w:lang w:val="en-IN"/>
        </w:rPr>
        <w:t xml:space="preserve"> vol. 9, no. 12, pp. 10844–10853, 2022. DOI: 10.1109/JIOT.2022.3143258.</w:t>
      </w:r>
    </w:p>
    <w:p w14:paraId="5833A013" w14:textId="77777777" w:rsidR="00772999" w:rsidRDefault="00772999" w:rsidP="00532778">
      <w:pPr>
        <w:ind w:left="720" w:hanging="720"/>
        <w:rPr>
          <w:sz w:val="28"/>
          <w:szCs w:val="28"/>
          <w:lang w:val="en-IN"/>
        </w:rPr>
      </w:pPr>
    </w:p>
    <w:p w14:paraId="6EB651AC" w14:textId="7227DFC7" w:rsidR="002C49DE" w:rsidRDefault="002C49DE" w:rsidP="00532778">
      <w:pPr>
        <w:ind w:left="720" w:hanging="720"/>
        <w:rPr>
          <w:sz w:val="28"/>
          <w:szCs w:val="28"/>
          <w:lang w:val="en-IN"/>
        </w:rPr>
      </w:pPr>
      <w:r w:rsidRPr="002C49DE">
        <w:rPr>
          <w:sz w:val="28"/>
          <w:szCs w:val="28"/>
          <w:lang w:val="en-IN"/>
        </w:rPr>
        <w:t>[6]</w:t>
      </w:r>
      <w:r w:rsidRPr="002C49DE">
        <w:rPr>
          <w:sz w:val="28"/>
          <w:szCs w:val="28"/>
          <w:lang w:val="en-IN"/>
        </w:rPr>
        <w:t> </w:t>
      </w:r>
      <w:r w:rsidR="00532778">
        <w:rPr>
          <w:sz w:val="28"/>
          <w:szCs w:val="28"/>
          <w:lang w:val="en-IN"/>
        </w:rPr>
        <w:t xml:space="preserve">  </w:t>
      </w:r>
      <w:r w:rsidRPr="002C49DE">
        <w:rPr>
          <w:sz w:val="28"/>
          <w:szCs w:val="28"/>
          <w:lang w:val="en-IN"/>
        </w:rPr>
        <w:t xml:space="preserve">J. Lin, T. Lin, and C. Chen, “Wireless gas leakage detection and monitoring using low-power sensors,” </w:t>
      </w:r>
      <w:r w:rsidRPr="002C49DE">
        <w:rPr>
          <w:i/>
          <w:iCs/>
          <w:sz w:val="28"/>
          <w:szCs w:val="28"/>
          <w:lang w:val="en-IN"/>
        </w:rPr>
        <w:t>Sensors and Actuators B: Chemical,</w:t>
      </w:r>
      <w:r w:rsidRPr="002C49DE">
        <w:rPr>
          <w:sz w:val="28"/>
          <w:szCs w:val="28"/>
          <w:lang w:val="en-IN"/>
        </w:rPr>
        <w:t xml:space="preserve"> vol. 345, pp. 130347–130355, 2021. DOI: 10.1016/j.snb.2021.130347.</w:t>
      </w:r>
    </w:p>
    <w:p w14:paraId="7D176FB4" w14:textId="77777777" w:rsidR="002C49DE" w:rsidRPr="002C49DE" w:rsidRDefault="002C49DE" w:rsidP="002C49DE">
      <w:pPr>
        <w:rPr>
          <w:sz w:val="28"/>
          <w:szCs w:val="28"/>
          <w:lang w:val="en-IN"/>
        </w:rPr>
      </w:pPr>
    </w:p>
    <w:p w14:paraId="63683688" w14:textId="77777777" w:rsidR="002C49DE" w:rsidRPr="002C49DE" w:rsidRDefault="002C49DE" w:rsidP="002C49DE">
      <w:pPr>
        <w:rPr>
          <w:sz w:val="28"/>
          <w:szCs w:val="28"/>
          <w:lang w:val="en-IN"/>
        </w:rPr>
      </w:pPr>
      <w:r w:rsidRPr="002C49DE">
        <w:rPr>
          <w:b/>
          <w:bCs/>
          <w:sz w:val="28"/>
          <w:szCs w:val="28"/>
          <w:lang w:val="en-IN"/>
        </w:rPr>
        <w:t>Manual</w:t>
      </w:r>
    </w:p>
    <w:p w14:paraId="47132880" w14:textId="2EF3FBC9" w:rsidR="00532778" w:rsidRDefault="002C49DE" w:rsidP="00532778">
      <w:pPr>
        <w:ind w:left="720" w:hanging="720"/>
        <w:rPr>
          <w:sz w:val="28"/>
          <w:szCs w:val="28"/>
          <w:lang w:val="en-IN"/>
        </w:rPr>
      </w:pPr>
      <w:r w:rsidRPr="002C49DE">
        <w:rPr>
          <w:sz w:val="28"/>
          <w:szCs w:val="28"/>
          <w:lang w:val="en-IN"/>
        </w:rPr>
        <w:t>[7]</w:t>
      </w:r>
      <w:r w:rsidRPr="002C49DE">
        <w:rPr>
          <w:sz w:val="28"/>
          <w:szCs w:val="28"/>
          <w:lang w:val="en-IN"/>
        </w:rPr>
        <w:t> </w:t>
      </w:r>
      <w:r w:rsidR="00532778">
        <w:rPr>
          <w:sz w:val="28"/>
          <w:szCs w:val="28"/>
          <w:lang w:val="en-IN"/>
        </w:rPr>
        <w:t xml:space="preserve"> </w:t>
      </w:r>
      <w:r w:rsidRPr="002C49DE">
        <w:rPr>
          <w:i/>
          <w:iCs/>
          <w:sz w:val="28"/>
          <w:szCs w:val="28"/>
          <w:lang w:val="en-IN"/>
        </w:rPr>
        <w:t>MAX30102: High-Sensitivity Pulse Oximeter and Heart-Rate Sensor,</w:t>
      </w:r>
      <w:r w:rsidRPr="002C49DE">
        <w:rPr>
          <w:sz w:val="28"/>
          <w:szCs w:val="28"/>
          <w:lang w:val="en-IN"/>
        </w:rPr>
        <w:t xml:space="preserve"> 1st ed., Analog Devices Inc., Norwood, MA, USA, 2017, pp. 1–18.</w:t>
      </w:r>
    </w:p>
    <w:p w14:paraId="0233B1BA" w14:textId="77777777" w:rsidR="00772999" w:rsidRDefault="00772999" w:rsidP="00532778">
      <w:pPr>
        <w:ind w:left="720" w:hanging="720"/>
        <w:rPr>
          <w:sz w:val="28"/>
          <w:szCs w:val="28"/>
          <w:lang w:val="en-IN"/>
        </w:rPr>
      </w:pPr>
    </w:p>
    <w:p w14:paraId="47DDC86E" w14:textId="225EEE98" w:rsidR="00532778" w:rsidRDefault="002C49DE" w:rsidP="00532778">
      <w:pPr>
        <w:ind w:left="720" w:hanging="720"/>
        <w:rPr>
          <w:sz w:val="28"/>
          <w:szCs w:val="28"/>
          <w:lang w:val="en-IN"/>
        </w:rPr>
      </w:pPr>
      <w:r w:rsidRPr="002C49DE">
        <w:rPr>
          <w:sz w:val="28"/>
          <w:szCs w:val="28"/>
          <w:lang w:val="en-IN"/>
        </w:rPr>
        <w:t>[8]</w:t>
      </w:r>
      <w:r w:rsidRPr="002C49DE">
        <w:rPr>
          <w:sz w:val="28"/>
          <w:szCs w:val="28"/>
          <w:lang w:val="en-IN"/>
        </w:rPr>
        <w:t> </w:t>
      </w:r>
      <w:r w:rsidR="00532778">
        <w:rPr>
          <w:sz w:val="28"/>
          <w:szCs w:val="28"/>
          <w:lang w:val="en-IN"/>
        </w:rPr>
        <w:t xml:space="preserve"> </w:t>
      </w:r>
      <w:r w:rsidRPr="002C49DE">
        <w:rPr>
          <w:i/>
          <w:iCs/>
          <w:sz w:val="28"/>
          <w:szCs w:val="28"/>
          <w:lang w:val="en-IN"/>
        </w:rPr>
        <w:t>DS18B20 Programmable Resolution 1-Wire Digital Thermometer,</w:t>
      </w:r>
      <w:r w:rsidRPr="002C49DE">
        <w:rPr>
          <w:sz w:val="28"/>
          <w:szCs w:val="28"/>
          <w:lang w:val="en-IN"/>
        </w:rPr>
        <w:t xml:space="preserve"> 2nd ed., Maxim Integrated, San Jose, CA, USA, 2015, pp. 3–14.</w:t>
      </w:r>
    </w:p>
    <w:p w14:paraId="6F1AFDF9" w14:textId="77777777" w:rsidR="00772999" w:rsidRDefault="00772999" w:rsidP="00532778">
      <w:pPr>
        <w:ind w:left="720" w:hanging="720"/>
        <w:rPr>
          <w:sz w:val="28"/>
          <w:szCs w:val="28"/>
          <w:lang w:val="en-IN"/>
        </w:rPr>
      </w:pPr>
    </w:p>
    <w:p w14:paraId="3000F3C5" w14:textId="610F1B32" w:rsidR="002C49DE" w:rsidRDefault="002C49DE" w:rsidP="00532778">
      <w:pPr>
        <w:ind w:left="720" w:hanging="720"/>
        <w:rPr>
          <w:sz w:val="28"/>
          <w:szCs w:val="28"/>
          <w:lang w:val="en-IN"/>
        </w:rPr>
      </w:pPr>
      <w:r w:rsidRPr="002C49DE">
        <w:rPr>
          <w:sz w:val="28"/>
          <w:szCs w:val="28"/>
          <w:lang w:val="en-IN"/>
        </w:rPr>
        <w:t>[9]</w:t>
      </w:r>
      <w:r w:rsidRPr="002C49DE">
        <w:rPr>
          <w:sz w:val="28"/>
          <w:szCs w:val="28"/>
          <w:lang w:val="en-IN"/>
        </w:rPr>
        <w:t> </w:t>
      </w:r>
      <w:r w:rsidR="00532778">
        <w:rPr>
          <w:sz w:val="28"/>
          <w:szCs w:val="28"/>
          <w:lang w:val="en-IN"/>
        </w:rPr>
        <w:t xml:space="preserve"> </w:t>
      </w:r>
      <w:r w:rsidRPr="002C49DE">
        <w:rPr>
          <w:i/>
          <w:iCs/>
          <w:sz w:val="28"/>
          <w:szCs w:val="28"/>
          <w:lang w:val="en-IN"/>
        </w:rPr>
        <w:t>MQ-9 Gas Sensor Module Datasheet,</w:t>
      </w:r>
      <w:r w:rsidRPr="002C49DE">
        <w:rPr>
          <w:sz w:val="28"/>
          <w:szCs w:val="28"/>
          <w:lang w:val="en-IN"/>
        </w:rPr>
        <w:t xml:space="preserve"> </w:t>
      </w:r>
      <w:proofErr w:type="spellStart"/>
      <w:r w:rsidRPr="002C49DE">
        <w:rPr>
          <w:sz w:val="28"/>
          <w:szCs w:val="28"/>
          <w:lang w:val="en-IN"/>
        </w:rPr>
        <w:t>Hanwei</w:t>
      </w:r>
      <w:proofErr w:type="spellEnd"/>
      <w:r w:rsidRPr="002C49DE">
        <w:rPr>
          <w:sz w:val="28"/>
          <w:szCs w:val="28"/>
          <w:lang w:val="en-IN"/>
        </w:rPr>
        <w:t xml:space="preserve"> Electronics, Zhengzhou, China, 2020, pp. 5–10.</w:t>
      </w:r>
    </w:p>
    <w:p w14:paraId="3E9EC208" w14:textId="77777777" w:rsidR="002C49DE" w:rsidRDefault="002C49DE" w:rsidP="002C49DE">
      <w:pPr>
        <w:rPr>
          <w:sz w:val="28"/>
          <w:szCs w:val="28"/>
          <w:lang w:val="en-IN"/>
        </w:rPr>
      </w:pPr>
    </w:p>
    <w:p w14:paraId="60F9121F" w14:textId="77777777" w:rsidR="00772999" w:rsidRDefault="00772999" w:rsidP="002C49DE">
      <w:pPr>
        <w:rPr>
          <w:sz w:val="28"/>
          <w:szCs w:val="28"/>
          <w:lang w:val="en-IN"/>
        </w:rPr>
      </w:pPr>
    </w:p>
    <w:p w14:paraId="00101A3D" w14:textId="77777777" w:rsidR="00772999" w:rsidRDefault="00772999" w:rsidP="002C49DE">
      <w:pPr>
        <w:rPr>
          <w:sz w:val="28"/>
          <w:szCs w:val="28"/>
          <w:lang w:val="en-IN"/>
        </w:rPr>
      </w:pPr>
    </w:p>
    <w:p w14:paraId="04EECE3D" w14:textId="77777777" w:rsidR="00772999" w:rsidRDefault="00772999" w:rsidP="002C49DE">
      <w:pPr>
        <w:rPr>
          <w:sz w:val="28"/>
          <w:szCs w:val="28"/>
          <w:lang w:val="en-IN"/>
        </w:rPr>
      </w:pPr>
    </w:p>
    <w:p w14:paraId="0F38D3FF" w14:textId="77777777" w:rsidR="00772999" w:rsidRPr="002C49DE" w:rsidRDefault="00772999" w:rsidP="002C49DE">
      <w:pPr>
        <w:rPr>
          <w:sz w:val="28"/>
          <w:szCs w:val="28"/>
          <w:lang w:val="en-IN"/>
        </w:rPr>
      </w:pPr>
    </w:p>
    <w:p w14:paraId="2F94A9C7" w14:textId="77777777" w:rsidR="002C49DE" w:rsidRPr="002C49DE" w:rsidRDefault="002C49DE" w:rsidP="002C49DE">
      <w:pPr>
        <w:rPr>
          <w:sz w:val="28"/>
          <w:szCs w:val="28"/>
          <w:lang w:val="en-IN"/>
        </w:rPr>
      </w:pPr>
      <w:r w:rsidRPr="002C49DE">
        <w:rPr>
          <w:b/>
          <w:bCs/>
          <w:sz w:val="28"/>
          <w:szCs w:val="28"/>
          <w:lang w:val="en-IN"/>
        </w:rPr>
        <w:lastRenderedPageBreak/>
        <w:t>Software</w:t>
      </w:r>
    </w:p>
    <w:p w14:paraId="6F18FD24" w14:textId="77777777" w:rsidR="00532778" w:rsidRDefault="002C49DE" w:rsidP="00532778">
      <w:pPr>
        <w:ind w:left="720" w:hanging="720"/>
        <w:rPr>
          <w:sz w:val="28"/>
          <w:szCs w:val="28"/>
        </w:rPr>
      </w:pPr>
      <w:r w:rsidRPr="002C49DE">
        <w:rPr>
          <w:sz w:val="28"/>
          <w:szCs w:val="28"/>
          <w:lang w:val="en-IN"/>
        </w:rPr>
        <w:t>[10]</w:t>
      </w:r>
      <w:r w:rsidRPr="002C49DE">
        <w:rPr>
          <w:sz w:val="28"/>
          <w:szCs w:val="28"/>
          <w:lang w:val="en-IN"/>
        </w:rPr>
        <w:t> </w:t>
      </w:r>
      <w:r w:rsidRPr="002C49DE">
        <w:rPr>
          <w:i/>
          <w:iCs/>
          <w:sz w:val="28"/>
          <w:szCs w:val="28"/>
          <w:lang w:val="en-IN"/>
        </w:rPr>
        <w:t>ESP-IDF (v5.0),</w:t>
      </w:r>
      <w:r w:rsidRPr="002C49DE">
        <w:rPr>
          <w:sz w:val="28"/>
          <w:szCs w:val="28"/>
          <w:lang w:val="en-IN"/>
        </w:rPr>
        <w:t xml:space="preserve"> </w:t>
      </w:r>
      <w:proofErr w:type="spellStart"/>
      <w:r w:rsidRPr="002C49DE">
        <w:rPr>
          <w:sz w:val="28"/>
          <w:szCs w:val="28"/>
          <w:lang w:val="en-IN"/>
        </w:rPr>
        <w:t>Espressif</w:t>
      </w:r>
      <w:proofErr w:type="spellEnd"/>
      <w:r w:rsidRPr="002C49DE">
        <w:rPr>
          <w:sz w:val="28"/>
          <w:szCs w:val="28"/>
          <w:lang w:val="en-IN"/>
        </w:rPr>
        <w:t xml:space="preserve"> Systems. Accessed: Oct. 2025. [Online]. Available: </w:t>
      </w:r>
      <w:hyperlink r:id="rId23" w:tgtFrame="_new" w:history="1">
        <w:r w:rsidRPr="002C49DE">
          <w:rPr>
            <w:rStyle w:val="Hyperlink"/>
            <w:sz w:val="28"/>
            <w:szCs w:val="28"/>
            <w:lang w:val="en-IN"/>
          </w:rPr>
          <w:t>https://docs.espressif.com/projects/esp-idf/en/latest/esp32/</w:t>
        </w:r>
      </w:hyperlink>
    </w:p>
    <w:p w14:paraId="608B4D60" w14:textId="77777777" w:rsidR="00772999" w:rsidRDefault="00772999" w:rsidP="00532778">
      <w:pPr>
        <w:ind w:left="720" w:hanging="720"/>
        <w:rPr>
          <w:sz w:val="28"/>
          <w:szCs w:val="28"/>
          <w:lang w:val="en-IN"/>
        </w:rPr>
      </w:pPr>
    </w:p>
    <w:p w14:paraId="4394050A" w14:textId="77777777" w:rsidR="00532778" w:rsidRDefault="002C49DE" w:rsidP="00532778">
      <w:pPr>
        <w:ind w:left="720" w:hanging="720"/>
        <w:rPr>
          <w:sz w:val="28"/>
          <w:szCs w:val="28"/>
        </w:rPr>
      </w:pPr>
      <w:r w:rsidRPr="002C49DE">
        <w:rPr>
          <w:sz w:val="28"/>
          <w:szCs w:val="28"/>
          <w:lang w:val="en-IN"/>
        </w:rPr>
        <w:t>[11]</w:t>
      </w:r>
      <w:r w:rsidRPr="002C49DE">
        <w:rPr>
          <w:sz w:val="28"/>
          <w:szCs w:val="28"/>
          <w:lang w:val="en-IN"/>
        </w:rPr>
        <w:t> </w:t>
      </w:r>
      <w:proofErr w:type="spellStart"/>
      <w:r w:rsidRPr="002C49DE">
        <w:rPr>
          <w:i/>
          <w:iCs/>
          <w:sz w:val="28"/>
          <w:szCs w:val="28"/>
          <w:lang w:val="en-IN"/>
        </w:rPr>
        <w:t>KiCad</w:t>
      </w:r>
      <w:proofErr w:type="spellEnd"/>
      <w:r w:rsidRPr="002C49DE">
        <w:rPr>
          <w:i/>
          <w:iCs/>
          <w:sz w:val="28"/>
          <w:szCs w:val="28"/>
          <w:lang w:val="en-IN"/>
        </w:rPr>
        <w:t xml:space="preserve"> EDA Software Suite</w:t>
      </w:r>
      <w:r w:rsidRPr="002C49DE">
        <w:rPr>
          <w:sz w:val="28"/>
          <w:szCs w:val="28"/>
          <w:lang w:val="en-IN"/>
        </w:rPr>
        <w:t xml:space="preserve"> (Version 8.0), </w:t>
      </w:r>
      <w:proofErr w:type="spellStart"/>
      <w:r w:rsidRPr="002C49DE">
        <w:rPr>
          <w:sz w:val="28"/>
          <w:szCs w:val="28"/>
          <w:lang w:val="en-IN"/>
        </w:rPr>
        <w:t>KiCad</w:t>
      </w:r>
      <w:proofErr w:type="spellEnd"/>
      <w:r w:rsidRPr="002C49DE">
        <w:rPr>
          <w:sz w:val="28"/>
          <w:szCs w:val="28"/>
          <w:lang w:val="en-IN"/>
        </w:rPr>
        <w:t xml:space="preserve"> Developers. Accessed: Oct. 2025. [Software]. Available: </w:t>
      </w:r>
      <w:hyperlink r:id="rId24" w:tgtFrame="_new" w:history="1">
        <w:r w:rsidRPr="002C49DE">
          <w:rPr>
            <w:rStyle w:val="Hyperlink"/>
            <w:sz w:val="28"/>
            <w:szCs w:val="28"/>
            <w:lang w:val="en-IN"/>
          </w:rPr>
          <w:t>https://www.kicad.org/</w:t>
        </w:r>
      </w:hyperlink>
    </w:p>
    <w:p w14:paraId="1BEA8894" w14:textId="77777777" w:rsidR="00772999" w:rsidRDefault="00772999" w:rsidP="00532778">
      <w:pPr>
        <w:ind w:left="720" w:hanging="720"/>
        <w:rPr>
          <w:sz w:val="28"/>
          <w:szCs w:val="28"/>
          <w:lang w:val="en-IN"/>
        </w:rPr>
      </w:pPr>
    </w:p>
    <w:p w14:paraId="75420FA1" w14:textId="1A90E453" w:rsidR="002C49DE" w:rsidRDefault="002C49DE" w:rsidP="00532778">
      <w:pPr>
        <w:ind w:left="720" w:hanging="720"/>
        <w:rPr>
          <w:sz w:val="28"/>
          <w:szCs w:val="28"/>
        </w:rPr>
      </w:pPr>
      <w:r w:rsidRPr="002C49DE">
        <w:rPr>
          <w:sz w:val="28"/>
          <w:szCs w:val="28"/>
          <w:lang w:val="en-IN"/>
        </w:rPr>
        <w:t>[12]</w:t>
      </w:r>
      <w:r w:rsidRPr="002C49DE">
        <w:rPr>
          <w:sz w:val="28"/>
          <w:szCs w:val="28"/>
          <w:lang w:val="en-IN"/>
        </w:rPr>
        <w:t> </w:t>
      </w:r>
      <w:r w:rsidRPr="002C49DE">
        <w:rPr>
          <w:i/>
          <w:iCs/>
          <w:sz w:val="28"/>
          <w:szCs w:val="28"/>
          <w:lang w:val="en-IN"/>
        </w:rPr>
        <w:t>Arduino IDE</w:t>
      </w:r>
      <w:r w:rsidRPr="002C49DE">
        <w:rPr>
          <w:sz w:val="28"/>
          <w:szCs w:val="28"/>
          <w:lang w:val="en-IN"/>
        </w:rPr>
        <w:t xml:space="preserve"> (Version 2.3.2), Arduino Software LLC. Accessed: Oct. 2025. [Software]. Available: </w:t>
      </w:r>
      <w:hyperlink r:id="rId25" w:tgtFrame="_new" w:history="1">
        <w:r w:rsidRPr="002C49DE">
          <w:rPr>
            <w:rStyle w:val="Hyperlink"/>
            <w:sz w:val="28"/>
            <w:szCs w:val="28"/>
            <w:lang w:val="en-IN"/>
          </w:rPr>
          <w:t>https://www.arduino.cc/en/software</w:t>
        </w:r>
      </w:hyperlink>
    </w:p>
    <w:p w14:paraId="53D9D730" w14:textId="77777777" w:rsidR="00532778" w:rsidRDefault="00532778" w:rsidP="00532778">
      <w:pPr>
        <w:ind w:left="720" w:hanging="720"/>
        <w:rPr>
          <w:sz w:val="28"/>
          <w:szCs w:val="28"/>
        </w:rPr>
      </w:pPr>
    </w:p>
    <w:p w14:paraId="00A0629F" w14:textId="77777777" w:rsidR="00532778" w:rsidRDefault="00532778" w:rsidP="00532778">
      <w:pPr>
        <w:ind w:left="720" w:hanging="720"/>
        <w:rPr>
          <w:sz w:val="28"/>
          <w:szCs w:val="28"/>
          <w:lang w:val="en-IN"/>
        </w:rPr>
      </w:pPr>
    </w:p>
    <w:p w14:paraId="55D4F533" w14:textId="77777777" w:rsidR="00532778" w:rsidRPr="002C49DE" w:rsidRDefault="00532778" w:rsidP="00532778">
      <w:pPr>
        <w:ind w:left="720" w:hanging="720"/>
        <w:rPr>
          <w:sz w:val="28"/>
          <w:szCs w:val="28"/>
          <w:lang w:val="en-IN"/>
        </w:rPr>
      </w:pPr>
    </w:p>
    <w:p w14:paraId="242EE1B7" w14:textId="23F415DA" w:rsidR="00532778" w:rsidRPr="002C49DE" w:rsidRDefault="002C49DE" w:rsidP="002C49DE">
      <w:pPr>
        <w:rPr>
          <w:b/>
          <w:bCs/>
          <w:sz w:val="28"/>
          <w:szCs w:val="28"/>
          <w:lang w:val="en-IN"/>
        </w:rPr>
      </w:pPr>
      <w:r w:rsidRPr="002C49DE">
        <w:rPr>
          <w:b/>
          <w:bCs/>
          <w:sz w:val="28"/>
          <w:szCs w:val="28"/>
          <w:lang w:val="en-IN"/>
        </w:rPr>
        <w:t>Website</w:t>
      </w:r>
    </w:p>
    <w:p w14:paraId="3C8AAEFB" w14:textId="23730598" w:rsidR="00772999" w:rsidRDefault="002C49DE" w:rsidP="00772999">
      <w:pPr>
        <w:ind w:left="720" w:hanging="720"/>
        <w:rPr>
          <w:sz w:val="28"/>
          <w:szCs w:val="28"/>
          <w:lang w:val="en-IN"/>
        </w:rPr>
      </w:pPr>
      <w:r w:rsidRPr="002C49DE">
        <w:rPr>
          <w:sz w:val="28"/>
          <w:szCs w:val="28"/>
          <w:lang w:val="en-IN"/>
        </w:rPr>
        <w:t>[13]</w:t>
      </w:r>
      <w:r w:rsidRPr="002C49DE">
        <w:rPr>
          <w:sz w:val="28"/>
          <w:szCs w:val="28"/>
          <w:lang w:val="en-IN"/>
        </w:rPr>
        <w:t> </w:t>
      </w:r>
      <w:proofErr w:type="spellStart"/>
      <w:r w:rsidRPr="002C49DE">
        <w:rPr>
          <w:sz w:val="28"/>
          <w:szCs w:val="28"/>
          <w:lang w:val="en-IN"/>
        </w:rPr>
        <w:t>Espressif</w:t>
      </w:r>
      <w:proofErr w:type="spellEnd"/>
      <w:r w:rsidRPr="002C49DE">
        <w:rPr>
          <w:sz w:val="28"/>
          <w:szCs w:val="28"/>
          <w:lang w:val="en-IN"/>
        </w:rPr>
        <w:t xml:space="preserve"> Systems, “ESP-NOW Wireless Communication Protocol,” </w:t>
      </w:r>
      <w:proofErr w:type="spellStart"/>
      <w:r w:rsidRPr="002C49DE">
        <w:rPr>
          <w:i/>
          <w:iCs/>
          <w:sz w:val="28"/>
          <w:szCs w:val="28"/>
          <w:lang w:val="en-IN"/>
        </w:rPr>
        <w:t>Espressif</w:t>
      </w:r>
      <w:proofErr w:type="spellEnd"/>
      <w:r w:rsidRPr="002C49DE">
        <w:rPr>
          <w:i/>
          <w:iCs/>
          <w:sz w:val="28"/>
          <w:szCs w:val="28"/>
          <w:lang w:val="en-IN"/>
        </w:rPr>
        <w:t xml:space="preserve"> Official Website.</w:t>
      </w:r>
      <w:r w:rsidRPr="002C49DE">
        <w:rPr>
          <w:sz w:val="28"/>
          <w:szCs w:val="28"/>
          <w:lang w:val="en-IN"/>
        </w:rPr>
        <w:t xml:space="preserve"> [Online]. Available: </w:t>
      </w:r>
      <w:hyperlink r:id="rId26" w:tgtFrame="_new" w:history="1">
        <w:r w:rsidRPr="002C49DE">
          <w:rPr>
            <w:rStyle w:val="Hyperlink"/>
            <w:sz w:val="28"/>
            <w:szCs w:val="28"/>
            <w:lang w:val="en-IN"/>
          </w:rPr>
          <w:t>https://www.espressif.com/en/solutions/low-power-solutions/esp-now</w:t>
        </w:r>
      </w:hyperlink>
      <w:r w:rsidRPr="002C49DE">
        <w:rPr>
          <w:sz w:val="28"/>
          <w:szCs w:val="28"/>
          <w:lang w:val="en-IN"/>
        </w:rPr>
        <w:t>. (Accessed: Oct. 2025).</w:t>
      </w:r>
    </w:p>
    <w:p w14:paraId="317A75BE" w14:textId="77777777" w:rsidR="00772999" w:rsidRDefault="00772999" w:rsidP="00772999">
      <w:pPr>
        <w:ind w:left="720" w:hanging="720"/>
        <w:rPr>
          <w:sz w:val="28"/>
          <w:szCs w:val="28"/>
          <w:lang w:val="en-IN"/>
        </w:rPr>
      </w:pPr>
    </w:p>
    <w:p w14:paraId="37824F8F" w14:textId="04754F62" w:rsidR="00772999" w:rsidRDefault="002C49DE" w:rsidP="00772999">
      <w:pPr>
        <w:ind w:left="720" w:hanging="720"/>
        <w:rPr>
          <w:sz w:val="28"/>
          <w:szCs w:val="28"/>
          <w:lang w:val="en-IN"/>
        </w:rPr>
      </w:pPr>
      <w:r w:rsidRPr="002C49DE">
        <w:rPr>
          <w:sz w:val="28"/>
          <w:szCs w:val="28"/>
          <w:lang w:val="en-IN"/>
        </w:rPr>
        <w:t>[14]</w:t>
      </w:r>
      <w:r w:rsidRPr="002C49DE">
        <w:rPr>
          <w:sz w:val="28"/>
          <w:szCs w:val="28"/>
          <w:lang w:val="en-IN"/>
        </w:rPr>
        <w:t> </w:t>
      </w:r>
      <w:proofErr w:type="spellStart"/>
      <w:r w:rsidRPr="002C49DE">
        <w:rPr>
          <w:sz w:val="28"/>
          <w:szCs w:val="28"/>
          <w:lang w:val="en-IN"/>
        </w:rPr>
        <w:t>Espressif</w:t>
      </w:r>
      <w:proofErr w:type="spellEnd"/>
      <w:r w:rsidRPr="002C49DE">
        <w:rPr>
          <w:sz w:val="28"/>
          <w:szCs w:val="28"/>
          <w:lang w:val="en-IN"/>
        </w:rPr>
        <w:t xml:space="preserve"> Systems, “ESP-NOW — ESP-IDF Programming Guide,” </w:t>
      </w:r>
      <w:proofErr w:type="spellStart"/>
      <w:r w:rsidRPr="002C49DE">
        <w:rPr>
          <w:i/>
          <w:iCs/>
          <w:sz w:val="28"/>
          <w:szCs w:val="28"/>
          <w:lang w:val="en-IN"/>
        </w:rPr>
        <w:t>Espressif</w:t>
      </w:r>
      <w:proofErr w:type="spellEnd"/>
      <w:r w:rsidRPr="002C49DE">
        <w:rPr>
          <w:i/>
          <w:iCs/>
          <w:sz w:val="28"/>
          <w:szCs w:val="28"/>
          <w:lang w:val="en-IN"/>
        </w:rPr>
        <w:t xml:space="preserve"> Documentation.</w:t>
      </w:r>
      <w:r w:rsidRPr="002C49DE">
        <w:rPr>
          <w:sz w:val="28"/>
          <w:szCs w:val="28"/>
          <w:lang w:val="en-IN"/>
        </w:rPr>
        <w:t xml:space="preserve"> [Online]. Available: </w:t>
      </w:r>
      <w:hyperlink r:id="rId27" w:tgtFrame="_new" w:history="1">
        <w:r w:rsidRPr="002C49DE">
          <w:rPr>
            <w:rStyle w:val="Hyperlink"/>
            <w:sz w:val="28"/>
            <w:szCs w:val="28"/>
            <w:lang w:val="en-IN"/>
          </w:rPr>
          <w:t>https://docs.espressif.com/projects/esp-idf/en/stable/esp32/api-reference/network/esp_now.html</w:t>
        </w:r>
      </w:hyperlink>
      <w:r w:rsidRPr="002C49DE">
        <w:rPr>
          <w:sz w:val="28"/>
          <w:szCs w:val="28"/>
          <w:lang w:val="en-IN"/>
        </w:rPr>
        <w:t>. (Accessed: Oct. 2025)</w:t>
      </w:r>
    </w:p>
    <w:p w14:paraId="27485DF1" w14:textId="77777777" w:rsidR="00772999" w:rsidRDefault="00772999" w:rsidP="00772999">
      <w:pPr>
        <w:ind w:left="720" w:hanging="720"/>
        <w:rPr>
          <w:sz w:val="28"/>
          <w:szCs w:val="28"/>
          <w:lang w:val="en-IN"/>
        </w:rPr>
      </w:pPr>
    </w:p>
    <w:p w14:paraId="474D6EBF" w14:textId="009E644A" w:rsidR="00772999" w:rsidRDefault="002C49DE" w:rsidP="00772999">
      <w:pPr>
        <w:ind w:left="720" w:hanging="720"/>
        <w:rPr>
          <w:sz w:val="28"/>
          <w:szCs w:val="28"/>
          <w:lang w:val="en-IN"/>
        </w:rPr>
      </w:pPr>
      <w:r w:rsidRPr="002C49DE">
        <w:rPr>
          <w:sz w:val="28"/>
          <w:szCs w:val="28"/>
          <w:lang w:val="en-IN"/>
        </w:rPr>
        <w:t>[15]</w:t>
      </w:r>
      <w:r w:rsidRPr="002C49DE">
        <w:rPr>
          <w:sz w:val="28"/>
          <w:szCs w:val="28"/>
          <w:lang w:val="en-IN"/>
        </w:rPr>
        <w:t> </w:t>
      </w:r>
      <w:proofErr w:type="spellStart"/>
      <w:r w:rsidRPr="002C49DE">
        <w:rPr>
          <w:sz w:val="28"/>
          <w:szCs w:val="28"/>
          <w:lang w:val="en-IN"/>
        </w:rPr>
        <w:t>Justia</w:t>
      </w:r>
      <w:proofErr w:type="spellEnd"/>
      <w:r w:rsidRPr="002C49DE">
        <w:rPr>
          <w:sz w:val="28"/>
          <w:szCs w:val="28"/>
          <w:lang w:val="en-IN"/>
        </w:rPr>
        <w:t xml:space="preserve"> Patents, “Method for Discovering Devices in a Mesh Network,” </w:t>
      </w:r>
      <w:proofErr w:type="spellStart"/>
      <w:r w:rsidRPr="002C49DE">
        <w:rPr>
          <w:i/>
          <w:iCs/>
          <w:sz w:val="28"/>
          <w:szCs w:val="28"/>
          <w:lang w:val="en-IN"/>
        </w:rPr>
        <w:t>Espressif</w:t>
      </w:r>
      <w:proofErr w:type="spellEnd"/>
      <w:r w:rsidRPr="002C49DE">
        <w:rPr>
          <w:i/>
          <w:iCs/>
          <w:sz w:val="28"/>
          <w:szCs w:val="28"/>
          <w:lang w:val="en-IN"/>
        </w:rPr>
        <w:t xml:space="preserve"> Systems (Shanghai) Co., Ltd.</w:t>
      </w:r>
      <w:r w:rsidRPr="002C49DE">
        <w:rPr>
          <w:sz w:val="28"/>
          <w:szCs w:val="28"/>
          <w:lang w:val="en-IN"/>
        </w:rPr>
        <w:t xml:space="preserve">, U.S. Patent 11,595,805. [Online]. Available: </w:t>
      </w:r>
      <w:hyperlink r:id="rId28" w:tgtFrame="_new" w:history="1">
        <w:r w:rsidRPr="002C49DE">
          <w:rPr>
            <w:rStyle w:val="Hyperlink"/>
            <w:sz w:val="28"/>
            <w:szCs w:val="28"/>
            <w:lang w:val="en-IN"/>
          </w:rPr>
          <w:t>https://patents.justia.com/patent/11595805</w:t>
        </w:r>
      </w:hyperlink>
      <w:r w:rsidRPr="002C49DE">
        <w:rPr>
          <w:sz w:val="28"/>
          <w:szCs w:val="28"/>
          <w:lang w:val="en-IN"/>
        </w:rPr>
        <w:t>. (Accessed: Oct. 2025).</w:t>
      </w:r>
    </w:p>
    <w:p w14:paraId="66D31BF7" w14:textId="77777777" w:rsidR="00772999" w:rsidRDefault="00772999" w:rsidP="00772999">
      <w:pPr>
        <w:ind w:left="720" w:hanging="720"/>
        <w:rPr>
          <w:sz w:val="28"/>
          <w:szCs w:val="28"/>
          <w:lang w:val="en-IN"/>
        </w:rPr>
      </w:pPr>
    </w:p>
    <w:p w14:paraId="0237D4E9" w14:textId="0CD01143" w:rsidR="002C49DE" w:rsidRPr="002C49DE" w:rsidRDefault="002C49DE" w:rsidP="00532778">
      <w:pPr>
        <w:ind w:left="720" w:hanging="720"/>
        <w:rPr>
          <w:sz w:val="28"/>
          <w:szCs w:val="28"/>
          <w:lang w:val="en-IN"/>
        </w:rPr>
      </w:pPr>
      <w:r w:rsidRPr="002C49DE">
        <w:rPr>
          <w:sz w:val="28"/>
          <w:szCs w:val="28"/>
          <w:lang w:val="en-IN"/>
        </w:rPr>
        <w:t>[16]</w:t>
      </w:r>
      <w:r w:rsidRPr="002C49DE">
        <w:rPr>
          <w:sz w:val="28"/>
          <w:szCs w:val="28"/>
          <w:lang w:val="en-IN"/>
        </w:rPr>
        <w:t> </w:t>
      </w:r>
      <w:r w:rsidRPr="002C49DE">
        <w:rPr>
          <w:sz w:val="28"/>
          <w:szCs w:val="28"/>
          <w:lang w:val="en-IN"/>
        </w:rPr>
        <w:t xml:space="preserve">Analog Devices, “MAX30102 Pulse Oximeter and Heart Rate Sensor Overview,” </w:t>
      </w:r>
      <w:r w:rsidRPr="002C49DE">
        <w:rPr>
          <w:i/>
          <w:iCs/>
          <w:sz w:val="28"/>
          <w:szCs w:val="28"/>
          <w:lang w:val="en-IN"/>
        </w:rPr>
        <w:t>Analog Devices.</w:t>
      </w:r>
      <w:r w:rsidRPr="002C49DE">
        <w:rPr>
          <w:sz w:val="28"/>
          <w:szCs w:val="28"/>
          <w:lang w:val="en-IN"/>
        </w:rPr>
        <w:t xml:space="preserve"> [Online]. Available: </w:t>
      </w:r>
      <w:hyperlink r:id="rId29" w:tgtFrame="_new" w:history="1">
        <w:r w:rsidRPr="002C49DE">
          <w:rPr>
            <w:rStyle w:val="Hyperlink"/>
            <w:sz w:val="28"/>
            <w:szCs w:val="28"/>
            <w:lang w:val="en-IN"/>
          </w:rPr>
          <w:t>https://www.analog.com/en/products/max30102.html</w:t>
        </w:r>
      </w:hyperlink>
      <w:r w:rsidRPr="002C49DE">
        <w:rPr>
          <w:sz w:val="28"/>
          <w:szCs w:val="28"/>
          <w:lang w:val="en-IN"/>
        </w:rPr>
        <w:t>. (Accessed: Oct. 2025).</w:t>
      </w:r>
    </w:p>
    <w:p w14:paraId="3EA19F0E" w14:textId="74051DD1" w:rsidR="002C49DE" w:rsidRPr="002C49DE" w:rsidRDefault="002C49DE" w:rsidP="002C49DE">
      <w:pPr>
        <w:rPr>
          <w:sz w:val="28"/>
          <w:szCs w:val="28"/>
        </w:rPr>
      </w:pPr>
    </w:p>
    <w:sectPr w:rsidR="002C49DE" w:rsidRPr="002C49DE" w:rsidSect="00903C28">
      <w:pgSz w:w="11900" w:h="16838"/>
      <w:pgMar w:top="1238" w:right="1253" w:bottom="432" w:left="1440" w:header="0" w:footer="0" w:gutter="0"/>
      <w:pgBorders w:offsetFrom="page">
        <w:top w:val="single" w:sz="12" w:space="24" w:color="auto"/>
        <w:left w:val="single" w:sz="12" w:space="30" w:color="auto"/>
        <w:bottom w:val="single" w:sz="12" w:space="24" w:color="auto"/>
        <w:right w:val="single" w:sz="12" w:space="24" w:color="auto"/>
      </w:pgBorders>
      <w:pgNumType w:start="1"/>
      <w:cols w:space="720" w:equalWidth="0">
        <w:col w:w="921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92EAF" w14:textId="77777777" w:rsidR="00C105E7" w:rsidRDefault="00C105E7" w:rsidP="00F87A2F">
      <w:r>
        <w:separator/>
      </w:r>
    </w:p>
  </w:endnote>
  <w:endnote w:type="continuationSeparator" w:id="0">
    <w:p w14:paraId="2C7790A2" w14:textId="77777777" w:rsidR="00C105E7" w:rsidRDefault="00C105E7" w:rsidP="00F87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D234" w14:textId="77777777" w:rsidR="006E05E6" w:rsidRDefault="006E05E6">
    <w:pPr>
      <w:pStyle w:val="Footer"/>
      <w:jc w:val="center"/>
    </w:pPr>
  </w:p>
  <w:p w14:paraId="5F71B5B5" w14:textId="77777777" w:rsidR="006E05E6" w:rsidRDefault="006E05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2DA8" w14:textId="77777777" w:rsidR="00C105E7" w:rsidRDefault="00C105E7" w:rsidP="00F87A2F">
      <w:r>
        <w:separator/>
      </w:r>
    </w:p>
  </w:footnote>
  <w:footnote w:type="continuationSeparator" w:id="0">
    <w:p w14:paraId="012BD55C" w14:textId="77777777" w:rsidR="00C105E7" w:rsidRDefault="00C105E7" w:rsidP="00F87A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413"/>
    <w:multiLevelType w:val="multilevel"/>
    <w:tmpl w:val="DE38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E4D6D"/>
    <w:multiLevelType w:val="multilevel"/>
    <w:tmpl w:val="3752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E2297"/>
    <w:multiLevelType w:val="multilevel"/>
    <w:tmpl w:val="4394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1472C"/>
    <w:multiLevelType w:val="multilevel"/>
    <w:tmpl w:val="6106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17C86"/>
    <w:multiLevelType w:val="multilevel"/>
    <w:tmpl w:val="FE0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D55CD"/>
    <w:multiLevelType w:val="multilevel"/>
    <w:tmpl w:val="CE4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60761"/>
    <w:multiLevelType w:val="hybridMultilevel"/>
    <w:tmpl w:val="3252BA68"/>
    <w:lvl w:ilvl="0" w:tplc="AD7299FE">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752F72"/>
    <w:multiLevelType w:val="hybridMultilevel"/>
    <w:tmpl w:val="7196E9B4"/>
    <w:lvl w:ilvl="0" w:tplc="02329012">
      <w:start w:val="1"/>
      <w:numFmt w:val="decimal"/>
      <w:lvlText w:val="%1."/>
      <w:lvlJc w:val="left"/>
      <w:pPr>
        <w:ind w:left="500" w:hanging="360"/>
      </w:pPr>
      <w:rPr>
        <w:rFonts w:hint="default"/>
      </w:rPr>
    </w:lvl>
    <w:lvl w:ilvl="1" w:tplc="40090019" w:tentative="1">
      <w:start w:val="1"/>
      <w:numFmt w:val="lowerLetter"/>
      <w:lvlText w:val="%2."/>
      <w:lvlJc w:val="left"/>
      <w:pPr>
        <w:ind w:left="1220" w:hanging="360"/>
      </w:pPr>
    </w:lvl>
    <w:lvl w:ilvl="2" w:tplc="4009001B" w:tentative="1">
      <w:start w:val="1"/>
      <w:numFmt w:val="lowerRoman"/>
      <w:lvlText w:val="%3."/>
      <w:lvlJc w:val="right"/>
      <w:pPr>
        <w:ind w:left="1940" w:hanging="180"/>
      </w:pPr>
    </w:lvl>
    <w:lvl w:ilvl="3" w:tplc="4009000F" w:tentative="1">
      <w:start w:val="1"/>
      <w:numFmt w:val="decimal"/>
      <w:lvlText w:val="%4."/>
      <w:lvlJc w:val="left"/>
      <w:pPr>
        <w:ind w:left="2660" w:hanging="360"/>
      </w:pPr>
    </w:lvl>
    <w:lvl w:ilvl="4" w:tplc="40090019" w:tentative="1">
      <w:start w:val="1"/>
      <w:numFmt w:val="lowerLetter"/>
      <w:lvlText w:val="%5."/>
      <w:lvlJc w:val="left"/>
      <w:pPr>
        <w:ind w:left="3380" w:hanging="360"/>
      </w:pPr>
    </w:lvl>
    <w:lvl w:ilvl="5" w:tplc="4009001B" w:tentative="1">
      <w:start w:val="1"/>
      <w:numFmt w:val="lowerRoman"/>
      <w:lvlText w:val="%6."/>
      <w:lvlJc w:val="right"/>
      <w:pPr>
        <w:ind w:left="4100" w:hanging="180"/>
      </w:pPr>
    </w:lvl>
    <w:lvl w:ilvl="6" w:tplc="4009000F" w:tentative="1">
      <w:start w:val="1"/>
      <w:numFmt w:val="decimal"/>
      <w:lvlText w:val="%7."/>
      <w:lvlJc w:val="left"/>
      <w:pPr>
        <w:ind w:left="4820" w:hanging="360"/>
      </w:pPr>
    </w:lvl>
    <w:lvl w:ilvl="7" w:tplc="40090019" w:tentative="1">
      <w:start w:val="1"/>
      <w:numFmt w:val="lowerLetter"/>
      <w:lvlText w:val="%8."/>
      <w:lvlJc w:val="left"/>
      <w:pPr>
        <w:ind w:left="5540" w:hanging="360"/>
      </w:pPr>
    </w:lvl>
    <w:lvl w:ilvl="8" w:tplc="4009001B" w:tentative="1">
      <w:start w:val="1"/>
      <w:numFmt w:val="lowerRoman"/>
      <w:lvlText w:val="%9."/>
      <w:lvlJc w:val="right"/>
      <w:pPr>
        <w:ind w:left="6260" w:hanging="180"/>
      </w:pPr>
    </w:lvl>
  </w:abstractNum>
  <w:abstractNum w:abstractNumId="8" w15:restartNumberingAfterBreak="0">
    <w:nsid w:val="143F6D07"/>
    <w:multiLevelType w:val="multilevel"/>
    <w:tmpl w:val="E49C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C7131"/>
    <w:multiLevelType w:val="multilevel"/>
    <w:tmpl w:val="499A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E004C"/>
    <w:multiLevelType w:val="multilevel"/>
    <w:tmpl w:val="2CD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774A2"/>
    <w:multiLevelType w:val="multilevel"/>
    <w:tmpl w:val="7586F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DA439D"/>
    <w:multiLevelType w:val="multilevel"/>
    <w:tmpl w:val="21CC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D6D1F"/>
    <w:multiLevelType w:val="hybridMultilevel"/>
    <w:tmpl w:val="80281D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DC0082A"/>
    <w:multiLevelType w:val="multilevel"/>
    <w:tmpl w:val="BEC4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00211"/>
    <w:multiLevelType w:val="multilevel"/>
    <w:tmpl w:val="CC48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E226F"/>
    <w:multiLevelType w:val="multilevel"/>
    <w:tmpl w:val="4BF2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27EDC"/>
    <w:multiLevelType w:val="multilevel"/>
    <w:tmpl w:val="FFB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73EB7"/>
    <w:multiLevelType w:val="multilevel"/>
    <w:tmpl w:val="888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F50A8A"/>
    <w:multiLevelType w:val="hybridMultilevel"/>
    <w:tmpl w:val="4F840E0E"/>
    <w:lvl w:ilvl="0" w:tplc="96801FDA">
      <w:start w:val="1"/>
      <w:numFmt w:val="decimal"/>
      <w:lvlText w:val="%1."/>
      <w:lvlJc w:val="left"/>
      <w:pPr>
        <w:ind w:left="720" w:hanging="360"/>
      </w:pPr>
      <w:rPr>
        <w:rFonts w:eastAsia="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384801"/>
    <w:multiLevelType w:val="multilevel"/>
    <w:tmpl w:val="04F6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141F2"/>
    <w:multiLevelType w:val="hybridMultilevel"/>
    <w:tmpl w:val="AE80E314"/>
    <w:lvl w:ilvl="0" w:tplc="1D3C0132">
      <w:start w:val="1"/>
      <w:numFmt w:val="bullet"/>
      <w:lvlText w:val=""/>
      <w:lvlJc w:val="left"/>
    </w:lvl>
    <w:lvl w:ilvl="1" w:tplc="41048A4A">
      <w:numFmt w:val="decimal"/>
      <w:lvlText w:val=""/>
      <w:lvlJc w:val="left"/>
    </w:lvl>
    <w:lvl w:ilvl="2" w:tplc="AB3E0C1A">
      <w:numFmt w:val="decimal"/>
      <w:lvlText w:val=""/>
      <w:lvlJc w:val="left"/>
    </w:lvl>
    <w:lvl w:ilvl="3" w:tplc="B1B2A1AA">
      <w:numFmt w:val="decimal"/>
      <w:lvlText w:val=""/>
      <w:lvlJc w:val="left"/>
    </w:lvl>
    <w:lvl w:ilvl="4" w:tplc="8A426A30">
      <w:numFmt w:val="decimal"/>
      <w:lvlText w:val=""/>
      <w:lvlJc w:val="left"/>
    </w:lvl>
    <w:lvl w:ilvl="5" w:tplc="2708BCAC">
      <w:numFmt w:val="decimal"/>
      <w:lvlText w:val=""/>
      <w:lvlJc w:val="left"/>
    </w:lvl>
    <w:lvl w:ilvl="6" w:tplc="C65062AC">
      <w:numFmt w:val="decimal"/>
      <w:lvlText w:val=""/>
      <w:lvlJc w:val="left"/>
    </w:lvl>
    <w:lvl w:ilvl="7" w:tplc="CC0463A0">
      <w:numFmt w:val="decimal"/>
      <w:lvlText w:val=""/>
      <w:lvlJc w:val="left"/>
    </w:lvl>
    <w:lvl w:ilvl="8" w:tplc="53B4AFE2">
      <w:numFmt w:val="decimal"/>
      <w:lvlText w:val=""/>
      <w:lvlJc w:val="left"/>
    </w:lvl>
  </w:abstractNum>
  <w:abstractNum w:abstractNumId="22" w15:restartNumberingAfterBreak="0">
    <w:nsid w:val="36A46ACC"/>
    <w:multiLevelType w:val="hybridMultilevel"/>
    <w:tmpl w:val="9F946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F33E08"/>
    <w:multiLevelType w:val="multilevel"/>
    <w:tmpl w:val="EA40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1B58BA"/>
    <w:multiLevelType w:val="hybridMultilevel"/>
    <w:tmpl w:val="E9F05E92"/>
    <w:lvl w:ilvl="0" w:tplc="6F243C28">
      <w:start w:val="1"/>
      <w:numFmt w:val="bullet"/>
      <w:lvlText w:val=""/>
      <w:lvlJc w:val="left"/>
    </w:lvl>
    <w:lvl w:ilvl="1" w:tplc="2620E1C4">
      <w:numFmt w:val="decimal"/>
      <w:lvlText w:val=""/>
      <w:lvlJc w:val="left"/>
    </w:lvl>
    <w:lvl w:ilvl="2" w:tplc="97C4C4D8">
      <w:numFmt w:val="decimal"/>
      <w:lvlText w:val=""/>
      <w:lvlJc w:val="left"/>
    </w:lvl>
    <w:lvl w:ilvl="3" w:tplc="32FAE816">
      <w:numFmt w:val="decimal"/>
      <w:lvlText w:val=""/>
      <w:lvlJc w:val="left"/>
    </w:lvl>
    <w:lvl w:ilvl="4" w:tplc="53D48238">
      <w:numFmt w:val="decimal"/>
      <w:lvlText w:val=""/>
      <w:lvlJc w:val="left"/>
    </w:lvl>
    <w:lvl w:ilvl="5" w:tplc="FCFC0A8E">
      <w:numFmt w:val="decimal"/>
      <w:lvlText w:val=""/>
      <w:lvlJc w:val="left"/>
    </w:lvl>
    <w:lvl w:ilvl="6" w:tplc="4A844148">
      <w:numFmt w:val="decimal"/>
      <w:lvlText w:val=""/>
      <w:lvlJc w:val="left"/>
    </w:lvl>
    <w:lvl w:ilvl="7" w:tplc="B1EA080E">
      <w:numFmt w:val="decimal"/>
      <w:lvlText w:val=""/>
      <w:lvlJc w:val="left"/>
    </w:lvl>
    <w:lvl w:ilvl="8" w:tplc="81D40340">
      <w:numFmt w:val="decimal"/>
      <w:lvlText w:val=""/>
      <w:lvlJc w:val="left"/>
    </w:lvl>
  </w:abstractNum>
  <w:abstractNum w:abstractNumId="25" w15:restartNumberingAfterBreak="0">
    <w:nsid w:val="3FC82D84"/>
    <w:multiLevelType w:val="hybridMultilevel"/>
    <w:tmpl w:val="13EC9BC8"/>
    <w:lvl w:ilvl="0" w:tplc="AD7299FE">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FEC12F6"/>
    <w:multiLevelType w:val="multilevel"/>
    <w:tmpl w:val="35D4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559AD"/>
    <w:multiLevelType w:val="hybridMultilevel"/>
    <w:tmpl w:val="DCD6A94C"/>
    <w:lvl w:ilvl="0" w:tplc="AD7299FE">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13421E4"/>
    <w:multiLevelType w:val="hybridMultilevel"/>
    <w:tmpl w:val="CBA2C0AA"/>
    <w:lvl w:ilvl="0" w:tplc="03368FFE">
      <w:start w:val="1"/>
      <w:numFmt w:val="decimal"/>
      <w:lvlText w:val="%1."/>
      <w:lvlJc w:val="left"/>
      <w:pPr>
        <w:ind w:left="502" w:hanging="360"/>
      </w:pPr>
      <w:rPr>
        <w:rFonts w:hint="default"/>
        <w:b/>
        <w:bCs w:val="0"/>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1B71EFB"/>
    <w:multiLevelType w:val="hybridMultilevel"/>
    <w:tmpl w:val="F4BA1250"/>
    <w:lvl w:ilvl="0" w:tplc="FBDAA4B8">
      <w:start w:val="1"/>
      <w:numFmt w:val="bullet"/>
      <w:lvlText w:val=""/>
      <w:lvlJc w:val="left"/>
    </w:lvl>
    <w:lvl w:ilvl="1" w:tplc="A10845BA">
      <w:numFmt w:val="decimal"/>
      <w:lvlText w:val=""/>
      <w:lvlJc w:val="left"/>
    </w:lvl>
    <w:lvl w:ilvl="2" w:tplc="6C824EEC">
      <w:numFmt w:val="decimal"/>
      <w:lvlText w:val=""/>
      <w:lvlJc w:val="left"/>
    </w:lvl>
    <w:lvl w:ilvl="3" w:tplc="36303664">
      <w:numFmt w:val="decimal"/>
      <w:lvlText w:val=""/>
      <w:lvlJc w:val="left"/>
    </w:lvl>
    <w:lvl w:ilvl="4" w:tplc="EC2CD41C">
      <w:numFmt w:val="decimal"/>
      <w:lvlText w:val=""/>
      <w:lvlJc w:val="left"/>
    </w:lvl>
    <w:lvl w:ilvl="5" w:tplc="EDC8A918">
      <w:numFmt w:val="decimal"/>
      <w:lvlText w:val=""/>
      <w:lvlJc w:val="left"/>
    </w:lvl>
    <w:lvl w:ilvl="6" w:tplc="881E5020">
      <w:numFmt w:val="decimal"/>
      <w:lvlText w:val=""/>
      <w:lvlJc w:val="left"/>
    </w:lvl>
    <w:lvl w:ilvl="7" w:tplc="5C64CFE6">
      <w:numFmt w:val="decimal"/>
      <w:lvlText w:val=""/>
      <w:lvlJc w:val="left"/>
    </w:lvl>
    <w:lvl w:ilvl="8" w:tplc="26AE36CA">
      <w:numFmt w:val="decimal"/>
      <w:lvlText w:val=""/>
      <w:lvlJc w:val="left"/>
    </w:lvl>
  </w:abstractNum>
  <w:abstractNum w:abstractNumId="30" w15:restartNumberingAfterBreak="0">
    <w:nsid w:val="46CC3A94"/>
    <w:multiLevelType w:val="multilevel"/>
    <w:tmpl w:val="0394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E87CCD"/>
    <w:multiLevelType w:val="hybridMultilevel"/>
    <w:tmpl w:val="D66457AE"/>
    <w:lvl w:ilvl="0" w:tplc="0BC04568">
      <w:start w:val="1"/>
      <w:numFmt w:val="bullet"/>
      <w:lvlText w:val=""/>
      <w:lvlJc w:val="left"/>
    </w:lvl>
    <w:lvl w:ilvl="1" w:tplc="0BC854D8">
      <w:numFmt w:val="decimal"/>
      <w:lvlText w:val=""/>
      <w:lvlJc w:val="left"/>
    </w:lvl>
    <w:lvl w:ilvl="2" w:tplc="58868768">
      <w:numFmt w:val="decimal"/>
      <w:lvlText w:val=""/>
      <w:lvlJc w:val="left"/>
    </w:lvl>
    <w:lvl w:ilvl="3" w:tplc="29142D3C">
      <w:numFmt w:val="decimal"/>
      <w:lvlText w:val=""/>
      <w:lvlJc w:val="left"/>
    </w:lvl>
    <w:lvl w:ilvl="4" w:tplc="C5CA7A22">
      <w:numFmt w:val="decimal"/>
      <w:lvlText w:val=""/>
      <w:lvlJc w:val="left"/>
    </w:lvl>
    <w:lvl w:ilvl="5" w:tplc="E932E010">
      <w:numFmt w:val="decimal"/>
      <w:lvlText w:val=""/>
      <w:lvlJc w:val="left"/>
    </w:lvl>
    <w:lvl w:ilvl="6" w:tplc="4F62FB6C">
      <w:numFmt w:val="decimal"/>
      <w:lvlText w:val=""/>
      <w:lvlJc w:val="left"/>
    </w:lvl>
    <w:lvl w:ilvl="7" w:tplc="22E865F0">
      <w:numFmt w:val="decimal"/>
      <w:lvlText w:val=""/>
      <w:lvlJc w:val="left"/>
    </w:lvl>
    <w:lvl w:ilvl="8" w:tplc="108AC158">
      <w:numFmt w:val="decimal"/>
      <w:lvlText w:val=""/>
      <w:lvlJc w:val="left"/>
    </w:lvl>
  </w:abstractNum>
  <w:abstractNum w:abstractNumId="32" w15:restartNumberingAfterBreak="0">
    <w:nsid w:val="47CE6995"/>
    <w:multiLevelType w:val="multilevel"/>
    <w:tmpl w:val="ADB4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7A5BCB"/>
    <w:multiLevelType w:val="multilevel"/>
    <w:tmpl w:val="6692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D212D"/>
    <w:multiLevelType w:val="multilevel"/>
    <w:tmpl w:val="F31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F60BFF"/>
    <w:multiLevelType w:val="multilevel"/>
    <w:tmpl w:val="DB2A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96899"/>
    <w:multiLevelType w:val="hybridMultilevel"/>
    <w:tmpl w:val="1E282BC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507ED7AB"/>
    <w:multiLevelType w:val="hybridMultilevel"/>
    <w:tmpl w:val="1C9AC2EE"/>
    <w:lvl w:ilvl="0" w:tplc="DE46E39C">
      <w:start w:val="1"/>
      <w:numFmt w:val="bullet"/>
      <w:lvlText w:val=""/>
      <w:lvlJc w:val="left"/>
    </w:lvl>
    <w:lvl w:ilvl="1" w:tplc="5B96E5A6">
      <w:numFmt w:val="decimal"/>
      <w:lvlText w:val=""/>
      <w:lvlJc w:val="left"/>
    </w:lvl>
    <w:lvl w:ilvl="2" w:tplc="D4D6C734">
      <w:numFmt w:val="decimal"/>
      <w:lvlText w:val=""/>
      <w:lvlJc w:val="left"/>
    </w:lvl>
    <w:lvl w:ilvl="3" w:tplc="AD6ED450">
      <w:numFmt w:val="decimal"/>
      <w:lvlText w:val=""/>
      <w:lvlJc w:val="left"/>
    </w:lvl>
    <w:lvl w:ilvl="4" w:tplc="82125BD8">
      <w:numFmt w:val="decimal"/>
      <w:lvlText w:val=""/>
      <w:lvlJc w:val="left"/>
    </w:lvl>
    <w:lvl w:ilvl="5" w:tplc="E5605B56">
      <w:numFmt w:val="decimal"/>
      <w:lvlText w:val=""/>
      <w:lvlJc w:val="left"/>
    </w:lvl>
    <w:lvl w:ilvl="6" w:tplc="47C0DCEC">
      <w:numFmt w:val="decimal"/>
      <w:lvlText w:val=""/>
      <w:lvlJc w:val="left"/>
    </w:lvl>
    <w:lvl w:ilvl="7" w:tplc="E88E47BE">
      <w:numFmt w:val="decimal"/>
      <w:lvlText w:val=""/>
      <w:lvlJc w:val="left"/>
    </w:lvl>
    <w:lvl w:ilvl="8" w:tplc="C2B65CBA">
      <w:numFmt w:val="decimal"/>
      <w:lvlText w:val=""/>
      <w:lvlJc w:val="left"/>
    </w:lvl>
  </w:abstractNum>
  <w:abstractNum w:abstractNumId="38" w15:restartNumberingAfterBreak="0">
    <w:nsid w:val="515F007C"/>
    <w:multiLevelType w:val="hybridMultilevel"/>
    <w:tmpl w:val="711EFB36"/>
    <w:lvl w:ilvl="0" w:tplc="045CB490">
      <w:start w:val="2"/>
      <w:numFmt w:val="decimal"/>
      <w:lvlText w:val="%1)"/>
      <w:lvlJc w:val="left"/>
    </w:lvl>
    <w:lvl w:ilvl="1" w:tplc="6B54EB66">
      <w:numFmt w:val="decimal"/>
      <w:lvlText w:val=""/>
      <w:lvlJc w:val="left"/>
    </w:lvl>
    <w:lvl w:ilvl="2" w:tplc="68CE43F8">
      <w:numFmt w:val="decimal"/>
      <w:lvlText w:val=""/>
      <w:lvlJc w:val="left"/>
    </w:lvl>
    <w:lvl w:ilvl="3" w:tplc="083EAADC">
      <w:numFmt w:val="decimal"/>
      <w:lvlText w:val=""/>
      <w:lvlJc w:val="left"/>
    </w:lvl>
    <w:lvl w:ilvl="4" w:tplc="2B48C8CC">
      <w:numFmt w:val="decimal"/>
      <w:lvlText w:val=""/>
      <w:lvlJc w:val="left"/>
    </w:lvl>
    <w:lvl w:ilvl="5" w:tplc="B3A2CF0E">
      <w:numFmt w:val="decimal"/>
      <w:lvlText w:val=""/>
      <w:lvlJc w:val="left"/>
    </w:lvl>
    <w:lvl w:ilvl="6" w:tplc="DEEA4F9A">
      <w:numFmt w:val="decimal"/>
      <w:lvlText w:val=""/>
      <w:lvlJc w:val="left"/>
    </w:lvl>
    <w:lvl w:ilvl="7" w:tplc="44AE40BA">
      <w:numFmt w:val="decimal"/>
      <w:lvlText w:val=""/>
      <w:lvlJc w:val="left"/>
    </w:lvl>
    <w:lvl w:ilvl="8" w:tplc="77D477C6">
      <w:numFmt w:val="decimal"/>
      <w:lvlText w:val=""/>
      <w:lvlJc w:val="left"/>
    </w:lvl>
  </w:abstractNum>
  <w:abstractNum w:abstractNumId="39" w15:restartNumberingAfterBreak="0">
    <w:nsid w:val="52B23C73"/>
    <w:multiLevelType w:val="multilevel"/>
    <w:tmpl w:val="994C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C15A4F"/>
    <w:multiLevelType w:val="multilevel"/>
    <w:tmpl w:val="90F8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013B72"/>
    <w:multiLevelType w:val="hybridMultilevel"/>
    <w:tmpl w:val="ADF0618C"/>
    <w:lvl w:ilvl="0" w:tplc="A52270F6">
      <w:start w:val="1"/>
      <w:numFmt w:val="decimal"/>
      <w:lvlText w:val="%1."/>
      <w:lvlJc w:val="left"/>
      <w:pPr>
        <w:ind w:left="502" w:hanging="360"/>
      </w:pPr>
      <w:rPr>
        <w:rFonts w:hint="default"/>
        <w:b/>
        <w:bCs w:val="0"/>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D062C2"/>
    <w:multiLevelType w:val="hybridMultilevel"/>
    <w:tmpl w:val="5D089476"/>
    <w:lvl w:ilvl="0" w:tplc="1F72E156">
      <w:start w:val="1"/>
      <w:numFmt w:val="bullet"/>
      <w:lvlText w:val="#"/>
      <w:lvlJc w:val="left"/>
    </w:lvl>
    <w:lvl w:ilvl="1" w:tplc="3898A222">
      <w:numFmt w:val="decimal"/>
      <w:lvlText w:val=""/>
      <w:lvlJc w:val="left"/>
    </w:lvl>
    <w:lvl w:ilvl="2" w:tplc="6360CD74">
      <w:numFmt w:val="decimal"/>
      <w:lvlText w:val=""/>
      <w:lvlJc w:val="left"/>
    </w:lvl>
    <w:lvl w:ilvl="3" w:tplc="562648DC">
      <w:numFmt w:val="decimal"/>
      <w:lvlText w:val=""/>
      <w:lvlJc w:val="left"/>
    </w:lvl>
    <w:lvl w:ilvl="4" w:tplc="7676FECE">
      <w:numFmt w:val="decimal"/>
      <w:lvlText w:val=""/>
      <w:lvlJc w:val="left"/>
    </w:lvl>
    <w:lvl w:ilvl="5" w:tplc="D28CDCB0">
      <w:numFmt w:val="decimal"/>
      <w:lvlText w:val=""/>
      <w:lvlJc w:val="left"/>
    </w:lvl>
    <w:lvl w:ilvl="6" w:tplc="0C36D250">
      <w:numFmt w:val="decimal"/>
      <w:lvlText w:val=""/>
      <w:lvlJc w:val="left"/>
    </w:lvl>
    <w:lvl w:ilvl="7" w:tplc="C0109C10">
      <w:numFmt w:val="decimal"/>
      <w:lvlText w:val=""/>
      <w:lvlJc w:val="left"/>
    </w:lvl>
    <w:lvl w:ilvl="8" w:tplc="9C0E60A4">
      <w:numFmt w:val="decimal"/>
      <w:lvlText w:val=""/>
      <w:lvlJc w:val="left"/>
    </w:lvl>
  </w:abstractNum>
  <w:abstractNum w:abstractNumId="43" w15:restartNumberingAfterBreak="0">
    <w:nsid w:val="5F411490"/>
    <w:multiLevelType w:val="multilevel"/>
    <w:tmpl w:val="1F2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942507"/>
    <w:multiLevelType w:val="multilevel"/>
    <w:tmpl w:val="83D2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A82639"/>
    <w:multiLevelType w:val="multilevel"/>
    <w:tmpl w:val="0A02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237576"/>
    <w:multiLevelType w:val="multilevel"/>
    <w:tmpl w:val="E9F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7F126E"/>
    <w:multiLevelType w:val="multilevel"/>
    <w:tmpl w:val="884C4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B3546B"/>
    <w:multiLevelType w:val="hybridMultilevel"/>
    <w:tmpl w:val="50BEF14E"/>
    <w:lvl w:ilvl="0" w:tplc="60DC5184">
      <w:start w:val="1"/>
      <w:numFmt w:val="decimal"/>
      <w:lvlText w:val="[%1]"/>
      <w:lvlJc w:val="left"/>
      <w:pPr>
        <w:ind w:left="720" w:hanging="360"/>
      </w:pPr>
      <w:rPr>
        <w:rFonts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BC77566"/>
    <w:multiLevelType w:val="multilevel"/>
    <w:tmpl w:val="10B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1A7A5B"/>
    <w:multiLevelType w:val="hybridMultilevel"/>
    <w:tmpl w:val="B08EB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3763995"/>
    <w:multiLevelType w:val="multilevel"/>
    <w:tmpl w:val="A1DE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45E146"/>
    <w:multiLevelType w:val="hybridMultilevel"/>
    <w:tmpl w:val="0DACD5EC"/>
    <w:lvl w:ilvl="0" w:tplc="7C1A94E4">
      <w:start w:val="1"/>
      <w:numFmt w:val="bullet"/>
      <w:lvlText w:val="#"/>
      <w:lvlJc w:val="left"/>
    </w:lvl>
    <w:lvl w:ilvl="1" w:tplc="566CEDAA">
      <w:numFmt w:val="decimal"/>
      <w:lvlText w:val=""/>
      <w:lvlJc w:val="left"/>
    </w:lvl>
    <w:lvl w:ilvl="2" w:tplc="5980DF28">
      <w:numFmt w:val="decimal"/>
      <w:lvlText w:val=""/>
      <w:lvlJc w:val="left"/>
    </w:lvl>
    <w:lvl w:ilvl="3" w:tplc="AFBE92C8">
      <w:numFmt w:val="decimal"/>
      <w:lvlText w:val=""/>
      <w:lvlJc w:val="left"/>
    </w:lvl>
    <w:lvl w:ilvl="4" w:tplc="8352778A">
      <w:numFmt w:val="decimal"/>
      <w:lvlText w:val=""/>
      <w:lvlJc w:val="left"/>
    </w:lvl>
    <w:lvl w:ilvl="5" w:tplc="5234EBD6">
      <w:numFmt w:val="decimal"/>
      <w:lvlText w:val=""/>
      <w:lvlJc w:val="left"/>
    </w:lvl>
    <w:lvl w:ilvl="6" w:tplc="0ED66C5A">
      <w:numFmt w:val="decimal"/>
      <w:lvlText w:val=""/>
      <w:lvlJc w:val="left"/>
    </w:lvl>
    <w:lvl w:ilvl="7" w:tplc="49F6DCA4">
      <w:numFmt w:val="decimal"/>
      <w:lvlText w:val=""/>
      <w:lvlJc w:val="left"/>
    </w:lvl>
    <w:lvl w:ilvl="8" w:tplc="2DBAC524">
      <w:numFmt w:val="decimal"/>
      <w:lvlText w:val=""/>
      <w:lvlJc w:val="left"/>
    </w:lvl>
  </w:abstractNum>
  <w:abstractNum w:abstractNumId="53" w15:restartNumberingAfterBreak="0">
    <w:nsid w:val="792C65AB"/>
    <w:multiLevelType w:val="hybridMultilevel"/>
    <w:tmpl w:val="3E98B7CC"/>
    <w:lvl w:ilvl="0" w:tplc="AD7299FE">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9E2A9E3"/>
    <w:multiLevelType w:val="hybridMultilevel"/>
    <w:tmpl w:val="312AA81C"/>
    <w:lvl w:ilvl="0" w:tplc="D7FEA7FC">
      <w:start w:val="1"/>
      <w:numFmt w:val="bullet"/>
      <w:lvlText w:val="#"/>
      <w:lvlJc w:val="left"/>
    </w:lvl>
    <w:lvl w:ilvl="1" w:tplc="DB283424">
      <w:numFmt w:val="decimal"/>
      <w:lvlText w:val=""/>
      <w:lvlJc w:val="left"/>
    </w:lvl>
    <w:lvl w:ilvl="2" w:tplc="97286720">
      <w:numFmt w:val="decimal"/>
      <w:lvlText w:val=""/>
      <w:lvlJc w:val="left"/>
    </w:lvl>
    <w:lvl w:ilvl="3" w:tplc="9812612C">
      <w:numFmt w:val="decimal"/>
      <w:lvlText w:val=""/>
      <w:lvlJc w:val="left"/>
    </w:lvl>
    <w:lvl w:ilvl="4" w:tplc="5EA40D5C">
      <w:numFmt w:val="decimal"/>
      <w:lvlText w:val=""/>
      <w:lvlJc w:val="left"/>
    </w:lvl>
    <w:lvl w:ilvl="5" w:tplc="FF805AD4">
      <w:numFmt w:val="decimal"/>
      <w:lvlText w:val=""/>
      <w:lvlJc w:val="left"/>
    </w:lvl>
    <w:lvl w:ilvl="6" w:tplc="12A0C7BE">
      <w:numFmt w:val="decimal"/>
      <w:lvlText w:val=""/>
      <w:lvlJc w:val="left"/>
    </w:lvl>
    <w:lvl w:ilvl="7" w:tplc="697C2A84">
      <w:numFmt w:val="decimal"/>
      <w:lvlText w:val=""/>
      <w:lvlJc w:val="left"/>
    </w:lvl>
    <w:lvl w:ilvl="8" w:tplc="76B8E7EC">
      <w:numFmt w:val="decimal"/>
      <w:lvlText w:val=""/>
      <w:lvlJc w:val="left"/>
    </w:lvl>
  </w:abstractNum>
  <w:abstractNum w:abstractNumId="55" w15:restartNumberingAfterBreak="0">
    <w:nsid w:val="7DA15F5B"/>
    <w:multiLevelType w:val="hybridMultilevel"/>
    <w:tmpl w:val="CED68D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203"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E4F7B4C"/>
    <w:multiLevelType w:val="multilevel"/>
    <w:tmpl w:val="CC64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BD5862"/>
    <w:multiLevelType w:val="multilevel"/>
    <w:tmpl w:val="C18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E83558"/>
    <w:multiLevelType w:val="multilevel"/>
    <w:tmpl w:val="76923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666951">
    <w:abstractNumId w:val="31"/>
  </w:num>
  <w:num w:numId="2" w16cid:durableId="731271210">
    <w:abstractNumId w:val="24"/>
  </w:num>
  <w:num w:numId="3" w16cid:durableId="850294947">
    <w:abstractNumId w:val="37"/>
  </w:num>
  <w:num w:numId="4" w16cid:durableId="1268152325">
    <w:abstractNumId w:val="21"/>
  </w:num>
  <w:num w:numId="5" w16cid:durableId="1950622023">
    <w:abstractNumId w:val="29"/>
  </w:num>
  <w:num w:numId="6" w16cid:durableId="1037703565">
    <w:abstractNumId w:val="54"/>
  </w:num>
  <w:num w:numId="7" w16cid:durableId="908920919">
    <w:abstractNumId w:val="52"/>
  </w:num>
  <w:num w:numId="8" w16cid:durableId="2042052057">
    <w:abstractNumId w:val="38"/>
  </w:num>
  <w:num w:numId="9" w16cid:durableId="715007277">
    <w:abstractNumId w:val="42"/>
  </w:num>
  <w:num w:numId="10" w16cid:durableId="1815174265">
    <w:abstractNumId w:val="41"/>
  </w:num>
  <w:num w:numId="11" w16cid:durableId="1609005965">
    <w:abstractNumId w:val="19"/>
  </w:num>
  <w:num w:numId="12" w16cid:durableId="1126699217">
    <w:abstractNumId w:val="27"/>
  </w:num>
  <w:num w:numId="13" w16cid:durableId="990867265">
    <w:abstractNumId w:val="6"/>
  </w:num>
  <w:num w:numId="14" w16cid:durableId="904611547">
    <w:abstractNumId w:val="25"/>
  </w:num>
  <w:num w:numId="15" w16cid:durableId="55397890">
    <w:abstractNumId w:val="22"/>
  </w:num>
  <w:num w:numId="16" w16cid:durableId="1851673681">
    <w:abstractNumId w:val="48"/>
  </w:num>
  <w:num w:numId="17" w16cid:durableId="544682805">
    <w:abstractNumId w:val="7"/>
  </w:num>
  <w:num w:numId="18" w16cid:durableId="1994942706">
    <w:abstractNumId w:val="28"/>
  </w:num>
  <w:num w:numId="19" w16cid:durableId="1615097252">
    <w:abstractNumId w:val="13"/>
  </w:num>
  <w:num w:numId="20" w16cid:durableId="702095426">
    <w:abstractNumId w:val="53"/>
  </w:num>
  <w:num w:numId="21" w16cid:durableId="650451925">
    <w:abstractNumId w:val="55"/>
  </w:num>
  <w:num w:numId="22" w16cid:durableId="1018237729">
    <w:abstractNumId w:val="43"/>
  </w:num>
  <w:num w:numId="23" w16cid:durableId="165480434">
    <w:abstractNumId w:val="17"/>
  </w:num>
  <w:num w:numId="24" w16cid:durableId="1095830794">
    <w:abstractNumId w:val="0"/>
  </w:num>
  <w:num w:numId="25" w16cid:durableId="1241989075">
    <w:abstractNumId w:val="16"/>
  </w:num>
  <w:num w:numId="26" w16cid:durableId="1773620851">
    <w:abstractNumId w:val="23"/>
  </w:num>
  <w:num w:numId="27" w16cid:durableId="1525052348">
    <w:abstractNumId w:val="32"/>
  </w:num>
  <w:num w:numId="28" w16cid:durableId="1624848337">
    <w:abstractNumId w:val="34"/>
  </w:num>
  <w:num w:numId="29" w16cid:durableId="1501849121">
    <w:abstractNumId w:val="14"/>
  </w:num>
  <w:num w:numId="30" w16cid:durableId="1415084015">
    <w:abstractNumId w:val="46"/>
  </w:num>
  <w:num w:numId="31" w16cid:durableId="631055203">
    <w:abstractNumId w:val="40"/>
  </w:num>
  <w:num w:numId="32" w16cid:durableId="1497695413">
    <w:abstractNumId w:val="39"/>
  </w:num>
  <w:num w:numId="33" w16cid:durableId="1190921514">
    <w:abstractNumId w:val="35"/>
  </w:num>
  <w:num w:numId="34" w16cid:durableId="422069479">
    <w:abstractNumId w:val="1"/>
  </w:num>
  <w:num w:numId="35" w16cid:durableId="768046568">
    <w:abstractNumId w:val="8"/>
  </w:num>
  <w:num w:numId="36" w16cid:durableId="1628395293">
    <w:abstractNumId w:val="12"/>
  </w:num>
  <w:num w:numId="37" w16cid:durableId="1762021074">
    <w:abstractNumId w:val="33"/>
  </w:num>
  <w:num w:numId="38" w16cid:durableId="1415667244">
    <w:abstractNumId w:val="30"/>
  </w:num>
  <w:num w:numId="39" w16cid:durableId="1591767754">
    <w:abstractNumId w:val="9"/>
  </w:num>
  <w:num w:numId="40" w16cid:durableId="375668456">
    <w:abstractNumId w:val="2"/>
  </w:num>
  <w:num w:numId="41" w16cid:durableId="206920533">
    <w:abstractNumId w:val="57"/>
  </w:num>
  <w:num w:numId="42" w16cid:durableId="2000451728">
    <w:abstractNumId w:val="44"/>
  </w:num>
  <w:num w:numId="43" w16cid:durableId="1168902368">
    <w:abstractNumId w:val="56"/>
  </w:num>
  <w:num w:numId="44" w16cid:durableId="1591234950">
    <w:abstractNumId w:val="20"/>
  </w:num>
  <w:num w:numId="45" w16cid:durableId="1268542138">
    <w:abstractNumId w:val="26"/>
  </w:num>
  <w:num w:numId="46" w16cid:durableId="1029530977">
    <w:abstractNumId w:val="15"/>
  </w:num>
  <w:num w:numId="47" w16cid:durableId="369037039">
    <w:abstractNumId w:val="5"/>
  </w:num>
  <w:num w:numId="48" w16cid:durableId="1795980479">
    <w:abstractNumId w:val="45"/>
  </w:num>
  <w:num w:numId="49" w16cid:durableId="2018607088">
    <w:abstractNumId w:val="4"/>
  </w:num>
  <w:num w:numId="50" w16cid:durableId="2086105233">
    <w:abstractNumId w:val="49"/>
  </w:num>
  <w:num w:numId="51" w16cid:durableId="1950812395">
    <w:abstractNumId w:val="36"/>
  </w:num>
  <w:num w:numId="52" w16cid:durableId="2115242578">
    <w:abstractNumId w:val="47"/>
  </w:num>
  <w:num w:numId="53" w16cid:durableId="1980105697">
    <w:abstractNumId w:val="11"/>
  </w:num>
  <w:num w:numId="54" w16cid:durableId="285280480">
    <w:abstractNumId w:val="58"/>
  </w:num>
  <w:num w:numId="55" w16cid:durableId="763963130">
    <w:abstractNumId w:val="18"/>
  </w:num>
  <w:num w:numId="56" w16cid:durableId="1935824031">
    <w:abstractNumId w:val="51"/>
  </w:num>
  <w:num w:numId="57" w16cid:durableId="496500935">
    <w:abstractNumId w:val="10"/>
  </w:num>
  <w:num w:numId="58" w16cid:durableId="315576721">
    <w:abstractNumId w:val="3"/>
  </w:num>
  <w:num w:numId="59" w16cid:durableId="120409684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2038A"/>
    <w:rsid w:val="00006E5B"/>
    <w:rsid w:val="00017D58"/>
    <w:rsid w:val="0002257A"/>
    <w:rsid w:val="00023492"/>
    <w:rsid w:val="00030AC9"/>
    <w:rsid w:val="00054DD3"/>
    <w:rsid w:val="00065E06"/>
    <w:rsid w:val="000850E0"/>
    <w:rsid w:val="00093177"/>
    <w:rsid w:val="000967B4"/>
    <w:rsid w:val="000D5ACB"/>
    <w:rsid w:val="00103950"/>
    <w:rsid w:val="00110BAA"/>
    <w:rsid w:val="001168D6"/>
    <w:rsid w:val="0012038A"/>
    <w:rsid w:val="00121B9F"/>
    <w:rsid w:val="00134B73"/>
    <w:rsid w:val="001477AA"/>
    <w:rsid w:val="00156631"/>
    <w:rsid w:val="00171868"/>
    <w:rsid w:val="00173156"/>
    <w:rsid w:val="001F4535"/>
    <w:rsid w:val="00202186"/>
    <w:rsid w:val="00222EB9"/>
    <w:rsid w:val="00246ED0"/>
    <w:rsid w:val="00251A83"/>
    <w:rsid w:val="00253767"/>
    <w:rsid w:val="00255C8E"/>
    <w:rsid w:val="002879D3"/>
    <w:rsid w:val="002879E9"/>
    <w:rsid w:val="00294604"/>
    <w:rsid w:val="002A0AEA"/>
    <w:rsid w:val="002C49DE"/>
    <w:rsid w:val="002D1D6E"/>
    <w:rsid w:val="002D446A"/>
    <w:rsid w:val="00312414"/>
    <w:rsid w:val="0033126C"/>
    <w:rsid w:val="00334E74"/>
    <w:rsid w:val="003A79FC"/>
    <w:rsid w:val="003B0281"/>
    <w:rsid w:val="003E41EA"/>
    <w:rsid w:val="003F25EF"/>
    <w:rsid w:val="00407751"/>
    <w:rsid w:val="00420DB2"/>
    <w:rsid w:val="00450561"/>
    <w:rsid w:val="00461FE3"/>
    <w:rsid w:val="004850D5"/>
    <w:rsid w:val="004A7AF3"/>
    <w:rsid w:val="004B4624"/>
    <w:rsid w:val="004D481D"/>
    <w:rsid w:val="004E0C7A"/>
    <w:rsid w:val="004E4960"/>
    <w:rsid w:val="004F7C48"/>
    <w:rsid w:val="005135B9"/>
    <w:rsid w:val="0051393F"/>
    <w:rsid w:val="00516624"/>
    <w:rsid w:val="005245BB"/>
    <w:rsid w:val="00532778"/>
    <w:rsid w:val="00552B30"/>
    <w:rsid w:val="00560E2D"/>
    <w:rsid w:val="00592DE2"/>
    <w:rsid w:val="005B201B"/>
    <w:rsid w:val="005D0875"/>
    <w:rsid w:val="005D186D"/>
    <w:rsid w:val="0061014A"/>
    <w:rsid w:val="0062306E"/>
    <w:rsid w:val="0063239C"/>
    <w:rsid w:val="00641021"/>
    <w:rsid w:val="0065231F"/>
    <w:rsid w:val="00660768"/>
    <w:rsid w:val="00683B0E"/>
    <w:rsid w:val="0069691E"/>
    <w:rsid w:val="006E05E6"/>
    <w:rsid w:val="006F3B31"/>
    <w:rsid w:val="007030F3"/>
    <w:rsid w:val="00707F85"/>
    <w:rsid w:val="00771E3F"/>
    <w:rsid w:val="00772999"/>
    <w:rsid w:val="00772F01"/>
    <w:rsid w:val="007B244F"/>
    <w:rsid w:val="007C5C68"/>
    <w:rsid w:val="007F15B8"/>
    <w:rsid w:val="008162AB"/>
    <w:rsid w:val="008202DB"/>
    <w:rsid w:val="0088405B"/>
    <w:rsid w:val="008A630B"/>
    <w:rsid w:val="008D0AD4"/>
    <w:rsid w:val="008E4D6B"/>
    <w:rsid w:val="008F30BE"/>
    <w:rsid w:val="00903C28"/>
    <w:rsid w:val="00937FDD"/>
    <w:rsid w:val="00941C06"/>
    <w:rsid w:val="009542A8"/>
    <w:rsid w:val="0098282E"/>
    <w:rsid w:val="009D138E"/>
    <w:rsid w:val="009D76F2"/>
    <w:rsid w:val="009F5CED"/>
    <w:rsid w:val="00A15ACC"/>
    <w:rsid w:val="00A15FC9"/>
    <w:rsid w:val="00A56EEF"/>
    <w:rsid w:val="00A62324"/>
    <w:rsid w:val="00A65D51"/>
    <w:rsid w:val="00AA6D9A"/>
    <w:rsid w:val="00AC243A"/>
    <w:rsid w:val="00AD0C0B"/>
    <w:rsid w:val="00AF3C76"/>
    <w:rsid w:val="00B156CD"/>
    <w:rsid w:val="00B40DBB"/>
    <w:rsid w:val="00B459D6"/>
    <w:rsid w:val="00BA209F"/>
    <w:rsid w:val="00BA47F5"/>
    <w:rsid w:val="00BA5F08"/>
    <w:rsid w:val="00BE2688"/>
    <w:rsid w:val="00BF7CA3"/>
    <w:rsid w:val="00C03309"/>
    <w:rsid w:val="00C105E7"/>
    <w:rsid w:val="00C4520A"/>
    <w:rsid w:val="00C52B1D"/>
    <w:rsid w:val="00C74524"/>
    <w:rsid w:val="00CD09D3"/>
    <w:rsid w:val="00D0183A"/>
    <w:rsid w:val="00D0287B"/>
    <w:rsid w:val="00D078DF"/>
    <w:rsid w:val="00D700A3"/>
    <w:rsid w:val="00D72B3C"/>
    <w:rsid w:val="00D73A18"/>
    <w:rsid w:val="00D7548D"/>
    <w:rsid w:val="00D94C38"/>
    <w:rsid w:val="00DA1177"/>
    <w:rsid w:val="00DD76FB"/>
    <w:rsid w:val="00DE05AE"/>
    <w:rsid w:val="00DF0430"/>
    <w:rsid w:val="00DF356A"/>
    <w:rsid w:val="00E0084D"/>
    <w:rsid w:val="00E3287F"/>
    <w:rsid w:val="00E4766E"/>
    <w:rsid w:val="00E50D96"/>
    <w:rsid w:val="00E51559"/>
    <w:rsid w:val="00E84BC4"/>
    <w:rsid w:val="00EB2B14"/>
    <w:rsid w:val="00EB5EAE"/>
    <w:rsid w:val="00EF3FCB"/>
    <w:rsid w:val="00F24FE7"/>
    <w:rsid w:val="00F403EC"/>
    <w:rsid w:val="00F455E4"/>
    <w:rsid w:val="00F65897"/>
    <w:rsid w:val="00F8513A"/>
    <w:rsid w:val="00F87A2F"/>
    <w:rsid w:val="00FC0889"/>
    <w:rsid w:val="00FC5587"/>
    <w:rsid w:val="00FC7046"/>
    <w:rsid w:val="00FD4DC6"/>
    <w:rsid w:val="00FE18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0F4A592"/>
  <w15:docId w15:val="{1DBF7A80-77C6-42BA-9B1E-D51CE4C68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06E"/>
    <w:rPr>
      <w:sz w:val="22"/>
      <w:szCs w:val="22"/>
      <w:lang w:val="en-US" w:eastAsia="en-US"/>
    </w:rPr>
  </w:style>
  <w:style w:type="paragraph" w:styleId="Heading1">
    <w:name w:val="heading 1"/>
    <w:basedOn w:val="Normal"/>
    <w:next w:val="Normal"/>
    <w:link w:val="Heading1Char"/>
    <w:uiPriority w:val="9"/>
    <w:qFormat/>
    <w:rsid w:val="00D078D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0F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7A2F"/>
    <w:pPr>
      <w:tabs>
        <w:tab w:val="center" w:pos="4680"/>
        <w:tab w:val="right" w:pos="9360"/>
      </w:tabs>
    </w:pPr>
  </w:style>
  <w:style w:type="character" w:customStyle="1" w:styleId="HeaderChar">
    <w:name w:val="Header Char"/>
    <w:basedOn w:val="DefaultParagraphFont"/>
    <w:link w:val="Header"/>
    <w:uiPriority w:val="99"/>
    <w:rsid w:val="00F87A2F"/>
  </w:style>
  <w:style w:type="paragraph" w:styleId="Footer">
    <w:name w:val="footer"/>
    <w:basedOn w:val="Normal"/>
    <w:link w:val="FooterChar"/>
    <w:uiPriority w:val="99"/>
    <w:unhideWhenUsed/>
    <w:rsid w:val="00F87A2F"/>
    <w:pPr>
      <w:tabs>
        <w:tab w:val="center" w:pos="4680"/>
        <w:tab w:val="right" w:pos="9360"/>
      </w:tabs>
    </w:pPr>
  </w:style>
  <w:style w:type="character" w:customStyle="1" w:styleId="FooterChar">
    <w:name w:val="Footer Char"/>
    <w:basedOn w:val="DefaultParagraphFont"/>
    <w:link w:val="Footer"/>
    <w:uiPriority w:val="99"/>
    <w:rsid w:val="00F87A2F"/>
  </w:style>
  <w:style w:type="paragraph" w:styleId="ListParagraph">
    <w:name w:val="List Paragraph"/>
    <w:basedOn w:val="Normal"/>
    <w:uiPriority w:val="34"/>
    <w:qFormat/>
    <w:rsid w:val="00F87A2F"/>
    <w:pPr>
      <w:ind w:left="720"/>
      <w:contextualSpacing/>
    </w:pPr>
  </w:style>
  <w:style w:type="paragraph" w:styleId="BalloonText">
    <w:name w:val="Balloon Text"/>
    <w:basedOn w:val="Normal"/>
    <w:link w:val="BalloonTextChar"/>
    <w:uiPriority w:val="99"/>
    <w:semiHidden/>
    <w:unhideWhenUsed/>
    <w:rsid w:val="007C5C68"/>
    <w:rPr>
      <w:rFonts w:ascii="Tahoma" w:hAnsi="Tahoma" w:cs="Tahoma"/>
      <w:sz w:val="16"/>
      <w:szCs w:val="16"/>
    </w:rPr>
  </w:style>
  <w:style w:type="character" w:customStyle="1" w:styleId="BalloonTextChar">
    <w:name w:val="Balloon Text Char"/>
    <w:basedOn w:val="DefaultParagraphFont"/>
    <w:link w:val="BalloonText"/>
    <w:uiPriority w:val="99"/>
    <w:semiHidden/>
    <w:rsid w:val="007C5C68"/>
    <w:rPr>
      <w:rFonts w:ascii="Tahoma" w:hAnsi="Tahoma" w:cs="Tahoma"/>
      <w:sz w:val="16"/>
      <w:szCs w:val="16"/>
    </w:rPr>
  </w:style>
  <w:style w:type="paragraph" w:styleId="NormalWeb">
    <w:name w:val="Normal (Web)"/>
    <w:basedOn w:val="Normal"/>
    <w:uiPriority w:val="99"/>
    <w:unhideWhenUsed/>
    <w:rsid w:val="00054DD3"/>
    <w:pPr>
      <w:spacing w:before="100" w:beforeAutospacing="1" w:after="100" w:afterAutospacing="1"/>
    </w:pPr>
    <w:rPr>
      <w:sz w:val="24"/>
      <w:szCs w:val="24"/>
      <w:lang w:val="en-IN" w:eastAsia="en-IN"/>
    </w:rPr>
  </w:style>
  <w:style w:type="character" w:styleId="Strong">
    <w:name w:val="Strong"/>
    <w:basedOn w:val="DefaultParagraphFont"/>
    <w:uiPriority w:val="22"/>
    <w:qFormat/>
    <w:rsid w:val="00054DD3"/>
    <w:rPr>
      <w:b/>
      <w:bCs/>
    </w:rPr>
  </w:style>
  <w:style w:type="paragraph" w:styleId="Caption">
    <w:name w:val="caption"/>
    <w:basedOn w:val="Normal"/>
    <w:next w:val="Normal"/>
    <w:uiPriority w:val="35"/>
    <w:unhideWhenUsed/>
    <w:qFormat/>
    <w:rsid w:val="000D5ACB"/>
    <w:pPr>
      <w:spacing w:after="200"/>
    </w:pPr>
    <w:rPr>
      <w:i/>
      <w:iCs/>
      <w:color w:val="44546A" w:themeColor="text2"/>
      <w:sz w:val="18"/>
      <w:szCs w:val="18"/>
    </w:rPr>
  </w:style>
  <w:style w:type="table" w:styleId="TableGrid">
    <w:name w:val="Table Grid"/>
    <w:basedOn w:val="TableNormal"/>
    <w:uiPriority w:val="59"/>
    <w:rsid w:val="000967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078DF"/>
    <w:rPr>
      <w:rFonts w:asciiTheme="majorHAnsi" w:eastAsiaTheme="majorEastAsia" w:hAnsiTheme="majorHAnsi" w:cstheme="majorBidi"/>
      <w:color w:val="2F5496" w:themeColor="accent1" w:themeShade="BF"/>
      <w:sz w:val="32"/>
      <w:szCs w:val="32"/>
      <w:lang w:val="en-US" w:eastAsia="en-US"/>
    </w:rPr>
  </w:style>
  <w:style w:type="character" w:customStyle="1" w:styleId="Heading3Char">
    <w:name w:val="Heading 3 Char"/>
    <w:basedOn w:val="DefaultParagraphFont"/>
    <w:link w:val="Heading3"/>
    <w:uiPriority w:val="9"/>
    <w:semiHidden/>
    <w:rsid w:val="007030F3"/>
    <w:rPr>
      <w:rFonts w:asciiTheme="majorHAnsi" w:eastAsiaTheme="majorEastAsia" w:hAnsiTheme="majorHAnsi" w:cstheme="majorBidi"/>
      <w:color w:val="1F3763" w:themeColor="accent1" w:themeShade="7F"/>
      <w:sz w:val="24"/>
      <w:szCs w:val="24"/>
      <w:lang w:val="en-US" w:eastAsia="en-US"/>
    </w:rPr>
  </w:style>
  <w:style w:type="character" w:styleId="Hyperlink">
    <w:name w:val="Hyperlink"/>
    <w:basedOn w:val="DefaultParagraphFont"/>
    <w:uiPriority w:val="99"/>
    <w:unhideWhenUsed/>
    <w:rsid w:val="007030F3"/>
    <w:rPr>
      <w:color w:val="0563C1" w:themeColor="hyperlink"/>
      <w:u w:val="single"/>
    </w:rPr>
  </w:style>
  <w:style w:type="character" w:styleId="UnresolvedMention">
    <w:name w:val="Unresolved Mention"/>
    <w:basedOn w:val="DefaultParagraphFont"/>
    <w:uiPriority w:val="99"/>
    <w:semiHidden/>
    <w:unhideWhenUsed/>
    <w:rsid w:val="007030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915495">
      <w:bodyDiv w:val="1"/>
      <w:marLeft w:val="0"/>
      <w:marRight w:val="0"/>
      <w:marTop w:val="0"/>
      <w:marBottom w:val="0"/>
      <w:divBdr>
        <w:top w:val="none" w:sz="0" w:space="0" w:color="auto"/>
        <w:left w:val="none" w:sz="0" w:space="0" w:color="auto"/>
        <w:bottom w:val="none" w:sz="0" w:space="0" w:color="auto"/>
        <w:right w:val="none" w:sz="0" w:space="0" w:color="auto"/>
      </w:divBdr>
    </w:div>
    <w:div w:id="682439475">
      <w:bodyDiv w:val="1"/>
      <w:marLeft w:val="0"/>
      <w:marRight w:val="0"/>
      <w:marTop w:val="0"/>
      <w:marBottom w:val="0"/>
      <w:divBdr>
        <w:top w:val="none" w:sz="0" w:space="0" w:color="auto"/>
        <w:left w:val="none" w:sz="0" w:space="0" w:color="auto"/>
        <w:bottom w:val="none" w:sz="0" w:space="0" w:color="auto"/>
        <w:right w:val="none" w:sz="0" w:space="0" w:color="auto"/>
      </w:divBdr>
    </w:div>
    <w:div w:id="796409201">
      <w:bodyDiv w:val="1"/>
      <w:marLeft w:val="0"/>
      <w:marRight w:val="0"/>
      <w:marTop w:val="0"/>
      <w:marBottom w:val="0"/>
      <w:divBdr>
        <w:top w:val="none" w:sz="0" w:space="0" w:color="auto"/>
        <w:left w:val="none" w:sz="0" w:space="0" w:color="auto"/>
        <w:bottom w:val="none" w:sz="0" w:space="0" w:color="auto"/>
        <w:right w:val="none" w:sz="0" w:space="0" w:color="auto"/>
      </w:divBdr>
    </w:div>
    <w:div w:id="110739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hyperlink" Target="https://www.espressif.com/en/solutions/low-power-solutions/esp-now?utm_source=chatgpt.com" TargetMode="Externa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yperlink" Target="https://www.arduino.cc/en/software"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yperlink" Target="https://www.analog.com/en/products/max30102.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www.kicad.org/" TargetMode="Externa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docs.espressif.com/projects/esp-idf/en/latest/esp32/" TargetMode="External"/><Relationship Id="rId28" Type="http://schemas.openxmlformats.org/officeDocument/2006/relationships/hyperlink" Target="https://patents.justia.com/patent/11595805"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g"/><Relationship Id="rId27" Type="http://schemas.openxmlformats.org/officeDocument/2006/relationships/hyperlink" Target="https://docs.espressif.com/projects/esp-idf/en/stable/esp32/api-reference/network/esp_now.html?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Bah14</b:Tag>
    <b:SourceType>Book</b:SourceType>
    <b:Guid>{992D230E-4504-4E73-9765-7591BC6BAAA2}</b:Guid>
    <b:Author>
      <b:Author>
        <b:NameList>
          <b:Person>
            <b:Last>Bahga</b:Last>
            <b:First>A.</b:First>
          </b:Person>
          <b:Person>
            <b:Last>Madisetti</b:Last>
            <b:First>V.</b:First>
          </b:Person>
        </b:NameList>
      </b:Author>
    </b:Author>
    <b:Title>Internet of Things: A Hands-On Approach</b:Title>
    <b:Year>2014</b:Year>
    <b:City>Blacksburg, VA</b:City>
    <b:Publisher>VPT</b:Publisher>
    <b:Pages>45-68</b:Pages>
    <b:Edition>1st</b:Edition>
    <b:RefOrder>2</b:RefOrder>
  </b:Source>
  <b:Source>
    <b:Tag>JBo15</b:Tag>
    <b:SourceType>Book</b:SourceType>
    <b:Guid>{2347A3C2-7FC0-4375-ADAF-0C54A819E1AA}</b:Guid>
    <b:Author>
      <b:Author>
        <b:NameList>
          <b:Person>
            <b:Last>Boylestad</b:Last>
            <b:First>J.</b:First>
          </b:Person>
          <b:Person>
            <b:Last>Nashelsky</b:Last>
            <b:First>L.</b:First>
          </b:Person>
        </b:NameList>
      </b:Author>
    </b:Author>
    <b:Title>Electronic Devices and Circuit Theory</b:Title>
    <b:Year>2015</b:Year>
    <b:City>Boston, MA</b:City>
    <b:Publisher>Pearson Education</b:Publisher>
    <b:RefOrder>3</b:RefOrder>
  </b:Source>
  <b:Source>
    <b:Tag>MZD22</b:Tag>
    <b:SourceType>JournalArticle</b:SourceType>
    <b:Guid>{F3DF2310-1576-4D16-8F62-B4C191B530D1}</b:Guid>
    <b:Title>Detection of oxygen levels (SpO₂) and heart rate using a pulse oximeter for classification of hypoxemia based on fuzzy logic</b:Title>
    <b:Year>2022</b:Year>
    <b:Author>
      <b:Author>
        <b:NameList>
          <b:Person>
            <b:Last>Dini</b:Last>
            <b:First>M.</b:First>
            <b:Middle>Z.</b:Middle>
          </b:Person>
          <b:Person>
            <b:Last>Rakhmatsyah</b:Last>
            <b:First>A.</b:First>
          </b:Person>
          <b:Person>
            <b:Last>Wardana</b:Last>
            <b:First>A.</b:First>
            <b:Middle>A.</b:Middle>
          </b:Person>
        </b:NameList>
      </b:Author>
    </b:Author>
    <b:JournalName>Jurnal Ilmiah Teknik Elektro Komputer dan Informatika (JITEKI)</b:JournalName>
    <b:Pages>17–26</b:Pages>
    <b:Volume>8</b:Volume>
    <b:Issue>1</b:Issue>
    <b:RefOrder>4</b:RefOrder>
  </b:Source>
  <b:Source>
    <b:Tag>SSa21</b:Tag>
    <b:SourceType>JournalArticle</b:SourceType>
    <b:Guid>{B1394E6A-4E32-48CC-A5B4-FF4062151B2D}</b:Guid>
    <b:Author>
      <b:Author>
        <b:NameList>
          <b:Person>
            <b:Last>Sakphrom</b:Last>
            <b:First>S.</b:First>
          </b:Person>
          <b:Person>
            <b:Last>Sittichivapak</b:Last>
            <b:First>S.</b:First>
          </b:Person>
          <b:Person>
            <b:Last>Limsakul</b:Last>
            <b:First>C.</b:First>
          </b:Person>
        </b:NameList>
      </b:Author>
    </b:Author>
    <b:Title>Intelligent medical system with low-cost wearable sensors for vital sign monitoring</b:Title>
    <b:JournalName>Sensors</b:JournalName>
    <b:Year>2021</b:Year>
    <b:Pages>21</b:Pages>
    <b:Volume>523–534</b:Volume>
    <b:Issue>2</b:Issue>
    <b:RefOrder>5</b:RefOrder>
  </b:Source>
  <b:Source>
    <b:Tag>YGa22</b:Tag>
    <b:SourceType>JournalArticle</b:SourceType>
    <b:Guid>{041FC700-F59A-4841-A523-54BC9AEDB5D3}</b:Guid>
    <b:Author>
      <b:Author>
        <b:NameList>
          <b:Person>
            <b:Last>Gao</b:Last>
            <b:First>Y.</b:First>
          </b:Person>
          <b:Person>
            <b:Last>Wu</b:Last>
            <b:First>H.</b:First>
          </b:Person>
          <b:Person>
            <b:Last>Wang</b:Last>
            <b:First>F.</b:First>
          </b:Person>
        </b:NameList>
      </b:Author>
    </b:Author>
    <b:Title>IoT-based environmental monitoring system with gas sensors and wireless communication</b:Title>
    <b:JournalName>IEEE Internet of Things Journal</b:JournalName>
    <b:Year>2022</b:Year>
    <b:Pages>10844–10853</b:Pages>
    <b:Volume>9</b:Volume>
    <b:Issue>12</b:Issue>
    <b:RefOrder>6</b:RefOrder>
  </b:Source>
  <b:Source>
    <b:Tag>JLi21</b:Tag>
    <b:SourceType>JournalArticle</b:SourceType>
    <b:Guid>{0AF608A3-9A6F-4910-8E83-494D91322274}</b:Guid>
    <b:Author>
      <b:Author>
        <b:NameList>
          <b:Person>
            <b:Last>Lin</b:Last>
            <b:First>J.</b:First>
          </b:Person>
          <b:Person>
            <b:Last>Lin</b:Last>
            <b:First>T.</b:First>
          </b:Person>
          <b:Person>
            <b:Last>Chen</b:Last>
            <b:First>C.</b:First>
          </b:Person>
        </b:NameList>
      </b:Author>
    </b:Author>
    <b:Title>Wireless gas leakage detection and monitoring using low-power sensors</b:Title>
    <b:JournalName>Sensors and Actuators B: Chemical</b:JournalName>
    <b:Year>2021</b:Year>
    <b:Pages>130347–130355</b:Pages>
    <b:Volume>345</b:Volume>
    <b:RefOrder>7</b:RefOrder>
  </b:Source>
  <b:Source>
    <b:Tag>Ana17</b:Tag>
    <b:SourceType>Report</b:SourceType>
    <b:Guid>{A841DA6D-7025-4BEE-80C6-9B81B60F9934}</b:Guid>
    <b:Author>
      <b:Author>
        <b:NameList>
          <b:Person>
            <b:Last>Inc.</b:Last>
            <b:First>Analog</b:First>
            <b:Middle>Devices</b:Middle>
          </b:Person>
        </b:NameList>
      </b:Author>
    </b:Author>
    <b:Title>MAX30102: High-Sensitivity Pulse Oximeter and Heart-Rate Sensor</b:Title>
    <b:Year>2017</b:Year>
    <b:Publisher>Analog Devices Inc.</b:Publisher>
    <b:City>Norwood, MA</b:City>
    <b:RefOrder>8</b:RefOrder>
  </b:Source>
  <b:Source>
    <b:Tag>Max15</b:Tag>
    <b:SourceType>Report</b:SourceType>
    <b:Guid>{D6778EE9-E223-4253-9CF2-17EE368F34AF}</b:Guid>
    <b:Author>
      <b:Author>
        <b:NameList>
          <b:Person>
            <b:Last>Integrated</b:Last>
            <b:First>Maxim</b:First>
          </b:Person>
        </b:NameList>
      </b:Author>
    </b:Author>
    <b:Title>DS18B20 Programmable Resolution 1-Wire Digital Thermometer</b:Title>
    <b:Year>2015</b:Year>
    <b:Publisher>Maxim Integrated</b:Publisher>
    <b:City>San Jose, CA</b:City>
    <b:RefOrder>9</b:RefOrder>
  </b:Source>
  <b:Source>
    <b:Tag>Han20</b:Tag>
    <b:SourceType>Report</b:SourceType>
    <b:Guid>{B24ACB0E-B3D2-4ABF-A56D-2D2491D5E4D5}</b:Guid>
    <b:Author>
      <b:Author>
        <b:NameList>
          <b:Person>
            <b:Last>Electronics</b:Last>
            <b:First>Hanwei</b:First>
          </b:Person>
        </b:NameList>
      </b:Author>
    </b:Author>
    <b:Title>MQ-9 Gas Sensor Module Datasheet</b:Title>
    <b:Year>2020</b:Year>
    <b:Publisher>Hanwei Electronics</b:Publisher>
    <b:City>Zhengzhou</b:City>
    <b:RefOrder>10</b:RefOrder>
  </b:Source>
  <b:Source>
    <b:Tag>Sys25</b:Tag>
    <b:SourceType>Misc</b:SourceType>
    <b:Guid>{686DF1E3-762F-4679-A854-F857C13EA8D7}</b:Guid>
    <b:Title>ESP-IDF (v5.0)</b:Title>
    <b:Year>2025</b:Year>
    <b:Publisher>Espressif Systems</b:Publisher>
    <b:URL>https://docs.espressif.com/projects/esp-idf/en/latest/esp32/</b:URL>
    <b:Author>
      <b:Author>
        <b:NameList>
          <b:Person>
            <b:Last>Systems</b:Last>
            <b:First>Espressif</b:First>
          </b:Person>
        </b:NameList>
      </b:Author>
    </b:Author>
    <b:RefOrder>11</b:RefOrder>
  </b:Source>
  <b:Source>
    <b:Tag>Dev25</b:Tag>
    <b:SourceType>Misc</b:SourceType>
    <b:Guid>{CF1F3A0A-D879-49F1-A975-A6E4B3549018}</b:Guid>
    <b:Author>
      <b:Author>
        <b:NameList>
          <b:Person>
            <b:Last>Developers</b:Last>
            <b:First>KiCad</b:First>
          </b:Person>
        </b:NameList>
      </b:Author>
    </b:Author>
    <b:Title>KiCad EDA Software Suite (Version 8.0)</b:Title>
    <b:Year>2025</b:Year>
    <b:Publisher>KiCad Developers</b:Publisher>
    <b:URL>https://www.kicad.org/</b:URL>
    <b:RefOrder>12</b:RefOrder>
  </b:Source>
  <b:Source>
    <b:Tag>LLC25</b:Tag>
    <b:SourceType>Misc</b:SourceType>
    <b:Guid>{7D349015-7B8E-4FB0-B397-50F0FD1E8F75}</b:Guid>
    <b:Author>
      <b:Author>
        <b:NameList>
          <b:Person>
            <b:Last>LLC</b:Last>
            <b:First>Arduino</b:First>
            <b:Middle>Software</b:Middle>
          </b:Person>
        </b:NameList>
      </b:Author>
    </b:Author>
    <b:Title>Arduino IDE (Version 2.3.2)</b:Title>
    <b:Year>2025</b:Year>
    <b:Publisher>Arduino Software LLC</b:Publisher>
    <b:URL>https://www.arduino.cc/en/software</b:URL>
    <b:RefOrder>13</b:RefOrder>
  </b:Source>
  <b:Source>
    <b:Tag>Esp25</b:Tag>
    <b:SourceType>InternetSite</b:SourceType>
    <b:Guid>{C36819B0-0F29-4172-A375-72DBF01B6BED}</b:Guid>
    <b:Author>
      <b:Author>
        <b:NameList>
          <b:Person>
            <b:Last>Systems</b:Last>
            <b:First>Espressif</b:First>
          </b:Person>
        </b:NameList>
      </b:Author>
    </b:Author>
    <b:Title>Espressif Systems Documentation</b:Title>
    <b:ProductionCompany>Espressif Systems</b:ProductionCompany>
    <b:YearAccessed>2025</b:YearAccessed>
    <b:URL>https://docs.espressif.com/projects/esp-idf/en/stable/esp32/api-reference/network/esp_now.html</b:URL>
    <b:RefOrder>14</b:RefOrder>
  </b:Source>
  <b:Source>
    <b:Tag>Esp</b:Tag>
    <b:SourceType>InternetSite</b:SourceType>
    <b:Guid>{C3E9D07E-11F9-4E0A-BBE9-9C7EE2EFD670}</b:Guid>
    <b:Title>Espressif Systems Official Website</b:Title>
    <b:Author>
      <b:Author>
        <b:NameList>
          <b:Person>
            <b:Last>Systems</b:Last>
            <b:First>Espressif</b:First>
          </b:Person>
        </b:NameList>
      </b:Author>
    </b:Author>
    <b:ProductionCompany>Espressif Systems</b:ProductionCompany>
    <b:URL>https://www.espressif.com/en/solutions/low-power-solutions/esp-now</b:URL>
    <b:YearAccessed>2025</b:YearAccessed>
    <b:RefOrder>1</b:RefOrder>
  </b:Source>
  <b:Source>
    <b:Tag>Esp23</b:Tag>
    <b:SourceType>InternetSite</b:SourceType>
    <b:Guid>{C624FF11-6F38-4FF3-AADB-0653647DE1E6}</b:Guid>
    <b:Author>
      <b:Author>
        <b:NameList>
          <b:Person>
            <b:Last>Espressif Systems (Shanghai) Co.</b:Last>
            <b:First>Ltd.</b:First>
          </b:Person>
        </b:NameList>
      </b:Author>
    </b:Author>
    <b:Title>Justia Patents Website</b:Title>
    <b:ProductionCompany>Justia Patents</b:ProductionCompany>
    <b:Year>2023</b:Year>
    <b:URL>https://patents.justia.com/patent/11595805</b:URL>
    <b:RefOrder>15</b:RefOrder>
  </b:Source>
  <b:Source>
    <b:Tag>Ana</b:Tag>
    <b:SourceType>InternetSite</b:SourceType>
    <b:Guid>{1F01E5B4-13A0-4475-A292-91E44F84FC3A}</b:Guid>
    <b:Author>
      <b:Author>
        <b:NameList>
          <b:Person>
            <b:Last>Inc</b:Last>
            <b:First>Analog</b:First>
            <b:Middle>Devices</b:Middle>
          </b:Person>
        </b:NameList>
      </b:Author>
    </b:Author>
    <b:Title>Analog Devices Website</b:Title>
    <b:ProductionCompany>Analog Devices Inc</b:ProductionCompany>
    <b:URL>https://www.analog.com/en/products/max30102.htm</b:URL>
    <b:RefOrder>16</b:RefOrder>
  </b:Source>
</b:Sources>
</file>

<file path=customXml/itemProps1.xml><?xml version="1.0" encoding="utf-8"?>
<ds:datastoreItem xmlns:ds="http://schemas.openxmlformats.org/officeDocument/2006/customXml" ds:itemID="{B6448623-D2B2-4BCF-9B7D-86CC06952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22</Pages>
  <Words>3360</Words>
  <Characters>19157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ananya botkawar</cp:lastModifiedBy>
  <cp:revision>39</cp:revision>
  <dcterms:created xsi:type="dcterms:W3CDTF">2021-03-18T10:44:00Z</dcterms:created>
  <dcterms:modified xsi:type="dcterms:W3CDTF">2025-11-01T03:48:00Z</dcterms:modified>
</cp:coreProperties>
</file>