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74" w:rsidRDefault="005E1C3A" w:rsidP="005C5EED">
      <w:pPr>
        <w:pStyle w:val="1"/>
        <w:jc w:val="center"/>
      </w:pPr>
      <w:proofErr w:type="gramStart"/>
      <w:r>
        <w:rPr>
          <w:rFonts w:hint="eastAsia"/>
        </w:rPr>
        <w:t>盈客通维码</w:t>
      </w:r>
      <w:proofErr w:type="gramEnd"/>
      <w:r>
        <w:rPr>
          <w:rFonts w:hint="eastAsia"/>
        </w:rPr>
        <w:t>器</w:t>
      </w:r>
      <w:r>
        <w:rPr>
          <w:rFonts w:hint="eastAsia"/>
        </w:rPr>
        <w:t>socket</w:t>
      </w:r>
      <w:r>
        <w:rPr>
          <w:rFonts w:hint="eastAsia"/>
        </w:rPr>
        <w:t>协议文档</w:t>
      </w:r>
      <w:r w:rsidR="00BA3523">
        <w:rPr>
          <w:rFonts w:hint="eastAsia"/>
        </w:rPr>
        <w:t>v1.1</w:t>
      </w:r>
    </w:p>
    <w:p w:rsidR="00C174A9" w:rsidRPr="00C174A9" w:rsidRDefault="00C174A9" w:rsidP="00C174A9"/>
    <w:p w:rsidR="00CF1411" w:rsidRDefault="00CF1411" w:rsidP="00954711">
      <w:pPr>
        <w:pStyle w:val="2"/>
        <w:jc w:val="center"/>
      </w:pPr>
      <w:r>
        <w:rPr>
          <w:rFonts w:hint="eastAsia"/>
        </w:rPr>
        <w:t>测试服务：</w:t>
      </w:r>
    </w:p>
    <w:p w:rsidR="00F01355" w:rsidRDefault="00C174A9" w:rsidP="00F01355">
      <w:pPr>
        <w:pStyle w:val="3"/>
      </w:pPr>
      <w:r>
        <w:rPr>
          <w:rFonts w:hint="eastAsia"/>
        </w:rPr>
        <w:t>地址（</w:t>
      </w:r>
      <w:r>
        <w:rPr>
          <w:rFonts w:hint="eastAsia"/>
        </w:rPr>
        <w:t>Ip</w:t>
      </w:r>
      <w:r>
        <w:rPr>
          <w:rFonts w:hint="eastAsia"/>
        </w:rPr>
        <w:t>：端口）</w:t>
      </w:r>
      <w:r w:rsidR="00276DE1">
        <w:rPr>
          <w:rFonts w:hint="eastAsia"/>
        </w:rPr>
        <w:t>类型：</w:t>
      </w:r>
      <w:r w:rsidR="00276DE1">
        <w:rPr>
          <w:rFonts w:hint="eastAsia"/>
        </w:rPr>
        <w:t>TCP</w:t>
      </w:r>
      <w:r>
        <w:t>:</w:t>
      </w:r>
    </w:p>
    <w:p w:rsidR="00276DE1" w:rsidRPr="00276DE1" w:rsidRDefault="00CF1411" w:rsidP="00CF1411">
      <w:pPr>
        <w:rPr>
          <w:rFonts w:ascii="Consolas" w:hAnsi="Consolas" w:cs="Consolas" w:hint="eastAsia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47.94.208.29</w:t>
      </w:r>
      <w:r>
        <w:rPr>
          <w:rFonts w:ascii="Consolas" w:hAnsi="Consolas" w:cs="Consolas" w:hint="eastAsia"/>
          <w:color w:val="A31515"/>
          <w:sz w:val="19"/>
          <w:szCs w:val="19"/>
        </w:rPr>
        <w:t>:</w:t>
      </w:r>
      <w:r w:rsidR="00E21F60">
        <w:rPr>
          <w:rFonts w:ascii="Consolas" w:hAnsi="Consolas" w:cs="Consolas"/>
          <w:color w:val="A31515"/>
          <w:sz w:val="19"/>
          <w:szCs w:val="19"/>
        </w:rPr>
        <w:t>770</w:t>
      </w:r>
      <w:r w:rsidR="00E21F60">
        <w:rPr>
          <w:rFonts w:ascii="Consolas" w:hAnsi="Consolas" w:cs="Consolas" w:hint="eastAsia"/>
          <w:color w:val="A31515"/>
          <w:sz w:val="19"/>
          <w:szCs w:val="19"/>
        </w:rPr>
        <w:t>1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（协议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1.1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该服务不支持</w:t>
      </w:r>
      <w:bookmarkStart w:id="0" w:name="_GoBack"/>
      <w:bookmarkEnd w:id="0"/>
      <w:r w:rsidR="00BA3523">
        <w:rPr>
          <w:rFonts w:ascii="Consolas" w:hAnsi="Consolas" w:cs="Consolas" w:hint="eastAsia"/>
          <w:color w:val="A31515"/>
          <w:sz w:val="19"/>
          <w:szCs w:val="19"/>
        </w:rPr>
        <w:t>）</w:t>
      </w:r>
    </w:p>
    <w:p w:rsidR="00C174A9" w:rsidRDefault="00C174A9" w:rsidP="00C617AC">
      <w:pPr>
        <w:rPr>
          <w:rFonts w:ascii="Consolas" w:hAnsi="Consolas" w:cs="Consolas"/>
          <w:color w:val="A31515"/>
          <w:sz w:val="19"/>
          <w:szCs w:val="19"/>
        </w:rPr>
      </w:pPr>
      <w:r w:rsidRPr="00C174A9">
        <w:rPr>
          <w:rFonts w:hint="eastAsia"/>
        </w:rPr>
        <w:t>备注：</w:t>
      </w:r>
      <w:r w:rsidR="00C617AC">
        <w:rPr>
          <w:rFonts w:ascii="Consolas" w:hAnsi="Consolas" w:cs="Consolas" w:hint="eastAsia"/>
          <w:color w:val="A31515"/>
          <w:sz w:val="19"/>
          <w:szCs w:val="19"/>
        </w:rPr>
        <w:t>最好自行搭建服务（较容易调试）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，</w:t>
      </w:r>
    </w:p>
    <w:p w:rsidR="00954711" w:rsidRDefault="00276DE1" w:rsidP="00276DE1">
      <w:pPr>
        <w:pStyle w:val="2"/>
        <w:rPr>
          <w:rFonts w:hint="eastAsia"/>
        </w:rPr>
      </w:pPr>
      <w:r>
        <w:rPr>
          <w:rFonts w:hint="eastAsia"/>
        </w:rPr>
        <w:t>后台发送指令接口（供测试客户端接收指令）</w:t>
      </w:r>
    </w:p>
    <w:p w:rsidR="007F7596" w:rsidRDefault="007F7596" w:rsidP="001E4360">
      <w:pPr>
        <w:pStyle w:val="3"/>
      </w:pPr>
      <w:r>
        <w:rPr>
          <w:rFonts w:hint="eastAsia"/>
        </w:rPr>
        <w:t>服务器出币：</w:t>
      </w:r>
    </w:p>
    <w:p w:rsidR="007F7596" w:rsidRDefault="00853D3C" w:rsidP="00C617AC">
      <w:hyperlink r:id="rId8" w:history="1">
        <w:r w:rsidR="0007681E" w:rsidRPr="00BE6244">
          <w:rPr>
            <w:rStyle w:val="a5"/>
            <w:sz w:val="22"/>
            <w:szCs w:val="22"/>
            <w:shd w:val="clear" w:color="auto" w:fill="auto"/>
          </w:rPr>
          <w:t>https://xcxh.360yingketong.com/LSSDeviceServer/server/sendoutcoin?id=11&amp;count=10&amp;chance=10</w:t>
        </w:r>
      </w:hyperlink>
    </w:p>
    <w:p w:rsidR="007F7596" w:rsidRDefault="007F7596" w:rsidP="00C617A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参数解释：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：客户端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，</w:t>
      </w:r>
      <w:r>
        <w:rPr>
          <w:rFonts w:ascii="Consolas" w:hAnsi="Consolas" w:cs="Consolas" w:hint="eastAsia"/>
          <w:color w:val="A31515"/>
          <w:sz w:val="19"/>
          <w:szCs w:val="19"/>
        </w:rPr>
        <w:t>count</w:t>
      </w:r>
      <w:r w:rsidR="00C3185B">
        <w:rPr>
          <w:rFonts w:ascii="Consolas" w:hAnsi="Consolas" w:cs="Consolas" w:hint="eastAsia"/>
          <w:color w:val="A31515"/>
          <w:sz w:val="19"/>
          <w:szCs w:val="19"/>
        </w:rPr>
        <w:t>：</w:t>
      </w:r>
      <w:proofErr w:type="gramStart"/>
      <w:r>
        <w:rPr>
          <w:rFonts w:ascii="Consolas" w:hAnsi="Consolas" w:cs="Consolas" w:hint="eastAsia"/>
          <w:color w:val="A31515"/>
          <w:sz w:val="19"/>
          <w:szCs w:val="19"/>
        </w:rPr>
        <w:t>出币数量</w:t>
      </w:r>
      <w:proofErr w:type="gramEnd"/>
      <w:r w:rsidR="0007681E">
        <w:rPr>
          <w:rFonts w:ascii="Consolas" w:hAnsi="Consolas" w:cs="Consolas" w:hint="eastAsia"/>
          <w:color w:val="A31515"/>
          <w:sz w:val="19"/>
          <w:szCs w:val="19"/>
        </w:rPr>
        <w:t>，</w:t>
      </w:r>
      <w:r w:rsidR="0007681E">
        <w:rPr>
          <w:rFonts w:ascii="Consolas" w:hAnsi="Consolas" w:cs="Consolas" w:hint="eastAsia"/>
          <w:color w:val="A31515"/>
          <w:sz w:val="19"/>
          <w:szCs w:val="19"/>
        </w:rPr>
        <w:t>chance</w:t>
      </w:r>
      <w:r w:rsidR="0007681E">
        <w:rPr>
          <w:rFonts w:ascii="Consolas" w:hAnsi="Consolas" w:cs="Consolas" w:hint="eastAsia"/>
          <w:color w:val="A31515"/>
          <w:sz w:val="19"/>
          <w:szCs w:val="19"/>
        </w:rPr>
        <w:t>：该次概率</w:t>
      </w:r>
    </w:p>
    <w:p w:rsidR="00E1189F" w:rsidRDefault="00E1189F" w:rsidP="00C617AC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注意：连接后的</w:t>
      </w:r>
      <w:r>
        <w:rPr>
          <w:rFonts w:ascii="Consolas" w:hAnsi="Consolas" w:cs="Consolas" w:hint="eastAsia"/>
          <w:color w:val="A31515"/>
          <w:sz w:val="19"/>
          <w:szCs w:val="19"/>
        </w:rPr>
        <w:t>client</w:t>
      </w:r>
      <w:r>
        <w:rPr>
          <w:rFonts w:ascii="Consolas" w:hAnsi="Consolas" w:cs="Consolas" w:hint="eastAsia"/>
          <w:color w:val="A31515"/>
          <w:sz w:val="19"/>
          <w:szCs w:val="19"/>
        </w:rPr>
        <w:t>需要进行授权，授权后才可以进行出币</w:t>
      </w:r>
    </w:p>
    <w:p w:rsidR="0007681E" w:rsidRDefault="0007681E" w:rsidP="00C617AC">
      <w:pPr>
        <w:rPr>
          <w:rFonts w:ascii="Consolas" w:hAnsi="Consolas" w:cs="Consolas"/>
          <w:color w:val="A31515"/>
          <w:sz w:val="19"/>
          <w:szCs w:val="19"/>
        </w:rPr>
      </w:pPr>
    </w:p>
    <w:p w:rsidR="0007681E" w:rsidRDefault="0007681E" w:rsidP="0007681E">
      <w:pPr>
        <w:pStyle w:val="3"/>
      </w:pPr>
      <w:r>
        <w:rPr>
          <w:rFonts w:hint="eastAsia"/>
        </w:rPr>
        <w:t>服务器设置默认概率：</w:t>
      </w:r>
    </w:p>
    <w:p w:rsidR="0007681E" w:rsidRDefault="00853D3C" w:rsidP="0007681E">
      <w:hyperlink r:id="rId9" w:history="1">
        <w:r w:rsidR="0007681E" w:rsidRPr="00BE6244">
          <w:rPr>
            <w:rStyle w:val="a5"/>
            <w:sz w:val="22"/>
            <w:szCs w:val="22"/>
            <w:shd w:val="clear" w:color="auto" w:fill="auto"/>
          </w:rPr>
          <w:t>https://xcxh.360yingketong.com/LSSDeviceServer/server/senddefaultchance?id=11&amp;chance=10</w:t>
        </w:r>
      </w:hyperlink>
    </w:p>
    <w:p w:rsidR="0007681E" w:rsidRPr="0007681E" w:rsidRDefault="0007681E" w:rsidP="0007681E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参数解释：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：客户端</w:t>
      </w:r>
      <w:r>
        <w:rPr>
          <w:rFonts w:ascii="Consolas" w:hAnsi="Consolas" w:cs="Consolas" w:hint="eastAsia"/>
          <w:color w:val="A31515"/>
          <w:sz w:val="19"/>
          <w:szCs w:val="19"/>
        </w:rPr>
        <w:t>id</w:t>
      </w:r>
      <w:r>
        <w:rPr>
          <w:rFonts w:ascii="Consolas" w:hAnsi="Consolas" w:cs="Consolas" w:hint="eastAsia"/>
          <w:color w:val="A31515"/>
          <w:sz w:val="19"/>
          <w:szCs w:val="19"/>
        </w:rPr>
        <w:t>，</w:t>
      </w:r>
      <w:r>
        <w:rPr>
          <w:rFonts w:ascii="Consolas" w:hAnsi="Consolas" w:cs="Consolas" w:hint="eastAsia"/>
          <w:color w:val="A31515"/>
          <w:sz w:val="19"/>
          <w:szCs w:val="19"/>
        </w:rPr>
        <w:t>chance</w:t>
      </w:r>
      <w:r>
        <w:rPr>
          <w:rFonts w:ascii="Consolas" w:hAnsi="Consolas" w:cs="Consolas" w:hint="eastAsia"/>
          <w:color w:val="A31515"/>
          <w:sz w:val="19"/>
          <w:szCs w:val="19"/>
        </w:rPr>
        <w:t>：概率</w:t>
      </w:r>
    </w:p>
    <w:p w:rsidR="00954711" w:rsidRDefault="00954711" w:rsidP="00C617AC">
      <w:pPr>
        <w:rPr>
          <w:rFonts w:ascii="Consolas" w:hAnsi="Consolas" w:cs="Consolas"/>
          <w:color w:val="A31515"/>
          <w:sz w:val="19"/>
          <w:szCs w:val="19"/>
        </w:rPr>
      </w:pPr>
    </w:p>
    <w:p w:rsidR="00E1189F" w:rsidRDefault="00E1189F" w:rsidP="001E4360">
      <w:pPr>
        <w:pStyle w:val="3"/>
      </w:pPr>
      <w:r>
        <w:rPr>
          <w:rFonts w:hint="eastAsia"/>
        </w:rPr>
        <w:t>授权页面：</w:t>
      </w:r>
    </w:p>
    <w:p w:rsidR="00E1189F" w:rsidRDefault="00853D3C" w:rsidP="00C617AC">
      <w:pPr>
        <w:rPr>
          <w:rFonts w:ascii="Consolas" w:hAnsi="Consolas" w:cs="Consolas"/>
          <w:color w:val="A31515"/>
          <w:sz w:val="19"/>
          <w:szCs w:val="19"/>
        </w:rPr>
      </w:pPr>
      <w:hyperlink r:id="rId10" w:history="1">
        <w:r w:rsidR="00E1189F" w:rsidRPr="008D20B5">
          <w:rPr>
            <w:rStyle w:val="a5"/>
            <w:rFonts w:ascii="Consolas" w:hAnsi="Consolas" w:cs="Consolas"/>
            <w:sz w:val="19"/>
            <w:szCs w:val="19"/>
            <w:shd w:val="clear" w:color="auto" w:fill="auto"/>
          </w:rPr>
          <w:t>https://xcxh.360yingketong.com/LSSDeviceServer</w:t>
        </w:r>
      </w:hyperlink>
    </w:p>
    <w:p w:rsidR="00E1189F" w:rsidRDefault="00E1189F" w:rsidP="00C617AC">
      <w:pPr>
        <w:rPr>
          <w:rFonts w:ascii="Consolas" w:hAnsi="Consolas" w:cs="Consolas"/>
          <w:color w:val="A31515"/>
          <w:sz w:val="19"/>
          <w:szCs w:val="19"/>
        </w:rPr>
      </w:pPr>
    </w:p>
    <w:p w:rsidR="005C5EED" w:rsidRPr="005C5EED" w:rsidRDefault="005C5EED" w:rsidP="005C5EED">
      <w:pPr>
        <w:rPr>
          <w:rFonts w:ascii="Consolas" w:hAnsi="Consolas" w:cs="Consolas"/>
          <w:color w:val="A31515"/>
          <w:sz w:val="19"/>
          <w:szCs w:val="19"/>
        </w:rPr>
      </w:pPr>
    </w:p>
    <w:p w:rsidR="00276DE1" w:rsidRDefault="00276DE1" w:rsidP="00276DE1">
      <w:pPr>
        <w:pStyle w:val="2"/>
      </w:pPr>
      <w:r>
        <w:rPr>
          <w:rFonts w:hint="eastAsia"/>
        </w:rPr>
        <w:t>数据头和</w:t>
      </w:r>
      <w:proofErr w:type="gramStart"/>
      <w:r>
        <w:rPr>
          <w:rFonts w:hint="eastAsia"/>
        </w:rPr>
        <w:t>尾</w:t>
      </w:r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76DE1" w:rsidRPr="00276DE1" w:rsidTr="00276DE1">
        <w:tc>
          <w:tcPr>
            <w:tcW w:w="2876" w:type="dxa"/>
          </w:tcPr>
          <w:p w:rsidR="00276DE1" w:rsidRPr="00276DE1" w:rsidRDefault="00276DE1" w:rsidP="004205F7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77" w:type="dxa"/>
          </w:tcPr>
          <w:p w:rsidR="00276DE1" w:rsidRPr="00276DE1" w:rsidRDefault="00276DE1" w:rsidP="004205F7">
            <w:r>
              <w:rPr>
                <w:rFonts w:hint="eastAsia"/>
              </w:rPr>
              <w:t>数据</w:t>
            </w:r>
          </w:p>
        </w:tc>
        <w:tc>
          <w:tcPr>
            <w:tcW w:w="2877" w:type="dxa"/>
          </w:tcPr>
          <w:p w:rsidR="00276DE1" w:rsidRPr="00276DE1" w:rsidRDefault="00276DE1" w:rsidP="004205F7">
            <w:r>
              <w:rPr>
                <w:rFonts w:hint="eastAsia"/>
              </w:rPr>
              <w:t>数据类型</w:t>
            </w:r>
          </w:p>
        </w:tc>
      </w:tr>
      <w:tr w:rsidR="00276DE1" w:rsidRPr="00276DE1" w:rsidTr="00276DE1">
        <w:tc>
          <w:tcPr>
            <w:tcW w:w="2876" w:type="dxa"/>
          </w:tcPr>
          <w:p w:rsidR="00276DE1" w:rsidRPr="00276DE1" w:rsidRDefault="00276DE1" w:rsidP="004205F7">
            <w:r w:rsidRPr="00276DE1">
              <w:rPr>
                <w:rFonts w:hint="eastAsia"/>
              </w:rPr>
              <w:t>头</w:t>
            </w:r>
          </w:p>
        </w:tc>
        <w:tc>
          <w:tcPr>
            <w:tcW w:w="2877" w:type="dxa"/>
          </w:tcPr>
          <w:p w:rsidR="00276DE1" w:rsidRPr="00276DE1" w:rsidRDefault="00276DE1" w:rsidP="004205F7">
            <w:r w:rsidRPr="00276DE1">
              <w:t>+-</w:t>
            </w:r>
            <w:proofErr w:type="spellStart"/>
            <w:r w:rsidRPr="00276DE1">
              <w:t>cmd</w:t>
            </w:r>
            <w:proofErr w:type="spellEnd"/>
            <w:r w:rsidRPr="00276DE1">
              <w:t>-+</w:t>
            </w:r>
          </w:p>
        </w:tc>
        <w:tc>
          <w:tcPr>
            <w:tcW w:w="2877" w:type="dxa"/>
          </w:tcPr>
          <w:p w:rsidR="00276DE1" w:rsidRPr="00276DE1" w:rsidRDefault="00276DE1" w:rsidP="004205F7">
            <w:r w:rsidRPr="00276DE1">
              <w:t>string</w:t>
            </w:r>
          </w:p>
        </w:tc>
      </w:tr>
      <w:tr w:rsidR="00276DE1" w:rsidRPr="00276DE1" w:rsidTr="00276DE1">
        <w:tc>
          <w:tcPr>
            <w:tcW w:w="2876" w:type="dxa"/>
          </w:tcPr>
          <w:p w:rsidR="00276DE1" w:rsidRPr="00276DE1" w:rsidRDefault="00276DE1" w:rsidP="004205F7">
            <w:r w:rsidRPr="00276DE1">
              <w:rPr>
                <w:rFonts w:hint="eastAsia"/>
              </w:rPr>
              <w:t>尾</w:t>
            </w:r>
          </w:p>
        </w:tc>
        <w:tc>
          <w:tcPr>
            <w:tcW w:w="2877" w:type="dxa"/>
          </w:tcPr>
          <w:p w:rsidR="00276DE1" w:rsidRPr="00276DE1" w:rsidRDefault="00276DE1" w:rsidP="004205F7">
            <w:r w:rsidRPr="00276DE1">
              <w:t>-+end+-</w:t>
            </w:r>
          </w:p>
        </w:tc>
        <w:tc>
          <w:tcPr>
            <w:tcW w:w="2877" w:type="dxa"/>
          </w:tcPr>
          <w:p w:rsidR="00276DE1" w:rsidRPr="00276DE1" w:rsidRDefault="00276DE1" w:rsidP="004205F7">
            <w:pPr>
              <w:rPr>
                <w:rFonts w:hint="eastAsia"/>
              </w:rPr>
            </w:pPr>
            <w:r w:rsidRPr="00276DE1">
              <w:t>string</w:t>
            </w:r>
          </w:p>
        </w:tc>
      </w:tr>
    </w:tbl>
    <w:p w:rsidR="00BD0D9E" w:rsidRDefault="00BD0D9E" w:rsidP="00276DE1">
      <w:pPr>
        <w:pStyle w:val="2"/>
      </w:pPr>
      <w:r>
        <w:rPr>
          <w:rFonts w:hint="eastAsia"/>
        </w:rPr>
        <w:t>指令编码：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74A9" w:rsidTr="00C174A9"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心跳</w:t>
            </w:r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1000</w:t>
            </w:r>
          </w:p>
        </w:tc>
      </w:tr>
      <w:tr w:rsidR="00C174A9" w:rsidTr="00C174A9">
        <w:tc>
          <w:tcPr>
            <w:tcW w:w="4315" w:type="dxa"/>
          </w:tcPr>
          <w:p w:rsidR="00C174A9" w:rsidRDefault="00B35A32" w:rsidP="009357B4">
            <w:proofErr w:type="gramStart"/>
            <w:r>
              <w:rPr>
                <w:rFonts w:hint="eastAsia"/>
              </w:rPr>
              <w:t>接受</w:t>
            </w:r>
            <w:r w:rsidR="00C174A9">
              <w:rPr>
                <w:rFonts w:hint="eastAsia"/>
              </w:rPr>
              <w:t>出币</w:t>
            </w:r>
            <w:proofErr w:type="gramEnd"/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2000</w:t>
            </w:r>
          </w:p>
        </w:tc>
      </w:tr>
      <w:tr w:rsidR="00C174A9" w:rsidTr="00C174A9">
        <w:tc>
          <w:tcPr>
            <w:tcW w:w="4315" w:type="dxa"/>
          </w:tcPr>
          <w:p w:rsidR="00C174A9" w:rsidRDefault="00C174A9" w:rsidP="009357B4">
            <w:proofErr w:type="gramStart"/>
            <w:r>
              <w:rPr>
                <w:rFonts w:hint="eastAsia"/>
              </w:rPr>
              <w:t>出币完成</w:t>
            </w:r>
            <w:proofErr w:type="gramEnd"/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2001</w:t>
            </w:r>
          </w:p>
        </w:tc>
      </w:tr>
      <w:tr w:rsidR="00A01944" w:rsidTr="00C174A9">
        <w:tc>
          <w:tcPr>
            <w:tcW w:w="4315" w:type="dxa"/>
          </w:tcPr>
          <w:p w:rsidR="00A01944" w:rsidRDefault="00A01944" w:rsidP="009357B4">
            <w:r>
              <w:rPr>
                <w:rFonts w:hint="eastAsia"/>
              </w:rPr>
              <w:t>执行失败</w:t>
            </w:r>
          </w:p>
        </w:tc>
        <w:tc>
          <w:tcPr>
            <w:tcW w:w="4315" w:type="dxa"/>
          </w:tcPr>
          <w:p w:rsidR="00A01944" w:rsidRDefault="00A01944" w:rsidP="009357B4">
            <w:r>
              <w:rPr>
                <w:rFonts w:hint="eastAsia"/>
              </w:rPr>
              <w:t>4000</w:t>
            </w:r>
          </w:p>
        </w:tc>
      </w:tr>
      <w:tr w:rsidR="00F01355" w:rsidTr="00C174A9"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设置默认概率</w:t>
            </w:r>
          </w:p>
        </w:tc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9000</w:t>
            </w:r>
          </w:p>
        </w:tc>
      </w:tr>
      <w:tr w:rsidR="00F01355" w:rsidTr="00C174A9"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设置默认概率成功</w:t>
            </w:r>
          </w:p>
        </w:tc>
        <w:tc>
          <w:tcPr>
            <w:tcW w:w="4315" w:type="dxa"/>
          </w:tcPr>
          <w:p w:rsidR="00F01355" w:rsidRDefault="00F01355" w:rsidP="009357B4">
            <w:r>
              <w:rPr>
                <w:rFonts w:hint="eastAsia"/>
              </w:rPr>
              <w:t>9001</w:t>
            </w:r>
          </w:p>
        </w:tc>
      </w:tr>
    </w:tbl>
    <w:p w:rsidR="00C174A9" w:rsidRPr="00BD0D9E" w:rsidRDefault="00C174A9" w:rsidP="009357B4"/>
    <w:p w:rsidR="00BD0D9E" w:rsidRDefault="00276DE1" w:rsidP="00292E22">
      <w:pPr>
        <w:pStyle w:val="ab"/>
      </w:pPr>
      <w:r>
        <w:rPr>
          <w:rFonts w:hint="eastAsia"/>
        </w:rPr>
        <w:t>指令直接转为</w:t>
      </w:r>
      <w:r>
        <w:rPr>
          <w:rFonts w:hint="eastAsia"/>
        </w:rPr>
        <w:t>byte</w:t>
      </w:r>
      <w:r>
        <w:t>[]</w:t>
      </w:r>
    </w:p>
    <w:p w:rsidR="00954711" w:rsidRDefault="00954711" w:rsidP="00954711"/>
    <w:p w:rsidR="00292E22" w:rsidRDefault="00F733C6" w:rsidP="00276DE1">
      <w:pPr>
        <w:pStyle w:val="2"/>
      </w:pPr>
      <w:r>
        <w:rPr>
          <w:rFonts w:hint="eastAsia"/>
        </w:rPr>
        <w:t>指令</w:t>
      </w:r>
      <w:r w:rsidR="00276DE1">
        <w:rPr>
          <w:rFonts w:hint="eastAsia"/>
        </w:rPr>
        <w:t>及多包粘连实例</w:t>
      </w:r>
      <w:r w:rsidR="0080000B">
        <w:rPr>
          <w:rFonts w:hint="eastAsia"/>
        </w:rPr>
        <w:t>（代码为</w:t>
      </w:r>
      <w:r w:rsidR="0080000B">
        <w:rPr>
          <w:rFonts w:hint="eastAsia"/>
        </w:rPr>
        <w:t>C#</w:t>
      </w:r>
      <w:r w:rsidR="0080000B">
        <w:rPr>
          <w:rFonts w:hint="eastAsia"/>
        </w:rPr>
        <w:t>）</w:t>
      </w:r>
    </w:p>
    <w:p w:rsidR="00292E22" w:rsidRDefault="00292E22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C35CED" w:rsidP="00C35CED">
      <w:pPr>
        <w:pStyle w:val="3"/>
      </w:pPr>
      <w:r>
        <w:rPr>
          <w:rFonts w:hint="eastAsia"/>
        </w:rPr>
        <w:t>代码</w:t>
      </w:r>
    </w:p>
    <w:p w:rsidR="0080000B" w:rsidRDefault="0080000B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指令转</w:t>
      </w:r>
      <w:r>
        <w:rPr>
          <w:rFonts w:ascii="Consolas" w:hAnsi="Consolas" w:cs="Consolas"/>
          <w:color w:val="000000"/>
          <w:sz w:val="19"/>
          <w:szCs w:val="19"/>
        </w:rPr>
        <w:t>byte[]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数据头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header = </w:t>
      </w:r>
      <w:r>
        <w:rPr>
          <w:rFonts w:ascii="Consolas" w:hAnsi="Consolas" w:cs="Consolas"/>
          <w:color w:val="A31515"/>
          <w:sz w:val="19"/>
          <w:szCs w:val="19"/>
        </w:rPr>
        <w:t>"+-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-+"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数据尾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footer = </w:t>
      </w:r>
      <w:r>
        <w:rPr>
          <w:rFonts w:ascii="Consolas" w:hAnsi="Consolas" w:cs="Consolas"/>
          <w:color w:val="A31515"/>
          <w:sz w:val="19"/>
          <w:szCs w:val="19"/>
        </w:rPr>
        <w:t>"-+end+-"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将数据头和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尾转为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byte[]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(header);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(footer);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指令头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 = 1000,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心跳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m2 = 2000,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接受出币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m3 = 9000;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设置默认概率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将指令头转为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m1bs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(m1);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m2bs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(m2);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m3bs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BitConverter.GetBytes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(m3);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接受出币数据</w:t>
      </w:r>
      <w:proofErr w:type="gramEnd"/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v2 = </w:t>
      </w:r>
      <w:r>
        <w:rPr>
          <w:rFonts w:ascii="Consolas" w:hAnsi="Consolas" w:cs="Consolas"/>
          <w:color w:val="A31515"/>
          <w:sz w:val="19"/>
          <w:szCs w:val="19"/>
        </w:rPr>
        <w:t>"{\"MessageID\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"5af8ffa42157bc10d8ec90e3\",\"ClientID\":\"99999\",\"CoinCount\":1000,\"Chance\":100}"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设置默认概率数据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v3 = </w:t>
      </w:r>
      <w:r>
        <w:rPr>
          <w:rFonts w:ascii="Consolas" w:hAnsi="Consolas" w:cs="Consolas"/>
          <w:color w:val="A31515"/>
          <w:sz w:val="19"/>
          <w:szCs w:val="19"/>
        </w:rPr>
        <w:t>"{\"MessageID\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"5af8ffa92157bc10d8ec90f3\",\"ClientID\":\"99999\",\"Chance\":100}"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测试数据：</w:t>
      </w:r>
      <w:r>
        <w:rPr>
          <w:rFonts w:ascii="Consolas" w:hAnsi="Consolas" w:cs="Consolas"/>
          <w:color w:val="000000"/>
          <w:sz w:val="19"/>
          <w:szCs w:val="19"/>
        </w:rPr>
        <w:t>{header}{m1}{footer}{header}{m2}{v2}{footer}{header}{m3}{v3}{footer}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将数据转为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b2v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(v2);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b3v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(v3);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将数据进行打包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m1bs,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b2h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m2bs,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b2v);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b3h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m3bs,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b3v);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模拟粘连后的总数据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b1h.Length + b2h.Length + b3h.Length];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b1h.CopyTo(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b2h.CopyTo(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b1h.Length);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b3h.CopyTo(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b2h.Length + b1h.Length);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[]</w:t>
      </w:r>
      <w:r>
        <w:rPr>
          <w:rFonts w:ascii="Consolas" w:hAnsi="Consolas" w:cs="Consolas"/>
          <w:color w:val="A31515"/>
          <w:sz w:val="19"/>
          <w:szCs w:val="19"/>
        </w:rPr>
        <w:t>数组输出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byte[]</w:t>
      </w:r>
      <w:r>
        <w:rPr>
          <w:rFonts w:ascii="Consolas" w:hAnsi="Consolas" w:cs="Consolas"/>
          <w:color w:val="000000"/>
          <w:sz w:val="19"/>
          <w:szCs w:val="19"/>
        </w:rPr>
        <w:t>转指令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所有数据直接转</w:t>
      </w:r>
      <w:r>
        <w:rPr>
          <w:rFonts w:ascii="Consolas" w:hAnsi="Consolas" w:cs="Consolas"/>
          <w:color w:val="A31515"/>
          <w:sz w:val="19"/>
          <w:szCs w:val="19"/>
        </w:rPr>
        <w:t>UTF8</w:t>
      </w:r>
      <w:r>
        <w:rPr>
          <w:rFonts w:ascii="Consolas" w:hAnsi="Consolas" w:cs="Consolas"/>
          <w:color w:val="A31515"/>
          <w:sz w:val="19"/>
          <w:szCs w:val="19"/>
        </w:rPr>
        <w:t>字符串：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Encoding.UTF8.GetString(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数据包头部下标集合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数据包尾部下标集合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bFooterFirstIndexs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找到所有数据包的头部和尾部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bFooterFirstIndexs.Add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将数据包去除头部和尾部的数据包列表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]&gt;();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bFooterFirstIndexs.Count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dataList.Add(bSum.Skip(bheaderLastIndexs[i]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).Take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(bFooterFirstIndexs[i]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bheaderLastIndexs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如果头部数量不等于尾部数量则为错误数据，不进行处理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获取真是数据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从</w:t>
      </w:r>
      <w:r>
        <w:rPr>
          <w:rFonts w:ascii="Consolas" w:hAnsi="Consolas" w:cs="Consolas"/>
          <w:color w:val="A31515"/>
          <w:sz w:val="19"/>
          <w:szCs w:val="19"/>
        </w:rPr>
        <w:t>byte[]</w:t>
      </w:r>
      <w:r>
        <w:rPr>
          <w:rFonts w:ascii="Consolas" w:hAnsi="Consolas" w:cs="Consolas"/>
          <w:color w:val="A31515"/>
          <w:sz w:val="19"/>
          <w:szCs w:val="19"/>
        </w:rPr>
        <w:t>转为真实数据：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[][] { m1bs, m2bs, m3bs }, item);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 = Encoding.UTF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8.GetString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(item,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{BitConverter.ToInt32(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从数据包中获取指令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所有指令数组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当前数据包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[][] v,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data)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b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v)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!= data[0])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(flag)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item;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判断是否为数据头或者尾部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[index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对数据进行打包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b1hs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指令代码</w:t>
      </w:r>
      <w:r>
        <w:rPr>
          <w:rFonts w:ascii="Consolas" w:hAnsi="Consolas" w:cs="Consolas"/>
          <w:color w:val="008000"/>
          <w:sz w:val="19"/>
          <w:szCs w:val="19"/>
        </w:rPr>
        <w:t>byte[]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数据头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数据尾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b2v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数据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GetHeaderBytes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b1hs,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b2v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b1h = b2v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b1hs.Length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b1hs.Length + b2v.Length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(b1h, 0);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b1hs.CopyTo(b1h,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b2v.CopyTo(b1h, b1hs.Length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bHeader.Length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bFooter.CopyTo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(b1h, b1h.Length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bFooter.Length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b1h;</w:t>
      </w:r>
    </w:p>
    <w:p w:rsidR="0080000B" w:rsidRDefault="0080000B" w:rsidP="0080000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000B" w:rsidRDefault="0080000B" w:rsidP="00800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000B" w:rsidRDefault="0080000B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00B" w:rsidRDefault="0080000B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Default="00C35CED" w:rsidP="00C35CED">
      <w:pPr>
        <w:pStyle w:val="3"/>
      </w:pPr>
      <w:r>
        <w:rPr>
          <w:rFonts w:hint="eastAsia"/>
        </w:rPr>
        <w:t>输出内容：</w:t>
      </w:r>
    </w:p>
    <w:p w:rsidR="00C35CED" w:rsidRDefault="00C35CED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测试数据：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+-cmd-+1000-+end+-+-cmd-+2000{"MessageID":"5af8ffa42157bc10d8ec90e3","ClientID":"99999","CoinCount":1000,"Chance":100}-+end+-+-cmd-+9000{"MessageID":"5af8ffa92157bc10d8ec90f3","ClientID":"99999","Chance":100}-+end+-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byte[]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数组输出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: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0:43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3:109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7:232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8:3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21:109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22:100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23:45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24:43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25:208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26:7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27:0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28:0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29:123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30:34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31:77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32:101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33:115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34:115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35:97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36:103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37:101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38:73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39:68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40:34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41:58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42:34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43:53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44:97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45:102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46:56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47:102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48:102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49:97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50:52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51:50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52:49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53:53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54:55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55:98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56:99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57:49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58:48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59:100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60:56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61:101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62:99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63:57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64:48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65:101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66:51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67:34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68:44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69:34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70:67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71:108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72:105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73:101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74:110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75:116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76:73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77:68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78:34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79:58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80:34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81:57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82:57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83:57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84:57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85:57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86:34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87:44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88:34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89:67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90:111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91:105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92:110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93:67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94:111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95:117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96:110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97:116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98:34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99:58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100:49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101:48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102:48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103:48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104:44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105:34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106:67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107:104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108:97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109:110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110:99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111:101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112:34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113:58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114:49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115:48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116:48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117:125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118:45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119:43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120:101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121:110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122:100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123:43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124:45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125:43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126:45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127:99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128:109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129:100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130:45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131:43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132:40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133:35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134:0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135:0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136:123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137:34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138:77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139:101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140:115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141:115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142:97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143:103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144:101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145:73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146:68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147:34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148:58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149:34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150:53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151:97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152:102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153:56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154:102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155:102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156:97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157:57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lastRenderedPageBreak/>
        <w:t>158:50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159:49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160:53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161:55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162:98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163:99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164:49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165:48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166:100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167:56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168:101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169:99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170:57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171:48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172:102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173:51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174:34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175:44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176:34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177:67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178:108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179:105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180:101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181:110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182:116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183:73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184:68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185:34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186:58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187:34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188:57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189:57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190:57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191:57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192:57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193:34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194:44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195:34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196:67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197:104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198:97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199:110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200:99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201:101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202:34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203:58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204:49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205:48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206:48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207:125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208:45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209:43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210:101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211:110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212:100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213:43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214:45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lastRenderedPageBreak/>
        <w:t>所有数据直接转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UTF8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字符串：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+-</w:t>
      </w:r>
      <w:proofErr w:type="spellStart"/>
      <w:r w:rsidRPr="00C35CED">
        <w:rPr>
          <w:rFonts w:ascii="Consolas" w:hAnsi="Consolas" w:cs="Consolas" w:hint="eastAsia"/>
          <w:color w:val="000000"/>
          <w:sz w:val="19"/>
          <w:szCs w:val="19"/>
        </w:rPr>
        <w:t>cmd</w:t>
      </w:r>
      <w:proofErr w:type="spellEnd"/>
      <w:r w:rsidRPr="00C35CED">
        <w:rPr>
          <w:rFonts w:ascii="Consolas" w:hAnsi="Consolas" w:cs="Consolas" w:hint="eastAsia"/>
          <w:color w:val="000000"/>
          <w:sz w:val="19"/>
          <w:szCs w:val="19"/>
        </w:rPr>
        <w:t>-+?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separator/>
        <w:t xml:space="preserve">  -+end+-+-</w:t>
      </w:r>
      <w:proofErr w:type="spellStart"/>
      <w:r w:rsidRPr="00C35CED">
        <w:rPr>
          <w:rFonts w:ascii="Consolas" w:hAnsi="Consolas" w:cs="Consolas" w:hint="eastAsia"/>
          <w:color w:val="000000"/>
          <w:sz w:val="19"/>
          <w:szCs w:val="19"/>
        </w:rPr>
        <w:t>cmd</w:t>
      </w:r>
      <w:proofErr w:type="spellEnd"/>
      <w:r w:rsidRPr="00C35CED">
        <w:rPr>
          <w:rFonts w:ascii="Consolas" w:hAnsi="Consolas" w:cs="Consolas" w:hint="eastAsia"/>
          <w:color w:val="000000"/>
          <w:sz w:val="19"/>
          <w:szCs w:val="19"/>
        </w:rPr>
        <w:t>-+?  {"MessageID":"5af8ffa42157bc10d8ec90e3","ClientID":"99999","CoinCount":1000,"Chance":100}-+end+-+-cmd-+(</w:t>
      </w:r>
      <w:proofErr w:type="gramStart"/>
      <w:r w:rsidRPr="00C35CED">
        <w:rPr>
          <w:rFonts w:ascii="Consolas" w:hAnsi="Consolas" w:cs="Consolas" w:hint="eastAsia"/>
          <w:color w:val="000000"/>
          <w:sz w:val="19"/>
          <w:szCs w:val="19"/>
        </w:rPr>
        <w:t>#  {</w:t>
      </w:r>
      <w:proofErr w:type="gramEnd"/>
      <w:r w:rsidRPr="00C35CED">
        <w:rPr>
          <w:rFonts w:ascii="Consolas" w:hAnsi="Consolas" w:cs="Consolas" w:hint="eastAsia"/>
          <w:color w:val="000000"/>
          <w:sz w:val="19"/>
          <w:szCs w:val="19"/>
        </w:rPr>
        <w:t>"MessageID":"5af8ffa92157bc10d8ec90f3","ClientID":"99999","Chance":100}-+end+-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r w:rsidRPr="00C35CED">
        <w:rPr>
          <w:rFonts w:ascii="Consolas" w:hAnsi="Consolas" w:cs="Consolas" w:hint="eastAsia"/>
          <w:color w:val="000000"/>
          <w:sz w:val="19"/>
          <w:szCs w:val="19"/>
        </w:rPr>
        <w:t>从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byte[]</w:t>
      </w:r>
      <w:r w:rsidRPr="00C35CED">
        <w:rPr>
          <w:rFonts w:ascii="Consolas" w:hAnsi="Consolas" w:cs="Consolas" w:hint="eastAsia"/>
          <w:color w:val="000000"/>
          <w:sz w:val="19"/>
          <w:szCs w:val="19"/>
        </w:rPr>
        <w:t>转为真实数据：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5CED">
        <w:rPr>
          <w:rFonts w:ascii="Consolas" w:hAnsi="Consolas" w:cs="Consolas"/>
          <w:color w:val="000000"/>
          <w:sz w:val="19"/>
          <w:szCs w:val="19"/>
        </w:rPr>
        <w:t>1000:</w:t>
      </w:r>
    </w:p>
    <w:p w:rsidR="00C35CED" w:rsidRP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35CED">
        <w:rPr>
          <w:rFonts w:ascii="Consolas" w:hAnsi="Consolas" w:cs="Consolas"/>
          <w:color w:val="000000"/>
          <w:sz w:val="19"/>
          <w:szCs w:val="19"/>
        </w:rPr>
        <w:t>2000:{</w:t>
      </w:r>
      <w:proofErr w:type="gramEnd"/>
      <w:r w:rsidRPr="00C35CED">
        <w:rPr>
          <w:rFonts w:ascii="Consolas" w:hAnsi="Consolas" w:cs="Consolas"/>
          <w:color w:val="000000"/>
          <w:sz w:val="19"/>
          <w:szCs w:val="19"/>
        </w:rPr>
        <w:t>"MessageID":"5af8ffa42157bc10d8ec90e3","ClientID":"99999","CoinCount":1000,"Chance":100}</w:t>
      </w:r>
    </w:p>
    <w:p w:rsidR="00C35CED" w:rsidRDefault="00C35CED" w:rsidP="00C35C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000000"/>
          <w:sz w:val="19"/>
          <w:szCs w:val="19"/>
        </w:rPr>
      </w:pPr>
      <w:proofErr w:type="gramStart"/>
      <w:r w:rsidRPr="00C35CED">
        <w:rPr>
          <w:rFonts w:ascii="Consolas" w:hAnsi="Consolas" w:cs="Consolas"/>
          <w:color w:val="000000"/>
          <w:sz w:val="19"/>
          <w:szCs w:val="19"/>
        </w:rPr>
        <w:t>9000:{</w:t>
      </w:r>
      <w:proofErr w:type="gramEnd"/>
      <w:r w:rsidRPr="00C35CED">
        <w:rPr>
          <w:rFonts w:ascii="Consolas" w:hAnsi="Consolas" w:cs="Consolas"/>
          <w:color w:val="000000"/>
          <w:sz w:val="19"/>
          <w:szCs w:val="19"/>
        </w:rPr>
        <w:t>"MessageID":"5af8ffa92157bc10d8ec90f3","ClientID":"99999","Chance":100}</w:t>
      </w:r>
    </w:p>
    <w:p w:rsidR="00954711" w:rsidRDefault="00954711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4711" w:rsidRPr="00954711" w:rsidRDefault="00954711" w:rsidP="00954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5CED" w:rsidRDefault="00C35CED" w:rsidP="00C35CED">
      <w:pPr>
        <w:pStyle w:val="2"/>
      </w:pPr>
      <w:r>
        <w:rPr>
          <w:rFonts w:hint="eastAsia"/>
        </w:rPr>
        <w:t>特定数据规定</w:t>
      </w:r>
    </w:p>
    <w:p w:rsidR="00C35CED" w:rsidRDefault="00C35CED" w:rsidP="00C35CED">
      <w:pPr>
        <w:pStyle w:val="3"/>
      </w:pPr>
      <w:r>
        <w:rPr>
          <w:rFonts w:hint="eastAsia"/>
        </w:rPr>
        <w:t>数据类型最大长度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36018" w:rsidRPr="00C35CED" w:rsidTr="00C35CED">
        <w:tc>
          <w:tcPr>
            <w:tcW w:w="4315" w:type="dxa"/>
          </w:tcPr>
          <w:p w:rsidR="00C36018" w:rsidRPr="00C35CED" w:rsidRDefault="00C36018" w:rsidP="0041436E">
            <w:r>
              <w:rPr>
                <w:rFonts w:hint="eastAsia"/>
              </w:rPr>
              <w:t>数据类型</w:t>
            </w:r>
          </w:p>
        </w:tc>
        <w:tc>
          <w:tcPr>
            <w:tcW w:w="4315" w:type="dxa"/>
          </w:tcPr>
          <w:p w:rsidR="00C36018" w:rsidRPr="00C35CED" w:rsidRDefault="00C36018" w:rsidP="0041436E">
            <w:r>
              <w:rPr>
                <w:rFonts w:hint="eastAsia"/>
              </w:rPr>
              <w:t>长度</w:t>
            </w:r>
          </w:p>
        </w:tc>
      </w:tr>
      <w:tr w:rsidR="00C35CED" w:rsidRPr="00C35CED" w:rsidTr="00C35CED">
        <w:tc>
          <w:tcPr>
            <w:tcW w:w="4315" w:type="dxa"/>
          </w:tcPr>
          <w:p w:rsidR="00C35CED" w:rsidRPr="00C35CED" w:rsidRDefault="00C35CED" w:rsidP="0041436E">
            <w:r w:rsidRPr="00C35CED">
              <w:t>String</w:t>
            </w:r>
          </w:p>
        </w:tc>
        <w:tc>
          <w:tcPr>
            <w:tcW w:w="4315" w:type="dxa"/>
          </w:tcPr>
          <w:p w:rsidR="00C35CED" w:rsidRPr="00C35CED" w:rsidRDefault="00C35CED" w:rsidP="0041436E">
            <w:pPr>
              <w:rPr>
                <w:rFonts w:hint="eastAsia"/>
              </w:rPr>
            </w:pPr>
            <w:r w:rsidRPr="00C35CED">
              <w:t>100</w:t>
            </w:r>
          </w:p>
        </w:tc>
      </w:tr>
    </w:tbl>
    <w:p w:rsidR="00C35CED" w:rsidRPr="00C35CED" w:rsidRDefault="00C35CED" w:rsidP="00C35CED">
      <w:pPr>
        <w:rPr>
          <w:rFonts w:hint="eastAsia"/>
        </w:rPr>
      </w:pPr>
    </w:p>
    <w:p w:rsidR="00292E22" w:rsidRDefault="001E4360" w:rsidP="00C35CED">
      <w:pPr>
        <w:pStyle w:val="2"/>
      </w:pPr>
      <w:r>
        <w:rPr>
          <w:rFonts w:hint="eastAsia"/>
        </w:rPr>
        <w:t>消息关键词解释</w:t>
      </w:r>
    </w:p>
    <w:tbl>
      <w:tblPr>
        <w:tblStyle w:val="ad"/>
        <w:tblW w:w="8725" w:type="dxa"/>
        <w:tblLook w:val="04A0" w:firstRow="1" w:lastRow="0" w:firstColumn="1" w:lastColumn="0" w:noHBand="0" w:noVBand="1"/>
      </w:tblPr>
      <w:tblGrid>
        <w:gridCol w:w="2785"/>
        <w:gridCol w:w="2970"/>
        <w:gridCol w:w="2970"/>
      </w:tblGrid>
      <w:tr w:rsidR="001E4360" w:rsidRPr="001E4360" w:rsidTr="001E4360">
        <w:trPr>
          <w:trHeight w:val="285"/>
        </w:trPr>
        <w:tc>
          <w:tcPr>
            <w:tcW w:w="2785" w:type="dxa"/>
            <w:noWrap/>
            <w:hideMark/>
          </w:tcPr>
          <w:p w:rsidR="001E4360" w:rsidRPr="001E4360" w:rsidRDefault="001E4360">
            <w:r>
              <w:rPr>
                <w:rFonts w:hint="eastAsia"/>
              </w:rPr>
              <w:t>数据名称</w:t>
            </w:r>
          </w:p>
        </w:tc>
        <w:tc>
          <w:tcPr>
            <w:tcW w:w="2970" w:type="dxa"/>
            <w:noWrap/>
            <w:hideMark/>
          </w:tcPr>
          <w:p w:rsidR="001E4360" w:rsidRPr="001E4360" w:rsidRDefault="001E4360">
            <w:r>
              <w:rPr>
                <w:rFonts w:hint="eastAsia"/>
              </w:rPr>
              <w:t>解释</w:t>
            </w:r>
          </w:p>
        </w:tc>
        <w:tc>
          <w:tcPr>
            <w:tcW w:w="2970" w:type="dxa"/>
          </w:tcPr>
          <w:p w:rsidR="001E4360" w:rsidRPr="001E4360" w:rsidRDefault="001E4360">
            <w:r>
              <w:rPr>
                <w:rFonts w:hint="eastAsia"/>
              </w:rPr>
              <w:t>数据类型</w:t>
            </w:r>
          </w:p>
        </w:tc>
      </w:tr>
      <w:tr w:rsidR="001E4360" w:rsidRPr="001E4360" w:rsidTr="001E4360">
        <w:trPr>
          <w:trHeight w:val="285"/>
        </w:trPr>
        <w:tc>
          <w:tcPr>
            <w:tcW w:w="2785" w:type="dxa"/>
            <w:noWrap/>
          </w:tcPr>
          <w:p w:rsidR="001E4360" w:rsidRPr="001E4360" w:rsidRDefault="001E4360">
            <w:proofErr w:type="spellStart"/>
            <w:r w:rsidRPr="001E4360">
              <w:t>ClientID</w:t>
            </w:r>
            <w:proofErr w:type="spellEnd"/>
          </w:p>
        </w:tc>
        <w:tc>
          <w:tcPr>
            <w:tcW w:w="2970" w:type="dxa"/>
            <w:noWrap/>
          </w:tcPr>
          <w:p w:rsidR="001E4360" w:rsidRPr="001E4360" w:rsidRDefault="001E4360">
            <w:r w:rsidRPr="001E4360">
              <w:t>客户端</w:t>
            </w:r>
            <w:r w:rsidRPr="001E4360">
              <w:t>ID</w:t>
            </w:r>
          </w:p>
        </w:tc>
        <w:tc>
          <w:tcPr>
            <w:tcW w:w="2970" w:type="dxa"/>
          </w:tcPr>
          <w:p w:rsidR="001E4360" w:rsidRPr="001E4360" w:rsidRDefault="001E4360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E4360" w:rsidRPr="001E4360" w:rsidTr="001E4360">
        <w:trPr>
          <w:trHeight w:val="285"/>
        </w:trPr>
        <w:tc>
          <w:tcPr>
            <w:tcW w:w="2785" w:type="dxa"/>
            <w:noWrap/>
            <w:hideMark/>
          </w:tcPr>
          <w:p w:rsidR="001E4360" w:rsidRPr="001E4360" w:rsidRDefault="001E4360">
            <w:proofErr w:type="spellStart"/>
            <w:r w:rsidRPr="001E4360">
              <w:t>MessageID</w:t>
            </w:r>
            <w:proofErr w:type="spellEnd"/>
          </w:p>
        </w:tc>
        <w:tc>
          <w:tcPr>
            <w:tcW w:w="2970" w:type="dxa"/>
            <w:noWrap/>
            <w:hideMark/>
          </w:tcPr>
          <w:p w:rsidR="001E4360" w:rsidRPr="001E4360" w:rsidRDefault="001E4360">
            <w:r w:rsidRPr="001E4360">
              <w:t>消息</w:t>
            </w:r>
            <w:r w:rsidRPr="001E4360">
              <w:t>ID</w:t>
            </w:r>
          </w:p>
        </w:tc>
        <w:tc>
          <w:tcPr>
            <w:tcW w:w="2970" w:type="dxa"/>
          </w:tcPr>
          <w:p w:rsidR="001E4360" w:rsidRPr="001E4360" w:rsidRDefault="001E4360"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 w:rsidR="001E4360" w:rsidRPr="001E4360" w:rsidTr="001E4360">
        <w:trPr>
          <w:trHeight w:val="285"/>
        </w:trPr>
        <w:tc>
          <w:tcPr>
            <w:tcW w:w="2785" w:type="dxa"/>
            <w:noWrap/>
            <w:hideMark/>
          </w:tcPr>
          <w:p w:rsidR="001E4360" w:rsidRPr="001E4360" w:rsidRDefault="001E4360">
            <w:proofErr w:type="spellStart"/>
            <w:r w:rsidRPr="001E4360">
              <w:t>CoinCount</w:t>
            </w:r>
            <w:proofErr w:type="spellEnd"/>
          </w:p>
        </w:tc>
        <w:tc>
          <w:tcPr>
            <w:tcW w:w="2970" w:type="dxa"/>
            <w:noWrap/>
            <w:hideMark/>
          </w:tcPr>
          <w:p w:rsidR="001E4360" w:rsidRPr="001E4360" w:rsidRDefault="001E4360">
            <w:proofErr w:type="gramStart"/>
            <w:r w:rsidRPr="001E4360">
              <w:t>出币数量</w:t>
            </w:r>
            <w:proofErr w:type="gramEnd"/>
          </w:p>
        </w:tc>
        <w:tc>
          <w:tcPr>
            <w:tcW w:w="2970" w:type="dxa"/>
          </w:tcPr>
          <w:p w:rsidR="001E4360" w:rsidRPr="001E4360" w:rsidRDefault="001E436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1E4360" w:rsidRPr="001E4360" w:rsidTr="001E4360">
        <w:trPr>
          <w:trHeight w:val="285"/>
        </w:trPr>
        <w:tc>
          <w:tcPr>
            <w:tcW w:w="2785" w:type="dxa"/>
            <w:noWrap/>
            <w:hideMark/>
          </w:tcPr>
          <w:p w:rsidR="001E4360" w:rsidRPr="001E4360" w:rsidRDefault="001E4360">
            <w:r w:rsidRPr="001E4360">
              <w:t>Chance</w:t>
            </w:r>
          </w:p>
        </w:tc>
        <w:tc>
          <w:tcPr>
            <w:tcW w:w="2970" w:type="dxa"/>
            <w:noWrap/>
            <w:hideMark/>
          </w:tcPr>
          <w:p w:rsidR="001E4360" w:rsidRPr="001E4360" w:rsidRDefault="001E4360">
            <w:r w:rsidRPr="001E4360">
              <w:t>概率</w:t>
            </w:r>
          </w:p>
        </w:tc>
        <w:tc>
          <w:tcPr>
            <w:tcW w:w="2970" w:type="dxa"/>
          </w:tcPr>
          <w:p w:rsidR="001E4360" w:rsidRPr="001E4360" w:rsidRDefault="001E436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</w:tbl>
    <w:p w:rsidR="00DA54D4" w:rsidRDefault="00DA54D4" w:rsidP="00A34515"/>
    <w:p w:rsidR="001E4360" w:rsidRDefault="00DA54D4" w:rsidP="00DA54D4">
      <w:pPr>
        <w:pStyle w:val="3"/>
      </w:pPr>
      <w:r>
        <w:rPr>
          <w:rFonts w:hint="eastAsia"/>
        </w:rPr>
        <w:t>概率解释（</w:t>
      </w:r>
      <w:r>
        <w:rPr>
          <w:rFonts w:hint="eastAsia"/>
        </w:rPr>
        <w:t>Chance</w:t>
      </w:r>
      <w:r>
        <w:rPr>
          <w:rFonts w:hint="eastAsia"/>
        </w:rPr>
        <w:t>）</w:t>
      </w:r>
    </w:p>
    <w:p w:rsidR="00DA54D4" w:rsidRDefault="00DA54D4" w:rsidP="00DA54D4">
      <w:r>
        <w:rPr>
          <w:rFonts w:hint="eastAsia"/>
        </w:rPr>
        <w:t>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:rsidR="00DA54D4" w:rsidRDefault="00DA54D4" w:rsidP="00DA54D4">
      <w:r>
        <w:rPr>
          <w:rFonts w:hint="eastAsia"/>
        </w:rPr>
        <w:t>0</w:t>
      </w:r>
      <w:r>
        <w:rPr>
          <w:rFonts w:hint="eastAsia"/>
        </w:rPr>
        <w:t>为永不中奖，</w:t>
      </w:r>
      <w:r>
        <w:rPr>
          <w:rFonts w:hint="eastAsia"/>
        </w:rPr>
        <w:t>100</w:t>
      </w:r>
      <w:r>
        <w:rPr>
          <w:rFonts w:hint="eastAsia"/>
        </w:rPr>
        <w:t>为每次都中奖</w:t>
      </w:r>
    </w:p>
    <w:p w:rsidR="00DA54D4" w:rsidRPr="00DA54D4" w:rsidRDefault="00DA54D4" w:rsidP="00DA54D4"/>
    <w:p w:rsidR="00292E22" w:rsidRPr="00292E22" w:rsidRDefault="00292E22" w:rsidP="00292E22"/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心跳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C174A9" w:rsidP="00C174A9">
      <w:pPr>
        <w:ind w:firstLine="720"/>
      </w:pPr>
      <w:r>
        <w:rPr>
          <w:rFonts w:hint="eastAsia"/>
        </w:rPr>
        <w:t>当</w:t>
      </w:r>
      <w:r w:rsidR="005E1C3A">
        <w:rPr>
          <w:rFonts w:hint="eastAsia"/>
        </w:rPr>
        <w:t>完成后，马上开启心跳线程（注意：服务端也会向客户端发起心跳，客户端必须处理服务端的心跳）</w:t>
      </w:r>
      <w:r w:rsidR="00330D96">
        <w:rPr>
          <w:rFonts w:hint="eastAsia"/>
        </w:rPr>
        <w:t>心跳速度为</w:t>
      </w:r>
      <w:r w:rsidR="00330D96">
        <w:rPr>
          <w:rFonts w:hint="eastAsia"/>
        </w:rPr>
        <w:t>10s/</w:t>
      </w:r>
      <w:r w:rsidR="00330D96">
        <w:rPr>
          <w:rFonts w:hint="eastAsia"/>
        </w:rPr>
        <w:t>次</w:t>
      </w:r>
    </w:p>
    <w:p w:rsidR="00BD0D9E" w:rsidRPr="005E1C3A" w:rsidRDefault="00BD0D9E" w:rsidP="00BD0D9E">
      <w:pPr>
        <w:pStyle w:val="3"/>
      </w:pPr>
      <w:r>
        <w:rPr>
          <w:rFonts w:hint="eastAsia"/>
        </w:rPr>
        <w:t>指令发送：</w:t>
      </w:r>
    </w:p>
    <w:p w:rsidR="00F733C6" w:rsidRDefault="00BD0D9E" w:rsidP="00330D96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>
        <w:rPr>
          <w:rFonts w:hint="eastAsia"/>
          <w:highlight w:val="magenta"/>
        </w:rPr>
        <w:t>心跳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 w:rsidR="009357B4">
        <w:rPr>
          <w:rFonts w:hint="eastAsia"/>
        </w:rPr>
        <w:t>和设备</w:t>
      </w:r>
      <w:r w:rsidR="009357B4">
        <w:rPr>
          <w:rFonts w:hint="eastAsia"/>
        </w:rPr>
        <w:t>ID</w:t>
      </w:r>
      <w:r w:rsidR="009357B4">
        <w:rPr>
          <w:rFonts w:hint="eastAsia"/>
        </w:rPr>
        <w:t>数据为：</w:t>
      </w:r>
    </w:p>
    <w:p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D96" w:rsidRDefault="009357B4" w:rsidP="00330D96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</w:p>
    <w:p w:rsidR="00330D96" w:rsidRDefault="00330D96" w:rsidP="00330D96">
      <w:pPr>
        <w:pStyle w:val="3"/>
      </w:pPr>
      <w:r>
        <w:rPr>
          <w:rFonts w:hint="eastAsia"/>
        </w:rPr>
        <w:lastRenderedPageBreak/>
        <w:t>指令接收：</w:t>
      </w:r>
    </w:p>
    <w:p w:rsidR="005E1C3A" w:rsidRDefault="00330D96" w:rsidP="00F733C6">
      <w:pPr>
        <w:ind w:firstLine="360"/>
      </w:pPr>
      <w:r>
        <w:rPr>
          <w:rFonts w:hint="eastAsia"/>
        </w:rPr>
        <w:t>接收服务端</w:t>
      </w:r>
      <w:r w:rsidR="009850DD" w:rsidRPr="009850DD">
        <w:rPr>
          <w:rFonts w:hint="eastAsia"/>
          <w:highlight w:val="magenta"/>
        </w:rPr>
        <w:t>[</w:t>
      </w:r>
      <w:r w:rsidR="009850DD">
        <w:rPr>
          <w:rFonts w:hint="eastAsia"/>
          <w:highlight w:val="magenta"/>
        </w:rPr>
        <w:t>心跳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 w:rsidR="009850DD">
        <w:rPr>
          <w:rFonts w:hint="eastAsia"/>
        </w:rPr>
        <w:t>(</w:t>
      </w:r>
      <w:r w:rsidR="00F733C6" w:rsidRPr="009850DD">
        <w:rPr>
          <w:rFonts w:hint="eastAsia"/>
          <w:i/>
          <w:iCs/>
          <w:color w:val="5B9BD5" w:themeColor="accent1"/>
        </w:rPr>
        <w:t>服务器只发送指令</w:t>
      </w:r>
      <w:r w:rsidR="009850DD">
        <w:rPr>
          <w:rFonts w:hint="eastAsia"/>
        </w:rPr>
        <w:t>)</w:t>
      </w:r>
    </w:p>
    <w:p w:rsidR="00954711" w:rsidRPr="009850DD" w:rsidRDefault="00954711" w:rsidP="00F733C6">
      <w:pPr>
        <w:ind w:firstLine="360"/>
      </w:pPr>
    </w:p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接收出币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C97935" w:rsidRDefault="005E1C3A" w:rsidP="00C174A9">
      <w:pPr>
        <w:ind w:firstLine="720"/>
      </w:pPr>
      <w:r>
        <w:rPr>
          <w:rFonts w:hint="eastAsia"/>
        </w:rPr>
        <w:t>服务器会随时的向客户端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接受出币</w:t>
      </w:r>
      <w:proofErr w:type="gramEnd"/>
      <w:r w:rsidR="009850DD" w:rsidRPr="009850DD">
        <w:rPr>
          <w:rFonts w:hint="eastAsia"/>
          <w:highlight w:val="magenta"/>
        </w:rPr>
        <w:t>]</w:t>
      </w:r>
      <w:r w:rsidR="009850DD" w:rsidRPr="009850DD">
        <w:rPr>
          <w:rFonts w:hint="eastAsia"/>
        </w:rPr>
        <w:t>指令</w:t>
      </w:r>
      <w:r w:rsidR="007B0EE7">
        <w:rPr>
          <w:rFonts w:hint="eastAsia"/>
        </w:rPr>
        <w:t>，客户端需要按照该设备做出</w:t>
      </w:r>
      <w:proofErr w:type="gramStart"/>
      <w:r w:rsidR="007B0EE7">
        <w:rPr>
          <w:rFonts w:hint="eastAsia"/>
        </w:rPr>
        <w:t>出</w:t>
      </w:r>
      <w:proofErr w:type="gramEnd"/>
      <w:r w:rsidR="007B0EE7">
        <w:rPr>
          <w:rFonts w:hint="eastAsia"/>
        </w:rPr>
        <w:t>币的动作</w:t>
      </w:r>
    </w:p>
    <w:p w:rsidR="005E1C3A" w:rsidRPr="00C97935" w:rsidRDefault="00C97935" w:rsidP="00C174A9">
      <w:pPr>
        <w:ind w:firstLine="720"/>
        <w:rPr>
          <w:rStyle w:val="ae"/>
        </w:rPr>
      </w:pPr>
      <w:r w:rsidRPr="00C97935">
        <w:rPr>
          <w:rStyle w:val="ae"/>
        </w:rPr>
        <w:t>注意：</w:t>
      </w:r>
      <w:r w:rsidR="009F609B" w:rsidRPr="00C97935">
        <w:rPr>
          <w:rStyle w:val="ae"/>
          <w:rFonts w:hint="eastAsia"/>
        </w:rPr>
        <w:t>这里的概率是指当前投币后生效的概率，当前投币结束后再回到默认的概率</w:t>
      </w:r>
    </w:p>
    <w:p w:rsidR="00BD0D9E" w:rsidRDefault="00BD0D9E" w:rsidP="00BD0D9E">
      <w:pPr>
        <w:pStyle w:val="3"/>
      </w:pPr>
      <w:r>
        <w:rPr>
          <w:rFonts w:hint="eastAsia"/>
        </w:rPr>
        <w:t>指令接收：</w:t>
      </w:r>
    </w:p>
    <w:p w:rsidR="00073E3E" w:rsidRDefault="009850DD" w:rsidP="00C174A9">
      <w:pPr>
        <w:ind w:firstLine="720"/>
      </w:pPr>
      <w:r w:rsidRPr="009850DD">
        <w:rPr>
          <w:rFonts w:hint="eastAsia"/>
          <w:highlight w:val="magenta"/>
        </w:rPr>
        <w:t>[</w:t>
      </w:r>
      <w:proofErr w:type="gramStart"/>
      <w:r w:rsidRPr="009850DD">
        <w:rPr>
          <w:rFonts w:hint="eastAsia"/>
          <w:highlight w:val="magenta"/>
        </w:rPr>
        <w:t>接受出币</w:t>
      </w:r>
      <w:proofErr w:type="gramEnd"/>
      <w:r w:rsidRPr="009850DD">
        <w:rPr>
          <w:rFonts w:hint="eastAsia"/>
          <w:highlight w:val="magenta"/>
        </w:rPr>
        <w:t>]</w:t>
      </w:r>
      <w:r w:rsidR="00330D96">
        <w:rPr>
          <w:rFonts w:hint="eastAsia"/>
        </w:rPr>
        <w:t>+</w:t>
      </w:r>
      <w:r w:rsidR="00073E3E">
        <w:rPr>
          <w:rFonts w:hint="eastAsia"/>
        </w:rPr>
        <w:t>携带数据</w:t>
      </w:r>
    </w:p>
    <w:p w:rsidR="00073E3E" w:rsidRDefault="005B75C9" w:rsidP="00292E22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 w:rsidR="00BD0D9E">
        <w:rPr>
          <w:rFonts w:hint="eastAsia"/>
        </w:rPr>
        <w:t>为：</w:t>
      </w:r>
      <w:r w:rsidR="00073E3E">
        <w:t xml:space="preserve"> </w:t>
      </w:r>
    </w:p>
    <w:p w:rsidR="00073E3E" w:rsidRPr="00BD0D9E" w:rsidRDefault="00292E22" w:rsidP="00292E2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"CoinCount"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35A32" w:rsidRPr="00F01355" w:rsidRDefault="00F01355" w:rsidP="00B35A32">
      <w:pPr>
        <w:rPr>
          <w:rStyle w:val="ae"/>
        </w:rPr>
      </w:pPr>
      <w:r>
        <w:rPr>
          <w:rStyle w:val="ae"/>
          <w:rFonts w:hint="eastAsia"/>
        </w:rPr>
        <w:t>注意：接收到该数据后要</w:t>
      </w:r>
      <w:r w:rsidR="00A01944">
        <w:rPr>
          <w:rStyle w:val="ae"/>
          <w:rFonts w:hint="eastAsia"/>
        </w:rPr>
        <w:t>核实该</w:t>
      </w:r>
      <w:proofErr w:type="spellStart"/>
      <w:r w:rsidR="00A01944">
        <w:rPr>
          <w:rStyle w:val="ae"/>
          <w:rFonts w:hint="eastAsia"/>
        </w:rPr>
        <w:t>ClientID</w:t>
      </w:r>
      <w:proofErr w:type="spellEnd"/>
      <w:r w:rsidR="00A01944">
        <w:rPr>
          <w:rStyle w:val="ae"/>
          <w:rFonts w:hint="eastAsia"/>
        </w:rPr>
        <w:t>是否与本客户端</w:t>
      </w:r>
      <w:r w:rsidR="00A01944">
        <w:rPr>
          <w:rStyle w:val="ae"/>
          <w:rFonts w:hint="eastAsia"/>
        </w:rPr>
        <w:t>ID</w:t>
      </w:r>
      <w:r w:rsidR="00A01944">
        <w:rPr>
          <w:rStyle w:val="ae"/>
          <w:rFonts w:hint="eastAsia"/>
        </w:rPr>
        <w:t>一致，如果不一致则发送失败信息到服务端</w:t>
      </w:r>
    </w:p>
    <w:p w:rsidR="005E1C3A" w:rsidRDefault="005E1C3A" w:rsidP="005E1C3A">
      <w:pPr>
        <w:pStyle w:val="a6"/>
      </w:pPr>
    </w:p>
    <w:p w:rsidR="005E1C3A" w:rsidRPr="005E1C3A" w:rsidRDefault="005E1C3A" w:rsidP="00B35A32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出币完成</w:t>
      </w:r>
      <w:proofErr w:type="gramEnd"/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B35A32" w:rsidP="00C174A9">
      <w:pPr>
        <w:ind w:firstLine="720"/>
      </w:pPr>
      <w:r>
        <w:rPr>
          <w:rFonts w:hint="eastAsia"/>
        </w:rPr>
        <w:t>当</w:t>
      </w:r>
      <w:proofErr w:type="gramStart"/>
      <w:r>
        <w:rPr>
          <w:rFonts w:hint="eastAsia"/>
        </w:rPr>
        <w:t>出币</w:t>
      </w:r>
      <w:r w:rsidR="005E1C3A">
        <w:rPr>
          <w:rFonts w:hint="eastAsia"/>
        </w:rPr>
        <w:t>完成</w:t>
      </w:r>
      <w:proofErr w:type="gramEnd"/>
      <w:r w:rsidR="005E1C3A">
        <w:rPr>
          <w:rFonts w:hint="eastAsia"/>
        </w:rPr>
        <w:t>后，马上</w:t>
      </w:r>
      <w:r w:rsidR="007B0EE7">
        <w:rPr>
          <w:rFonts w:hint="eastAsia"/>
        </w:rPr>
        <w:t>发送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出币完成</w:t>
      </w:r>
      <w:proofErr w:type="gramEnd"/>
      <w:r w:rsidR="009850DD" w:rsidRPr="009850DD">
        <w:rPr>
          <w:highlight w:val="magenta"/>
        </w:rPr>
        <w:t>]</w:t>
      </w:r>
      <w:r w:rsidR="007B0EE7">
        <w:rPr>
          <w:rFonts w:hint="eastAsia"/>
        </w:rPr>
        <w:t>指令到服务端</w:t>
      </w:r>
    </w:p>
    <w:p w:rsidR="00543DB3" w:rsidRPr="005E1C3A" w:rsidRDefault="00543DB3" w:rsidP="00543DB3">
      <w:pPr>
        <w:pStyle w:val="3"/>
      </w:pPr>
      <w:r>
        <w:rPr>
          <w:rFonts w:hint="eastAsia"/>
        </w:rPr>
        <w:t>指令发送：</w:t>
      </w:r>
    </w:p>
    <w:p w:rsidR="00F733C6" w:rsidRDefault="00AE127C" w:rsidP="00AE127C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出币完成</w:t>
      </w:r>
      <w:proofErr w:type="gramEnd"/>
      <w:r w:rsidR="009850DD" w:rsidRPr="009850DD">
        <w:rPr>
          <w:highlight w:val="magenta"/>
        </w:rPr>
        <w:t>]</w:t>
      </w:r>
      <w:r>
        <w:rPr>
          <w:rFonts w:hint="eastAsia"/>
        </w:rPr>
        <w:t>指令</w:t>
      </w:r>
      <w:r w:rsidR="00330D96">
        <w:rPr>
          <w:rFonts w:hint="eastAsia"/>
        </w:rPr>
        <w:t>+</w:t>
      </w:r>
      <w:r w:rsidR="00330D96">
        <w:rPr>
          <w:rFonts w:hint="eastAsia"/>
        </w:rPr>
        <w:t>携带数据</w:t>
      </w:r>
    </w:p>
    <w:p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E127C" w:rsidRPr="005E1C3A" w:rsidRDefault="00AE127C" w:rsidP="00AE127C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  <w:r w:rsidR="00330D96">
        <w:rPr>
          <w:rFonts w:hint="eastAsia"/>
        </w:rPr>
        <w:t>）</w:t>
      </w:r>
    </w:p>
    <w:p w:rsidR="00FA164B" w:rsidRDefault="00FA164B" w:rsidP="005E1C3A"/>
    <w:p w:rsidR="00F01355" w:rsidRDefault="00F01355" w:rsidP="00F01355">
      <w:pPr>
        <w:pStyle w:val="2"/>
        <w:numPr>
          <w:ilvl w:val="0"/>
          <w:numId w:val="1"/>
        </w:numPr>
      </w:pPr>
      <w:r>
        <w:rPr>
          <w:rFonts w:hint="eastAsia"/>
        </w:rPr>
        <w:t>设置默认概率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过程解释：</w:t>
      </w:r>
    </w:p>
    <w:p w:rsidR="00F01355" w:rsidRDefault="00F01355" w:rsidP="00F01355">
      <w:pPr>
        <w:ind w:firstLine="720"/>
      </w:pPr>
      <w:r>
        <w:rPr>
          <w:rFonts w:hint="eastAsia"/>
        </w:rPr>
        <w:t>服务器向客户端发送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设置默认概率</w:t>
      </w:r>
      <w:r w:rsidR="009850DD" w:rsidRPr="009850DD">
        <w:rPr>
          <w:highlight w:val="magenta"/>
        </w:rPr>
        <w:t>]</w:t>
      </w:r>
      <w:r w:rsidR="009850DD">
        <w:rPr>
          <w:rFonts w:hint="eastAsia"/>
        </w:rPr>
        <w:t>指令</w:t>
      </w:r>
      <w:r>
        <w:rPr>
          <w:rFonts w:hint="eastAsia"/>
        </w:rPr>
        <w:t>，客户端需要按照该设备设置默认概率</w:t>
      </w:r>
    </w:p>
    <w:p w:rsidR="00F01355" w:rsidRDefault="00F01355" w:rsidP="00F01355">
      <w:pPr>
        <w:pStyle w:val="3"/>
      </w:pPr>
      <w:r>
        <w:rPr>
          <w:rFonts w:hint="eastAsia"/>
        </w:rPr>
        <w:lastRenderedPageBreak/>
        <w:t>指令接收：</w:t>
      </w:r>
    </w:p>
    <w:p w:rsidR="00F01355" w:rsidRDefault="009850DD" w:rsidP="00F01355">
      <w:pPr>
        <w:ind w:firstLine="720"/>
      </w:pPr>
      <w:r w:rsidRPr="009850DD">
        <w:rPr>
          <w:rFonts w:hint="eastAsia"/>
          <w:highlight w:val="magenta"/>
        </w:rPr>
        <w:t>[</w:t>
      </w:r>
      <w:r w:rsidRPr="009850DD">
        <w:rPr>
          <w:rFonts w:hint="eastAsia"/>
          <w:highlight w:val="magenta"/>
        </w:rPr>
        <w:t>设置默认概率</w:t>
      </w:r>
      <w:r w:rsidRPr="009850DD">
        <w:rPr>
          <w:highlight w:val="magenta"/>
        </w:rPr>
        <w:t>]</w:t>
      </w:r>
      <w:r w:rsidR="00F01355">
        <w:rPr>
          <w:rFonts w:hint="eastAsia"/>
        </w:rPr>
        <w:t>指令</w:t>
      </w:r>
      <w:r w:rsidR="00F01355">
        <w:rPr>
          <w:rFonts w:hint="eastAsia"/>
        </w:rPr>
        <w:t>+</w:t>
      </w:r>
      <w:r w:rsidR="00F01355">
        <w:rPr>
          <w:rFonts w:hint="eastAsia"/>
        </w:rPr>
        <w:t>携带数据</w:t>
      </w:r>
    </w:p>
    <w:p w:rsidR="00F01355" w:rsidRDefault="00F01355" w:rsidP="00F01355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>
        <w:rPr>
          <w:rFonts w:hint="eastAsia"/>
        </w:rPr>
        <w:t>为：</w:t>
      </w:r>
      <w:r>
        <w:t xml:space="preserve"> </w:t>
      </w:r>
    </w:p>
    <w:p w:rsidR="00F01355" w:rsidRPr="00BD0D9E" w:rsidRDefault="00F01355" w:rsidP="00F0135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01355" w:rsidRPr="009F609B" w:rsidRDefault="009F609B" w:rsidP="00F01355">
      <w:pPr>
        <w:rPr>
          <w:i/>
          <w:iCs/>
          <w:color w:val="5B9BD5" w:themeColor="accent1"/>
        </w:rPr>
      </w:pPr>
      <w:r>
        <w:rPr>
          <w:rStyle w:val="ae"/>
          <w:rFonts w:hint="eastAsia"/>
        </w:rPr>
        <w:t>注意：接收到该数据后要核实该</w:t>
      </w:r>
      <w:proofErr w:type="spellStart"/>
      <w:r>
        <w:rPr>
          <w:rStyle w:val="ae"/>
          <w:rFonts w:hint="eastAsia"/>
        </w:rPr>
        <w:t>ClientID</w:t>
      </w:r>
      <w:proofErr w:type="spellEnd"/>
      <w:r>
        <w:rPr>
          <w:rStyle w:val="ae"/>
          <w:rFonts w:hint="eastAsia"/>
        </w:rPr>
        <w:t>是否与本客户端</w:t>
      </w:r>
      <w:r>
        <w:rPr>
          <w:rStyle w:val="ae"/>
          <w:rFonts w:hint="eastAsia"/>
        </w:rPr>
        <w:t>ID</w:t>
      </w:r>
      <w:r>
        <w:rPr>
          <w:rStyle w:val="ae"/>
          <w:rFonts w:hint="eastAsia"/>
        </w:rPr>
        <w:t>一致，如果不一致则发送失败信息到服务端</w:t>
      </w:r>
    </w:p>
    <w:p w:rsidR="00F01355" w:rsidRDefault="00F01355" w:rsidP="00F01355">
      <w:pPr>
        <w:pStyle w:val="a6"/>
      </w:pPr>
    </w:p>
    <w:p w:rsidR="00F01355" w:rsidRPr="005E1C3A" w:rsidRDefault="00F01355" w:rsidP="00F01355">
      <w:pPr>
        <w:pStyle w:val="2"/>
        <w:numPr>
          <w:ilvl w:val="0"/>
          <w:numId w:val="1"/>
        </w:numPr>
      </w:pPr>
      <w:r>
        <w:rPr>
          <w:rFonts w:hint="eastAsia"/>
        </w:rPr>
        <w:t>设置默认概率成功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过程解释：</w:t>
      </w:r>
    </w:p>
    <w:p w:rsidR="00F01355" w:rsidRDefault="00F01355" w:rsidP="00F01355">
      <w:pPr>
        <w:ind w:firstLine="720"/>
      </w:pPr>
      <w:r>
        <w:rPr>
          <w:rFonts w:hint="eastAsia"/>
        </w:rPr>
        <w:t>当概率设置完成后，马上发送</w:t>
      </w:r>
      <w:r w:rsidR="009850DD" w:rsidRPr="009850DD">
        <w:rPr>
          <w:highlight w:val="magenta"/>
        </w:rPr>
        <w:t>[</w:t>
      </w:r>
      <w:r w:rsidR="009850DD" w:rsidRPr="009850DD">
        <w:rPr>
          <w:rFonts w:hint="eastAsia"/>
          <w:highlight w:val="magenta"/>
        </w:rPr>
        <w:t>设置默认概率成功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F01355" w:rsidRPr="005E1C3A" w:rsidRDefault="00F01355" w:rsidP="00F01355">
      <w:pPr>
        <w:pStyle w:val="3"/>
      </w:pPr>
      <w:r>
        <w:rPr>
          <w:rFonts w:hint="eastAsia"/>
        </w:rPr>
        <w:t>指令发送：</w:t>
      </w:r>
    </w:p>
    <w:p w:rsidR="00F01355" w:rsidRDefault="00F01355" w:rsidP="00F01355">
      <w:pPr>
        <w:ind w:firstLine="360"/>
      </w:pPr>
      <w:r>
        <w:rPr>
          <w:rFonts w:hint="eastAsia"/>
        </w:rPr>
        <w:t>传递</w:t>
      </w:r>
      <w:r w:rsidR="009850DD" w:rsidRPr="009850DD">
        <w:rPr>
          <w:highlight w:val="magenta"/>
        </w:rPr>
        <w:t>[</w:t>
      </w:r>
      <w:r w:rsidR="009850DD" w:rsidRPr="009850DD">
        <w:rPr>
          <w:rFonts w:hint="eastAsia"/>
          <w:highlight w:val="magenta"/>
        </w:rPr>
        <w:t>设置默认概率成功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F01355" w:rsidRDefault="00F01355" w:rsidP="00F01355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01355" w:rsidRDefault="00F01355" w:rsidP="00F01355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954711" w:rsidRDefault="00954711" w:rsidP="00F01355">
      <w:pPr>
        <w:ind w:firstLine="360"/>
      </w:pPr>
    </w:p>
    <w:p w:rsidR="00A01944" w:rsidRPr="005E1C3A" w:rsidRDefault="00A01944" w:rsidP="00A01944">
      <w:pPr>
        <w:pStyle w:val="2"/>
        <w:numPr>
          <w:ilvl w:val="0"/>
          <w:numId w:val="1"/>
        </w:numPr>
      </w:pPr>
      <w:r>
        <w:rPr>
          <w:rFonts w:hint="eastAsia"/>
        </w:rPr>
        <w:t>执行失败</w:t>
      </w:r>
    </w:p>
    <w:p w:rsidR="00A01944" w:rsidRPr="005E1C3A" w:rsidRDefault="00A01944" w:rsidP="00A01944">
      <w:pPr>
        <w:pStyle w:val="3"/>
      </w:pPr>
      <w:r>
        <w:rPr>
          <w:rFonts w:hint="eastAsia"/>
        </w:rPr>
        <w:t>过程解释：</w:t>
      </w:r>
    </w:p>
    <w:p w:rsidR="00A01944" w:rsidRDefault="00A01944" w:rsidP="00A01944">
      <w:pPr>
        <w:ind w:firstLine="720"/>
      </w:pPr>
      <w:r>
        <w:rPr>
          <w:rFonts w:hint="eastAsia"/>
        </w:rPr>
        <w:t>当</w:t>
      </w:r>
      <w:r w:rsidR="009850DD">
        <w:rPr>
          <w:rFonts w:hint="eastAsia"/>
        </w:rPr>
        <w:t>执行失败</w:t>
      </w:r>
      <w:r>
        <w:rPr>
          <w:rFonts w:hint="eastAsia"/>
        </w:rPr>
        <w:t>后，马上发送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执行失败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:rsidR="00A01944" w:rsidRPr="005E1C3A" w:rsidRDefault="00A01944" w:rsidP="00A01944">
      <w:pPr>
        <w:pStyle w:val="3"/>
      </w:pPr>
      <w:r>
        <w:rPr>
          <w:rFonts w:hint="eastAsia"/>
        </w:rPr>
        <w:t>指令发送：</w:t>
      </w:r>
    </w:p>
    <w:p w:rsidR="00A01944" w:rsidRDefault="00A01944" w:rsidP="00A01944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执行失败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:rsidR="00A01944" w:rsidRDefault="00A01944" w:rsidP="00A01944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01944" w:rsidRDefault="00A01944" w:rsidP="00A0194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:rsidR="00A01944" w:rsidRPr="005E1C3A" w:rsidRDefault="00A01944" w:rsidP="00F01355">
      <w:pPr>
        <w:ind w:firstLine="360"/>
      </w:pPr>
    </w:p>
    <w:p w:rsidR="00F01355" w:rsidRDefault="00F01355" w:rsidP="005E1C3A"/>
    <w:p w:rsidR="00FA164B" w:rsidRDefault="00FA164B" w:rsidP="00B35A3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断开自动连接</w:t>
      </w:r>
    </w:p>
    <w:p w:rsidR="00FA164B" w:rsidRPr="00FA164B" w:rsidRDefault="00FA164B" w:rsidP="00FA164B">
      <w:pPr>
        <w:pStyle w:val="3"/>
      </w:pPr>
      <w:r>
        <w:rPr>
          <w:rFonts w:hint="eastAsia"/>
        </w:rPr>
        <w:t>过程解释：</w:t>
      </w:r>
    </w:p>
    <w:p w:rsidR="00FA164B" w:rsidRDefault="00FA164B" w:rsidP="00C174A9">
      <w:pPr>
        <w:ind w:firstLine="720"/>
      </w:pPr>
      <w:r>
        <w:rPr>
          <w:rFonts w:hint="eastAsia"/>
        </w:rPr>
        <w:t>当连接中断时，尝试再次连接，</w:t>
      </w:r>
      <w:r>
        <w:rPr>
          <w:rFonts w:hint="eastAsia"/>
        </w:rPr>
        <w:t>3</w:t>
      </w:r>
      <w:r>
        <w:rPr>
          <w:rFonts w:hint="eastAsia"/>
        </w:rPr>
        <w:t>次后</w:t>
      </w:r>
      <w:r>
        <w:rPr>
          <w:rFonts w:hint="eastAsia"/>
        </w:rPr>
        <w:t>3</w:t>
      </w:r>
      <w:r>
        <w:rPr>
          <w:rFonts w:hint="eastAsia"/>
        </w:rPr>
        <w:t>分钟后再执行</w:t>
      </w:r>
      <w:r w:rsidR="000A5E52">
        <w:rPr>
          <w:rFonts w:hint="eastAsia"/>
        </w:rPr>
        <w:t>该任务</w:t>
      </w:r>
    </w:p>
    <w:p w:rsidR="00F01355" w:rsidRDefault="00F01355" w:rsidP="00C174A9">
      <w:pPr>
        <w:ind w:firstLine="720"/>
      </w:pPr>
    </w:p>
    <w:p w:rsidR="005E1C3A" w:rsidRPr="005E1C3A" w:rsidRDefault="005E1C3A" w:rsidP="005E1C3A"/>
    <w:sectPr w:rsidR="005E1C3A" w:rsidRPr="005E1C3A">
      <w:headerReference w:type="even" r:id="rId11"/>
      <w:headerReference w:type="default" r:id="rId12"/>
      <w:head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D3C" w:rsidRDefault="00853D3C" w:rsidP="009357B4">
      <w:pPr>
        <w:spacing w:after="0" w:line="240" w:lineRule="auto"/>
      </w:pPr>
      <w:r>
        <w:separator/>
      </w:r>
    </w:p>
  </w:endnote>
  <w:endnote w:type="continuationSeparator" w:id="0">
    <w:p w:rsidR="00853D3C" w:rsidRDefault="00853D3C" w:rsidP="0093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D3C" w:rsidRDefault="00853D3C" w:rsidP="009357B4">
      <w:pPr>
        <w:spacing w:after="0" w:line="240" w:lineRule="auto"/>
      </w:pPr>
      <w:r>
        <w:separator/>
      </w:r>
    </w:p>
  </w:footnote>
  <w:footnote w:type="continuationSeparator" w:id="0">
    <w:p w:rsidR="00853D3C" w:rsidRDefault="00853D3C" w:rsidP="0093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853D3C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2" o:spid="_x0000_s2050" type="#_x0000_t136" style="position:absolute;margin-left:0;margin-top:0;width:547.3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853D3C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3" o:spid="_x0000_s2051" type="#_x0000_t136" style="position:absolute;margin-left:0;margin-top:0;width:547.3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853D3C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1" o:spid="_x0000_s2049" type="#_x0000_t136" style="position:absolute;margin-left:0;margin-top:0;width:547.3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A17B4"/>
    <w:multiLevelType w:val="hybridMultilevel"/>
    <w:tmpl w:val="C55E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115A7"/>
    <w:multiLevelType w:val="hybridMultilevel"/>
    <w:tmpl w:val="469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3A"/>
    <w:rsid w:val="00002849"/>
    <w:rsid w:val="00030874"/>
    <w:rsid w:val="00052D1E"/>
    <w:rsid w:val="00073E3E"/>
    <w:rsid w:val="0007681E"/>
    <w:rsid w:val="000A5E52"/>
    <w:rsid w:val="00150826"/>
    <w:rsid w:val="00153B76"/>
    <w:rsid w:val="001E4360"/>
    <w:rsid w:val="00276DE1"/>
    <w:rsid w:val="00292E22"/>
    <w:rsid w:val="002B69F6"/>
    <w:rsid w:val="00330D96"/>
    <w:rsid w:val="004433BD"/>
    <w:rsid w:val="00476738"/>
    <w:rsid w:val="00514A63"/>
    <w:rsid w:val="00543DB3"/>
    <w:rsid w:val="005A1012"/>
    <w:rsid w:val="005B75C9"/>
    <w:rsid w:val="005C5EED"/>
    <w:rsid w:val="005E1C3A"/>
    <w:rsid w:val="00686E73"/>
    <w:rsid w:val="006B6073"/>
    <w:rsid w:val="007262DA"/>
    <w:rsid w:val="00767315"/>
    <w:rsid w:val="007B0EE7"/>
    <w:rsid w:val="007B1B18"/>
    <w:rsid w:val="007F7596"/>
    <w:rsid w:val="0080000B"/>
    <w:rsid w:val="00853D3C"/>
    <w:rsid w:val="00886CA4"/>
    <w:rsid w:val="008C51F2"/>
    <w:rsid w:val="009357B4"/>
    <w:rsid w:val="009530B6"/>
    <w:rsid w:val="00954711"/>
    <w:rsid w:val="009850DD"/>
    <w:rsid w:val="00992782"/>
    <w:rsid w:val="009A62C0"/>
    <w:rsid w:val="009F609B"/>
    <w:rsid w:val="00A01944"/>
    <w:rsid w:val="00A34515"/>
    <w:rsid w:val="00AC1A90"/>
    <w:rsid w:val="00AE127C"/>
    <w:rsid w:val="00B32A91"/>
    <w:rsid w:val="00B35A32"/>
    <w:rsid w:val="00BA2057"/>
    <w:rsid w:val="00BA3523"/>
    <w:rsid w:val="00BD0D9E"/>
    <w:rsid w:val="00C174A9"/>
    <w:rsid w:val="00C3185B"/>
    <w:rsid w:val="00C35CED"/>
    <w:rsid w:val="00C36018"/>
    <w:rsid w:val="00C617AC"/>
    <w:rsid w:val="00C97935"/>
    <w:rsid w:val="00CB6825"/>
    <w:rsid w:val="00CF1411"/>
    <w:rsid w:val="00DA1CB8"/>
    <w:rsid w:val="00DA54D4"/>
    <w:rsid w:val="00DF4DF9"/>
    <w:rsid w:val="00E1189F"/>
    <w:rsid w:val="00E21F60"/>
    <w:rsid w:val="00F01355"/>
    <w:rsid w:val="00F733C6"/>
    <w:rsid w:val="00FA164B"/>
    <w:rsid w:val="00FB1D7C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4D1D70"/>
  <w15:chartTrackingRefBased/>
  <w15:docId w15:val="{23655FC5-BCD3-4713-B2A8-B9F2EEC1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87C"/>
  </w:style>
  <w:style w:type="paragraph" w:styleId="1">
    <w:name w:val="heading 1"/>
    <w:basedOn w:val="a"/>
    <w:next w:val="a"/>
    <w:link w:val="10"/>
    <w:uiPriority w:val="9"/>
    <w:qFormat/>
    <w:rsid w:val="00FD0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5A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514A63"/>
  </w:style>
  <w:style w:type="character" w:customStyle="1" w:styleId="10">
    <w:name w:val="标题 1 字符"/>
    <w:basedOn w:val="a0"/>
    <w:link w:val="1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D0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14A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11">
    <w:name w:val="toc 1"/>
    <w:basedOn w:val="a"/>
    <w:next w:val="a"/>
    <w:rsid w:val="00514A63"/>
  </w:style>
  <w:style w:type="paragraph" w:styleId="21">
    <w:name w:val="toc 2"/>
    <w:basedOn w:val="a"/>
    <w:next w:val="a"/>
    <w:rsid w:val="00514A63"/>
    <w:pPr>
      <w:ind w:leftChars="200" w:left="420"/>
    </w:pPr>
  </w:style>
  <w:style w:type="paragraph" w:styleId="31">
    <w:name w:val="toc 3"/>
    <w:basedOn w:val="a"/>
    <w:next w:val="a"/>
    <w:rsid w:val="00514A63"/>
    <w:pPr>
      <w:ind w:leftChars="400" w:left="840"/>
    </w:pPr>
  </w:style>
  <w:style w:type="paragraph" w:styleId="a3">
    <w:name w:val="Title"/>
    <w:link w:val="a4"/>
    <w:uiPriority w:val="10"/>
    <w:qFormat/>
    <w:rsid w:val="00514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rsid w:val="00514A63"/>
    <w:rPr>
      <w:color w:val="0000FF"/>
      <w:w w:val="100"/>
      <w:sz w:val="20"/>
      <w:szCs w:val="20"/>
      <w:u w:val="single"/>
      <w:shd w:val="clear" w:color="000000" w:fill="auto"/>
    </w:rPr>
  </w:style>
  <w:style w:type="paragraph" w:styleId="a6">
    <w:name w:val="List Paragraph"/>
    <w:basedOn w:val="a"/>
    <w:uiPriority w:val="34"/>
    <w:qFormat/>
    <w:rsid w:val="00FD087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357B4"/>
  </w:style>
  <w:style w:type="paragraph" w:styleId="a9">
    <w:name w:val="footer"/>
    <w:basedOn w:val="a"/>
    <w:link w:val="aa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357B4"/>
  </w:style>
  <w:style w:type="paragraph" w:styleId="ab">
    <w:name w:val="Intense Quote"/>
    <w:basedOn w:val="a"/>
    <w:next w:val="a"/>
    <w:link w:val="ac"/>
    <w:uiPriority w:val="30"/>
    <w:qFormat/>
    <w:rsid w:val="009357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9357B4"/>
    <w:rPr>
      <w:i/>
      <w:iCs/>
      <w:color w:val="5B9BD5" w:themeColor="accent1"/>
    </w:rPr>
  </w:style>
  <w:style w:type="table" w:styleId="ad">
    <w:name w:val="Table Grid"/>
    <w:basedOn w:val="a1"/>
    <w:uiPriority w:val="39"/>
    <w:rsid w:val="00C1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B35A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jsonkey">
    <w:name w:val="json_key"/>
    <w:basedOn w:val="a0"/>
    <w:rsid w:val="00292E22"/>
  </w:style>
  <w:style w:type="character" w:customStyle="1" w:styleId="jsonstring">
    <w:name w:val="json_string"/>
    <w:basedOn w:val="a0"/>
    <w:rsid w:val="00292E22"/>
  </w:style>
  <w:style w:type="character" w:customStyle="1" w:styleId="jsonnumber">
    <w:name w:val="json_number"/>
    <w:basedOn w:val="a0"/>
    <w:rsid w:val="00292E22"/>
  </w:style>
  <w:style w:type="character" w:styleId="ae">
    <w:name w:val="Intense Emphasis"/>
    <w:basedOn w:val="a0"/>
    <w:uiPriority w:val="21"/>
    <w:qFormat/>
    <w:rsid w:val="00F0135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cxh.360yingketong.com/LSSDeviceServer/server/sendoutcoin?id=11&amp;count=10&amp;chance=1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xcxh.360yingketong.com/LSSDevice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xcxh.360yingketong.com/LSSDeviceServer/server/senddefaultchance?id=11&amp;chance=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5F30F-2FBB-486F-A82D-CCEACB47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1524</Words>
  <Characters>8688</Characters>
  <Application>Microsoft Office Word</Application>
  <DocSecurity>0</DocSecurity>
  <Lines>72</Lines>
  <Paragraphs>20</Paragraphs>
  <ScaleCrop>false</ScaleCrop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8</cp:revision>
  <cp:lastPrinted>2018-03-19T03:16:00Z</cp:lastPrinted>
  <dcterms:created xsi:type="dcterms:W3CDTF">2018-03-19T03:02:00Z</dcterms:created>
  <dcterms:modified xsi:type="dcterms:W3CDTF">2018-05-30T06:54:00Z</dcterms:modified>
</cp:coreProperties>
</file>