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F7144A" w:rsidTr="4DF7144A" w14:paraId="65ECCDAE">
        <w:trPr>
          <w:trHeight w:val="720"/>
        </w:trPr>
        <w:tc>
          <w:tcPr>
            <w:tcW w:w="3005" w:type="dxa"/>
            <w:shd w:val="clear" w:color="auto" w:fill="8EAADB" w:themeFill="accent1" w:themeFillTint="99"/>
            <w:tcMar/>
          </w:tcPr>
          <w:p w:rsidR="117EED07" w:rsidP="4DF7144A" w:rsidRDefault="117EED07" w14:paraId="34971705" w14:textId="01057308">
            <w:pPr>
              <w:pStyle w:val="Normal"/>
            </w:pPr>
            <w:r w:rsidR="117EED07">
              <w:rPr/>
              <w:t>Drawback</w:t>
            </w:r>
          </w:p>
        </w:tc>
        <w:tc>
          <w:tcPr>
            <w:tcW w:w="3005" w:type="dxa"/>
            <w:shd w:val="clear" w:color="auto" w:fill="8EAADB" w:themeFill="accent1" w:themeFillTint="99"/>
            <w:tcMar/>
          </w:tcPr>
          <w:p w:rsidR="40C923E9" w:rsidP="4DF7144A" w:rsidRDefault="40C923E9" w14:paraId="510516F5" w14:textId="6E4719BF">
            <w:pPr>
              <w:pStyle w:val="Normal"/>
            </w:pPr>
            <w:r w:rsidR="40C923E9">
              <w:rPr/>
              <w:t xml:space="preserve">Existing </w:t>
            </w:r>
            <w:r w:rsidR="117EED07">
              <w:rPr/>
              <w:t>Results</w:t>
            </w:r>
          </w:p>
        </w:tc>
        <w:tc>
          <w:tcPr>
            <w:tcW w:w="3005" w:type="dxa"/>
            <w:shd w:val="clear" w:color="auto" w:fill="8EAADB" w:themeFill="accent1" w:themeFillTint="99"/>
            <w:tcMar/>
          </w:tcPr>
          <w:p w:rsidR="117EED07" w:rsidP="4DF7144A" w:rsidRDefault="117EED07" w14:paraId="24703F69" w14:textId="52C3750B">
            <w:pPr>
              <w:pStyle w:val="Normal"/>
            </w:pPr>
            <w:r w:rsidR="117EED07">
              <w:rPr/>
              <w:t>Future Scope</w:t>
            </w:r>
          </w:p>
        </w:tc>
      </w:tr>
      <w:tr w:rsidR="4DF7144A" w:rsidTr="4DF7144A" w14:paraId="71C69CAE">
        <w:trPr>
          <w:trHeight w:val="300"/>
        </w:trPr>
        <w:tc>
          <w:tcPr>
            <w:tcW w:w="3005" w:type="dxa"/>
            <w:tcMar/>
          </w:tcPr>
          <w:p w:rsidR="117EED07" w:rsidP="4DF7144A" w:rsidRDefault="117EED07" w14:paraId="23ACB37C" w14:textId="2412D7D8">
            <w:pPr>
              <w:pStyle w:val="Normal"/>
            </w:pPr>
            <w:r w:rsidR="117EED07">
              <w:rPr/>
              <w:t>Blind users</w:t>
            </w:r>
          </w:p>
        </w:tc>
        <w:tc>
          <w:tcPr>
            <w:tcW w:w="3005" w:type="dxa"/>
            <w:tcMar/>
          </w:tcPr>
          <w:p w:rsidR="117EED07" w:rsidP="4DF7144A" w:rsidRDefault="117EED07" w14:paraId="486D51CA" w14:textId="78686369">
            <w:pPr>
              <w:pStyle w:val="Normal"/>
            </w:pPr>
            <w:r w:rsidR="117EED07">
              <w:rPr/>
              <w:t>No solution for</w:t>
            </w:r>
          </w:p>
          <w:p w:rsidR="117EED07" w:rsidP="4DF7144A" w:rsidRDefault="117EED07" w14:paraId="40EE5D8E" w14:textId="5CB91757">
            <w:pPr>
              <w:pStyle w:val="Normal"/>
            </w:pPr>
            <w:r w:rsidR="117EED07">
              <w:rPr/>
              <w:t>this problem [23]</w:t>
            </w:r>
          </w:p>
        </w:tc>
        <w:tc>
          <w:tcPr>
            <w:tcW w:w="3005" w:type="dxa"/>
            <w:tcMar/>
          </w:tcPr>
          <w:p w:rsidR="6DBFABF6" w:rsidP="4DF7144A" w:rsidRDefault="6DBFABF6" w14:paraId="66C2650B" w14:textId="35AE1EEC">
            <w:pPr>
              <w:pStyle w:val="Normal"/>
            </w:pPr>
            <w:r w:rsidR="6DBFABF6">
              <w:rPr/>
              <w:t>haptic feedback for touch-based devices</w:t>
            </w:r>
          </w:p>
        </w:tc>
      </w:tr>
      <w:tr w:rsidR="4DF7144A" w:rsidTr="4DF7144A" w14:paraId="47D675A8">
        <w:trPr>
          <w:trHeight w:val="300"/>
        </w:trPr>
        <w:tc>
          <w:tcPr>
            <w:tcW w:w="3005" w:type="dxa"/>
            <w:tcMar/>
          </w:tcPr>
          <w:p w:rsidR="0E6F7FDA" w:rsidP="4DF7144A" w:rsidRDefault="0E6F7FDA" w14:paraId="5BFD1A39" w14:textId="5A3986A8">
            <w:pPr>
              <w:pStyle w:val="Normal"/>
            </w:pPr>
            <w:r w:rsidR="0E6F7FDA">
              <w:rPr/>
              <w:t>Available in</w:t>
            </w:r>
          </w:p>
          <w:p w:rsidR="0E6F7FDA" w:rsidP="4DF7144A" w:rsidRDefault="0E6F7FDA" w14:paraId="71EF6DAF" w14:textId="177B5378">
            <w:pPr>
              <w:pStyle w:val="Normal"/>
            </w:pPr>
            <w:r w:rsidR="0E6F7FDA">
              <w:rPr/>
              <w:t>English</w:t>
            </w:r>
          </w:p>
        </w:tc>
        <w:tc>
          <w:tcPr>
            <w:tcW w:w="3005" w:type="dxa"/>
            <w:tcMar/>
          </w:tcPr>
          <w:p w:rsidR="0E6F7FDA" w:rsidP="4DF7144A" w:rsidRDefault="0E6F7FDA" w14:paraId="0DF02B1C" w14:textId="4ABD2CD0">
            <w:pPr>
              <w:pStyle w:val="Normal"/>
            </w:pPr>
            <w:r w:rsidR="0E6F7FDA">
              <w:rPr/>
              <w:t>Not available in</w:t>
            </w:r>
          </w:p>
          <w:p w:rsidR="0E6F7FDA" w:rsidP="4DF7144A" w:rsidRDefault="0E6F7FDA" w14:paraId="54665E80" w14:textId="34A4163E">
            <w:pPr>
              <w:pStyle w:val="Normal"/>
            </w:pPr>
            <w:r w:rsidR="0E6F7FDA">
              <w:rPr/>
              <w:t>other local</w:t>
            </w:r>
          </w:p>
          <w:p w:rsidR="0E6F7FDA" w:rsidP="4DF7144A" w:rsidRDefault="0E6F7FDA" w14:paraId="23C7196A" w14:textId="73AE015C">
            <w:pPr>
              <w:pStyle w:val="Normal"/>
            </w:pPr>
            <w:r w:rsidR="0E6F7FDA">
              <w:rPr/>
              <w:t>languages [24]</w:t>
            </w:r>
          </w:p>
        </w:tc>
        <w:tc>
          <w:tcPr>
            <w:tcW w:w="3005" w:type="dxa"/>
            <w:tcMar/>
          </w:tcPr>
          <w:p w:rsidR="0E6F7FDA" w:rsidP="4DF7144A" w:rsidRDefault="0E6F7FDA" w14:paraId="4936F436" w14:textId="18B034BD">
            <w:pPr>
              <w:pStyle w:val="Normal"/>
            </w:pPr>
            <w:r w:rsidR="0E6F7FDA">
              <w:rPr/>
              <w:t>User-Selected Language</w:t>
            </w:r>
          </w:p>
        </w:tc>
      </w:tr>
    </w:tbl>
    <w:p w:rsidR="067E49CA" w:rsidP="4DF7144A" w:rsidRDefault="067E49CA" w14:paraId="663A6E11" w14:textId="1DC833EB">
      <w:pPr>
        <w:pStyle w:val="Normal"/>
      </w:pPr>
      <w:r w:rsidR="067E49CA">
        <w:rPr/>
        <w:t>Table 1. Drawbacks of Text-Based CAPTCHA</w:t>
      </w:r>
    </w:p>
    <w:p w:rsidR="067E49CA" w:rsidP="4DF7144A" w:rsidRDefault="067E49CA" w14:paraId="7CBA34C0" w14:textId="35AE1EEC">
      <w:pPr>
        <w:pStyle w:val="Normal"/>
      </w:pPr>
      <w:r w:rsidR="067E49CA">
        <w:rPr/>
        <w:t>haptic feedback for touch-based devices</w:t>
      </w:r>
    </w:p>
    <w:p w:rsidR="067E49CA" w:rsidP="4DF7144A" w:rsidRDefault="067E49CA" w14:paraId="01DFF198" w14:textId="296BC65B">
      <w:pPr>
        <w:pStyle w:val="ListParagraph"/>
        <w:numPr>
          <w:ilvl w:val="0"/>
          <w:numId w:val="8"/>
        </w:numPr>
        <w:rPr/>
      </w:pPr>
      <w:r w:rsidR="067E49CA">
        <w:rPr/>
        <w:t>Implement haptic feedback for touch-based devices.</w:t>
      </w:r>
    </w:p>
    <w:p w:rsidR="067E49CA" w:rsidP="4DF7144A" w:rsidRDefault="067E49CA" w14:paraId="450E0414" w14:textId="47C68748">
      <w:pPr>
        <w:pStyle w:val="ListParagraph"/>
        <w:numPr>
          <w:ilvl w:val="0"/>
          <w:numId w:val="8"/>
        </w:numPr>
        <w:rPr/>
      </w:pPr>
      <w:r w:rsidR="067E49CA">
        <w:rPr/>
        <w:t>Blind users can feel patterns or vibrations that correspond to characters.</w:t>
      </w:r>
    </w:p>
    <w:p w:rsidR="4DF7144A" w:rsidP="4DF7144A" w:rsidRDefault="4DF7144A" w14:paraId="5D6CB26B" w14:textId="6EBE2235">
      <w:pPr>
        <w:pStyle w:val="Normal"/>
      </w:pPr>
    </w:p>
    <w:p w:rsidR="067E49CA" w:rsidP="4DF7144A" w:rsidRDefault="067E49CA" w14:paraId="54179A01" w14:textId="18B034BD">
      <w:pPr>
        <w:pStyle w:val="Normal"/>
      </w:pPr>
      <w:r w:rsidR="067E49CA">
        <w:rPr/>
        <w:t>User-Selected Language</w:t>
      </w:r>
    </w:p>
    <w:p w:rsidR="067E49CA" w:rsidP="4DF7144A" w:rsidRDefault="067E49CA" w14:paraId="5628B85B" w14:textId="7238FF92">
      <w:pPr>
        <w:pStyle w:val="ListParagraph"/>
        <w:numPr>
          <w:ilvl w:val="0"/>
          <w:numId w:val="7"/>
        </w:numPr>
        <w:rPr/>
      </w:pPr>
      <w:r w:rsidR="067E49CA">
        <w:rPr/>
        <w:t>Allow users to select the language they are most comfortable with for the CAPTCHA challenge.</w:t>
      </w:r>
    </w:p>
    <w:p w:rsidR="067E49CA" w:rsidP="4DF7144A" w:rsidRDefault="067E49CA" w14:paraId="49E5F100" w14:textId="5FFAE3D4">
      <w:pPr>
        <w:pStyle w:val="ListParagraph"/>
        <w:numPr>
          <w:ilvl w:val="0"/>
          <w:numId w:val="7"/>
        </w:numPr>
        <w:rPr/>
      </w:pPr>
      <w:r w:rsidR="067E49CA">
        <w:rPr/>
        <w:t>This ensures that users can choose a language they are familiar with while still introducing diversity.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F7144A" w:rsidTr="4DF7144A" w14:paraId="025B38EE">
        <w:trPr>
          <w:trHeight w:val="300"/>
        </w:trPr>
        <w:tc>
          <w:tcPr>
            <w:tcW w:w="3005" w:type="dxa"/>
            <w:shd w:val="clear" w:color="auto" w:fill="0070C0"/>
            <w:tcMar/>
          </w:tcPr>
          <w:p w:rsidR="4C694796" w:rsidP="4DF7144A" w:rsidRDefault="4C694796" w14:paraId="5CFB92B6" w14:textId="01057308">
            <w:pPr>
              <w:pStyle w:val="Normal"/>
            </w:pPr>
            <w:r w:rsidR="4C694796">
              <w:rPr/>
              <w:t>Drawback</w:t>
            </w:r>
          </w:p>
          <w:p w:rsidR="4DF7144A" w:rsidP="4DF7144A" w:rsidRDefault="4DF7144A" w14:paraId="57CB6F1A" w14:textId="3FDF746E">
            <w:pPr>
              <w:pStyle w:val="Normal"/>
            </w:pPr>
          </w:p>
        </w:tc>
        <w:tc>
          <w:tcPr>
            <w:tcW w:w="3005" w:type="dxa"/>
            <w:shd w:val="clear" w:color="auto" w:fill="0070C0"/>
            <w:tcMar/>
          </w:tcPr>
          <w:p w:rsidR="4C694796" w:rsidP="4DF7144A" w:rsidRDefault="4C694796" w14:paraId="12983C16" w14:textId="6E4719BF">
            <w:pPr>
              <w:pStyle w:val="Normal"/>
            </w:pPr>
            <w:r w:rsidR="4C694796">
              <w:rPr/>
              <w:t>Existing Results</w:t>
            </w:r>
          </w:p>
          <w:p w:rsidR="4DF7144A" w:rsidP="4DF7144A" w:rsidRDefault="4DF7144A" w14:paraId="2E8827ED" w14:textId="1C3A3E54">
            <w:pPr>
              <w:pStyle w:val="Normal"/>
            </w:pPr>
          </w:p>
        </w:tc>
        <w:tc>
          <w:tcPr>
            <w:tcW w:w="3005" w:type="dxa"/>
            <w:shd w:val="clear" w:color="auto" w:fill="0070C0"/>
            <w:tcMar/>
          </w:tcPr>
          <w:p w:rsidR="4C694796" w:rsidP="4DF7144A" w:rsidRDefault="4C694796" w14:paraId="70BBE968" w14:textId="52C3750B">
            <w:pPr>
              <w:pStyle w:val="Normal"/>
            </w:pPr>
            <w:r w:rsidR="4C694796">
              <w:rPr/>
              <w:t>Future Scope</w:t>
            </w:r>
          </w:p>
          <w:p w:rsidR="4DF7144A" w:rsidP="4DF7144A" w:rsidRDefault="4DF7144A" w14:paraId="42D4292C" w14:textId="057B2270">
            <w:pPr>
              <w:pStyle w:val="Normal"/>
            </w:pPr>
          </w:p>
        </w:tc>
      </w:tr>
      <w:tr w:rsidR="4DF7144A" w:rsidTr="4DF7144A" w14:paraId="27CAE7BD">
        <w:trPr>
          <w:trHeight w:val="300"/>
        </w:trPr>
        <w:tc>
          <w:tcPr>
            <w:tcW w:w="3005" w:type="dxa"/>
            <w:tcMar/>
          </w:tcPr>
          <w:p w:rsidR="4C694796" w:rsidP="4DF7144A" w:rsidRDefault="4C694796" w14:paraId="4E4271BC" w14:textId="1DE96778">
            <w:pPr>
              <w:pStyle w:val="Normal"/>
            </w:pPr>
            <w:r w:rsidR="4C694796">
              <w:rPr/>
              <w:t>Require large</w:t>
            </w:r>
          </w:p>
          <w:p w:rsidR="4C694796" w:rsidP="4DF7144A" w:rsidRDefault="4C694796" w14:paraId="3134DC7F" w14:textId="762BBD26">
            <w:pPr>
              <w:pStyle w:val="Normal"/>
            </w:pPr>
            <w:r w:rsidR="4C694796">
              <w:rPr/>
              <w:t>image database</w:t>
            </w:r>
          </w:p>
        </w:tc>
        <w:tc>
          <w:tcPr>
            <w:tcW w:w="3005" w:type="dxa"/>
            <w:tcMar/>
          </w:tcPr>
          <w:p w:rsidR="4C694796" w:rsidP="4DF7144A" w:rsidRDefault="4C694796" w14:paraId="17ED06A8" w14:textId="22A4A3EC">
            <w:pPr>
              <w:pStyle w:val="Normal"/>
            </w:pPr>
            <w:r w:rsidR="4C694796">
              <w:rPr/>
              <w:t>No small database</w:t>
            </w:r>
          </w:p>
          <w:p w:rsidR="4C694796" w:rsidP="4DF7144A" w:rsidRDefault="4C694796" w14:paraId="1BA88F2E" w14:textId="605F2C27">
            <w:pPr>
              <w:pStyle w:val="Normal"/>
            </w:pPr>
            <w:r w:rsidR="4C694796">
              <w:rPr/>
              <w:t>provides high</w:t>
            </w:r>
          </w:p>
          <w:p w:rsidR="4C694796" w:rsidP="4DF7144A" w:rsidRDefault="4C694796" w14:paraId="4D6F767D" w14:textId="6588CD07">
            <w:pPr>
              <w:pStyle w:val="Normal"/>
            </w:pPr>
            <w:r w:rsidR="4C694796">
              <w:rPr/>
              <w:t>security [25]</w:t>
            </w:r>
          </w:p>
        </w:tc>
        <w:tc>
          <w:tcPr>
            <w:tcW w:w="3005" w:type="dxa"/>
            <w:tcMar/>
          </w:tcPr>
          <w:p w:rsidR="7DEFE098" w:rsidP="4DF7144A" w:rsidRDefault="7DEFE098" w14:paraId="0B69EEEF" w14:textId="0762E188">
            <w:pPr>
              <w:pStyle w:val="Normal"/>
            </w:pPr>
            <w:r w:rsidR="7DEFE098">
              <w:rPr/>
              <w:t>Cloud-Based Image Storage</w:t>
            </w:r>
          </w:p>
        </w:tc>
      </w:tr>
      <w:tr w:rsidR="4DF7144A" w:rsidTr="4DF7144A" w14:paraId="7D0FEAB1">
        <w:trPr>
          <w:trHeight w:val="300"/>
        </w:trPr>
        <w:tc>
          <w:tcPr>
            <w:tcW w:w="3005" w:type="dxa"/>
            <w:tcMar/>
          </w:tcPr>
          <w:p w:rsidR="66E643FE" w:rsidP="4DF7144A" w:rsidRDefault="66E643FE" w14:paraId="3E51A2F1" w14:textId="797EDD5E">
            <w:pPr>
              <w:pStyle w:val="Normal"/>
            </w:pPr>
            <w:r w:rsidR="66E643FE">
              <w:rPr/>
              <w:t>Blind users</w:t>
            </w:r>
          </w:p>
        </w:tc>
        <w:tc>
          <w:tcPr>
            <w:tcW w:w="3005" w:type="dxa"/>
            <w:tcMar/>
          </w:tcPr>
          <w:p w:rsidR="66E643FE" w:rsidP="4DF7144A" w:rsidRDefault="66E643FE" w14:paraId="0D4AEFC7" w14:textId="2F4ACAFA">
            <w:pPr>
              <w:pStyle w:val="Normal"/>
            </w:pPr>
            <w:r w:rsidR="66E643FE">
              <w:rPr/>
              <w:t>No solution for</w:t>
            </w:r>
          </w:p>
          <w:p w:rsidR="66E643FE" w:rsidP="4DF7144A" w:rsidRDefault="66E643FE" w14:paraId="2A96C240" w14:textId="47B82CDD">
            <w:pPr>
              <w:pStyle w:val="Normal"/>
            </w:pPr>
            <w:r w:rsidR="66E643FE">
              <w:rPr/>
              <w:t>this problem [25]</w:t>
            </w:r>
          </w:p>
        </w:tc>
        <w:tc>
          <w:tcPr>
            <w:tcW w:w="3005" w:type="dxa"/>
            <w:tcMar/>
          </w:tcPr>
          <w:p w:rsidR="66E643FE" w:rsidP="4DF7144A" w:rsidRDefault="66E643FE" w14:paraId="50013689" w14:textId="59AC6A7C">
            <w:pPr>
              <w:pStyle w:val="Normal"/>
            </w:pPr>
            <w:r w:rsidR="66E643FE">
              <w:rPr/>
              <w:t>Guided Assistance</w:t>
            </w:r>
          </w:p>
        </w:tc>
      </w:tr>
    </w:tbl>
    <w:p w:rsidR="71188322" w:rsidP="4DF7144A" w:rsidRDefault="71188322" w14:paraId="41B0C7E7" w14:textId="2710F6FE">
      <w:pPr>
        <w:pStyle w:val="Normal"/>
      </w:pPr>
      <w:r w:rsidR="71188322">
        <w:rPr/>
        <w:t>Table 2. Drawbacks of Image-Based CAPTCHA</w:t>
      </w:r>
    </w:p>
    <w:p w:rsidR="3529D38E" w:rsidP="4DF7144A" w:rsidRDefault="3529D38E" w14:paraId="5BD9EEE4" w14:textId="0762E188">
      <w:pPr>
        <w:pStyle w:val="Normal"/>
      </w:pPr>
      <w:r w:rsidR="3529D38E">
        <w:rPr/>
        <w:t>Cloud-Based Image Storage</w:t>
      </w:r>
    </w:p>
    <w:p w:rsidR="3529D38E" w:rsidP="4DF7144A" w:rsidRDefault="3529D38E" w14:paraId="5BDDFAC4" w14:textId="305CC974">
      <w:pPr>
        <w:pStyle w:val="ListParagraph"/>
        <w:numPr>
          <w:ilvl w:val="0"/>
          <w:numId w:val="5"/>
        </w:numPr>
        <w:rPr/>
      </w:pPr>
      <w:r w:rsidR="3529D38E">
        <w:rPr/>
        <w:t>Utilize cloud-based storage solutions to store and retrieve CAPTCHA images.</w:t>
      </w:r>
    </w:p>
    <w:p w:rsidR="3529D38E" w:rsidP="4DF7144A" w:rsidRDefault="3529D38E" w14:paraId="184FD089" w14:textId="007C046D">
      <w:pPr>
        <w:pStyle w:val="ListParagraph"/>
        <w:numPr>
          <w:ilvl w:val="0"/>
          <w:numId w:val="5"/>
        </w:numPr>
        <w:rPr/>
      </w:pPr>
      <w:r w:rsidR="3529D38E">
        <w:rPr/>
        <w:t xml:space="preserve">This approach can </w:t>
      </w:r>
      <w:r w:rsidR="3529D38E">
        <w:rPr/>
        <w:t>provide</w:t>
      </w:r>
      <w:r w:rsidR="3529D38E">
        <w:rPr/>
        <w:t xml:space="preserve"> scalability and reduce the need for extensive local databases.</w:t>
      </w:r>
    </w:p>
    <w:p w:rsidR="3529D38E" w:rsidP="4DF7144A" w:rsidRDefault="3529D38E" w14:paraId="52DB0376" w14:textId="59AC6A7C">
      <w:pPr>
        <w:pStyle w:val="Normal"/>
      </w:pPr>
      <w:r w:rsidR="3529D38E">
        <w:rPr/>
        <w:t>Guided Assistance</w:t>
      </w:r>
    </w:p>
    <w:p w:rsidR="3529D38E" w:rsidP="4DF7144A" w:rsidRDefault="3529D38E" w14:paraId="428E64FB" w14:textId="758EE67F">
      <w:pPr>
        <w:pStyle w:val="ListParagraph"/>
        <w:numPr>
          <w:ilvl w:val="0"/>
          <w:numId w:val="6"/>
        </w:numPr>
        <w:rPr/>
      </w:pPr>
      <w:r w:rsidR="3529D38E">
        <w:rPr/>
        <w:t xml:space="preserve">Implement a guided </w:t>
      </w:r>
      <w:r w:rsidR="3529D38E">
        <w:rPr/>
        <w:t>assistance</w:t>
      </w:r>
      <w:r w:rsidR="3529D38E">
        <w:rPr/>
        <w:t xml:space="preserve"> feature that </w:t>
      </w:r>
      <w:r w:rsidR="3529D38E">
        <w:rPr/>
        <w:t>provides</w:t>
      </w:r>
      <w:r w:rsidR="3529D38E">
        <w:rPr/>
        <w:t xml:space="preserve"> step-by-step instructions for completing the CAPTCHA.</w:t>
      </w:r>
    </w:p>
    <w:p w:rsidR="3529D38E" w:rsidP="4DF7144A" w:rsidRDefault="3529D38E" w14:paraId="14819A15" w14:textId="19701898">
      <w:pPr>
        <w:pStyle w:val="ListParagraph"/>
        <w:numPr>
          <w:ilvl w:val="0"/>
          <w:numId w:val="6"/>
        </w:numPr>
        <w:rPr/>
      </w:pPr>
      <w:r w:rsidR="3529D38E">
        <w:rPr/>
        <w:t xml:space="preserve">This can be especially helpful for users who may need </w:t>
      </w:r>
      <w:r w:rsidR="3529D38E">
        <w:rPr/>
        <w:t>additional</w:t>
      </w:r>
      <w:r w:rsidR="3529D38E">
        <w:rPr/>
        <w:t xml:space="preserve"> guidance.</w:t>
      </w:r>
    </w:p>
    <w:p w:rsidR="4DF7144A" w:rsidP="4DF7144A" w:rsidRDefault="4DF7144A" w14:paraId="6166F1E4" w14:textId="7ACDA68C">
      <w:pPr>
        <w:pStyle w:val="Normal"/>
      </w:pPr>
    </w:p>
    <w:p w:rsidR="4DF7144A" w:rsidP="4DF7144A" w:rsidRDefault="4DF7144A" w14:paraId="02387012" w14:textId="2DC98D7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F7144A" w:rsidTr="4DF7144A" w14:paraId="0A156626">
        <w:trPr>
          <w:trHeight w:val="300"/>
        </w:trPr>
        <w:tc>
          <w:tcPr>
            <w:tcW w:w="3005" w:type="dxa"/>
            <w:shd w:val="clear" w:color="auto" w:fill="0070C0"/>
            <w:tcMar/>
          </w:tcPr>
          <w:p w:rsidR="51807D57" w:rsidP="4DF7144A" w:rsidRDefault="51807D57" w14:paraId="145B2E6A" w14:textId="01057308">
            <w:pPr>
              <w:pStyle w:val="Normal"/>
            </w:pPr>
            <w:r w:rsidR="51807D57">
              <w:rPr/>
              <w:t>Drawback</w:t>
            </w:r>
          </w:p>
          <w:p w:rsidR="4DF7144A" w:rsidP="4DF7144A" w:rsidRDefault="4DF7144A" w14:paraId="657BAE77" w14:textId="0BD68575">
            <w:pPr>
              <w:pStyle w:val="Normal"/>
            </w:pPr>
          </w:p>
        </w:tc>
        <w:tc>
          <w:tcPr>
            <w:tcW w:w="3005" w:type="dxa"/>
            <w:shd w:val="clear" w:color="auto" w:fill="0070C0"/>
            <w:tcMar/>
          </w:tcPr>
          <w:p w:rsidR="51807D57" w:rsidP="4DF7144A" w:rsidRDefault="51807D57" w14:paraId="7FE41EE1" w14:textId="6E4719BF">
            <w:pPr>
              <w:pStyle w:val="Normal"/>
            </w:pPr>
            <w:r w:rsidR="51807D57">
              <w:rPr/>
              <w:t>Existing Results</w:t>
            </w:r>
          </w:p>
          <w:p w:rsidR="4DF7144A" w:rsidP="4DF7144A" w:rsidRDefault="4DF7144A" w14:paraId="7263D41D" w14:textId="101DEA5B">
            <w:pPr>
              <w:pStyle w:val="Normal"/>
            </w:pPr>
          </w:p>
        </w:tc>
        <w:tc>
          <w:tcPr>
            <w:tcW w:w="3005" w:type="dxa"/>
            <w:shd w:val="clear" w:color="auto" w:fill="0070C0"/>
            <w:tcMar/>
          </w:tcPr>
          <w:p w:rsidR="51807D57" w:rsidP="4DF7144A" w:rsidRDefault="51807D57" w14:paraId="3AADE45B" w14:textId="52C3750B">
            <w:pPr>
              <w:pStyle w:val="Normal"/>
            </w:pPr>
            <w:r w:rsidR="51807D57">
              <w:rPr/>
              <w:t>Future Scope</w:t>
            </w:r>
          </w:p>
          <w:p w:rsidR="4DF7144A" w:rsidP="4DF7144A" w:rsidRDefault="4DF7144A" w14:paraId="5105FC08" w14:textId="002EF38A">
            <w:pPr>
              <w:pStyle w:val="Normal"/>
            </w:pPr>
          </w:p>
        </w:tc>
      </w:tr>
      <w:tr w:rsidR="4DF7144A" w:rsidTr="4DF7144A" w14:paraId="768A93CA">
        <w:trPr>
          <w:trHeight w:val="300"/>
        </w:trPr>
        <w:tc>
          <w:tcPr>
            <w:tcW w:w="3005" w:type="dxa"/>
            <w:tcMar/>
          </w:tcPr>
          <w:p w:rsidR="51807D57" w:rsidP="4DF7144A" w:rsidRDefault="51807D57" w14:paraId="11BFEDBB" w14:textId="0394413D">
            <w:pPr>
              <w:pStyle w:val="Normal"/>
            </w:pPr>
            <w:r w:rsidR="51807D57">
              <w:rPr/>
              <w:t>Available in</w:t>
            </w:r>
          </w:p>
          <w:p w:rsidR="51807D57" w:rsidP="4DF7144A" w:rsidRDefault="51807D57" w14:paraId="092B0A46" w14:textId="5425C2FD">
            <w:pPr>
              <w:pStyle w:val="Normal"/>
            </w:pPr>
            <w:r w:rsidR="51807D57">
              <w:rPr/>
              <w:t>English</w:t>
            </w:r>
          </w:p>
        </w:tc>
        <w:tc>
          <w:tcPr>
            <w:tcW w:w="3005" w:type="dxa"/>
            <w:tcMar/>
          </w:tcPr>
          <w:p w:rsidR="51807D57" w:rsidP="4DF7144A" w:rsidRDefault="51807D57" w14:paraId="17F11021" w14:textId="2D1F6C0E">
            <w:pPr>
              <w:pStyle w:val="Normal"/>
            </w:pPr>
            <w:r w:rsidR="51807D57">
              <w:rPr/>
              <w:t>Not available in</w:t>
            </w:r>
          </w:p>
          <w:p w:rsidR="51807D57" w:rsidP="4DF7144A" w:rsidRDefault="51807D57" w14:paraId="1A7D10D4" w14:textId="206B882C">
            <w:pPr>
              <w:pStyle w:val="Normal"/>
            </w:pPr>
            <w:r w:rsidR="51807D57">
              <w:rPr/>
              <w:t>other local</w:t>
            </w:r>
          </w:p>
          <w:p w:rsidR="51807D57" w:rsidP="4DF7144A" w:rsidRDefault="51807D57" w14:paraId="4BB23527" w14:textId="708732EE">
            <w:pPr>
              <w:pStyle w:val="Normal"/>
            </w:pPr>
            <w:r w:rsidR="51807D57">
              <w:rPr/>
              <w:t>languages [24]</w:t>
            </w:r>
          </w:p>
        </w:tc>
        <w:tc>
          <w:tcPr>
            <w:tcW w:w="3005" w:type="dxa"/>
            <w:tcMar/>
          </w:tcPr>
          <w:p w:rsidR="51807D57" w:rsidP="4DF7144A" w:rsidRDefault="51807D57" w14:paraId="3E2A546E" w14:textId="18B034BD">
            <w:pPr>
              <w:pStyle w:val="Normal"/>
            </w:pPr>
            <w:r w:rsidR="51807D57">
              <w:rPr/>
              <w:t>User-Selected Language</w:t>
            </w:r>
          </w:p>
          <w:p w:rsidR="4DF7144A" w:rsidP="4DF7144A" w:rsidRDefault="4DF7144A" w14:paraId="5B5A4333" w14:textId="141A33A9">
            <w:pPr>
              <w:pStyle w:val="Normal"/>
            </w:pPr>
          </w:p>
        </w:tc>
      </w:tr>
      <w:tr w:rsidR="4DF7144A" w:rsidTr="4DF7144A" w14:paraId="2854A1AA">
        <w:trPr>
          <w:trHeight w:val="300"/>
        </w:trPr>
        <w:tc>
          <w:tcPr>
            <w:tcW w:w="3005" w:type="dxa"/>
            <w:tcMar/>
          </w:tcPr>
          <w:p w:rsidR="4550EE40" w:rsidP="4DF7144A" w:rsidRDefault="4550EE40" w14:paraId="6A5399F5" w14:textId="5E852903">
            <w:pPr>
              <w:pStyle w:val="Normal"/>
            </w:pPr>
            <w:r w:rsidR="4550EE40">
              <w:rPr/>
              <w:t>Deaf users</w:t>
            </w:r>
          </w:p>
        </w:tc>
        <w:tc>
          <w:tcPr>
            <w:tcW w:w="3005" w:type="dxa"/>
            <w:tcMar/>
          </w:tcPr>
          <w:p w:rsidR="4550EE40" w:rsidP="4DF7144A" w:rsidRDefault="4550EE40" w14:paraId="2FEDD584" w14:textId="704BC249">
            <w:pPr>
              <w:pStyle w:val="Normal"/>
            </w:pPr>
            <w:r w:rsidR="4550EE40">
              <w:rPr/>
              <w:t>No solution for</w:t>
            </w:r>
          </w:p>
          <w:p w:rsidR="4550EE40" w:rsidP="4DF7144A" w:rsidRDefault="4550EE40" w14:paraId="54BADDCB" w14:textId="62D9E019">
            <w:pPr>
              <w:pStyle w:val="Normal"/>
            </w:pPr>
            <w:r w:rsidR="4550EE40">
              <w:rPr/>
              <w:t>this problem [24]</w:t>
            </w:r>
          </w:p>
        </w:tc>
        <w:tc>
          <w:tcPr>
            <w:tcW w:w="3005" w:type="dxa"/>
            <w:tcMar/>
          </w:tcPr>
          <w:p w:rsidR="4550EE40" w:rsidP="4DF7144A" w:rsidRDefault="4550EE40" w14:paraId="37AA8F13" w14:textId="4CE34871">
            <w:pPr>
              <w:pStyle w:val="Normal"/>
            </w:pPr>
            <w:r w:rsidR="4550EE40">
              <w:rPr/>
              <w:t>Text Display</w:t>
            </w:r>
          </w:p>
        </w:tc>
      </w:tr>
    </w:tbl>
    <w:p w:rsidR="6B361EE0" w:rsidP="4DF7144A" w:rsidRDefault="6B361EE0" w14:paraId="26622EB4" w14:textId="41920BB6">
      <w:pPr>
        <w:pStyle w:val="Normal"/>
      </w:pPr>
      <w:r w:rsidR="6B361EE0">
        <w:rPr/>
        <w:t>Table 3. Drawbacks of Audio-Based CAPTCHA</w:t>
      </w:r>
    </w:p>
    <w:p w:rsidR="40189133" w:rsidP="4DF7144A" w:rsidRDefault="40189133" w14:paraId="32D0852B" w14:textId="18B034BD">
      <w:pPr>
        <w:pStyle w:val="Normal"/>
      </w:pPr>
      <w:r w:rsidR="40189133">
        <w:rPr/>
        <w:t>User-Selected Language</w:t>
      </w:r>
    </w:p>
    <w:p w:rsidR="3807E31A" w:rsidP="4DF7144A" w:rsidRDefault="3807E31A" w14:paraId="559DAD67" w14:textId="7F122009">
      <w:pPr>
        <w:pStyle w:val="ListParagraph"/>
        <w:numPr>
          <w:ilvl w:val="0"/>
          <w:numId w:val="4"/>
        </w:numPr>
        <w:rPr/>
      </w:pPr>
      <w:r w:rsidR="3807E31A">
        <w:rPr/>
        <w:t>Allow users to select the language they are most comfortable with for the CAPTCHA challenge.</w:t>
      </w:r>
    </w:p>
    <w:p w:rsidR="3807E31A" w:rsidP="4DF7144A" w:rsidRDefault="3807E31A" w14:paraId="374C9632" w14:textId="77E214F5">
      <w:pPr>
        <w:pStyle w:val="ListParagraph"/>
        <w:numPr>
          <w:ilvl w:val="0"/>
          <w:numId w:val="4"/>
        </w:numPr>
        <w:rPr/>
      </w:pPr>
      <w:r w:rsidR="3807E31A">
        <w:rPr/>
        <w:t>This ensures that users can choose a language they are familiar with while still introducing diversity.</w:t>
      </w:r>
    </w:p>
    <w:p w:rsidR="4DF7144A" w:rsidP="4DF7144A" w:rsidRDefault="4DF7144A" w14:paraId="5BCD22E4" w14:textId="3E20F27D">
      <w:pPr>
        <w:pStyle w:val="Normal"/>
      </w:pPr>
    </w:p>
    <w:p w:rsidR="40189133" w:rsidP="4DF7144A" w:rsidRDefault="40189133" w14:paraId="5D64CA90" w14:textId="4CE34871">
      <w:pPr>
        <w:pStyle w:val="Normal"/>
      </w:pPr>
      <w:r w:rsidR="40189133">
        <w:rPr/>
        <w:t>Text Display</w:t>
      </w:r>
    </w:p>
    <w:p w:rsidR="40189133" w:rsidP="4DF7144A" w:rsidRDefault="40189133" w14:paraId="3F23544E" w14:textId="7B961E1A">
      <w:pPr>
        <w:pStyle w:val="ListParagraph"/>
        <w:numPr>
          <w:ilvl w:val="0"/>
          <w:numId w:val="3"/>
        </w:numPr>
        <w:rPr/>
      </w:pPr>
      <w:r w:rsidR="40189133">
        <w:rPr/>
        <w:t>Display the spoken characters or instructions as text on the screen.</w:t>
      </w:r>
    </w:p>
    <w:p w:rsidR="40189133" w:rsidP="4DF7144A" w:rsidRDefault="40189133" w14:paraId="17ECD56C" w14:textId="3E629B01">
      <w:pPr>
        <w:pStyle w:val="ListParagraph"/>
        <w:numPr>
          <w:ilvl w:val="0"/>
          <w:numId w:val="3"/>
        </w:numPr>
        <w:rPr/>
      </w:pPr>
      <w:r w:rsidR="40189133">
        <w:rPr/>
        <w:t>Users can read the text and input their response without relying on audio.</w:t>
      </w:r>
    </w:p>
    <w:p w:rsidR="4DF7144A" w:rsidP="4DF7144A" w:rsidRDefault="4DF7144A" w14:paraId="20293B60" w14:textId="597C656A">
      <w:pPr>
        <w:pStyle w:val="Normal"/>
      </w:pPr>
    </w:p>
    <w:p w:rsidR="4DF7144A" w:rsidP="4DF7144A" w:rsidRDefault="4DF7144A" w14:paraId="45A146CA" w14:textId="0A464DA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F7144A" w:rsidTr="4DF7144A" w14:paraId="13BD60C2">
        <w:trPr>
          <w:trHeight w:val="300"/>
        </w:trPr>
        <w:tc>
          <w:tcPr>
            <w:tcW w:w="3005" w:type="dxa"/>
            <w:shd w:val="clear" w:color="auto" w:fill="1F4E79" w:themeFill="accent5" w:themeFillShade="80"/>
            <w:tcMar/>
          </w:tcPr>
          <w:p w:rsidR="03F5D372" w:rsidP="4DF7144A" w:rsidRDefault="03F5D372" w14:paraId="48EC0B53" w14:textId="01057308">
            <w:pPr>
              <w:pStyle w:val="Normal"/>
            </w:pPr>
            <w:r w:rsidR="03F5D372">
              <w:rPr/>
              <w:t>Drawback</w:t>
            </w:r>
          </w:p>
          <w:p w:rsidR="4DF7144A" w:rsidP="4DF7144A" w:rsidRDefault="4DF7144A" w14:paraId="2CBAEDDE" w14:textId="301E2004">
            <w:pPr>
              <w:pStyle w:val="Normal"/>
            </w:pPr>
          </w:p>
        </w:tc>
        <w:tc>
          <w:tcPr>
            <w:tcW w:w="3005" w:type="dxa"/>
            <w:shd w:val="clear" w:color="auto" w:fill="1F4E79" w:themeFill="accent5" w:themeFillShade="80"/>
            <w:tcMar/>
          </w:tcPr>
          <w:p w:rsidR="03F5D372" w:rsidP="4DF7144A" w:rsidRDefault="03F5D372" w14:paraId="49A6EDBA" w14:textId="6E4719BF">
            <w:pPr>
              <w:pStyle w:val="Normal"/>
            </w:pPr>
            <w:r w:rsidR="03F5D372">
              <w:rPr/>
              <w:t>Existing Results</w:t>
            </w:r>
          </w:p>
          <w:p w:rsidR="4DF7144A" w:rsidP="4DF7144A" w:rsidRDefault="4DF7144A" w14:paraId="74668C40" w14:textId="0DB45C1E">
            <w:pPr>
              <w:pStyle w:val="Normal"/>
            </w:pPr>
          </w:p>
        </w:tc>
        <w:tc>
          <w:tcPr>
            <w:tcW w:w="3005" w:type="dxa"/>
            <w:shd w:val="clear" w:color="auto" w:fill="1F4E79" w:themeFill="accent5" w:themeFillShade="80"/>
            <w:tcMar/>
          </w:tcPr>
          <w:p w:rsidR="03F5D372" w:rsidP="4DF7144A" w:rsidRDefault="03F5D372" w14:paraId="1D057081" w14:textId="52C3750B">
            <w:pPr>
              <w:pStyle w:val="Normal"/>
            </w:pPr>
            <w:r w:rsidR="03F5D372">
              <w:rPr/>
              <w:t>Future Scope</w:t>
            </w:r>
          </w:p>
          <w:p w:rsidR="4DF7144A" w:rsidP="4DF7144A" w:rsidRDefault="4DF7144A" w14:paraId="754BA94C" w14:textId="2C38BEBC">
            <w:pPr>
              <w:pStyle w:val="Normal"/>
            </w:pPr>
          </w:p>
        </w:tc>
      </w:tr>
      <w:tr w:rsidR="4DF7144A" w:rsidTr="4DF7144A" w14:paraId="32A7145F">
        <w:trPr>
          <w:trHeight w:val="300"/>
        </w:trPr>
        <w:tc>
          <w:tcPr>
            <w:tcW w:w="3005" w:type="dxa"/>
            <w:tcMar/>
          </w:tcPr>
          <w:p w:rsidR="091B9864" w:rsidP="4DF7144A" w:rsidRDefault="091B9864" w14:paraId="1457D7E5" w14:textId="56BB2CB4">
            <w:pPr>
              <w:pStyle w:val="Normal"/>
            </w:pPr>
            <w:r w:rsidR="091B9864">
              <w:rPr/>
              <w:t>Large size of</w:t>
            </w:r>
          </w:p>
          <w:p w:rsidR="091B9864" w:rsidP="4DF7144A" w:rsidRDefault="091B9864" w14:paraId="16041C8E" w14:textId="55ECF602">
            <w:pPr>
              <w:pStyle w:val="Normal"/>
            </w:pPr>
            <w:r w:rsidR="091B9864">
              <w:rPr/>
              <w:t>video</w:t>
            </w:r>
          </w:p>
        </w:tc>
        <w:tc>
          <w:tcPr>
            <w:tcW w:w="3005" w:type="dxa"/>
            <w:tcMar/>
          </w:tcPr>
          <w:p w:rsidR="091B9864" w:rsidP="4DF7144A" w:rsidRDefault="091B9864" w14:paraId="51F41DE9" w14:textId="3CB442B3">
            <w:pPr>
              <w:pStyle w:val="Normal"/>
            </w:pPr>
            <w:r w:rsidR="091B9864">
              <w:rPr/>
              <w:t>No solution to</w:t>
            </w:r>
          </w:p>
          <w:p w:rsidR="091B9864" w:rsidP="4DF7144A" w:rsidRDefault="091B9864" w14:paraId="41C43194" w14:textId="753D8D13">
            <w:pPr>
              <w:pStyle w:val="Normal"/>
            </w:pPr>
            <w:r w:rsidR="091B9864">
              <w:rPr/>
              <w:t>solve this problem</w:t>
            </w:r>
          </w:p>
          <w:p w:rsidR="091B9864" w:rsidP="4DF7144A" w:rsidRDefault="091B9864" w14:paraId="572C7569" w14:textId="7253A2A8">
            <w:pPr>
              <w:pStyle w:val="Normal"/>
            </w:pPr>
            <w:r w:rsidR="091B9864">
              <w:rPr/>
              <w:t>[26]</w:t>
            </w:r>
          </w:p>
        </w:tc>
        <w:tc>
          <w:tcPr>
            <w:tcW w:w="3005" w:type="dxa"/>
            <w:tcMar/>
          </w:tcPr>
          <w:p w:rsidR="4496BF49" w:rsidP="4DF7144A" w:rsidRDefault="4496BF49" w14:paraId="4D070B18" w14:textId="02140CD5">
            <w:pPr>
              <w:pStyle w:val="Normal"/>
            </w:pPr>
            <w:r w:rsidR="4496BF49">
              <w:rPr/>
              <w:t>Use of Thumbnails</w:t>
            </w:r>
          </w:p>
        </w:tc>
      </w:tr>
      <w:tr w:rsidR="4DF7144A" w:rsidTr="4DF7144A" w14:paraId="711B98A0">
        <w:trPr>
          <w:trHeight w:val="300"/>
        </w:trPr>
        <w:tc>
          <w:tcPr>
            <w:tcW w:w="3005" w:type="dxa"/>
            <w:tcMar/>
          </w:tcPr>
          <w:p w:rsidR="42A51748" w:rsidP="4DF7144A" w:rsidRDefault="42A51748" w14:paraId="6760DCFA" w14:textId="645E748C">
            <w:pPr>
              <w:pStyle w:val="Normal"/>
            </w:pPr>
            <w:r w:rsidR="42A51748">
              <w:rPr/>
              <w:t>Blind users</w:t>
            </w:r>
          </w:p>
        </w:tc>
        <w:tc>
          <w:tcPr>
            <w:tcW w:w="3005" w:type="dxa"/>
            <w:tcMar/>
          </w:tcPr>
          <w:p w:rsidR="42A51748" w:rsidP="4DF7144A" w:rsidRDefault="42A51748" w14:paraId="75F9C9A5" w14:textId="5DECC8B5">
            <w:pPr>
              <w:pStyle w:val="Normal"/>
            </w:pPr>
            <w:r w:rsidR="42A51748">
              <w:rPr/>
              <w:t>No solution for</w:t>
            </w:r>
          </w:p>
          <w:p w:rsidR="42A51748" w:rsidP="4DF7144A" w:rsidRDefault="42A51748" w14:paraId="67BC069B" w14:textId="7DB9C0E6">
            <w:pPr>
              <w:pStyle w:val="Normal"/>
            </w:pPr>
            <w:r w:rsidR="42A51748">
              <w:rPr/>
              <w:t>this problem [26</w:t>
            </w:r>
          </w:p>
        </w:tc>
        <w:tc>
          <w:tcPr>
            <w:tcW w:w="3005" w:type="dxa"/>
            <w:tcMar/>
          </w:tcPr>
          <w:p w:rsidR="42A51748" w:rsidP="4DF7144A" w:rsidRDefault="42A51748" w14:paraId="59B5D4B3" w14:textId="2AE97C09">
            <w:pPr>
              <w:pStyle w:val="Normal"/>
            </w:pPr>
            <w:r w:rsidR="42A51748">
              <w:rPr/>
              <w:t>Voice Commands</w:t>
            </w:r>
          </w:p>
        </w:tc>
      </w:tr>
      <w:tr w:rsidR="4DF7144A" w:rsidTr="4DF7144A" w14:paraId="4CED449C">
        <w:trPr>
          <w:trHeight w:val="300"/>
        </w:trPr>
        <w:tc>
          <w:tcPr>
            <w:tcW w:w="3005" w:type="dxa"/>
            <w:tcMar/>
          </w:tcPr>
          <w:p w:rsidR="215EA79D" w:rsidP="4DF7144A" w:rsidRDefault="215EA79D" w14:paraId="3227A0FD" w14:textId="55908C6A">
            <w:pPr>
              <w:pStyle w:val="Normal"/>
            </w:pPr>
            <w:r w:rsidR="215EA79D">
              <w:rPr/>
              <w:t>Video’s speed</w:t>
            </w:r>
          </w:p>
        </w:tc>
        <w:tc>
          <w:tcPr>
            <w:tcW w:w="3005" w:type="dxa"/>
            <w:tcMar/>
          </w:tcPr>
          <w:p w:rsidR="215EA79D" w:rsidP="4DF7144A" w:rsidRDefault="215EA79D" w14:paraId="4945D23C" w14:textId="3FE56634">
            <w:pPr>
              <w:pStyle w:val="Normal"/>
            </w:pPr>
            <w:r w:rsidR="215EA79D">
              <w:rPr/>
              <w:t>No solution for</w:t>
            </w:r>
          </w:p>
          <w:p w:rsidR="215EA79D" w:rsidP="4DF7144A" w:rsidRDefault="215EA79D" w14:paraId="42BAC035" w14:textId="57FEE07B">
            <w:pPr>
              <w:pStyle w:val="Normal"/>
            </w:pPr>
            <w:r w:rsidR="215EA79D">
              <w:rPr/>
              <w:t>this problem [26]</w:t>
            </w:r>
          </w:p>
        </w:tc>
        <w:tc>
          <w:tcPr>
            <w:tcW w:w="3005" w:type="dxa"/>
            <w:tcMar/>
          </w:tcPr>
          <w:p w:rsidR="215EA79D" w:rsidP="4DF7144A" w:rsidRDefault="215EA79D" w14:paraId="1B15F9BA" w14:textId="02140CD5">
            <w:pPr>
              <w:pStyle w:val="Normal"/>
            </w:pPr>
            <w:r w:rsidR="215EA79D">
              <w:rPr/>
              <w:t>Use of Thumbnails</w:t>
            </w:r>
          </w:p>
          <w:p w:rsidR="4DF7144A" w:rsidP="4DF7144A" w:rsidRDefault="4DF7144A" w14:paraId="114EAECC" w14:textId="52824701">
            <w:pPr>
              <w:pStyle w:val="Normal"/>
            </w:pPr>
          </w:p>
        </w:tc>
      </w:tr>
    </w:tbl>
    <w:p w:rsidR="1C7F6E33" w:rsidP="4DF7144A" w:rsidRDefault="1C7F6E33" w14:paraId="102A6251" w14:textId="4C84CCAC">
      <w:pPr>
        <w:pStyle w:val="Normal"/>
      </w:pPr>
      <w:r w:rsidR="1C7F6E33">
        <w:rPr/>
        <w:t>Table 4. Drawbacks of Video-Based CAPTCHA</w:t>
      </w:r>
    </w:p>
    <w:p w:rsidR="5D99EFF5" w:rsidP="4DF7144A" w:rsidRDefault="5D99EFF5" w14:paraId="72DEFE61" w14:textId="61D3311F">
      <w:pPr>
        <w:pStyle w:val="Normal"/>
      </w:pPr>
      <w:r w:rsidR="5D99EFF5">
        <w:rPr/>
        <w:t>Use of Thumbnails:</w:t>
      </w:r>
    </w:p>
    <w:p w:rsidR="5D99EFF5" w:rsidP="4DF7144A" w:rsidRDefault="5D99EFF5" w14:paraId="3EAC61D6" w14:textId="7FBE969C">
      <w:pPr>
        <w:pStyle w:val="ListParagraph"/>
        <w:numPr>
          <w:ilvl w:val="0"/>
          <w:numId w:val="1"/>
        </w:numPr>
        <w:rPr/>
      </w:pPr>
      <w:r w:rsidR="5D99EFF5">
        <w:rPr/>
        <w:t>Instead of embedding the entire video, consider using a thumbnail that, when clicked, opens a more compressed version of the video.</w:t>
      </w:r>
    </w:p>
    <w:p w:rsidR="5D99EFF5" w:rsidP="4DF7144A" w:rsidRDefault="5D99EFF5" w14:paraId="3F421196" w14:textId="22787D30">
      <w:pPr>
        <w:pStyle w:val="ListParagraph"/>
        <w:numPr>
          <w:ilvl w:val="0"/>
          <w:numId w:val="1"/>
        </w:numPr>
        <w:rPr/>
      </w:pPr>
      <w:r w:rsidR="5D99EFF5">
        <w:rPr/>
        <w:t xml:space="preserve">This reduces the </w:t>
      </w:r>
      <w:r w:rsidR="5D99EFF5">
        <w:rPr/>
        <w:t>initial</w:t>
      </w:r>
      <w:r w:rsidR="5D99EFF5">
        <w:rPr/>
        <w:t xml:space="preserve"> load size for users.</w:t>
      </w:r>
    </w:p>
    <w:p w:rsidR="5D99EFF5" w:rsidP="4DF7144A" w:rsidRDefault="5D99EFF5" w14:paraId="76570EAD" w14:textId="2D7F8B2D">
      <w:pPr>
        <w:pStyle w:val="Normal"/>
        <w:ind w:left="0"/>
      </w:pPr>
      <w:r w:rsidR="5D99EFF5">
        <w:rPr/>
        <w:t xml:space="preserve">Voice Commands: </w:t>
      </w:r>
    </w:p>
    <w:p w:rsidR="5D99EFF5" w:rsidP="4DF7144A" w:rsidRDefault="5D99EFF5" w14:paraId="3E53F725" w14:textId="4D766A55">
      <w:pPr>
        <w:pStyle w:val="ListParagraph"/>
        <w:numPr>
          <w:ilvl w:val="0"/>
          <w:numId w:val="2"/>
        </w:numPr>
        <w:rPr/>
      </w:pPr>
      <w:r w:rsidR="5D99EFF5">
        <w:rPr/>
        <w:t>Allow users to interact with the video using voice commands. For example, users could say a specific word or phrase related to the content.</w:t>
      </w:r>
    </w:p>
    <w:p w:rsidR="4DF7144A" w:rsidP="4DF7144A" w:rsidRDefault="4DF7144A" w14:paraId="7C2DDA84" w14:textId="271437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d606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85e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7b9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abb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a1a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c22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bd9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6e7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094BD"/>
    <w:rsid w:val="0188F19F"/>
    <w:rsid w:val="0324C200"/>
    <w:rsid w:val="03F5D372"/>
    <w:rsid w:val="067E49CA"/>
    <w:rsid w:val="091B9864"/>
    <w:rsid w:val="099D84A1"/>
    <w:rsid w:val="0E6F7FDA"/>
    <w:rsid w:val="0EEC4319"/>
    <w:rsid w:val="117EED07"/>
    <w:rsid w:val="12403DFE"/>
    <w:rsid w:val="1342D350"/>
    <w:rsid w:val="134466E7"/>
    <w:rsid w:val="1A9A913D"/>
    <w:rsid w:val="1B4DE535"/>
    <w:rsid w:val="1C7F6E33"/>
    <w:rsid w:val="1DD231FF"/>
    <w:rsid w:val="1F6E0260"/>
    <w:rsid w:val="20A8F0EE"/>
    <w:rsid w:val="215EA79D"/>
    <w:rsid w:val="24E4241C"/>
    <w:rsid w:val="2A178490"/>
    <w:rsid w:val="2EAA5F7A"/>
    <w:rsid w:val="3529D38E"/>
    <w:rsid w:val="3807E31A"/>
    <w:rsid w:val="3E6E1ABC"/>
    <w:rsid w:val="3EB50AE4"/>
    <w:rsid w:val="40189133"/>
    <w:rsid w:val="40C923E9"/>
    <w:rsid w:val="41A5BB7E"/>
    <w:rsid w:val="41D0E8FB"/>
    <w:rsid w:val="42A51748"/>
    <w:rsid w:val="4496BF49"/>
    <w:rsid w:val="4550EE40"/>
    <w:rsid w:val="4923A327"/>
    <w:rsid w:val="4ABF7388"/>
    <w:rsid w:val="4C694796"/>
    <w:rsid w:val="4DF7144A"/>
    <w:rsid w:val="4EBC1DEB"/>
    <w:rsid w:val="502D2671"/>
    <w:rsid w:val="51807D57"/>
    <w:rsid w:val="58F3DE7B"/>
    <w:rsid w:val="593474B4"/>
    <w:rsid w:val="59CEDEB3"/>
    <w:rsid w:val="5A8FAEDC"/>
    <w:rsid w:val="5D99EFF5"/>
    <w:rsid w:val="5EE7D2AA"/>
    <w:rsid w:val="609B37D1"/>
    <w:rsid w:val="62B71AE4"/>
    <w:rsid w:val="66E643FE"/>
    <w:rsid w:val="66F150F8"/>
    <w:rsid w:val="6B361EE0"/>
    <w:rsid w:val="6DBFABF6"/>
    <w:rsid w:val="6DF73DD5"/>
    <w:rsid w:val="6E490EE5"/>
    <w:rsid w:val="703093D0"/>
    <w:rsid w:val="70602203"/>
    <w:rsid w:val="71188322"/>
    <w:rsid w:val="712EDE97"/>
    <w:rsid w:val="71CC6431"/>
    <w:rsid w:val="723D84BC"/>
    <w:rsid w:val="72B8D211"/>
    <w:rsid w:val="7454A272"/>
    <w:rsid w:val="794BF59C"/>
    <w:rsid w:val="797F7350"/>
    <w:rsid w:val="7DC094BD"/>
    <w:rsid w:val="7DEF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94BD"/>
  <w15:chartTrackingRefBased/>
  <w15:docId w15:val="{47CA4F91-E277-4DFA-9D0D-5D4EDB43AD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3153b22c3e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PRANAY ACHARJEE</dc:creator>
  <keywords/>
  <dc:description/>
  <lastModifiedBy>PRANAY ACHARJEE</lastModifiedBy>
  <revision>2</revision>
  <dcterms:created xsi:type="dcterms:W3CDTF">2023-12-23T11:29:05.5100857Z</dcterms:created>
  <dcterms:modified xsi:type="dcterms:W3CDTF">2023-12-23T12:37:20.4837229Z</dcterms:modified>
</coreProperties>
</file>