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ac44ae8abf489647dd40def12a31cbdca6e3d6"/>
    <w:p>
      <w:pPr>
        <w:pStyle w:val="Heading1"/>
      </w:pPr>
      <w:r>
        <w:t xml:space="preserve">SmartPDF All In One — Full UI Mockups Specification</w:t>
      </w:r>
    </w:p>
    <w:p>
      <w:pPr>
        <w:pStyle w:val="BlockText"/>
      </w:pPr>
      <w:r>
        <w:t xml:space="preserve">ملاحظة: هذا المستند يصف الـ UI Mockups بشكل تفصيلي (شاشة شاشة) بحيث يقدر أي مصمم UI/UX أو فريق يستخدمه لبناء التصميم على Figma أو أي أداة أخرى.</w:t>
      </w:r>
    </w:p>
    <w:p>
      <w:r>
        <w:pict>
          <v:rect style="width:0;height:1.5pt" o:hralign="center" o:hrstd="t" o:hr="t"/>
        </w:pict>
      </w:r>
    </w:p>
    <w:bookmarkStart w:id="23" w:name="design-system"/>
    <w:p>
      <w:pPr>
        <w:pStyle w:val="Heading2"/>
      </w:pPr>
      <w:r>
        <w:t xml:space="preserve">1. Design System</w:t>
      </w:r>
    </w:p>
    <w:bookmarkStart w:id="20" w:name="colors-gradient-style-canva-like"/>
    <w:p>
      <w:pPr>
        <w:pStyle w:val="Heading3"/>
      </w:pPr>
      <w:r>
        <w:t xml:space="preserve">1.1 Colors (Gradient Style — Canva-like)</w:t>
      </w:r>
    </w:p>
    <w:p>
      <w:pPr>
        <w:pStyle w:val="FirstParagraph"/>
      </w:pPr>
      <w:r>
        <w:rPr>
          <w:b/>
          <w:bCs/>
        </w:rPr>
        <w:t xml:space="preserve">Core Gradients: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G1 (Primary Gradient)</w:t>
      </w:r>
      <w:r>
        <w:t xml:space="preserve">: Blue (#3B82F6) → Turquoise (#22D3EE)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G2 (Secondary Gradient)</w:t>
      </w:r>
      <w:r>
        <w:t xml:space="preserve">: Purple (#8B5CF6) → Pink (#EC4899)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G3 (Accent Gradient)</w:t>
      </w:r>
      <w:r>
        <w:t xml:space="preserve">: Aqua (#22C55E) → Green (#16A34A)</w:t>
      </w:r>
    </w:p>
    <w:p>
      <w:pPr>
        <w:pStyle w:val="BodyText"/>
      </w:pPr>
      <w:r>
        <w:rPr>
          <w:b/>
          <w:bCs/>
        </w:rPr>
        <w:t xml:space="preserve">Neutrals:</w:t>
      </w:r>
      <w:r>
        <w:t xml:space="preserve"> </w:t>
      </w:r>
      <w:r>
        <w:t xml:space="preserve">- Background Light: #F5F5F7</w:t>
      </w:r>
      <w:r>
        <w:t xml:space="preserve"> </w:t>
      </w:r>
      <w:r>
        <w:t xml:space="preserve">- Background Dark: #0B1020</w:t>
      </w:r>
      <w:r>
        <w:t xml:space="preserve"> </w:t>
      </w:r>
      <w:r>
        <w:t xml:space="preserve">- Text Primary: #111827</w:t>
      </w:r>
      <w:r>
        <w:t xml:space="preserve"> </w:t>
      </w:r>
      <w:r>
        <w:t xml:space="preserve">- Text Secondary: #6B7280</w:t>
      </w:r>
      <w:r>
        <w:t xml:space="preserve"> </w:t>
      </w:r>
      <w:r>
        <w:t xml:space="preserve">- Borders / Lines: #E5E7EB</w:t>
      </w:r>
    </w:p>
    <w:p>
      <w:pPr>
        <w:pStyle w:val="BodyText"/>
      </w:pPr>
      <w:r>
        <w:rPr>
          <w:b/>
          <w:bCs/>
        </w:rPr>
        <w:t xml:space="preserve">State Colors:</w:t>
      </w:r>
      <w:r>
        <w:t xml:space="preserve"> </w:t>
      </w:r>
      <w:r>
        <w:t xml:space="preserve">- Success: #16A34A</w:t>
      </w:r>
      <w:r>
        <w:t xml:space="preserve"> </w:t>
      </w:r>
      <w:r>
        <w:t xml:space="preserve">- Warning: #F59E0B</w:t>
      </w:r>
      <w:r>
        <w:t xml:space="preserve"> </w:t>
      </w:r>
      <w:r>
        <w:t xml:space="preserve">- Error: #EF4444</w:t>
      </w:r>
    </w:p>
    <w:p>
      <w:r>
        <w:pict>
          <v:rect style="width:0;height:1.5pt" o:hralign="center" o:hrstd="t" o:hr="t"/>
        </w:pict>
      </w:r>
    </w:p>
    <w:bookmarkEnd w:id="20"/>
    <w:bookmarkStart w:id="21" w:name="typography"/>
    <w:p>
      <w:pPr>
        <w:pStyle w:val="Heading3"/>
      </w:pPr>
      <w:r>
        <w:t xml:space="preserve">1.2 Typography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English Primary Font</w:t>
      </w:r>
      <w:r>
        <w:t xml:space="preserve">: Inter / SF Pro (or similar)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Arabic Primary Font</w:t>
      </w:r>
      <w:r>
        <w:t xml:space="preserve">: Cairo / Tajawal</w:t>
      </w:r>
    </w:p>
    <w:p>
      <w:pPr>
        <w:pStyle w:val="FirstParagraph"/>
      </w:pPr>
      <w:r>
        <w:rPr>
          <w:b/>
          <w:bCs/>
        </w:rPr>
        <w:t xml:space="preserve">Font Scale (Mobile):</w:t>
      </w:r>
      <w:r>
        <w:t xml:space="preserve"> </w:t>
      </w:r>
      <w:r>
        <w:t xml:space="preserve">- H1 (Page Title): 24–28 px, Bold</w:t>
      </w:r>
      <w:r>
        <w:t xml:space="preserve"> </w:t>
      </w:r>
      <w:r>
        <w:t xml:space="preserve">- H2 (Section Title): 20–22 px, Semi-Bold</w:t>
      </w:r>
      <w:r>
        <w:t xml:space="preserve"> </w:t>
      </w:r>
      <w:r>
        <w:t xml:space="preserve">- H3 (Card Title): 16–18 px, Semi-Bold</w:t>
      </w:r>
      <w:r>
        <w:t xml:space="preserve"> </w:t>
      </w:r>
      <w:r>
        <w:t xml:space="preserve">- Body: 14–16 px, Regular</w:t>
      </w:r>
      <w:r>
        <w:t xml:space="preserve"> </w:t>
      </w:r>
      <w:r>
        <w:t xml:space="preserve">- Caption: 12–13 px, Regular</w:t>
      </w:r>
    </w:p>
    <w:p>
      <w:r>
        <w:pict>
          <v:rect style="width:0;height:1.5pt" o:hralign="center" o:hrstd="t" o:hr="t"/>
        </w:pict>
      </w:r>
    </w:p>
    <w:bookmarkEnd w:id="21"/>
    <w:bookmarkStart w:id="22" w:name="components"/>
    <w:p>
      <w:pPr>
        <w:pStyle w:val="Heading3"/>
      </w:pPr>
      <w:r>
        <w:t xml:space="preserve">1.3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Button:</w:t>
      </w:r>
    </w:p>
    <w:p>
      <w:pPr>
        <w:pStyle w:val="Compact"/>
        <w:numPr>
          <w:ilvl w:val="1"/>
          <w:numId w:val="1003"/>
        </w:numPr>
      </w:pPr>
      <w:r>
        <w:t xml:space="preserve">Shape: Rounded 999px (Pill)</w:t>
      </w:r>
    </w:p>
    <w:p>
      <w:pPr>
        <w:pStyle w:val="Compact"/>
        <w:numPr>
          <w:ilvl w:val="1"/>
          <w:numId w:val="1003"/>
        </w:numPr>
      </w:pPr>
      <w:r>
        <w:t xml:space="preserve">Fill: Primary Gradient (G1)</w:t>
      </w:r>
    </w:p>
    <w:p>
      <w:pPr>
        <w:pStyle w:val="Compact"/>
        <w:numPr>
          <w:ilvl w:val="1"/>
          <w:numId w:val="1003"/>
        </w:numPr>
      </w:pPr>
      <w:r>
        <w:t xml:space="preserve">Text: White, Bold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Button:</w:t>
      </w:r>
    </w:p>
    <w:p>
      <w:pPr>
        <w:pStyle w:val="Compact"/>
        <w:numPr>
          <w:ilvl w:val="1"/>
          <w:numId w:val="1004"/>
        </w:numPr>
      </w:pPr>
      <w:r>
        <w:t xml:space="preserve">Shape: Rounded 999px</w:t>
      </w:r>
    </w:p>
    <w:p>
      <w:pPr>
        <w:pStyle w:val="Compact"/>
        <w:numPr>
          <w:ilvl w:val="1"/>
          <w:numId w:val="1004"/>
        </w:numPr>
      </w:pPr>
      <w:r>
        <w:t xml:space="preserve">Border: 1px Gradient Stroke</w:t>
      </w:r>
    </w:p>
    <w:p>
      <w:pPr>
        <w:pStyle w:val="Compact"/>
        <w:numPr>
          <w:ilvl w:val="1"/>
          <w:numId w:val="1004"/>
        </w:numPr>
      </w:pPr>
      <w:r>
        <w:t xml:space="preserve">Fill: Transparent / Light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Icon Button:</w:t>
      </w:r>
    </w:p>
    <w:p>
      <w:pPr>
        <w:pStyle w:val="Compact"/>
        <w:numPr>
          <w:ilvl w:val="1"/>
          <w:numId w:val="1005"/>
        </w:numPr>
      </w:pPr>
      <w:r>
        <w:t xml:space="preserve">Circular (40x40)</w:t>
      </w:r>
    </w:p>
    <w:p>
      <w:pPr>
        <w:pStyle w:val="Compact"/>
        <w:numPr>
          <w:ilvl w:val="1"/>
          <w:numId w:val="1005"/>
        </w:numPr>
      </w:pPr>
      <w:r>
        <w:t xml:space="preserve">Inner icon (24x24)</w:t>
      </w:r>
    </w:p>
    <w:p>
      <w:pPr>
        <w:pStyle w:val="Compact"/>
        <w:numPr>
          <w:ilvl w:val="1"/>
          <w:numId w:val="1005"/>
        </w:numPr>
      </w:pPr>
      <w:r>
        <w:t xml:space="preserve">Soft shadow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Cards:</w:t>
      </w:r>
    </w:p>
    <w:p>
      <w:pPr>
        <w:pStyle w:val="Compact"/>
        <w:numPr>
          <w:ilvl w:val="1"/>
          <w:numId w:val="1006"/>
        </w:numPr>
      </w:pPr>
      <w:r>
        <w:t xml:space="preserve">Radius: 16–20 px</w:t>
      </w:r>
    </w:p>
    <w:p>
      <w:pPr>
        <w:pStyle w:val="Compact"/>
        <w:numPr>
          <w:ilvl w:val="1"/>
          <w:numId w:val="1006"/>
        </w:numPr>
      </w:pPr>
      <w:r>
        <w:t xml:space="preserve">Background: White (Light) / Dark navy (Dark mode)</w:t>
      </w:r>
    </w:p>
    <w:p>
      <w:pPr>
        <w:pStyle w:val="Compact"/>
        <w:numPr>
          <w:ilvl w:val="1"/>
          <w:numId w:val="1006"/>
        </w:numPr>
      </w:pPr>
      <w:r>
        <w:t xml:space="preserve">Shadow: Soft, blur 16, opacity 10–15%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Bottom Navigation (optional):</w:t>
      </w:r>
    </w:p>
    <w:p>
      <w:pPr>
        <w:pStyle w:val="Compact"/>
        <w:numPr>
          <w:ilvl w:val="1"/>
          <w:numId w:val="1007"/>
        </w:numPr>
      </w:pPr>
      <w:r>
        <w:t xml:space="preserve">Icons + tiny labels</w:t>
      </w:r>
    </w:p>
    <w:p>
      <w:pPr>
        <w:pStyle w:val="Compact"/>
        <w:numPr>
          <w:ilvl w:val="1"/>
          <w:numId w:val="1007"/>
        </w:numPr>
      </w:pPr>
      <w:r>
        <w:t xml:space="preserve">Tabs: Home / Tools / AI / Profile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screen-by-screen-mockups"/>
    <w:p>
      <w:pPr>
        <w:pStyle w:val="Heading2"/>
      </w:pPr>
      <w:r>
        <w:t xml:space="preserve">2. Screen-by-Screen Mockups</w:t>
      </w:r>
    </w:p>
    <w:bookmarkStart w:id="24" w:name="splash-screen"/>
    <w:p>
      <w:pPr>
        <w:pStyle w:val="Heading3"/>
      </w:pPr>
      <w:r>
        <w:t xml:space="preserve">2.1 Splash Screen</w:t>
      </w:r>
    </w:p>
    <w:p>
      <w:pPr>
        <w:pStyle w:val="Compact"/>
        <w:numPr>
          <w:ilvl w:val="0"/>
          <w:numId w:val="1008"/>
        </w:numPr>
      </w:pPr>
      <w:r>
        <w:t xml:space="preserve">Fullscreen gradient background (G1 or G2).</w:t>
      </w:r>
    </w:p>
    <w:p>
      <w:pPr>
        <w:pStyle w:val="Compact"/>
        <w:numPr>
          <w:ilvl w:val="0"/>
          <w:numId w:val="1008"/>
        </w:numPr>
      </w:pPr>
      <w:r>
        <w:t xml:space="preserve">Center logo: SmartPDF icon (document + magic/AI sparkle).</w:t>
      </w:r>
    </w:p>
    <w:p>
      <w:pPr>
        <w:pStyle w:val="Compact"/>
        <w:numPr>
          <w:ilvl w:val="0"/>
          <w:numId w:val="1008"/>
        </w:numPr>
      </w:pPr>
      <w:r>
        <w:t xml:space="preserve">Below logo: App name: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SmartPDF All In One</w:t>
      </w:r>
    </w:p>
    <w:p>
      <w:pPr>
        <w:pStyle w:val="Compact"/>
        <w:numPr>
          <w:ilvl w:val="1"/>
          <w:numId w:val="1009"/>
        </w:numPr>
      </w:pPr>
      <w:r>
        <w:t xml:space="preserve">Subtitle:</w:t>
      </w:r>
      <w:r>
        <w:t xml:space="preserve"> </w:t>
      </w:r>
      <w:r>
        <w:t xml:space="preserve">“Safe Viewer, OCR, AI &amp; Translate”</w:t>
      </w:r>
    </w:p>
    <w:p>
      <w:r>
        <w:pict>
          <v:rect style="width:0;height:1.5pt" o:hralign="center" o:hrstd="t" o:hr="t"/>
        </w:pict>
      </w:r>
    </w:p>
    <w:bookmarkEnd w:id="24"/>
    <w:bookmarkStart w:id="25" w:name="onboarding-screens-3-slides"/>
    <w:p>
      <w:pPr>
        <w:pStyle w:val="Heading3"/>
      </w:pPr>
      <w:r>
        <w:t xml:space="preserve">2.2 Onboarding Screens (3 Slides)</w:t>
      </w:r>
    </w:p>
    <w:p>
      <w:pPr>
        <w:pStyle w:val="FirstParagraph"/>
      </w:pPr>
      <w:r>
        <w:rPr>
          <w:b/>
          <w:bCs/>
        </w:rPr>
        <w:t xml:space="preserve">Slide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“All Your PDFs in One Place”</w:t>
      </w:r>
      <w:r>
        <w:t xml:space="preserve"> </w:t>
      </w:r>
      <w:r>
        <w:t xml:space="preserve">- Illustration: Stack of PDF files + phone.</w:t>
      </w:r>
      <w:r>
        <w:t xml:space="preserve"> </w:t>
      </w:r>
      <w:r>
        <w:t xml:space="preserve">- Title:</w:t>
      </w:r>
      <w:r>
        <w:t xml:space="preserve"> </w:t>
      </w:r>
      <w:r>
        <w:t xml:space="preserve">“Manage all your PDFs easily”</w:t>
      </w:r>
      <w:r>
        <w:t xml:space="preserve"> </w:t>
      </w:r>
      <w:r>
        <w:t xml:space="preserve">- Text:</w:t>
      </w:r>
      <w:r>
        <w:t xml:space="preserve"> </w:t>
      </w:r>
      <w:r>
        <w:t xml:space="preserve">“View, organize, and edit your documents in a clean, ad-safe interface.”</w:t>
      </w:r>
    </w:p>
    <w:p>
      <w:pPr>
        <w:pStyle w:val="BodyText"/>
      </w:pPr>
      <w:r>
        <w:rPr>
          <w:b/>
          <w:bCs/>
        </w:rPr>
        <w:t xml:space="preserve">Slide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“OCR &amp; Translation”</w:t>
      </w:r>
      <w:r>
        <w:t xml:space="preserve"> </w:t>
      </w:r>
      <w:r>
        <w:t xml:space="preserve">- Illustration: Text turning into editable text + globe.</w:t>
      </w:r>
      <w:r>
        <w:t xml:space="preserve"> </w:t>
      </w:r>
      <w:r>
        <w:t xml:space="preserve">- Title:</w:t>
      </w:r>
      <w:r>
        <w:t xml:space="preserve"> </w:t>
      </w:r>
      <w:r>
        <w:t xml:space="preserve">“Extract &amp; translate text”</w:t>
      </w:r>
      <w:r>
        <w:t xml:space="preserve"> </w:t>
      </w:r>
      <w:r>
        <w:t xml:space="preserve">- Text:</w:t>
      </w:r>
      <w:r>
        <w:t xml:space="preserve"> </w:t>
      </w:r>
      <w:r>
        <w:t xml:space="preserve">“Convert scanned PDFs to text and translate into any language.”</w:t>
      </w:r>
    </w:p>
    <w:p>
      <w:pPr>
        <w:pStyle w:val="BodyText"/>
      </w:pPr>
      <w:r>
        <w:rPr>
          <w:b/>
          <w:bCs/>
        </w:rPr>
        <w:t xml:space="preserve">Slide 3 —</w:t>
      </w:r>
      <w:r>
        <w:rPr>
          <w:b/>
          <w:bCs/>
        </w:rPr>
        <w:t xml:space="preserve"> </w:t>
      </w:r>
      <w:r>
        <w:rPr>
          <w:b/>
          <w:bCs/>
        </w:rPr>
        <w:t xml:space="preserve">“AI Powered”</w:t>
      </w:r>
      <w:r>
        <w:t xml:space="preserve"> </w:t>
      </w:r>
      <w:r>
        <w:t xml:space="preserve">- Illustration: Brain/AI + document.</w:t>
      </w:r>
      <w:r>
        <w:t xml:space="preserve"> </w:t>
      </w:r>
      <w:r>
        <w:t xml:space="preserve">- Title:</w:t>
      </w:r>
      <w:r>
        <w:t xml:space="preserve"> </w:t>
      </w:r>
      <w:r>
        <w:t xml:space="preserve">“AI summaries &amp; insights”</w:t>
      </w:r>
      <w:r>
        <w:t xml:space="preserve"> </w:t>
      </w:r>
      <w:r>
        <w:t xml:space="preserve">- Text:</w:t>
      </w:r>
      <w:r>
        <w:t xml:space="preserve"> </w:t>
      </w:r>
      <w:r>
        <w:t xml:space="preserve">“Get smart summaries and extract key data from long PDFs.”</w:t>
      </w:r>
    </w:p>
    <w:p>
      <w:pPr>
        <w:pStyle w:val="BodyText"/>
      </w:pPr>
      <w:r>
        <w:t xml:space="preserve">Bottom area: dots for progress + Next/Skip/Start buttons.</w:t>
      </w:r>
    </w:p>
    <w:p>
      <w:r>
        <w:pict>
          <v:rect style="width:0;height:1.5pt" o:hralign="center" o:hrstd="t" o:hr="t"/>
        </w:pict>
      </w:r>
    </w:p>
    <w:bookmarkEnd w:id="25"/>
    <w:bookmarkStart w:id="28" w:name="authentication-screens"/>
    <w:p>
      <w:pPr>
        <w:pStyle w:val="Heading3"/>
      </w:pPr>
      <w:r>
        <w:t xml:space="preserve">2.3 Authentication Screens</w:t>
      </w:r>
    </w:p>
    <w:bookmarkStart w:id="26" w:name="welcome-login"/>
    <w:p>
      <w:pPr>
        <w:pStyle w:val="Heading4"/>
      </w:pPr>
      <w:r>
        <w:t xml:space="preserve">2.3.1 Welcome / Login</w:t>
      </w:r>
    </w:p>
    <w:p>
      <w:pPr>
        <w:pStyle w:val="Compact"/>
        <w:numPr>
          <w:ilvl w:val="0"/>
          <w:numId w:val="1010"/>
        </w:numPr>
      </w:pPr>
      <w:r>
        <w:t xml:space="preserve">Top gradient header with logo.</w:t>
      </w:r>
    </w:p>
    <w:p>
      <w:pPr>
        <w:pStyle w:val="Compact"/>
        <w:numPr>
          <w:ilvl w:val="0"/>
          <w:numId w:val="1010"/>
        </w:numPr>
      </w:pPr>
      <w:r>
        <w:t xml:space="preserve">Title:</w:t>
      </w:r>
      <w:r>
        <w:t xml:space="preserve"> </w:t>
      </w:r>
      <w:r>
        <w:t xml:space="preserve">“Welcome to SmartPDF”</w:t>
      </w:r>
    </w:p>
    <w:p>
      <w:pPr>
        <w:pStyle w:val="Compact"/>
        <w:numPr>
          <w:ilvl w:val="0"/>
          <w:numId w:val="1010"/>
        </w:numPr>
      </w:pPr>
      <w:r>
        <w:t xml:space="preserve">Fields:</w:t>
      </w:r>
    </w:p>
    <w:p>
      <w:pPr>
        <w:pStyle w:val="Compact"/>
        <w:numPr>
          <w:ilvl w:val="1"/>
          <w:numId w:val="1011"/>
        </w:numPr>
      </w:pPr>
      <w:r>
        <w:t xml:space="preserve">Email</w:t>
      </w:r>
    </w:p>
    <w:p>
      <w:pPr>
        <w:pStyle w:val="Compact"/>
        <w:numPr>
          <w:ilvl w:val="1"/>
          <w:numId w:val="1011"/>
        </w:numPr>
      </w:pPr>
      <w:r>
        <w:t xml:space="preserve">Password</w:t>
      </w:r>
    </w:p>
    <w:p>
      <w:pPr>
        <w:pStyle w:val="Compact"/>
        <w:numPr>
          <w:ilvl w:val="0"/>
          <w:numId w:val="1010"/>
        </w:numPr>
      </w:pPr>
      <w:r>
        <w:t xml:space="preserve">Buttons:</w:t>
      </w:r>
    </w:p>
    <w:p>
      <w:pPr>
        <w:pStyle w:val="Compact"/>
        <w:numPr>
          <w:ilvl w:val="1"/>
          <w:numId w:val="1012"/>
        </w:numPr>
      </w:pPr>
      <w:r>
        <w:t xml:space="preserve">Primary:</w:t>
      </w:r>
      <w:r>
        <w:t xml:space="preserve"> </w:t>
      </w:r>
      <w:r>
        <w:t xml:space="preserve">“Login”</w:t>
      </w:r>
    </w:p>
    <w:p>
      <w:pPr>
        <w:pStyle w:val="Compact"/>
        <w:numPr>
          <w:ilvl w:val="1"/>
          <w:numId w:val="1012"/>
        </w:numPr>
      </w:pPr>
      <w:r>
        <w:t xml:space="preserve">Secondary text:</w:t>
      </w:r>
      <w:r>
        <w:t xml:space="preserve"> </w:t>
      </w:r>
      <w:r>
        <w:t xml:space="preserve">“Create an account”</w:t>
      </w:r>
      <w:r>
        <w:t xml:space="preserve"> </w:t>
      </w:r>
      <w:r>
        <w:t xml:space="preserve">/</w:t>
      </w:r>
      <w:r>
        <w:t xml:space="preserve"> </w:t>
      </w:r>
      <w:r>
        <w:t xml:space="preserve">“Continue as guest”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0"/>
        </w:numPr>
      </w:pPr>
      <w:r>
        <w:t xml:space="preserve">Links:</w:t>
      </w:r>
    </w:p>
    <w:p>
      <w:pPr>
        <w:pStyle w:val="Compact"/>
        <w:numPr>
          <w:ilvl w:val="1"/>
          <w:numId w:val="1013"/>
        </w:numPr>
      </w:pPr>
      <w:r>
        <w:t xml:space="preserve">“Forgot password?”</w:t>
      </w:r>
    </w:p>
    <w:bookmarkEnd w:id="26"/>
    <w:bookmarkStart w:id="27" w:name="register"/>
    <w:p>
      <w:pPr>
        <w:pStyle w:val="Heading4"/>
      </w:pPr>
      <w:r>
        <w:t xml:space="preserve">2.3.2 Register</w:t>
      </w:r>
    </w:p>
    <w:p>
      <w:pPr>
        <w:pStyle w:val="Compact"/>
        <w:numPr>
          <w:ilvl w:val="0"/>
          <w:numId w:val="1014"/>
        </w:numPr>
      </w:pPr>
      <w:r>
        <w:t xml:space="preserve">Similar layout.</w:t>
      </w:r>
    </w:p>
    <w:p>
      <w:pPr>
        <w:pStyle w:val="Compact"/>
        <w:numPr>
          <w:ilvl w:val="0"/>
          <w:numId w:val="1014"/>
        </w:numPr>
      </w:pPr>
      <w:r>
        <w:t xml:space="preserve">Fields: Name, Email, Password, Confirm password.</w:t>
      </w:r>
    </w:p>
    <w:p>
      <w:pPr>
        <w:pStyle w:val="Compact"/>
        <w:numPr>
          <w:ilvl w:val="0"/>
          <w:numId w:val="1014"/>
        </w:numPr>
      </w:pPr>
      <w:r>
        <w:t xml:space="preserve">CTA:</w:t>
      </w:r>
      <w:r>
        <w:t xml:space="preserve"> </w:t>
      </w:r>
      <w:r>
        <w:t xml:space="preserve">“Create account”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me-file-manager-screen"/>
    <w:p>
      <w:pPr>
        <w:pStyle w:val="Heading3"/>
      </w:pPr>
      <w:r>
        <w:t xml:space="preserve">2.4 Home / File Manager Screen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AppBar:</w:t>
      </w:r>
      <w:r>
        <w:t xml:space="preserve"> </w:t>
      </w:r>
      <w:r>
        <w:t xml:space="preserve">- Left: Logo icon</w:t>
      </w:r>
      <w:r>
        <w:t xml:space="preserve"> </w:t>
      </w:r>
      <w:r>
        <w:t xml:space="preserve">- Center:</w:t>
      </w:r>
      <w:r>
        <w:t xml:space="preserve"> </w:t>
      </w:r>
      <w:r>
        <w:t xml:space="preserve">“SmartPDF”</w:t>
      </w:r>
      <w:r>
        <w:t xml:space="preserve"> </w:t>
      </w:r>
      <w:r>
        <w:t xml:space="preserve">- Right: Profile avatar + small crown if Pro/Ultimate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 Bar:</w:t>
      </w:r>
    </w:p>
    <w:p>
      <w:pPr>
        <w:pStyle w:val="Compact"/>
        <w:numPr>
          <w:ilvl w:val="1"/>
          <w:numId w:val="1016"/>
        </w:numPr>
      </w:pPr>
      <w:r>
        <w:t xml:space="preserve">Rounded, placeholder:</w:t>
      </w:r>
      <w:r>
        <w:t xml:space="preserve"> </w:t>
      </w:r>
      <w:r>
        <w:t xml:space="preserve">“Search in your documents”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Quick Actions Row (horizontal chips):</w:t>
      </w:r>
    </w:p>
    <w:p>
      <w:pPr>
        <w:pStyle w:val="Compact"/>
        <w:numPr>
          <w:ilvl w:val="1"/>
          <w:numId w:val="1017"/>
        </w:numPr>
      </w:pPr>
      <w:r>
        <w:t xml:space="preserve">[ Import PDF ] [ Scan Document ] [ Create from Images 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Sections:</w:t>
      </w:r>
    </w:p>
    <w:p>
      <w:pPr>
        <w:pStyle w:val="Compact"/>
        <w:numPr>
          <w:ilvl w:val="1"/>
          <w:numId w:val="1018"/>
        </w:numPr>
      </w:pPr>
      <w:r>
        <w:t xml:space="preserve">“Recent Documents”</w:t>
      </w:r>
      <w:r>
        <w:t xml:space="preserve"> </w:t>
      </w:r>
      <w:r>
        <w:t xml:space="preserve">(horizontal scroll cards)</w:t>
      </w:r>
    </w:p>
    <w:p>
      <w:pPr>
        <w:pStyle w:val="Compact"/>
        <w:numPr>
          <w:ilvl w:val="1"/>
          <w:numId w:val="1018"/>
        </w:numPr>
      </w:pPr>
      <w:r>
        <w:t xml:space="preserve">“All Documents”</w:t>
      </w:r>
      <w:r>
        <w:t xml:space="preserve"> </w:t>
      </w:r>
      <w:r>
        <w:t xml:space="preserve">(list view with icons)</w:t>
      </w:r>
    </w:p>
    <w:p>
      <w:pPr>
        <w:pStyle w:val="FirstParagraph"/>
      </w:pPr>
      <w:r>
        <w:t xml:space="preserve">Each file item:</w:t>
      </w:r>
      <w:r>
        <w:t xml:space="preserve"> </w:t>
      </w:r>
      <w:r>
        <w:t xml:space="preserve">- Icon (PDF / Word / Image)</w:t>
      </w:r>
      <w:r>
        <w:t xml:space="preserve"> </w:t>
      </w:r>
      <w:r>
        <w:t xml:space="preserve">- File name</w:t>
      </w:r>
      <w:r>
        <w:t xml:space="preserve"> </w:t>
      </w:r>
      <w:r>
        <w:t xml:space="preserve">- Small detail: size, last opened</w:t>
      </w:r>
      <w:r>
        <w:t xml:space="preserve"> </w:t>
      </w:r>
      <w:r>
        <w:t xml:space="preserve">- Overflow menu (3 dots) → Open / Rename / Delete / Share / Tools</w:t>
      </w:r>
    </w:p>
    <w:p>
      <w:pPr>
        <w:pStyle w:val="BodyText"/>
      </w:pPr>
      <w:r>
        <w:rPr>
          <w:b/>
          <w:bCs/>
        </w:rPr>
        <w:t xml:space="preserve">Bottom Banner Ad (Free only):</w:t>
      </w:r>
      <w:r>
        <w:t xml:space="preserve"> </w:t>
      </w:r>
      <w:r>
        <w:t xml:space="preserve">- Small height.</w:t>
      </w:r>
      <w:r>
        <w:t xml:space="preserve"> </w:t>
      </w:r>
      <w:r>
        <w:t xml:space="preserve">- Not overlapping main actions.</w:t>
      </w:r>
    </w:p>
    <w:p>
      <w:pPr>
        <w:pStyle w:val="BodyText"/>
      </w:pPr>
      <w:r>
        <w:rPr>
          <w:b/>
          <w:bCs/>
        </w:rPr>
        <w:t xml:space="preserve">Floating Action Button (FAB):</w:t>
      </w:r>
      <w:r>
        <w:t xml:space="preserve"> </w:t>
      </w:r>
      <w:r>
        <w:t xml:space="preserve">- Gradient circular button bottom-right.</w:t>
      </w:r>
      <w:r>
        <w:t xml:space="preserve"> </w:t>
      </w:r>
      <w:r>
        <w:t xml:space="preserve">- Icon: +</w:t>
      </w:r>
      <w:r>
        <w:t xml:space="preserve"> </w:t>
      </w:r>
      <w:r>
        <w:t xml:space="preserve">- On tap: bottom sheet with:</w:t>
      </w:r>
      <w:r>
        <w:t xml:space="preserve"> </w:t>
      </w:r>
      <w:r>
        <w:t xml:space="preserve">- Import File</w:t>
      </w:r>
      <w:r>
        <w:t xml:space="preserve"> </w:t>
      </w:r>
      <w:r>
        <w:t xml:space="preserve">- Scan</w:t>
      </w:r>
      <w:r>
        <w:t xml:space="preserve"> </w:t>
      </w:r>
      <w:r>
        <w:t xml:space="preserve">- New Folder</w:t>
      </w:r>
    </w:p>
    <w:p>
      <w:r>
        <w:pict>
          <v:rect style="width:0;height:1.5pt" o:hralign="center" o:hrstd="t" o:hr="t"/>
        </w:pict>
      </w:r>
    </w:p>
    <w:bookmarkEnd w:id="29"/>
    <w:bookmarkStart w:id="30" w:name="pdf-viewer-screen"/>
    <w:p>
      <w:pPr>
        <w:pStyle w:val="Heading3"/>
      </w:pPr>
      <w:r>
        <w:t xml:space="preserve">2.5 PDF Viewer Screen</w:t>
      </w:r>
    </w:p>
    <w:p>
      <w:pPr>
        <w:pStyle w:val="FirstParagraph"/>
      </w:pPr>
      <w:r>
        <w:rPr>
          <w:b/>
          <w:bCs/>
        </w:rPr>
        <w:t xml:space="preserve">Top Bar:</w:t>
      </w:r>
      <w:r>
        <w:t xml:space="preserve"> </w:t>
      </w:r>
      <w:r>
        <w:t xml:space="preserve">- Back arrow</w:t>
      </w:r>
      <w:r>
        <w:t xml:space="preserve"> </w:t>
      </w:r>
      <w:r>
        <w:t xml:space="preserve">- Filename (truncate)</w:t>
      </w:r>
      <w:r>
        <w:t xml:space="preserve"> </w:t>
      </w:r>
      <w:r>
        <w:t xml:space="preserve">- Menu (3 dots) → Document settings, properties</w:t>
      </w:r>
    </w:p>
    <w:p>
      <w:pPr>
        <w:pStyle w:val="BodyText"/>
      </w:pPr>
      <w:r>
        <w:rPr>
          <w:b/>
          <w:bCs/>
        </w:rPr>
        <w:t xml:space="preserve">Main Area:</w:t>
      </w:r>
      <w:r>
        <w:t xml:space="preserve"> </w:t>
      </w:r>
      <w:r>
        <w:t xml:space="preserve">- Pages vertically scrollable.</w:t>
      </w:r>
      <w:r>
        <w:t xml:space="preserve"> </w:t>
      </w:r>
      <w:r>
        <w:t xml:space="preserve">- Background: subtle gray.</w:t>
      </w:r>
    </w:p>
    <w:p>
      <w:pPr>
        <w:pStyle w:val="BodyText"/>
      </w:pPr>
      <w:r>
        <w:rPr>
          <w:b/>
          <w:bCs/>
        </w:rPr>
        <w:t xml:space="preserve">Floating Mini Controls (overlay):</w:t>
      </w:r>
      <w:r>
        <w:t xml:space="preserve"> </w:t>
      </w:r>
      <w:r>
        <w:t xml:space="preserve">- Right side: small vertical buttons for:</w:t>
      </w:r>
      <w:r>
        <w:t xml:space="preserve"> </w:t>
      </w:r>
      <w:r>
        <w:t xml:space="preserve">- Zoom in/out</w:t>
      </w:r>
      <w:r>
        <w:t xml:space="preserve"> </w:t>
      </w:r>
      <w:r>
        <w:t xml:space="preserve">- Page navigator (opens bottom sheet with thumbnails)</w:t>
      </w:r>
    </w:p>
    <w:p>
      <w:pPr>
        <w:pStyle w:val="BodyText"/>
      </w:pPr>
      <w:r>
        <w:rPr>
          <w:b/>
          <w:bCs/>
        </w:rPr>
        <w:t xml:space="preserve">Bottom Toolbar:</w:t>
      </w:r>
      <w:r>
        <w:t xml:space="preserve"> </w:t>
      </w:r>
      <w:r>
        <w:t xml:space="preserve">- Icons (equally spaced):</w:t>
      </w:r>
      <w:r>
        <w:t xml:space="preserve"> </w:t>
      </w:r>
      <w:r>
        <w:t xml:space="preserve">- Pages (thumbnails)</w:t>
      </w:r>
      <w:r>
        <w:t xml:space="preserve"> </w:t>
      </w:r>
      <w:r>
        <w:t xml:space="preserve">- Highlight</w:t>
      </w:r>
      <w:r>
        <w:t xml:space="preserve"> </w:t>
      </w:r>
      <w:r>
        <w:t xml:space="preserve">- Notes</w:t>
      </w:r>
      <w:r>
        <w:t xml:space="preserve"> </w:t>
      </w:r>
      <w:r>
        <w:t xml:space="preserve">- Translate</w:t>
      </w:r>
      <w:r>
        <w:t xml:space="preserve"> </w:t>
      </w:r>
      <w:r>
        <w:t xml:space="preserve">- OCR</w:t>
      </w:r>
      <w:r>
        <w:t xml:space="preserve"> </w:t>
      </w:r>
      <w:r>
        <w:t xml:space="preserve">- AI (star/brain icon)</w:t>
      </w:r>
      <w:r>
        <w:t xml:space="preserve"> </w:t>
      </w:r>
      <w:r>
        <w:t xml:space="preserve">- More (ellipsis → Tools like rotate, extract, print)</w:t>
      </w:r>
    </w:p>
    <w:p>
      <w:pPr>
        <w:pStyle w:val="BodyText"/>
      </w:pPr>
      <w:r>
        <w:t xml:space="preserve">Selection behavior:</w:t>
      </w:r>
      <w:r>
        <w:t xml:space="preserve"> </w:t>
      </w:r>
      <w:r>
        <w:t xml:space="preserve">- When user long-presses text:</w:t>
      </w:r>
      <w:r>
        <w:t xml:space="preserve"> </w:t>
      </w:r>
      <w:r>
        <w:t xml:space="preserve">- Shows selection handles</w:t>
      </w:r>
      <w:r>
        <w:t xml:space="preserve"> </w:t>
      </w:r>
      <w:r>
        <w:t xml:space="preserve">- Context menu: Copy / Highlight / Translate / OCR (if scanned image)</w:t>
      </w:r>
    </w:p>
    <w:p>
      <w:r>
        <w:pict>
          <v:rect style="width:0;height:1.5pt" o:hralign="center" o:hrstd="t" o:hr="t"/>
        </w:pict>
      </w:r>
    </w:p>
    <w:bookmarkEnd w:id="30"/>
    <w:bookmarkStart w:id="31" w:name="tools-hub-screen"/>
    <w:p>
      <w:pPr>
        <w:pStyle w:val="Heading3"/>
      </w:pPr>
      <w:r>
        <w:t xml:space="preserve">2.6 Tools Hub Screen</w:t>
      </w:r>
    </w:p>
    <w:p>
      <w:pPr>
        <w:pStyle w:val="FirstParagraph"/>
      </w:pPr>
      <w:r>
        <w:t xml:space="preserve">Accessed via:</w:t>
      </w:r>
      <w:r>
        <w:t xml:space="preserve"> </w:t>
      </w:r>
      <w:r>
        <w:t xml:space="preserve">- Bottom nav tab</w:t>
      </w:r>
      <w:r>
        <w:t xml:space="preserve"> </w:t>
      </w:r>
      <w:r>
        <w:t xml:space="preserve">“Tools”</w:t>
      </w:r>
      <w:r>
        <w:t xml:space="preserve"> </w:t>
      </w:r>
      <w:r>
        <w:t xml:space="preserve">أو من زر</w:t>
      </w:r>
      <w:r>
        <w:t xml:space="preserve"> </w:t>
      </w:r>
      <w:r>
        <w:t xml:space="preserve">“More”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- Gradient header:</w:t>
      </w:r>
      <w:r>
        <w:t xml:space="preserve"> </w:t>
      </w:r>
      <w:r>
        <w:t xml:space="preserve">“PDF Tools”</w:t>
      </w:r>
      <w:r>
        <w:t xml:space="preserve"> </w:t>
      </w:r>
      <w:r>
        <w:t xml:space="preserve">- Grid of cards (2 columns):</w:t>
      </w:r>
      <w:r>
        <w:t xml:space="preserve"> </w:t>
      </w:r>
      <w:r>
        <w:t xml:space="preserve">- Merge PDFs</w:t>
      </w:r>
      <w:r>
        <w:t xml:space="preserve"> </w:t>
      </w:r>
      <w:r>
        <w:t xml:space="preserve">- Split Pages</w:t>
      </w:r>
      <w:r>
        <w:t xml:space="preserve"> </w:t>
      </w:r>
      <w:r>
        <w:t xml:space="preserve">- Compress PDF</w:t>
      </w:r>
      <w:r>
        <w:t xml:space="preserve"> </w:t>
      </w:r>
      <w:r>
        <w:t xml:space="preserve">- Rotate Pages</w:t>
      </w:r>
      <w:r>
        <w:t xml:space="preserve"> </w:t>
      </w:r>
      <w:r>
        <w:t xml:space="preserve">- Extract Images</w:t>
      </w:r>
      <w:r>
        <w:t xml:space="preserve"> </w:t>
      </w:r>
      <w:r>
        <w:t xml:space="preserve">- Watermark</w:t>
      </w:r>
      <w:r>
        <w:t xml:space="preserve"> </w:t>
      </w:r>
      <w:r>
        <w:t xml:space="preserve">- Lock with Password</w:t>
      </w:r>
      <w:r>
        <w:t xml:space="preserve"> </w:t>
      </w:r>
      <w:r>
        <w:t xml:space="preserve">- PDF to Word</w:t>
      </w:r>
      <w:r>
        <w:t xml:space="preserve"> </w:t>
      </w:r>
      <w:r>
        <w:t xml:space="preserve">- Word to PDF</w:t>
      </w:r>
    </w:p>
    <w:p>
      <w:pPr>
        <w:pStyle w:val="BodyText"/>
      </w:pPr>
      <w:r>
        <w:t xml:space="preserve">Each card:</w:t>
      </w:r>
      <w:r>
        <w:t xml:space="preserve"> </w:t>
      </w:r>
      <w:r>
        <w:t xml:space="preserve">- Icon</w:t>
      </w:r>
      <w:r>
        <w:t xml:space="preserve"> </w:t>
      </w:r>
      <w:r>
        <w:t xml:space="preserve">- Title</w:t>
      </w:r>
      <w:r>
        <w:t xml:space="preserve"> </w:t>
      </w:r>
      <w:r>
        <w:t xml:space="preserve">- Short description</w:t>
      </w:r>
      <w:r>
        <w:t xml:space="preserve"> </w:t>
      </w:r>
      <w:r>
        <w:t xml:space="preserve">- Light gradient background (subtle, not noisy).</w:t>
      </w:r>
    </w:p>
    <w:p>
      <w:r>
        <w:pict>
          <v:rect style="width:0;height:1.5pt" o:hralign="center" o:hrstd="t" o:hr="t"/>
        </w:pict>
      </w:r>
    </w:p>
    <w:bookmarkEnd w:id="31"/>
    <w:bookmarkStart w:id="32" w:name="ocr-screen"/>
    <w:p>
      <w:pPr>
        <w:pStyle w:val="Heading3"/>
      </w:pPr>
      <w:r>
        <w:t xml:space="preserve">2.7 OCR Screen</w:t>
      </w:r>
    </w:p>
    <w:p>
      <w:pPr>
        <w:pStyle w:val="FirstParagraph"/>
      </w:pPr>
      <w:r>
        <w:rPr>
          <w:b/>
          <w:bCs/>
        </w:rPr>
        <w:t xml:space="preserve">Mode:</w:t>
      </w:r>
      <w:r>
        <w:t xml:space="preserve"> </w:t>
      </w:r>
      <w:r>
        <w:t xml:space="preserve">Modal or separate screen.</w:t>
      </w:r>
    </w:p>
    <w:p>
      <w:pPr>
        <w:pStyle w:val="Compact"/>
        <w:numPr>
          <w:ilvl w:val="0"/>
          <w:numId w:val="1019"/>
        </w:numPr>
      </w:pPr>
      <w:r>
        <w:t xml:space="preserve">Top: Title</w:t>
      </w:r>
      <w:r>
        <w:t xml:space="preserve"> </w:t>
      </w:r>
      <w:r>
        <w:t xml:space="preserve">“OCR — Extract Text”</w:t>
      </w:r>
    </w:p>
    <w:p>
      <w:pPr>
        <w:pStyle w:val="Compact"/>
        <w:numPr>
          <w:ilvl w:val="0"/>
          <w:numId w:val="1019"/>
        </w:numPr>
      </w:pPr>
      <w:r>
        <w:t xml:space="preserve">File preview (thumbnail or first page).</w:t>
      </w:r>
    </w:p>
    <w:p>
      <w:pPr>
        <w:pStyle w:val="Compact"/>
        <w:numPr>
          <w:ilvl w:val="0"/>
          <w:numId w:val="1019"/>
        </w:numPr>
      </w:pPr>
      <w:r>
        <w:t xml:space="preserve">Toggle: On-device / Server AI</w:t>
      </w:r>
    </w:p>
    <w:p>
      <w:pPr>
        <w:pStyle w:val="Compact"/>
        <w:numPr>
          <w:ilvl w:val="0"/>
          <w:numId w:val="1019"/>
        </w:numPr>
      </w:pPr>
      <w:r>
        <w:t xml:space="preserve">Language dropdown.</w:t>
      </w:r>
    </w:p>
    <w:p>
      <w:pPr>
        <w:pStyle w:val="Compact"/>
        <w:numPr>
          <w:ilvl w:val="0"/>
          <w:numId w:val="1019"/>
        </w:numPr>
      </w:pPr>
      <w:r>
        <w:t xml:space="preserve">Button:</w:t>
      </w:r>
      <w:r>
        <w:t xml:space="preserve"> </w:t>
      </w:r>
      <w:r>
        <w:t xml:space="preserve">“Run OCR”</w:t>
      </w:r>
    </w:p>
    <w:p>
      <w:pPr>
        <w:pStyle w:val="FirstParagraph"/>
      </w:pPr>
      <w:r>
        <w:t xml:space="preserve">Result area:</w:t>
      </w:r>
      <w:r>
        <w:t xml:space="preserve"> </w:t>
      </w:r>
      <w:r>
        <w:t xml:space="preserve">- Scrollable textbox with extracted text.</w:t>
      </w:r>
      <w:r>
        <w:t xml:space="preserve"> </w:t>
      </w:r>
      <w:r>
        <w:t xml:space="preserve">- Action row:</w:t>
      </w:r>
      <w:r>
        <w:t xml:space="preserve"> </w:t>
      </w:r>
      <w:r>
        <w:t xml:space="preserve">- Copy</w:t>
      </w:r>
      <w:r>
        <w:t xml:space="preserve"> </w:t>
      </w:r>
      <w:r>
        <w:t xml:space="preserve">- Translate</w:t>
      </w:r>
      <w:r>
        <w:t xml:space="preserve"> </w:t>
      </w:r>
      <w:r>
        <w:t xml:space="preserve">- Export TXT</w:t>
      </w:r>
      <w:r>
        <w:t xml:space="preserve"> </w:t>
      </w:r>
      <w:r>
        <w:t xml:space="preserve">- Export Word</w:t>
      </w:r>
    </w:p>
    <w:p>
      <w:r>
        <w:pict>
          <v:rect style="width:0;height:1.5pt" o:hralign="center" o:hrstd="t" o:hr="t"/>
        </w:pict>
      </w:r>
    </w:p>
    <w:bookmarkEnd w:id="32"/>
    <w:bookmarkStart w:id="33" w:name="translation-screen"/>
    <w:p>
      <w:pPr>
        <w:pStyle w:val="Heading3"/>
      </w:pPr>
      <w:r>
        <w:t xml:space="preserve">2.8 Translation Screen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Selected text translation.</w:t>
      </w:r>
      <w:r>
        <w:t xml:space="preserve"> </w:t>
      </w:r>
      <w:r>
        <w:t xml:space="preserve">- Full document translation.</w:t>
      </w:r>
    </w:p>
    <w:p>
      <w:pPr>
        <w:pStyle w:val="BodyText"/>
      </w:pPr>
      <w:r>
        <w:t xml:space="preserve">Layout:</w:t>
      </w:r>
      <w:r>
        <w:t xml:space="preserve"> </w:t>
      </w:r>
      <w:r>
        <w:t xml:space="preserve">- Two panels stacked vertically:</w:t>
      </w:r>
      <w:r>
        <w:t xml:space="preserve"> </w:t>
      </w:r>
      <w:r>
        <w:t xml:space="preserve">- Top: Source text area</w:t>
      </w:r>
      <w:r>
        <w:t xml:space="preserve"> </w:t>
      </w:r>
      <w:r>
        <w:t xml:space="preserve">- Bottom: Translated text</w:t>
      </w:r>
    </w:p>
    <w:p>
      <w:pPr>
        <w:pStyle w:val="Compact"/>
        <w:numPr>
          <w:ilvl w:val="0"/>
          <w:numId w:val="1020"/>
        </w:numPr>
      </w:pPr>
      <w:r>
        <w:t xml:space="preserve">Dropdown row:</w:t>
      </w:r>
    </w:p>
    <w:p>
      <w:pPr>
        <w:pStyle w:val="Compact"/>
        <w:numPr>
          <w:ilvl w:val="1"/>
          <w:numId w:val="1021"/>
        </w:numPr>
      </w:pPr>
      <w:r>
        <w:t xml:space="preserve">[Source Language] → [Target Language]</w:t>
      </w:r>
    </w:p>
    <w:p>
      <w:pPr>
        <w:pStyle w:val="Compact"/>
        <w:numPr>
          <w:ilvl w:val="0"/>
          <w:numId w:val="1020"/>
        </w:numPr>
      </w:pPr>
      <w:r>
        <w:t xml:space="preserve">Buttons:</w:t>
      </w:r>
    </w:p>
    <w:p>
      <w:pPr>
        <w:pStyle w:val="Compact"/>
        <w:numPr>
          <w:ilvl w:val="1"/>
          <w:numId w:val="1022"/>
        </w:numPr>
      </w:pPr>
      <w:r>
        <w:t xml:space="preserve">“Translate”</w:t>
      </w:r>
    </w:p>
    <w:p>
      <w:pPr>
        <w:pStyle w:val="Compact"/>
        <w:numPr>
          <w:ilvl w:val="1"/>
          <w:numId w:val="1022"/>
        </w:numPr>
      </w:pPr>
      <w:r>
        <w:t xml:space="preserve">“Replace in Document”</w:t>
      </w:r>
      <w:r>
        <w:t xml:space="preserve"> </w:t>
      </w:r>
      <w:r>
        <w:t xml:space="preserve">(for full doc translation option)</w:t>
      </w:r>
    </w:p>
    <w:p>
      <w:pPr>
        <w:pStyle w:val="Compact"/>
        <w:numPr>
          <w:ilvl w:val="1"/>
          <w:numId w:val="1022"/>
        </w:numPr>
      </w:pPr>
      <w:r>
        <w:t xml:space="preserve">“Export as PDF/Word”</w:t>
      </w:r>
    </w:p>
    <w:p>
      <w:r>
        <w:pict>
          <v:rect style="width:0;height:1.5pt" o:hralign="center" o:hrstd="t" o:hr="t"/>
        </w:pict>
      </w:r>
    </w:p>
    <w:bookmarkEnd w:id="33"/>
    <w:bookmarkStart w:id="34" w:name="ai-tools-screen"/>
    <w:p>
      <w:pPr>
        <w:pStyle w:val="Heading3"/>
      </w:pPr>
      <w:r>
        <w:t xml:space="preserve">2.9 AI Tools Screen</w:t>
      </w:r>
    </w:p>
    <w:p>
      <w:pPr>
        <w:pStyle w:val="FirstParagraph"/>
      </w:pPr>
      <w:r>
        <w:t xml:space="preserve">Access from PDF Viewer bottom toolbar (AI icon).</w:t>
      </w:r>
    </w:p>
    <w:p>
      <w:pPr>
        <w:pStyle w:val="BodyText"/>
      </w:pPr>
      <w:r>
        <w:t xml:space="preserve">Layout:</w:t>
      </w:r>
      <w:r>
        <w:t xml:space="preserve"> </w:t>
      </w:r>
      <w:r>
        <w:t xml:space="preserve">- Header:</w:t>
      </w:r>
      <w:r>
        <w:t xml:space="preserve"> </w:t>
      </w:r>
      <w:r>
        <w:t xml:space="preserve">“Smart AI Tools”</w:t>
      </w:r>
      <w:r>
        <w:t xml:space="preserve"> </w:t>
      </w:r>
      <w:r>
        <w:t xml:space="preserve">- List of options (cards):</w:t>
      </w:r>
      <w:r>
        <w:t xml:space="preserve"> </w:t>
      </w:r>
      <w:r>
        <w:t xml:space="preserve">- Summary</w:t>
      </w:r>
      <w:r>
        <w:t xml:space="preserve"> </w:t>
      </w:r>
      <w:r>
        <w:t xml:space="preserve">- Extract Key Points</w:t>
      </w:r>
      <w:r>
        <w:t xml:space="preserve"> </w:t>
      </w:r>
      <w:r>
        <w:t xml:space="preserve">- Extract Tables</w:t>
      </w:r>
      <w:r>
        <w:t xml:space="preserve"> </w:t>
      </w:r>
      <w:r>
        <w:t xml:space="preserve">- Clean Copy</w:t>
      </w:r>
    </w:p>
    <w:p>
      <w:pPr>
        <w:pStyle w:val="BodyText"/>
      </w:pPr>
      <w:r>
        <w:t xml:space="preserve">When one is chosen:</w:t>
      </w:r>
      <w:r>
        <w:t xml:space="preserve"> </w:t>
      </w:r>
      <w:r>
        <w:t xml:space="preserve">- Shows loading state (animated AI icon).</w:t>
      </w:r>
      <w:r>
        <w:t xml:space="preserve"> </w:t>
      </w:r>
      <w:r>
        <w:t xml:space="preserve">- Result appears in a card-style panel.</w:t>
      </w:r>
      <w:r>
        <w:t xml:space="preserve"> </w:t>
      </w:r>
      <w:r>
        <w:t xml:space="preserve">- Buttons:</w:t>
      </w:r>
      <w:r>
        <w:t xml:space="preserve"> </w:t>
      </w:r>
      <w:r>
        <w:t xml:space="preserve">- Copy</w:t>
      </w:r>
      <w:r>
        <w:t xml:space="preserve"> </w:t>
      </w:r>
      <w:r>
        <w:t xml:space="preserve">- Save as Note</w:t>
      </w:r>
      <w:r>
        <w:t xml:space="preserve"> </w:t>
      </w:r>
      <w:r>
        <w:t xml:space="preserve">- Export as TXT / PDF</w:t>
      </w:r>
    </w:p>
    <w:p>
      <w:pPr>
        <w:pStyle w:val="BodyText"/>
      </w:pPr>
      <w:r>
        <w:t xml:space="preserve">Optional: Tab-style layout for multiple AI results.</w:t>
      </w:r>
    </w:p>
    <w:p>
      <w:r>
        <w:pict>
          <v:rect style="width:0;height:1.5pt" o:hralign="center" o:hrstd="t" o:hr="t"/>
        </w:pict>
      </w:r>
    </w:p>
    <w:bookmarkEnd w:id="34"/>
    <w:bookmarkStart w:id="35" w:name="subscription-screen-plans"/>
    <w:p>
      <w:pPr>
        <w:pStyle w:val="Heading3"/>
      </w:pPr>
      <w:r>
        <w:t xml:space="preserve">2.10 Subscription Screen (Plans)</w:t>
      </w:r>
    </w:p>
    <w:p>
      <w:pPr>
        <w:pStyle w:val="FirstParagraph"/>
      </w:pPr>
      <w:r>
        <w:rPr>
          <w:b/>
          <w:bCs/>
        </w:rPr>
        <w:t xml:space="preserve">Header:</w:t>
      </w:r>
      <w:r>
        <w:t xml:space="preserve"> </w:t>
      </w:r>
      <w:r>
        <w:t xml:space="preserve">- Gradient background (G2).</w:t>
      </w:r>
      <w:r>
        <w:t xml:space="preserve"> </w:t>
      </w:r>
      <w:r>
        <w:t xml:space="preserve">- Title:</w:t>
      </w:r>
      <w:r>
        <w:t xml:space="preserve"> </w:t>
      </w:r>
      <w:r>
        <w:t xml:space="preserve">“Upgrade your SmartPDF”</w:t>
      </w:r>
      <w:r>
        <w:t xml:space="preserve"> </w:t>
      </w:r>
      <w:r>
        <w:t xml:space="preserve">- Subtitle:</w:t>
      </w:r>
      <w:r>
        <w:t xml:space="preserve"> </w:t>
      </w:r>
      <w:r>
        <w:t xml:space="preserve">“Unlock full power: OCR, AI, Translation without limits.”</w:t>
      </w:r>
    </w:p>
    <w:p>
      <w:pPr>
        <w:pStyle w:val="BodyText"/>
      </w:pPr>
      <w:r>
        <w:rPr>
          <w:b/>
          <w:bCs/>
        </w:rPr>
        <w:t xml:space="preserve">Plan Cards: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(left):</w:t>
      </w:r>
      <w:r>
        <w:t xml:space="preserve"> </w:t>
      </w:r>
      <w:r>
        <w:t xml:space="preserve">- Grey border</w:t>
      </w:r>
      <w:r>
        <w:t xml:space="preserve"> </w:t>
      </w:r>
      <w:r>
        <w:t xml:space="preserve">- Features with checkmarks and limits.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</w:t>
      </w:r>
      <w:r>
        <w:t xml:space="preserve"> </w:t>
      </w:r>
      <w:r>
        <w:t xml:space="preserve">(center, highlighted):</w:t>
      </w:r>
      <w:r>
        <w:t xml:space="preserve"> </w:t>
      </w:r>
      <w:r>
        <w:t xml:space="preserve">- Gradient border / background</w:t>
      </w:r>
      <w:r>
        <w:t xml:space="preserve"> </w:t>
      </w:r>
      <w:r>
        <w:t xml:space="preserve">- Badge:</w:t>
      </w:r>
      <w:r>
        <w:t xml:space="preserve"> </w:t>
      </w:r>
      <w:r>
        <w:t xml:space="preserve">“Most Popular”</w:t>
      </w:r>
      <w:r>
        <w:t xml:space="preserve"> </w:t>
      </w:r>
      <w:r>
        <w:t xml:space="preserve">- Price: 3.99$/month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Ultimate</w:t>
      </w:r>
      <w:r>
        <w:t xml:space="preserve"> </w:t>
      </w:r>
      <w:r>
        <w:t xml:space="preserve">(right):</w:t>
      </w:r>
      <w:r>
        <w:t xml:space="preserve"> </w:t>
      </w:r>
      <w:r>
        <w:t xml:space="preserve">- Premium look (G3)</w:t>
      </w:r>
      <w:r>
        <w:t xml:space="preserve"> </w:t>
      </w:r>
      <w:r>
        <w:t xml:space="preserve">- Badge:</w:t>
      </w:r>
      <w:r>
        <w:t xml:space="preserve"> </w:t>
      </w:r>
      <w:r>
        <w:t xml:space="preserve">“For Power Users”</w:t>
      </w:r>
    </w:p>
    <w:p>
      <w:pPr>
        <w:pStyle w:val="BodyText"/>
      </w:pPr>
      <w:r>
        <w:t xml:space="preserve">Each card shows:</w:t>
      </w:r>
      <w:r>
        <w:t xml:space="preserve"> </w:t>
      </w:r>
      <w:r>
        <w:t xml:space="preserve">- Limits and features.</w:t>
      </w:r>
      <w:r>
        <w:t xml:space="preserve"> </w:t>
      </w:r>
      <w:r>
        <w:t xml:space="preserve">- CTA Button:</w:t>
      </w:r>
      <w:r>
        <w:t xml:space="preserve"> </w:t>
      </w:r>
      <w:r>
        <w:t xml:space="preserve">“Choose Plan”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settings-profile-screen"/>
    <w:p>
      <w:pPr>
        <w:pStyle w:val="Heading3"/>
      </w:pPr>
      <w:r>
        <w:t xml:space="preserve">2.11 Settings / Profile Screen</w:t>
      </w:r>
    </w:p>
    <w:p>
      <w:pPr>
        <w:pStyle w:val="Compact"/>
        <w:numPr>
          <w:ilvl w:val="0"/>
          <w:numId w:val="1023"/>
        </w:numPr>
      </w:pPr>
      <w:r>
        <w:t xml:space="preserve">Profile picture</w:t>
      </w:r>
    </w:p>
    <w:p>
      <w:pPr>
        <w:pStyle w:val="Compact"/>
        <w:numPr>
          <w:ilvl w:val="0"/>
          <w:numId w:val="1023"/>
        </w:numPr>
      </w:pPr>
      <w:r>
        <w:t xml:space="preserve">Name &amp; Email</w:t>
      </w:r>
    </w:p>
    <w:p>
      <w:pPr>
        <w:pStyle w:val="Compact"/>
        <w:numPr>
          <w:ilvl w:val="0"/>
          <w:numId w:val="1023"/>
        </w:numPr>
      </w:pPr>
      <w:r>
        <w:t xml:space="preserve">Current plan (with upgrade/Manage button)</w:t>
      </w:r>
    </w:p>
    <w:p>
      <w:pPr>
        <w:pStyle w:val="Compact"/>
        <w:numPr>
          <w:ilvl w:val="0"/>
          <w:numId w:val="1023"/>
        </w:numPr>
      </w:pPr>
      <w:r>
        <w:t xml:space="preserve">Toggles:</w:t>
      </w:r>
    </w:p>
    <w:p>
      <w:pPr>
        <w:pStyle w:val="Compact"/>
        <w:numPr>
          <w:ilvl w:val="1"/>
          <w:numId w:val="1024"/>
        </w:numPr>
      </w:pPr>
      <w:r>
        <w:t xml:space="preserve">Dark Mode</w:t>
      </w:r>
    </w:p>
    <w:p>
      <w:pPr>
        <w:pStyle w:val="Compact"/>
        <w:numPr>
          <w:ilvl w:val="1"/>
          <w:numId w:val="1024"/>
        </w:numPr>
      </w:pPr>
      <w:r>
        <w:t xml:space="preserve">Safe Viewer Mode</w:t>
      </w:r>
    </w:p>
    <w:p>
      <w:pPr>
        <w:pStyle w:val="Compact"/>
        <w:numPr>
          <w:ilvl w:val="0"/>
          <w:numId w:val="1023"/>
        </w:numPr>
      </w:pPr>
      <w:r>
        <w:t xml:space="preserve">Sections:</w:t>
      </w:r>
    </w:p>
    <w:p>
      <w:pPr>
        <w:pStyle w:val="Compact"/>
        <w:numPr>
          <w:ilvl w:val="1"/>
          <w:numId w:val="1025"/>
        </w:numPr>
      </w:pPr>
      <w:r>
        <w:t xml:space="preserve">Language</w:t>
      </w:r>
    </w:p>
    <w:p>
      <w:pPr>
        <w:pStyle w:val="Compact"/>
        <w:numPr>
          <w:ilvl w:val="1"/>
          <w:numId w:val="1025"/>
        </w:numPr>
      </w:pPr>
      <w:r>
        <w:t xml:space="preserve">Privacy &amp; Security</w:t>
      </w:r>
    </w:p>
    <w:p>
      <w:pPr>
        <w:pStyle w:val="Compact"/>
        <w:numPr>
          <w:ilvl w:val="1"/>
          <w:numId w:val="1025"/>
        </w:numPr>
      </w:pPr>
      <w:r>
        <w:t xml:space="preserve">Help &amp; Support</w:t>
      </w:r>
    </w:p>
    <w:p>
      <w:pPr>
        <w:pStyle w:val="Compact"/>
        <w:numPr>
          <w:ilvl w:val="1"/>
          <w:numId w:val="1025"/>
        </w:numPr>
      </w:pPr>
      <w:r>
        <w:t xml:space="preserve">Terms &amp; Policy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ight-dark-mode-behavior"/>
    <w:p>
      <w:pPr>
        <w:pStyle w:val="Heading2"/>
      </w:pPr>
      <w:r>
        <w:t xml:space="preserve">3. Light &amp; Dark Mode Behavior</w:t>
      </w:r>
    </w:p>
    <w:p>
      <w:pPr>
        <w:pStyle w:val="Compact"/>
        <w:numPr>
          <w:ilvl w:val="0"/>
          <w:numId w:val="1026"/>
        </w:numPr>
      </w:pPr>
      <w:r>
        <w:t xml:space="preserve">All screens تدعم Light &amp; Dark.</w:t>
      </w:r>
    </w:p>
    <w:p>
      <w:pPr>
        <w:pStyle w:val="Compact"/>
        <w:numPr>
          <w:ilvl w:val="0"/>
          <w:numId w:val="1026"/>
        </w:numPr>
      </w:pPr>
      <w:r>
        <w:t xml:space="preserve">في Dark mode:</w:t>
      </w:r>
    </w:p>
    <w:p>
      <w:pPr>
        <w:pStyle w:val="Compact"/>
        <w:numPr>
          <w:ilvl w:val="1"/>
          <w:numId w:val="1027"/>
        </w:numPr>
      </w:pPr>
      <w:r>
        <w:t xml:space="preserve">الخلفيات تصبح #0B1020</w:t>
      </w:r>
    </w:p>
    <w:p>
      <w:pPr>
        <w:pStyle w:val="Compact"/>
        <w:numPr>
          <w:ilvl w:val="1"/>
          <w:numId w:val="1027"/>
        </w:numPr>
      </w:pPr>
      <w:r>
        <w:t xml:space="preserve">الكروت #111827</w:t>
      </w:r>
    </w:p>
    <w:p>
      <w:pPr>
        <w:pStyle w:val="Compact"/>
        <w:numPr>
          <w:ilvl w:val="1"/>
          <w:numId w:val="1027"/>
        </w:numPr>
      </w:pPr>
      <w:r>
        <w:t xml:space="preserve">النص أبيض/رمادي فاتح</w:t>
      </w:r>
    </w:p>
    <w:p>
      <w:pPr>
        <w:pStyle w:val="Compact"/>
        <w:numPr>
          <w:ilvl w:val="1"/>
          <w:numId w:val="1027"/>
        </w:numPr>
      </w:pPr>
      <w:r>
        <w:t xml:space="preserve">الجRADIENTS تظل لكن أخف سطوعًا.</w:t>
      </w:r>
    </w:p>
    <w:p>
      <w:r>
        <w:pict>
          <v:rect style="width:0;height:1.5pt" o:hralign="center" o:hrstd="t" o:hr="t"/>
        </w:pict>
      </w:r>
    </w:p>
    <w:bookmarkEnd w:id="38"/>
    <w:bookmarkStart w:id="39" w:name="microinteractions-animations"/>
    <w:p>
      <w:pPr>
        <w:pStyle w:val="Heading2"/>
      </w:pPr>
      <w:r>
        <w:t xml:space="preserve">4. Microinteractions &amp; Animations</w:t>
      </w:r>
    </w:p>
    <w:p>
      <w:pPr>
        <w:pStyle w:val="Compact"/>
        <w:numPr>
          <w:ilvl w:val="0"/>
          <w:numId w:val="1028"/>
        </w:numPr>
      </w:pPr>
      <w:r>
        <w:t xml:space="preserve">Button press: scale 0.97 + soft shadow.</w:t>
      </w:r>
    </w:p>
    <w:p>
      <w:pPr>
        <w:pStyle w:val="Compact"/>
        <w:numPr>
          <w:ilvl w:val="0"/>
          <w:numId w:val="1028"/>
        </w:numPr>
      </w:pPr>
      <w:r>
        <w:t xml:space="preserve">Screen transitions: slide &amp; fade (200–300ms).</w:t>
      </w:r>
    </w:p>
    <w:p>
      <w:pPr>
        <w:pStyle w:val="Compact"/>
        <w:numPr>
          <w:ilvl w:val="0"/>
          <w:numId w:val="1028"/>
        </w:numPr>
      </w:pPr>
      <w:r>
        <w:t xml:space="preserve">Loading states: Skeleton loaders + gradient shimmer.</w:t>
      </w:r>
    </w:p>
    <w:p>
      <w:pPr>
        <w:pStyle w:val="Compact"/>
        <w:numPr>
          <w:ilvl w:val="0"/>
          <w:numId w:val="1028"/>
        </w:numPr>
      </w:pPr>
      <w:r>
        <w:t xml:space="preserve">AI processes: animated AI brain / sparkles.</w:t>
      </w:r>
    </w:p>
    <w:p>
      <w:pPr>
        <w:pStyle w:val="Compact"/>
        <w:numPr>
          <w:ilvl w:val="0"/>
          <w:numId w:val="1028"/>
        </w:numPr>
      </w:pPr>
      <w:r>
        <w:t xml:space="preserve">Floating button: slight bouncing idle animation.</w:t>
      </w:r>
    </w:p>
    <w:p>
      <w:r>
        <w:pict>
          <v:rect style="width:0;height:1.5pt" o:hralign="center" o:hrstd="t" o:hr="t"/>
        </w:pict>
      </w:r>
    </w:p>
    <w:bookmarkEnd w:id="39"/>
    <w:bookmarkStart w:id="40" w:name="handoff-notes-for-designers"/>
    <w:p>
      <w:pPr>
        <w:pStyle w:val="Heading2"/>
      </w:pPr>
      <w:r>
        <w:t xml:space="preserve">5. Handoff Notes for Designers</w:t>
      </w:r>
    </w:p>
    <w:p>
      <w:pPr>
        <w:pStyle w:val="Compact"/>
        <w:numPr>
          <w:ilvl w:val="0"/>
          <w:numId w:val="1029"/>
        </w:numPr>
      </w:pPr>
      <w:r>
        <w:t xml:space="preserve">إنشاء ملف Figma باسم:</w:t>
      </w:r>
      <w:r>
        <w:t xml:space="preserve"> </w:t>
      </w:r>
      <w:r>
        <w:t xml:space="preserve">“SmartPDF All In One — UI Kit &amp; Screens”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إنشاء صفحات Figma:</w:t>
      </w:r>
    </w:p>
    <w:p>
      <w:pPr>
        <w:pStyle w:val="Compact"/>
        <w:numPr>
          <w:ilvl w:val="1"/>
          <w:numId w:val="1030"/>
        </w:numPr>
      </w:pPr>
      <w:r>
        <w:t xml:space="preserve">Style Guide (Colors, Fonts, Components).</w:t>
      </w:r>
    </w:p>
    <w:p>
      <w:pPr>
        <w:pStyle w:val="Compact"/>
        <w:numPr>
          <w:ilvl w:val="1"/>
          <w:numId w:val="1030"/>
        </w:numPr>
      </w:pPr>
      <w:r>
        <w:t xml:space="preserve">Main Screens (Splash, Onboarding, Auth, Home, Viewer, Tools, AI, OCR, Translate, Subscription, Settings).</w:t>
      </w:r>
    </w:p>
    <w:p>
      <w:pPr>
        <w:pStyle w:val="Compact"/>
        <w:numPr>
          <w:ilvl w:val="1"/>
          <w:numId w:val="1030"/>
        </w:numPr>
      </w:pPr>
      <w:r>
        <w:t xml:space="preserve">Components (Buttons, Inputs, Cards, Bottom Sheets, Modals, Nav Bars).</w:t>
      </w:r>
    </w:p>
    <w:p>
      <w:pPr>
        <w:pStyle w:val="Compact"/>
        <w:numPr>
          <w:ilvl w:val="0"/>
          <w:numId w:val="1029"/>
        </w:numPr>
      </w:pPr>
      <w:r>
        <w:t xml:space="preserve">Export icons as SVG.</w:t>
      </w:r>
    </w:p>
    <w:p>
      <w:pPr>
        <w:pStyle w:val="Compact"/>
        <w:numPr>
          <w:ilvl w:val="0"/>
          <w:numId w:val="1029"/>
        </w:numPr>
      </w:pPr>
      <w:r>
        <w:t xml:space="preserve">التأكد من Auto Layout في جميع المكونات.</w:t>
      </w:r>
    </w:p>
    <w:p>
      <w:pPr>
        <w:pStyle w:val="Compact"/>
        <w:numPr>
          <w:ilvl w:val="0"/>
          <w:numId w:val="1029"/>
        </w:numPr>
      </w:pPr>
      <w:r>
        <w:t xml:space="preserve">تجهيز Variants للأزرار (Primary, Secondary, Disabled, Loading).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31"/>
        </w:numPr>
      </w:pPr>
      <w:r>
        <w:t xml:space="preserve">تحويل هذا الوصف إلى Mockups فعلية على Figma.</w:t>
      </w:r>
    </w:p>
    <w:p>
      <w:pPr>
        <w:pStyle w:val="Compact"/>
        <w:numPr>
          <w:ilvl w:val="0"/>
          <w:numId w:val="1031"/>
        </w:numPr>
      </w:pPr>
      <w:r>
        <w:t xml:space="preserve">مراجعة مع الفريق التقني لضمان توافق الواجهات مع Flutter.</w:t>
      </w:r>
    </w:p>
    <w:p>
      <w:pPr>
        <w:pStyle w:val="Compact"/>
        <w:numPr>
          <w:ilvl w:val="0"/>
          <w:numId w:val="1031"/>
        </w:numPr>
      </w:pPr>
      <w:r>
        <w:t xml:space="preserve">إجراء جولة UX Testing مبدئية على 3–5 مستخدمين محتملين.</w:t>
      </w:r>
    </w:p>
    <w:p>
      <w:pPr>
        <w:pStyle w:val="FirstParagraph"/>
      </w:pPr>
      <w:r>
        <w:rPr>
          <w:b/>
          <w:bCs/>
        </w:rPr>
        <w:t xml:space="preserve">هذا المستند يكمل صورة واجهات SmartPDF بشكل كامل، وجاهز للتنفيذ البصري.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2025-12-06T16:00:49Z</dcterms:created>
  <dcterms:modified xsi:type="dcterms:W3CDTF">2025-12-06T16:00:49Z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