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52B9F" w14:textId="43E866B8" w:rsidR="007515DE" w:rsidRPr="003F2E6F" w:rsidRDefault="00A43956" w:rsidP="007515DE">
      <w:pPr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noProof/>
          <w:sz w:val="36"/>
          <w:lang w:eastAsia="pt-BR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2445BF64" wp14:editId="294B2C1F">
                <wp:simplePos x="0" y="0"/>
                <wp:positionH relativeFrom="column">
                  <wp:posOffset>-13335</wp:posOffset>
                </wp:positionH>
                <wp:positionV relativeFrom="paragraph">
                  <wp:posOffset>338454</wp:posOffset>
                </wp:positionV>
                <wp:extent cx="5400675" cy="0"/>
                <wp:effectExtent l="0" t="0" r="0" b="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0F4EF2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.05pt;margin-top:26.65pt;width:425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FdFuAEAAFYDAAAOAAAAZHJzL2Uyb0RvYy54bWysU01v2zAMvQ/YfxB0X5wEyz6MOD2k6y7d&#10;FqDdD2Ak2RYqiwKpxM6/n6QmabHdhvogUCL5+PhIr2+mwYmjIbboG7mYzaUwXqG2vmvk78e7D1+k&#10;4Aheg0NvGnkyLG8279+tx1CbJfbotCGRQDzXY2hkH2Ooq4pVbwbgGQbjk7NFGiCmK3WVJhgT+uCq&#10;5Xz+qRqRdCBUhjm93j475abgt61R8VfbsonCNTJxi+Wkcu7zWW3WUHcEobfqTAP+g8UA1qeiV6hb&#10;iCAOZP+BGqwiZGzjTOFQYdtaZUoPqZvF/K9uHnoIpvSSxOFwlYnfDlb9PG79jjJ1NfmHcI/qiYXH&#10;bQ++M4XA4ymkwS2yVNUYuL6m5AuHHYn9+AN1ioFDxKLC1NKQIVN/Yipin65imykKlR5XH9P4Pq+k&#10;UBdfBfUlMRDH7wYHkY1GciSwXR+36H0aKdKilIHjPcdMC+pLQq7q8c46VybrvBgb+XW1XJUERmd1&#10;duYwpm6/dSSOkHejfKXH5HkdRnjwuoD1BvS3sx3Bumc7FXf+LE1WI68e13vUpx1dJEvDKyzPi5a3&#10;4/W9ZL/8Dps/AAAA//8DAFBLAwQUAAYACAAAACEAWUHD694AAAAIAQAADwAAAGRycy9kb3ducmV2&#10;LnhtbEyPwU7DMBBE75X4B2srcalaJ2mLQohTVUgcONJW4rqNlyQ0Xkex04R+PUYc4Dg7o5m3+W4y&#10;rbhS7xrLCuJVBIK4tLrhSsHp+LJMQTiPrLG1TAq+yMGuuJvlmGk78htdD74SoYRdhgpq77tMSlfW&#10;ZNCtbEccvA/bG/RB9pXUPY6h3LQyiaIHabDhsFBjR881lZfDYBSQG7ZxtH801en1Ni7ek9vn2B2V&#10;up9P+ycQnib/F4Yf/IAORWA624G1E62CZRKHpILteg0i+Okm3YA4/x5kkcv/DxTfAAAA//8DAFBL&#10;AQItABQABgAIAAAAIQC2gziS/gAAAOEBAAATAAAAAAAAAAAAAAAAAAAAAABbQ29udGVudF9UeXBl&#10;c10ueG1sUEsBAi0AFAAGAAgAAAAhADj9If/WAAAAlAEAAAsAAAAAAAAAAAAAAAAALwEAAF9yZWxz&#10;Ly5yZWxzUEsBAi0AFAAGAAgAAAAhAAYIV0W4AQAAVgMAAA4AAAAAAAAAAAAAAAAALgIAAGRycy9l&#10;Mm9Eb2MueG1sUEsBAi0AFAAGAAgAAAAhAFlBw+veAAAACAEAAA8AAAAAAAAAAAAAAAAAEgQAAGRy&#10;cy9kb3ducmV2LnhtbFBLBQYAAAAABAAEAPMAAAAdBQAAAAA=&#10;"/>
            </w:pict>
          </mc:Fallback>
        </mc:AlternateContent>
      </w:r>
      <w:r w:rsidR="007515DE" w:rsidRPr="003F2E6F">
        <w:rPr>
          <w:rFonts w:ascii="Times New Roman" w:hAnsi="Times New Roman"/>
          <w:b/>
          <w:noProof/>
          <w:sz w:val="36"/>
          <w:lang w:eastAsia="pt-BR"/>
        </w:rPr>
        <w:t>Douglas Eduardo</w:t>
      </w:r>
      <w:r w:rsidR="008855C2" w:rsidRPr="003F2E6F">
        <w:rPr>
          <w:rFonts w:ascii="Times New Roman" w:hAnsi="Times New Roman"/>
          <w:b/>
          <w:noProof/>
          <w:sz w:val="36"/>
          <w:lang w:eastAsia="pt-BR"/>
        </w:rPr>
        <w:t xml:space="preserve"> d</w:t>
      </w:r>
      <w:r w:rsidR="007515DE" w:rsidRPr="003F2E6F">
        <w:rPr>
          <w:rFonts w:ascii="Times New Roman" w:hAnsi="Times New Roman"/>
          <w:b/>
          <w:noProof/>
          <w:sz w:val="36"/>
          <w:lang w:eastAsia="pt-BR"/>
        </w:rPr>
        <w:t>e Lima</w:t>
      </w:r>
    </w:p>
    <w:p w14:paraId="43D504F3" w14:textId="662529A3" w:rsidR="00044618" w:rsidRPr="00044618" w:rsidRDefault="00EF1D6A" w:rsidP="00044618">
      <w:pPr>
        <w:pStyle w:val="SemEspaamen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40</w:t>
      </w:r>
      <w:r w:rsidR="00044618" w:rsidRPr="00044618">
        <w:rPr>
          <w:rFonts w:ascii="Times New Roman" w:hAnsi="Times New Roman"/>
        </w:rPr>
        <w:t xml:space="preserve"> </w:t>
      </w:r>
      <w:r w:rsidR="00FA6242">
        <w:rPr>
          <w:rFonts w:ascii="Times New Roman" w:hAnsi="Times New Roman"/>
        </w:rPr>
        <w:t xml:space="preserve">Years old </w:t>
      </w:r>
      <w:r w:rsidR="00CF5607">
        <w:rPr>
          <w:rFonts w:ascii="Times New Roman" w:hAnsi="Times New Roman"/>
        </w:rPr>
        <w:t xml:space="preserve">/ </w:t>
      </w:r>
      <w:r w:rsidR="00FA6242">
        <w:rPr>
          <w:rFonts w:ascii="Times New Roman" w:hAnsi="Times New Roman"/>
        </w:rPr>
        <w:t>Married</w:t>
      </w:r>
    </w:p>
    <w:p w14:paraId="1FC72CC2" w14:textId="5ABC8EF9" w:rsidR="005009B5" w:rsidRDefault="00FA6242" w:rsidP="00044618">
      <w:pPr>
        <w:pStyle w:val="SemEspaamen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Phone </w:t>
      </w:r>
      <w:r w:rsidR="007515DE" w:rsidRPr="00044618">
        <w:rPr>
          <w:rFonts w:ascii="Times New Roman" w:hAnsi="Times New Roman"/>
        </w:rPr>
        <w:t xml:space="preserve">: (11) </w:t>
      </w:r>
      <w:r w:rsidR="00B9423A" w:rsidRPr="00044618">
        <w:rPr>
          <w:rFonts w:ascii="Times New Roman" w:hAnsi="Times New Roman"/>
        </w:rPr>
        <w:t>99388-1900</w:t>
      </w:r>
      <w:r w:rsidR="009A61BE" w:rsidRPr="00044618">
        <w:rPr>
          <w:rFonts w:ascii="Times New Roman" w:hAnsi="Times New Roman"/>
        </w:rPr>
        <w:t>/ 2</w:t>
      </w:r>
      <w:r w:rsidR="00EA4DDE" w:rsidRPr="00044618">
        <w:rPr>
          <w:rFonts w:ascii="Times New Roman" w:hAnsi="Times New Roman"/>
        </w:rPr>
        <w:t>707-2194</w:t>
      </w:r>
      <w:r w:rsidR="007515DE" w:rsidRPr="00044618">
        <w:rPr>
          <w:rFonts w:ascii="Times New Roman" w:hAnsi="Times New Roman"/>
        </w:rPr>
        <w:t xml:space="preserve"> - E-mail: douglas_eduardo2003@yahoo.com.br</w:t>
      </w:r>
      <w:r w:rsidR="007515DE" w:rsidRPr="00044618">
        <w:rPr>
          <w:rFonts w:ascii="Times New Roman" w:hAnsi="Times New Roman"/>
        </w:rPr>
        <w:br/>
      </w:r>
      <w:r w:rsidR="00044618" w:rsidRPr="00044618">
        <w:rPr>
          <w:rFonts w:ascii="Times New Roman" w:hAnsi="Times New Roman"/>
        </w:rPr>
        <w:t xml:space="preserve">Zona Leste – São Paulo </w:t>
      </w:r>
      <w:r w:rsidR="00A43956">
        <w:rPr>
          <w:rFonts w:ascii="Times New Roman" w:hAnsi="Times New Roman"/>
        </w:rPr>
        <w:t>–</w:t>
      </w:r>
      <w:r w:rsidR="00044618" w:rsidRPr="00044618">
        <w:rPr>
          <w:rFonts w:ascii="Times New Roman" w:hAnsi="Times New Roman"/>
        </w:rPr>
        <w:t xml:space="preserve"> SP</w:t>
      </w:r>
    </w:p>
    <w:p w14:paraId="3649E14E" w14:textId="77777777" w:rsidR="00A43956" w:rsidRPr="00044618" w:rsidRDefault="00A43956" w:rsidP="00044618">
      <w:pPr>
        <w:pStyle w:val="SemEspaamento"/>
        <w:jc w:val="center"/>
        <w:rPr>
          <w:rFonts w:ascii="Times New Roman" w:hAnsi="Times New Roman"/>
          <w:b/>
        </w:rPr>
      </w:pPr>
    </w:p>
    <w:p w14:paraId="370CD895" w14:textId="4B94D7BA" w:rsidR="005009B5" w:rsidRPr="003F2E6F" w:rsidRDefault="005009B5" w:rsidP="00847A5E">
      <w:pPr>
        <w:pStyle w:val="Ttulo8"/>
        <w:numPr>
          <w:ilvl w:val="0"/>
          <w:numId w:val="22"/>
        </w:numPr>
        <w:rPr>
          <w:rFonts w:ascii="Times New Roman" w:hAnsi="Times New Roman"/>
          <w:b/>
          <w:color w:val="auto"/>
          <w:sz w:val="24"/>
          <w:szCs w:val="24"/>
        </w:rPr>
      </w:pPr>
      <w:r w:rsidRPr="003F2E6F">
        <w:rPr>
          <w:rFonts w:ascii="Times New Roman" w:hAnsi="Times New Roman"/>
          <w:b/>
          <w:color w:val="auto"/>
          <w:sz w:val="24"/>
          <w:szCs w:val="24"/>
        </w:rPr>
        <w:t>OB</w:t>
      </w:r>
      <w:r w:rsidR="00FA6242">
        <w:rPr>
          <w:rFonts w:ascii="Times New Roman" w:hAnsi="Times New Roman"/>
          <w:b/>
          <w:color w:val="auto"/>
          <w:sz w:val="24"/>
          <w:szCs w:val="24"/>
        </w:rPr>
        <w:t>JECTIVE</w:t>
      </w:r>
      <w:r w:rsidRPr="003F2E6F">
        <w:rPr>
          <w:rFonts w:ascii="Times New Roman" w:hAnsi="Times New Roman"/>
          <w:b/>
          <w:color w:val="auto"/>
          <w:sz w:val="24"/>
          <w:szCs w:val="24"/>
        </w:rPr>
        <w:t xml:space="preserve"> PROF</w:t>
      </w:r>
      <w:r w:rsidR="00FA6242">
        <w:rPr>
          <w:rFonts w:ascii="Times New Roman" w:hAnsi="Times New Roman"/>
          <w:b/>
          <w:color w:val="auto"/>
          <w:sz w:val="24"/>
          <w:szCs w:val="24"/>
        </w:rPr>
        <w:t>ESSIONAL</w:t>
      </w:r>
    </w:p>
    <w:p w14:paraId="02DD9843" w14:textId="2B815743" w:rsidR="00A534A3" w:rsidRDefault="00FA6242" w:rsidP="00847A5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SAP Consultant</w:t>
      </w:r>
      <w:r w:rsidR="00936DB6" w:rsidRPr="003F2E6F">
        <w:rPr>
          <w:rFonts w:ascii="Times New Roman" w:hAnsi="Times New Roman"/>
          <w:sz w:val="24"/>
          <w:szCs w:val="24"/>
        </w:rPr>
        <w:t xml:space="preserve"> (MM</w:t>
      </w:r>
      <w:r w:rsidR="003E7111" w:rsidRPr="003F2E6F">
        <w:rPr>
          <w:rFonts w:ascii="Times New Roman" w:hAnsi="Times New Roman"/>
          <w:sz w:val="24"/>
          <w:szCs w:val="24"/>
        </w:rPr>
        <w:t>/ FI</w:t>
      </w:r>
      <w:r w:rsidR="00936DB6" w:rsidRPr="003F2E6F">
        <w:rPr>
          <w:rFonts w:ascii="Times New Roman" w:hAnsi="Times New Roman"/>
          <w:sz w:val="24"/>
          <w:szCs w:val="24"/>
        </w:rPr>
        <w:t>)</w:t>
      </w:r>
    </w:p>
    <w:p w14:paraId="780A9B0F" w14:textId="77777777" w:rsidR="006B5548" w:rsidRPr="003F2E6F" w:rsidRDefault="006B5548" w:rsidP="00847A5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C96B19F" w14:textId="49EB7613" w:rsidR="00FA6242" w:rsidRPr="00FA6242" w:rsidRDefault="006B5548" w:rsidP="00FA6242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EDUCATION</w:t>
      </w:r>
    </w:p>
    <w:p w14:paraId="569776B6" w14:textId="5FA307A5" w:rsidR="00044618" w:rsidRDefault="00FA6242" w:rsidP="00044618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  <w:r>
        <w:rPr>
          <w:rFonts w:ascii="Times New Roman" w:hAnsi="Times New Roman"/>
          <w:bCs/>
          <w:sz w:val="24"/>
          <w:szCs w:val="24"/>
          <w:shd w:val="clear" w:color="auto" w:fill="FFFFFF"/>
        </w:rPr>
        <w:t>Postgraduate “Lato Sensu” – MBA in Project Management from FMU – Faculdades Metropolitanas Unidas (Completed – Jan/2022)</w:t>
      </w:r>
    </w:p>
    <w:p w14:paraId="05729755" w14:textId="77777777" w:rsidR="00FA6242" w:rsidRDefault="00FA6242" w:rsidP="00044618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</w:p>
    <w:p w14:paraId="1E05FB55" w14:textId="6AEBFFE7" w:rsidR="00847A5E" w:rsidRDefault="00FA6242" w:rsidP="00847A5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  <w:r>
        <w:rPr>
          <w:rFonts w:ascii="Times New Roman" w:hAnsi="Times New Roman"/>
          <w:bCs/>
          <w:sz w:val="24"/>
          <w:szCs w:val="24"/>
          <w:shd w:val="clear" w:color="auto" w:fill="FFFFFF"/>
        </w:rPr>
        <w:t>Degree in Business Administration with Emphasis in Systems Analysis FASP – Associated Colleges of São Paulo (Completed -Jan/2008)</w:t>
      </w:r>
    </w:p>
    <w:p w14:paraId="3B63A713" w14:textId="77777777" w:rsidR="00FA6242" w:rsidRDefault="00FA6242" w:rsidP="00847A5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</w:p>
    <w:p w14:paraId="0F370631" w14:textId="77777777" w:rsidR="00FA6242" w:rsidRDefault="00FA6242" w:rsidP="00847A5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</w:p>
    <w:p w14:paraId="4007FCC2" w14:textId="35B3D2A5" w:rsidR="000F5712" w:rsidRDefault="000F5712" w:rsidP="00847A5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</w:p>
    <w:p w14:paraId="5EFBB3D8" w14:textId="77777777" w:rsidR="00656122" w:rsidRPr="000F5712" w:rsidRDefault="00656122" w:rsidP="00847A5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</w:p>
    <w:p w14:paraId="008F72E8" w14:textId="1BCC93B6" w:rsidR="005009B5" w:rsidRDefault="00847A5E" w:rsidP="00806788">
      <w:pPr>
        <w:pStyle w:val="PargrafodaLista"/>
        <w:numPr>
          <w:ilvl w:val="0"/>
          <w:numId w:val="21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3F2E6F">
        <w:rPr>
          <w:rFonts w:ascii="Times New Roman" w:hAnsi="Times New Roman"/>
          <w:b/>
          <w:bCs/>
          <w:sz w:val="24"/>
          <w:szCs w:val="24"/>
        </w:rPr>
        <w:t>EXP</w:t>
      </w:r>
      <w:r w:rsidR="00FA6242">
        <w:rPr>
          <w:rFonts w:ascii="Times New Roman" w:hAnsi="Times New Roman"/>
          <w:b/>
          <w:bCs/>
          <w:sz w:val="24"/>
          <w:szCs w:val="24"/>
        </w:rPr>
        <w:t>ERIENCE</w:t>
      </w:r>
      <w:r w:rsidR="007B4F90" w:rsidRPr="003F2E6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A534A3" w:rsidRPr="003F2E6F">
        <w:rPr>
          <w:rFonts w:ascii="Times New Roman" w:hAnsi="Times New Roman"/>
          <w:b/>
          <w:bCs/>
          <w:sz w:val="24"/>
          <w:szCs w:val="24"/>
        </w:rPr>
        <w:t>PROF</w:t>
      </w:r>
      <w:r w:rsidR="00FA6242">
        <w:rPr>
          <w:rFonts w:ascii="Times New Roman" w:hAnsi="Times New Roman"/>
          <w:b/>
          <w:bCs/>
          <w:sz w:val="24"/>
          <w:szCs w:val="24"/>
        </w:rPr>
        <w:t>ESSIONAL</w:t>
      </w:r>
    </w:p>
    <w:p w14:paraId="433E2452" w14:textId="77777777" w:rsidR="00331F11" w:rsidRDefault="00331F11" w:rsidP="00331F11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E8EE7CD" w14:textId="41C62E34" w:rsidR="00331F11" w:rsidRDefault="00FA6242" w:rsidP="00331F11">
      <w:pPr>
        <w:jc w:val="both"/>
        <w:rPr>
          <w:rFonts w:ascii="Times New Roman" w:eastAsia="Cambria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COMPANY</w:t>
      </w:r>
      <w:r w:rsidR="00331F11">
        <w:rPr>
          <w:rFonts w:ascii="Times New Roman" w:hAnsi="Times New Roman"/>
          <w:b/>
          <w:bCs/>
          <w:sz w:val="24"/>
          <w:szCs w:val="24"/>
        </w:rPr>
        <w:t xml:space="preserve">: TMF </w:t>
      </w:r>
      <w:r>
        <w:rPr>
          <w:rFonts w:ascii="Times New Roman" w:hAnsi="Times New Roman"/>
          <w:b/>
          <w:bCs/>
          <w:sz w:val="24"/>
          <w:szCs w:val="24"/>
        </w:rPr>
        <w:t>Consultancy</w:t>
      </w:r>
      <w:r w:rsidR="00331F1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31F11" w:rsidRPr="003F2E6F">
        <w:rPr>
          <w:rFonts w:ascii="Times New Roman" w:eastAsia="Cambria" w:hAnsi="Times New Roman"/>
          <w:b/>
          <w:sz w:val="24"/>
          <w:szCs w:val="24"/>
        </w:rPr>
        <w:t xml:space="preserve">– </w:t>
      </w:r>
      <w:r w:rsidR="00331F11">
        <w:rPr>
          <w:rFonts w:ascii="Times New Roman" w:eastAsia="Cambria" w:hAnsi="Times New Roman"/>
          <w:b/>
          <w:sz w:val="24"/>
          <w:szCs w:val="24"/>
        </w:rPr>
        <w:t>10</w:t>
      </w:r>
      <w:r w:rsidR="00331F11" w:rsidRPr="003F2E6F">
        <w:rPr>
          <w:rFonts w:ascii="Times New Roman" w:eastAsia="Cambria" w:hAnsi="Times New Roman"/>
          <w:b/>
          <w:sz w:val="24"/>
          <w:szCs w:val="24"/>
        </w:rPr>
        <w:t>/20</w:t>
      </w:r>
      <w:r w:rsidR="00331F11">
        <w:rPr>
          <w:rFonts w:ascii="Times New Roman" w:eastAsia="Cambria" w:hAnsi="Times New Roman"/>
          <w:b/>
          <w:sz w:val="24"/>
          <w:szCs w:val="24"/>
        </w:rPr>
        <w:t>23</w:t>
      </w:r>
      <w:r w:rsidR="00331F11" w:rsidRPr="003F2E6F">
        <w:rPr>
          <w:rFonts w:ascii="Times New Roman" w:eastAsia="Cambria" w:hAnsi="Times New Roman"/>
          <w:b/>
          <w:sz w:val="24"/>
          <w:szCs w:val="24"/>
        </w:rPr>
        <w:t xml:space="preserve"> a </w:t>
      </w:r>
      <w:r w:rsidR="00331F11">
        <w:rPr>
          <w:rFonts w:ascii="Times New Roman" w:eastAsia="Cambria" w:hAnsi="Times New Roman"/>
          <w:b/>
          <w:sz w:val="24"/>
          <w:szCs w:val="24"/>
        </w:rPr>
        <w:t>01</w:t>
      </w:r>
      <w:r w:rsidR="00331F11" w:rsidRPr="003F2E6F">
        <w:rPr>
          <w:rFonts w:ascii="Times New Roman" w:eastAsia="Cambria" w:hAnsi="Times New Roman"/>
          <w:b/>
          <w:sz w:val="24"/>
          <w:szCs w:val="24"/>
        </w:rPr>
        <w:t>/20</w:t>
      </w:r>
      <w:r w:rsidR="00331F11">
        <w:rPr>
          <w:rFonts w:ascii="Times New Roman" w:eastAsia="Cambria" w:hAnsi="Times New Roman"/>
          <w:b/>
          <w:sz w:val="24"/>
          <w:szCs w:val="24"/>
        </w:rPr>
        <w:t>24 (4 m</w:t>
      </w:r>
      <w:r>
        <w:rPr>
          <w:rFonts w:ascii="Times New Roman" w:eastAsia="Cambria" w:hAnsi="Times New Roman"/>
          <w:b/>
          <w:sz w:val="24"/>
          <w:szCs w:val="24"/>
        </w:rPr>
        <w:t>onths</w:t>
      </w:r>
      <w:r w:rsidR="00331F11">
        <w:rPr>
          <w:rFonts w:ascii="Times New Roman" w:eastAsia="Cambria" w:hAnsi="Times New Roman"/>
          <w:b/>
          <w:sz w:val="24"/>
          <w:szCs w:val="24"/>
        </w:rPr>
        <w:t>)</w:t>
      </w:r>
    </w:p>
    <w:p w14:paraId="7B5FA41F" w14:textId="39BCE0B3" w:rsidR="00331F11" w:rsidRDefault="008F5FB5" w:rsidP="00331F11">
      <w:pPr>
        <w:jc w:val="both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</w:rPr>
        <w:t>Full SAP Analyst</w:t>
      </w:r>
    </w:p>
    <w:p w14:paraId="799DBAB1" w14:textId="6098A9CF" w:rsidR="008F5FB5" w:rsidRPr="008F5FB5" w:rsidRDefault="008F5FB5" w:rsidP="008F5FB5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 w:rsidRPr="008F5FB5">
        <w:rPr>
          <w:rFonts w:ascii="Times New Roman" w:hAnsi="Times New Roman"/>
          <w:sz w:val="24"/>
          <w:szCs w:val="24"/>
        </w:rPr>
        <w:t>Carry out tests, validations and corrections of all BPO routines in a development environment;</w:t>
      </w:r>
    </w:p>
    <w:p w14:paraId="33101176" w14:textId="3F948029" w:rsidR="008F5FB5" w:rsidRPr="008F5FB5" w:rsidRDefault="008F5FB5" w:rsidP="008F5FB5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 w:rsidRPr="008F5FB5">
        <w:rPr>
          <w:rFonts w:ascii="Times New Roman" w:hAnsi="Times New Roman"/>
          <w:sz w:val="24"/>
          <w:szCs w:val="24"/>
        </w:rPr>
        <w:t>Validation of Mocks and data migration;</w:t>
      </w:r>
    </w:p>
    <w:p w14:paraId="0A7AAAC5" w14:textId="2A45383E" w:rsidR="008F5FB5" w:rsidRPr="008F5FB5" w:rsidRDefault="008F5FB5" w:rsidP="008F5FB5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 w:rsidRPr="008F5FB5">
        <w:rPr>
          <w:rFonts w:ascii="Times New Roman" w:hAnsi="Times New Roman"/>
          <w:sz w:val="24"/>
          <w:szCs w:val="24"/>
        </w:rPr>
        <w:t>Work together with Wella's Procurement team;</w:t>
      </w:r>
    </w:p>
    <w:p w14:paraId="1EF6054F" w14:textId="4C1265C5" w:rsidR="008F5FB5" w:rsidRPr="008F5FB5" w:rsidRDefault="008F5FB5" w:rsidP="008F5FB5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 w:rsidRPr="008F5FB5">
        <w:rPr>
          <w:rFonts w:ascii="Times New Roman" w:hAnsi="Times New Roman"/>
          <w:sz w:val="24"/>
          <w:szCs w:val="24"/>
        </w:rPr>
        <w:t>Support in the configuration and migration of MasterData;</w:t>
      </w:r>
    </w:p>
    <w:p w14:paraId="5F3674F3" w14:textId="6EAB6B4B" w:rsidR="008F5FB5" w:rsidRPr="008F5FB5" w:rsidRDefault="008F5FB5" w:rsidP="008F5FB5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 w:rsidRPr="008F5FB5">
        <w:rPr>
          <w:rFonts w:ascii="Times New Roman" w:hAnsi="Times New Roman"/>
          <w:sz w:val="24"/>
          <w:szCs w:val="24"/>
        </w:rPr>
        <w:t>Participate in the IT implementation war-room;</w:t>
      </w:r>
    </w:p>
    <w:p w14:paraId="47317288" w14:textId="52EF40C4" w:rsidR="008F5FB5" w:rsidRPr="008F5FB5" w:rsidRDefault="008F5FB5" w:rsidP="008F5FB5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 w:rsidRPr="008F5FB5">
        <w:rPr>
          <w:rFonts w:ascii="Times New Roman" w:hAnsi="Times New Roman"/>
          <w:sz w:val="24"/>
          <w:szCs w:val="24"/>
        </w:rPr>
        <w:t>Any type of IT support in implementing the ERP in the MM Module;</w:t>
      </w:r>
    </w:p>
    <w:p w14:paraId="182A96FB" w14:textId="77777777" w:rsidR="008F5FB5" w:rsidRPr="008F5FB5" w:rsidRDefault="008F5FB5" w:rsidP="008F5FB5">
      <w:pPr>
        <w:pStyle w:val="PargrafodaLista"/>
        <w:spacing w:after="0" w:line="240" w:lineRule="auto"/>
        <w:ind w:left="1077"/>
        <w:jc w:val="both"/>
        <w:rPr>
          <w:rFonts w:ascii="Times New Roman" w:hAnsi="Times New Roman"/>
          <w:sz w:val="24"/>
          <w:szCs w:val="24"/>
        </w:rPr>
      </w:pPr>
    </w:p>
    <w:p w14:paraId="5873D3BD" w14:textId="77777777" w:rsidR="00331F11" w:rsidRPr="00331F11" w:rsidRDefault="00331F11" w:rsidP="00331F11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A37D2B3" w14:textId="741C565F" w:rsidR="00A656AF" w:rsidRDefault="008F5FB5" w:rsidP="00A656AF">
      <w:pPr>
        <w:jc w:val="both"/>
        <w:rPr>
          <w:rFonts w:ascii="Times New Roman" w:eastAsia="Cambria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COMPANY</w:t>
      </w:r>
      <w:r w:rsidR="00A656AF">
        <w:rPr>
          <w:rFonts w:ascii="Times New Roman" w:hAnsi="Times New Roman"/>
          <w:b/>
          <w:bCs/>
          <w:sz w:val="24"/>
          <w:szCs w:val="24"/>
        </w:rPr>
        <w:t xml:space="preserve">: ALD AUTOMOTIVE </w:t>
      </w:r>
      <w:r w:rsidR="00707D79" w:rsidRPr="003F2E6F">
        <w:rPr>
          <w:rFonts w:ascii="Times New Roman" w:eastAsia="Cambria" w:hAnsi="Times New Roman"/>
          <w:b/>
          <w:sz w:val="24"/>
          <w:szCs w:val="24"/>
        </w:rPr>
        <w:t>– 0</w:t>
      </w:r>
      <w:r w:rsidR="00707D79">
        <w:rPr>
          <w:rFonts w:ascii="Times New Roman" w:eastAsia="Cambria" w:hAnsi="Times New Roman"/>
          <w:b/>
          <w:sz w:val="24"/>
          <w:szCs w:val="24"/>
        </w:rPr>
        <w:t>3</w:t>
      </w:r>
      <w:r w:rsidR="00707D79" w:rsidRPr="003F2E6F">
        <w:rPr>
          <w:rFonts w:ascii="Times New Roman" w:eastAsia="Cambria" w:hAnsi="Times New Roman"/>
          <w:b/>
          <w:sz w:val="24"/>
          <w:szCs w:val="24"/>
        </w:rPr>
        <w:t>/20</w:t>
      </w:r>
      <w:r w:rsidR="00707D79">
        <w:rPr>
          <w:rFonts w:ascii="Times New Roman" w:eastAsia="Cambria" w:hAnsi="Times New Roman"/>
          <w:b/>
          <w:sz w:val="24"/>
          <w:szCs w:val="24"/>
        </w:rPr>
        <w:t>17</w:t>
      </w:r>
      <w:r w:rsidR="00707D79" w:rsidRPr="003F2E6F">
        <w:rPr>
          <w:rFonts w:ascii="Times New Roman" w:eastAsia="Cambria" w:hAnsi="Times New Roman"/>
          <w:b/>
          <w:sz w:val="24"/>
          <w:szCs w:val="24"/>
        </w:rPr>
        <w:t xml:space="preserve"> a 0</w:t>
      </w:r>
      <w:r w:rsidR="00707D79">
        <w:rPr>
          <w:rFonts w:ascii="Times New Roman" w:eastAsia="Cambria" w:hAnsi="Times New Roman"/>
          <w:b/>
          <w:sz w:val="24"/>
          <w:szCs w:val="24"/>
        </w:rPr>
        <w:t>6</w:t>
      </w:r>
      <w:r w:rsidR="00707D79" w:rsidRPr="003F2E6F">
        <w:rPr>
          <w:rFonts w:ascii="Times New Roman" w:eastAsia="Cambria" w:hAnsi="Times New Roman"/>
          <w:b/>
          <w:sz w:val="24"/>
          <w:szCs w:val="24"/>
        </w:rPr>
        <w:t>/20</w:t>
      </w:r>
      <w:r w:rsidR="00707D79">
        <w:rPr>
          <w:rFonts w:ascii="Times New Roman" w:eastAsia="Cambria" w:hAnsi="Times New Roman"/>
          <w:b/>
          <w:sz w:val="24"/>
          <w:szCs w:val="24"/>
        </w:rPr>
        <w:t>23</w:t>
      </w:r>
    </w:p>
    <w:p w14:paraId="3BA645BF" w14:textId="5F2EBED9" w:rsidR="00F93412" w:rsidRDefault="008F5FB5" w:rsidP="00F93412">
      <w:pPr>
        <w:jc w:val="both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</w:rPr>
        <w:t>Full SAP Analyst</w:t>
      </w:r>
      <w:r w:rsidR="00F93412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</w:t>
      </w:r>
    </w:p>
    <w:p w14:paraId="46A28034" w14:textId="7026D8CA" w:rsidR="00E36D94" w:rsidRDefault="008F5FB5" w:rsidP="00F93412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Expertise in supporting users: business analysis, processes and test in the FI, CO, SD and MM modules working in Incident Management, Improvements and Projects;</w:t>
      </w:r>
    </w:p>
    <w:p w14:paraId="45E68525" w14:textId="2C1C0923" w:rsidR="008F5FB5" w:rsidRDefault="008F5FB5" w:rsidP="00F93412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Contract Management – IT Suppliers</w:t>
      </w:r>
    </w:p>
    <w:p w14:paraId="280D2EE1" w14:textId="0E9541AE" w:rsidR="008F5FB5" w:rsidRDefault="008F5FB5" w:rsidP="00F93412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Support Monthly and Annual Closing;</w:t>
      </w:r>
    </w:p>
    <w:p w14:paraId="5EE7B06D" w14:textId="2869E0C7" w:rsidR="008F5FB5" w:rsidRDefault="008F5FB5" w:rsidP="00F93412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Preparation of training manuals for Standard and Customized processes;</w:t>
      </w:r>
    </w:p>
    <w:p w14:paraId="54398A6B" w14:textId="0BD6B455" w:rsidR="008F5FB5" w:rsidRDefault="008F5FB5" w:rsidP="00F93412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Management of the MAS Suppliers contract;leet</w:t>
      </w:r>
    </w:p>
    <w:p w14:paraId="7CD22DB3" w14:textId="64B804A3" w:rsidR="008F5FB5" w:rsidRDefault="008F5FB5" w:rsidP="00F93412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Supporting users of the Global System responsible for Fleet Management;</w:t>
      </w:r>
    </w:p>
    <w:p w14:paraId="6D814383" w14:textId="14D06988" w:rsidR="008F5FB5" w:rsidRDefault="008F5FB5" w:rsidP="00F93412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Expertise in Parame</w:t>
      </w:r>
      <w:r w:rsidR="00775B4B">
        <w:rPr>
          <w:rFonts w:ascii="Times New Roman" w:hAnsi="Times New Roman"/>
          <w:sz w:val="24"/>
          <w:szCs w:val="24"/>
        </w:rPr>
        <w:t>terizations and Customizations;</w:t>
      </w:r>
    </w:p>
    <w:p w14:paraId="6DE1C749" w14:textId="5A39C5E3" w:rsidR="00775B4B" w:rsidRDefault="00775B4B" w:rsidP="00F93412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Knowledge of Debug and LSMW;</w:t>
      </w:r>
    </w:p>
    <w:p w14:paraId="690DD2F0" w14:textId="39DB3708" w:rsidR="00775B4B" w:rsidRDefault="00775B4B" w:rsidP="00F93412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Responsibility for SAP Sustainment within the Organization;</w:t>
      </w:r>
    </w:p>
    <w:p w14:paraId="3461455D" w14:textId="77777777" w:rsidR="008F5FB5" w:rsidRDefault="008F5FB5" w:rsidP="008F5FB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7B5C44" w14:textId="77777777" w:rsidR="008F5FB5" w:rsidRPr="008F5FB5" w:rsidRDefault="008F5FB5" w:rsidP="008F5FB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C79E72C" w14:textId="77777777" w:rsidR="00F93412" w:rsidRPr="008F5FB5" w:rsidRDefault="00F93412" w:rsidP="00A656AF">
      <w:pPr>
        <w:jc w:val="both"/>
        <w:rPr>
          <w:rFonts w:ascii="Times New Roman" w:hAnsi="Times New Roman"/>
          <w:sz w:val="24"/>
          <w:szCs w:val="24"/>
        </w:rPr>
      </w:pPr>
    </w:p>
    <w:p w14:paraId="51D5EFAC" w14:textId="63DBE27A" w:rsidR="009A61BE" w:rsidRPr="00562E6F" w:rsidRDefault="00775B4B" w:rsidP="00562E6F">
      <w:pPr>
        <w:jc w:val="both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eastAsia="Cambria" w:hAnsi="Times New Roman"/>
          <w:b/>
          <w:sz w:val="24"/>
          <w:szCs w:val="24"/>
        </w:rPr>
        <w:t>COMPANY</w:t>
      </w:r>
      <w:r w:rsidR="00942C62" w:rsidRPr="003F2E6F">
        <w:rPr>
          <w:rFonts w:ascii="Times New Roman" w:eastAsia="Cambria" w:hAnsi="Times New Roman"/>
          <w:b/>
          <w:sz w:val="24"/>
          <w:szCs w:val="24"/>
        </w:rPr>
        <w:t>:</w:t>
      </w:r>
      <w:r w:rsidR="00A656AF">
        <w:rPr>
          <w:rFonts w:ascii="Times New Roman" w:eastAsia="Cambria" w:hAnsi="Times New Roman"/>
          <w:b/>
          <w:sz w:val="24"/>
          <w:szCs w:val="24"/>
        </w:rPr>
        <w:t xml:space="preserve"> </w:t>
      </w:r>
      <w:r w:rsidR="00942C62" w:rsidRPr="003F2E6F">
        <w:rPr>
          <w:rFonts w:ascii="Times New Roman" w:eastAsia="Cambria" w:hAnsi="Times New Roman"/>
          <w:b/>
          <w:sz w:val="24"/>
          <w:szCs w:val="24"/>
        </w:rPr>
        <w:t xml:space="preserve">SIEMENS </w:t>
      </w:r>
      <w:r w:rsidR="007B4F90" w:rsidRPr="003F2E6F">
        <w:rPr>
          <w:rFonts w:ascii="Times New Roman" w:eastAsia="Cambria" w:hAnsi="Times New Roman"/>
          <w:b/>
          <w:sz w:val="24"/>
          <w:szCs w:val="24"/>
        </w:rPr>
        <w:t>LTDA – 06</w:t>
      </w:r>
      <w:r w:rsidR="009A61BE" w:rsidRPr="003F2E6F">
        <w:rPr>
          <w:rFonts w:ascii="Times New Roman" w:eastAsia="Cambria" w:hAnsi="Times New Roman"/>
          <w:b/>
          <w:sz w:val="24"/>
          <w:szCs w:val="24"/>
        </w:rPr>
        <w:t>/</w:t>
      </w:r>
      <w:r w:rsidR="007B4F90" w:rsidRPr="003F2E6F">
        <w:rPr>
          <w:rFonts w:ascii="Times New Roman" w:eastAsia="Cambria" w:hAnsi="Times New Roman"/>
          <w:b/>
          <w:sz w:val="24"/>
          <w:szCs w:val="24"/>
        </w:rPr>
        <w:t xml:space="preserve">2009 a </w:t>
      </w:r>
      <w:r w:rsidR="009A61BE" w:rsidRPr="003F2E6F">
        <w:rPr>
          <w:rFonts w:ascii="Times New Roman" w:eastAsia="Cambria" w:hAnsi="Times New Roman"/>
          <w:b/>
          <w:sz w:val="24"/>
          <w:szCs w:val="24"/>
        </w:rPr>
        <w:t xml:space="preserve">04/2016 </w:t>
      </w:r>
    </w:p>
    <w:p w14:paraId="175877BF" w14:textId="6EC861BC" w:rsidR="009A61BE" w:rsidRPr="005D688A" w:rsidRDefault="00775B4B" w:rsidP="009A61BE">
      <w:pPr>
        <w:pStyle w:val="Ttulo5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</w:rPr>
        <w:t>Full MM Suport Analyst</w:t>
      </w:r>
      <w:r w:rsidR="00806788" w:rsidRPr="005D688A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/ </w:t>
      </w:r>
      <w:r>
        <w:rPr>
          <w:rFonts w:ascii="Times New Roman" w:hAnsi="Times New Roman"/>
          <w:bCs/>
          <w:color w:val="000000" w:themeColor="text1"/>
          <w:sz w:val="24"/>
          <w:szCs w:val="24"/>
        </w:rPr>
        <w:t>Foreign Trade Analyst - Import</w:t>
      </w:r>
      <w:r w:rsidR="009A61BE" w:rsidRPr="005D688A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</w:t>
      </w:r>
      <w:r w:rsidR="007B4F90" w:rsidRPr="005D688A">
        <w:rPr>
          <w:rFonts w:ascii="Times New Roman" w:hAnsi="Times New Roman"/>
          <w:bCs/>
          <w:color w:val="000000" w:themeColor="text1"/>
          <w:sz w:val="24"/>
          <w:szCs w:val="24"/>
        </w:rPr>
        <w:t>(10/2012 a 04/2016)</w:t>
      </w:r>
    </w:p>
    <w:p w14:paraId="37F6A132" w14:textId="7E66E884" w:rsidR="007B4F90" w:rsidRDefault="00775B4B" w:rsidP="0010605B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Expertise in supporting users: business analysis, processes and tests;</w:t>
      </w:r>
    </w:p>
    <w:p w14:paraId="79FA7453" w14:textId="1A788924" w:rsidR="00775B4B" w:rsidRDefault="00775B4B" w:rsidP="0010605B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Consultancy in the Foreign Trade system (Esoftcomex and Ecomex);</w:t>
      </w:r>
    </w:p>
    <w:p w14:paraId="2123B32F" w14:textId="3FE71F49" w:rsidR="00775B4B" w:rsidRDefault="00775B4B" w:rsidP="0010605B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Foreign Traade System Consultancy for end users (import analysts and brokers (Import/special regimes)</w:t>
      </w:r>
    </w:p>
    <w:p w14:paraId="6AB36CFA" w14:textId="39DE8578" w:rsidR="00775B4B" w:rsidRDefault="00775B4B" w:rsidP="0010605B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Implementation of training regarding import processes/special regimes;</w:t>
      </w:r>
    </w:p>
    <w:p w14:paraId="7AE7ACBA" w14:textId="7F0CF58C" w:rsidR="00775B4B" w:rsidRDefault="00775B4B" w:rsidP="0010605B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Preparation of training manuals for import processes/special regimes;</w:t>
      </w:r>
    </w:p>
    <w:p w14:paraId="1FE495E8" w14:textId="242A45F9" w:rsidR="00775B4B" w:rsidRDefault="00775B4B" w:rsidP="0010605B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Post Go-live support;</w:t>
      </w:r>
    </w:p>
    <w:p w14:paraId="7DEC069F" w14:textId="49804FE4" w:rsidR="00775B4B" w:rsidRDefault="00775B4B" w:rsidP="0010605B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Participation in improvements to import processes (Lean Methodology);</w:t>
      </w:r>
    </w:p>
    <w:p w14:paraId="5531E052" w14:textId="0355EB1C" w:rsidR="00775B4B" w:rsidRDefault="00775B4B" w:rsidP="0010605B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MM-Logistic Function consultancy, referring to incidente support and Probem monitoring (Treat root cause);</w:t>
      </w:r>
    </w:p>
    <w:p w14:paraId="552FBAFC" w14:textId="74733839" w:rsidR="00775B4B" w:rsidRDefault="00775B4B" w:rsidP="0010605B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Development and support for testing logistics and import processes/special regimes;</w:t>
      </w:r>
    </w:p>
    <w:p w14:paraId="680C3BE5" w14:textId="3F55D0C4" w:rsidR="00775B4B" w:rsidRDefault="00775B4B" w:rsidP="0010605B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Training and monitoring of payment processes</w:t>
      </w:r>
      <w:r w:rsidR="00FA6C27">
        <w:rPr>
          <w:rFonts w:ascii="Times New Roman" w:hAnsi="Times New Roman"/>
          <w:sz w:val="24"/>
          <w:szCs w:val="24"/>
        </w:rPr>
        <w:t xml:space="preserve"> logisctic expenses in the import processes/special regimes</w:t>
      </w:r>
      <w:r>
        <w:rPr>
          <w:rFonts w:ascii="Times New Roman" w:hAnsi="Times New Roman"/>
          <w:sz w:val="24"/>
          <w:szCs w:val="24"/>
        </w:rPr>
        <w:t>;</w:t>
      </w:r>
    </w:p>
    <w:p w14:paraId="03F0AF7B" w14:textId="03C380D8" w:rsidR="00FA6C27" w:rsidRPr="003F2E6F" w:rsidRDefault="00FA6C27" w:rsidP="0010605B">
      <w:pPr>
        <w:pStyle w:val="PargrafodaLista"/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Participation in Carve-Out and Carve-in</w:t>
      </w:r>
    </w:p>
    <w:p w14:paraId="3FEF1B6D" w14:textId="77777777" w:rsidR="007B4F90" w:rsidRPr="00775B4B" w:rsidRDefault="007B4F90" w:rsidP="007B4F90">
      <w:pPr>
        <w:rPr>
          <w:rFonts w:ascii="Times New Roman" w:hAnsi="Times New Roman"/>
          <w:bCs/>
          <w:color w:val="000000" w:themeColor="text1"/>
          <w:sz w:val="24"/>
          <w:szCs w:val="24"/>
          <w:shd w:val="clear" w:color="auto" w:fill="FFFFFF"/>
        </w:rPr>
      </w:pPr>
    </w:p>
    <w:p w14:paraId="05251C58" w14:textId="77777777" w:rsidR="00775B4B" w:rsidRPr="00775B4B" w:rsidRDefault="00775B4B" w:rsidP="007B4F90">
      <w:pPr>
        <w:rPr>
          <w:rFonts w:ascii="Times New Roman" w:hAnsi="Times New Roman"/>
          <w:bCs/>
          <w:color w:val="000000" w:themeColor="text1"/>
          <w:sz w:val="24"/>
          <w:szCs w:val="24"/>
          <w:shd w:val="clear" w:color="auto" w:fill="FFFFFF"/>
        </w:rPr>
      </w:pPr>
    </w:p>
    <w:p w14:paraId="52FC003C" w14:textId="149E22F4" w:rsidR="007B4F90" w:rsidRPr="00075CC5" w:rsidRDefault="00DB006C" w:rsidP="007B4F90">
      <w:pPr>
        <w:pStyle w:val="Ttulo5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075CC5">
        <w:rPr>
          <w:rFonts w:ascii="Times New Roman" w:hAnsi="Times New Roman"/>
          <w:bCs/>
          <w:color w:val="000000" w:themeColor="text1"/>
          <w:sz w:val="24"/>
          <w:szCs w:val="24"/>
        </w:rPr>
        <w:t>Full FI Support Analyst</w:t>
      </w:r>
      <w:r w:rsidR="007B4F90" w:rsidRPr="00075CC5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(06/2009 a 10/2012)</w:t>
      </w:r>
    </w:p>
    <w:p w14:paraId="28A1DD42" w14:textId="45902741" w:rsidR="007B4F90" w:rsidRDefault="00075CC5" w:rsidP="007B4F90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Function FI consultancy for end users, regarding incidente support and Problem monitoring (Treat root cause) Level1 and 2 (Closing and daily activities);</w:t>
      </w:r>
    </w:p>
    <w:p w14:paraId="70DC0C21" w14:textId="16724628" w:rsidR="00075CC5" w:rsidRDefault="00075CC5" w:rsidP="007B4F90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Customization, elaborations and Process Improvements;</w:t>
      </w:r>
    </w:p>
    <w:p w14:paraId="6E296437" w14:textId="5A8674AA" w:rsidR="00075CC5" w:rsidRDefault="00075CC5" w:rsidP="007B4F90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Accounting Closing (Cost Center Apportionments);</w:t>
      </w:r>
    </w:p>
    <w:p w14:paraId="0D4EC678" w14:textId="5C384F55" w:rsidR="00075CC5" w:rsidRDefault="00075CC5" w:rsidP="007B4F90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Creation and maintenance of master data (Account, Cost Center, Profit Center and apportionment Keys);</w:t>
      </w:r>
    </w:p>
    <w:p w14:paraId="2DE18B41" w14:textId="730E5EA7" w:rsidR="00075CC5" w:rsidRDefault="00075CC5" w:rsidP="007B4F90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Participations in Carve-Out (SHC, COM CN/EM, Nokia);</w:t>
      </w:r>
    </w:p>
    <w:p w14:paraId="30AFD769" w14:textId="3312E2EB" w:rsidR="00075CC5" w:rsidRDefault="00075CC5" w:rsidP="007B4F90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Participations in Carve-in;</w:t>
      </w:r>
    </w:p>
    <w:p w14:paraId="4493C140" w14:textId="3426A540" w:rsidR="00075CC5" w:rsidRDefault="00075CC5" w:rsidP="007B4F90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PR4 MIgration – Spiridon Platform;</w:t>
      </w:r>
    </w:p>
    <w:p w14:paraId="5D0EB38D" w14:textId="459C9FE9" w:rsidR="00075CC5" w:rsidRDefault="00075CC5" w:rsidP="007B4F90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Incorporation of Va-tech in PR4</w:t>
      </w:r>
    </w:p>
    <w:p w14:paraId="7B4CA478" w14:textId="2E07CA8E" w:rsidR="00075CC5" w:rsidRDefault="00075CC5" w:rsidP="007B4F90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Incorporation of the SBT_SSS Division into Siemens;</w:t>
      </w:r>
    </w:p>
    <w:p w14:paraId="1CCC1645" w14:textId="5A1FAD4F" w:rsidR="00075CC5" w:rsidRDefault="00075CC5" w:rsidP="007B4F90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Maitenance and Assignment of Profiles for users (Autorizations);</w:t>
      </w:r>
    </w:p>
    <w:p w14:paraId="5602229B" w14:textId="0DCBFEC9" w:rsidR="00075CC5" w:rsidRDefault="00075CC5" w:rsidP="007B4F90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Post Go-Live support;</w:t>
      </w:r>
    </w:p>
    <w:p w14:paraId="47C3E3B6" w14:textId="39D78EDC" w:rsidR="00075CC5" w:rsidRPr="003F2E6F" w:rsidRDefault="00075CC5" w:rsidP="007B4F90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Tests for SupportPackage;</w:t>
      </w:r>
    </w:p>
    <w:p w14:paraId="098107AF" w14:textId="77777777" w:rsidR="00075CC5" w:rsidRDefault="00075CC5" w:rsidP="00075CC5">
      <w:pPr>
        <w:spacing w:after="0" w:line="240" w:lineRule="auto"/>
        <w:ind w:left="1080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</w:p>
    <w:p w14:paraId="265908BA" w14:textId="77777777" w:rsidR="00075CC5" w:rsidRPr="003F2E6F" w:rsidRDefault="00075CC5" w:rsidP="00075CC5">
      <w:pPr>
        <w:spacing w:after="0" w:line="240" w:lineRule="auto"/>
        <w:ind w:left="1080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</w:p>
    <w:p w14:paraId="193AD4BF" w14:textId="21C96743" w:rsidR="007B4F90" w:rsidRPr="003F2E6F" w:rsidRDefault="00075CC5" w:rsidP="00942C62">
      <w:pPr>
        <w:pStyle w:val="Ttulo5"/>
        <w:rPr>
          <w:rFonts w:ascii="Times New Roman" w:eastAsia="Cambria" w:hAnsi="Times New Roman"/>
          <w:b/>
          <w:color w:val="auto"/>
          <w:sz w:val="24"/>
          <w:szCs w:val="24"/>
        </w:rPr>
      </w:pPr>
      <w:r>
        <w:rPr>
          <w:rFonts w:ascii="Times New Roman" w:eastAsia="Cambria" w:hAnsi="Times New Roman"/>
          <w:b/>
          <w:color w:val="auto"/>
          <w:sz w:val="24"/>
          <w:szCs w:val="24"/>
        </w:rPr>
        <w:t>COMPANY</w:t>
      </w:r>
      <w:r w:rsidR="00942C62" w:rsidRPr="003F2E6F">
        <w:rPr>
          <w:rFonts w:ascii="Times New Roman" w:eastAsia="Cambria" w:hAnsi="Times New Roman"/>
          <w:b/>
          <w:color w:val="auto"/>
          <w:sz w:val="24"/>
          <w:szCs w:val="24"/>
        </w:rPr>
        <w:t xml:space="preserve">: </w:t>
      </w:r>
      <w:r w:rsidR="004715DD" w:rsidRPr="003F2E6F">
        <w:rPr>
          <w:rFonts w:ascii="Times New Roman" w:eastAsia="Cambria" w:hAnsi="Times New Roman"/>
          <w:b/>
          <w:color w:val="auto"/>
          <w:sz w:val="24"/>
          <w:szCs w:val="24"/>
        </w:rPr>
        <w:t xml:space="preserve">SSI CONSULTORIA </w:t>
      </w:r>
      <w:r w:rsidR="007B4F90" w:rsidRPr="003F2E6F">
        <w:rPr>
          <w:rFonts w:ascii="Times New Roman" w:eastAsia="Cambria" w:hAnsi="Times New Roman"/>
          <w:b/>
          <w:color w:val="auto"/>
          <w:sz w:val="24"/>
          <w:szCs w:val="24"/>
        </w:rPr>
        <w:t xml:space="preserve">– </w:t>
      </w:r>
      <w:r w:rsidR="00847A5E" w:rsidRPr="003F2E6F">
        <w:rPr>
          <w:rFonts w:ascii="Times New Roman" w:eastAsia="Cambria" w:hAnsi="Times New Roman"/>
          <w:b/>
          <w:color w:val="auto"/>
          <w:sz w:val="24"/>
          <w:szCs w:val="24"/>
        </w:rPr>
        <w:t>02/2002 a 06/2009</w:t>
      </w:r>
    </w:p>
    <w:p w14:paraId="01005B83" w14:textId="2A223F9C" w:rsidR="00847A5E" w:rsidRPr="005D688A" w:rsidRDefault="00075CC5" w:rsidP="00847A5E">
      <w:pPr>
        <w:pStyle w:val="Ttulo5"/>
        <w:rPr>
          <w:rFonts w:ascii="Times New Roman" w:eastAsia="Cambria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</w:rPr>
        <w:t>Full FI Support Analyst</w:t>
      </w:r>
      <w:r w:rsidR="00847A5E" w:rsidRPr="005D688A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</w:t>
      </w:r>
      <w:r w:rsidR="009119F8" w:rsidRPr="005D688A">
        <w:rPr>
          <w:rFonts w:ascii="Times New Roman" w:hAnsi="Times New Roman"/>
          <w:bCs/>
          <w:color w:val="000000" w:themeColor="text1"/>
          <w:sz w:val="24"/>
          <w:szCs w:val="24"/>
        </w:rPr>
        <w:t>(02/2002 a 06/2009)</w:t>
      </w:r>
    </w:p>
    <w:p w14:paraId="05C365F1" w14:textId="58172B1B" w:rsidR="00847A5E" w:rsidRDefault="00075CC5" w:rsidP="00847A5E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Functional FI consultancy for Siemens company end users regarding Incident Support and Problem follow-up (Treat root cause);</w:t>
      </w:r>
    </w:p>
    <w:p w14:paraId="10332652" w14:textId="37CD84A0" w:rsidR="00075CC5" w:rsidRDefault="00075CC5" w:rsidP="00847A5E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User Support (Closing and daily activities;</w:t>
      </w:r>
    </w:p>
    <w:p w14:paraId="507AF4D5" w14:textId="26242B4C" w:rsidR="00075CC5" w:rsidRDefault="00075CC5" w:rsidP="00847A5E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Post Go-live support;</w:t>
      </w:r>
    </w:p>
    <w:p w14:paraId="45E8876B" w14:textId="6EF99DAB" w:rsidR="00075CC5" w:rsidRDefault="00075CC5" w:rsidP="00847A5E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Participation and Execution of training (Test Cases);</w:t>
      </w:r>
    </w:p>
    <w:p w14:paraId="7EA8AFD5" w14:textId="04863F41" w:rsidR="00075CC5" w:rsidRPr="00075CC5" w:rsidRDefault="00075CC5" w:rsidP="00075CC5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Paarticipation in Carve-Out and Carve-in;</w:t>
      </w:r>
    </w:p>
    <w:p w14:paraId="54A82B99" w14:textId="77777777" w:rsidR="00627C65" w:rsidRPr="003F2E6F" w:rsidRDefault="00627C65" w:rsidP="00627C65">
      <w:pPr>
        <w:spacing w:after="0" w:line="240" w:lineRule="auto"/>
        <w:ind w:left="720"/>
        <w:jc w:val="both"/>
        <w:rPr>
          <w:rFonts w:ascii="Times New Roman" w:hAnsi="Times New Roman"/>
          <w:iCs/>
          <w:sz w:val="24"/>
          <w:szCs w:val="24"/>
          <w:u w:val="single"/>
        </w:rPr>
      </w:pPr>
    </w:p>
    <w:p w14:paraId="529D5D5B" w14:textId="65957817" w:rsidR="00741017" w:rsidRPr="003F2E6F" w:rsidRDefault="006B5548" w:rsidP="003F2E6F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i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</w:rPr>
        <w:t>TRAINING AND CERTIFICATES</w:t>
      </w:r>
    </w:p>
    <w:p w14:paraId="7A133E8D" w14:textId="77777777" w:rsidR="003D761A" w:rsidRPr="003F2E6F" w:rsidRDefault="003D761A" w:rsidP="003D761A">
      <w:pPr>
        <w:pStyle w:val="PargrafodaLista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71E1666" w14:textId="77777777" w:rsidR="00FC3F6D" w:rsidRDefault="00FC3F6D" w:rsidP="00FC3F6D">
      <w:pPr>
        <w:pStyle w:val="PargrafodaLista"/>
        <w:spacing w:after="0" w:line="240" w:lineRule="auto"/>
        <w:ind w:left="1080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</w:p>
    <w:p w14:paraId="2BB9DD38" w14:textId="0D463E74" w:rsidR="00FC3F6D" w:rsidRPr="00FC3F6D" w:rsidRDefault="00FC3F6D" w:rsidP="00FC3F6D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  <w:r w:rsidRPr="00FC3F6D">
        <w:rPr>
          <w:rFonts w:ascii="Times New Roman" w:hAnsi="Times New Roman"/>
          <w:bCs/>
          <w:sz w:val="24"/>
          <w:szCs w:val="24"/>
          <w:shd w:val="clear" w:color="auto" w:fill="FFFFFF"/>
        </w:rPr>
        <w:t>Intermediate English (Writing, Reading and Speaking)</w:t>
      </w:r>
    </w:p>
    <w:p w14:paraId="14687BB9" w14:textId="7980E703" w:rsidR="00FC3F6D" w:rsidRPr="00FC3F6D" w:rsidRDefault="00FC3F6D" w:rsidP="00FC3F6D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  <w:r w:rsidRPr="00FC3F6D">
        <w:rPr>
          <w:rFonts w:ascii="Times New Roman" w:hAnsi="Times New Roman"/>
          <w:bCs/>
          <w:sz w:val="24"/>
          <w:szCs w:val="24"/>
          <w:shd w:val="clear" w:color="auto" w:fill="FFFFFF"/>
        </w:rPr>
        <w:t>Import Course: Step by Step Import (Customs);</w:t>
      </w:r>
    </w:p>
    <w:p w14:paraId="075F1B89" w14:textId="553252FF" w:rsidR="00FC3F6D" w:rsidRPr="00FC3F6D" w:rsidRDefault="00FC3F6D" w:rsidP="00FC3F6D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  <w:r w:rsidRPr="00FC3F6D">
        <w:rPr>
          <w:rFonts w:ascii="Times New Roman" w:hAnsi="Times New Roman"/>
          <w:bCs/>
          <w:sz w:val="24"/>
          <w:szCs w:val="24"/>
          <w:shd w:val="clear" w:color="auto" w:fill="FFFFFF"/>
        </w:rPr>
        <w:t>Import Course: Foreign Exchange and International Payments in Import (Customs);</w:t>
      </w:r>
    </w:p>
    <w:p w14:paraId="66B01A81" w14:textId="4A9F65EA" w:rsidR="00FC3F6D" w:rsidRPr="00FC3F6D" w:rsidRDefault="00FC3F6D" w:rsidP="00FC3F6D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  <w:r w:rsidRPr="00FC3F6D">
        <w:rPr>
          <w:rFonts w:ascii="Times New Roman" w:hAnsi="Times New Roman"/>
          <w:bCs/>
          <w:sz w:val="24"/>
          <w:szCs w:val="24"/>
          <w:shd w:val="clear" w:color="auto" w:fill="FFFFFF"/>
        </w:rPr>
        <w:t>Import Course: Everything About Drawback (Customs);</w:t>
      </w:r>
    </w:p>
    <w:p w14:paraId="0CF5A880" w14:textId="37AF8984" w:rsidR="00FC3F6D" w:rsidRPr="00FC3F6D" w:rsidRDefault="00FC3F6D" w:rsidP="00FC3F6D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  <w:r w:rsidRPr="00FC3F6D">
        <w:rPr>
          <w:rFonts w:ascii="Times New Roman" w:hAnsi="Times New Roman"/>
          <w:bCs/>
          <w:sz w:val="24"/>
          <w:szCs w:val="24"/>
          <w:shd w:val="clear" w:color="auto" w:fill="FFFFFF"/>
        </w:rPr>
        <w:t>FI Academy (SAP);</w:t>
      </w:r>
    </w:p>
    <w:p w14:paraId="474DDD9D" w14:textId="51F8188D" w:rsidR="00FC3F6D" w:rsidRPr="00FC3F6D" w:rsidRDefault="00FC3F6D" w:rsidP="00FC3F6D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  <w:r w:rsidRPr="00FC3F6D">
        <w:rPr>
          <w:rFonts w:ascii="Times New Roman" w:hAnsi="Times New Roman"/>
          <w:bCs/>
          <w:sz w:val="24"/>
          <w:szCs w:val="24"/>
          <w:shd w:val="clear" w:color="auto" w:fill="FFFFFF"/>
        </w:rPr>
        <w:t>SAP MM Academy (KaSolution);</w:t>
      </w:r>
    </w:p>
    <w:p w14:paraId="113BA2D6" w14:textId="71EC7ECC" w:rsidR="00FC3F6D" w:rsidRPr="00FC3F6D" w:rsidRDefault="00FC3F6D" w:rsidP="00FC3F6D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  <w:r w:rsidRPr="00FC3F6D">
        <w:rPr>
          <w:rFonts w:ascii="Times New Roman" w:hAnsi="Times New Roman"/>
          <w:bCs/>
          <w:sz w:val="24"/>
          <w:szCs w:val="24"/>
          <w:shd w:val="clear" w:color="auto" w:fill="FFFFFF"/>
        </w:rPr>
        <w:t>MM Localization Academy (Ka Solution May/2016);</w:t>
      </w:r>
    </w:p>
    <w:p w14:paraId="37E29434" w14:textId="7D67FCBD" w:rsidR="00FC3F6D" w:rsidRPr="00FC3F6D" w:rsidRDefault="00FC3F6D" w:rsidP="00FC3F6D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  <w:r w:rsidRPr="00FC3F6D">
        <w:rPr>
          <w:rFonts w:ascii="Times New Roman" w:hAnsi="Times New Roman"/>
          <w:bCs/>
          <w:sz w:val="24"/>
          <w:szCs w:val="24"/>
          <w:shd w:val="clear" w:color="auto" w:fill="FFFFFF"/>
        </w:rPr>
        <w:t>Debug Course for Functionalists (AZ Trainings May/2019);</w:t>
      </w:r>
    </w:p>
    <w:p w14:paraId="0A5C6C08" w14:textId="583656D3" w:rsidR="00FC3F6D" w:rsidRPr="00FC3F6D" w:rsidRDefault="00FC3F6D" w:rsidP="00FC3F6D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  <w:r w:rsidRPr="00FC3F6D">
        <w:rPr>
          <w:rFonts w:ascii="Times New Roman" w:hAnsi="Times New Roman"/>
          <w:bCs/>
          <w:sz w:val="24"/>
          <w:szCs w:val="24"/>
          <w:shd w:val="clear" w:color="auto" w:fill="FFFFFF"/>
        </w:rPr>
        <w:t>Design Thinking Course (January/2020).</w:t>
      </w:r>
    </w:p>
    <w:p w14:paraId="16A919EB" w14:textId="2149CE66" w:rsidR="00FC3F6D" w:rsidRPr="00FC3F6D" w:rsidRDefault="00FC3F6D" w:rsidP="00FC3F6D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  <w:r w:rsidRPr="00FC3F6D">
        <w:rPr>
          <w:rFonts w:ascii="Times New Roman" w:hAnsi="Times New Roman"/>
          <w:bCs/>
          <w:sz w:val="24"/>
          <w:szCs w:val="24"/>
          <w:shd w:val="clear" w:color="auto" w:fill="FFFFFF"/>
        </w:rPr>
        <w:t>Online Course Fundamentals of IT Management (Fundação Getúlio Vargas -</w:t>
      </w:r>
    </w:p>
    <w:p w14:paraId="705409E2" w14:textId="77777777" w:rsidR="00FC3F6D" w:rsidRPr="00FC3F6D" w:rsidRDefault="00FC3F6D" w:rsidP="00FC3F6D">
      <w:pPr>
        <w:pStyle w:val="PargrafodaLista"/>
        <w:spacing w:after="0" w:line="240" w:lineRule="auto"/>
        <w:ind w:left="1080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  <w:r w:rsidRPr="00FC3F6D">
        <w:rPr>
          <w:rFonts w:ascii="Times New Roman" w:hAnsi="Times New Roman"/>
          <w:bCs/>
          <w:sz w:val="24"/>
          <w:szCs w:val="24"/>
          <w:shd w:val="clear" w:color="auto" w:fill="FFFFFF"/>
        </w:rPr>
        <w:t>May/2020).</w:t>
      </w:r>
    </w:p>
    <w:p w14:paraId="62E18175" w14:textId="77777777" w:rsidR="00FC3F6D" w:rsidRDefault="00FC3F6D" w:rsidP="00FC3F6D">
      <w:pPr>
        <w:pStyle w:val="PargrafodaLista"/>
        <w:spacing w:after="0" w:line="240" w:lineRule="auto"/>
        <w:ind w:left="1080"/>
        <w:jc w:val="both"/>
        <w:rPr>
          <w:rFonts w:ascii="Times New Roman" w:hAnsi="Times New Roman"/>
          <w:bCs/>
          <w:sz w:val="24"/>
          <w:szCs w:val="24"/>
          <w:shd w:val="clear" w:color="auto" w:fill="FFFFFF"/>
        </w:rPr>
      </w:pPr>
    </w:p>
    <w:sectPr w:rsidR="00FC3F6D" w:rsidSect="00FA44B2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37076"/>
    <w:multiLevelType w:val="hybridMultilevel"/>
    <w:tmpl w:val="74F43452"/>
    <w:lvl w:ilvl="0" w:tplc="E05002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B1657"/>
    <w:multiLevelType w:val="hybridMultilevel"/>
    <w:tmpl w:val="25C41E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C080E"/>
    <w:multiLevelType w:val="hybridMultilevel"/>
    <w:tmpl w:val="5832EBD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9F1634"/>
    <w:multiLevelType w:val="hybridMultilevel"/>
    <w:tmpl w:val="A49214EC"/>
    <w:lvl w:ilvl="0" w:tplc="E05002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1CE07157"/>
    <w:multiLevelType w:val="hybridMultilevel"/>
    <w:tmpl w:val="FCFE25A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72826"/>
    <w:multiLevelType w:val="hybridMultilevel"/>
    <w:tmpl w:val="646857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406A1"/>
    <w:multiLevelType w:val="hybridMultilevel"/>
    <w:tmpl w:val="649C0B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80FC5"/>
    <w:multiLevelType w:val="hybridMultilevel"/>
    <w:tmpl w:val="42D42A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114E6"/>
    <w:multiLevelType w:val="hybridMultilevel"/>
    <w:tmpl w:val="C9E4E1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7124FA"/>
    <w:multiLevelType w:val="multilevel"/>
    <w:tmpl w:val="65640B9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10" w15:restartNumberingAfterBreak="0">
    <w:nsid w:val="4188462A"/>
    <w:multiLevelType w:val="hybridMultilevel"/>
    <w:tmpl w:val="1494D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7708AE"/>
    <w:multiLevelType w:val="hybridMultilevel"/>
    <w:tmpl w:val="2122855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5A62B5F"/>
    <w:multiLevelType w:val="hybridMultilevel"/>
    <w:tmpl w:val="CA908C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585A1F"/>
    <w:multiLevelType w:val="hybridMultilevel"/>
    <w:tmpl w:val="2570A9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F52C8"/>
    <w:multiLevelType w:val="hybridMultilevel"/>
    <w:tmpl w:val="621EB208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C2022"/>
    <w:multiLevelType w:val="hybridMultilevel"/>
    <w:tmpl w:val="F29048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806EDF"/>
    <w:multiLevelType w:val="hybridMultilevel"/>
    <w:tmpl w:val="DCEC039A"/>
    <w:lvl w:ilvl="0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852B22"/>
    <w:multiLevelType w:val="multilevel"/>
    <w:tmpl w:val="017C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83939"/>
    <w:multiLevelType w:val="hybridMultilevel"/>
    <w:tmpl w:val="FB28CD54"/>
    <w:lvl w:ilvl="0" w:tplc="04160005">
      <w:start w:val="1"/>
      <w:numFmt w:val="bullet"/>
      <w:lvlText w:val=""/>
      <w:lvlJc w:val="left"/>
      <w:pPr>
        <w:ind w:left="1065" w:hanging="705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BA1F49"/>
    <w:multiLevelType w:val="hybridMultilevel"/>
    <w:tmpl w:val="D2721776"/>
    <w:lvl w:ilvl="0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B820371"/>
    <w:multiLevelType w:val="hybridMultilevel"/>
    <w:tmpl w:val="559EF930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D5906D5"/>
    <w:multiLevelType w:val="hybridMultilevel"/>
    <w:tmpl w:val="9E5A60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723838">
    <w:abstractNumId w:val="13"/>
  </w:num>
  <w:num w:numId="2" w16cid:durableId="2079740656">
    <w:abstractNumId w:val="1"/>
  </w:num>
  <w:num w:numId="3" w16cid:durableId="1998223023">
    <w:abstractNumId w:val="16"/>
  </w:num>
  <w:num w:numId="4" w16cid:durableId="1486437068">
    <w:abstractNumId w:val="0"/>
  </w:num>
  <w:num w:numId="5" w16cid:durableId="1086342758">
    <w:abstractNumId w:val="18"/>
  </w:num>
  <w:num w:numId="6" w16cid:durableId="260379488">
    <w:abstractNumId w:val="14"/>
  </w:num>
  <w:num w:numId="7" w16cid:durableId="232012772">
    <w:abstractNumId w:val="3"/>
  </w:num>
  <w:num w:numId="8" w16cid:durableId="388648447">
    <w:abstractNumId w:val="11"/>
  </w:num>
  <w:num w:numId="9" w16cid:durableId="1437166531">
    <w:abstractNumId w:val="7"/>
  </w:num>
  <w:num w:numId="10" w16cid:durableId="359741309">
    <w:abstractNumId w:val="20"/>
  </w:num>
  <w:num w:numId="11" w16cid:durableId="1834370998">
    <w:abstractNumId w:val="17"/>
  </w:num>
  <w:num w:numId="12" w16cid:durableId="835268225">
    <w:abstractNumId w:val="10"/>
  </w:num>
  <w:num w:numId="13" w16cid:durableId="1766808704">
    <w:abstractNumId w:val="9"/>
  </w:num>
  <w:num w:numId="14" w16cid:durableId="412892366">
    <w:abstractNumId w:val="21"/>
  </w:num>
  <w:num w:numId="15" w16cid:durableId="1963613918">
    <w:abstractNumId w:val="5"/>
  </w:num>
  <w:num w:numId="16" w16cid:durableId="1747192918">
    <w:abstractNumId w:val="8"/>
  </w:num>
  <w:num w:numId="17" w16cid:durableId="991757227">
    <w:abstractNumId w:val="2"/>
  </w:num>
  <w:num w:numId="18" w16cid:durableId="516502370">
    <w:abstractNumId w:val="12"/>
  </w:num>
  <w:num w:numId="19" w16cid:durableId="1265264457">
    <w:abstractNumId w:val="6"/>
  </w:num>
  <w:num w:numId="20" w16cid:durableId="1078672053">
    <w:abstractNumId w:val="19"/>
  </w:num>
  <w:num w:numId="21" w16cid:durableId="1246769147">
    <w:abstractNumId w:val="4"/>
  </w:num>
  <w:num w:numId="22" w16cid:durableId="17430936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B5"/>
    <w:rsid w:val="00001500"/>
    <w:rsid w:val="00004370"/>
    <w:rsid w:val="00011543"/>
    <w:rsid w:val="00032F9E"/>
    <w:rsid w:val="00044224"/>
    <w:rsid w:val="00044618"/>
    <w:rsid w:val="00056393"/>
    <w:rsid w:val="00057068"/>
    <w:rsid w:val="00061B13"/>
    <w:rsid w:val="00065ED9"/>
    <w:rsid w:val="00073D04"/>
    <w:rsid w:val="00075CC5"/>
    <w:rsid w:val="00091453"/>
    <w:rsid w:val="00097C86"/>
    <w:rsid w:val="000B0928"/>
    <w:rsid w:val="000B2E23"/>
    <w:rsid w:val="000B49BD"/>
    <w:rsid w:val="000C3238"/>
    <w:rsid w:val="000C3E26"/>
    <w:rsid w:val="000C77E8"/>
    <w:rsid w:val="000C7C3D"/>
    <w:rsid w:val="000D5876"/>
    <w:rsid w:val="000F5712"/>
    <w:rsid w:val="001051E0"/>
    <w:rsid w:val="00111AB3"/>
    <w:rsid w:val="00122760"/>
    <w:rsid w:val="0014147F"/>
    <w:rsid w:val="00151A26"/>
    <w:rsid w:val="00151FF5"/>
    <w:rsid w:val="00153130"/>
    <w:rsid w:val="00163354"/>
    <w:rsid w:val="0017041A"/>
    <w:rsid w:val="00173256"/>
    <w:rsid w:val="001853D1"/>
    <w:rsid w:val="001B3451"/>
    <w:rsid w:val="001B5EAE"/>
    <w:rsid w:val="001C6AEA"/>
    <w:rsid w:val="001E07B5"/>
    <w:rsid w:val="001E3A89"/>
    <w:rsid w:val="001E609A"/>
    <w:rsid w:val="001F1628"/>
    <w:rsid w:val="001F356A"/>
    <w:rsid w:val="0022046A"/>
    <w:rsid w:val="00232B77"/>
    <w:rsid w:val="0023673F"/>
    <w:rsid w:val="00243B05"/>
    <w:rsid w:val="00250232"/>
    <w:rsid w:val="00260B7D"/>
    <w:rsid w:val="00262CE3"/>
    <w:rsid w:val="002641D8"/>
    <w:rsid w:val="002674C0"/>
    <w:rsid w:val="00290049"/>
    <w:rsid w:val="002905F7"/>
    <w:rsid w:val="002A6991"/>
    <w:rsid w:val="002B17CB"/>
    <w:rsid w:val="002C23A8"/>
    <w:rsid w:val="002C2D6E"/>
    <w:rsid w:val="002C7C70"/>
    <w:rsid w:val="002C7EC1"/>
    <w:rsid w:val="002D1208"/>
    <w:rsid w:val="002D1D9D"/>
    <w:rsid w:val="002D2EEA"/>
    <w:rsid w:val="002E544F"/>
    <w:rsid w:val="002F0AAF"/>
    <w:rsid w:val="002F3243"/>
    <w:rsid w:val="003066E6"/>
    <w:rsid w:val="003150B9"/>
    <w:rsid w:val="00331F11"/>
    <w:rsid w:val="003417EC"/>
    <w:rsid w:val="003451BC"/>
    <w:rsid w:val="00346595"/>
    <w:rsid w:val="00354EB0"/>
    <w:rsid w:val="00356C27"/>
    <w:rsid w:val="00364982"/>
    <w:rsid w:val="00390234"/>
    <w:rsid w:val="00396A6F"/>
    <w:rsid w:val="00397617"/>
    <w:rsid w:val="003A00F7"/>
    <w:rsid w:val="003A30CA"/>
    <w:rsid w:val="003A43EF"/>
    <w:rsid w:val="003B44E2"/>
    <w:rsid w:val="003D712B"/>
    <w:rsid w:val="003D761A"/>
    <w:rsid w:val="003E28EC"/>
    <w:rsid w:val="003E3BD6"/>
    <w:rsid w:val="003E4865"/>
    <w:rsid w:val="003E7111"/>
    <w:rsid w:val="003F053B"/>
    <w:rsid w:val="003F2E6F"/>
    <w:rsid w:val="004062F0"/>
    <w:rsid w:val="00424998"/>
    <w:rsid w:val="004303A2"/>
    <w:rsid w:val="00434369"/>
    <w:rsid w:val="004413BE"/>
    <w:rsid w:val="004479D0"/>
    <w:rsid w:val="00447F93"/>
    <w:rsid w:val="004527A5"/>
    <w:rsid w:val="00455FCB"/>
    <w:rsid w:val="00456417"/>
    <w:rsid w:val="004715DD"/>
    <w:rsid w:val="00471E87"/>
    <w:rsid w:val="00474F46"/>
    <w:rsid w:val="004753A5"/>
    <w:rsid w:val="00475B03"/>
    <w:rsid w:val="0049030A"/>
    <w:rsid w:val="00491D73"/>
    <w:rsid w:val="004A19EC"/>
    <w:rsid w:val="004B303D"/>
    <w:rsid w:val="004B71FC"/>
    <w:rsid w:val="004B7675"/>
    <w:rsid w:val="004C2608"/>
    <w:rsid w:val="004E7423"/>
    <w:rsid w:val="004F0DC5"/>
    <w:rsid w:val="005000D4"/>
    <w:rsid w:val="005009B5"/>
    <w:rsid w:val="0050136C"/>
    <w:rsid w:val="005119E2"/>
    <w:rsid w:val="0052521C"/>
    <w:rsid w:val="00525BD1"/>
    <w:rsid w:val="00532F69"/>
    <w:rsid w:val="0054085B"/>
    <w:rsid w:val="005455B2"/>
    <w:rsid w:val="005461D8"/>
    <w:rsid w:val="005479FA"/>
    <w:rsid w:val="00555419"/>
    <w:rsid w:val="0055664E"/>
    <w:rsid w:val="0055797D"/>
    <w:rsid w:val="00561B1E"/>
    <w:rsid w:val="00562E6F"/>
    <w:rsid w:val="005668BF"/>
    <w:rsid w:val="005707D4"/>
    <w:rsid w:val="005777AF"/>
    <w:rsid w:val="005861A5"/>
    <w:rsid w:val="005932C7"/>
    <w:rsid w:val="005B404B"/>
    <w:rsid w:val="005B76CE"/>
    <w:rsid w:val="005B77E2"/>
    <w:rsid w:val="005C501A"/>
    <w:rsid w:val="005D688A"/>
    <w:rsid w:val="005E0CF7"/>
    <w:rsid w:val="00611894"/>
    <w:rsid w:val="00612130"/>
    <w:rsid w:val="00612A52"/>
    <w:rsid w:val="00616583"/>
    <w:rsid w:val="00627C65"/>
    <w:rsid w:val="00634FC8"/>
    <w:rsid w:val="00641273"/>
    <w:rsid w:val="00643DD0"/>
    <w:rsid w:val="00646396"/>
    <w:rsid w:val="0065195E"/>
    <w:rsid w:val="0065513D"/>
    <w:rsid w:val="00656122"/>
    <w:rsid w:val="00670C51"/>
    <w:rsid w:val="00670E43"/>
    <w:rsid w:val="006742D1"/>
    <w:rsid w:val="00676678"/>
    <w:rsid w:val="006818CB"/>
    <w:rsid w:val="00685FAB"/>
    <w:rsid w:val="00687CDB"/>
    <w:rsid w:val="00697E10"/>
    <w:rsid w:val="006A099A"/>
    <w:rsid w:val="006B5548"/>
    <w:rsid w:val="006B7401"/>
    <w:rsid w:val="006C3D9F"/>
    <w:rsid w:val="006C7FB5"/>
    <w:rsid w:val="006D2844"/>
    <w:rsid w:val="006D742F"/>
    <w:rsid w:val="006E6A08"/>
    <w:rsid w:val="00707D79"/>
    <w:rsid w:val="00723DFE"/>
    <w:rsid w:val="00737393"/>
    <w:rsid w:val="00741017"/>
    <w:rsid w:val="007463D0"/>
    <w:rsid w:val="00751003"/>
    <w:rsid w:val="007515DE"/>
    <w:rsid w:val="00752D4B"/>
    <w:rsid w:val="00757830"/>
    <w:rsid w:val="00775B4B"/>
    <w:rsid w:val="00786309"/>
    <w:rsid w:val="007918EA"/>
    <w:rsid w:val="00794A14"/>
    <w:rsid w:val="007B2308"/>
    <w:rsid w:val="007B4F90"/>
    <w:rsid w:val="007C2A5E"/>
    <w:rsid w:val="007E6F99"/>
    <w:rsid w:val="007F34CE"/>
    <w:rsid w:val="007F38E9"/>
    <w:rsid w:val="00806788"/>
    <w:rsid w:val="00816621"/>
    <w:rsid w:val="00821C71"/>
    <w:rsid w:val="0082564F"/>
    <w:rsid w:val="008423EF"/>
    <w:rsid w:val="008471A1"/>
    <w:rsid w:val="00847A5E"/>
    <w:rsid w:val="00847C4C"/>
    <w:rsid w:val="00860109"/>
    <w:rsid w:val="0087622F"/>
    <w:rsid w:val="008855C2"/>
    <w:rsid w:val="00886028"/>
    <w:rsid w:val="008B7AA6"/>
    <w:rsid w:val="008C2CDF"/>
    <w:rsid w:val="008D0BC0"/>
    <w:rsid w:val="008D0EBB"/>
    <w:rsid w:val="008E241C"/>
    <w:rsid w:val="008E6F3C"/>
    <w:rsid w:val="008E7600"/>
    <w:rsid w:val="008F366B"/>
    <w:rsid w:val="008F3F10"/>
    <w:rsid w:val="008F5FB5"/>
    <w:rsid w:val="00903246"/>
    <w:rsid w:val="009119F8"/>
    <w:rsid w:val="0091607D"/>
    <w:rsid w:val="009274C0"/>
    <w:rsid w:val="0093341D"/>
    <w:rsid w:val="009342B9"/>
    <w:rsid w:val="009349F2"/>
    <w:rsid w:val="00936DB6"/>
    <w:rsid w:val="009403E0"/>
    <w:rsid w:val="00942C62"/>
    <w:rsid w:val="009441A3"/>
    <w:rsid w:val="0094448E"/>
    <w:rsid w:val="00957482"/>
    <w:rsid w:val="009738F6"/>
    <w:rsid w:val="00977F2A"/>
    <w:rsid w:val="009951A2"/>
    <w:rsid w:val="009A32B6"/>
    <w:rsid w:val="009A378D"/>
    <w:rsid w:val="009A4871"/>
    <w:rsid w:val="009A61BE"/>
    <w:rsid w:val="009C03B4"/>
    <w:rsid w:val="009C189F"/>
    <w:rsid w:val="009C219F"/>
    <w:rsid w:val="009D7F80"/>
    <w:rsid w:val="009E00A4"/>
    <w:rsid w:val="009F0C1C"/>
    <w:rsid w:val="00A01A73"/>
    <w:rsid w:val="00A04CAD"/>
    <w:rsid w:val="00A07902"/>
    <w:rsid w:val="00A13113"/>
    <w:rsid w:val="00A15237"/>
    <w:rsid w:val="00A159C2"/>
    <w:rsid w:val="00A20F2D"/>
    <w:rsid w:val="00A25D32"/>
    <w:rsid w:val="00A37533"/>
    <w:rsid w:val="00A43956"/>
    <w:rsid w:val="00A50E4C"/>
    <w:rsid w:val="00A534A3"/>
    <w:rsid w:val="00A560D2"/>
    <w:rsid w:val="00A64F83"/>
    <w:rsid w:val="00A656AF"/>
    <w:rsid w:val="00A6759C"/>
    <w:rsid w:val="00A675D8"/>
    <w:rsid w:val="00A71001"/>
    <w:rsid w:val="00A72467"/>
    <w:rsid w:val="00A77081"/>
    <w:rsid w:val="00A82BE2"/>
    <w:rsid w:val="00A842AD"/>
    <w:rsid w:val="00AA126D"/>
    <w:rsid w:val="00AA1C26"/>
    <w:rsid w:val="00AB0C6A"/>
    <w:rsid w:val="00AC1564"/>
    <w:rsid w:val="00AC1EAB"/>
    <w:rsid w:val="00AC66FB"/>
    <w:rsid w:val="00AD4625"/>
    <w:rsid w:val="00AE3416"/>
    <w:rsid w:val="00AF11F9"/>
    <w:rsid w:val="00AF1AF3"/>
    <w:rsid w:val="00B005E3"/>
    <w:rsid w:val="00B03717"/>
    <w:rsid w:val="00B12CA4"/>
    <w:rsid w:val="00B135F4"/>
    <w:rsid w:val="00B25295"/>
    <w:rsid w:val="00B368BE"/>
    <w:rsid w:val="00B52DB3"/>
    <w:rsid w:val="00B70F65"/>
    <w:rsid w:val="00B93C86"/>
    <w:rsid w:val="00B9423A"/>
    <w:rsid w:val="00B95111"/>
    <w:rsid w:val="00B95634"/>
    <w:rsid w:val="00BA0931"/>
    <w:rsid w:val="00BA172A"/>
    <w:rsid w:val="00BA7DDB"/>
    <w:rsid w:val="00BC43D4"/>
    <w:rsid w:val="00BD041F"/>
    <w:rsid w:val="00BE1B51"/>
    <w:rsid w:val="00BE47C2"/>
    <w:rsid w:val="00C151A4"/>
    <w:rsid w:val="00C16EBB"/>
    <w:rsid w:val="00C27774"/>
    <w:rsid w:val="00C34FA8"/>
    <w:rsid w:val="00C4377E"/>
    <w:rsid w:val="00C509B6"/>
    <w:rsid w:val="00C81BCD"/>
    <w:rsid w:val="00C8416B"/>
    <w:rsid w:val="00C924AE"/>
    <w:rsid w:val="00C931E4"/>
    <w:rsid w:val="00C94DC8"/>
    <w:rsid w:val="00CA0A05"/>
    <w:rsid w:val="00CA6F9F"/>
    <w:rsid w:val="00CB25C3"/>
    <w:rsid w:val="00CB4D0D"/>
    <w:rsid w:val="00CB568A"/>
    <w:rsid w:val="00CD1633"/>
    <w:rsid w:val="00CD2D14"/>
    <w:rsid w:val="00CD3967"/>
    <w:rsid w:val="00CE61B1"/>
    <w:rsid w:val="00CE698D"/>
    <w:rsid w:val="00CF2206"/>
    <w:rsid w:val="00CF5607"/>
    <w:rsid w:val="00D01299"/>
    <w:rsid w:val="00D1171B"/>
    <w:rsid w:val="00D25069"/>
    <w:rsid w:val="00D369FF"/>
    <w:rsid w:val="00D42897"/>
    <w:rsid w:val="00D47659"/>
    <w:rsid w:val="00D57163"/>
    <w:rsid w:val="00D62484"/>
    <w:rsid w:val="00D63953"/>
    <w:rsid w:val="00D65EEA"/>
    <w:rsid w:val="00D736BE"/>
    <w:rsid w:val="00D75FA0"/>
    <w:rsid w:val="00D77542"/>
    <w:rsid w:val="00D841F1"/>
    <w:rsid w:val="00D84DE4"/>
    <w:rsid w:val="00DA7560"/>
    <w:rsid w:val="00DB006C"/>
    <w:rsid w:val="00DB47BF"/>
    <w:rsid w:val="00DB7997"/>
    <w:rsid w:val="00DD41FF"/>
    <w:rsid w:val="00DD4270"/>
    <w:rsid w:val="00DD59C7"/>
    <w:rsid w:val="00DE0135"/>
    <w:rsid w:val="00DE5639"/>
    <w:rsid w:val="00E07A83"/>
    <w:rsid w:val="00E11427"/>
    <w:rsid w:val="00E14191"/>
    <w:rsid w:val="00E156F0"/>
    <w:rsid w:val="00E1719D"/>
    <w:rsid w:val="00E26094"/>
    <w:rsid w:val="00E3091C"/>
    <w:rsid w:val="00E36D94"/>
    <w:rsid w:val="00E37714"/>
    <w:rsid w:val="00E40743"/>
    <w:rsid w:val="00E53385"/>
    <w:rsid w:val="00E535B9"/>
    <w:rsid w:val="00E53FB3"/>
    <w:rsid w:val="00E5415A"/>
    <w:rsid w:val="00E56823"/>
    <w:rsid w:val="00E600D2"/>
    <w:rsid w:val="00E63711"/>
    <w:rsid w:val="00E66B4F"/>
    <w:rsid w:val="00E71524"/>
    <w:rsid w:val="00E7668E"/>
    <w:rsid w:val="00E84FD3"/>
    <w:rsid w:val="00E87329"/>
    <w:rsid w:val="00E93B89"/>
    <w:rsid w:val="00EA4DDE"/>
    <w:rsid w:val="00EB31CA"/>
    <w:rsid w:val="00EB77F8"/>
    <w:rsid w:val="00ED3C72"/>
    <w:rsid w:val="00ED3D35"/>
    <w:rsid w:val="00EE1A51"/>
    <w:rsid w:val="00EE77DF"/>
    <w:rsid w:val="00EF1D6A"/>
    <w:rsid w:val="00EF2EAC"/>
    <w:rsid w:val="00F30432"/>
    <w:rsid w:val="00F31E97"/>
    <w:rsid w:val="00F436BF"/>
    <w:rsid w:val="00F43AA9"/>
    <w:rsid w:val="00F44473"/>
    <w:rsid w:val="00F515EA"/>
    <w:rsid w:val="00F51B09"/>
    <w:rsid w:val="00F5782F"/>
    <w:rsid w:val="00F70157"/>
    <w:rsid w:val="00F91C8D"/>
    <w:rsid w:val="00F93412"/>
    <w:rsid w:val="00FA27EA"/>
    <w:rsid w:val="00FA37BE"/>
    <w:rsid w:val="00FA44B2"/>
    <w:rsid w:val="00FA6242"/>
    <w:rsid w:val="00FA6C27"/>
    <w:rsid w:val="00FC3F6D"/>
    <w:rsid w:val="00FD2B2E"/>
    <w:rsid w:val="00FD3FA5"/>
    <w:rsid w:val="00FE30F7"/>
    <w:rsid w:val="00FE49DA"/>
    <w:rsid w:val="00FE61A0"/>
    <w:rsid w:val="00FF0759"/>
    <w:rsid w:val="00FF329E"/>
    <w:rsid w:val="00FF46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FFE81"/>
  <w15:docId w15:val="{012FABB4-51D6-49EF-A6FE-C95F46C2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9B5"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Ttulo3">
    <w:name w:val="heading 3"/>
    <w:basedOn w:val="Normal"/>
    <w:link w:val="Ttulo3Char"/>
    <w:uiPriority w:val="9"/>
    <w:qFormat/>
    <w:rsid w:val="005009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09B5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5009B5"/>
    <w:pPr>
      <w:keepNext/>
      <w:keepLines/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5009B5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009B5"/>
    <w:rPr>
      <w:rFonts w:ascii="Times New Roman" w:eastAsia="Times New Roman" w:hAnsi="Times New Roman" w:cs="Times New Roman"/>
      <w:b/>
      <w:bCs/>
      <w:sz w:val="27"/>
      <w:szCs w:val="27"/>
      <w:lang w:val="pt-BR" w:eastAsia="pt-BR"/>
    </w:rPr>
  </w:style>
  <w:style w:type="paragraph" w:styleId="PargrafodaLista">
    <w:name w:val="List Paragraph"/>
    <w:basedOn w:val="Normal"/>
    <w:uiPriority w:val="34"/>
    <w:qFormat/>
    <w:rsid w:val="005009B5"/>
    <w:pPr>
      <w:ind w:left="720"/>
      <w:contextualSpacing/>
    </w:pPr>
  </w:style>
  <w:style w:type="character" w:customStyle="1" w:styleId="Ttulo8Char">
    <w:name w:val="Título 8 Char"/>
    <w:basedOn w:val="Fontepargpadro"/>
    <w:link w:val="Ttulo8"/>
    <w:uiPriority w:val="9"/>
    <w:rsid w:val="005009B5"/>
    <w:rPr>
      <w:rFonts w:ascii="Cambria" w:eastAsia="Times New Roman" w:hAnsi="Cambria" w:cs="Times New Roman"/>
      <w:color w:val="404040"/>
      <w:sz w:val="20"/>
      <w:szCs w:val="20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09B5"/>
    <w:rPr>
      <w:rFonts w:ascii="Cambria" w:eastAsia="Times New Roman" w:hAnsi="Cambria" w:cs="Times New Roman"/>
      <w:b/>
      <w:bCs/>
      <w:i/>
      <w:iCs/>
      <w:color w:val="4F81BD"/>
      <w:lang w:val="pt-BR"/>
    </w:rPr>
  </w:style>
  <w:style w:type="character" w:customStyle="1" w:styleId="Ttulo5Char">
    <w:name w:val="Título 5 Char"/>
    <w:basedOn w:val="Fontepargpadro"/>
    <w:link w:val="Ttulo5"/>
    <w:uiPriority w:val="9"/>
    <w:rsid w:val="005009B5"/>
    <w:rPr>
      <w:rFonts w:ascii="Cambria" w:eastAsia="Times New Roman" w:hAnsi="Cambria" w:cs="Times New Roman"/>
      <w:color w:val="243F60"/>
      <w:lang w:val="pt-BR"/>
    </w:rPr>
  </w:style>
  <w:style w:type="paragraph" w:styleId="NormalWeb">
    <w:name w:val="Normal (Web)"/>
    <w:basedOn w:val="Normal"/>
    <w:uiPriority w:val="99"/>
    <w:semiHidden/>
    <w:unhideWhenUsed/>
    <w:rsid w:val="00C277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semiHidden/>
    <w:rsid w:val="00741017"/>
    <w:pPr>
      <w:tabs>
        <w:tab w:val="center" w:pos="4703"/>
        <w:tab w:val="right" w:pos="9406"/>
      </w:tabs>
      <w:spacing w:before="60" w:after="60" w:line="240" w:lineRule="auto"/>
    </w:pPr>
    <w:rPr>
      <w:rFonts w:ascii="Times New Roman" w:eastAsia="Times New Roman" w:hAnsi="Times New Roman"/>
      <w:sz w:val="20"/>
      <w:szCs w:val="20"/>
      <w:lang w:val="de-DE"/>
    </w:rPr>
  </w:style>
  <w:style w:type="character" w:customStyle="1" w:styleId="RodapChar">
    <w:name w:val="Rodapé Char"/>
    <w:basedOn w:val="Fontepargpadro"/>
    <w:link w:val="Rodap"/>
    <w:semiHidden/>
    <w:rsid w:val="00741017"/>
    <w:rPr>
      <w:rFonts w:ascii="Times New Roman" w:eastAsia="Times New Roman" w:hAnsi="Times New Roman"/>
      <w:lang w:val="de-DE" w:eastAsia="en-US"/>
    </w:rPr>
  </w:style>
  <w:style w:type="paragraph" w:customStyle="1" w:styleId="TRAINCOURSETITLE">
    <w:name w:val="TRAIN_COURSETITLE"/>
    <w:basedOn w:val="Normal"/>
    <w:rsid w:val="00741017"/>
    <w:pPr>
      <w:framePr w:w="9654" w:h="2593" w:hSpace="187" w:wrap="around" w:vAnchor="text" w:hAnchor="page" w:x="1290" w:y="214"/>
      <w:shd w:val="solid" w:color="FFFFFF" w:fill="FFFFFF"/>
      <w:tabs>
        <w:tab w:val="left" w:pos="709"/>
      </w:tabs>
      <w:spacing w:after="0" w:line="240" w:lineRule="auto"/>
    </w:pPr>
    <w:rPr>
      <w:rFonts w:ascii="Times New Roman" w:eastAsia="Times New Roman" w:hAnsi="Times New Roman"/>
      <w:b/>
      <w:sz w:val="44"/>
      <w:szCs w:val="24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19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19F8"/>
    <w:rPr>
      <w:rFonts w:ascii="Segoe UI" w:hAnsi="Segoe UI" w:cs="Segoe UI"/>
      <w:sz w:val="18"/>
      <w:szCs w:val="18"/>
      <w:lang w:eastAsia="en-US"/>
    </w:rPr>
  </w:style>
  <w:style w:type="character" w:styleId="nfase">
    <w:name w:val="Emphasis"/>
    <w:basedOn w:val="Fontepargpadro"/>
    <w:uiPriority w:val="20"/>
    <w:qFormat/>
    <w:rsid w:val="00656122"/>
    <w:rPr>
      <w:i/>
      <w:iCs/>
    </w:rPr>
  </w:style>
  <w:style w:type="paragraph" w:styleId="SemEspaamento">
    <w:name w:val="No Spacing"/>
    <w:uiPriority w:val="1"/>
    <w:qFormat/>
    <w:rsid w:val="00044618"/>
    <w:rPr>
      <w:rFonts w:ascii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A62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A6242"/>
    <w:rPr>
      <w:rFonts w:ascii="Courier New" w:eastAsia="Times New Roman" w:hAnsi="Courier New" w:cs="Courier New"/>
    </w:rPr>
  </w:style>
  <w:style w:type="character" w:customStyle="1" w:styleId="y2iqfc">
    <w:name w:val="y2iqfc"/>
    <w:basedOn w:val="Fontepargpadro"/>
    <w:rsid w:val="00FA6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C6C1AA-1939-4878-8956-8DA8EE67F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640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Viviane Santos Pavan Silva</dc:creator>
  <cp:lastModifiedBy>Douglas Lima</cp:lastModifiedBy>
  <cp:revision>36</cp:revision>
  <cp:lastPrinted>2017-03-26T20:54:00Z</cp:lastPrinted>
  <dcterms:created xsi:type="dcterms:W3CDTF">2023-02-22T18:48:00Z</dcterms:created>
  <dcterms:modified xsi:type="dcterms:W3CDTF">2024-02-27T12:51:00Z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