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3B96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This paper proposed a method to reshape particles using</w:t>
      </w:r>
    </w:p>
    <w:p w14:paraId="5BC4C102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workspace obstacles. This paper provides complete plots of</w:t>
      </w:r>
    </w:p>
    <w:p w14:paraId="262D4990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experimental data and complete formula derivations.</w:t>
      </w:r>
    </w:p>
    <w:p w14:paraId="326BD901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However, one of the reviewers mentioned that the authors</w:t>
      </w:r>
    </w:p>
    <w:p w14:paraId="6E70BDF9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have not mentioned several Figures in the paragraph of the</w:t>
      </w:r>
    </w:p>
    <w:p w14:paraId="7634E5A7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text. The reviewer also questions several considerations in</w:t>
      </w:r>
    </w:p>
    <w:p w14:paraId="665B1C98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the experiments, such as the usage of lights in different</w:t>
      </w:r>
    </w:p>
    <w:p w14:paraId="5064E6D5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watts, the friction of robots for the particle movement,</w:t>
      </w:r>
    </w:p>
    <w:p w14:paraId="49F85DA2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and the size of the kilobots. Another author questions the</w:t>
      </w:r>
    </w:p>
    <w:p w14:paraId="582CEB0A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contribution of this paper compared to the previously</w:t>
      </w:r>
    </w:p>
    <w:p w14:paraId="4E41BAA5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published papers. In addition, the reviewer also asked the</w:t>
      </w:r>
    </w:p>
    <w:p w14:paraId="4AA227E1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authors to compare the experiment results to the analytical</w:t>
      </w:r>
    </w:p>
    <w:p w14:paraId="49E0B7B5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predictions.</w:t>
      </w:r>
    </w:p>
    <w:p w14:paraId="4CF473D8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0CFE2F" w14:textId="35412E07" w:rsidR="00F335D2" w:rsidRPr="008E06C6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432FF"/>
          <w:sz w:val="21"/>
          <w:szCs w:val="21"/>
        </w:rPr>
      </w:pPr>
      <w:r w:rsidRPr="008E06C6">
        <w:rPr>
          <w:rFonts w:ascii="Courier New" w:eastAsia="Times New Roman" w:hAnsi="Courier New" w:cs="Courier New"/>
          <w:color w:val="0432FF"/>
          <w:sz w:val="21"/>
          <w:szCs w:val="21"/>
        </w:rPr>
        <w:t>If the authors added several real-world situation</w:t>
      </w:r>
      <w:r w:rsidR="008E06C6" w:rsidRPr="008E06C6">
        <w:rPr>
          <w:rFonts w:ascii="Courier New" w:eastAsia="Times New Roman" w:hAnsi="Courier New" w:cs="Courier New"/>
          <w:color w:val="0432FF"/>
          <w:sz w:val="21"/>
          <w:szCs w:val="21"/>
        </w:rPr>
        <w:t>s</w:t>
      </w:r>
      <w:r w:rsidRPr="008E06C6">
        <w:rPr>
          <w:rFonts w:ascii="Courier New" w:eastAsia="Times New Roman" w:hAnsi="Courier New" w:cs="Courier New"/>
          <w:color w:val="0432FF"/>
          <w:sz w:val="21"/>
          <w:szCs w:val="21"/>
        </w:rPr>
        <w:t xml:space="preserve"> that </w:t>
      </w:r>
      <w:r w:rsidR="008E06C6" w:rsidRPr="008E06C6">
        <w:rPr>
          <w:rFonts w:ascii="Courier New" w:eastAsia="Times New Roman" w:hAnsi="Courier New" w:cs="Courier New"/>
          <w:color w:val="0432FF"/>
          <w:sz w:val="21"/>
          <w:szCs w:val="21"/>
        </w:rPr>
        <w:t>are</w:t>
      </w:r>
    </w:p>
    <w:p w14:paraId="62802D4F" w14:textId="77777777" w:rsidR="00F335D2" w:rsidRPr="008E06C6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432FF"/>
          <w:sz w:val="21"/>
          <w:szCs w:val="21"/>
        </w:rPr>
      </w:pPr>
      <w:r w:rsidRPr="008E06C6">
        <w:rPr>
          <w:rFonts w:ascii="Courier New" w:eastAsia="Times New Roman" w:hAnsi="Courier New" w:cs="Courier New"/>
          <w:color w:val="0432FF"/>
          <w:sz w:val="21"/>
          <w:szCs w:val="21"/>
        </w:rPr>
        <w:t>supported by the research, it would add an interesting</w:t>
      </w:r>
    </w:p>
    <w:p w14:paraId="3C6CDB55" w14:textId="77777777" w:rsidR="008E06C6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6C6">
        <w:rPr>
          <w:rFonts w:ascii="Courier New" w:eastAsia="Times New Roman" w:hAnsi="Courier New" w:cs="Courier New"/>
          <w:color w:val="0432FF"/>
          <w:sz w:val="21"/>
          <w:szCs w:val="21"/>
        </w:rPr>
        <w:t>point in this paper.</w:t>
      </w: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0E7F7A8" w14:textId="77777777" w:rsidR="008E06C6" w:rsidRDefault="008E06C6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57208A" w14:textId="372711F0" w:rsidR="00F335D2" w:rsidRPr="008E06C6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432FF"/>
          <w:sz w:val="21"/>
          <w:szCs w:val="21"/>
        </w:rPr>
      </w:pPr>
      <w:r w:rsidRPr="008E06C6">
        <w:rPr>
          <w:rFonts w:ascii="Courier New" w:eastAsia="Times New Roman" w:hAnsi="Courier New" w:cs="Courier New"/>
          <w:color w:val="0432FF"/>
          <w:sz w:val="21"/>
          <w:szCs w:val="21"/>
        </w:rPr>
        <w:t>In addition, in order to add clarity,</w:t>
      </w:r>
    </w:p>
    <w:p w14:paraId="2B883D1A" w14:textId="77777777" w:rsidR="00F335D2" w:rsidRPr="008E06C6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432FF"/>
          <w:sz w:val="21"/>
          <w:szCs w:val="21"/>
        </w:rPr>
      </w:pPr>
      <w:r w:rsidRPr="008E06C6">
        <w:rPr>
          <w:rFonts w:ascii="Courier New" w:eastAsia="Times New Roman" w:hAnsi="Courier New" w:cs="Courier New"/>
          <w:color w:val="0432FF"/>
          <w:sz w:val="21"/>
          <w:szCs w:val="21"/>
        </w:rPr>
        <w:t>the authors may provide several limitations of shapes that</w:t>
      </w:r>
    </w:p>
    <w:p w14:paraId="4F5E02BD" w14:textId="77777777" w:rsidR="008E06C6" w:rsidRPr="008E06C6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432FF"/>
          <w:sz w:val="21"/>
          <w:szCs w:val="21"/>
        </w:rPr>
      </w:pPr>
      <w:r w:rsidRPr="008E06C6">
        <w:rPr>
          <w:rFonts w:ascii="Courier New" w:eastAsia="Times New Roman" w:hAnsi="Courier New" w:cs="Courier New"/>
          <w:color w:val="0432FF"/>
          <w:sz w:val="21"/>
          <w:szCs w:val="21"/>
        </w:rPr>
        <w:t xml:space="preserve">can be constructed by the method. </w:t>
      </w:r>
    </w:p>
    <w:p w14:paraId="4C2E6AF0" w14:textId="77777777" w:rsidR="008E06C6" w:rsidRDefault="008E06C6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9CE8A9" w14:textId="649BE85F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If the afore mentioned</w:t>
      </w:r>
    </w:p>
    <w:p w14:paraId="3296698C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reviews and suggestions are implemented in this paper, it</w:t>
      </w:r>
    </w:p>
    <w:p w14:paraId="4F5BE4A5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will add interests to the paper.</w:t>
      </w:r>
    </w:p>
    <w:p w14:paraId="135F5E0B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A78624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D1EB1E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</w:t>
      </w:r>
    </w:p>
    <w:p w14:paraId="7D35C825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Comments on Video Attachment:</w:t>
      </w:r>
    </w:p>
    <w:p w14:paraId="134C2303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E7EF65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The video of the experiments looks adequate. However, the</w:t>
      </w:r>
    </w:p>
    <w:p w14:paraId="5ED7F691" w14:textId="77777777" w:rsidR="00F335D2" w:rsidRPr="00F335D2" w:rsidRDefault="00F335D2" w:rsidP="00F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35D2">
        <w:rPr>
          <w:rFonts w:ascii="Courier New" w:eastAsia="Times New Roman" w:hAnsi="Courier New" w:cs="Courier New"/>
          <w:color w:val="000000"/>
          <w:sz w:val="21"/>
          <w:szCs w:val="21"/>
        </w:rPr>
        <w:t>video really lacks explanations, making it very unclear.</w:t>
      </w:r>
    </w:p>
    <w:p w14:paraId="1E1B02B4" w14:textId="77777777" w:rsidR="00BA03E7" w:rsidRDefault="00C55055"/>
    <w:p w14:paraId="0D4367B2" w14:textId="77777777" w:rsidR="00F335D2" w:rsidRDefault="00F335D2"/>
    <w:p w14:paraId="6DEDC2E5" w14:textId="77777777" w:rsidR="00F335D2" w:rsidRDefault="00F335D2"/>
    <w:p w14:paraId="555AC3FA" w14:textId="77777777" w:rsidR="00F335D2" w:rsidRDefault="00F335D2">
      <w:r>
        <w:t>REVIEWER 1:</w:t>
      </w:r>
    </w:p>
    <w:p w14:paraId="161D202B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Reviewer 11 of ICRA 2019 submission 153</w:t>
      </w:r>
    </w:p>
    <w:p w14:paraId="7667DCFF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961881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to the author</w:t>
      </w:r>
    </w:p>
    <w:p w14:paraId="5E36B5B3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</w:t>
      </w:r>
    </w:p>
    <w:p w14:paraId="73E56DA4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AC0FB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paper discussed analytical results using workspace</w:t>
      </w:r>
    </w:p>
    <w:p w14:paraId="3AE3789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obstacles and global inputs to reshape a group of</w:t>
      </w:r>
    </w:p>
    <w:p w14:paraId="4395C033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particles. The proposed concepts are clearly explained with</w:t>
      </w:r>
    </w:p>
    <w:p w14:paraId="62FB36B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mathematical formulation of each concept. The provided</w:t>
      </w:r>
    </w:p>
    <w:p w14:paraId="5A6F3B03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video also add the explanation of the experiments. </w:t>
      </w:r>
    </w:p>
    <w:p w14:paraId="7837B9D4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E0EEC2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Please note the following points to improve the quality of</w:t>
      </w:r>
    </w:p>
    <w:p w14:paraId="2C343BF4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work:</w:t>
      </w:r>
    </w:p>
    <w:p w14:paraId="6AECD14F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26C374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Consider providing some example applications of the</w:t>
      </w:r>
    </w:p>
    <w:p w14:paraId="5C250770" w14:textId="40343273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proposed method in real life.</w:t>
      </w:r>
    </w:p>
    <w:p w14:paraId="1896BC18" w14:textId="0D09194F" w:rsidR="001B18E8" w:rsidRPr="001B18E8" w:rsidRDefault="00917401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lastRenderedPageBreak/>
        <w:t xml:space="preserve">We can have: a narrow corridor in a workspace where you want to deliver drugs inside the body. </w:t>
      </w:r>
    </w:p>
    <w:p w14:paraId="139B4CC6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B37348" w14:textId="10FFF956" w:rsidR="00F335D2" w:rsidRDefault="00F335D2" w:rsidP="008E06C6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 xml:space="preserve">2. All figures should be mentioned in the text part, </w:t>
      </w:r>
      <w:r w:rsidR="008E06C6">
        <w:rPr>
          <w:color w:val="00B050"/>
          <w:sz w:val="21"/>
          <w:szCs w:val="21"/>
        </w:rPr>
        <w:t>DONE (ATB)</w:t>
      </w:r>
    </w:p>
    <w:p w14:paraId="2D5A3BCB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B49BC8" w14:textId="77777777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>3. All figures should be mentioned in the text part, Figure</w:t>
      </w:r>
    </w:p>
    <w:p w14:paraId="20C93AF9" w14:textId="397EE0FE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>6 hasn't been mentioned in the text part of the paper.</w:t>
      </w:r>
      <w:r w:rsidR="008E06C6">
        <w:rPr>
          <w:color w:val="00B050"/>
          <w:sz w:val="21"/>
          <w:szCs w:val="21"/>
        </w:rPr>
        <w:t xml:space="preserve">  DONE(SHIVA)</w:t>
      </w:r>
    </w:p>
    <w:p w14:paraId="62E82AE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C31F48" w14:textId="77777777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>4. All figures should be mentioned in the text part, Figure</w:t>
      </w:r>
    </w:p>
    <w:p w14:paraId="7B9409E9" w14:textId="7837D4AE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>9 hasn't been mentioned in the text part of the paper.</w:t>
      </w:r>
      <w:r w:rsidR="008E06C6">
        <w:rPr>
          <w:color w:val="00B050"/>
          <w:sz w:val="21"/>
          <w:szCs w:val="21"/>
        </w:rPr>
        <w:t xml:space="preserve"> (DONE SHIVA)</w:t>
      </w:r>
    </w:p>
    <w:p w14:paraId="794D1A1D" w14:textId="77777777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</w:p>
    <w:p w14:paraId="1DEFCF16" w14:textId="680BD3E9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>5. How many kilobots were used in the experiments in the</w:t>
      </w:r>
      <w:r w:rsidR="008E06C6">
        <w:rPr>
          <w:color w:val="00B050"/>
          <w:sz w:val="21"/>
          <w:szCs w:val="21"/>
        </w:rPr>
        <w:t xml:space="preserve">  </w:t>
      </w:r>
    </w:p>
    <w:p w14:paraId="13E83EE9" w14:textId="33D6466D" w:rsidR="00F335D2" w:rsidRPr="001B18E8" w:rsidRDefault="00F335D2" w:rsidP="00F335D2">
      <w:pPr>
        <w:pStyle w:val="HTMLPreformatted"/>
        <w:shd w:val="clear" w:color="auto" w:fill="FFFFFF"/>
        <w:rPr>
          <w:color w:val="00B050"/>
          <w:sz w:val="21"/>
          <w:szCs w:val="21"/>
        </w:rPr>
      </w:pPr>
      <w:r w:rsidRPr="001B18E8">
        <w:rPr>
          <w:color w:val="00B050"/>
          <w:sz w:val="21"/>
          <w:szCs w:val="21"/>
        </w:rPr>
        <w:t>Figure 10?</w:t>
      </w:r>
      <w:r w:rsidR="008E06C6">
        <w:rPr>
          <w:color w:val="00B050"/>
          <w:sz w:val="21"/>
          <w:szCs w:val="21"/>
        </w:rPr>
        <w:t xml:space="preserve">  </w:t>
      </w:r>
      <w:r w:rsidR="008E06C6">
        <w:rPr>
          <w:color w:val="00B050"/>
          <w:sz w:val="21"/>
          <w:szCs w:val="21"/>
        </w:rPr>
        <w:t>(DONE: 56)</w:t>
      </w:r>
    </w:p>
    <w:p w14:paraId="4FC221CC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976EF1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 What is the reason for using several lights with</w:t>
      </w:r>
    </w:p>
    <w:p w14:paraId="7D87F99A" w14:textId="653E4A28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different wattages?</w:t>
      </w:r>
    </w:p>
    <w:p w14:paraId="21AFC29D" w14:textId="6FB7B2C7" w:rsidR="008E06C6" w:rsidRPr="008E06C6" w:rsidRDefault="008E06C6" w:rsidP="00F335D2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8E06C6">
        <w:rPr>
          <w:b/>
          <w:color w:val="000000"/>
          <w:sz w:val="21"/>
          <w:szCs w:val="21"/>
        </w:rPr>
        <w:t>DONE: put explanation in figure</w:t>
      </w:r>
    </w:p>
    <w:p w14:paraId="30082A8F" w14:textId="6D0C466D" w:rsidR="00917401" w:rsidRPr="00917401" w:rsidRDefault="00917401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I wanted to add but ran out of space: the different light wattages </w:t>
      </w:r>
      <w:proofErr w:type="gramStart"/>
      <w:r>
        <w:rPr>
          <w:color w:val="4472C4" w:themeColor="accent1"/>
          <w:sz w:val="21"/>
          <w:szCs w:val="21"/>
        </w:rPr>
        <w:t>is</w:t>
      </w:r>
      <w:proofErr w:type="gramEnd"/>
      <w:r>
        <w:rPr>
          <w:color w:val="4472C4" w:themeColor="accent1"/>
          <w:sz w:val="21"/>
          <w:szCs w:val="21"/>
        </w:rPr>
        <w:t xml:space="preserve"> because of the distances of the lights from the center of the table.</w:t>
      </w:r>
    </w:p>
    <w:p w14:paraId="647F71EB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4230A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 Consider using larger visualization of the conducted</w:t>
      </w:r>
    </w:p>
    <w:p w14:paraId="6E50EF7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experiments that depicted in Figure 11. The pictures are</w:t>
      </w:r>
    </w:p>
    <w:p w14:paraId="31FFE460" w14:textId="0AF6A263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small to interpret</w:t>
      </w:r>
    </w:p>
    <w:p w14:paraId="32C05AE6" w14:textId="5943A2F7" w:rsidR="00917401" w:rsidRDefault="00917401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>I wanted to make it bigger but ran out of space.</w:t>
      </w:r>
    </w:p>
    <w:p w14:paraId="12CFCF40" w14:textId="13DD380C" w:rsidR="005D5BCF" w:rsidRDefault="005D5BCF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NOT GOING TO DO IT</w:t>
      </w:r>
    </w:p>
    <w:p w14:paraId="40E9149C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C8876D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8. Please review the variables of Equation 8 and Equation</w:t>
      </w:r>
    </w:p>
    <w:p w14:paraId="500049DF" w14:textId="27B53C32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9, have all variables written correctly?</w:t>
      </w:r>
    </w:p>
    <w:p w14:paraId="6ED30FEB" w14:textId="28BBEE9D" w:rsidR="00917401" w:rsidRDefault="00917401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It does not look wrong to me, but I was not able to interpret our code to these equations, I don’t remember where </w:t>
      </w:r>
      <w:r w:rsidR="00005C78">
        <w:rPr>
          <w:color w:val="4472C4" w:themeColor="accent1"/>
          <w:sz w:val="21"/>
          <w:szCs w:val="21"/>
        </w:rPr>
        <w:t>it is.</w:t>
      </w:r>
    </w:p>
    <w:p w14:paraId="4CBDD719" w14:textId="71E3C6E8" w:rsidR="005D5BCF" w:rsidRPr="00917401" w:rsidRDefault="005D5BCF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>HAORAN – double check.</w:t>
      </w:r>
    </w:p>
    <w:p w14:paraId="361ED1B8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60544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9. Consider measuring the performance of each experiment</w:t>
      </w:r>
    </w:p>
    <w:p w14:paraId="258E698F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result, for example how well all kilobots follow the</w:t>
      </w:r>
    </w:p>
    <w:p w14:paraId="63746226" w14:textId="2E84BB2C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expected movements.</w:t>
      </w:r>
    </w:p>
    <w:p w14:paraId="350D4BC5" w14:textId="24B31EB9" w:rsidR="00005C78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>Do we really care about this? We can say that kilobots does not follow the exact expected movements and have some error.</w:t>
      </w:r>
    </w:p>
    <w:p w14:paraId="02E6256C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365D0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 Does the friction between particles has an effect on</w:t>
      </w:r>
    </w:p>
    <w:p w14:paraId="0A9AAEC2" w14:textId="06AE69B1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expected particle movement? </w:t>
      </w:r>
    </w:p>
    <w:p w14:paraId="6C194D8A" w14:textId="6BC04566" w:rsidR="00005C78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Friction is not significant </w:t>
      </w:r>
    </w:p>
    <w:p w14:paraId="6B2F0637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0E5F9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11. Are all kilobots perfectly the same (uniform</w:t>
      </w:r>
    </w:p>
    <w:p w14:paraId="70762E8C" w14:textId="4A33449A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assumption)? How to minimize this factor?</w:t>
      </w:r>
    </w:p>
    <w:p w14:paraId="2BDBAD2D" w14:textId="23EB7C40" w:rsidR="00005C78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>Size</w:t>
      </w:r>
      <w:r w:rsidR="005D5BCF">
        <w:rPr>
          <w:color w:val="4472C4" w:themeColor="accent1"/>
          <w:sz w:val="21"/>
          <w:szCs w:val="21"/>
        </w:rPr>
        <w:t xml:space="preserve"> </w:t>
      </w:r>
      <w:r>
        <w:rPr>
          <w:color w:val="4472C4" w:themeColor="accent1"/>
          <w:sz w:val="21"/>
          <w:szCs w:val="21"/>
        </w:rPr>
        <w:t>wise they are almost the same. They definitely do not behave exactly the same. When we have a lot of them, we don’t care about individuals that much.</w:t>
      </w:r>
    </w:p>
    <w:p w14:paraId="00E4930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E8D87E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on the Video Attachment</w:t>
      </w:r>
    </w:p>
    <w:p w14:paraId="0EC64407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</w:t>
      </w:r>
    </w:p>
    <w:p w14:paraId="672C6ED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A55E6A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provided video could explain the proposed method</w:t>
      </w:r>
    </w:p>
    <w:p w14:paraId="1923CB5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clearly</w:t>
      </w:r>
    </w:p>
    <w:p w14:paraId="0D3CC9B6" w14:textId="77777777" w:rsidR="00F335D2" w:rsidRDefault="00F335D2"/>
    <w:p w14:paraId="7012FD51" w14:textId="77777777" w:rsidR="00F335D2" w:rsidRDefault="00F335D2">
      <w:r>
        <w:lastRenderedPageBreak/>
        <w:t>REVIEWER 2:</w:t>
      </w:r>
    </w:p>
    <w:p w14:paraId="238D0117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Reviewer 12 of ICRA 2019 submission 153</w:t>
      </w:r>
    </w:p>
    <w:p w14:paraId="736FA226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AC80FF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to the author</w:t>
      </w:r>
    </w:p>
    <w:p w14:paraId="20DD6D6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</w:t>
      </w:r>
    </w:p>
    <w:p w14:paraId="69BB2684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C179D5" w14:textId="1C0A5CDF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paper presented how to reshape parti</w:t>
      </w:r>
      <w:r w:rsidR="005D5BCF">
        <w:rPr>
          <w:color w:val="000000"/>
          <w:sz w:val="21"/>
          <w:szCs w:val="21"/>
        </w:rPr>
        <w:t>c</w:t>
      </w:r>
      <w:r>
        <w:rPr>
          <w:color w:val="000000"/>
          <w:sz w:val="21"/>
          <w:szCs w:val="21"/>
        </w:rPr>
        <w:t>le configuration by</w:t>
      </w:r>
    </w:p>
    <w:p w14:paraId="586BBF16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workspace obstacle and global inputs. The paper is</w:t>
      </w:r>
    </w:p>
    <w:p w14:paraId="388E9F9C" w14:textId="5499A4A3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written very well with detail analytical explanation,</w:t>
      </w:r>
    </w:p>
    <w:p w14:paraId="528DFDBC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in related work, the authors do not state the main</w:t>
      </w:r>
    </w:p>
    <w:p w14:paraId="2C4BFBE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contribution of the paper comparing to their previous</w:t>
      </w:r>
    </w:p>
    <w:p w14:paraId="7A0A8D66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papers [9], [10], [21]. In [9], the authors have reported</w:t>
      </w:r>
    </w:p>
    <w:p w14:paraId="01DF77C5" w14:textId="37E1EDDC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about </w:t>
      </w:r>
      <w:r w:rsidR="005D5BCF">
        <w:rPr>
          <w:color w:val="000000"/>
          <w:sz w:val="21"/>
          <w:szCs w:val="21"/>
        </w:rPr>
        <w:t>controlling</w:t>
      </w:r>
      <w:r>
        <w:rPr>
          <w:color w:val="000000"/>
          <w:sz w:val="21"/>
          <w:szCs w:val="21"/>
        </w:rPr>
        <w:t xml:space="preserve"> the particle swarm by using collision</w:t>
      </w:r>
    </w:p>
    <w:p w14:paraId="750281D3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with workspace. What are the differences to the current</w:t>
      </w:r>
    </w:p>
    <w:p w14:paraId="7C3B83DF" w14:textId="2A904CE3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paper?</w:t>
      </w:r>
    </w:p>
    <w:p w14:paraId="7CE261CD" w14:textId="210D420E" w:rsidR="00005C78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At 9, we were controlling the variance of the particles using the workspace. In this paper we are controlling covariance and shape of the swarm is a key factor.  </w:t>
      </w:r>
    </w:p>
    <w:p w14:paraId="123EFB7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42155F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Chapter IV about shape control is already clear, but Fig 8</w:t>
      </w:r>
    </w:p>
    <w:p w14:paraId="233A8AC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is too small so that the content is not readable. It can be</w:t>
      </w:r>
    </w:p>
    <w:p w14:paraId="17EA7652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enhanced by explaining how to reach achievable mean and</w:t>
      </w:r>
    </w:p>
    <w:p w14:paraId="18C9D799" w14:textId="716EEECE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variance by manipulating workspace obstacle and global</w:t>
      </w:r>
    </w:p>
    <w:p w14:paraId="1260B7B7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inputs in detail. Furthermore, it can also consider the</w:t>
      </w:r>
    </w:p>
    <w:p w14:paraId="2374A4A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effect of particle size related to the accuracy of</w:t>
      </w:r>
    </w:p>
    <w:p w14:paraId="4CDC49FE" w14:textId="14ABE882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analytical results.</w:t>
      </w:r>
    </w:p>
    <w:p w14:paraId="22037967" w14:textId="5F652346" w:rsid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>We are out of space to make these images bigger. (Although I really don’t think Fig. 8 is small.)</w:t>
      </w:r>
    </w:p>
    <w:p w14:paraId="46071D41" w14:textId="341E8AC1" w:rsidR="00005C78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>Furthermore, what a nice future work.</w:t>
      </w:r>
    </w:p>
    <w:p w14:paraId="2F628844" w14:textId="0B8B5B68" w:rsidR="00005C78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</w:p>
    <w:p w14:paraId="3A0F7422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E7148A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Chapter V about experiments is not very clear. It should</w:t>
      </w:r>
    </w:p>
    <w:p w14:paraId="250BEA52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compare the experiment with the analytical results and</w:t>
      </w:r>
    </w:p>
    <w:p w14:paraId="55290CC0" w14:textId="338809EA" w:rsidR="00F335D2" w:rsidRDefault="005D5BCF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demonstrate</w:t>
      </w:r>
      <w:r w:rsidR="00F335D2">
        <w:rPr>
          <w:color w:val="000000"/>
          <w:sz w:val="21"/>
          <w:szCs w:val="21"/>
        </w:rPr>
        <w:t xml:space="preserve"> in the video, but the author only </w:t>
      </w:r>
      <w:r>
        <w:rPr>
          <w:color w:val="000000"/>
          <w:sz w:val="21"/>
          <w:szCs w:val="21"/>
        </w:rPr>
        <w:t>describes</w:t>
      </w:r>
      <w:r w:rsidR="00F335D2">
        <w:rPr>
          <w:color w:val="000000"/>
          <w:sz w:val="21"/>
          <w:szCs w:val="21"/>
        </w:rPr>
        <w:t xml:space="preserve"> the</w:t>
      </w:r>
    </w:p>
    <w:p w14:paraId="22DB0E1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experiment results, without comparing to analytical</w:t>
      </w:r>
    </w:p>
    <w:p w14:paraId="48B8A19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solution and discussing it. In experiment 1, the authors</w:t>
      </w:r>
    </w:p>
    <w:p w14:paraId="6E1BBC6C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iron particle, which close to the analytical</w:t>
      </w:r>
    </w:p>
    <w:p w14:paraId="39187FA2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assumption. In here, the author used varying angle attack</w:t>
      </w:r>
    </w:p>
    <w:p w14:paraId="7BE5423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tilt angle, which can compute analytically by using the</w:t>
      </w:r>
    </w:p>
    <w:p w14:paraId="2529319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gravity force information. Therefore, the authors should be</w:t>
      </w:r>
    </w:p>
    <w:p w14:paraId="385F1A2F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able to compare the experiment with the analytical solution</w:t>
      </w:r>
    </w:p>
    <w:p w14:paraId="337C51BF" w14:textId="12BDE7A8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 experiment 1. </w:t>
      </w:r>
    </w:p>
    <w:p w14:paraId="4358C99A" w14:textId="123FF601" w:rsidR="00F335D2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r>
        <w:rPr>
          <w:color w:val="4472C4" w:themeColor="accent1"/>
          <w:sz w:val="21"/>
          <w:szCs w:val="21"/>
        </w:rPr>
        <w:t>What should we add to address this?</w:t>
      </w:r>
      <w:bookmarkStart w:id="0" w:name="_GoBack"/>
      <w:bookmarkEnd w:id="0"/>
    </w:p>
    <w:p w14:paraId="67A0727B" w14:textId="77777777" w:rsidR="00005C78" w:rsidRDefault="00005C78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3B022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the experiment 2 and 3, the authors used Kilobot which</w:t>
      </w:r>
    </w:p>
    <w:p w14:paraId="32CE202E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have 3 cm size. The robot, of course, is not ideal particle</w:t>
      </w:r>
    </w:p>
    <w:p w14:paraId="28B55D47" w14:textId="3404A6A9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 in </w:t>
      </w:r>
      <w:r w:rsidR="005D5BCF">
        <w:rPr>
          <w:color w:val="000000"/>
          <w:sz w:val="21"/>
          <w:szCs w:val="21"/>
        </w:rPr>
        <w:t>theoretical</w:t>
      </w:r>
      <w:r>
        <w:rPr>
          <w:color w:val="000000"/>
          <w:sz w:val="21"/>
          <w:szCs w:val="21"/>
        </w:rPr>
        <w:t xml:space="preserve"> assumption. In here, the authors should</w:t>
      </w:r>
    </w:p>
    <w:p w14:paraId="50C83B18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focus on the deviation of analytical prediction comparing</w:t>
      </w:r>
    </w:p>
    <w:p w14:paraId="2C8FDA71" w14:textId="3ACD33B8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the experiment results.</w:t>
      </w:r>
    </w:p>
    <w:p w14:paraId="6D45EBE3" w14:textId="388FA968" w:rsidR="00005C78" w:rsidRPr="00005C78" w:rsidRDefault="00005C78" w:rsidP="00F335D2">
      <w:pPr>
        <w:pStyle w:val="HTMLPreformatted"/>
        <w:shd w:val="clear" w:color="auto" w:fill="FFFFFF"/>
        <w:rPr>
          <w:color w:val="4472C4" w:themeColor="accent1"/>
          <w:sz w:val="21"/>
          <w:szCs w:val="21"/>
        </w:rPr>
      </w:pPr>
      <w:proofErr w:type="gramStart"/>
      <w:r>
        <w:rPr>
          <w:color w:val="4472C4" w:themeColor="accent1"/>
          <w:sz w:val="21"/>
          <w:szCs w:val="21"/>
        </w:rPr>
        <w:t>Yes</w:t>
      </w:r>
      <w:proofErr w:type="gramEnd"/>
      <w:r>
        <w:rPr>
          <w:color w:val="4472C4" w:themeColor="accent1"/>
          <w:sz w:val="21"/>
          <w:szCs w:val="21"/>
        </w:rPr>
        <w:t xml:space="preserve"> kilobots are big. But we wanted to show they can behave like a particle. Right?</w:t>
      </w:r>
    </w:p>
    <w:p w14:paraId="25BBE8E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E2ED8A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general, the content of the paper is already proper for</w:t>
      </w:r>
    </w:p>
    <w:p w14:paraId="00BF9822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International conference and the writing </w:t>
      </w:r>
      <w:proofErr w:type="gramStart"/>
      <w:r>
        <w:rPr>
          <w:color w:val="000000"/>
          <w:sz w:val="21"/>
          <w:szCs w:val="21"/>
        </w:rPr>
        <w:t>is</w:t>
      </w:r>
      <w:proofErr w:type="gramEnd"/>
      <w:r>
        <w:rPr>
          <w:color w:val="000000"/>
          <w:sz w:val="21"/>
          <w:szCs w:val="21"/>
        </w:rPr>
        <w:t xml:space="preserve"> also already</w:t>
      </w:r>
    </w:p>
    <w:p w14:paraId="513C1163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good. The authors still can improve the paper by comparing</w:t>
      </w:r>
    </w:p>
    <w:p w14:paraId="0873F64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experiment to analytical prediction. </w:t>
      </w:r>
    </w:p>
    <w:p w14:paraId="63BBFC0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BF6FA8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2B49D5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on the Video Attachment</w:t>
      </w:r>
    </w:p>
    <w:p w14:paraId="3BBC6D5C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</w:t>
      </w:r>
    </w:p>
    <w:p w14:paraId="46BC3B5D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3E2990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video content is about three experiments in the paper.</w:t>
      </w:r>
    </w:p>
    <w:p w14:paraId="71CD5DCA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However, the video of experiment 1st and 3rd is not too</w:t>
      </w:r>
    </w:p>
    <w:p w14:paraId="6E93FE79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clear what is the parameters and results in those</w:t>
      </w:r>
    </w:p>
    <w:p w14:paraId="3E965DF8" w14:textId="77777777" w:rsidR="00F335D2" w:rsidRDefault="00F335D2" w:rsidP="00F335D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experiments.</w:t>
      </w:r>
    </w:p>
    <w:p w14:paraId="299FD03B" w14:textId="77777777" w:rsidR="00F335D2" w:rsidRDefault="00F335D2" w:rsidP="006D0B49">
      <w:pPr>
        <w:rPr>
          <w:lang w:bidi="fa-IR"/>
        </w:rPr>
      </w:pPr>
    </w:p>
    <w:sectPr w:rsidR="00F335D2" w:rsidSect="00A5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D2"/>
    <w:rsid w:val="00005C78"/>
    <w:rsid w:val="001B18E8"/>
    <w:rsid w:val="00281D93"/>
    <w:rsid w:val="005D5BCF"/>
    <w:rsid w:val="006D0B49"/>
    <w:rsid w:val="008E06C6"/>
    <w:rsid w:val="00917401"/>
    <w:rsid w:val="00A53BBD"/>
    <w:rsid w:val="00C55055"/>
    <w:rsid w:val="00F335D2"/>
    <w:rsid w:val="00F4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1AB8"/>
  <w14:defaultImageDpi w14:val="32767"/>
  <w15:chartTrackingRefBased/>
  <w15:docId w15:val="{CF48617B-11F7-EA40-877B-DA3385D0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3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35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shiva.shahrokhi@gmail.com</dc:creator>
  <cp:keywords/>
  <dc:description/>
  <cp:lastModifiedBy>Aaron T Becker</cp:lastModifiedBy>
  <cp:revision>4</cp:revision>
  <dcterms:created xsi:type="dcterms:W3CDTF">2019-01-30T00:03:00Z</dcterms:created>
  <dcterms:modified xsi:type="dcterms:W3CDTF">2019-02-13T03:03:00Z</dcterms:modified>
</cp:coreProperties>
</file>