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B13FCA" w14:textId="77777777" w:rsidR="00804FAB" w:rsidRDefault="00804FAB">
      <w:pPr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Style23"/>
        <w:tblW w:w="11193" w:type="dxa"/>
        <w:tblLayout w:type="fixed"/>
        <w:tblLook w:val="04A0" w:firstRow="1" w:lastRow="0" w:firstColumn="1" w:lastColumn="0" w:noHBand="0" w:noVBand="1"/>
      </w:tblPr>
      <w:tblGrid>
        <w:gridCol w:w="8363"/>
        <w:gridCol w:w="108"/>
        <w:gridCol w:w="2722"/>
      </w:tblGrid>
      <w:tr w:rsidR="00804FAB" w14:paraId="4F0741E3" w14:textId="77777777">
        <w:tc>
          <w:tcPr>
            <w:tcW w:w="11193" w:type="dxa"/>
            <w:gridSpan w:val="3"/>
          </w:tcPr>
          <w:p w14:paraId="52E8FB8D" w14:textId="77777777" w:rsidR="00804FAB" w:rsidRDefault="003F2722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Aleff Espinosa Córdova</w:t>
            </w:r>
          </w:p>
        </w:tc>
      </w:tr>
      <w:tr w:rsidR="00804FAB" w:rsidRPr="00935155" w14:paraId="59E9ECAA" w14:textId="77777777">
        <w:trPr>
          <w:trHeight w:val="465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  <w:vAlign w:val="center"/>
          </w:tcPr>
          <w:p w14:paraId="6477905B" w14:textId="77777777" w:rsidR="00804FAB" w:rsidRDefault="003F2722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</w:rPr>
              <w:t>Chiapas, México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r>
              <w:rPr>
                <w:rFonts w:ascii="STIX Two Text" w:eastAsia="STIX Two Text" w:hAnsi="STIX Two Text" w:cs="STIX Two Text"/>
              </w:rPr>
              <w:t xml:space="preserve">· </w:t>
            </w:r>
            <w:hyperlink r:id="rId7" w:history="1">
              <w:r>
                <w:rPr>
                  <w:rStyle w:val="Hipervnculo"/>
                </w:rPr>
                <w:t>https://www.linkedin.com/in/aleff-espinosa-cordova/</w:t>
              </w:r>
            </w:hyperlink>
            <w:r>
              <w:t xml:space="preserve"> </w:t>
            </w:r>
            <w:r>
              <w:rPr>
                <w:rFonts w:ascii="STIX Two Text" w:eastAsia="STIX Two Text" w:hAnsi="STIX Two Text" w:cs="STIX Two Text"/>
              </w:rPr>
              <w:t>· +52 961 292 4784 · dev.aleffec</w:t>
            </w:r>
            <w:r>
              <w:rPr>
                <w:rFonts w:ascii="STIX Two Text" w:eastAsia="STIX Two Text" w:hAnsi="STIX Two Text" w:cs="STIX Two Text"/>
                <w:color w:val="000000"/>
              </w:rPr>
              <w:t>@gmail.com</w:t>
            </w:r>
          </w:p>
        </w:tc>
      </w:tr>
      <w:tr w:rsidR="00804FAB" w:rsidRPr="00935155" w14:paraId="0CE59D1B" w14:textId="77777777">
        <w:trPr>
          <w:trHeight w:val="142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7E292E64" w14:textId="77777777" w:rsidR="00804FAB" w:rsidRDefault="00804FAB">
            <w:pPr>
              <w:spacing w:after="0" w:line="240" w:lineRule="auto"/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804FAB" w:rsidRPr="00935155" w14:paraId="034B7C67" w14:textId="77777777">
        <w:trPr>
          <w:trHeight w:val="954"/>
        </w:trPr>
        <w:tc>
          <w:tcPr>
            <w:tcW w:w="11193" w:type="dxa"/>
            <w:gridSpan w:val="3"/>
          </w:tcPr>
          <w:p w14:paraId="5FC8C223" w14:textId="77777777" w:rsidR="00804FAB" w:rsidRDefault="003F2722">
            <w:pPr>
              <w:spacing w:after="0" w:line="276" w:lineRule="auto"/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</w:pPr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 xml:space="preserve">Ingeniero de software Full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>Stack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 xml:space="preserve"> con 3 años de experiencia en PHP, Laravel,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>React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 xml:space="preserve"> y Next.js, Enfocado en desarrollar soluciones escalables del lado del servidor y crear interfaces dinámicas con CSS, Bootstrap y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>Tailwind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 xml:space="preserve">. Priorizo el rendimiento, la accesibilidad y la seguridad. Con conocimientos en SEO, </w:t>
            </w:r>
            <w:proofErr w:type="spellStart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>testing</w:t>
            </w:r>
            <w:proofErr w:type="spellEnd"/>
            <w:r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  <w:t xml:space="preserve"> y gestión de servidores.</w:t>
            </w:r>
          </w:p>
          <w:p w14:paraId="33CCB4CC" w14:textId="77777777" w:rsidR="00804FAB" w:rsidRDefault="00804FAB">
            <w:pPr>
              <w:spacing w:after="0" w:line="276" w:lineRule="auto"/>
              <w:rPr>
                <w:rFonts w:ascii="STIX Two Text" w:eastAsia="STIX Two Text" w:hAnsi="STIX Two Text" w:cs="STIX Two Text"/>
                <w:iCs/>
                <w:color w:val="0E0E0E"/>
                <w:sz w:val="21"/>
                <w:szCs w:val="21"/>
              </w:rPr>
            </w:pPr>
          </w:p>
          <w:p w14:paraId="4F40C828" w14:textId="7518D3FF" w:rsidR="00804FAB" w:rsidRDefault="003F2722">
            <w:pPr>
              <w:spacing w:after="0" w:line="276" w:lineRule="auto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Cs/>
              </w:rPr>
              <w:t xml:space="preserve">Conoce más sobre </w:t>
            </w:r>
            <w:r w:rsidR="007B6437">
              <w:rPr>
                <w:rFonts w:ascii="STIX Two Text" w:eastAsia="STIX Two Text" w:hAnsi="STIX Two Text" w:cs="STIX Two Text"/>
                <w:iCs/>
              </w:rPr>
              <w:t xml:space="preserve">mí, </w:t>
            </w:r>
            <w:r>
              <w:rPr>
                <w:rFonts w:ascii="STIX Two Text" w:eastAsia="STIX Two Text" w:hAnsi="STIX Two Text" w:cs="STIX Two Text"/>
                <w:iCs/>
              </w:rPr>
              <w:t xml:space="preserve">mis proyectos y habilidades visitando mi portafolio: </w:t>
            </w:r>
            <w:hyperlink r:id="rId8" w:history="1">
              <w:r>
                <w:rPr>
                  <w:rStyle w:val="Hipervnculo"/>
                  <w:rFonts w:ascii="STIX Two Text" w:eastAsia="STIX Two Text" w:hAnsi="STIX Two Text" w:cs="STIX Two Text"/>
                  <w:iCs/>
                </w:rPr>
                <w:t>https://aleff.vercel.app</w:t>
              </w:r>
            </w:hyperlink>
            <w:r>
              <w:rPr>
                <w:rFonts w:ascii="STIX Two Text" w:eastAsia="STIX Two Text" w:hAnsi="STIX Two Text" w:cs="STIX Two Text"/>
                <w:i/>
              </w:rPr>
              <w:t xml:space="preserve"> </w:t>
            </w:r>
          </w:p>
        </w:tc>
      </w:tr>
      <w:tr w:rsidR="00804FAB" w:rsidRPr="00935155" w14:paraId="772F8E42" w14:textId="77777777">
        <w:trPr>
          <w:trHeight w:val="116"/>
        </w:trPr>
        <w:tc>
          <w:tcPr>
            <w:tcW w:w="11193" w:type="dxa"/>
            <w:gridSpan w:val="3"/>
          </w:tcPr>
          <w:p w14:paraId="01F0350B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804FAB" w14:paraId="79240923" w14:textId="77777777"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767171B4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804FAB" w14:paraId="14C0E273" w14:textId="77777777"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767F8291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804FAB" w14:paraId="4E1E71B1" w14:textId="77777777">
        <w:trPr>
          <w:trHeight w:val="672"/>
        </w:trPr>
        <w:tc>
          <w:tcPr>
            <w:tcW w:w="8363" w:type="dxa"/>
          </w:tcPr>
          <w:p w14:paraId="46BC0D4D" w14:textId="77777777" w:rsidR="00804FAB" w:rsidRPr="00935155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935155">
              <w:rPr>
                <w:rFonts w:ascii="STIX Two Text" w:eastAsia="STIX Two Text" w:hAnsi="STIX Two Text" w:cs="STIX Two Text"/>
                <w:b/>
              </w:rPr>
              <w:t>CYBAC TI</w:t>
            </w:r>
          </w:p>
          <w:p w14:paraId="37570D4D" w14:textId="676E5AA3" w:rsidR="00804FAB" w:rsidRPr="00935155" w:rsidRDefault="00935155">
            <w:pPr>
              <w:spacing w:after="0" w:line="240" w:lineRule="auto"/>
              <w:rPr>
                <w:rFonts w:ascii="STIX Two Text" w:eastAsia="STIX Two Text" w:hAnsi="STIX Two Text" w:cs="STIX Two Text"/>
                <w:color w:val="000000"/>
              </w:rPr>
            </w:pPr>
            <w:r w:rsidRPr="00935155">
              <w:rPr>
                <w:rFonts w:ascii="STIX Two Text" w:eastAsia="STIX Two Text" w:hAnsi="STIX Two Text" w:cs="STIX Two Text"/>
              </w:rPr>
              <w:t>Líder de e</w:t>
            </w:r>
            <w:r>
              <w:rPr>
                <w:rFonts w:ascii="STIX Two Text" w:eastAsia="STIX Two Text" w:hAnsi="STIX Two Text" w:cs="STIX Two Text"/>
              </w:rPr>
              <w:t xml:space="preserve">quipo de desarrollo | Desarrollador full – </w:t>
            </w:r>
            <w:proofErr w:type="spellStart"/>
            <w:r>
              <w:rPr>
                <w:rFonts w:ascii="STIX Two Text" w:eastAsia="STIX Two Text" w:hAnsi="STIX Two Text" w:cs="STIX Two Text"/>
              </w:rPr>
              <w:t>stack</w:t>
            </w:r>
            <w:proofErr w:type="spellEnd"/>
          </w:p>
        </w:tc>
        <w:tc>
          <w:tcPr>
            <w:tcW w:w="2830" w:type="dxa"/>
            <w:gridSpan w:val="2"/>
          </w:tcPr>
          <w:p w14:paraId="21A62402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M</w:t>
            </w:r>
            <w:r>
              <w:rPr>
                <w:rFonts w:asciiTheme="minorHAnsi" w:eastAsia="STIX Two Text" w:hAnsiTheme="minorHAnsi" w:cs="STIX Two Text"/>
                <w:b/>
              </w:rPr>
              <w:t>é</w:t>
            </w:r>
            <w:r>
              <w:rPr>
                <w:rFonts w:asciiTheme="minorHAnsi" w:eastAsia="STIX Two Text" w:hAnsiTheme="minorHAnsi" w:cs="STIX Two Text"/>
                <w:b/>
                <w:lang w:val="en-US"/>
              </w:rPr>
              <w:t>xico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7DC01CD1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Julio 2024–</w:t>
            </w:r>
            <w:r>
              <w:rPr>
                <w:rFonts w:ascii="STIX Two Text" w:eastAsia="STIX Two Text" w:hAnsi="STIX Two Text" w:cs="STIX Two Text"/>
                <w:i/>
              </w:rPr>
              <w:t>Actualmente</w:t>
            </w:r>
            <w:r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804FAB" w:rsidRPr="00935155" w14:paraId="7F722B88" w14:textId="77777777">
        <w:trPr>
          <w:trHeight w:val="2258"/>
        </w:trPr>
        <w:tc>
          <w:tcPr>
            <w:tcW w:w="11193" w:type="dxa"/>
            <w:gridSpan w:val="3"/>
          </w:tcPr>
          <w:p w14:paraId="00FC5F35" w14:textId="3E894003" w:rsidR="00804FAB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7B6437">
              <w:rPr>
                <w:rFonts w:ascii="STIX Two Text" w:eastAsia="STIX Two Text" w:hAnsi="STIX Two Text" w:cs="STIX Two Text"/>
              </w:rPr>
              <w:t xml:space="preserve">Cumplí </w:t>
            </w:r>
            <w:r w:rsidR="005A3C6D" w:rsidRPr="007B6437">
              <w:rPr>
                <w:rFonts w:ascii="STIX Two Text" w:eastAsia="STIX Two Text" w:hAnsi="STIX Two Text" w:cs="STIX Two Text"/>
              </w:rPr>
              <w:t>exitosamente</w:t>
            </w:r>
            <w:r w:rsidRPr="007B6437">
              <w:rPr>
                <w:rFonts w:ascii="STIX Two Text" w:eastAsia="STIX Two Text" w:hAnsi="STIX Two Text" w:cs="STIX Two Text"/>
              </w:rPr>
              <w:t xml:space="preserve"> el rol de </w:t>
            </w:r>
            <w:r w:rsidR="00935155" w:rsidRPr="007B6437">
              <w:rPr>
                <w:rFonts w:ascii="STIX Two Text" w:eastAsia="STIX Two Text" w:hAnsi="STIX Two Text" w:cs="STIX Two Text"/>
              </w:rPr>
              <w:t>líder</w:t>
            </w:r>
            <w:r w:rsidRPr="007B6437">
              <w:rPr>
                <w:rFonts w:ascii="STIX Two Text" w:eastAsia="STIX Two Text" w:hAnsi="STIX Two Text" w:cs="STIX Two Text"/>
              </w:rPr>
              <w:t xml:space="preserve"> de equipo de desarrollo y desarrollador full-</w:t>
            </w:r>
            <w:proofErr w:type="spellStart"/>
            <w:r w:rsidRPr="007B6437">
              <w:rPr>
                <w:rFonts w:ascii="STIX Two Text" w:eastAsia="STIX Two Text" w:hAnsi="STIX Two Text" w:cs="STIX Two Text"/>
              </w:rPr>
              <w:t>stack</w:t>
            </w:r>
            <w:proofErr w:type="spellEnd"/>
            <w:r w:rsidRPr="007B6437">
              <w:rPr>
                <w:rFonts w:ascii="STIX Two Text" w:eastAsia="STIX Two Text" w:hAnsi="STIX Two Text" w:cs="STIX Two Text"/>
              </w:rPr>
              <w:t xml:space="preserve"> para proyectos web nacionales e internacionales, como "Reina Pepiada", "</w:t>
            </w:r>
            <w:proofErr w:type="spellStart"/>
            <w:r w:rsidRPr="007B6437">
              <w:rPr>
                <w:rFonts w:ascii="STIX Two Text" w:eastAsia="STIX Two Text" w:hAnsi="STIX Two Text" w:cs="STIX Two Text"/>
              </w:rPr>
              <w:t>DBeefMax</w:t>
            </w:r>
            <w:proofErr w:type="spellEnd"/>
            <w:r w:rsidRPr="007B6437">
              <w:rPr>
                <w:rFonts w:ascii="STIX Two Text" w:eastAsia="STIX Two Text" w:hAnsi="STIX Two Text" w:cs="STIX Two Text"/>
              </w:rPr>
              <w:t>", "Reichstag" y "BNI Chiapas".</w:t>
            </w:r>
          </w:p>
          <w:p w14:paraId="7E42065D" w14:textId="77777777" w:rsidR="007B6437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7B6437">
              <w:rPr>
                <w:rFonts w:ascii="STIX Two Text" w:eastAsia="STIX Two Text" w:hAnsi="STIX Two Text" w:cs="STIX Two Text"/>
              </w:rPr>
              <w:t>Coordiné reuniones estratégicas, garantizando entregas puntuales y soluciones personalizadas.</w:t>
            </w:r>
          </w:p>
          <w:p w14:paraId="057330ED" w14:textId="77777777" w:rsidR="007B6437" w:rsidRDefault="007B6437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7B6437">
              <w:rPr>
                <w:rFonts w:ascii="STIX Two Text" w:eastAsia="STIX Two Text" w:hAnsi="STIX Two Text" w:cs="STIX Two Text"/>
              </w:rPr>
              <w:t>Asesoré y supervisé a más de 15 pasantes, asegurando la calidad de las soluciones y su crecimiento profesional.</w:t>
            </w:r>
          </w:p>
          <w:p w14:paraId="4F994334" w14:textId="203DFF2D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Dirigí equipos multidisciplinarios, mejorando la eficiencia en un 35% mediante metodologías ágiles.</w:t>
            </w:r>
          </w:p>
          <w:p w14:paraId="45B3F67C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Desplegué y mantuve aplicaciones web, optimizando rendimiento, SEO y seguridad.</w:t>
            </w:r>
          </w:p>
          <w:p w14:paraId="2403CFA9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Implementé funcionalidades avanzadas en sistemas back-</w:t>
            </w:r>
            <w:proofErr w:type="spellStart"/>
            <w:r>
              <w:rPr>
                <w:rFonts w:ascii="STIX Two Text" w:eastAsia="STIX Two Text" w:hAnsi="STIX Two Text" w:cs="STIX Two Text"/>
              </w:rPr>
              <w:t>end</w:t>
            </w:r>
            <w:proofErr w:type="spellEnd"/>
            <w:r>
              <w:rPr>
                <w:rFonts w:ascii="STIX Two Text" w:eastAsia="STIX Two Text" w:hAnsi="STIX Two Text" w:cs="STIX Two Text"/>
              </w:rPr>
              <w:t>, mejorando el rendimiento en un 60% y corrigiendo errores críticos.</w:t>
            </w:r>
          </w:p>
          <w:p w14:paraId="41424D5A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Realicé pruebas y elaboré documentación técnica para facilitar mantenimiento y futuras actualizaciones.</w:t>
            </w:r>
          </w:p>
          <w:p w14:paraId="279E5010" w14:textId="77777777" w:rsidR="00804FAB" w:rsidRDefault="003F2722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Utilicé GitHub y </w:t>
            </w:r>
            <w:proofErr w:type="spellStart"/>
            <w:r>
              <w:rPr>
                <w:rFonts w:ascii="STIX Two Text" w:eastAsia="STIX Two Text" w:hAnsi="STIX Two Text" w:cs="STIX Two Text"/>
              </w:rPr>
              <w:t>Bitbucket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para gestionar el código fuente y colaborar eficientemente con equipos de desarrollo.</w:t>
            </w:r>
          </w:p>
        </w:tc>
      </w:tr>
      <w:tr w:rsidR="00804FAB" w:rsidRPr="00935155" w14:paraId="5B6902B2" w14:textId="77777777">
        <w:tc>
          <w:tcPr>
            <w:tcW w:w="11193" w:type="dxa"/>
            <w:gridSpan w:val="3"/>
          </w:tcPr>
          <w:p w14:paraId="59FD09AC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</w:rPr>
            </w:pPr>
          </w:p>
        </w:tc>
      </w:tr>
      <w:tr w:rsidR="00804FAB" w14:paraId="53E1AA2B" w14:textId="77777777">
        <w:trPr>
          <w:trHeight w:val="721"/>
        </w:trPr>
        <w:tc>
          <w:tcPr>
            <w:tcW w:w="8471" w:type="dxa"/>
            <w:gridSpan w:val="2"/>
          </w:tcPr>
          <w:p w14:paraId="6699402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  <w:bCs/>
              </w:rPr>
              <w:t xml:space="preserve">HIGHTECH </w:t>
            </w:r>
            <w:proofErr w:type="spellStart"/>
            <w:r>
              <w:rPr>
                <w:rFonts w:ascii="STIX Two Text" w:eastAsia="STIX Two Text" w:hAnsi="STIX Two Text" w:cs="STIX Two Text"/>
                <w:b/>
                <w:bCs/>
              </w:rPr>
              <w:t>Process</w:t>
            </w:r>
            <w:proofErr w:type="spellEnd"/>
            <w:r>
              <w:rPr>
                <w:rFonts w:ascii="STIX Two Text" w:eastAsia="STIX Two Text" w:hAnsi="STIX Two Text" w:cs="STIX Two Text"/>
                <w:b/>
                <w:bCs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  <w:bCs/>
              </w:rPr>
              <w:t>Counselors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</w:p>
          <w:p w14:paraId="203E072F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Desarrollador </w:t>
            </w:r>
            <w:proofErr w:type="spellStart"/>
            <w:r>
              <w:rPr>
                <w:rFonts w:ascii="STIX Two Text" w:eastAsia="STIX Two Text" w:hAnsi="STIX Two Text" w:cs="STIX Two Text"/>
              </w:rPr>
              <w:t>Backend</w:t>
            </w:r>
            <w:proofErr w:type="spellEnd"/>
          </w:p>
        </w:tc>
        <w:tc>
          <w:tcPr>
            <w:tcW w:w="2722" w:type="dxa"/>
          </w:tcPr>
          <w:p w14:paraId="06A65DB6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M</w:t>
            </w:r>
            <w:r>
              <w:rPr>
                <w:rFonts w:asciiTheme="minorHAnsi" w:eastAsia="STIX Two Text" w:hAnsiTheme="minorHAnsi" w:cs="STIX Two Text"/>
                <w:b/>
              </w:rPr>
              <w:t>é</w:t>
            </w:r>
            <w:r>
              <w:rPr>
                <w:rFonts w:asciiTheme="minorHAnsi" w:eastAsia="STIX Two Text" w:hAnsiTheme="minorHAnsi" w:cs="STIX Two Text"/>
                <w:b/>
                <w:lang w:val="en-US"/>
              </w:rPr>
              <w:t>xico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3765B51B" w14:textId="77777777" w:rsidR="00804FAB" w:rsidRDefault="003F2722">
            <w:pPr>
              <w:spacing w:after="0"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Marzo 2024–</w:t>
            </w:r>
            <w:r>
              <w:rPr>
                <w:rFonts w:ascii="STIX Two Text" w:eastAsia="STIX Two Text" w:hAnsi="STIX Two Text" w:cs="STIX Two Text"/>
                <w:i/>
              </w:rPr>
              <w:t>Julio 2024</w:t>
            </w:r>
          </w:p>
        </w:tc>
      </w:tr>
      <w:tr w:rsidR="00804FAB" w:rsidRPr="00935155" w14:paraId="361E26FD" w14:textId="77777777">
        <w:trPr>
          <w:trHeight w:val="1325"/>
        </w:trPr>
        <w:tc>
          <w:tcPr>
            <w:tcW w:w="11193" w:type="dxa"/>
            <w:gridSpan w:val="3"/>
          </w:tcPr>
          <w:p w14:paraId="134A19E7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Lideré la entrega de las versiones 1 y 2 de 'Tareas Pro', cumpliendo plazos ajustados y superando las expectativas del cliente.</w:t>
            </w:r>
          </w:p>
          <w:p w14:paraId="1CD06413" w14:textId="75FFFAC5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Diseñé e implementé 30+ funcionalidades, mejorando la experiencia de usuario en un </w:t>
            </w:r>
            <w:r w:rsidR="007B6437">
              <w:rPr>
                <w:rFonts w:ascii="STIX Two Text" w:eastAsia="STIX Two Text" w:hAnsi="STIX Two Text" w:cs="STIX Two Text"/>
              </w:rPr>
              <w:t>10</w:t>
            </w:r>
            <w:r>
              <w:rPr>
                <w:rFonts w:ascii="STIX Two Text" w:eastAsia="STIX Two Text" w:hAnsi="STIX Two Text" w:cs="STIX Two Text"/>
              </w:rPr>
              <w:t>0</w:t>
            </w:r>
            <w:r w:rsidR="007B6437">
              <w:rPr>
                <w:rFonts w:ascii="STIX Two Text" w:eastAsia="STIX Two Text" w:hAnsi="STIX Two Text" w:cs="STIX Two Text"/>
              </w:rPr>
              <w:t>%</w:t>
            </w:r>
            <w:r>
              <w:rPr>
                <w:rFonts w:ascii="STIX Two Text" w:eastAsia="STIX Two Text" w:hAnsi="STIX Two Text" w:cs="STIX Two Text"/>
              </w:rPr>
              <w:t>.</w:t>
            </w:r>
          </w:p>
          <w:p w14:paraId="019BE660" w14:textId="6F6C8362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Solucioné errores críticos y optimicé el rendimiento del sistema en un </w:t>
            </w:r>
            <w:r w:rsidR="007B6437">
              <w:rPr>
                <w:rFonts w:ascii="STIX Two Text" w:eastAsia="STIX Two Text" w:hAnsi="STIX Two Text" w:cs="STIX Two Text"/>
              </w:rPr>
              <w:t>8</w:t>
            </w:r>
            <w:r>
              <w:rPr>
                <w:rFonts w:ascii="STIX Two Text" w:eastAsia="STIX Two Text" w:hAnsi="STIX Two Text" w:cs="STIX Two Text"/>
              </w:rPr>
              <w:t>0%, garantizando una operación fluida.</w:t>
            </w:r>
          </w:p>
          <w:p w14:paraId="54E1B090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Desarrollé aplicaciones en entornos locales y </w:t>
            </w:r>
            <w:proofErr w:type="spellStart"/>
            <w:r>
              <w:rPr>
                <w:rFonts w:ascii="STIX Two Text" w:eastAsia="STIX Two Text" w:hAnsi="STIX Two Text" w:cs="STIX Two Text"/>
              </w:rPr>
              <w:t>dockerizados</w:t>
            </w:r>
            <w:proofErr w:type="spellEnd"/>
            <w:r>
              <w:rPr>
                <w:rFonts w:ascii="STIX Two Text" w:eastAsia="STIX Two Text" w:hAnsi="STIX Two Text" w:cs="STIX Two Text"/>
              </w:rPr>
              <w:t>, aplicando MVC y arquitectura de tres capas para maximizar escalabilidad y mantenibilidad.</w:t>
            </w:r>
          </w:p>
          <w:p w14:paraId="713F6D49" w14:textId="3C6E0689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Realicé pruebas exhaustivas y documenté </w:t>
            </w:r>
            <w:proofErr w:type="spellStart"/>
            <w:r>
              <w:rPr>
                <w:rFonts w:ascii="STIX Two Text" w:eastAsia="STIX Two Text" w:hAnsi="STIX Two Text" w:cs="STIX Two Text"/>
              </w:rPr>
              <w:t>APIs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con </w:t>
            </w:r>
            <w:proofErr w:type="spellStart"/>
            <w:r>
              <w:rPr>
                <w:rFonts w:ascii="STIX Two Text" w:eastAsia="STIX Two Text" w:hAnsi="STIX Two Text" w:cs="STIX Two Text"/>
              </w:rPr>
              <w:t>Postman</w:t>
            </w:r>
            <w:proofErr w:type="spellEnd"/>
            <w:r>
              <w:rPr>
                <w:rFonts w:ascii="STIX Two Text" w:eastAsia="STIX Two Text" w:hAnsi="STIX Two Text" w:cs="STIX Two Text"/>
              </w:rPr>
              <w:t>, asegurando calidad y confiabilidad.</w:t>
            </w:r>
          </w:p>
          <w:p w14:paraId="2950812F" w14:textId="0160D6D1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Escribí código limpio, eficiente y escalable, siguiendo las mejores prácticas y estándares </w:t>
            </w:r>
            <w:r w:rsidR="007B6437">
              <w:rPr>
                <w:rFonts w:ascii="STIX Two Text" w:eastAsia="STIX Two Text" w:hAnsi="STIX Two Text" w:cs="STIX Two Text"/>
              </w:rPr>
              <w:t>profesionales</w:t>
            </w:r>
            <w:r>
              <w:rPr>
                <w:rFonts w:ascii="STIX Two Text" w:eastAsia="STIX Two Text" w:hAnsi="STIX Two Text" w:cs="STIX Two Text"/>
              </w:rPr>
              <w:t>.</w:t>
            </w:r>
          </w:p>
          <w:p w14:paraId="10789EB3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Gestioné tareas con Trello, mejorando la eficiencia del equipo en un 40% y alcanzando objetivos diarios.</w:t>
            </w:r>
          </w:p>
          <w:p w14:paraId="7E6CFC76" w14:textId="77777777" w:rsidR="00804FAB" w:rsidRDefault="003F272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Contribuí activamente en reuniones diarias, fomentando soluciones innovadoras y promoviendo la colaboración del equipo.</w:t>
            </w:r>
          </w:p>
        </w:tc>
      </w:tr>
      <w:tr w:rsidR="00804FAB" w:rsidRPr="00935155" w14:paraId="1FE73D2F" w14:textId="77777777">
        <w:tc>
          <w:tcPr>
            <w:tcW w:w="11193" w:type="dxa"/>
            <w:gridSpan w:val="3"/>
          </w:tcPr>
          <w:p w14:paraId="3DCA95F2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</w:tbl>
    <w:p w14:paraId="0522E681" w14:textId="77777777" w:rsidR="00804FAB" w:rsidRPr="007B6437" w:rsidRDefault="003F2722">
      <w:r w:rsidRPr="007B6437">
        <w:br w:type="page"/>
      </w:r>
    </w:p>
    <w:tbl>
      <w:tblPr>
        <w:tblStyle w:val="Style23"/>
        <w:tblW w:w="11193" w:type="dxa"/>
        <w:tblLayout w:type="fixed"/>
        <w:tblLook w:val="04A0" w:firstRow="1" w:lastRow="0" w:firstColumn="1" w:lastColumn="0" w:noHBand="0" w:noVBand="1"/>
      </w:tblPr>
      <w:tblGrid>
        <w:gridCol w:w="8499"/>
        <w:gridCol w:w="2694"/>
      </w:tblGrid>
      <w:tr w:rsidR="00804FAB" w14:paraId="1E88A91D" w14:textId="77777777">
        <w:tc>
          <w:tcPr>
            <w:tcW w:w="11193" w:type="dxa"/>
            <w:gridSpan w:val="2"/>
            <w:tcBorders>
              <w:bottom w:val="single" w:sz="4" w:space="0" w:color="000000"/>
            </w:tcBorders>
          </w:tcPr>
          <w:p w14:paraId="26F19FB5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lastRenderedPageBreak/>
              <w:t>EDUCACIÓN</w:t>
            </w:r>
          </w:p>
        </w:tc>
      </w:tr>
      <w:tr w:rsidR="00804FAB" w14:paraId="70514CA4" w14:textId="77777777">
        <w:tc>
          <w:tcPr>
            <w:tcW w:w="11193" w:type="dxa"/>
            <w:gridSpan w:val="2"/>
            <w:tcBorders>
              <w:top w:val="single" w:sz="4" w:space="0" w:color="000000"/>
            </w:tcBorders>
          </w:tcPr>
          <w:p w14:paraId="7BCC8683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4FAB" w14:paraId="6DA55F33" w14:textId="77777777">
        <w:trPr>
          <w:trHeight w:val="914"/>
        </w:trPr>
        <w:tc>
          <w:tcPr>
            <w:tcW w:w="8499" w:type="dxa"/>
          </w:tcPr>
          <w:p w14:paraId="79F635EC" w14:textId="77777777" w:rsidR="00804FAB" w:rsidRDefault="003F2722">
            <w:pPr>
              <w:spacing w:after="0" w:line="240" w:lineRule="auto"/>
              <w:rPr>
                <w:rFonts w:asciiTheme="minorHAnsi" w:eastAsia="STIX Two Text" w:hAnsiTheme="minorHAnsi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UNIVERSIDAD POLIT</w:t>
            </w:r>
            <w:r>
              <w:rPr>
                <w:rFonts w:asciiTheme="minorHAnsi" w:eastAsia="STIX Two Text" w:hAnsiTheme="minorHAnsi" w:cs="STIX Two Text"/>
                <w:b/>
              </w:rPr>
              <w:t>É</w:t>
            </w:r>
            <w:r>
              <w:rPr>
                <w:rFonts w:ascii="STIX Two Text" w:eastAsia="STIX Two Text" w:hAnsi="STIX Two Text" w:cs="STIX Two Text"/>
                <w:b/>
              </w:rPr>
              <w:t>CNICA DE CHIAPAS</w:t>
            </w:r>
          </w:p>
          <w:p w14:paraId="757F92CC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>Ingeniería de Software</w:t>
            </w:r>
          </w:p>
        </w:tc>
        <w:tc>
          <w:tcPr>
            <w:tcW w:w="2694" w:type="dxa"/>
          </w:tcPr>
          <w:p w14:paraId="3A2F83E3" w14:textId="77777777" w:rsidR="00804FAB" w:rsidRDefault="003F2722">
            <w:pPr>
              <w:spacing w:after="0" w:line="240" w:lineRule="auto"/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Chiapas, México</w:t>
            </w:r>
          </w:p>
          <w:p w14:paraId="4BE364F8" w14:textId="77777777" w:rsidR="00804FAB" w:rsidRDefault="003F2722">
            <w:pPr>
              <w:spacing w:after="0" w:line="360" w:lineRule="auto"/>
              <w:jc w:val="right"/>
              <w:rPr>
                <w:rFonts w:asciiTheme="minorHAnsi" w:eastAsia="STIX Two Text" w:hAnsiTheme="minorHAnsi" w:cs="STIX Two Text"/>
                <w:i/>
                <w:color w:val="000000"/>
                <w:lang w:val="en-US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2020</w:t>
            </w:r>
            <w:r>
              <w:rPr>
                <w:rFonts w:asciiTheme="minorHAnsi" w:eastAsia="STIX Two Text" w:hAnsiTheme="minorHAnsi" w:cs="STIX Two Text"/>
                <w:i/>
                <w:color w:val="000000"/>
                <w:lang w:val="en-US"/>
              </w:rPr>
              <w:t>-2023</w:t>
            </w:r>
          </w:p>
        </w:tc>
      </w:tr>
      <w:tr w:rsidR="00804FAB" w14:paraId="5B295AD9" w14:textId="77777777">
        <w:trPr>
          <w:trHeight w:val="120"/>
        </w:trPr>
        <w:tc>
          <w:tcPr>
            <w:tcW w:w="11193" w:type="dxa"/>
            <w:gridSpan w:val="2"/>
          </w:tcPr>
          <w:p w14:paraId="7C4210F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Amazon Web Services Training and Certification</w:t>
            </w:r>
          </w:p>
          <w:p w14:paraId="0D912A0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>AWS Academy Cloud Operations</w:t>
            </w:r>
          </w:p>
          <w:p w14:paraId="1504EEE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>AWS Academy Cloud Security Foundations</w:t>
            </w:r>
          </w:p>
          <w:p w14:paraId="794D265F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>AWS Academy Cloud Foundations</w:t>
            </w:r>
          </w:p>
          <w:p w14:paraId="1FC5F549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</w:p>
          <w:p w14:paraId="085FC538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lang w:val="en-US"/>
              </w:rPr>
            </w:pPr>
            <w:r>
              <w:rPr>
                <w:rFonts w:ascii="STIX Two Text" w:eastAsia="STIX Two Text" w:hAnsi="STIX Two Text" w:cs="STIX Two Text"/>
                <w:b/>
                <w:lang w:val="en-US"/>
              </w:rPr>
              <w:t>Cisco</w:t>
            </w:r>
          </w:p>
          <w:p w14:paraId="5D1DA4B2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Introduction to Cybersecurity </w:t>
            </w:r>
          </w:p>
          <w:p w14:paraId="55443913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Endpoint Security </w:t>
            </w:r>
          </w:p>
          <w:p w14:paraId="354E63C5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lang w:val="en-US"/>
              </w:rPr>
            </w:pPr>
            <w:r>
              <w:rPr>
                <w:rFonts w:ascii="STIX Two Text" w:eastAsia="STIX Two Text" w:hAnsi="STIX Two Text" w:cs="STIX Two Text"/>
                <w:lang w:val="en-US"/>
              </w:rPr>
              <w:t xml:space="preserve">Cyber Threat Management </w:t>
            </w:r>
          </w:p>
          <w:p w14:paraId="1B565C8D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:rsidR="00804FAB" w14:paraId="7887DC41" w14:textId="77777777">
        <w:trPr>
          <w:trHeight w:val="371"/>
        </w:trPr>
        <w:tc>
          <w:tcPr>
            <w:tcW w:w="11193" w:type="dxa"/>
            <w:gridSpan w:val="2"/>
            <w:tcBorders>
              <w:bottom w:val="single" w:sz="4" w:space="0" w:color="000000"/>
            </w:tcBorders>
            <w:vAlign w:val="bottom"/>
          </w:tcPr>
          <w:p w14:paraId="5C8F1790" w14:textId="77777777" w:rsidR="00804FAB" w:rsidRDefault="003F2722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804FAB" w14:paraId="672FC1B0" w14:textId="77777777">
        <w:trPr>
          <w:trHeight w:val="228"/>
        </w:trPr>
        <w:tc>
          <w:tcPr>
            <w:tcW w:w="11193" w:type="dxa"/>
            <w:gridSpan w:val="2"/>
            <w:tcBorders>
              <w:top w:val="single" w:sz="4" w:space="0" w:color="000000"/>
            </w:tcBorders>
          </w:tcPr>
          <w:p w14:paraId="0F19ADDD" w14:textId="77777777" w:rsidR="00804FAB" w:rsidRDefault="00804FAB">
            <w:pPr>
              <w:spacing w:after="0" w:line="240" w:lineRule="auto"/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804FAB" w:rsidRPr="00935155" w14:paraId="3A6EE41F" w14:textId="77777777">
        <w:trPr>
          <w:trHeight w:val="371"/>
        </w:trPr>
        <w:tc>
          <w:tcPr>
            <w:tcW w:w="11193" w:type="dxa"/>
            <w:gridSpan w:val="2"/>
          </w:tcPr>
          <w:p w14:paraId="2E2664F0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 xml:space="preserve">Apasionado por la innovación y la enseñanza. </w:t>
            </w:r>
          </w:p>
          <w:p w14:paraId="11FB2986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>Español nativo y fluidez en inglés.</w:t>
            </w:r>
          </w:p>
          <w:p w14:paraId="6B74C774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 xml:space="preserve">Amplia experiencia en desarrollo frontend y </w:t>
            </w:r>
            <w:proofErr w:type="spellStart"/>
            <w:r>
              <w:rPr>
                <w:rFonts w:ascii="STIX Two Text" w:eastAsia="STIX Two Text" w:hAnsi="STIX Two Text" w:cs="STIX Two Text"/>
              </w:rPr>
              <w:t>backend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con conocimientos en múltiples lenguajes y tecnologías</w:t>
            </w:r>
          </w:p>
          <w:p w14:paraId="7A149BCE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 xml:space="preserve">Conocimientos en </w:t>
            </w:r>
            <w:proofErr w:type="spellStart"/>
            <w:r>
              <w:rPr>
                <w:rFonts w:ascii="STIX Two Text" w:eastAsia="STIX Two Text" w:hAnsi="STIX Two Text" w:cs="STIX Two Text"/>
              </w:rPr>
              <w:t>frameworks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y bibliotecas como </w:t>
            </w:r>
            <w:proofErr w:type="spellStart"/>
            <w:r>
              <w:rPr>
                <w:rFonts w:ascii="STIX Two Text" w:eastAsia="STIX Two Text" w:hAnsi="STIX Two Text" w:cs="STIX Two Text"/>
              </w:rPr>
              <w:t>React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Bootstrap, Laravel,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Tailwind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CSS y Next.js</w:t>
            </w:r>
          </w:p>
          <w:p w14:paraId="03AA38FB" w14:textId="642AD88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Experiencia en control de versiones y colaboración con herramientas como GitHub,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GitLab</w:t>
            </w:r>
            <w:proofErr w:type="spellEnd"/>
            <w:r w:rsidR="007B6437">
              <w:rPr>
                <w:rFonts w:ascii="STIX Two Text" w:eastAsia="STIX Two Text" w:hAnsi="STIX Two Text" w:cs="STIX Two Text"/>
                <w:color w:val="000000"/>
              </w:rPr>
              <w:t xml:space="preserve"> y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Bitbucket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>.</w:t>
            </w:r>
          </w:p>
          <w:p w14:paraId="3458B480" w14:textId="61959EDC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Conocimiento en Node.js, Docker,</w:t>
            </w:r>
            <w:r w:rsidR="007B6437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proofErr w:type="spellStart"/>
            <w:r w:rsidR="007B6437">
              <w:rPr>
                <w:rFonts w:ascii="STIX Two Text" w:eastAsia="STIX Two Text" w:hAnsi="STIX Two Text" w:cs="STIX Two Text"/>
                <w:color w:val="000000"/>
              </w:rPr>
              <w:t>Postman</w:t>
            </w:r>
            <w:proofErr w:type="spellEnd"/>
            <w:r w:rsidR="007B6437">
              <w:rPr>
                <w:rFonts w:ascii="STIX Two Text" w:eastAsia="STIX Two Text" w:hAnsi="STIX Two Text" w:cs="STIX Two Text"/>
                <w:color w:val="000000"/>
              </w:rPr>
              <w:t xml:space="preserve">, bases de datos SQL y 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para desarrollo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backend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>, entornos de contenedores, gestión de datos y diseño de interfaces.</w:t>
            </w:r>
          </w:p>
          <w:p w14:paraId="4A1158A2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Habilidad para coordinar equipos y liderar proyectos, fomentando la colaboración en entornos multidisciplinarios.</w:t>
            </w:r>
          </w:p>
          <w:p w14:paraId="1682194B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Fuerte habilidad para la resolución de problemas técnicos y la innovación en soluciones.</w:t>
            </w:r>
          </w:p>
          <w:p w14:paraId="18110EF1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Compromiso con plazos, calidad y estándares.</w:t>
            </w:r>
          </w:p>
          <w:p w14:paraId="6176EBF8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Comunicación clara y profesional, con enfoque en priorizar tareas, gestión de tiempo y flexibilidad ante cambios.</w:t>
            </w:r>
          </w:p>
          <w:p w14:paraId="2A4780AE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Enfoque analítico en la evaluación de decisiones y atención al detalle en tareas técnicas y de documentación.</w:t>
            </w:r>
          </w:p>
          <w:p w14:paraId="14206928" w14:textId="77777777" w:rsidR="00804FAB" w:rsidRDefault="003F2722">
            <w:pPr>
              <w:numPr>
                <w:ilvl w:val="0"/>
                <w:numId w:val="3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Capacidad para trabajar de manera autónoma y organizada.</w:t>
            </w:r>
          </w:p>
        </w:tc>
      </w:tr>
    </w:tbl>
    <w:p w14:paraId="4B3242C4" w14:textId="77777777" w:rsidR="00804FAB" w:rsidRDefault="00804FAB">
      <w:pPr>
        <w:rPr>
          <w:rFonts w:ascii="Poppins" w:eastAsia="Poppins" w:hAnsi="Poppins" w:cs="Poppins"/>
          <w:sz w:val="2"/>
          <w:szCs w:val="2"/>
        </w:rPr>
      </w:pPr>
    </w:p>
    <w:sectPr w:rsidR="00804FA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FBF3F" w14:textId="77777777" w:rsidR="009B4923" w:rsidRDefault="009B4923">
      <w:pPr>
        <w:spacing w:line="240" w:lineRule="auto"/>
      </w:pPr>
      <w:r>
        <w:separator/>
      </w:r>
    </w:p>
  </w:endnote>
  <w:endnote w:type="continuationSeparator" w:id="0">
    <w:p w14:paraId="02327256" w14:textId="77777777" w:rsidR="009B4923" w:rsidRDefault="009B49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D00E29-6B9E-4186-863B-92966CC16D14}"/>
    <w:embedBold r:id="rId2" w:fontKey="{C4E906C3-F889-4BB7-8FDB-B21E5D314E7F}"/>
    <w:embedItalic r:id="rId3" w:fontKey="{A5FD20D9-3DDB-4B47-B456-75695D667B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FE071C-ABED-4851-A6A7-FB7559DCB7E0}"/>
    <w:embedItalic r:id="rId5" w:fontKey="{71FAE4C4-79D1-4432-BC55-5A76AD8F14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6" w:fontKey="{4A46491C-2BAA-44BD-8A06-9A033C6AC956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7188196-9812-49FF-A2B9-82849F77C83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3166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0701E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D2A00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2E4EF" w14:textId="77777777" w:rsidR="009B4923" w:rsidRDefault="009B4923">
      <w:pPr>
        <w:spacing w:after="0"/>
      </w:pPr>
      <w:r>
        <w:separator/>
      </w:r>
    </w:p>
  </w:footnote>
  <w:footnote w:type="continuationSeparator" w:id="0">
    <w:p w14:paraId="794C3DEA" w14:textId="77777777" w:rsidR="009B4923" w:rsidRDefault="009B49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F878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EC52B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039EA" w14:textId="77777777" w:rsidR="00804FAB" w:rsidRDefault="00804FAB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1C46"/>
    <w:multiLevelType w:val="multilevel"/>
    <w:tmpl w:val="25A61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8418A6"/>
    <w:multiLevelType w:val="multilevel"/>
    <w:tmpl w:val="75841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E0A2A4D"/>
    <w:multiLevelType w:val="multilevel"/>
    <w:tmpl w:val="7E0A2A4D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3F2722"/>
    <w:rsid w:val="005A3C6D"/>
    <w:rsid w:val="00690A93"/>
    <w:rsid w:val="007673C6"/>
    <w:rsid w:val="007B6437"/>
    <w:rsid w:val="00804FAB"/>
    <w:rsid w:val="00935155"/>
    <w:rsid w:val="009413B5"/>
    <w:rsid w:val="009A38EA"/>
    <w:rsid w:val="009B1291"/>
    <w:rsid w:val="009B4923"/>
    <w:rsid w:val="00B244CB"/>
    <w:rsid w:val="00E57CF1"/>
    <w:rsid w:val="00EA0198"/>
    <w:rsid w:val="00EA1298"/>
    <w:rsid w:val="2FEB52D1"/>
    <w:rsid w:val="395C3F3C"/>
    <w:rsid w:val="3A617AD4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9B30"/>
  <w15:docId w15:val="{6BA7D47B-79A6-4918-B0A7-87216A2A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Style22">
    <w:name w:val="_Style 22"/>
    <w:basedOn w:val="Tablanormal"/>
    <w:qFormat/>
    <w:tblPr/>
  </w:style>
  <w:style w:type="table" w:customStyle="1" w:styleId="Style23">
    <w:name w:val="_Style 23"/>
    <w:basedOn w:val="Tablanormal"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eff.vercel.app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leff-espinosa-cordova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643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Aleff Espinosa</cp:lastModifiedBy>
  <cp:revision>7</cp:revision>
  <cp:lastPrinted>2024-11-12T16:30:00Z</cp:lastPrinted>
  <dcterms:created xsi:type="dcterms:W3CDTF">2021-08-11T18:38:00Z</dcterms:created>
  <dcterms:modified xsi:type="dcterms:W3CDTF">2024-12-18T19:17:00Z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