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AE607" w14:textId="77777777" w:rsidR="00086720" w:rsidRDefault="00086720" w:rsidP="008B16BB">
      <w:bookmarkStart w:id="0" w:name="_Toc459888455"/>
    </w:p>
    <w:p w14:paraId="3AE750CB" w14:textId="77777777" w:rsidR="00ED5553" w:rsidRPr="0009320A" w:rsidRDefault="001821A3" w:rsidP="00D16D12">
      <w:pPr>
        <w:pStyle w:val="TtuloApartado1sinnivel"/>
        <w:jc w:val="both"/>
      </w:pPr>
      <w:r>
        <w:t>Trabajo</w:t>
      </w:r>
      <w:r w:rsidR="001151CB">
        <w:t xml:space="preserve">: </w:t>
      </w:r>
      <w:r>
        <w:t>Ejercicios de máquinas de Turing</w:t>
      </w:r>
    </w:p>
    <w:p w14:paraId="571342B4" w14:textId="77777777" w:rsidR="00E606CC" w:rsidRPr="001821A3" w:rsidRDefault="00E606CC" w:rsidP="00E606CC"/>
    <w:bookmarkEnd w:id="0"/>
    <w:p w14:paraId="18F2CDC2" w14:textId="77777777" w:rsidR="001821A3" w:rsidRPr="008E0C77" w:rsidRDefault="001821A3" w:rsidP="001821A3">
      <w:pPr>
        <w:rPr>
          <w:b/>
          <w:bCs/>
        </w:rPr>
      </w:pPr>
      <w:r w:rsidRPr="008E0C77">
        <w:rPr>
          <w:b/>
          <w:bCs/>
        </w:rPr>
        <w:t>Descripción</w:t>
      </w:r>
    </w:p>
    <w:p w14:paraId="35CC4133" w14:textId="77777777" w:rsidR="001821A3" w:rsidRDefault="001821A3" w:rsidP="001821A3">
      <w:pPr>
        <w:rPr>
          <w:b/>
        </w:rPr>
      </w:pPr>
    </w:p>
    <w:p w14:paraId="77EE246E" w14:textId="77777777" w:rsidR="001821A3" w:rsidRDefault="001821A3" w:rsidP="001821A3">
      <w:pPr>
        <w:rPr>
          <w:bCs/>
        </w:rPr>
      </w:pPr>
      <w:r>
        <w:rPr>
          <w:bCs/>
        </w:rPr>
        <w:t>Resuelve los problemas:</w:t>
      </w:r>
    </w:p>
    <w:p w14:paraId="05F8872D" w14:textId="77777777" w:rsidR="001821A3" w:rsidRDefault="001821A3" w:rsidP="001821A3">
      <w:pPr>
        <w:rPr>
          <w:bCs/>
        </w:rPr>
      </w:pPr>
    </w:p>
    <w:p w14:paraId="6BEAB0D6" w14:textId="77777777" w:rsidR="005157D8" w:rsidRPr="005157D8" w:rsidRDefault="005157D8" w:rsidP="005157D8">
      <w:pPr>
        <w:pStyle w:val="Prrafodelista"/>
        <w:numPr>
          <w:ilvl w:val="0"/>
          <w:numId w:val="29"/>
        </w:numPr>
        <w:rPr>
          <w:bCs/>
        </w:rPr>
      </w:pPr>
      <w:r w:rsidRPr="005157D8">
        <w:rPr>
          <w:bCs/>
        </w:rPr>
        <w:t xml:space="preserve">Dibujar una máquina de Turing de una sola cinta que solo quede en estado de aceptación si el número de unos es par teniendo como alfabeto de entrada Σ = {0, 1} y como alfabeto de cinta Γ = {0, 1, □} </w:t>
      </w:r>
    </w:p>
    <w:p w14:paraId="258EF92E" w14:textId="77777777" w:rsidR="005157D8" w:rsidRPr="005157D8" w:rsidRDefault="005157D8" w:rsidP="005157D8">
      <w:pPr>
        <w:pStyle w:val="Prrafodelista"/>
        <w:numPr>
          <w:ilvl w:val="0"/>
          <w:numId w:val="29"/>
        </w:numPr>
        <w:rPr>
          <w:bCs/>
        </w:rPr>
      </w:pPr>
      <w:r w:rsidRPr="005157D8">
        <w:rPr>
          <w:bCs/>
        </w:rPr>
        <w:t>Dibujar una máquina de Turing de una sola cinta cuyo alfabeto de entrada sea Σ = {0, 1}, cuyo alfabeto de cinta sea Γ = {0, 1, □} y que solo acepte cadenas de unos seguidos de ceros, excluyendo la cadena vacía.</w:t>
      </w:r>
    </w:p>
    <w:p w14:paraId="51C7ADFA" w14:textId="77777777" w:rsidR="001821A3" w:rsidRDefault="001821A3" w:rsidP="001821A3">
      <w:pPr>
        <w:rPr>
          <w:bCs/>
        </w:rPr>
      </w:pPr>
    </w:p>
    <w:p w14:paraId="746A42E8" w14:textId="77777777" w:rsidR="001821A3" w:rsidRPr="008E0C77" w:rsidRDefault="001821A3" w:rsidP="001821A3">
      <w:pPr>
        <w:rPr>
          <w:b/>
        </w:rPr>
      </w:pPr>
      <w:r w:rsidRPr="008E0C77">
        <w:rPr>
          <w:b/>
        </w:rPr>
        <w:t>Pautas de elaboración</w:t>
      </w:r>
    </w:p>
    <w:p w14:paraId="2B95BE7C" w14:textId="77777777" w:rsidR="001821A3" w:rsidRDefault="001821A3" w:rsidP="001821A3">
      <w:pPr>
        <w:rPr>
          <w:bCs/>
        </w:rPr>
      </w:pPr>
    </w:p>
    <w:p w14:paraId="2AB96CCC" w14:textId="77777777" w:rsidR="001821A3" w:rsidRDefault="001821A3" w:rsidP="001821A3">
      <w:pPr>
        <w:rPr>
          <w:bCs/>
        </w:rPr>
      </w:pPr>
      <w:r w:rsidRPr="008E0C77">
        <w:rPr>
          <w:bCs/>
        </w:rPr>
        <w:t>Utiliza lápiz y papel para diseñar las máquinas. Como sugerencia, a continuación, puedes utilizar JFLAP para crear y probar las máquinas de Turing diseñadas. Una vez realizado el diseño, plásmalo en el informe que debes entregar. Describe la estrategia de las máquinas de Turing para resolver los problemas propuestos, detallando el papel que desempeña cada uno de los estados de las máquinas de Turing.</w:t>
      </w:r>
    </w:p>
    <w:p w14:paraId="268F881B" w14:textId="77777777" w:rsidR="001821A3" w:rsidRDefault="001821A3" w:rsidP="001821A3">
      <w:pPr>
        <w:rPr>
          <w:bCs/>
        </w:rPr>
      </w:pPr>
    </w:p>
    <w:p w14:paraId="6B653DE9" w14:textId="77777777" w:rsidR="001821A3" w:rsidRPr="008E0C77" w:rsidRDefault="001821A3" w:rsidP="001821A3">
      <w:pPr>
        <w:rPr>
          <w:b/>
        </w:rPr>
      </w:pPr>
      <w:r w:rsidRPr="008E0C77">
        <w:rPr>
          <w:b/>
        </w:rPr>
        <w:t>Criterios de evaluación</w:t>
      </w:r>
    </w:p>
    <w:p w14:paraId="26050623" w14:textId="77777777" w:rsidR="001821A3" w:rsidRDefault="001821A3" w:rsidP="001821A3">
      <w:pPr>
        <w:rPr>
          <w:bCs/>
        </w:rPr>
      </w:pPr>
    </w:p>
    <w:p w14:paraId="29C9352C" w14:textId="77777777" w:rsidR="001821A3" w:rsidRPr="001821A3" w:rsidRDefault="001821A3" w:rsidP="001821A3">
      <w:pPr>
        <w:rPr>
          <w:rFonts w:cs="Calibri"/>
          <w:lang w:val="es-ES_tradnl"/>
        </w:rPr>
      </w:pPr>
      <w:r w:rsidRPr="001821A3">
        <w:rPr>
          <w:rFonts w:cs="Calibri"/>
          <w:lang w:val="es-ES_tradnl"/>
        </w:rPr>
        <w:t xml:space="preserve">En la evaluación se tendrá en cuenta la corrección de las máquinas de Turing propuestas así como la corrección y claridad de las explicaciones. </w:t>
      </w:r>
    </w:p>
    <w:p w14:paraId="2709A543" w14:textId="77777777" w:rsidR="001821A3" w:rsidRDefault="001821A3" w:rsidP="001821A3">
      <w:pPr>
        <w:rPr>
          <w:bCs/>
        </w:rPr>
      </w:pPr>
    </w:p>
    <w:p w14:paraId="3815D1BC" w14:textId="77777777" w:rsidR="001821A3" w:rsidRPr="008E0C77" w:rsidRDefault="001821A3" w:rsidP="001821A3">
      <w:pPr>
        <w:rPr>
          <w:bCs/>
        </w:rPr>
      </w:pPr>
      <w:r w:rsidRPr="008E0C77">
        <w:rPr>
          <w:b/>
        </w:rPr>
        <w:lastRenderedPageBreak/>
        <w:t>Extensión máxima</w:t>
      </w:r>
      <w:r>
        <w:rPr>
          <w:bCs/>
        </w:rPr>
        <w:t>: 6</w:t>
      </w:r>
      <w:r w:rsidRPr="008E0C77">
        <w:rPr>
          <w:bCs/>
        </w:rPr>
        <w:t xml:space="preserve"> páginas (una página de portada, una página de índice, dos páginas para explicar cada ejercicio, como máximo) fuente Georgia 11 e interlineado 1,5.</w:t>
      </w:r>
    </w:p>
    <w:p w14:paraId="769D17DB" w14:textId="77777777" w:rsidR="009F42FC" w:rsidRPr="00E606CC" w:rsidRDefault="009F42FC" w:rsidP="009F42FC">
      <w:pPr>
        <w:rPr>
          <w:rFonts w:cs="UnitOT-Light"/>
          <w:bCs/>
          <w:szCs w:val="22"/>
        </w:rPr>
      </w:pPr>
    </w:p>
    <w:p w14:paraId="381BDD55" w14:textId="77777777" w:rsidR="000342A2" w:rsidRPr="00E606CC" w:rsidRDefault="000342A2" w:rsidP="00ED5553">
      <w:pPr>
        <w:rPr>
          <w:rFonts w:cs="UnitOT-Light"/>
          <w:bCs/>
          <w:szCs w:val="22"/>
        </w:rPr>
      </w:pPr>
    </w:p>
    <w:sectPr w:rsidR="000342A2" w:rsidRPr="00E606CC" w:rsidSect="000A45CF">
      <w:headerReference w:type="default" r:id="rId8"/>
      <w:footerReference w:type="default" r:id="rId9"/>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E7EB42" w14:textId="77777777" w:rsidR="000A45CF" w:rsidRDefault="000A45CF" w:rsidP="00C50246">
      <w:pPr>
        <w:spacing w:line="240" w:lineRule="auto"/>
      </w:pPr>
      <w:r>
        <w:separator/>
      </w:r>
    </w:p>
  </w:endnote>
  <w:endnote w:type="continuationSeparator" w:id="0">
    <w:p w14:paraId="69D15E14" w14:textId="77777777" w:rsidR="000A45CF" w:rsidRDefault="000A45CF"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EED21"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60F6DFD9" wp14:editId="79F68376">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83AF48"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80D09">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92D90"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" o:allowoverlap="f" fillcolor="#0098cd" stroked="f" strokeweight="1pt">
              <v:textbox inset="0,4mm,0">
                <w:txbxContent>
                  <w:p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80D09">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011E3AD6" wp14:editId="7FC3C5AE">
              <wp:simplePos x="0" y="0"/>
              <wp:positionH relativeFrom="column">
                <wp:posOffset>-2729230</wp:posOffset>
              </wp:positionH>
              <wp:positionV relativeFrom="page">
                <wp:posOffset>8800465</wp:posOffset>
              </wp:positionV>
              <wp:extent cx="3431540" cy="322580"/>
              <wp:effectExtent l="11430" t="7620" r="8890" b="8890"/>
              <wp:wrapNone/>
              <wp:docPr id="21" name="Cuadro de texto 21"/>
              <wp:cNvGraphicFramePr/>
              <a:graphic xmlns:a="http://schemas.openxmlformats.org/drawingml/2006/main">
                <a:graphicData uri="http://schemas.microsoft.com/office/word/2010/wordprocessingShape">
                  <wps:wsp>
                    <wps:cNvSpPr txBox="1"/>
                    <wps:spPr>
                      <a:xfrm rot="16200000">
                        <a:off x="0" y="0"/>
                        <a:ext cx="343154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458C54" w14:textId="77777777" w:rsidR="0041334B" w:rsidRPr="00525591" w:rsidRDefault="0041334B" w:rsidP="00D901FA">
                          <w:pPr>
                            <w:pStyle w:val="PiedepginaUNIRc"/>
                            <w:ind w:right="180"/>
                          </w:pPr>
                          <w:r w:rsidRPr="00525591">
                            <w:t xml:space="preserve">© </w:t>
                          </w:r>
                          <w:r w:rsidR="00E35841">
                            <w:t xml:space="preserve">Fundación Universitaria Internacional de La Rioja </w:t>
                          </w:r>
                          <w:r w:rsidRPr="00525591">
                            <w:t>(UNIR</w:t>
                          </w:r>
                          <w:r w:rsidR="00E35841">
                            <w:t xml:space="preserve"> Colombia</w:t>
                          </w:r>
                          <w:r w:rsidRPr="00525591">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CD23F" id="_x0000_t202" coordsize="21600,21600" o:spt="202" path="m,l,21600r21600,l21600,xe">
              <v:stroke joinstyle="miter"/>
              <v:path gradientshapeok="t" o:connecttype="rect"/>
            </v:shapetype>
            <v:shape id="Cuadro de texto 21" o:spid="_x0000_s1027" type="#_x0000_t202" style="position:absolute;left:0;text-align:left;margin-left:-214.9pt;margin-top:692.95pt;width:270.2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" filled="f" stroked="f" strokeweight=".5pt">
              <v:textbox inset="0,0,0,0">
                <w:txbxContent>
                  <w:p w:rsidR="0041334B" w:rsidRPr="00525591" w:rsidRDefault="0041334B" w:rsidP="00D901FA">
                    <w:pPr>
                      <w:pStyle w:val="PiedepginaUNIRc"/>
                      <w:ind w:right="180"/>
                    </w:pPr>
                    <w:r w:rsidRPr="00525591">
                      <w:t xml:space="preserve">© </w:t>
                    </w:r>
                    <w:r w:rsidR="00E35841">
                      <w:t xml:space="preserve">Fundación Universitaria Internacional de La Rioja </w:t>
                    </w:r>
                    <w:r w:rsidRPr="00525591">
                      <w:t>(UNIR</w:t>
                    </w:r>
                    <w:r w:rsidR="00E35841">
                      <w:t xml:space="preserve"> Colombia</w:t>
                    </w:r>
                    <w:r w:rsidRPr="00525591">
                      <w:t>)</w:t>
                    </w:r>
                  </w:p>
                </w:txbxContent>
              </v:textbox>
              <w10:wrap anchory="page"/>
              <w10:anchorlock/>
            </v:shape>
          </w:pict>
        </mc:Fallback>
      </mc:AlternateContent>
    </w:r>
  </w:p>
  <w:p w14:paraId="329BD791" w14:textId="77777777" w:rsidR="0041334B" w:rsidRPr="00656B43" w:rsidRDefault="00086720" w:rsidP="00B96994">
    <w:pPr>
      <w:pStyle w:val="PiedepginaSecciones"/>
      <w:rPr>
        <w:color w:val="777777"/>
      </w:rPr>
    </w:pPr>
    <w:r>
      <w:t xml:space="preserve">Tema </w:t>
    </w:r>
    <w:r w:rsidR="001821A3">
      <w:t>6</w:t>
    </w:r>
    <w:r>
      <w:t>.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3BCCC" w14:textId="77777777" w:rsidR="000A45CF" w:rsidRDefault="000A45CF" w:rsidP="00C50246">
      <w:pPr>
        <w:spacing w:line="240" w:lineRule="auto"/>
      </w:pPr>
      <w:r>
        <w:separator/>
      </w:r>
    </w:p>
  </w:footnote>
  <w:footnote w:type="continuationSeparator" w:id="0">
    <w:p w14:paraId="280F9C42" w14:textId="77777777" w:rsidR="000A45CF" w:rsidRDefault="000A45CF"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03DFECFE"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0108666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3A4E1068"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5FD83115"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1CFBA2F7" w14:textId="77777777" w:rsidTr="001924C8">
      <w:trPr>
        <w:trHeight w:val="342"/>
      </w:trPr>
      <w:tc>
        <w:tcPr>
          <w:tcW w:w="2552" w:type="dxa"/>
          <w:vMerge w:val="restart"/>
        </w:tcPr>
        <w:p w14:paraId="40937123" w14:textId="77777777" w:rsidR="00A90972" w:rsidRPr="00472B27" w:rsidRDefault="00E606CC" w:rsidP="00C65063">
          <w:pPr>
            <w:pStyle w:val="Textocajaactividades"/>
          </w:pPr>
          <w:r>
            <w:t>Informática Teórica</w:t>
          </w:r>
        </w:p>
      </w:tc>
      <w:tc>
        <w:tcPr>
          <w:tcW w:w="3827" w:type="dxa"/>
        </w:tcPr>
        <w:p w14:paraId="736833A3"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7F91F1F1" w14:textId="77777777" w:rsidR="00A90972" w:rsidRPr="00472B27" w:rsidRDefault="00A90972" w:rsidP="009C1CA9">
          <w:pPr>
            <w:pStyle w:val="Encabezado"/>
            <w:jc w:val="center"/>
            <w:rPr>
              <w:rFonts w:asciiTheme="minorHAnsi" w:hAnsiTheme="minorHAnsi"/>
            </w:rPr>
          </w:pPr>
        </w:p>
      </w:tc>
    </w:tr>
    <w:tr w:rsidR="00A90972" w14:paraId="2E18EED6" w14:textId="77777777" w:rsidTr="001924C8">
      <w:trPr>
        <w:trHeight w:val="342"/>
      </w:trPr>
      <w:tc>
        <w:tcPr>
          <w:tcW w:w="2552" w:type="dxa"/>
          <w:vMerge/>
        </w:tcPr>
        <w:p w14:paraId="7CA78D4E" w14:textId="77777777" w:rsidR="00A90972" w:rsidRDefault="00A90972" w:rsidP="00A90972">
          <w:pPr>
            <w:pStyle w:val="Encabezado"/>
          </w:pPr>
        </w:p>
      </w:tc>
      <w:tc>
        <w:tcPr>
          <w:tcW w:w="3827" w:type="dxa"/>
        </w:tcPr>
        <w:p w14:paraId="42E4F6A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64D72E52" w14:textId="77777777" w:rsidR="00A90972" w:rsidRDefault="00A90972" w:rsidP="00A90972">
          <w:pPr>
            <w:pStyle w:val="Encabezado"/>
          </w:pPr>
        </w:p>
      </w:tc>
    </w:tr>
  </w:tbl>
  <w:p w14:paraId="0D8F4290"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D2B65C5"/>
    <w:multiLevelType w:val="multilevel"/>
    <w:tmpl w:val="B0E0186E"/>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0414F3C"/>
    <w:multiLevelType w:val="multilevel"/>
    <w:tmpl w:val="B0E0186E"/>
    <w:numStyleLink w:val="NmeracinTest"/>
  </w:abstractNum>
  <w:abstractNum w:abstractNumId="4" w15:restartNumberingAfterBreak="0">
    <w:nsid w:val="104B4F28"/>
    <w:multiLevelType w:val="multilevel"/>
    <w:tmpl w:val="B37C3B20"/>
    <w:numStyleLink w:val="VietasUNIR"/>
  </w:abstractNum>
  <w:abstractNum w:abstractNumId="5" w15:restartNumberingAfterBreak="0">
    <w:nsid w:val="13BD7D85"/>
    <w:multiLevelType w:val="multilevel"/>
    <w:tmpl w:val="FCB6914A"/>
    <w:numStyleLink w:val="VietasUNIRcombinada"/>
  </w:abstractNum>
  <w:abstractNum w:abstractNumId="6" w15:restartNumberingAfterBreak="0">
    <w:nsid w:val="15BA37EB"/>
    <w:multiLevelType w:val="multilevel"/>
    <w:tmpl w:val="B37C3B20"/>
    <w:numStyleLink w:val="VietasUNIR"/>
  </w:abstractNum>
  <w:abstractNum w:abstractNumId="7" w15:restartNumberingAfterBreak="0">
    <w:nsid w:val="17FF37D8"/>
    <w:multiLevelType w:val="multilevel"/>
    <w:tmpl w:val="B0E0186E"/>
    <w:numStyleLink w:val="NmeracinTest"/>
  </w:abstractNum>
  <w:abstractNum w:abstractNumId="8" w15:restartNumberingAfterBreak="0">
    <w:nsid w:val="19032AB4"/>
    <w:multiLevelType w:val="multilevel"/>
    <w:tmpl w:val="B37C3B20"/>
    <w:numStyleLink w:val="VietasUNIR"/>
  </w:abstractNum>
  <w:abstractNum w:abstractNumId="9" w15:restartNumberingAfterBreak="0">
    <w:nsid w:val="1E9A2782"/>
    <w:multiLevelType w:val="multilevel"/>
    <w:tmpl w:val="B37C3B20"/>
    <w:numStyleLink w:val="VietasUNIR"/>
  </w:abstractNum>
  <w:abstractNum w:abstractNumId="10" w15:restartNumberingAfterBreak="0">
    <w:nsid w:val="2DD50359"/>
    <w:multiLevelType w:val="multilevel"/>
    <w:tmpl w:val="B37C3B20"/>
    <w:numStyleLink w:val="VietasUNIR"/>
  </w:abstractNum>
  <w:abstractNum w:abstractNumId="11" w15:restartNumberingAfterBreak="0">
    <w:nsid w:val="306A19DD"/>
    <w:multiLevelType w:val="multilevel"/>
    <w:tmpl w:val="FCB6914A"/>
    <w:numStyleLink w:val="VietasUNIRcombinada"/>
  </w:abstractNum>
  <w:abstractNum w:abstractNumId="12"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3" w15:restartNumberingAfterBreak="0">
    <w:nsid w:val="314134D7"/>
    <w:multiLevelType w:val="multilevel"/>
    <w:tmpl w:val="B37C3B20"/>
    <w:numStyleLink w:val="VietasUNIR"/>
  </w:abstractNum>
  <w:abstractNum w:abstractNumId="14" w15:restartNumberingAfterBreak="0">
    <w:nsid w:val="31C63678"/>
    <w:multiLevelType w:val="multilevel"/>
    <w:tmpl w:val="B0E0186E"/>
    <w:numStyleLink w:val="NmeracinTest"/>
  </w:abstractNum>
  <w:abstractNum w:abstractNumId="15" w15:restartNumberingAfterBreak="0">
    <w:nsid w:val="32D41DD4"/>
    <w:multiLevelType w:val="hybridMultilevel"/>
    <w:tmpl w:val="E41A3E0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374D34AD"/>
    <w:multiLevelType w:val="multilevel"/>
    <w:tmpl w:val="B37C3B20"/>
    <w:numStyleLink w:val="VietasUNIR"/>
  </w:abstractNum>
  <w:abstractNum w:abstractNumId="17" w15:restartNumberingAfterBreak="0">
    <w:nsid w:val="3798755D"/>
    <w:multiLevelType w:val="multilevel"/>
    <w:tmpl w:val="B37C3B20"/>
    <w:numStyleLink w:val="VietasUNIR"/>
  </w:abstractNum>
  <w:abstractNum w:abstractNumId="18" w15:restartNumberingAfterBreak="0">
    <w:nsid w:val="3E5D3FC6"/>
    <w:multiLevelType w:val="hybridMultilevel"/>
    <w:tmpl w:val="4956008C"/>
    <w:lvl w:ilvl="0" w:tplc="908CE32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BE26EC1"/>
    <w:multiLevelType w:val="multilevel"/>
    <w:tmpl w:val="FCB6914A"/>
    <w:numStyleLink w:val="VietasUNIRcombinada"/>
  </w:abstractNum>
  <w:abstractNum w:abstractNumId="20" w15:restartNumberingAfterBreak="0">
    <w:nsid w:val="4D255449"/>
    <w:multiLevelType w:val="multilevel"/>
    <w:tmpl w:val="B37C3B20"/>
    <w:numStyleLink w:val="VietasUNIR"/>
  </w:abstractNum>
  <w:abstractNum w:abstractNumId="21" w15:restartNumberingAfterBreak="0">
    <w:nsid w:val="5D4E3623"/>
    <w:multiLevelType w:val="multilevel"/>
    <w:tmpl w:val="FCB6914A"/>
    <w:numStyleLink w:val="VietasUNIRcombinada"/>
  </w:abstractNum>
  <w:abstractNum w:abstractNumId="22" w15:restartNumberingAfterBreak="0">
    <w:nsid w:val="5D94335F"/>
    <w:multiLevelType w:val="multilevel"/>
    <w:tmpl w:val="FCB6914A"/>
    <w:numStyleLink w:val="VietasUNIRcombinada"/>
  </w:abstractNum>
  <w:abstractNum w:abstractNumId="2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8EB5908"/>
    <w:multiLevelType w:val="multilevel"/>
    <w:tmpl w:val="B37C3B20"/>
    <w:numStyleLink w:val="VietasUNIR"/>
  </w:abstractNum>
  <w:abstractNum w:abstractNumId="2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C542083"/>
    <w:multiLevelType w:val="multilevel"/>
    <w:tmpl w:val="B0E0186E"/>
    <w:numStyleLink w:val="NmeracinTest"/>
  </w:abstractNum>
  <w:abstractNum w:abstractNumId="27" w15:restartNumberingAfterBreak="0">
    <w:nsid w:val="7D254355"/>
    <w:multiLevelType w:val="multilevel"/>
    <w:tmpl w:val="B37C3B20"/>
    <w:numStyleLink w:val="VietasUNIR"/>
  </w:abstractNum>
  <w:abstractNum w:abstractNumId="2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329167092">
    <w:abstractNumId w:val="0"/>
  </w:num>
  <w:num w:numId="2" w16cid:durableId="1598322903">
    <w:abstractNumId w:val="16"/>
  </w:num>
  <w:num w:numId="3" w16cid:durableId="998997838">
    <w:abstractNumId w:val="27"/>
  </w:num>
  <w:num w:numId="4" w16cid:durableId="1618216998">
    <w:abstractNumId w:val="17"/>
  </w:num>
  <w:num w:numId="5" w16cid:durableId="552351673">
    <w:abstractNumId w:val="9"/>
  </w:num>
  <w:num w:numId="6" w16cid:durableId="1280142539">
    <w:abstractNumId w:val="4"/>
  </w:num>
  <w:num w:numId="7" w16cid:durableId="390924407">
    <w:abstractNumId w:val="23"/>
  </w:num>
  <w:num w:numId="8" w16cid:durableId="784349890">
    <w:abstractNumId w:val="8"/>
  </w:num>
  <w:num w:numId="9" w16cid:durableId="1217858331">
    <w:abstractNumId w:val="25"/>
  </w:num>
  <w:num w:numId="10" w16cid:durableId="719749105">
    <w:abstractNumId w:val="1"/>
  </w:num>
  <w:num w:numId="11" w16cid:durableId="56826563">
    <w:abstractNumId w:val="28"/>
  </w:num>
  <w:num w:numId="12" w16cid:durableId="153106855">
    <w:abstractNumId w:val="3"/>
  </w:num>
  <w:num w:numId="13" w16cid:durableId="278296270">
    <w:abstractNumId w:val="12"/>
  </w:num>
  <w:num w:numId="14" w16cid:durableId="156724827">
    <w:abstractNumId w:val="14"/>
  </w:num>
  <w:num w:numId="15" w16cid:durableId="798694243">
    <w:abstractNumId w:val="24"/>
  </w:num>
  <w:num w:numId="16" w16cid:durableId="2095081486">
    <w:abstractNumId w:val="20"/>
  </w:num>
  <w:num w:numId="17" w16cid:durableId="71052029">
    <w:abstractNumId w:val="13"/>
  </w:num>
  <w:num w:numId="18" w16cid:durableId="1641152862">
    <w:abstractNumId w:val="26"/>
  </w:num>
  <w:num w:numId="19" w16cid:durableId="2040622423">
    <w:abstractNumId w:val="6"/>
  </w:num>
  <w:num w:numId="20" w16cid:durableId="1518498947">
    <w:abstractNumId w:val="11"/>
  </w:num>
  <w:num w:numId="21" w16cid:durableId="245188360">
    <w:abstractNumId w:val="19"/>
  </w:num>
  <w:num w:numId="22" w16cid:durableId="862011861">
    <w:abstractNumId w:val="10"/>
  </w:num>
  <w:num w:numId="23" w16cid:durableId="1168516496">
    <w:abstractNumId w:val="7"/>
  </w:num>
  <w:num w:numId="24" w16cid:durableId="145047975">
    <w:abstractNumId w:val="2"/>
  </w:num>
  <w:num w:numId="25" w16cid:durableId="380831265">
    <w:abstractNumId w:val="18"/>
  </w:num>
  <w:num w:numId="26" w16cid:durableId="834611062">
    <w:abstractNumId w:val="22"/>
  </w:num>
  <w:num w:numId="27" w16cid:durableId="1580141439">
    <w:abstractNumId w:val="5"/>
  </w:num>
  <w:num w:numId="28" w16cid:durableId="145049041">
    <w:abstractNumId w:val="21"/>
  </w:num>
  <w:num w:numId="29" w16cid:durableId="986209523">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31C55"/>
    <w:rsid w:val="000342A2"/>
    <w:rsid w:val="000458EE"/>
    <w:rsid w:val="000501BC"/>
    <w:rsid w:val="0005157B"/>
    <w:rsid w:val="0005178B"/>
    <w:rsid w:val="00054229"/>
    <w:rsid w:val="00055C12"/>
    <w:rsid w:val="00056A2A"/>
    <w:rsid w:val="0005762B"/>
    <w:rsid w:val="00076A78"/>
    <w:rsid w:val="00086720"/>
    <w:rsid w:val="00087952"/>
    <w:rsid w:val="0009320A"/>
    <w:rsid w:val="000967AE"/>
    <w:rsid w:val="000A331B"/>
    <w:rsid w:val="000A45CF"/>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151CB"/>
    <w:rsid w:val="001312F3"/>
    <w:rsid w:val="00137CF9"/>
    <w:rsid w:val="00161226"/>
    <w:rsid w:val="00163FBB"/>
    <w:rsid w:val="001658DF"/>
    <w:rsid w:val="001821A3"/>
    <w:rsid w:val="0018310A"/>
    <w:rsid w:val="00191206"/>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0511F"/>
    <w:rsid w:val="0021511C"/>
    <w:rsid w:val="002244C2"/>
    <w:rsid w:val="00227368"/>
    <w:rsid w:val="00227800"/>
    <w:rsid w:val="00232E04"/>
    <w:rsid w:val="00244B66"/>
    <w:rsid w:val="0024674E"/>
    <w:rsid w:val="00250A71"/>
    <w:rsid w:val="00253DA9"/>
    <w:rsid w:val="00260B21"/>
    <w:rsid w:val="002619F8"/>
    <w:rsid w:val="00265403"/>
    <w:rsid w:val="00273725"/>
    <w:rsid w:val="00277FAF"/>
    <w:rsid w:val="002845C6"/>
    <w:rsid w:val="002A6286"/>
    <w:rsid w:val="002B3A8C"/>
    <w:rsid w:val="002B4308"/>
    <w:rsid w:val="002B4654"/>
    <w:rsid w:val="002B5D04"/>
    <w:rsid w:val="002C037B"/>
    <w:rsid w:val="002C34D9"/>
    <w:rsid w:val="002C467C"/>
    <w:rsid w:val="002C64FB"/>
    <w:rsid w:val="002D3237"/>
    <w:rsid w:val="002E198B"/>
    <w:rsid w:val="002E6FCB"/>
    <w:rsid w:val="002E769A"/>
    <w:rsid w:val="00302FF8"/>
    <w:rsid w:val="003117D6"/>
    <w:rsid w:val="00320378"/>
    <w:rsid w:val="003224A0"/>
    <w:rsid w:val="00327C72"/>
    <w:rsid w:val="00330DE5"/>
    <w:rsid w:val="003369FB"/>
    <w:rsid w:val="0034363F"/>
    <w:rsid w:val="00351EC2"/>
    <w:rsid w:val="00361683"/>
    <w:rsid w:val="00363DED"/>
    <w:rsid w:val="003869F5"/>
    <w:rsid w:val="00394A34"/>
    <w:rsid w:val="003A10AB"/>
    <w:rsid w:val="003C2275"/>
    <w:rsid w:val="003C4D34"/>
    <w:rsid w:val="003D0269"/>
    <w:rsid w:val="003D141E"/>
    <w:rsid w:val="003D16DC"/>
    <w:rsid w:val="003D5F24"/>
    <w:rsid w:val="003E2E18"/>
    <w:rsid w:val="003E6E97"/>
    <w:rsid w:val="00410517"/>
    <w:rsid w:val="0041144B"/>
    <w:rsid w:val="0041334B"/>
    <w:rsid w:val="00413379"/>
    <w:rsid w:val="00414382"/>
    <w:rsid w:val="004172DF"/>
    <w:rsid w:val="00446F8B"/>
    <w:rsid w:val="004476D3"/>
    <w:rsid w:val="004478AD"/>
    <w:rsid w:val="00455BA7"/>
    <w:rsid w:val="004567F9"/>
    <w:rsid w:val="00466671"/>
    <w:rsid w:val="00472B27"/>
    <w:rsid w:val="004A1A48"/>
    <w:rsid w:val="004B7249"/>
    <w:rsid w:val="004D4F93"/>
    <w:rsid w:val="004E1547"/>
    <w:rsid w:val="004E5487"/>
    <w:rsid w:val="004F1492"/>
    <w:rsid w:val="004F5D83"/>
    <w:rsid w:val="0050234E"/>
    <w:rsid w:val="00507E5B"/>
    <w:rsid w:val="005131BE"/>
    <w:rsid w:val="005157D8"/>
    <w:rsid w:val="00525591"/>
    <w:rsid w:val="005326C2"/>
    <w:rsid w:val="005366C0"/>
    <w:rsid w:val="005463ED"/>
    <w:rsid w:val="00551A69"/>
    <w:rsid w:val="00555B62"/>
    <w:rsid w:val="00575580"/>
    <w:rsid w:val="0058112D"/>
    <w:rsid w:val="005C1D3F"/>
    <w:rsid w:val="005E0B6D"/>
    <w:rsid w:val="005E6742"/>
    <w:rsid w:val="005F240A"/>
    <w:rsid w:val="005F2851"/>
    <w:rsid w:val="00611689"/>
    <w:rsid w:val="00613DB8"/>
    <w:rsid w:val="00620388"/>
    <w:rsid w:val="006223FA"/>
    <w:rsid w:val="006227CB"/>
    <w:rsid w:val="006311BF"/>
    <w:rsid w:val="006467F9"/>
    <w:rsid w:val="0065243B"/>
    <w:rsid w:val="00656B43"/>
    <w:rsid w:val="006613F9"/>
    <w:rsid w:val="00664F67"/>
    <w:rsid w:val="0066551B"/>
    <w:rsid w:val="00680D09"/>
    <w:rsid w:val="006825B0"/>
    <w:rsid w:val="006A210E"/>
    <w:rsid w:val="006B683F"/>
    <w:rsid w:val="006C52A0"/>
    <w:rsid w:val="006C7BB7"/>
    <w:rsid w:val="006D1870"/>
    <w:rsid w:val="006E1566"/>
    <w:rsid w:val="006E3957"/>
    <w:rsid w:val="006F1F32"/>
    <w:rsid w:val="006F7317"/>
    <w:rsid w:val="006F79F1"/>
    <w:rsid w:val="00702914"/>
    <w:rsid w:val="00703B95"/>
    <w:rsid w:val="00710277"/>
    <w:rsid w:val="00711B4D"/>
    <w:rsid w:val="00712024"/>
    <w:rsid w:val="0072465C"/>
    <w:rsid w:val="00732FC1"/>
    <w:rsid w:val="0073726F"/>
    <w:rsid w:val="00744D29"/>
    <w:rsid w:val="00745244"/>
    <w:rsid w:val="00756CD6"/>
    <w:rsid w:val="007616AA"/>
    <w:rsid w:val="00790FC0"/>
    <w:rsid w:val="007A0245"/>
    <w:rsid w:val="007A34FD"/>
    <w:rsid w:val="007B15E7"/>
    <w:rsid w:val="007C0189"/>
    <w:rsid w:val="007C1E0E"/>
    <w:rsid w:val="007C2659"/>
    <w:rsid w:val="007D00F6"/>
    <w:rsid w:val="007D1B3E"/>
    <w:rsid w:val="007D1E15"/>
    <w:rsid w:val="007E4840"/>
    <w:rsid w:val="007E5D27"/>
    <w:rsid w:val="007F691E"/>
    <w:rsid w:val="0080425D"/>
    <w:rsid w:val="0080769E"/>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9DB"/>
    <w:rsid w:val="008D2E81"/>
    <w:rsid w:val="008E1670"/>
    <w:rsid w:val="008F0709"/>
    <w:rsid w:val="008F1E4C"/>
    <w:rsid w:val="00911308"/>
    <w:rsid w:val="00917348"/>
    <w:rsid w:val="00935FD2"/>
    <w:rsid w:val="009400C5"/>
    <w:rsid w:val="009434C7"/>
    <w:rsid w:val="009435B5"/>
    <w:rsid w:val="0095328C"/>
    <w:rsid w:val="009546DA"/>
    <w:rsid w:val="009563DF"/>
    <w:rsid w:val="00962EC2"/>
    <w:rsid w:val="00962FA8"/>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42FC"/>
    <w:rsid w:val="009F7B85"/>
    <w:rsid w:val="00A17600"/>
    <w:rsid w:val="00A20F71"/>
    <w:rsid w:val="00A43F83"/>
    <w:rsid w:val="00A4761C"/>
    <w:rsid w:val="00A60E8D"/>
    <w:rsid w:val="00A67DBC"/>
    <w:rsid w:val="00A71D6D"/>
    <w:rsid w:val="00A76AA2"/>
    <w:rsid w:val="00A76D45"/>
    <w:rsid w:val="00A90972"/>
    <w:rsid w:val="00A9140C"/>
    <w:rsid w:val="00AB2DE2"/>
    <w:rsid w:val="00AD4F85"/>
    <w:rsid w:val="00B0196C"/>
    <w:rsid w:val="00B03326"/>
    <w:rsid w:val="00B04AF8"/>
    <w:rsid w:val="00B0793D"/>
    <w:rsid w:val="00B1656E"/>
    <w:rsid w:val="00B22F15"/>
    <w:rsid w:val="00B407F7"/>
    <w:rsid w:val="00B417CD"/>
    <w:rsid w:val="00B72D4C"/>
    <w:rsid w:val="00B8087F"/>
    <w:rsid w:val="00B814A5"/>
    <w:rsid w:val="00B86981"/>
    <w:rsid w:val="00B96994"/>
    <w:rsid w:val="00BA14FF"/>
    <w:rsid w:val="00BA172C"/>
    <w:rsid w:val="00BA17EF"/>
    <w:rsid w:val="00BB1161"/>
    <w:rsid w:val="00BC2EB1"/>
    <w:rsid w:val="00BC357C"/>
    <w:rsid w:val="00BE65ED"/>
    <w:rsid w:val="00BF0D91"/>
    <w:rsid w:val="00BF4B49"/>
    <w:rsid w:val="00C006FD"/>
    <w:rsid w:val="00C01390"/>
    <w:rsid w:val="00C02629"/>
    <w:rsid w:val="00C16D13"/>
    <w:rsid w:val="00C26997"/>
    <w:rsid w:val="00C27904"/>
    <w:rsid w:val="00C34C2E"/>
    <w:rsid w:val="00C37777"/>
    <w:rsid w:val="00C446B8"/>
    <w:rsid w:val="00C4595C"/>
    <w:rsid w:val="00C50246"/>
    <w:rsid w:val="00C65063"/>
    <w:rsid w:val="00C67873"/>
    <w:rsid w:val="00C8543E"/>
    <w:rsid w:val="00C870D5"/>
    <w:rsid w:val="00C876E4"/>
    <w:rsid w:val="00C92BE5"/>
    <w:rsid w:val="00C9773A"/>
    <w:rsid w:val="00CA2754"/>
    <w:rsid w:val="00CC22FD"/>
    <w:rsid w:val="00CD7181"/>
    <w:rsid w:val="00CF1CAE"/>
    <w:rsid w:val="00D01254"/>
    <w:rsid w:val="00D05107"/>
    <w:rsid w:val="00D1089E"/>
    <w:rsid w:val="00D11930"/>
    <w:rsid w:val="00D11ECE"/>
    <w:rsid w:val="00D16D12"/>
    <w:rsid w:val="00D17377"/>
    <w:rsid w:val="00D21CDC"/>
    <w:rsid w:val="00D30434"/>
    <w:rsid w:val="00D33335"/>
    <w:rsid w:val="00D3349B"/>
    <w:rsid w:val="00D336EC"/>
    <w:rsid w:val="00D37422"/>
    <w:rsid w:val="00D40AEE"/>
    <w:rsid w:val="00D43024"/>
    <w:rsid w:val="00D44A38"/>
    <w:rsid w:val="00D511BC"/>
    <w:rsid w:val="00D522FB"/>
    <w:rsid w:val="00D723DB"/>
    <w:rsid w:val="00D74F0A"/>
    <w:rsid w:val="00D771BD"/>
    <w:rsid w:val="00D901FA"/>
    <w:rsid w:val="00D95965"/>
    <w:rsid w:val="00DA1A7B"/>
    <w:rsid w:val="00DA4A6D"/>
    <w:rsid w:val="00DA6FF8"/>
    <w:rsid w:val="00DB4BD9"/>
    <w:rsid w:val="00DB5335"/>
    <w:rsid w:val="00DC3808"/>
    <w:rsid w:val="00DD0B32"/>
    <w:rsid w:val="00DD2649"/>
    <w:rsid w:val="00DE1BFE"/>
    <w:rsid w:val="00DE4822"/>
    <w:rsid w:val="00DF0BC0"/>
    <w:rsid w:val="00DF784B"/>
    <w:rsid w:val="00E144E3"/>
    <w:rsid w:val="00E170B6"/>
    <w:rsid w:val="00E2314E"/>
    <w:rsid w:val="00E300D2"/>
    <w:rsid w:val="00E35841"/>
    <w:rsid w:val="00E46BF3"/>
    <w:rsid w:val="00E560E4"/>
    <w:rsid w:val="00E606CC"/>
    <w:rsid w:val="00E62BDA"/>
    <w:rsid w:val="00E63F97"/>
    <w:rsid w:val="00E65011"/>
    <w:rsid w:val="00E7167D"/>
    <w:rsid w:val="00E745AB"/>
    <w:rsid w:val="00E761A0"/>
    <w:rsid w:val="00E7645E"/>
    <w:rsid w:val="00E76C3D"/>
    <w:rsid w:val="00E8698C"/>
    <w:rsid w:val="00E9509A"/>
    <w:rsid w:val="00EA02E3"/>
    <w:rsid w:val="00EA52F6"/>
    <w:rsid w:val="00EA61E7"/>
    <w:rsid w:val="00EB01CD"/>
    <w:rsid w:val="00EB17CF"/>
    <w:rsid w:val="00EB5FE2"/>
    <w:rsid w:val="00EC2261"/>
    <w:rsid w:val="00EC4F65"/>
    <w:rsid w:val="00EC5B06"/>
    <w:rsid w:val="00EC60F0"/>
    <w:rsid w:val="00ED3160"/>
    <w:rsid w:val="00ED4A4F"/>
    <w:rsid w:val="00ED5553"/>
    <w:rsid w:val="00ED56EF"/>
    <w:rsid w:val="00ED6BDC"/>
    <w:rsid w:val="00EE3286"/>
    <w:rsid w:val="00EE6C97"/>
    <w:rsid w:val="00F0370C"/>
    <w:rsid w:val="00F05C99"/>
    <w:rsid w:val="00F12301"/>
    <w:rsid w:val="00F140A7"/>
    <w:rsid w:val="00F154BB"/>
    <w:rsid w:val="00F15EA0"/>
    <w:rsid w:val="00F16F2F"/>
    <w:rsid w:val="00F22D8E"/>
    <w:rsid w:val="00F3027B"/>
    <w:rsid w:val="00F403FC"/>
    <w:rsid w:val="00F4274A"/>
    <w:rsid w:val="00F46137"/>
    <w:rsid w:val="00F5055C"/>
    <w:rsid w:val="00F617AA"/>
    <w:rsid w:val="00F63170"/>
    <w:rsid w:val="00F65B6D"/>
    <w:rsid w:val="00F719D6"/>
    <w:rsid w:val="00F736A2"/>
    <w:rsid w:val="00F77A3B"/>
    <w:rsid w:val="00FA5FF9"/>
    <w:rsid w:val="00FB0A6F"/>
    <w:rsid w:val="00FC582A"/>
    <w:rsid w:val="00FD1A84"/>
    <w:rsid w:val="00FD6625"/>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4C96"/>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D01254"/>
    <w:rPr>
      <w:color w:val="605E5C"/>
      <w:shd w:val="clear" w:color="auto" w:fill="E1DFDD"/>
    </w:rPr>
  </w:style>
  <w:style w:type="table" w:customStyle="1" w:styleId="Tabladecuadrcula5oscura-nfasis51">
    <w:name w:val="Tabla de cuadrícula 5 oscura - Énfasis 51"/>
    <w:basedOn w:val="Tablanormal"/>
    <w:uiPriority w:val="50"/>
    <w:rsid w:val="001151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DC9795-EBCC-4DA0-8C6A-906B49707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Pages>
  <Words>194</Words>
  <Characters>1068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Rogerio Orlando Beltrán Castro</cp:lastModifiedBy>
  <cp:revision>39</cp:revision>
  <cp:lastPrinted>2017-09-08T09:41:00Z</cp:lastPrinted>
  <dcterms:created xsi:type="dcterms:W3CDTF">2017-09-20T09:58:00Z</dcterms:created>
  <dcterms:modified xsi:type="dcterms:W3CDTF">2024-03-12T13:15:00Z</dcterms:modified>
</cp:coreProperties>
</file>