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47E" w:rsidRDefault="00F5547E" w:rsidP="00F5547E">
      <w:r>
        <w:t xml:space="preserve">C. void is a return type. Only the access modifier or optional specifiers are allowed before the return type. Option C is correct, creating a method with private access. Option B is correct, creating a method with default access and the optional specifier final. Since default access does not require a modifier, we get to jump right to final. </w:t>
      </w:r>
    </w:p>
    <w:p w:rsidR="00F5547E" w:rsidRDefault="00F5547E" w:rsidP="00F5547E">
      <w:r>
        <w:t>http://freepdf-books.com</w:t>
      </w:r>
    </w:p>
    <w:p w:rsidR="00F5547E" w:rsidRDefault="00F5547E" w:rsidP="00F5547E">
      <w:r>
        <w:t>Chapter 4: Methods and Encapsulation 343</w:t>
      </w:r>
    </w:p>
    <w:p w:rsidR="00F5547E" w:rsidRDefault="00F5547E" w:rsidP="00F5547E">
      <w:proofErr w:type="gramStart"/>
      <w:r>
        <w:t>bapp01.indd</w:t>
      </w:r>
      <w:proofErr w:type="gramEnd"/>
      <w:r>
        <w:t xml:space="preserve"> 1½  4/2014 Page 343</w:t>
      </w:r>
    </w:p>
    <w:p w:rsidR="00F5547E" w:rsidRDefault="00F5547E" w:rsidP="00F5547E">
      <w:r>
        <w:t xml:space="preserve">Option A is incorrect because default access omits the access modifier rather than specifying default. Option D is incorrect because Java is case sensitive. It would have been correct if public were the choice. Option E is incorrect because the method already has a void return type. Option F is incorrect because labels are not allowed for methods. 2. </w:t>
      </w:r>
    </w:p>
    <w:p w:rsidR="00F5547E" w:rsidRDefault="00F5547E" w:rsidP="00F5547E">
      <w:r>
        <w:t xml:space="preserve">A, D. Options A and D are correct because the optional specifiers are allowed in any order. Options B and C are incorrect because they each have two return types. Options E and F are incorrect because the return type is before the optional specifier and access modifier, respectively. </w:t>
      </w:r>
    </w:p>
    <w:p w:rsidR="00F5547E" w:rsidRDefault="00F5547E" w:rsidP="00F5547E">
      <w:r>
        <w:t xml:space="preserve">3. A, C, D. Options A and C are correct because a void method is allowed to have a return statement as long as it doesn’t try to return a value. Options B and G do not compile because null requires a reference object as the return type. </w:t>
      </w:r>
      <w:proofErr w:type="gramStart"/>
      <w:r>
        <w:t>void</w:t>
      </w:r>
      <w:proofErr w:type="gramEnd"/>
      <w:r>
        <w:t xml:space="preserve"> is not a reference object since it is a marker for no return type. </w:t>
      </w:r>
      <w:proofErr w:type="spellStart"/>
      <w:proofErr w:type="gramStart"/>
      <w:r>
        <w:t>int</w:t>
      </w:r>
      <w:proofErr w:type="spellEnd"/>
      <w:proofErr w:type="gramEnd"/>
      <w:r>
        <w:t xml:space="preserve"> is not a reference object since it is a primitive. Option D is correct because it returns an </w:t>
      </w:r>
      <w:proofErr w:type="spellStart"/>
      <w:r>
        <w:t>int</w:t>
      </w:r>
      <w:proofErr w:type="spellEnd"/>
      <w:r>
        <w:t xml:space="preserve"> value. Option E does not compile because it tries to return a double when the return type is int. Since a double cannot be assigned to an </w:t>
      </w:r>
      <w:proofErr w:type="spellStart"/>
      <w:r>
        <w:t>int</w:t>
      </w:r>
      <w:proofErr w:type="spellEnd"/>
      <w:r>
        <w:t xml:space="preserve">, it cannot be returned as one either. Option F does not compile because no value is actually returned. </w:t>
      </w:r>
    </w:p>
    <w:p w:rsidR="00F5547E" w:rsidRDefault="00F5547E" w:rsidP="00F5547E">
      <w:r>
        <w:t xml:space="preserve">4. A, B, G. Options A and B are correct because the single </w:t>
      </w:r>
      <w:proofErr w:type="spellStart"/>
      <w:r>
        <w:t>vararg</w:t>
      </w:r>
      <w:proofErr w:type="spellEnd"/>
      <w:r>
        <w:t xml:space="preserve"> parameter is the last parameter declared. Option G is correct because it doesn’t use any </w:t>
      </w:r>
      <w:proofErr w:type="spellStart"/>
      <w:r>
        <w:t>vararg</w:t>
      </w:r>
      <w:proofErr w:type="spellEnd"/>
      <w:r>
        <w:t xml:space="preserve"> parameters at all. Options C and F are incorrect because the </w:t>
      </w:r>
      <w:proofErr w:type="spellStart"/>
      <w:r>
        <w:t>vararg</w:t>
      </w:r>
      <w:proofErr w:type="spellEnd"/>
      <w:r>
        <w:t xml:space="preserve"> parameter is not last. Option D is incorrect because two </w:t>
      </w:r>
      <w:proofErr w:type="spellStart"/>
      <w:r>
        <w:t>vararg</w:t>
      </w:r>
      <w:proofErr w:type="spellEnd"/>
      <w:r>
        <w:t xml:space="preserve"> parameters are not allowed in the same method. Option E is incorrect because the ... for a </w:t>
      </w:r>
      <w:proofErr w:type="spellStart"/>
      <w:r>
        <w:t>vararg</w:t>
      </w:r>
      <w:proofErr w:type="spellEnd"/>
      <w:r>
        <w:t xml:space="preserve"> must be after the type, not before it. </w:t>
      </w:r>
    </w:p>
    <w:p w:rsidR="00F5547E" w:rsidRDefault="00F5547E" w:rsidP="00F5547E">
      <w:r>
        <w:t xml:space="preserve">5. D, G. Option D passes the initial parameter plus two more to turn into a </w:t>
      </w:r>
      <w:proofErr w:type="spellStart"/>
      <w:r>
        <w:t>vararg</w:t>
      </w:r>
      <w:proofErr w:type="spellEnd"/>
      <w:r>
        <w:t xml:space="preserve"> array of size 2. Option G passes the initial parameter plus an array of size 2. Option A does not compile because it does not pass the initial parameter. Options E and F do not compile because they do not declare an array properly. It should be new </w:t>
      </w:r>
      <w:proofErr w:type="spellStart"/>
      <w:proofErr w:type="gramStart"/>
      <w:r>
        <w:t>boolean</w:t>
      </w:r>
      <w:proofErr w:type="spellEnd"/>
      <w:r>
        <w:t>[</w:t>
      </w:r>
      <w:proofErr w:type="gramEnd"/>
      <w:r>
        <w:t xml:space="preserve">] {true}. Option B creates a </w:t>
      </w:r>
      <w:proofErr w:type="spellStart"/>
      <w:r>
        <w:t>vararg</w:t>
      </w:r>
      <w:proofErr w:type="spellEnd"/>
      <w:r>
        <w:t xml:space="preserve"> array of size 0 and option C creates a </w:t>
      </w:r>
      <w:proofErr w:type="spellStart"/>
      <w:r>
        <w:t>vararg</w:t>
      </w:r>
      <w:proofErr w:type="spellEnd"/>
      <w:r>
        <w:t xml:space="preserve"> array of size 1.</w:t>
      </w:r>
    </w:p>
    <w:p w:rsidR="00F5547E" w:rsidRDefault="00F5547E" w:rsidP="00F5547E">
      <w:r>
        <w:t xml:space="preserve"> 6. D. Option D is correct. This is the common implementation for encapsulation by setting all fields to be private and all methods to be public. Option A is incorrect because protected access allows everything that package private access allows and additionally allows subclasses access. Option B is incorrect because the class is public. This means that other classes can see the class. However, they cannot call any of the methods or read any of the fields. It is essentially a useless class. Option C is incorrect because package private access applies to the whole package. Option E is incorrect because Java has no such capability. </w:t>
      </w:r>
    </w:p>
    <w:p w:rsidR="00F5547E" w:rsidRDefault="00F5547E" w:rsidP="00F5547E">
      <w:r>
        <w:lastRenderedPageBreak/>
        <w:t>7. B, C, D, F. The two classes are in different packages, which means private access and default (package private) access will not compile. Additionally, protected access will not compile since School does not inherit from Classroom. Therefore, only line 8 will compile because it uses public access.</w:t>
      </w:r>
    </w:p>
    <w:p w:rsidR="00F5547E" w:rsidRDefault="00F5547E" w:rsidP="00F5547E">
      <w:r>
        <w:t xml:space="preserve"> 8. B, C, E. Encapsulation requires using methods to get and set instance variables so other classes are not directly using them. Instance variables must be private for this to work. Immutability takes this a step further, allowing only getters, so the instance variables do not change state.</w:t>
      </w:r>
    </w:p>
    <w:p w:rsidR="00F5547E" w:rsidRDefault="00F5547E" w:rsidP="00F5547E">
      <w:r>
        <w:t>http://freepdf-books.com</w:t>
      </w:r>
    </w:p>
    <w:p w:rsidR="00F5547E" w:rsidRDefault="00F5547E" w:rsidP="00F5547E">
      <w:r>
        <w:t xml:space="preserve">344 Appendix </w:t>
      </w:r>
      <w:proofErr w:type="gramStart"/>
      <w:r>
        <w:t>A</w:t>
      </w:r>
      <w:proofErr w:type="gramEnd"/>
      <w:r>
        <w:t xml:space="preserve"> </w:t>
      </w:r>
      <w:r>
        <w:rPr>
          <w:rFonts w:ascii="Arial" w:hAnsi="Arial" w:cs="Arial"/>
        </w:rPr>
        <w:t>■</w:t>
      </w:r>
      <w:r>
        <w:t xml:space="preserve"> Answers to Review Questions</w:t>
      </w:r>
    </w:p>
    <w:p w:rsidR="00F5547E" w:rsidRDefault="00F5547E" w:rsidP="00F5547E">
      <w:proofErr w:type="gramStart"/>
      <w:r>
        <w:t>bapp01.indd</w:t>
      </w:r>
      <w:proofErr w:type="gramEnd"/>
      <w:r>
        <w:t xml:space="preserve"> 1½  4/2014 Page 344</w:t>
      </w:r>
    </w:p>
    <w:p w:rsidR="00F5547E" w:rsidRDefault="00F5547E" w:rsidP="00F5547E">
      <w:r>
        <w:t xml:space="preserve">9. C, E. Option A is incorrect because the property is of type </w:t>
      </w:r>
      <w:proofErr w:type="spellStart"/>
      <w:proofErr w:type="gramStart"/>
      <w:r>
        <w:t>boolean</w:t>
      </w:r>
      <w:proofErr w:type="spellEnd"/>
      <w:proofErr w:type="gramEnd"/>
      <w:r>
        <w:t xml:space="preserve"> and getters must begin with is for </w:t>
      </w:r>
      <w:proofErr w:type="spellStart"/>
      <w:r>
        <w:t>booleans</w:t>
      </w:r>
      <w:proofErr w:type="spellEnd"/>
      <w:r>
        <w:t>. Options B and D are incorrect because they don’t follow the naming convention of beginning with get/is/set. Options C and E follow normal getter and setter conventions.</w:t>
      </w:r>
    </w:p>
    <w:p w:rsidR="00F5547E" w:rsidRDefault="00F5547E" w:rsidP="00F5547E">
      <w:r>
        <w:t xml:space="preserve"> 10. B. Rope runs line 3, setting LENGTH to 5, then immediately after runs the static initializer, which sets it to 10. Line 5 calls the static method normally and prints swing. Line 6 also calls the static method. Java allows calling a static method through an instance variable. Line 7 uses the static import on line 2 to reference LENGTH.</w:t>
      </w:r>
    </w:p>
    <w:p w:rsidR="00F5547E" w:rsidRDefault="00F5547E" w:rsidP="00F5547E">
      <w:r>
        <w:t xml:space="preserve"> 11. B, E. Line 10 does not compile because static methods are not allowed to call instance methods. Even though we are calling </w:t>
      </w:r>
      <w:proofErr w:type="gramStart"/>
      <w:r>
        <w:t>play(</w:t>
      </w:r>
      <w:proofErr w:type="gramEnd"/>
      <w:r>
        <w:t xml:space="preserve">) as if it were an instance method and an instance exists, Java knows play() is really a static method and treats it as such. If line 10 is removed, the code works. It does not throw a </w:t>
      </w:r>
      <w:proofErr w:type="spellStart"/>
      <w:r>
        <w:t>NullPointerException</w:t>
      </w:r>
      <w:proofErr w:type="spellEnd"/>
      <w:r>
        <w:t xml:space="preserve"> on line 16 because </w:t>
      </w:r>
      <w:proofErr w:type="gramStart"/>
      <w:r>
        <w:t>play(</w:t>
      </w:r>
      <w:proofErr w:type="gramEnd"/>
      <w:r>
        <w:t xml:space="preserve">) is a static method. Java looks at the type of the reference for rope2 and translates the call to </w:t>
      </w:r>
      <w:proofErr w:type="spellStart"/>
      <w:proofErr w:type="gramStart"/>
      <w:r>
        <w:t>Rope.play</w:t>
      </w:r>
      <w:proofErr w:type="spellEnd"/>
      <w:r>
        <w:t>(</w:t>
      </w:r>
      <w:proofErr w:type="gramEnd"/>
      <w:r>
        <w:t>).</w:t>
      </w:r>
    </w:p>
    <w:p w:rsidR="00F5547E" w:rsidRDefault="00F5547E" w:rsidP="00F5547E">
      <w:r>
        <w:t xml:space="preserve"> 12. D. There are two details to notice in this code. First, note that </w:t>
      </w:r>
      <w:proofErr w:type="spellStart"/>
      <w:r>
        <w:t>RopeSwing</w:t>
      </w:r>
      <w:proofErr w:type="spellEnd"/>
      <w:r>
        <w:t xml:space="preserve"> has an instance initializer and not a static initializer. Since </w:t>
      </w:r>
      <w:proofErr w:type="spellStart"/>
      <w:r>
        <w:t>RopeSwing</w:t>
      </w:r>
      <w:proofErr w:type="spellEnd"/>
      <w:r>
        <w:t xml:space="preserve"> is never constructed, the instance initializer does not run. The other detail is that length is static. Changes from one object update this common static variable. </w:t>
      </w:r>
    </w:p>
    <w:p w:rsidR="00F5547E" w:rsidRDefault="00F5547E" w:rsidP="00F5547E">
      <w:r>
        <w:t xml:space="preserve">13. E. static final variables must be set exactly once, and it must be in the declaration line or in a static initialization block. Line 4 doesn’t compile because bench is not set in either of these locations. Line 15 doesn’t compile because final variables are not allowed to be set after that point. Line 11 doesn’t compile because name is set twice: once in the declaration and again in the static block. Line 12 doesn’t compile because </w:t>
      </w:r>
      <w:proofErr w:type="spellStart"/>
      <w:r>
        <w:t>rightRope</w:t>
      </w:r>
      <w:proofErr w:type="spellEnd"/>
      <w:r>
        <w:t xml:space="preserve"> is set twice as well. Both are in static initialization blocks.</w:t>
      </w:r>
    </w:p>
    <w:p w:rsidR="00F5547E" w:rsidRDefault="00F5547E" w:rsidP="00F5547E">
      <w:r>
        <w:t xml:space="preserve"> 14. B. The two valid ways to do this are import static </w:t>
      </w:r>
      <w:proofErr w:type="spellStart"/>
      <w:r>
        <w:t>java.util.Collections</w:t>
      </w:r>
      <w:proofErr w:type="spellEnd"/>
      <w:r>
        <w:t xml:space="preserve">.*; and import static </w:t>
      </w:r>
      <w:proofErr w:type="spellStart"/>
      <w:r>
        <w:t>java.util.Collections.sort</w:t>
      </w:r>
      <w:proofErr w:type="spellEnd"/>
      <w:proofErr w:type="gramStart"/>
      <w:r>
        <w:t>;.</w:t>
      </w:r>
      <w:proofErr w:type="gramEnd"/>
      <w:r>
        <w:t xml:space="preserve"> Option A is incorrect because you can only do a static import on static members. Classes such as Collections require a regular import. Option C is nonsense as method parameters have no business in an import. Options D, E, and F try to trick you into reversing the syntax of import static.</w:t>
      </w:r>
    </w:p>
    <w:p w:rsidR="00F5547E" w:rsidRDefault="00F5547E" w:rsidP="00F5547E">
      <w:r>
        <w:t xml:space="preserve"> 15. E. The argument on line 17 is a short. It can be promoted to an </w:t>
      </w:r>
      <w:proofErr w:type="spellStart"/>
      <w:r>
        <w:t>int</w:t>
      </w:r>
      <w:proofErr w:type="spellEnd"/>
      <w:r>
        <w:t xml:space="preserve">, so </w:t>
      </w:r>
      <w:proofErr w:type="gramStart"/>
      <w:r>
        <w:t>print(</w:t>
      </w:r>
      <w:proofErr w:type="gramEnd"/>
      <w:r>
        <w:t xml:space="preserve">) on line 5 is invoked. The argument on line 18 is a </w:t>
      </w:r>
      <w:proofErr w:type="spellStart"/>
      <w:proofErr w:type="gramStart"/>
      <w:r>
        <w:t>boolean</w:t>
      </w:r>
      <w:proofErr w:type="spellEnd"/>
      <w:proofErr w:type="gramEnd"/>
      <w:r>
        <w:t xml:space="preserve">. It can be </w:t>
      </w:r>
      <w:proofErr w:type="spellStart"/>
      <w:r>
        <w:t>autoboxed</w:t>
      </w:r>
      <w:proofErr w:type="spellEnd"/>
      <w:r>
        <w:t xml:space="preserve"> to a </w:t>
      </w:r>
      <w:proofErr w:type="spellStart"/>
      <w:r>
        <w:t>boolean</w:t>
      </w:r>
      <w:proofErr w:type="spellEnd"/>
      <w:r>
        <w:t xml:space="preserve">, so </w:t>
      </w:r>
      <w:proofErr w:type="gramStart"/>
      <w:r>
        <w:t>print(</w:t>
      </w:r>
      <w:proofErr w:type="gramEnd"/>
      <w:r>
        <w:t xml:space="preserve">) on line 11 is invoked. The argument on line 19 is a double. It can be </w:t>
      </w:r>
      <w:proofErr w:type="spellStart"/>
      <w:r>
        <w:t>autoboxed</w:t>
      </w:r>
      <w:proofErr w:type="spellEnd"/>
      <w:r>
        <w:t xml:space="preserve"> to a double, so </w:t>
      </w:r>
      <w:proofErr w:type="gramStart"/>
      <w:r>
        <w:t>print(</w:t>
      </w:r>
      <w:proofErr w:type="gramEnd"/>
      <w:r>
        <w:t xml:space="preserve">) on line 11 is invoked. Therefore, the output is </w:t>
      </w:r>
      <w:proofErr w:type="spellStart"/>
      <w:r>
        <w:t>intObjectObject</w:t>
      </w:r>
      <w:proofErr w:type="spellEnd"/>
      <w:r>
        <w:t xml:space="preserve"> and the correct answer is option E. </w:t>
      </w:r>
    </w:p>
    <w:p w:rsidR="00F5547E" w:rsidRDefault="00F5547E" w:rsidP="00F5547E">
      <w:r>
        <w:lastRenderedPageBreak/>
        <w:t xml:space="preserve">16. B. </w:t>
      </w:r>
      <w:proofErr w:type="gramStart"/>
      <w:r>
        <w:t>Since</w:t>
      </w:r>
      <w:proofErr w:type="gramEnd"/>
      <w:r>
        <w:t xml:space="preserve"> Java is pass-by-value and the variable on line 8 never gets reassigned, it stays as 9. In the method square, x starts as 9. </w:t>
      </w:r>
      <w:proofErr w:type="gramStart"/>
      <w:r>
        <w:t>y</w:t>
      </w:r>
      <w:proofErr w:type="gramEnd"/>
      <w:r>
        <w:t xml:space="preserve"> becomes 81 and then x gets set to –1. Line 9 does set result to 81. However, we are printing out value and that is still 9.</w:t>
      </w:r>
    </w:p>
    <w:p w:rsidR="00F5547E" w:rsidRDefault="00F5547E" w:rsidP="00F5547E">
      <w:r>
        <w:t xml:space="preserve"> 17. B, D, E. Since Java is pass-by-reference, assigning a new object to a does not change the caller. Calling </w:t>
      </w:r>
      <w:proofErr w:type="gramStart"/>
      <w:r>
        <w:t>append(</w:t>
      </w:r>
      <w:proofErr w:type="gramEnd"/>
      <w:r>
        <w:t xml:space="preserve">) does affect the caller because both the method parameter and </w:t>
      </w:r>
    </w:p>
    <w:p w:rsidR="00F5547E" w:rsidRDefault="00F5547E" w:rsidP="00F5547E">
      <w:r>
        <w:t>http://freepdf-books.com</w:t>
      </w:r>
    </w:p>
    <w:p w:rsidR="00F5547E" w:rsidRDefault="00F5547E" w:rsidP="00F5547E">
      <w:r>
        <w:t>Chapter 4: Methods and Encapsulation 345</w:t>
      </w:r>
    </w:p>
    <w:p w:rsidR="00F5547E" w:rsidRDefault="00F5547E" w:rsidP="00F5547E">
      <w:proofErr w:type="gramStart"/>
      <w:r>
        <w:t>bapp01.indd</w:t>
      </w:r>
      <w:proofErr w:type="gramEnd"/>
      <w:r>
        <w:t xml:space="preserve"> 1½  4/2014 Page 345</w:t>
      </w:r>
    </w:p>
    <w:p w:rsidR="00F5547E" w:rsidRDefault="00F5547E" w:rsidP="00F5547E">
      <w:proofErr w:type="gramStart"/>
      <w:r>
        <w:t>caller</w:t>
      </w:r>
      <w:proofErr w:type="gramEnd"/>
      <w:r>
        <w:t xml:space="preserve"> have a reference to the same object. Finally, returning a value does pass the reference to the caller for assignment to </w:t>
      </w:r>
      <w:proofErr w:type="gramStart"/>
      <w:r>
        <w:t>s3 .</w:t>
      </w:r>
      <w:proofErr w:type="gramEnd"/>
      <w:r>
        <w:t xml:space="preserve"> </w:t>
      </w:r>
    </w:p>
    <w:p w:rsidR="00F5547E" w:rsidRDefault="00F5547E" w:rsidP="00F5547E">
      <w:r>
        <w:t xml:space="preserve">18. C, G. Since the </w:t>
      </w:r>
      <w:proofErr w:type="gramStart"/>
      <w:r>
        <w:t>main(</w:t>
      </w:r>
      <w:proofErr w:type="gramEnd"/>
      <w:r>
        <w:t xml:space="preserve">) method is in the same class, it can call private methods in the class. </w:t>
      </w:r>
      <w:proofErr w:type="gramStart"/>
      <w:r>
        <w:t>this(</w:t>
      </w:r>
      <w:proofErr w:type="gramEnd"/>
      <w:r>
        <w:t xml:space="preserve">) may only be called as the first line of a constructor. </w:t>
      </w:r>
      <w:proofErr w:type="spellStart"/>
      <w:proofErr w:type="gramStart"/>
      <w:r>
        <w:t>this.variableName</w:t>
      </w:r>
      <w:proofErr w:type="spellEnd"/>
      <w:proofErr w:type="gramEnd"/>
      <w:r>
        <w:t xml:space="preserve"> can be called from any instance method to refer to an instance variable. It cannot be called from a static method because there is no instance of the class to refer to. Option F is tricky. The default constructor is only written by the compiler if no user-defined constructors were provided. </w:t>
      </w:r>
      <w:proofErr w:type="gramStart"/>
      <w:r>
        <w:t>this(</w:t>
      </w:r>
      <w:proofErr w:type="gramEnd"/>
      <w:r>
        <w:t>) can only be called from a constructor in the same class. Since there can be no user-defined constructors in the class if a default constructor was created, it is impossible for option F to be true.</w:t>
      </w:r>
    </w:p>
    <w:p w:rsidR="00F5547E" w:rsidRDefault="00F5547E" w:rsidP="00F5547E">
      <w:r>
        <w:t xml:space="preserve"> 19. A, G. Options B and C don’t compile because the constructor name must match the </w:t>
      </w:r>
      <w:proofErr w:type="spellStart"/>
      <w:r>
        <w:t>classname</w:t>
      </w:r>
      <w:proofErr w:type="spellEnd"/>
      <w:r>
        <w:t>. Since Java is case sensitive, these don’t match. Options D, E, and F all compile and provide one user-defined constructor. Since a constructor is coded, a default constructor isn’t supplied. Option G defines a method, but not a constructor. Option A does not define a constructor, either. Since no constructor is coded, a default constructor is provided for options A and G.</w:t>
      </w:r>
    </w:p>
    <w:p w:rsidR="00F5547E" w:rsidRDefault="00F5547E" w:rsidP="00F5547E">
      <w:r>
        <w:t xml:space="preserve"> 20. E. Options A and B will not compile because constructors cannot be called without new. Options C and D will compile but will create a new object rather than setting the fields in this one. Option F will not compile because </w:t>
      </w:r>
      <w:proofErr w:type="gramStart"/>
      <w:r>
        <w:t>this(</w:t>
      </w:r>
      <w:proofErr w:type="gramEnd"/>
      <w:r>
        <w:t>) must be the first line of a constructor. Option E is correct.</w:t>
      </w:r>
    </w:p>
    <w:p w:rsidR="00F5547E" w:rsidRDefault="00F5547E" w:rsidP="00F5547E">
      <w:r>
        <w:t xml:space="preserve"> 21. C. Within the constructor </w:t>
      </w:r>
      <w:proofErr w:type="spellStart"/>
      <w:r>
        <w:t>numSpots</w:t>
      </w:r>
      <w:proofErr w:type="spellEnd"/>
      <w:r>
        <w:t xml:space="preserve"> refers to the constructor parameter. The instance variable is hidden because they have the same name. </w:t>
      </w:r>
      <w:proofErr w:type="spellStart"/>
      <w:proofErr w:type="gramStart"/>
      <w:r>
        <w:t>this.numSpots</w:t>
      </w:r>
      <w:proofErr w:type="spellEnd"/>
      <w:proofErr w:type="gramEnd"/>
      <w:r>
        <w:t xml:space="preserve"> tells Java to use the instance variable. In the </w:t>
      </w:r>
      <w:proofErr w:type="gramStart"/>
      <w:r>
        <w:t>main(</w:t>
      </w:r>
      <w:proofErr w:type="gramEnd"/>
      <w:r>
        <w:t xml:space="preserve">) method, </w:t>
      </w:r>
      <w:proofErr w:type="spellStart"/>
      <w:r>
        <w:t>numSpots</w:t>
      </w:r>
      <w:proofErr w:type="spellEnd"/>
      <w:r>
        <w:t xml:space="preserve"> refers to the instance variable. Option A sets the constructor parameter to itself, leaving the instance variable as 0. Option B sets the constructor parameter to the value of the instance variable, making them both 0. Option C is correct, setting the instance variable to the value of the constructor parameter. Options D and E do not compile.</w:t>
      </w:r>
    </w:p>
    <w:p w:rsidR="00F5547E" w:rsidRDefault="00F5547E" w:rsidP="00F5547E">
      <w:r>
        <w:t xml:space="preserve"> 22. E. On line 3 of </w:t>
      </w:r>
      <w:proofErr w:type="spellStart"/>
      <w:r>
        <w:t>OrderDriver</w:t>
      </w:r>
      <w:proofErr w:type="spellEnd"/>
      <w:r>
        <w:t>, we refer to Order for the first time. At this point the statics in Order get initialized. In this case, the statics are the static declaration of result</w:t>
      </w:r>
    </w:p>
    <w:p w:rsidR="00F5547E" w:rsidRDefault="00F5547E" w:rsidP="00F5547E">
      <w:r>
        <w:t xml:space="preserve"> </w:t>
      </w:r>
      <w:proofErr w:type="gramStart"/>
      <w:r>
        <w:t>and</w:t>
      </w:r>
      <w:proofErr w:type="gramEnd"/>
      <w:r>
        <w:t xml:space="preserve"> the static initializer. </w:t>
      </w:r>
      <w:proofErr w:type="gramStart"/>
      <w:r>
        <w:t>result</w:t>
      </w:r>
      <w:proofErr w:type="gramEnd"/>
      <w:r>
        <w:t xml:space="preserve"> is u at this point. On line 4, result is the same because the static initialization is only run once. On line 5, we create a new Order, which triggers the instance initializers in the order they appear in the file. Now result</w:t>
      </w:r>
    </w:p>
    <w:p w:rsidR="00F5547E" w:rsidRDefault="00F5547E" w:rsidP="00F5547E">
      <w:r>
        <w:t xml:space="preserve"> </w:t>
      </w:r>
      <w:proofErr w:type="gramStart"/>
      <w:r>
        <w:t>is</w:t>
      </w:r>
      <w:proofErr w:type="gramEnd"/>
      <w:r>
        <w:t xml:space="preserve"> </w:t>
      </w:r>
      <w:proofErr w:type="spellStart"/>
      <w:r>
        <w:t>ucr</w:t>
      </w:r>
      <w:proofErr w:type="spellEnd"/>
      <w:r>
        <w:t>. Line 6 creates another Order, triggering another set of initializers. Now result</w:t>
      </w:r>
    </w:p>
    <w:p w:rsidR="00F5547E" w:rsidRDefault="00F5547E" w:rsidP="00F5547E">
      <w:r>
        <w:lastRenderedPageBreak/>
        <w:t xml:space="preserve"> </w:t>
      </w:r>
      <w:proofErr w:type="gramStart"/>
      <w:r>
        <w:t>is</w:t>
      </w:r>
      <w:proofErr w:type="gramEnd"/>
      <w:r>
        <w:t xml:space="preserve"> </w:t>
      </w:r>
      <w:proofErr w:type="spellStart"/>
      <w:r>
        <w:t>ucrcr</w:t>
      </w:r>
      <w:proofErr w:type="spellEnd"/>
      <w:r>
        <w:t>. Notice how the static is on a different line than the initialization code in lines 4–5 of Order. The exam may try to trick you by formatting the code like this to confuse you.</w:t>
      </w:r>
    </w:p>
    <w:p w:rsidR="00F5547E" w:rsidRDefault="00F5547E" w:rsidP="00F5547E">
      <w:r>
        <w:t xml:space="preserve"> 23. A. Line 4 instantiates an Order. Java runs the declarations and instance initializers first in the order they appear. This sets value to </w:t>
      </w:r>
      <w:proofErr w:type="spellStart"/>
      <w:r>
        <w:t>tacf</w:t>
      </w:r>
      <w:proofErr w:type="spellEnd"/>
      <w:r>
        <w:t xml:space="preserve">. Line 5 creates another Order and initializes value to </w:t>
      </w:r>
      <w:proofErr w:type="spellStart"/>
      <w:r>
        <w:t>tacb</w:t>
      </w:r>
      <w:proofErr w:type="spellEnd"/>
      <w:r>
        <w:t>. The object on line 5 is stored in the same variable line 4 used. This makes the object created on line 4 unreachable. When value is printed, it is the instance variable in the object created on line 5.</w:t>
      </w:r>
    </w:p>
    <w:p w:rsidR="00F5547E" w:rsidRDefault="00F5547E" w:rsidP="00F5547E">
      <w:r>
        <w:t>http://freepdf-books.com</w:t>
      </w:r>
    </w:p>
    <w:p w:rsidR="00F5547E" w:rsidRDefault="00F5547E" w:rsidP="00F5547E">
      <w:r>
        <w:t xml:space="preserve">346 Appendix </w:t>
      </w:r>
      <w:proofErr w:type="gramStart"/>
      <w:r>
        <w:t>A</w:t>
      </w:r>
      <w:proofErr w:type="gramEnd"/>
      <w:r>
        <w:t xml:space="preserve"> </w:t>
      </w:r>
      <w:r>
        <w:rPr>
          <w:rFonts w:ascii="Arial" w:hAnsi="Arial" w:cs="Arial"/>
        </w:rPr>
        <w:t>■</w:t>
      </w:r>
      <w:r>
        <w:t xml:space="preserve"> Answers to Review Questions</w:t>
      </w:r>
    </w:p>
    <w:p w:rsidR="00F5547E" w:rsidRDefault="00F5547E" w:rsidP="00F5547E">
      <w:proofErr w:type="gramStart"/>
      <w:r>
        <w:t>bapp01.indd</w:t>
      </w:r>
      <w:proofErr w:type="gramEnd"/>
      <w:r>
        <w:t xml:space="preserve"> 1½  4/2014 Page 346</w:t>
      </w:r>
    </w:p>
    <w:p w:rsidR="00F5547E" w:rsidRDefault="00F5547E" w:rsidP="00F5547E">
      <w:r>
        <w:t xml:space="preserve">24. B, C, E. value1 is a final instance variable. It can only be set once: in the variable declaration, an instance initializer, or a constructor. Option A does not compile because the final variable was already set in the declaration. </w:t>
      </w:r>
      <w:proofErr w:type="gramStart"/>
      <w:r>
        <w:t>value2</w:t>
      </w:r>
      <w:proofErr w:type="gramEnd"/>
      <w:r>
        <w:t xml:space="preserve"> is a static variable. Both instance and static initializers are able to access static variables, making options B and E correct. </w:t>
      </w:r>
      <w:proofErr w:type="gramStart"/>
      <w:r>
        <w:t>value3</w:t>
      </w:r>
      <w:proofErr w:type="gramEnd"/>
      <w:r>
        <w:t xml:space="preserve"> is an instance variable. Options D and F do not compile because a static initializer does not have access to instance variables.</w:t>
      </w:r>
    </w:p>
    <w:p w:rsidR="00F5547E" w:rsidRDefault="00F5547E" w:rsidP="00F5547E">
      <w:r>
        <w:t xml:space="preserve"> 25. A, E. The 100 parameter is an </w:t>
      </w:r>
      <w:proofErr w:type="spellStart"/>
      <w:r>
        <w:t>int</w:t>
      </w:r>
      <w:proofErr w:type="spellEnd"/>
      <w:r>
        <w:t xml:space="preserve"> and so calls the matching </w:t>
      </w:r>
      <w:proofErr w:type="spellStart"/>
      <w:r>
        <w:t>int</w:t>
      </w:r>
      <w:proofErr w:type="spellEnd"/>
      <w:r>
        <w:t xml:space="preserve"> constructor. When this constructor is removed, Java looks for the next most specific constructor. Java prefers </w:t>
      </w:r>
      <w:proofErr w:type="spellStart"/>
      <w:r>
        <w:t>autoboxing</w:t>
      </w:r>
      <w:proofErr w:type="spellEnd"/>
      <w:r>
        <w:t xml:space="preserve"> to </w:t>
      </w:r>
      <w:proofErr w:type="spellStart"/>
      <w:r>
        <w:t>varargs</w:t>
      </w:r>
      <w:proofErr w:type="spellEnd"/>
      <w:r>
        <w:t xml:space="preserve">, and so chooses the Integer constructor. The 100L parameter is a long. Since it can’t be converted into a smaller type, it is </w:t>
      </w:r>
      <w:proofErr w:type="spellStart"/>
      <w:r>
        <w:t>autoboxed</w:t>
      </w:r>
      <w:proofErr w:type="spellEnd"/>
      <w:r>
        <w:t xml:space="preserve"> into a Long and then the constructor for Object is called. </w:t>
      </w:r>
    </w:p>
    <w:p w:rsidR="00F5547E" w:rsidRDefault="00F5547E" w:rsidP="00F5547E">
      <w:bookmarkStart w:id="0" w:name="_GoBack"/>
      <w:bookmarkEnd w:id="0"/>
      <w:r>
        <w:t xml:space="preserve">26. A. This code is correct. Line 8 creates a lambda expression that checks if the age is less than 5. Since there is only one parameter and it does not specify a type, the parentheses around the type parameter are optional. Line 10 uses the Predicate interface, which declares a </w:t>
      </w:r>
      <w:proofErr w:type="gramStart"/>
      <w:r>
        <w:t>test(</w:t>
      </w:r>
      <w:proofErr w:type="gramEnd"/>
      <w:r>
        <w:t xml:space="preserve">) method. 27. C. The interface takes two </w:t>
      </w:r>
      <w:proofErr w:type="spellStart"/>
      <w:r>
        <w:t>int</w:t>
      </w:r>
      <w:proofErr w:type="spellEnd"/>
      <w:r>
        <w:t xml:space="preserve"> parameters. The code on line 7 attempts to use them as if one is a </w:t>
      </w:r>
      <w:proofErr w:type="spellStart"/>
      <w:r>
        <w:t>StringBuilder</w:t>
      </w:r>
      <w:proofErr w:type="spellEnd"/>
      <w:r>
        <w:t xml:space="preserve">. It is tricky to use types in a lambda when they are implicitly specified. Remember to check the interface for the real type. 28. A, D, F. </w:t>
      </w:r>
      <w:proofErr w:type="spellStart"/>
      <w:proofErr w:type="gramStart"/>
      <w:r>
        <w:t>removeIf</w:t>
      </w:r>
      <w:proofErr w:type="spellEnd"/>
      <w:r>
        <w:t>(</w:t>
      </w:r>
      <w:proofErr w:type="gramEnd"/>
      <w:r>
        <w:t xml:space="preserve">) expects a Predicate, which takes a parameter list of one parameter using the specified type. Options B and C are incorrect because they do not use the return keyword. It is required inside braces for lambda bodies. Option E is incorrect because it is missing the parentheses around the parameter list. This is only optional for a single parameter with an inferred type. 29. A, F. Option B is incorrect because it does not use the return keyword. Options C, D, and </w:t>
      </w:r>
      <w:proofErr w:type="spellStart"/>
      <w:r>
        <w:t>E</w:t>
      </w:r>
      <w:proofErr w:type="spellEnd"/>
      <w:r>
        <w:t xml:space="preserve"> are incorrect because the variable e is already in use from the lambda and cannot be redefined. Additionally, option C is missing the return keyword and option E is missing the semicolon.</w:t>
      </w:r>
    </w:p>
    <w:p w:rsidR="00D7006A" w:rsidRDefault="00F5547E" w:rsidP="00F5547E">
      <w:r>
        <w:t>Chapter 5: Class Design</w:t>
      </w:r>
    </w:p>
    <w:sectPr w:rsidR="00D70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47E"/>
    <w:rsid w:val="00D7006A"/>
    <w:rsid w:val="00F5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F0373-F7FB-4631-A76C-F26BEC56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1905</Words>
  <Characters>10863</Characters>
  <Application>Microsoft Office Word</Application>
  <DocSecurity>0</DocSecurity>
  <Lines>90</Lines>
  <Paragraphs>25</Paragraphs>
  <ScaleCrop>false</ScaleCrop>
  <Company/>
  <LinksUpToDate>false</LinksUpToDate>
  <CharactersWithSpaces>12743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Swaroop Mylavarapu</dc:creator>
  <cp:keywords/>
  <dc:description/>
  <cp:lastModifiedBy>Teja Swaroop Mylavarapu</cp:lastModifiedBy>
  <cp:revision>1</cp:revision>
  <dcterms:created xsi:type="dcterms:W3CDTF">2017-03-24T22:26:00Z</dcterms:created>
  <dcterms:modified xsi:type="dcterms:W3CDTF">2017-03-24T22:29:00Z</dcterms:modified>
</cp:coreProperties>
</file>