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7" w:rsidRDefault="001F13D7" w:rsidP="001F13D7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1F13D7" w:rsidRDefault="001F13D7" w:rsidP="001F13D7">
      <w:pPr>
        <w:pStyle w:val="Title"/>
        <w:rPr>
          <w:b w:val="0"/>
          <w:sz w:val="24"/>
          <w:lang w:val="sr-Latn-CS"/>
        </w:rPr>
      </w:pPr>
    </w:p>
    <w:p w:rsidR="001F13D7" w:rsidRDefault="001F13D7" w:rsidP="001F13D7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1F13D7" w:rsidRDefault="001F13D7" w:rsidP="001F13D7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1F13D7" w:rsidRDefault="001F13D7" w:rsidP="001F13D7">
      <w:pPr>
        <w:pStyle w:val="Title"/>
        <w:rPr>
          <w:lang w:val="sr-Latn-CS"/>
        </w:rPr>
      </w:pPr>
    </w:p>
    <w:p w:rsidR="001F13D7" w:rsidRDefault="001F13D7" w:rsidP="001F13D7">
      <w:pPr>
        <w:pStyle w:val="Title"/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pStyle w:val="Title"/>
        <w:rPr>
          <w:lang w:val="sr-Latn-CS"/>
        </w:rPr>
      </w:pPr>
    </w:p>
    <w:p w:rsidR="001F13D7" w:rsidRDefault="001F13D7" w:rsidP="001F13D7">
      <w:pPr>
        <w:pStyle w:val="Title"/>
        <w:rPr>
          <w:lang w:val="sr-Latn-CS"/>
        </w:rPr>
      </w:pPr>
    </w:p>
    <w:p w:rsidR="001F13D7" w:rsidRDefault="001F13D7" w:rsidP="001F13D7">
      <w:pPr>
        <w:pStyle w:val="Title"/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Pr="00D53F9C" w:rsidRDefault="001F13D7" w:rsidP="001F13D7">
      <w:pPr>
        <w:pStyle w:val="Title"/>
        <w:rPr>
          <w:lang w:val="sr-Latn-CS"/>
        </w:rPr>
      </w:pPr>
      <w:r>
        <w:rPr>
          <w:lang w:val="sr-Latn-CS"/>
        </w:rPr>
        <w:t>Specifikacija scenarija upotrebe funkcionalnosti registrovanja korisnika na sajt kao firme</w:t>
      </w: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</w:t>
      </w:r>
      <w:r w:rsidR="006A1C13">
        <w:rPr>
          <w:sz w:val="28"/>
          <w:lang w:val="sr-Latn-CS"/>
        </w:rPr>
        <w:t>1</w:t>
      </w:r>
    </w:p>
    <w:p w:rsidR="001F13D7" w:rsidRDefault="001F13D7" w:rsidP="001F13D7">
      <w:pPr>
        <w:pStyle w:val="Title"/>
        <w:rPr>
          <w:sz w:val="28"/>
          <w:lang w:val="sr-Latn-CS"/>
        </w:rPr>
        <w:sectPr w:rsidR="001F13D7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1F13D7" w:rsidRDefault="001F13D7" w:rsidP="001F13D7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1F13D7" w:rsidTr="00AA0795">
        <w:trPr>
          <w:trHeight w:val="462"/>
        </w:trPr>
        <w:tc>
          <w:tcPr>
            <w:tcW w:w="2304" w:type="dxa"/>
          </w:tcPr>
          <w:p w:rsidR="001F13D7" w:rsidRDefault="001F13D7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1F13D7" w:rsidRDefault="001F13D7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1F13D7" w:rsidRDefault="001F13D7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1F13D7" w:rsidRDefault="001F13D7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1F13D7" w:rsidTr="00AA0795">
        <w:tc>
          <w:tcPr>
            <w:tcW w:w="2304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1F13D7" w:rsidRDefault="001F13D7" w:rsidP="00AA0795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>Valentina Rudic</w:t>
            </w:r>
          </w:p>
        </w:tc>
      </w:tr>
      <w:tr w:rsidR="001F13D7" w:rsidTr="00AA0795">
        <w:tc>
          <w:tcPr>
            <w:tcW w:w="2304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1F13D7" w:rsidRDefault="007254C4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672" w:type="dxa"/>
          </w:tcPr>
          <w:p w:rsidR="001F13D7" w:rsidRDefault="003D515B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Dodati neki slucajevi upotrebe</w:t>
            </w:r>
          </w:p>
        </w:tc>
        <w:tc>
          <w:tcPr>
            <w:tcW w:w="2376" w:type="dxa"/>
          </w:tcPr>
          <w:p w:rsidR="001F13D7" w:rsidRDefault="003D515B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Valentina Rudic</w:t>
            </w:r>
          </w:p>
        </w:tc>
      </w:tr>
      <w:tr w:rsidR="001F13D7" w:rsidTr="00AA0795">
        <w:tc>
          <w:tcPr>
            <w:tcW w:w="2304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</w:tr>
      <w:tr w:rsidR="001F13D7" w:rsidTr="00AA0795">
        <w:tc>
          <w:tcPr>
            <w:tcW w:w="2304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1F13D7" w:rsidRDefault="001F13D7" w:rsidP="00AA0795">
            <w:pPr>
              <w:pStyle w:val="Tabletext"/>
              <w:rPr>
                <w:lang w:val="sr-Latn-CS"/>
              </w:rPr>
            </w:pPr>
          </w:p>
        </w:tc>
      </w:tr>
    </w:tbl>
    <w:p w:rsidR="001F13D7" w:rsidRDefault="001F13D7" w:rsidP="001F13D7">
      <w:pPr>
        <w:rPr>
          <w:lang w:val="sr-Latn-CS"/>
        </w:rPr>
      </w:pPr>
    </w:p>
    <w:p w:rsidR="001F13D7" w:rsidRDefault="001F13D7" w:rsidP="001F13D7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1F13D7" w:rsidRDefault="001F13D7" w:rsidP="001F13D7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1F13D7" w:rsidRPr="006A1C13" w:rsidRDefault="00BC517D" w:rsidP="001F13D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A1C13">
        <w:rPr>
          <w:sz w:val="24"/>
          <w:szCs w:val="24"/>
          <w:lang w:val="sr-Latn-CS"/>
        </w:rPr>
        <w:fldChar w:fldCharType="begin"/>
      </w:r>
      <w:r w:rsidR="001F13D7" w:rsidRPr="006A1C13">
        <w:rPr>
          <w:sz w:val="24"/>
          <w:szCs w:val="24"/>
          <w:lang w:val="sr-Latn-CS"/>
        </w:rPr>
        <w:instrText xml:space="preserve"> TOC \o "1-7" \h \z </w:instrText>
      </w:r>
      <w:r w:rsidRPr="006A1C13">
        <w:rPr>
          <w:sz w:val="24"/>
          <w:szCs w:val="24"/>
          <w:lang w:val="sr-Latn-CS"/>
        </w:rPr>
        <w:fldChar w:fldCharType="separate"/>
      </w:r>
      <w:hyperlink w:anchor="_Toc193121614" w:history="1"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1.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Uvod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1.1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Rezime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1.2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Namena dokumenta i ciljne grupe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1.3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Reference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1.4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  <w:lang w:val="sr-Latn-CS"/>
          </w:rPr>
          <w:t>Otvorena pitanja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1F13D7" w:rsidRPr="006A1C13">
          <w:rPr>
            <w:rStyle w:val="Hyperlink"/>
            <w:noProof/>
            <w:sz w:val="24"/>
            <w:szCs w:val="24"/>
          </w:rPr>
          <w:t>2.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</w:rPr>
          <w:t>Scenario popunjavanja ankete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1F13D7" w:rsidRPr="006A1C13">
          <w:rPr>
            <w:rStyle w:val="Hyperlink"/>
            <w:noProof/>
            <w:sz w:val="24"/>
            <w:szCs w:val="24"/>
          </w:rPr>
          <w:t>2.1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</w:rPr>
          <w:t>Kratak opis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TOC2"/>
        <w:numPr>
          <w:ilvl w:val="1"/>
          <w:numId w:val="3"/>
        </w:numPr>
        <w:tabs>
          <w:tab w:val="left" w:pos="1080"/>
        </w:tabs>
        <w:rPr>
          <w:noProof/>
          <w:sz w:val="24"/>
          <w:szCs w:val="24"/>
        </w:rPr>
      </w:pPr>
      <w:hyperlink w:anchor="_Toc193121621" w:history="1">
        <w:r w:rsidR="001F13D7" w:rsidRPr="006A1C13">
          <w:rPr>
            <w:rStyle w:val="Hyperlink"/>
            <w:noProof/>
            <w:sz w:val="24"/>
            <w:szCs w:val="24"/>
          </w:rPr>
          <w:t>Tok dogadjaja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1F13D7" w:rsidP="001F13D7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i w:val="0"/>
          <w:sz w:val="24"/>
          <w:szCs w:val="24"/>
          <w:lang w:val="sr-Latn-CS"/>
        </w:rPr>
      </w:pPr>
      <w:r w:rsidRPr="006A1C13">
        <w:rPr>
          <w:rFonts w:ascii="Times New Roman" w:hAnsi="Times New Roman"/>
          <w:i w:val="0"/>
          <w:sz w:val="24"/>
          <w:szCs w:val="24"/>
          <w:lang w:val="sr-Latn-CS"/>
        </w:rPr>
        <w:t>2.2.1. Korisnik se uspesn</w:t>
      </w:r>
      <w:r w:rsidR="002F0796" w:rsidRPr="006A1C13">
        <w:rPr>
          <w:rFonts w:ascii="Times New Roman" w:hAnsi="Times New Roman"/>
          <w:i w:val="0"/>
          <w:sz w:val="24"/>
          <w:szCs w:val="24"/>
          <w:lang w:val="sr-Latn-CS"/>
        </w:rPr>
        <w:t>o registruje na sajt kao pravno</w:t>
      </w:r>
      <w:r w:rsidRPr="006A1C13">
        <w:rPr>
          <w:rFonts w:ascii="Times New Roman" w:hAnsi="Times New Roman"/>
          <w:i w:val="0"/>
          <w:sz w:val="24"/>
          <w:szCs w:val="24"/>
          <w:lang w:val="sr-Latn-CS"/>
        </w:rPr>
        <w:t xml:space="preserve"> lice</w:t>
      </w:r>
    </w:p>
    <w:p w:rsidR="001F13D7" w:rsidRPr="006A1C13" w:rsidRDefault="001F13D7" w:rsidP="001F13D7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i w:val="0"/>
          <w:sz w:val="24"/>
          <w:szCs w:val="24"/>
          <w:lang w:val="sr-Latn-CS"/>
        </w:rPr>
      </w:pPr>
      <w:r w:rsidRPr="006A1C13">
        <w:rPr>
          <w:rFonts w:ascii="Times New Roman" w:hAnsi="Times New Roman"/>
          <w:i w:val="0"/>
          <w:sz w:val="24"/>
          <w:szCs w:val="24"/>
          <w:lang w:val="sr-Latn-CS"/>
        </w:rPr>
        <w:t>2.2.2. Korisnik se neuspesn</w:t>
      </w:r>
      <w:r w:rsidR="002F0796" w:rsidRPr="006A1C13">
        <w:rPr>
          <w:rFonts w:ascii="Times New Roman" w:hAnsi="Times New Roman"/>
          <w:i w:val="0"/>
          <w:sz w:val="24"/>
          <w:szCs w:val="24"/>
          <w:lang w:val="sr-Latn-CS"/>
        </w:rPr>
        <w:t>o registruje na sajt kao pravno</w:t>
      </w:r>
      <w:r w:rsidRPr="006A1C13">
        <w:rPr>
          <w:rFonts w:ascii="Times New Roman" w:hAnsi="Times New Roman"/>
          <w:i w:val="0"/>
          <w:sz w:val="24"/>
          <w:szCs w:val="24"/>
          <w:lang w:val="sr-Latn-CS"/>
        </w:rPr>
        <w:t xml:space="preserve"> lice                    </w:t>
      </w:r>
    </w:p>
    <w:p w:rsidR="001F13D7" w:rsidRPr="006A1C13" w:rsidRDefault="001F13D7" w:rsidP="001F13D7">
      <w:pPr>
        <w:pStyle w:val="TOC2"/>
        <w:tabs>
          <w:tab w:val="left" w:pos="1080"/>
        </w:tabs>
        <w:rPr>
          <w:sz w:val="24"/>
          <w:szCs w:val="24"/>
        </w:rPr>
      </w:pPr>
      <w:r w:rsidRPr="006A1C13">
        <w:rPr>
          <w:sz w:val="24"/>
          <w:szCs w:val="24"/>
        </w:rPr>
        <w:t xml:space="preserve">     </w:t>
      </w:r>
      <w:r w:rsidR="006A1C13" w:rsidRPr="006A1C13">
        <w:rPr>
          <w:sz w:val="24"/>
          <w:szCs w:val="24"/>
        </w:rPr>
        <w:t xml:space="preserve">  </w:t>
      </w:r>
      <w:r w:rsidRPr="006A1C13">
        <w:rPr>
          <w:sz w:val="24"/>
          <w:szCs w:val="24"/>
          <w:lang w:val="sr-Latn-CS"/>
        </w:rPr>
        <w:t>2.2.3 Korisnik se neuspesno registruje na sajt ne potvrdivsi lozinku na ispravan nacin</w:t>
      </w:r>
    </w:p>
    <w:p w:rsidR="001F13D7" w:rsidRPr="006A1C13" w:rsidRDefault="006A1C13" w:rsidP="001F13D7">
      <w:pPr>
        <w:pStyle w:val="TOC2"/>
        <w:tabs>
          <w:tab w:val="left" w:pos="1080"/>
        </w:tabs>
        <w:rPr>
          <w:sz w:val="24"/>
          <w:szCs w:val="24"/>
        </w:rPr>
      </w:pPr>
      <w:r w:rsidRPr="006A1C13">
        <w:rPr>
          <w:sz w:val="24"/>
          <w:szCs w:val="24"/>
          <w:lang w:val="sr-Latn-CS"/>
        </w:rPr>
        <w:t xml:space="preserve">     2.2.4 Korisnik se neuspesno registruje na sajt tako sto u polje Email unosi tekst koji nije u formatu tekst adrese</w:t>
      </w:r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1F13D7" w:rsidRPr="006A1C13">
          <w:rPr>
            <w:rStyle w:val="Hyperlink"/>
            <w:noProof/>
            <w:sz w:val="24"/>
            <w:szCs w:val="24"/>
          </w:rPr>
          <w:t>2.4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</w:rPr>
          <w:t>Preduslovi</w:t>
        </w:r>
        <w:r w:rsidR="001F13D7" w:rsidRPr="006A1C13">
          <w:rPr>
            <w:noProof/>
            <w:webHidden/>
            <w:sz w:val="24"/>
            <w:szCs w:val="24"/>
          </w:rPr>
          <w:tab/>
        </w:r>
        <w:r w:rsidRPr="006A1C13">
          <w:rPr>
            <w:noProof/>
            <w:webHidden/>
            <w:sz w:val="24"/>
            <w:szCs w:val="24"/>
          </w:rPr>
          <w:fldChar w:fldCharType="begin"/>
        </w:r>
        <w:r w:rsidR="001F13D7" w:rsidRPr="006A1C13">
          <w:rPr>
            <w:noProof/>
            <w:webHidden/>
            <w:sz w:val="24"/>
            <w:szCs w:val="24"/>
          </w:rPr>
          <w:instrText xml:space="preserve"> PAGEREF _Toc193121628 \h </w:instrText>
        </w:r>
        <w:r w:rsidRPr="006A1C13">
          <w:rPr>
            <w:noProof/>
            <w:webHidden/>
            <w:sz w:val="24"/>
            <w:szCs w:val="24"/>
          </w:rPr>
        </w:r>
        <w:r w:rsidRPr="006A1C13">
          <w:rPr>
            <w:noProof/>
            <w:webHidden/>
            <w:sz w:val="24"/>
            <w:szCs w:val="24"/>
          </w:rPr>
          <w:fldChar w:fldCharType="separate"/>
        </w:r>
        <w:r w:rsidR="001F13D7" w:rsidRPr="006A1C13">
          <w:rPr>
            <w:noProof/>
            <w:webHidden/>
            <w:sz w:val="24"/>
            <w:szCs w:val="24"/>
          </w:rPr>
          <w:t>5</w:t>
        </w:r>
        <w:r w:rsidRPr="006A1C13">
          <w:rPr>
            <w:noProof/>
            <w:webHidden/>
            <w:sz w:val="24"/>
            <w:szCs w:val="24"/>
          </w:rPr>
          <w:fldChar w:fldCharType="end"/>
        </w:r>
      </w:hyperlink>
    </w:p>
    <w:p w:rsidR="001F13D7" w:rsidRPr="006A1C13" w:rsidRDefault="00BC517D" w:rsidP="001F13D7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1F13D7" w:rsidRPr="006A1C13">
          <w:rPr>
            <w:rStyle w:val="Hyperlink"/>
            <w:noProof/>
            <w:sz w:val="24"/>
            <w:szCs w:val="24"/>
          </w:rPr>
          <w:t>2.5</w:t>
        </w:r>
        <w:r w:rsidR="001F13D7" w:rsidRPr="006A1C13">
          <w:rPr>
            <w:noProof/>
            <w:sz w:val="24"/>
            <w:szCs w:val="24"/>
          </w:rPr>
          <w:tab/>
        </w:r>
        <w:r w:rsidR="001F13D7" w:rsidRPr="006A1C13">
          <w:rPr>
            <w:rStyle w:val="Hyperlink"/>
            <w:noProof/>
            <w:sz w:val="24"/>
            <w:szCs w:val="24"/>
          </w:rPr>
          <w:t>Posledice</w:t>
        </w:r>
        <w:r w:rsidR="001F13D7" w:rsidRPr="006A1C13">
          <w:rPr>
            <w:noProof/>
            <w:webHidden/>
            <w:sz w:val="24"/>
            <w:szCs w:val="24"/>
          </w:rPr>
          <w:tab/>
        </w:r>
      </w:hyperlink>
    </w:p>
    <w:p w:rsidR="001F13D7" w:rsidRPr="006A1C13" w:rsidRDefault="00BC517D" w:rsidP="001F13D7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  <w:lang w:val="sr-Latn-CS"/>
        </w:rPr>
      </w:pPr>
      <w:r w:rsidRPr="006A1C13">
        <w:rPr>
          <w:rFonts w:ascii="Times New Roman" w:hAnsi="Times New Roman"/>
          <w:sz w:val="24"/>
          <w:szCs w:val="24"/>
          <w:lang w:val="sr-Latn-CS"/>
        </w:rPr>
        <w:fldChar w:fldCharType="end"/>
      </w:r>
      <w:r w:rsidR="001F13D7" w:rsidRPr="006A1C13">
        <w:rPr>
          <w:rFonts w:ascii="Times New Roman" w:hAnsi="Times New Roman"/>
          <w:sz w:val="24"/>
          <w:szCs w:val="24"/>
          <w:lang w:val="sr-Latn-CS"/>
        </w:rPr>
        <w:br w:type="page"/>
      </w:r>
    </w:p>
    <w:p w:rsidR="001F13D7" w:rsidRDefault="001F13D7" w:rsidP="001F13D7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1F13D7" w:rsidRDefault="001F13D7" w:rsidP="001F13D7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1F13D7" w:rsidRDefault="001F13D7" w:rsidP="001F13D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Definisanje scenarija </w:t>
      </w:r>
      <w:r w:rsidR="006A1C13">
        <w:rPr>
          <w:lang w:val="sr-Latn-CS"/>
        </w:rPr>
        <w:t>logovanja korisnika kao firme.</w:t>
      </w:r>
    </w:p>
    <w:p w:rsidR="001F13D7" w:rsidRDefault="001F13D7" w:rsidP="001F13D7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1F13D7" w:rsidRDefault="001F13D7" w:rsidP="001F13D7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1F13D7" w:rsidRDefault="001F13D7" w:rsidP="001F13D7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1F13D7" w:rsidRDefault="001F13D7" w:rsidP="001F13D7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1F13D7" w:rsidRDefault="001F13D7" w:rsidP="001F13D7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1F13D7" w:rsidRDefault="001F13D7" w:rsidP="001F13D7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1F13D7" w:rsidTr="00AA0795">
        <w:tc>
          <w:tcPr>
            <w:tcW w:w="1188" w:type="dxa"/>
          </w:tcPr>
          <w:p w:rsidR="001F13D7" w:rsidRDefault="001F13D7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1F13D7" w:rsidRDefault="001F13D7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1F13D7" w:rsidRDefault="001F13D7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1F13D7" w:rsidTr="00AA0795">
        <w:tc>
          <w:tcPr>
            <w:tcW w:w="1188" w:type="dxa"/>
          </w:tcPr>
          <w:p w:rsidR="001F13D7" w:rsidRDefault="001F13D7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</w:tr>
      <w:tr w:rsidR="001F13D7" w:rsidTr="00AA0795">
        <w:tc>
          <w:tcPr>
            <w:tcW w:w="1188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1F13D7" w:rsidRDefault="001F13D7" w:rsidP="00AA0795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</w:tr>
      <w:tr w:rsidR="001F13D7" w:rsidTr="00AA0795">
        <w:tc>
          <w:tcPr>
            <w:tcW w:w="1188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1F13D7" w:rsidRDefault="001F13D7" w:rsidP="00AA0795">
            <w:pPr>
              <w:rPr>
                <w:lang w:val="sr-Latn-CS"/>
              </w:rPr>
            </w:pPr>
          </w:p>
        </w:tc>
      </w:tr>
      <w:tr w:rsidR="001F13D7" w:rsidRPr="00992D5E" w:rsidTr="00AA0795">
        <w:tc>
          <w:tcPr>
            <w:tcW w:w="1188" w:type="dxa"/>
          </w:tcPr>
          <w:p w:rsidR="001F13D7" w:rsidRPr="00992D5E" w:rsidRDefault="001F13D7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600" w:type="dxa"/>
          </w:tcPr>
          <w:p w:rsidR="001F13D7" w:rsidRPr="00992D5E" w:rsidRDefault="001F13D7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5151" w:type="dxa"/>
          </w:tcPr>
          <w:p w:rsidR="001F13D7" w:rsidRPr="00992D5E" w:rsidRDefault="001F13D7" w:rsidP="00AA0795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1F13D7" w:rsidRPr="00992D5E" w:rsidRDefault="001F13D7" w:rsidP="001F13D7">
      <w:pPr>
        <w:jc w:val="left"/>
        <w:rPr>
          <w:sz w:val="28"/>
          <w:szCs w:val="28"/>
          <w:lang w:val="sr-Latn-CS"/>
        </w:rPr>
      </w:pPr>
    </w:p>
    <w:p w:rsidR="001F13D7" w:rsidRPr="00992D5E" w:rsidRDefault="001F13D7" w:rsidP="001F13D7">
      <w:pPr>
        <w:pStyle w:val="Title"/>
        <w:jc w:val="left"/>
        <w:rPr>
          <w:b w:val="0"/>
          <w:sz w:val="28"/>
          <w:szCs w:val="28"/>
          <w:lang w:val="sr-Latn-CS"/>
        </w:rPr>
      </w:pPr>
      <w:bookmarkStart w:id="10" w:name="_Toc193121620"/>
      <w:r w:rsidRPr="00992D5E">
        <w:rPr>
          <w:b w:val="0"/>
          <w:sz w:val="28"/>
          <w:szCs w:val="28"/>
          <w:lang w:val="sr-Latn-CS"/>
        </w:rPr>
        <w:t>2.2.Specifikacija scenarija upotrebe funkcionalnosti registrovanja korisnika na sajt</w:t>
      </w:r>
    </w:p>
    <w:p w:rsidR="001F13D7" w:rsidRDefault="001F13D7" w:rsidP="001F13D7">
      <w:pPr>
        <w:pStyle w:val="Heading2"/>
        <w:rPr>
          <w:u w:val="single"/>
        </w:rPr>
      </w:pPr>
      <w:r>
        <w:rPr>
          <w:u w:val="single"/>
        </w:rPr>
        <w:t>Kratak opis</w:t>
      </w:r>
      <w:bookmarkEnd w:id="10"/>
    </w:p>
    <w:p w:rsidR="001F13D7" w:rsidRPr="00992D5E" w:rsidRDefault="001F13D7" w:rsidP="001F13D7"/>
    <w:p w:rsidR="001F13D7" w:rsidRPr="00992D5E" w:rsidRDefault="001F13D7" w:rsidP="001F13D7">
      <w:pPr>
        <w:widowControl/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</w:rPr>
      </w:pPr>
      <w:bookmarkStart w:id="11" w:name="_Toc193121621"/>
      <w:r>
        <w:rPr>
          <w:rFonts w:ascii="Calibri" w:eastAsiaTheme="minorHAnsi" w:hAnsi="Calibri" w:cs="Calibri"/>
          <w:color w:val="000000"/>
          <w:sz w:val="22"/>
          <w:szCs w:val="22"/>
        </w:rPr>
        <w:t>Korisniku je omogucena autorizacija na sajt kao pravno lice, na taj nacin ostvaruje mnogobrojne ponude I vece popuste.Podaci  koje je uneo se prosledjuju I upisuju u bazu podataka.</w:t>
      </w:r>
    </w:p>
    <w:p w:rsidR="001F13D7" w:rsidRDefault="001F13D7" w:rsidP="001F13D7">
      <w:pPr>
        <w:rPr>
          <w:u w:val="single"/>
        </w:rPr>
      </w:pPr>
      <w:r>
        <w:rPr>
          <w:u w:val="single"/>
        </w:rPr>
        <w:t xml:space="preserve"> Tok dogadjaja</w:t>
      </w:r>
      <w:bookmarkEnd w:id="11"/>
    </w:p>
    <w:p w:rsidR="001F13D7" w:rsidRPr="006A1C13" w:rsidRDefault="001F13D7" w:rsidP="001F13D7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b/>
          <w:i w:val="0"/>
          <w:sz w:val="24"/>
          <w:szCs w:val="24"/>
          <w:lang w:val="sr-Latn-CS"/>
        </w:rPr>
      </w:pPr>
      <w:r w:rsidRPr="006A1C13">
        <w:rPr>
          <w:rFonts w:ascii="Times New Roman" w:hAnsi="Times New Roman"/>
          <w:b/>
          <w:i w:val="0"/>
          <w:sz w:val="24"/>
          <w:szCs w:val="24"/>
          <w:lang w:val="sr-Latn-CS"/>
        </w:rPr>
        <w:t>2.2.1.Korisnik se uspesno reg</w:t>
      </w:r>
      <w:r w:rsidR="007A282B" w:rsidRPr="006A1C13">
        <w:rPr>
          <w:rFonts w:ascii="Times New Roman" w:hAnsi="Times New Roman"/>
          <w:b/>
          <w:i w:val="0"/>
          <w:sz w:val="24"/>
          <w:szCs w:val="24"/>
          <w:lang w:val="sr-Latn-CS"/>
        </w:rPr>
        <w:t>istruje na sajt kao firma</w:t>
      </w:r>
    </w:p>
    <w:p w:rsidR="001F13D7" w:rsidRPr="00B91C0C" w:rsidRDefault="001F13D7" w:rsidP="001F13D7">
      <w:pPr>
        <w:jc w:val="left"/>
        <w:rPr>
          <w:sz w:val="24"/>
          <w:szCs w:val="24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firma, unosi u tekstualna polja podatke svoje firme: naziv firme, delatnost</w:t>
      </w:r>
      <w:r w:rsidR="007A282B">
        <w:rPr>
          <w:sz w:val="24"/>
          <w:szCs w:val="24"/>
          <w:lang w:val="sr-Latn-CS"/>
        </w:rPr>
        <w:t xml:space="preserve"> kojom se bavi, lokaciju firme</w:t>
      </w:r>
      <w:r w:rsidRPr="00B91C0C">
        <w:rPr>
          <w:sz w:val="24"/>
          <w:szCs w:val="24"/>
          <w:lang w:val="sr-Latn-CS"/>
        </w:rPr>
        <w:t>, sifru i e-mail. Potvrdom na dugme "Potvrdi" u pop-up prozoru se pojavljuje poruka "Uspesno ste registrovani na sajt!"</w:t>
      </w: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</w:p>
    <w:p w:rsidR="001F13D7" w:rsidRPr="006A1C13" w:rsidRDefault="001F13D7" w:rsidP="001F13D7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  <w:b/>
          <w:i w:val="0"/>
          <w:sz w:val="24"/>
          <w:szCs w:val="24"/>
          <w:lang w:val="sr-Latn-CS"/>
        </w:rPr>
      </w:pPr>
      <w:r w:rsidRPr="006A1C13">
        <w:rPr>
          <w:rFonts w:ascii="Times New Roman" w:hAnsi="Times New Roman"/>
          <w:b/>
          <w:i w:val="0"/>
          <w:sz w:val="24"/>
          <w:szCs w:val="24"/>
          <w:lang w:val="sr-Latn-CS"/>
        </w:rPr>
        <w:t>2.2.2, Korisnik se neuspesno registruje na sajt ostavljajuci praznim neko od polja</w:t>
      </w: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 w:rsidR="007A282B"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firma, unosi u tekstualna polja podatke svoje firme: naziv firme, delatnost</w:t>
      </w:r>
      <w:r w:rsidR="007A282B">
        <w:rPr>
          <w:sz w:val="24"/>
          <w:szCs w:val="24"/>
          <w:lang w:val="sr-Latn-CS"/>
        </w:rPr>
        <w:t xml:space="preserve"> kojom se bavi, lokaciju firme, sifru i e-mail</w:t>
      </w:r>
      <w:r>
        <w:rPr>
          <w:sz w:val="24"/>
          <w:szCs w:val="24"/>
          <w:lang w:val="sr-Latn-CS"/>
        </w:rPr>
        <w:t>,ali neko polje ostavlja nepopunjeno</w:t>
      </w:r>
      <w:r w:rsidRPr="00B91C0C">
        <w:rPr>
          <w:sz w:val="24"/>
          <w:szCs w:val="24"/>
          <w:lang w:val="sr-Latn-CS"/>
        </w:rPr>
        <w:t xml:space="preserve">. </w:t>
      </w:r>
      <w:r>
        <w:rPr>
          <w:sz w:val="24"/>
          <w:szCs w:val="24"/>
          <w:lang w:val="sr-Latn-CS"/>
        </w:rPr>
        <w:t>Klikom</w:t>
      </w:r>
      <w:r w:rsidRPr="00B91C0C">
        <w:rPr>
          <w:sz w:val="24"/>
          <w:szCs w:val="24"/>
          <w:lang w:val="sr-Latn-CS"/>
        </w:rPr>
        <w:t xml:space="preserve"> na dugme "Potvrdi" u pop-up prozoru se pojavljuje poruka "</w:t>
      </w:r>
      <w:r>
        <w:rPr>
          <w:sz w:val="24"/>
          <w:szCs w:val="24"/>
          <w:lang w:val="sr-Latn-CS"/>
        </w:rPr>
        <w:t>Niste popunili sva polja</w:t>
      </w:r>
      <w:r w:rsidRPr="00B91C0C">
        <w:rPr>
          <w:sz w:val="24"/>
          <w:szCs w:val="24"/>
          <w:lang w:val="sr-Latn-CS"/>
        </w:rPr>
        <w:t>!"</w:t>
      </w:r>
      <w:r>
        <w:rPr>
          <w:sz w:val="24"/>
          <w:szCs w:val="24"/>
          <w:lang w:val="sr-Latn-CS"/>
        </w:rPr>
        <w:t>. Korisnik klikom na link „Povratak“ bira opciju da se vrati na sajt.</w:t>
      </w: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  <w:t>2</w:t>
      </w:r>
      <w:r w:rsidRPr="000B3A6A">
        <w:rPr>
          <w:b/>
          <w:sz w:val="24"/>
          <w:szCs w:val="24"/>
          <w:lang w:val="sr-Latn-CS"/>
        </w:rPr>
        <w:t xml:space="preserve">.2.3 Korisnik se </w:t>
      </w:r>
      <w:r w:rsidR="007254C4">
        <w:rPr>
          <w:b/>
          <w:sz w:val="24"/>
          <w:szCs w:val="24"/>
          <w:lang w:val="sr-Latn-CS"/>
        </w:rPr>
        <w:t>neuspesno registruje na sajt ne</w:t>
      </w:r>
      <w:r w:rsidRPr="000B3A6A">
        <w:rPr>
          <w:b/>
          <w:sz w:val="24"/>
          <w:szCs w:val="24"/>
          <w:lang w:val="sr-Latn-CS"/>
        </w:rPr>
        <w:t>potvrdivsi lozinku na ispravan nacin</w:t>
      </w: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ab/>
      </w:r>
      <w:r w:rsidR="007A282B"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firma, unosi u tekstualna polja podatke svoje firme: naziv firme, delatnost</w:t>
      </w:r>
      <w:r w:rsidR="007A282B">
        <w:rPr>
          <w:sz w:val="24"/>
          <w:szCs w:val="24"/>
          <w:lang w:val="sr-Latn-CS"/>
        </w:rPr>
        <w:t xml:space="preserve"> kojom se bavi, lokaciju firme</w:t>
      </w:r>
      <w:r w:rsidR="007A282B" w:rsidRPr="00B91C0C">
        <w:rPr>
          <w:sz w:val="24"/>
          <w:szCs w:val="24"/>
          <w:lang w:val="sr-Latn-CS"/>
        </w:rPr>
        <w:t>, sifru i e-mail</w:t>
      </w:r>
      <w:r w:rsidR="007A282B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ali tekstualni unos u polja „Lozinka“ i „Potvrdi lozinku“ nije isti</w:t>
      </w:r>
      <w:r w:rsidRPr="00B91C0C">
        <w:rPr>
          <w:sz w:val="24"/>
          <w:szCs w:val="24"/>
          <w:lang w:val="sr-Latn-CS"/>
        </w:rPr>
        <w:t xml:space="preserve">. </w:t>
      </w:r>
      <w:r>
        <w:rPr>
          <w:sz w:val="24"/>
          <w:szCs w:val="24"/>
          <w:lang w:val="sr-Latn-CS"/>
        </w:rPr>
        <w:t>Klikom</w:t>
      </w:r>
      <w:r w:rsidRPr="00B91C0C">
        <w:rPr>
          <w:sz w:val="24"/>
          <w:szCs w:val="24"/>
          <w:lang w:val="sr-Latn-CS"/>
        </w:rPr>
        <w:t xml:space="preserve"> na dugme "Potvrdi" u pop-up prozoru se </w:t>
      </w:r>
      <w:r w:rsidRPr="00B91C0C">
        <w:rPr>
          <w:sz w:val="24"/>
          <w:szCs w:val="24"/>
          <w:lang w:val="sr-Latn-CS"/>
        </w:rPr>
        <w:lastRenderedPageBreak/>
        <w:t>pojavljuje poruka "</w:t>
      </w:r>
      <w:r>
        <w:rPr>
          <w:sz w:val="24"/>
          <w:szCs w:val="24"/>
          <w:lang w:val="sr-Latn-CS"/>
        </w:rPr>
        <w:t>Niste na ispravan nacin potvrdili lozinku“Korisnik klikom na link „Povratak“ bira opciju da se vrati na sajt.</w:t>
      </w:r>
    </w:p>
    <w:p w:rsidR="001F13D7" w:rsidRDefault="001F13D7" w:rsidP="001F13D7">
      <w:pPr>
        <w:jc w:val="left"/>
        <w:rPr>
          <w:sz w:val="24"/>
          <w:szCs w:val="24"/>
          <w:lang w:val="sr-Latn-CS"/>
        </w:rPr>
      </w:pPr>
    </w:p>
    <w:p w:rsidR="003D515B" w:rsidRPr="006A1C13" w:rsidRDefault="003D515B" w:rsidP="003D515B">
      <w:pPr>
        <w:jc w:val="left"/>
        <w:rPr>
          <w:b/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</w:r>
      <w:r w:rsidRPr="006A1C13">
        <w:rPr>
          <w:b/>
          <w:sz w:val="24"/>
          <w:szCs w:val="24"/>
          <w:lang w:val="sr-Latn-CS"/>
        </w:rPr>
        <w:t>2.2.4 Korisnik se neuspesno registruje na sajt tako sto u polje Email unosi tekst koji nije u formatu tekst adrese</w:t>
      </w:r>
    </w:p>
    <w:p w:rsidR="003D515B" w:rsidRDefault="003D515B" w:rsidP="003D515B">
      <w:pPr>
        <w:jc w:val="left"/>
        <w:rPr>
          <w:b/>
          <w:sz w:val="24"/>
          <w:szCs w:val="24"/>
          <w:lang w:val="sr-Latn-CS"/>
        </w:rPr>
      </w:pPr>
    </w:p>
    <w:p w:rsidR="003D515B" w:rsidRPr="003034AD" w:rsidRDefault="003D515B" w:rsidP="003D515B">
      <w:pPr>
        <w:jc w:val="lef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ab/>
      </w:r>
      <w:r>
        <w:rPr>
          <w:b/>
          <w:sz w:val="24"/>
          <w:szCs w:val="24"/>
          <w:lang w:val="sr-Latn-CS"/>
        </w:rPr>
        <w:tab/>
      </w:r>
      <w:r w:rsidRPr="00B91C0C">
        <w:rPr>
          <w:sz w:val="24"/>
          <w:szCs w:val="24"/>
          <w:lang w:val="sr-Latn-CS"/>
        </w:rPr>
        <w:t>Korisnik klikne na link "Registruj se", na stranici za unos podataka do koje vodi link "Registruj se" b</w:t>
      </w:r>
      <w:r>
        <w:rPr>
          <w:sz w:val="24"/>
          <w:szCs w:val="24"/>
          <w:lang w:val="sr-Latn-CS"/>
        </w:rPr>
        <w:t>ira registraciju kao firma</w:t>
      </w:r>
      <w:r w:rsidRPr="00B91C0C">
        <w:rPr>
          <w:sz w:val="24"/>
          <w:szCs w:val="24"/>
          <w:lang w:val="sr-Latn-CS"/>
        </w:rPr>
        <w:t>, unosi u tekstualna pol</w:t>
      </w:r>
      <w:r>
        <w:rPr>
          <w:sz w:val="24"/>
          <w:szCs w:val="24"/>
          <w:lang w:val="sr-Latn-CS"/>
        </w:rPr>
        <w:t>ja svoje podatke:naziv firme ,</w:t>
      </w:r>
      <w:r w:rsidRPr="00B91C0C">
        <w:rPr>
          <w:sz w:val="24"/>
          <w:szCs w:val="24"/>
          <w:lang w:val="sr-Latn-CS"/>
        </w:rPr>
        <w:t>sifru i e-mail</w:t>
      </w:r>
      <w:r>
        <w:rPr>
          <w:sz w:val="24"/>
          <w:szCs w:val="24"/>
          <w:lang w:val="sr-Latn-CS"/>
        </w:rPr>
        <w:t xml:space="preserve">, ali u polje E-mail </w:t>
      </w:r>
      <w:r w:rsidRPr="00FB3A34">
        <w:rPr>
          <w:sz w:val="24"/>
          <w:szCs w:val="24"/>
          <w:lang w:val="sr-Latn-CS"/>
        </w:rPr>
        <w:t>unosi tekst koji nije u formatu tekst adrese</w:t>
      </w:r>
      <w:r>
        <w:rPr>
          <w:sz w:val="24"/>
          <w:szCs w:val="24"/>
          <w:lang w:val="sr-Latn-CS"/>
        </w:rPr>
        <w:t>. Iskace pop up prozor koji obavestava korisnika o gresci. Korisnik klikom na klik OK bira opciju da se vrati na sajt.</w:t>
      </w:r>
      <w:r>
        <w:rPr>
          <w:sz w:val="24"/>
          <w:szCs w:val="24"/>
          <w:lang w:val="sr-Latn-CS"/>
        </w:rPr>
        <w:tab/>
      </w:r>
    </w:p>
    <w:p w:rsidR="003D515B" w:rsidRDefault="003D515B" w:rsidP="001F13D7">
      <w:pPr>
        <w:jc w:val="left"/>
        <w:rPr>
          <w:sz w:val="24"/>
          <w:szCs w:val="24"/>
          <w:lang w:val="sr-Latn-CS"/>
        </w:rPr>
      </w:pPr>
    </w:p>
    <w:p w:rsidR="001F13D7" w:rsidRPr="006A1C13" w:rsidRDefault="001F13D7" w:rsidP="001F13D7">
      <w:pPr>
        <w:jc w:val="left"/>
        <w:rPr>
          <w:sz w:val="24"/>
          <w:szCs w:val="24"/>
          <w:lang w:val="sr-Latn-CS"/>
        </w:rPr>
      </w:pPr>
    </w:p>
    <w:p w:rsidR="001F13D7" w:rsidRDefault="001F13D7" w:rsidP="001F13D7">
      <w:pPr>
        <w:pStyle w:val="Heading2"/>
        <w:numPr>
          <w:ilvl w:val="1"/>
          <w:numId w:val="3"/>
        </w:numPr>
      </w:pPr>
      <w:bookmarkStart w:id="12" w:name="_Toc193121627"/>
      <w:r>
        <w:t>Posebni zahtevi</w:t>
      </w:r>
      <w:bookmarkEnd w:id="12"/>
    </w:p>
    <w:p w:rsidR="001F13D7" w:rsidRPr="009C461D" w:rsidRDefault="001F13D7" w:rsidP="001F13D7">
      <w:pPr>
        <w:ind w:left="720"/>
      </w:pPr>
      <w:r>
        <w:t>Nema.</w:t>
      </w:r>
    </w:p>
    <w:p w:rsidR="001F13D7" w:rsidRDefault="001F13D7" w:rsidP="001F13D7">
      <w:pPr>
        <w:pStyle w:val="Heading2"/>
        <w:numPr>
          <w:ilvl w:val="1"/>
          <w:numId w:val="3"/>
        </w:numPr>
      </w:pPr>
      <w:bookmarkStart w:id="13" w:name="_Toc193121628"/>
      <w:r>
        <w:t>Preduslovi</w:t>
      </w:r>
      <w:bookmarkEnd w:id="13"/>
      <w:r>
        <w:t xml:space="preserve"> </w:t>
      </w:r>
    </w:p>
    <w:p w:rsidR="001F13D7" w:rsidRPr="00992D5E" w:rsidRDefault="001F13D7" w:rsidP="001F13D7">
      <w:pPr>
        <w:ind w:firstLine="720"/>
      </w:pPr>
      <w:r>
        <w:t>Nema.</w:t>
      </w:r>
    </w:p>
    <w:p w:rsidR="001F13D7" w:rsidRDefault="001F13D7" w:rsidP="001F13D7">
      <w:pPr>
        <w:pStyle w:val="Heading2"/>
        <w:numPr>
          <w:ilvl w:val="1"/>
          <w:numId w:val="3"/>
        </w:numPr>
      </w:pPr>
      <w:bookmarkStart w:id="14" w:name="_Toc193121629"/>
      <w:r>
        <w:t>Posledice</w:t>
      </w:r>
      <w:bookmarkEnd w:id="14"/>
    </w:p>
    <w:p w:rsidR="001F13D7" w:rsidRPr="00446E4B" w:rsidRDefault="001F13D7" w:rsidP="001F13D7">
      <w:pPr>
        <w:rPr>
          <w:lang w:val="pl-PL"/>
        </w:rPr>
      </w:pPr>
      <w:r>
        <w:rPr>
          <w:lang w:val="pl-PL"/>
        </w:rPr>
        <w:t>Svi navedeni podaci se beleže</w:t>
      </w:r>
      <w:r w:rsidRPr="00446E4B">
        <w:rPr>
          <w:lang w:val="pl-PL"/>
        </w:rPr>
        <w:t xml:space="preserve"> u bazu podataka. </w:t>
      </w:r>
    </w:p>
    <w:p w:rsidR="00A50ED0" w:rsidRDefault="00A50ED0"/>
    <w:sectPr w:rsidR="00A50ED0" w:rsidSect="00A5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8AA" w:rsidRDefault="004D28AA" w:rsidP="00F96E0B">
      <w:pPr>
        <w:spacing w:line="240" w:lineRule="auto"/>
      </w:pPr>
      <w:r>
        <w:separator/>
      </w:r>
    </w:p>
  </w:endnote>
  <w:endnote w:type="continuationSeparator" w:id="1">
    <w:p w:rsidR="004D28AA" w:rsidRDefault="004D28AA" w:rsidP="00F96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BC51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07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4D28A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8AA" w:rsidRDefault="004D28AA" w:rsidP="00F96E0B">
      <w:pPr>
        <w:spacing w:line="240" w:lineRule="auto"/>
      </w:pPr>
      <w:r>
        <w:separator/>
      </w:r>
    </w:p>
  </w:footnote>
  <w:footnote w:type="continuationSeparator" w:id="1">
    <w:p w:rsidR="004D28AA" w:rsidRDefault="004D28AA" w:rsidP="00F96E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BC517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07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4D28AA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311EA"/>
    <w:multiLevelType w:val="multilevel"/>
    <w:tmpl w:val="080A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00FF"/>
        <w:sz w:val="20"/>
        <w:u w:val="single"/>
      </w:rPr>
    </w:lvl>
  </w:abstractNum>
  <w:abstractNum w:abstractNumId="2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13D7"/>
    <w:rsid w:val="001F13D7"/>
    <w:rsid w:val="002F0796"/>
    <w:rsid w:val="003D515B"/>
    <w:rsid w:val="003E4031"/>
    <w:rsid w:val="004D28AA"/>
    <w:rsid w:val="006A1C13"/>
    <w:rsid w:val="007254C4"/>
    <w:rsid w:val="007A282B"/>
    <w:rsid w:val="00A50ED0"/>
    <w:rsid w:val="00AF7293"/>
    <w:rsid w:val="00BC517D"/>
    <w:rsid w:val="00DB6D07"/>
    <w:rsid w:val="00F9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D7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13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1F13D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F13D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F13D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F13D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F13D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F13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F13D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F13D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3D7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1F13D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F13D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F13D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F13D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F13D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F13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F13D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F13D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1F13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1F13D7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1F1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13D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F1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13D7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1F13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1F13D7"/>
    <w:pPr>
      <w:tabs>
        <w:tab w:val="right" w:pos="9360"/>
      </w:tabs>
      <w:ind w:left="432" w:right="720"/>
    </w:pPr>
  </w:style>
  <w:style w:type="character" w:styleId="PageNumber">
    <w:name w:val="page number"/>
    <w:basedOn w:val="DefaultParagraphFont"/>
    <w:rsid w:val="001F13D7"/>
  </w:style>
  <w:style w:type="paragraph" w:styleId="Title">
    <w:name w:val="Title"/>
    <w:basedOn w:val="Normal"/>
    <w:next w:val="Normal"/>
    <w:link w:val="TitleChar"/>
    <w:qFormat/>
    <w:rsid w:val="001F13D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1F13D7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1F13D7"/>
    <w:pPr>
      <w:keepLines/>
      <w:spacing w:after="120"/>
    </w:pPr>
  </w:style>
  <w:style w:type="character" w:styleId="Hyperlink">
    <w:name w:val="Hyperlink"/>
    <w:basedOn w:val="DefaultParagraphFont"/>
    <w:rsid w:val="001F13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eXPerience</cp:lastModifiedBy>
  <cp:revision>5</cp:revision>
  <dcterms:created xsi:type="dcterms:W3CDTF">2014-04-09T10:42:00Z</dcterms:created>
  <dcterms:modified xsi:type="dcterms:W3CDTF">2014-05-26T19:42:00Z</dcterms:modified>
</cp:coreProperties>
</file>