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Интеллектуальные системы</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t>экзамен</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интеллектуальные системы с учетом требований пользователей и целевых задач</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применять методы машинного обучения для анализа больших объемов данных в интеллектуальных системах</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разрабатывать и внедрять интеллектуальные системы с использованием облачных сервисов и платформ</w:t>
            </w:r>
          </w:p>
        </w:tc>
        <w:tc>
          <w:tcPr>
            <w:tcW w:w="0" w:type="auto"/>
            <w:vAlign w:val="center"/>
          </w:tcPr>
          <w:p>
            <w:pPr>
              <w:tabs>
                <w:tab w:val="left" w:pos="993"/>
                <w:tab w:val="right" w:pos="9498"/>
              </w:tabs>
              <w:jc w:val="center"/>
              <w:rPr>
                <w:i/>
                <w:highlight w:val="yellow"/>
              </w:rPr>
            </w:pPr>
            <w:r>
              <w:rPr>
                <w:bCs/>
              </w:rPr>
              <w:t>ПК-1</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разрабатывать алгоритмы искусственного интеллекта для решения сложных задач в интеллектуальных системах</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проводить анализ и оценку эффективности внедрения интеллектуальных систем в различных отраслях</w:t>
            </w:r>
          </w:p>
        </w:tc>
        <w:tc>
          <w:tcPr>
            <w:tcW w:w="0" w:type="auto"/>
            <w:vAlign w:val="center"/>
          </w:tcPr>
          <w:p>
            <w:pPr>
              <w:tabs>
                <w:tab w:val="left" w:pos="993"/>
                <w:tab w:val="right" w:pos="9498"/>
              </w:tabs>
              <w:jc w:val="center"/>
              <w:rPr>
                <w:i/>
                <w:highlight w:val="yellow"/>
              </w:rPr>
            </w:pPr>
            <w:r>
              <w:rPr>
                <w:bCs/>
              </w:rPr>
              <w:t>ПК-2</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интеллектуальные системы с учетом требований пользователей и целевых задач</w:t>
            </w:r>
          </w:p>
        </w:tc>
        <w:tc>
          <w:tcPr>
            <w:tcW w:w="1343" w:type="dxa"/>
            <w:vAlign w:val="center"/>
          </w:tcPr>
          <w:p>
            <w:pPr>
              <w:jc w:val="center"/>
              <w:rPr>
                <w:bCs/>
              </w:rPr>
            </w:pPr>
            <w:r>
              <w:rPr>
                <w:bCs/>
              </w:rPr>
              <w:t>З(УК-1)</w:t>
            </w:r>
          </w:p>
        </w:tc>
        <w:tc>
          <w:tcPr>
            <w:tcW w:w="2591" w:type="dxa"/>
            <w:vAlign w:val="center"/>
          </w:tcPr>
          <w:p>
            <w:pPr>
              <w:jc w:val="both"/>
            </w:pPr>
            <w:r>
              <w:rPr>
                <w:bCs/>
              </w:rPr>
              <w:t>Знать: инструменты разработки и тестирования интеллектуальных систем, включая Python и PyTorch</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интеллектуальные системы с учетом требований пользователей и целевых задач</w:t>
            </w:r>
          </w:p>
        </w:tc>
        <w:tc>
          <w:tcPr>
            <w:tcW w:w="1343" w:type="dxa"/>
            <w:vAlign w:val="center"/>
          </w:tcPr>
          <w:p>
            <w:pPr>
              <w:jc w:val="center"/>
              <w:rPr>
                <w:bCs/>
              </w:rPr>
            </w:pPr>
            <w:r>
              <w:rPr>
                <w:bCs/>
              </w:rPr>
              <w:t>У(УК-1)</w:t>
            </w:r>
          </w:p>
        </w:tc>
        <w:tc>
          <w:tcPr>
            <w:tcW w:w="2591" w:type="dxa"/>
            <w:vAlign w:val="center"/>
          </w:tcPr>
          <w:p>
            <w:pPr>
              <w:jc w:val="both"/>
            </w:pPr>
            <w:r>
              <w:rPr>
                <w:bCs/>
              </w:rPr>
              <w:t>Уметь: оценивать и корректировать параметры моделей машинного обучения для улучшения точности</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интеллектуальные системы с учетом требований пользователей и целевых задач</w:t>
            </w:r>
          </w:p>
        </w:tc>
        <w:tc>
          <w:tcPr>
            <w:tcW w:w="1343" w:type="dxa"/>
            <w:vAlign w:val="center"/>
          </w:tcPr>
          <w:p>
            <w:pPr>
              <w:jc w:val="center"/>
              <w:rPr>
                <w:bCs/>
              </w:rPr>
            </w:pPr>
            <w:r>
              <w:rPr>
                <w:bCs/>
              </w:rPr>
              <w:t>В(УК-1)</w:t>
            </w:r>
          </w:p>
        </w:tc>
        <w:tc>
          <w:tcPr>
            <w:tcW w:w="2591" w:type="dxa"/>
            <w:vAlign w:val="center"/>
          </w:tcPr>
          <w:p>
            <w:pPr>
              <w:jc w:val="both"/>
            </w:pPr>
            <w:r>
              <w:rPr>
                <w:bCs/>
              </w:rPr>
              <w:t>Владеть: инструментами для отладки и тестирования интеллектуальных систем</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методы машинного обучения для анализа больших объемов данных в интеллектуальных с</w:t>
            </w:r>
          </w:p>
        </w:tc>
        <w:tc>
          <w:tcPr>
            <w:tcW w:w="1343" w:type="dxa"/>
            <w:vAlign w:val="center"/>
          </w:tcPr>
          <w:p>
            <w:pPr>
              <w:jc w:val="center"/>
              <w:rPr>
                <w:bCs/>
              </w:rPr>
            </w:pPr>
            <w:r>
              <w:rPr>
                <w:bCs/>
              </w:rPr>
              <w:t>З(ОПК-1)</w:t>
            </w:r>
          </w:p>
        </w:tc>
        <w:tc>
          <w:tcPr>
            <w:tcW w:w="2591" w:type="dxa"/>
            <w:vAlign w:val="center"/>
          </w:tcPr>
          <w:p>
            <w:pPr>
              <w:jc w:val="both"/>
            </w:pPr>
            <w:r>
              <w:rPr>
                <w:bCs/>
              </w:rPr>
              <w:t>Знать: инструменты разработки и тестирования интеллектуальных систем, включая Python и PyTorch</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методы машинного обучения для анализа больших объемов данных в интеллектуальных с</w:t>
            </w:r>
          </w:p>
        </w:tc>
        <w:tc>
          <w:tcPr>
            <w:tcW w:w="1343" w:type="dxa"/>
            <w:vAlign w:val="center"/>
          </w:tcPr>
          <w:p>
            <w:pPr>
              <w:jc w:val="center"/>
              <w:rPr>
                <w:bCs/>
              </w:rPr>
            </w:pPr>
            <w:r>
              <w:rPr>
                <w:bCs/>
              </w:rPr>
              <w:t>У(ОПК-1)</w:t>
            </w:r>
          </w:p>
        </w:tc>
        <w:tc>
          <w:tcPr>
            <w:tcW w:w="2591" w:type="dxa"/>
            <w:vAlign w:val="center"/>
          </w:tcPr>
          <w:p>
            <w:pPr>
              <w:jc w:val="both"/>
            </w:pPr>
            <w:r>
              <w:rPr>
                <w:bCs/>
              </w:rPr>
              <w:t>Уметь: оценивать и корректировать параметры моделей машинного обучения для улучшения точности</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методы машинного обучения для анализа больших объемов данных в интеллектуальных с</w:t>
            </w:r>
          </w:p>
        </w:tc>
        <w:tc>
          <w:tcPr>
            <w:tcW w:w="1343" w:type="dxa"/>
            <w:vAlign w:val="center"/>
          </w:tcPr>
          <w:p>
            <w:pPr>
              <w:jc w:val="center"/>
              <w:rPr>
                <w:bCs/>
              </w:rPr>
            </w:pPr>
            <w:r>
              <w:rPr>
                <w:bCs/>
              </w:rPr>
              <w:t>В(ОПК-1)</w:t>
            </w:r>
          </w:p>
        </w:tc>
        <w:tc>
          <w:tcPr>
            <w:tcW w:w="2591" w:type="dxa"/>
            <w:vAlign w:val="center"/>
          </w:tcPr>
          <w:p>
            <w:pPr>
              <w:jc w:val="both"/>
            </w:pPr>
            <w:r>
              <w:rPr>
                <w:bCs/>
              </w:rPr>
              <w:t>Владеть: инструментами для отладки и тестирования интеллектуальных систем</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внедрять интеллектуальные системы с использованием облачных сервисов и плат</w:t>
            </w:r>
          </w:p>
        </w:tc>
        <w:tc>
          <w:tcPr>
            <w:tcW w:w="1343" w:type="dxa"/>
            <w:vAlign w:val="center"/>
          </w:tcPr>
          <w:p>
            <w:pPr>
              <w:jc w:val="center"/>
              <w:rPr>
                <w:bCs/>
              </w:rPr>
            </w:pPr>
            <w:r>
              <w:rPr>
                <w:bCs/>
              </w:rPr>
              <w:t>З(ПК-1)</w:t>
            </w:r>
          </w:p>
        </w:tc>
        <w:tc>
          <w:tcPr>
            <w:tcW w:w="2591" w:type="dxa"/>
            <w:vAlign w:val="center"/>
          </w:tcPr>
          <w:p>
            <w:pPr>
              <w:jc w:val="both"/>
            </w:pPr>
            <w:r>
              <w:rPr>
                <w:bCs/>
              </w:rPr>
              <w:t>Знать: инструменты разработки и тестирования интеллектуальных систем, включая Python и PyTorch</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внедрять интеллектуальные системы с использованием облачных сервисов и плат</w:t>
            </w:r>
          </w:p>
        </w:tc>
        <w:tc>
          <w:tcPr>
            <w:tcW w:w="1343" w:type="dxa"/>
            <w:vAlign w:val="center"/>
          </w:tcPr>
          <w:p>
            <w:pPr>
              <w:jc w:val="center"/>
              <w:rPr>
                <w:bCs/>
              </w:rPr>
            </w:pPr>
            <w:r>
              <w:rPr>
                <w:bCs/>
              </w:rPr>
              <w:t>У(ПК-1)</w:t>
            </w:r>
          </w:p>
        </w:tc>
        <w:tc>
          <w:tcPr>
            <w:tcW w:w="2591" w:type="dxa"/>
            <w:vAlign w:val="center"/>
          </w:tcPr>
          <w:p>
            <w:pPr>
              <w:jc w:val="both"/>
            </w:pPr>
            <w:r>
              <w:rPr>
                <w:bCs/>
              </w:rPr>
              <w:t>Уметь: оценивать и корректировать параметры моделей машинного обучения для улучшения точности</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внедрять интеллектуальные системы с использованием облачных сервисов и плат</w:t>
            </w:r>
          </w:p>
        </w:tc>
        <w:tc>
          <w:tcPr>
            <w:tcW w:w="1343" w:type="dxa"/>
            <w:vAlign w:val="center"/>
          </w:tcPr>
          <w:p>
            <w:pPr>
              <w:jc w:val="center"/>
              <w:rPr>
                <w:bCs/>
              </w:rPr>
            </w:pPr>
            <w:r>
              <w:rPr>
                <w:bCs/>
              </w:rPr>
              <w:t>В(ПК-1)</w:t>
            </w:r>
          </w:p>
        </w:tc>
        <w:tc>
          <w:tcPr>
            <w:tcW w:w="2591" w:type="dxa"/>
            <w:vAlign w:val="center"/>
          </w:tcPr>
          <w:p>
            <w:pPr>
              <w:jc w:val="both"/>
            </w:pPr>
            <w:r>
              <w:rPr>
                <w:bCs/>
              </w:rPr>
              <w:t>Владеть: инструментами для отладки и тестирования интеллектуальных систем</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алгоритмы искусственного интеллекта для решения сложных задач в интеллектуаль</w:t>
            </w:r>
          </w:p>
        </w:tc>
        <w:tc>
          <w:tcPr>
            <w:tcW w:w="1343" w:type="dxa"/>
            <w:vAlign w:val="center"/>
          </w:tcPr>
          <w:p>
            <w:pPr>
              <w:jc w:val="center"/>
              <w:rPr>
                <w:bCs/>
              </w:rPr>
            </w:pPr>
            <w:r>
              <w:rPr>
                <w:bCs/>
              </w:rPr>
              <w:t>З(ОПК-2)</w:t>
            </w:r>
          </w:p>
        </w:tc>
        <w:tc>
          <w:tcPr>
            <w:tcW w:w="2591" w:type="dxa"/>
            <w:vAlign w:val="center"/>
          </w:tcPr>
          <w:p>
            <w:pPr>
              <w:jc w:val="both"/>
            </w:pPr>
            <w:r>
              <w:rPr>
                <w:bCs/>
              </w:rPr>
              <w:t>Знать: инструменты разработки и тестирования интеллектуальных систем, включая Python и PyTorch</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алгоритмы искусственного интеллекта для решения сложных задач в интеллектуаль</w:t>
            </w:r>
          </w:p>
        </w:tc>
        <w:tc>
          <w:tcPr>
            <w:tcW w:w="1343" w:type="dxa"/>
            <w:vAlign w:val="center"/>
          </w:tcPr>
          <w:p>
            <w:pPr>
              <w:jc w:val="center"/>
              <w:rPr>
                <w:bCs/>
              </w:rPr>
            </w:pPr>
            <w:r>
              <w:rPr>
                <w:bCs/>
              </w:rPr>
              <w:t>У(ОПК-2)</w:t>
            </w:r>
          </w:p>
        </w:tc>
        <w:tc>
          <w:tcPr>
            <w:tcW w:w="2591" w:type="dxa"/>
            <w:vAlign w:val="center"/>
          </w:tcPr>
          <w:p>
            <w:pPr>
              <w:jc w:val="both"/>
            </w:pPr>
            <w:r>
              <w:rPr>
                <w:bCs/>
              </w:rPr>
              <w:t>Уметь: оценивать и корректировать параметры моделей машинного обучения для улучшения точности</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алгоритмы искусственного интеллекта для решения сложных задач в интеллектуаль</w:t>
            </w:r>
          </w:p>
        </w:tc>
        <w:tc>
          <w:tcPr>
            <w:tcW w:w="1343" w:type="dxa"/>
            <w:vAlign w:val="center"/>
          </w:tcPr>
          <w:p>
            <w:pPr>
              <w:jc w:val="center"/>
              <w:rPr>
                <w:bCs/>
              </w:rPr>
            </w:pPr>
            <w:r>
              <w:rPr>
                <w:bCs/>
              </w:rPr>
              <w:t>В(ОПК-2)</w:t>
            </w:r>
          </w:p>
        </w:tc>
        <w:tc>
          <w:tcPr>
            <w:tcW w:w="2591" w:type="dxa"/>
            <w:vAlign w:val="center"/>
          </w:tcPr>
          <w:p>
            <w:pPr>
              <w:jc w:val="both"/>
            </w:pPr>
            <w:r>
              <w:rPr>
                <w:bCs/>
              </w:rPr>
              <w:t>Владеть: инструментами для отладки и тестирования интеллектуальных систем</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анализ и оценку эффективности внедрения интеллектуальных систем в различных отрас</w:t>
            </w:r>
          </w:p>
        </w:tc>
        <w:tc>
          <w:tcPr>
            <w:tcW w:w="1343" w:type="dxa"/>
            <w:vAlign w:val="center"/>
          </w:tcPr>
          <w:p>
            <w:pPr>
              <w:jc w:val="center"/>
              <w:rPr>
                <w:bCs/>
              </w:rPr>
            </w:pPr>
            <w:r>
              <w:rPr>
                <w:bCs/>
              </w:rPr>
              <w:t>З(ПК-2)</w:t>
            </w:r>
          </w:p>
        </w:tc>
        <w:tc>
          <w:tcPr>
            <w:tcW w:w="2591" w:type="dxa"/>
            <w:vAlign w:val="center"/>
          </w:tcPr>
          <w:p>
            <w:pPr>
              <w:jc w:val="both"/>
            </w:pPr>
            <w:r>
              <w:rPr>
                <w:bCs/>
              </w:rPr>
              <w:t>Знать: инструменты разработки и тестирования интеллектуальных систем, включая Python и PyTorch</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анализ и оценку эффективности внедрения интеллектуальных систем в различных отрас</w:t>
            </w:r>
          </w:p>
        </w:tc>
        <w:tc>
          <w:tcPr>
            <w:tcW w:w="1343" w:type="dxa"/>
            <w:vAlign w:val="center"/>
          </w:tcPr>
          <w:p>
            <w:pPr>
              <w:jc w:val="center"/>
              <w:rPr>
                <w:bCs/>
              </w:rPr>
            </w:pPr>
            <w:r>
              <w:rPr>
                <w:bCs/>
              </w:rPr>
              <w:t>У(ПК-2)</w:t>
            </w:r>
          </w:p>
        </w:tc>
        <w:tc>
          <w:tcPr>
            <w:tcW w:w="2591" w:type="dxa"/>
            <w:vAlign w:val="center"/>
          </w:tcPr>
          <w:p>
            <w:pPr>
              <w:jc w:val="both"/>
            </w:pPr>
            <w:r>
              <w:rPr>
                <w:bCs/>
              </w:rPr>
              <w:t>Уметь: оценивать и корректировать параметры моделей машинного обучения для улучшения точности</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анализ и оценку эффективности внедрения интеллектуальных систем в различных отрас</w:t>
            </w:r>
          </w:p>
        </w:tc>
        <w:tc>
          <w:tcPr>
            <w:tcW w:w="1343" w:type="dxa"/>
            <w:vAlign w:val="center"/>
          </w:tcPr>
          <w:p>
            <w:pPr>
              <w:jc w:val="center"/>
              <w:rPr>
                <w:bCs/>
              </w:rPr>
            </w:pPr>
            <w:r>
              <w:rPr>
                <w:bCs/>
              </w:rPr>
              <w:t>В(ПК-2)</w:t>
            </w:r>
          </w:p>
        </w:tc>
        <w:tc>
          <w:tcPr>
            <w:tcW w:w="2591" w:type="dxa"/>
            <w:vAlign w:val="center"/>
          </w:tcPr>
          <w:p>
            <w:pPr>
              <w:jc w:val="both"/>
            </w:pPr>
            <w:r>
              <w:rPr>
                <w:bCs/>
              </w:rPr>
              <w:t>Владеть: инструментами для отладки и тестирования интеллектуальных систем</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Основы искусственного интеллекта и методы обучения</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З(УК-1)</w:t>
              <w:br/>
              <w:t>У(УК-1)</w:t>
              <w:br/>
              <w:t>В(ОПК-1)</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Гибридные системы и нейросимволические технологии</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З(ОПК-1)</w:t>
              <w:br/>
              <w:t>У(ОПК-1)</w:t>
              <w:br/>
              <w:t>В(ОПК-2)</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Алгоритмы искусственного интеллекта и их применение</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З(ОПК-2)</w:t>
              <w:br/>
              <w:t>У(ОПК-2)</w:t>
              <w:br/>
              <w:t>В(ПК-1)</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72</w:t>
            </w:r>
          </w:p>
        </w:tc>
        <w:tc>
          <w:tcPr>
            <w:tcW w:w="0" w:type="auto"/>
            <w:vAlign w:val="center"/>
          </w:tcPr>
          <w:p>
            <w:pPr>
              <w:pStyle w:val="a7"/>
              <w:jc w:val="center"/>
              <w:rPr>
                <w:bCs/>
                <w:sz w:val="20"/>
                <w:szCs w:val="20"/>
              </w:rPr>
            </w:pPr>
            <w:r>
              <w:rPr>
                <w:b/>
                <w:bCs/>
                <w:sz w:val="20"/>
                <w:szCs w:val="20"/>
              </w:rPr>
              <w:t>144</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Фундаментальные принципы 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Методы машинного обучения и анализа данных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Совмещение ИИ с традиционными системами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Нейросимволические подходы к решению задач</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Основы алгоритмов 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Анализ и оценка эффективности внедрения систем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алгоритма классификации методом SVM</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нейронной сети на задаче регрессии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Кластеризация временных рядов с использованием K-means</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модели NLP для классификации текстов</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Построение нейросетевой архитектуры на основе RNN для прогнозирования временных рядов</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Оптимизация параметров модели с использованием градиентного спуска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Исследование данных и построение признакового пространства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текстовых данных с использованием Word2Vec</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модели предсказания временных рядов на примере погодных данных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Имитационный эксперимент для оценки эффективности искусственного интеллекта в решении задачи прогнозирования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и построение байесовского классификатора на примере классификации изображений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системы рекомендаций с использованием алгоритма Collaborative Filtering</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искусственного интеллекта и методы обучения</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Гибридные системы и нейросимволические технологии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Алгоритмы искусственного интеллекта и их применение</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w:t>
      </w:r>
      <w:r>
        <w:rPr>
          <w:bCs/>
          <w:color w:val="000000"/>
          <w:u w:val="single"/>
        </w:rPr>
        <w:t>(37895)Интеллектуальные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Козлов В.В., Смирнов А.А. Интеллектуальные системы : учебник / В.В. Козлов, А.А. Смирнов. — М.: Наука, 2015. — 648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Мельников А.А., Широков В.В. Интеллектуальные системы : учебник / А.А. Мельников, В.В. Широков. — М.: Физматлит, 2018. — 560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http://e.lanbook.com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Колесников Е.Н., Смирнов А.А. Интеллектуальные системы : учебник / Е.Н. Колесников, А.А. Смирнов. — М.: Высшая школа, 2019. — 480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http://biblio-online.ru</w:t>
            </w:r>
          </w:p>
        </w:tc>
        <w:tc>
          <w:tcPr>
            <w:tcW w:w="0" w:type="auto"/>
            <w:shd w:val="clear" w:color="auto" w:fill="auto"/>
          </w:tcPr>
          <w:p>
            <w:pPr>
              <w:rPr>
                <w:bCs/>
                <w:sz w:val="20"/>
                <w:szCs w:val="20"/>
              </w:rPr>
            </w:pPr>
            <w:r>
              <w:rPr>
                <w:bCs/>
                <w:sz w:val="20"/>
                <w:szCs w:val="20"/>
              </w:rPr>
              <w:t>0.50</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w:t>
      </w:r>
      <w:r>
        <w:rPr>
          <w:u w:val="single"/>
        </w:rPr>
        <w:t>(</w:t>
      </w:r>
      <w:r>
        <w:rPr>
          <w:bCs/>
          <w:color w:val="000000"/>
          <w:u w:val="single"/>
        </w:rPr>
        <w:t>37895</w:t>
      </w:r>
      <w:r>
        <w:rPr>
          <w:u w:val="single"/>
        </w:rPr>
        <w:t>)</w:t>
      </w:r>
      <w:r>
        <w:rPr>
          <w:bCs/>
          <w:color w:val="000000"/>
          <w:u w:val="single"/>
        </w:rPr>
        <w:t>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выполнению лабораторных работ по дисциплине «Интеллектуальные системы» / УГНТУ, каф. ВТИК ; сост. Д. М. Зарипов. — Уфа : УГНТУ, 2023. — 64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практическим занятиям по дисциплине «Интеллектуальные системы» / УГНТУ, каф. ВТИК ; сост. Д. М. Зарипов. — Уфа : УГНТУ, 2023. — 48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Интеллектуальные системы</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1</w:t>
            </w:r>
          </w:p>
        </w:tc>
        <w:tc>
          <w:tcPr>
            <w:vMerge w:val="restart"/>
            <w:tcW w:w="2977" w:type="dxa"/>
          </w:tcPr>
          <w:p>
            <w:r>
              <w:t>Основы искусственного интеллекта и методы обучения</w:t>
            </w:r>
          </w:p>
        </w:tc>
        <w:tc>
          <w:tcPr>
            <w:vMerge w:val="restart"/>
            <w:tcW w:w="1701" w:type="dxa"/>
          </w:tcPr>
          <w:p>
            <w:pPr>
              <w:jc w:val="center"/>
            </w:pPr>
            <w:r>
              <w:t>В(УК-1)</w:t>
            </w:r>
          </w:p>
        </w:tc>
        <w:tc>
          <w:tcPr>
            <w:vMerge w:val="restart"/>
            <w:tcW w:w="2835" w:type="dxa"/>
          </w:tcPr>
          <w:p>
            <w:pPr>
              <w:jc w:val="center"/>
            </w:pPr>
            <w:r>
              <w:t>Способен разрабатывать интеллектуальные системы с учетом требований пользователей и целевых задач</w:t>
            </w:r>
          </w:p>
        </w:tc>
        <w:tc>
          <w:tcPr>
            <w:tcW w:w="2835" w:type="dxa"/>
          </w:tcPr>
          <w:p>
            <w:r>
              <w:t>УК-1.1 Демонстрирует применение методов на практике</w:t>
            </w:r>
          </w:p>
        </w:tc>
        <w:tc>
          <w:tcPr>
            <w:tcW w:w="2653" w:type="dxa"/>
          </w:tcPr>
          <w:p>
            <w:r>
              <w:t>Выполняет задания по разделу «Основы искусственного интеллекта и методы обучения»</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2</w:t>
            </w:r>
          </w:p>
        </w:tc>
        <w:tc>
          <w:tcPr>
            <w:vMerge w:val="restart"/>
            <w:tcW w:w="2977" w:type="dxa"/>
          </w:tcPr>
          <w:p>
            <w:r>
              <w:t>Основы искусственного интеллекта и методы обучения</w:t>
            </w:r>
          </w:p>
        </w:tc>
        <w:tc>
          <w:tcPr>
            <w:vMerge w:val="restart"/>
            <w:tcW w:w="1701" w:type="dxa"/>
          </w:tcPr>
          <w:p>
            <w:pPr>
              <w:jc w:val="center"/>
            </w:pPr>
            <w:r>
              <w:t>В(ОПК-1)</w:t>
            </w:r>
          </w:p>
        </w:tc>
        <w:tc>
          <w:tcPr>
            <w:vMerge w:val="restart"/>
            <w:tcW w:w="2835" w:type="dxa"/>
          </w:tcPr>
          <w:p>
            <w:pPr>
              <w:jc w:val="center"/>
            </w:pPr>
            <w:r>
              <w:t>Способен применять методы машинного обучения для анализа больших объемов данных в интеллектуальных системах</w:t>
            </w:r>
          </w:p>
        </w:tc>
        <w:tc>
          <w:tcPr>
            <w:tcW w:w="2835" w:type="dxa"/>
          </w:tcPr>
          <w:p>
            <w:r>
              <w:t>ОПК-1.1 Демонстрирует применение методов на практике</w:t>
            </w:r>
          </w:p>
        </w:tc>
        <w:tc>
          <w:tcPr>
            <w:tcW w:w="2653" w:type="dxa"/>
          </w:tcPr>
          <w:p>
            <w:r>
              <w:t>Выполняет задания по разделу «Основы искусственного интеллекта и методы обучения»</w:t>
            </w:r>
          </w:p>
        </w:tc>
        <w:tc>
          <w:tcPr>
            <w:tcW w:w="1251" w:type="dxa"/>
          </w:tcPr>
          <w:p>
            <w:r>
              <w:t>Лабораторная работа</w:t>
            </w:r>
          </w:p>
        </w:tc>
      </w:tr>
      <w:tr>
        <w:trPr>
          <w:trHeight w:val="417"/>
        </w:trPr>
        <w:tc>
          <w:tcPr>
            <w:vMerge w:val="restart"/>
            <w:tcW w:w="817" w:type="dxa"/>
          </w:tcPr>
          <w:p>
            <w:pPr>
              <w:numPr>
                <w:ilvl w:val="0"/>
                <w:numId w:val="6"/>
              </w:numPr>
              <w:jc w:val="center"/>
            </w:pPr>
            <w:r>
              <w:t>3</w:t>
            </w:r>
          </w:p>
        </w:tc>
        <w:tc>
          <w:tcPr>
            <w:vMerge w:val="restart"/>
            <w:tcW w:w="2977" w:type="dxa"/>
          </w:tcPr>
          <w:p>
            <w:r>
              <w:t>Основы искусственного интеллекта и методы обучения</w:t>
            </w:r>
          </w:p>
        </w:tc>
        <w:tc>
          <w:tcPr>
            <w:vMerge w:val="restart"/>
            <w:tcW w:w="1701" w:type="dxa"/>
          </w:tcPr>
          <w:p>
            <w:pPr>
              <w:jc w:val="center"/>
            </w:pPr>
            <w:r>
              <w:t>В(ПК-1)</w:t>
            </w:r>
          </w:p>
        </w:tc>
        <w:tc>
          <w:tcPr>
            <w:vMerge w:val="restart"/>
            <w:tcW w:w="2835" w:type="dxa"/>
          </w:tcPr>
          <w:p>
            <w:pPr>
              <w:jc w:val="center"/>
            </w:pPr>
            <w:r>
              <w:t>Способен разрабатывать и внедрять интеллектуальные системы с использованием облачных сервисов и платформ</w:t>
            </w:r>
          </w:p>
        </w:tc>
        <w:tc>
          <w:tcPr>
            <w:tcW w:w="2835" w:type="dxa"/>
          </w:tcPr>
          <w:p>
            <w:r>
              <w:t>ПК-1.1 Демонстрирует применение методов на практике</w:t>
            </w:r>
          </w:p>
        </w:tc>
        <w:tc>
          <w:tcPr>
            <w:tcW w:w="2653" w:type="dxa"/>
          </w:tcPr>
          <w:p>
            <w:r>
              <w:t>Выполняет задания по разделу «Основы искусственного интеллекта и методы обучения»</w:t>
            </w:r>
          </w:p>
        </w:tc>
        <w:tc>
          <w:tcPr>
            <w:tcW w:w="1251" w:type="dxa"/>
          </w:tcPr>
          <w:p>
            <w:r>
              <w:t>Тест</w:t>
            </w:r>
          </w:p>
        </w:tc>
      </w:tr>
      <w:tr>
        <w:trPr>
          <w:trHeight w:val="417"/>
        </w:trPr>
        <w:tc>
          <w:tcPr>
            <w:vMerge w:val="restart"/>
            <w:tcW w:w="817" w:type="dxa"/>
          </w:tcPr>
          <w:p>
            <w:pPr>
              <w:numPr>
                <w:ilvl w:val="0"/>
                <w:numId w:val="6"/>
              </w:numPr>
              <w:jc w:val="center"/>
            </w:pPr>
            <w:r>
              <w:t>4</w:t>
            </w:r>
          </w:p>
        </w:tc>
        <w:tc>
          <w:tcPr>
            <w:vMerge w:val="restart"/>
            <w:tcW w:w="2977" w:type="dxa"/>
          </w:tcPr>
          <w:p>
            <w:r>
              <w:t>Основы искусственного интеллекта и методы обучения</w:t>
            </w:r>
          </w:p>
        </w:tc>
        <w:tc>
          <w:tcPr>
            <w:vMerge w:val="restart"/>
            <w:tcW w:w="1701" w:type="dxa"/>
          </w:tcPr>
          <w:p>
            <w:pPr>
              <w:jc w:val="center"/>
            </w:pPr>
            <w:r>
              <w:t>В(ОПК-2)</w:t>
            </w:r>
          </w:p>
        </w:tc>
        <w:tc>
          <w:tcPr>
            <w:vMerge w:val="restart"/>
            <w:tcW w:w="2835" w:type="dxa"/>
          </w:tcPr>
          <w:p>
            <w:pPr>
              <w:jc w:val="center"/>
            </w:pPr>
            <w:r>
              <w:t>Способен разрабатывать алгоритмы искусственного интеллекта для решения сложных задач в интеллектуальных системах</w:t>
            </w:r>
          </w:p>
        </w:tc>
        <w:tc>
          <w:tcPr>
            <w:tcW w:w="2835" w:type="dxa"/>
          </w:tcPr>
          <w:p>
            <w:r>
              <w:t>ОПК-2.1 Демонстрирует применение методов на практике</w:t>
            </w:r>
          </w:p>
        </w:tc>
        <w:tc>
          <w:tcPr>
            <w:tcW w:w="2653" w:type="dxa"/>
          </w:tcPr>
          <w:p>
            <w:r>
              <w:t>Выполняет задания по разделу «Основы искусственного интеллекта и методы обучения»</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5</w:t>
            </w:r>
          </w:p>
        </w:tc>
        <w:tc>
          <w:tcPr>
            <w:vMerge w:val="restart"/>
            <w:tcW w:w="2977" w:type="dxa"/>
          </w:tcPr>
          <w:p>
            <w:r>
              <w:t>Основы искусственного интеллекта и методы обучения</w:t>
            </w:r>
          </w:p>
        </w:tc>
        <w:tc>
          <w:tcPr>
            <w:vMerge w:val="restart"/>
            <w:tcW w:w="1701" w:type="dxa"/>
          </w:tcPr>
          <w:p>
            <w:pPr>
              <w:jc w:val="center"/>
            </w:pPr>
            <w:r>
              <w:t>В(ПК-2)</w:t>
            </w:r>
          </w:p>
        </w:tc>
        <w:tc>
          <w:tcPr>
            <w:vMerge w:val="restart"/>
            <w:tcW w:w="2835" w:type="dxa"/>
          </w:tcPr>
          <w:p>
            <w:pPr>
              <w:jc w:val="center"/>
            </w:pPr>
            <w:r>
              <w:t>Способен проводить анализ и оценку эффективности внедрения интеллектуальных систем в различных отраслях</w:t>
            </w:r>
          </w:p>
        </w:tc>
        <w:tc>
          <w:tcPr>
            <w:tcW w:w="2835" w:type="dxa"/>
          </w:tcPr>
          <w:p>
            <w:r>
              <w:t>ПК-2.1 Демонстрирует применение методов на практике</w:t>
            </w:r>
          </w:p>
        </w:tc>
        <w:tc>
          <w:tcPr>
            <w:tcW w:w="2653" w:type="dxa"/>
          </w:tcPr>
          <w:p>
            <w:r>
              <w:t>Выполняет задания по разделу «Основы искусственного интеллекта и методы обучения»</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6</w:t>
            </w:r>
          </w:p>
        </w:tc>
        <w:tc>
          <w:tcPr>
            <w:vMerge w:val="restart"/>
            <w:tcW w:w="2977" w:type="dxa"/>
          </w:tcPr>
          <w:p>
            <w:r>
              <w:t>Гибридные системы и нейросимволические технологии</w:t>
            </w:r>
          </w:p>
        </w:tc>
        <w:tc>
          <w:tcPr>
            <w:vMerge w:val="restart"/>
            <w:tcW w:w="1701" w:type="dxa"/>
          </w:tcPr>
          <w:p>
            <w:pPr>
              <w:jc w:val="center"/>
            </w:pPr>
            <w:r>
              <w:t>В(УК-1)</w:t>
            </w:r>
          </w:p>
        </w:tc>
        <w:tc>
          <w:tcPr>
            <w:vMerge w:val="restart"/>
            <w:tcW w:w="2835" w:type="dxa"/>
          </w:tcPr>
          <w:p>
            <w:pPr>
              <w:jc w:val="center"/>
            </w:pPr>
            <w:r>
              <w:t>Способен разрабатывать интеллектуальные системы с учетом требований пользователей и целевых задач</w:t>
            </w:r>
          </w:p>
        </w:tc>
        <w:tc>
          <w:tcPr>
            <w:tcW w:w="2835" w:type="dxa"/>
          </w:tcPr>
          <w:p>
            <w:r>
              <w:t>УК-1.1 Демонстрирует применение методов на практике</w:t>
            </w:r>
          </w:p>
        </w:tc>
        <w:tc>
          <w:tcPr>
            <w:tcW w:w="2653" w:type="dxa"/>
          </w:tcPr>
          <w:p>
            <w:r>
              <w:t>Выполняет задания по разделу «Гибридные системы и нейросимволические технологии»</w:t>
            </w:r>
          </w:p>
        </w:tc>
        <w:tc>
          <w:tcPr>
            <w:tcW w:w="1251" w:type="dxa"/>
          </w:tcPr>
          <w:p>
            <w:r>
              <w:t>Лабораторная работа</w:t>
            </w:r>
          </w:p>
        </w:tc>
      </w:tr>
      <w:tr>
        <w:trPr>
          <w:trHeight w:val="417"/>
        </w:trPr>
        <w:tc>
          <w:tcPr>
            <w:vMerge w:val="restart"/>
            <w:tcW w:w="817" w:type="dxa"/>
          </w:tcPr>
          <w:p>
            <w:pPr>
              <w:numPr>
                <w:ilvl w:val="0"/>
                <w:numId w:val="6"/>
              </w:numPr>
              <w:jc w:val="center"/>
            </w:pPr>
            <w:r>
              <w:t>7</w:t>
            </w:r>
          </w:p>
        </w:tc>
        <w:tc>
          <w:tcPr>
            <w:vMerge w:val="restart"/>
            <w:tcW w:w="2977" w:type="dxa"/>
          </w:tcPr>
          <w:p>
            <w:r>
              <w:t>Гибридные системы и нейросимволические технологии</w:t>
            </w:r>
          </w:p>
        </w:tc>
        <w:tc>
          <w:tcPr>
            <w:vMerge w:val="restart"/>
            <w:tcW w:w="1701" w:type="dxa"/>
          </w:tcPr>
          <w:p>
            <w:pPr>
              <w:jc w:val="center"/>
            </w:pPr>
            <w:r>
              <w:t>В(ОПК-1)</w:t>
            </w:r>
          </w:p>
        </w:tc>
        <w:tc>
          <w:tcPr>
            <w:vMerge w:val="restart"/>
            <w:tcW w:w="2835" w:type="dxa"/>
          </w:tcPr>
          <w:p>
            <w:pPr>
              <w:jc w:val="center"/>
            </w:pPr>
            <w:r>
              <w:t>Способен применять методы машинного обучения для анализа больших объемов данных в интеллектуальных системах</w:t>
            </w:r>
          </w:p>
        </w:tc>
        <w:tc>
          <w:tcPr>
            <w:tcW w:w="2835" w:type="dxa"/>
          </w:tcPr>
          <w:p>
            <w:r>
              <w:t>ОПК-1.1 Демонстрирует применение методов на практике</w:t>
            </w:r>
          </w:p>
        </w:tc>
        <w:tc>
          <w:tcPr>
            <w:tcW w:w="2653" w:type="dxa"/>
          </w:tcPr>
          <w:p>
            <w:r>
              <w:t>Выполняет задания по разделу «Гибридные системы и нейросимволические технологии»</w:t>
            </w:r>
          </w:p>
        </w:tc>
        <w:tc>
          <w:tcPr>
            <w:tcW w:w="1251" w:type="dxa"/>
          </w:tcPr>
          <w:p>
            <w:r>
              <w:t>Тест</w:t>
            </w:r>
          </w:p>
        </w:tc>
      </w:tr>
      <w:tr>
        <w:trPr>
          <w:trHeight w:val="417"/>
        </w:trPr>
        <w:tc>
          <w:tcPr>
            <w:vMerge w:val="restart"/>
            <w:tcW w:w="817" w:type="dxa"/>
          </w:tcPr>
          <w:p>
            <w:pPr>
              <w:numPr>
                <w:ilvl w:val="0"/>
                <w:numId w:val="6"/>
              </w:numPr>
              <w:jc w:val="center"/>
            </w:pPr>
            <w:r>
              <w:t>8</w:t>
            </w:r>
          </w:p>
        </w:tc>
        <w:tc>
          <w:tcPr>
            <w:vMerge w:val="restart"/>
            <w:tcW w:w="2977" w:type="dxa"/>
          </w:tcPr>
          <w:p>
            <w:r>
              <w:t>Гибридные системы и нейросимволические технологии</w:t>
            </w:r>
          </w:p>
        </w:tc>
        <w:tc>
          <w:tcPr>
            <w:vMerge w:val="restart"/>
            <w:tcW w:w="1701" w:type="dxa"/>
          </w:tcPr>
          <w:p>
            <w:pPr>
              <w:jc w:val="center"/>
            </w:pPr>
            <w:r>
              <w:t>В(ПК-1)</w:t>
            </w:r>
          </w:p>
        </w:tc>
        <w:tc>
          <w:tcPr>
            <w:vMerge w:val="restart"/>
            <w:tcW w:w="2835" w:type="dxa"/>
          </w:tcPr>
          <w:p>
            <w:pPr>
              <w:jc w:val="center"/>
            </w:pPr>
            <w:r>
              <w:t>Способен разрабатывать и внедрять интеллектуальные системы с использованием облачных сервисов и платформ</w:t>
            </w:r>
          </w:p>
        </w:tc>
        <w:tc>
          <w:tcPr>
            <w:tcW w:w="2835" w:type="dxa"/>
          </w:tcPr>
          <w:p>
            <w:r>
              <w:t>ПК-1.1 Демонстрирует применение методов на практике</w:t>
            </w:r>
          </w:p>
        </w:tc>
        <w:tc>
          <w:tcPr>
            <w:tcW w:w="2653" w:type="dxa"/>
          </w:tcPr>
          <w:p>
            <w:r>
              <w:t>Выполняет задания по разделу «Гибридные системы и нейросимволические технологии»</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9</w:t>
            </w:r>
          </w:p>
        </w:tc>
        <w:tc>
          <w:tcPr>
            <w:vMerge w:val="restart"/>
            <w:tcW w:w="2977" w:type="dxa"/>
          </w:tcPr>
          <w:p>
            <w:r>
              <w:t>Гибридные системы и нейросимволические технологии</w:t>
            </w:r>
          </w:p>
        </w:tc>
        <w:tc>
          <w:tcPr>
            <w:vMerge w:val="restart"/>
            <w:tcW w:w="1701" w:type="dxa"/>
          </w:tcPr>
          <w:p>
            <w:pPr>
              <w:jc w:val="center"/>
            </w:pPr>
            <w:r>
              <w:t>В(ОПК-2)</w:t>
            </w:r>
          </w:p>
        </w:tc>
        <w:tc>
          <w:tcPr>
            <w:vMerge w:val="restart"/>
            <w:tcW w:w="2835" w:type="dxa"/>
          </w:tcPr>
          <w:p>
            <w:pPr>
              <w:jc w:val="center"/>
            </w:pPr>
            <w:r>
              <w:t>Способен разрабатывать алгоритмы искусственного интеллекта для решения сложных задач в интеллектуальных системах</w:t>
            </w:r>
          </w:p>
        </w:tc>
        <w:tc>
          <w:tcPr>
            <w:tcW w:w="2835" w:type="dxa"/>
          </w:tcPr>
          <w:p>
            <w:r>
              <w:t>ОПК-2.1 Демонстрирует применение методов на практике</w:t>
            </w:r>
          </w:p>
        </w:tc>
        <w:tc>
          <w:tcPr>
            <w:tcW w:w="2653" w:type="dxa"/>
          </w:tcPr>
          <w:p>
            <w:r>
              <w:t>Выполняет задания по разделу «Гибридные системы и нейросимволические технологии»</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10</w:t>
            </w:r>
          </w:p>
        </w:tc>
        <w:tc>
          <w:tcPr>
            <w:vMerge w:val="restart"/>
            <w:tcW w:w="2977" w:type="dxa"/>
          </w:tcPr>
          <w:p>
            <w:r>
              <w:t>Гибридные системы и нейросимволические технологии</w:t>
            </w:r>
          </w:p>
        </w:tc>
        <w:tc>
          <w:tcPr>
            <w:vMerge w:val="restart"/>
            <w:tcW w:w="1701" w:type="dxa"/>
          </w:tcPr>
          <w:p>
            <w:pPr>
              <w:jc w:val="center"/>
            </w:pPr>
            <w:r>
              <w:t>В(ПК-2)</w:t>
            </w:r>
          </w:p>
        </w:tc>
        <w:tc>
          <w:tcPr>
            <w:vMerge w:val="restart"/>
            <w:tcW w:w="2835" w:type="dxa"/>
          </w:tcPr>
          <w:p>
            <w:pPr>
              <w:jc w:val="center"/>
            </w:pPr>
            <w:r>
              <w:t>Способен проводить анализ и оценку эффективности внедрения интеллектуальных систем в различных отраслях</w:t>
            </w:r>
          </w:p>
        </w:tc>
        <w:tc>
          <w:tcPr>
            <w:tcW w:w="2835" w:type="dxa"/>
          </w:tcPr>
          <w:p>
            <w:r>
              <w:t>ПК-2.1 Демонстрирует применение методов на практике</w:t>
            </w:r>
          </w:p>
        </w:tc>
        <w:tc>
          <w:tcPr>
            <w:tcW w:w="2653" w:type="dxa"/>
          </w:tcPr>
          <w:p>
            <w:r>
              <w:t>Выполняет задания по разделу «Гибридные системы и нейросимволические технологии»</w:t>
            </w:r>
          </w:p>
        </w:tc>
        <w:tc>
          <w:tcPr>
            <w:tcW w:w="1251" w:type="dxa"/>
          </w:tcPr>
          <w:p>
            <w:r>
              <w:t>Лабораторная работа</w:t>
            </w:r>
          </w:p>
        </w:tc>
      </w:tr>
      <w:tr>
        <w:trPr>
          <w:trHeight w:val="417"/>
        </w:trPr>
        <w:tc>
          <w:tcPr>
            <w:vMerge w:val="restart"/>
            <w:tcW w:w="817" w:type="dxa"/>
          </w:tcPr>
          <w:p>
            <w:pPr>
              <w:numPr>
                <w:ilvl w:val="0"/>
                <w:numId w:val="6"/>
              </w:numPr>
              <w:jc w:val="center"/>
            </w:pPr>
            <w:r>
              <w:t>11</w:t>
            </w:r>
          </w:p>
        </w:tc>
        <w:tc>
          <w:tcPr>
            <w:vMerge w:val="restart"/>
            <w:tcW w:w="2977" w:type="dxa"/>
          </w:tcPr>
          <w:p>
            <w:r>
              <w:t>Алгоритмы искусственного интеллекта и их применение</w:t>
            </w:r>
          </w:p>
        </w:tc>
        <w:tc>
          <w:tcPr>
            <w:vMerge w:val="restart"/>
            <w:tcW w:w="1701" w:type="dxa"/>
          </w:tcPr>
          <w:p>
            <w:pPr>
              <w:jc w:val="center"/>
            </w:pPr>
            <w:r>
              <w:t>В(УК-1)</w:t>
            </w:r>
          </w:p>
        </w:tc>
        <w:tc>
          <w:tcPr>
            <w:vMerge w:val="restart"/>
            <w:tcW w:w="2835" w:type="dxa"/>
          </w:tcPr>
          <w:p>
            <w:pPr>
              <w:jc w:val="center"/>
            </w:pPr>
            <w:r>
              <w:t>Способен разрабатывать интеллектуальные системы с учетом требований пользователей и целевых задач</w:t>
            </w:r>
          </w:p>
        </w:tc>
        <w:tc>
          <w:tcPr>
            <w:tcW w:w="2835" w:type="dxa"/>
          </w:tcPr>
          <w:p>
            <w:r>
              <w:t>УК-1.1 Демонстрирует применение методов на практике</w:t>
            </w:r>
          </w:p>
        </w:tc>
        <w:tc>
          <w:tcPr>
            <w:tcW w:w="2653" w:type="dxa"/>
          </w:tcPr>
          <w:p>
            <w:r>
              <w:t>Выполняет задания по разделу «Алгоритмы искусственного интеллекта и их применение»</w:t>
            </w:r>
          </w:p>
        </w:tc>
        <w:tc>
          <w:tcPr>
            <w:tcW w:w="1251" w:type="dxa"/>
          </w:tcPr>
          <w:p>
            <w:r>
              <w:t>Тест</w:t>
            </w:r>
          </w:p>
        </w:tc>
      </w:tr>
      <w:tr>
        <w:trPr>
          <w:trHeight w:val="417"/>
        </w:trPr>
        <w:tc>
          <w:tcPr>
            <w:vMerge w:val="restart"/>
            <w:tcW w:w="817" w:type="dxa"/>
          </w:tcPr>
          <w:p>
            <w:pPr>
              <w:numPr>
                <w:ilvl w:val="0"/>
                <w:numId w:val="6"/>
              </w:numPr>
              <w:jc w:val="center"/>
            </w:pPr>
            <w:r>
              <w:t>12</w:t>
            </w:r>
          </w:p>
        </w:tc>
        <w:tc>
          <w:tcPr>
            <w:vMerge w:val="restart"/>
            <w:tcW w:w="2977" w:type="dxa"/>
          </w:tcPr>
          <w:p>
            <w:r>
              <w:t>Алгоритмы искусственного интеллекта и их применение</w:t>
            </w:r>
          </w:p>
        </w:tc>
        <w:tc>
          <w:tcPr>
            <w:vMerge w:val="restart"/>
            <w:tcW w:w="1701" w:type="dxa"/>
          </w:tcPr>
          <w:p>
            <w:pPr>
              <w:jc w:val="center"/>
            </w:pPr>
            <w:r>
              <w:t>В(ОПК-1)</w:t>
            </w:r>
          </w:p>
        </w:tc>
        <w:tc>
          <w:tcPr>
            <w:vMerge w:val="restart"/>
            <w:tcW w:w="2835" w:type="dxa"/>
          </w:tcPr>
          <w:p>
            <w:pPr>
              <w:jc w:val="center"/>
            </w:pPr>
            <w:r>
              <w:t>Способен применять методы машинного обучения для анализа больших объемов данных в интеллектуальных системах</w:t>
            </w:r>
          </w:p>
        </w:tc>
        <w:tc>
          <w:tcPr>
            <w:tcW w:w="2835" w:type="dxa"/>
          </w:tcPr>
          <w:p>
            <w:r>
              <w:t>ОПК-1.1 Демонстрирует применение методов на практике</w:t>
            </w:r>
          </w:p>
        </w:tc>
        <w:tc>
          <w:tcPr>
            <w:tcW w:w="2653" w:type="dxa"/>
          </w:tcPr>
          <w:p>
            <w:r>
              <w:t>Выполняет задания по разделу «Алгоритмы искусственного интеллекта и их применение»</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13</w:t>
            </w:r>
          </w:p>
        </w:tc>
        <w:tc>
          <w:tcPr>
            <w:vMerge w:val="restart"/>
            <w:tcW w:w="2977" w:type="dxa"/>
          </w:tcPr>
          <w:p>
            <w:r>
              <w:t>Алгоритмы искусственного интеллекта и их применение</w:t>
            </w:r>
          </w:p>
        </w:tc>
        <w:tc>
          <w:tcPr>
            <w:vMerge w:val="restart"/>
            <w:tcW w:w="1701" w:type="dxa"/>
          </w:tcPr>
          <w:p>
            <w:pPr>
              <w:jc w:val="center"/>
            </w:pPr>
            <w:r>
              <w:t>В(ПК-1)</w:t>
            </w:r>
          </w:p>
        </w:tc>
        <w:tc>
          <w:tcPr>
            <w:vMerge w:val="restart"/>
            <w:tcW w:w="2835" w:type="dxa"/>
          </w:tcPr>
          <w:p>
            <w:pPr>
              <w:jc w:val="center"/>
            </w:pPr>
            <w:r>
              <w:t>Способен разрабатывать и внедрять интеллектуальные системы с использованием облачных сервисов и платформ</w:t>
            </w:r>
          </w:p>
        </w:tc>
        <w:tc>
          <w:tcPr>
            <w:tcW w:w="2835" w:type="dxa"/>
          </w:tcPr>
          <w:p>
            <w:r>
              <w:t>ПК-1.1 Демонстрирует применение методов на практике</w:t>
            </w:r>
          </w:p>
        </w:tc>
        <w:tc>
          <w:tcPr>
            <w:tcW w:w="2653" w:type="dxa"/>
          </w:tcPr>
          <w:p>
            <w:r>
              <w:t>Выполняет задания по разделу «Алгоритмы искусственного интеллекта и их применение»</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14</w:t>
            </w:r>
          </w:p>
        </w:tc>
        <w:tc>
          <w:tcPr>
            <w:vMerge w:val="restart"/>
            <w:tcW w:w="2977" w:type="dxa"/>
          </w:tcPr>
          <w:p>
            <w:r>
              <w:t>Алгоритмы искусственного интеллекта и их применение</w:t>
            </w:r>
          </w:p>
        </w:tc>
        <w:tc>
          <w:tcPr>
            <w:vMerge w:val="restart"/>
            <w:tcW w:w="1701" w:type="dxa"/>
          </w:tcPr>
          <w:p>
            <w:pPr>
              <w:jc w:val="center"/>
            </w:pPr>
            <w:r>
              <w:t>В(ОПК-2)</w:t>
            </w:r>
          </w:p>
        </w:tc>
        <w:tc>
          <w:tcPr>
            <w:vMerge w:val="restart"/>
            <w:tcW w:w="2835" w:type="dxa"/>
          </w:tcPr>
          <w:p>
            <w:pPr>
              <w:jc w:val="center"/>
            </w:pPr>
            <w:r>
              <w:t>Способен разрабатывать алгоритмы искусственного интеллекта для решения сложных задач в интеллектуальных системах</w:t>
            </w:r>
          </w:p>
        </w:tc>
        <w:tc>
          <w:tcPr>
            <w:tcW w:w="2835" w:type="dxa"/>
          </w:tcPr>
          <w:p>
            <w:r>
              <w:t>ОПК-2.1 Демонстрирует применение методов на практике</w:t>
            </w:r>
          </w:p>
        </w:tc>
        <w:tc>
          <w:tcPr>
            <w:tcW w:w="2653" w:type="dxa"/>
          </w:tcPr>
          <w:p>
            <w:r>
              <w:t>Выполняет задания по разделу «Алгоритмы искусственного интеллекта и их применение»</w:t>
            </w:r>
          </w:p>
        </w:tc>
        <w:tc>
          <w:tcPr>
            <w:tcW w:w="1251" w:type="dxa"/>
          </w:tcPr>
          <w:p>
            <w:r>
              <w:t>Лабораторная работа</w:t>
            </w:r>
          </w:p>
        </w:tc>
      </w:tr>
      <w:tr>
        <w:trPr>
          <w:trHeight w:val="417"/>
        </w:trPr>
        <w:tc>
          <w:tcPr>
            <w:vMerge w:val="restart"/>
            <w:tcW w:w="817" w:type="dxa"/>
          </w:tcPr>
          <w:p>
            <w:pPr>
              <w:numPr>
                <w:ilvl w:val="0"/>
                <w:numId w:val="6"/>
              </w:numPr>
              <w:jc w:val="center"/>
            </w:pPr>
            <w:r>
              <w:t>15</w:t>
            </w:r>
          </w:p>
        </w:tc>
        <w:tc>
          <w:tcPr>
            <w:vMerge w:val="restart"/>
            <w:tcW w:w="2977" w:type="dxa"/>
          </w:tcPr>
          <w:p>
            <w:r>
              <w:t>Алгоритмы искусственного интеллекта и их применение</w:t>
            </w:r>
          </w:p>
        </w:tc>
        <w:tc>
          <w:tcPr>
            <w:vMerge w:val="restart"/>
            <w:tcW w:w="1701" w:type="dxa"/>
          </w:tcPr>
          <w:p>
            <w:pPr>
              <w:jc w:val="center"/>
            </w:pPr>
            <w:r>
              <w:t>В(ПК-2)</w:t>
            </w:r>
          </w:p>
        </w:tc>
        <w:tc>
          <w:tcPr>
            <w:vMerge w:val="restart"/>
            <w:tcW w:w="2835" w:type="dxa"/>
          </w:tcPr>
          <w:p>
            <w:pPr>
              <w:jc w:val="center"/>
            </w:pPr>
            <w:r>
              <w:t>Способен проводить анализ и оценку эффективности внедрения интеллектуальных систем в различных отраслях</w:t>
            </w:r>
          </w:p>
        </w:tc>
        <w:tc>
          <w:tcPr>
            <w:tcW w:w="2835" w:type="dxa"/>
          </w:tcPr>
          <w:p>
            <w:r>
              <w:t>ПК-2.1 Демонстрирует применение методов на практике</w:t>
            </w:r>
          </w:p>
        </w:tc>
        <w:tc>
          <w:tcPr>
            <w:tcW w:w="2653" w:type="dxa"/>
          </w:tcPr>
          <w:p>
            <w:r>
              <w:t>Выполняет задания по разделу «Алгоритмы искусственного интеллекта и их применение»</w:t>
            </w:r>
          </w:p>
        </w:tc>
        <w:tc>
          <w:tcPr>
            <w:tcW w:w="1251" w:type="dxa"/>
          </w:tcPr>
          <w:p>
            <w:r>
              <w:t>Тест</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Интеллектуальные системы</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