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71" w:rsidRDefault="00087583">
      <w:r>
        <w:t>Jozef Ignác Bajza (1755-1836)</w:t>
      </w:r>
    </w:p>
    <w:p w:rsidR="00087583" w:rsidRDefault="00087583" w:rsidP="00087583">
      <w:pPr>
        <w:pStyle w:val="Odsekzoznamu"/>
        <w:numPr>
          <w:ilvl w:val="0"/>
          <w:numId w:val="1"/>
        </w:numPr>
      </w:pPr>
      <w:r>
        <w:t>Pokúsil sa o kodifikáciu spisovnej slovenčiny (neuspel)</w:t>
      </w:r>
    </w:p>
    <w:p w:rsidR="00087583" w:rsidRDefault="00087583" w:rsidP="00087583">
      <w:pPr>
        <w:pStyle w:val="Odsekzoznamu"/>
        <w:numPr>
          <w:ilvl w:val="0"/>
          <w:numId w:val="1"/>
        </w:numPr>
      </w:pPr>
      <w:r>
        <w:t xml:space="preserve">1784 napísal prvý slovenský román – „René </w:t>
      </w:r>
      <w:proofErr w:type="spellStart"/>
      <w:r>
        <w:t>mláďenca</w:t>
      </w:r>
      <w:proofErr w:type="spellEnd"/>
      <w:r>
        <w:t xml:space="preserve"> </w:t>
      </w:r>
      <w:proofErr w:type="spellStart"/>
      <w:r>
        <w:t>príhodi</w:t>
      </w:r>
      <w:proofErr w:type="spellEnd"/>
      <w:r>
        <w:t xml:space="preserve"> a </w:t>
      </w:r>
      <w:proofErr w:type="spellStart"/>
      <w:r>
        <w:t>skúsenosťi</w:t>
      </w:r>
      <w:proofErr w:type="spellEnd"/>
      <w:r>
        <w:t>“</w:t>
      </w:r>
    </w:p>
    <w:p w:rsidR="00087583" w:rsidRDefault="00087583" w:rsidP="00087583">
      <w:pPr>
        <w:pStyle w:val="Odsekzoznamu"/>
        <w:numPr>
          <w:ilvl w:val="1"/>
          <w:numId w:val="1"/>
        </w:numPr>
      </w:pPr>
      <w:r>
        <w:t>Napísaný v „</w:t>
      </w:r>
      <w:proofErr w:type="spellStart"/>
      <w:r>
        <w:t>bajzovčine</w:t>
      </w:r>
      <w:proofErr w:type="spellEnd"/>
      <w:r>
        <w:t>“</w:t>
      </w:r>
    </w:p>
    <w:p w:rsidR="00087583" w:rsidRDefault="00087583" w:rsidP="00087583">
      <w:pPr>
        <w:pStyle w:val="Odsekzoznamu"/>
        <w:numPr>
          <w:ilvl w:val="1"/>
          <w:numId w:val="1"/>
        </w:numPr>
      </w:pPr>
      <w:r>
        <w:t>2 diely</w:t>
      </w:r>
    </w:p>
    <w:p w:rsidR="00087583" w:rsidRDefault="00087583" w:rsidP="00087583">
      <w:pPr>
        <w:pStyle w:val="Odsekzoznamu"/>
        <w:numPr>
          <w:ilvl w:val="2"/>
          <w:numId w:val="1"/>
        </w:numPr>
      </w:pPr>
      <w:r>
        <w:t>d</w:t>
      </w:r>
      <w:r w:rsidR="00F905B0">
        <w:t>iel – 9</w:t>
      </w:r>
      <w:r>
        <w:t xml:space="preserve"> kapitol -&gt; dobrodružný charakter, zachytáva cestovanie Reného a jeho učiteľa Van </w:t>
      </w:r>
      <w:proofErr w:type="spellStart"/>
      <w:r>
        <w:t>Stiphouta</w:t>
      </w:r>
      <w:proofErr w:type="spellEnd"/>
      <w:r>
        <w:t xml:space="preserve"> [„</w:t>
      </w:r>
      <w:proofErr w:type="spellStart"/>
      <w:r>
        <w:t>Stifut</w:t>
      </w:r>
      <w:proofErr w:type="spellEnd"/>
      <w:r>
        <w:t>“] po exotických krajinách</w:t>
      </w:r>
    </w:p>
    <w:p w:rsidR="00F905B0" w:rsidRDefault="00F905B0" w:rsidP="00F905B0">
      <w:pPr>
        <w:pStyle w:val="Odsekzoznamu"/>
        <w:numPr>
          <w:ilvl w:val="2"/>
          <w:numId w:val="1"/>
        </w:numPr>
      </w:pPr>
      <w:r>
        <w:t xml:space="preserve">diel – 18 kapitol -&gt; kritický charakter, zachytávajú sa epizódy z ciest Reného a učiteľa po Slovensku, </w:t>
      </w:r>
      <w:r>
        <w:t>kriticky sa vyjadruje ku kláštorom, cirkevným neporiadkom</w:t>
      </w:r>
      <w:r>
        <w:t>, k Slovákom, k žobravým mníchom, k zemanom, šľachticom atď.</w:t>
      </w:r>
    </w:p>
    <w:p w:rsidR="00F905B0" w:rsidRDefault="00F905B0" w:rsidP="00F905B0">
      <w:pPr>
        <w:pStyle w:val="Odsekzoznamu"/>
        <w:numPr>
          <w:ilvl w:val="1"/>
          <w:numId w:val="1"/>
        </w:numPr>
      </w:pPr>
      <w:r>
        <w:t>exotika v diele:</w:t>
      </w:r>
    </w:p>
    <w:p w:rsidR="00F905B0" w:rsidRDefault="00F905B0" w:rsidP="00F905B0">
      <w:pPr>
        <w:pStyle w:val="Odsekzoznamu"/>
        <w:ind w:left="2204"/>
      </w:pPr>
      <w:proofErr w:type="spellStart"/>
      <w:r>
        <w:t>egypt</w:t>
      </w:r>
      <w:proofErr w:type="spellEnd"/>
      <w:r>
        <w:t xml:space="preserve">, múmie, černosi, Káhira, trh s otrokmi, </w:t>
      </w:r>
      <w:bookmarkStart w:id="0" w:name="_GoBack"/>
      <w:bookmarkEnd w:id="0"/>
    </w:p>
    <w:sectPr w:rsidR="00F90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E4212"/>
    <w:multiLevelType w:val="hybridMultilevel"/>
    <w:tmpl w:val="D6E4811A"/>
    <w:lvl w:ilvl="0" w:tplc="F830F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830F6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F">
      <w:start w:val="1"/>
      <w:numFmt w:val="decimal"/>
      <w:lvlText w:val="%3."/>
      <w:lvlJc w:val="left"/>
      <w:pPr>
        <w:ind w:left="2204" w:hanging="360"/>
      </w:pPr>
      <w:rPr>
        <w:rFonts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A8"/>
    <w:rsid w:val="00087583"/>
    <w:rsid w:val="006322A8"/>
    <w:rsid w:val="00D77B71"/>
    <w:rsid w:val="00F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CAAB"/>
  <w15:chartTrackingRefBased/>
  <w15:docId w15:val="{CBDEE943-8DD6-40A6-9BA4-17F922CB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dcterms:created xsi:type="dcterms:W3CDTF">2025-06-06T11:18:00Z</dcterms:created>
  <dcterms:modified xsi:type="dcterms:W3CDTF">2025-06-06T11:39:00Z</dcterms:modified>
</cp:coreProperties>
</file>