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09EC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pict w14:anchorId="11ED8026">
          <v:rect id="_x0000_i1025" style="width:0;height:1.5pt" o:hralign="center" o:hrstd="t" o:hr="t" fillcolor="#a0a0a0" stroked="f"/>
        </w:pict>
      </w:r>
    </w:p>
    <w:p w14:paraId="31696A6E" w14:textId="77777777" w:rsidR="00C95394" w:rsidRPr="00C95394" w:rsidRDefault="00C95394" w:rsidP="00C953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95394">
        <w:rPr>
          <w:rFonts w:ascii="Times New Roman" w:eastAsia="Times New Roman" w:hAnsi="Times New Roman" w:cs="Times New Roman"/>
          <w:b/>
          <w:bCs/>
          <w:sz w:val="36"/>
          <w:szCs w:val="36"/>
          <w:lang w:eastAsia="ru-RU"/>
        </w:rPr>
        <w:t>ТЕКСТ 1: Глобальное потепление и границы в Альпах</w:t>
      </w:r>
    </w:p>
    <w:p w14:paraId="3424C1EC"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C95394">
        <w:rPr>
          <w:rFonts w:ascii="Times New Roman" w:eastAsia="Times New Roman" w:hAnsi="Times New Roman" w:cs="Times New Roman"/>
          <w:b/>
          <w:bCs/>
          <w:sz w:val="27"/>
          <w:szCs w:val="27"/>
          <w:lang w:val="de-DE" w:eastAsia="ru-RU"/>
        </w:rPr>
        <w:t xml:space="preserve">1. </w:t>
      </w:r>
      <w:r w:rsidRPr="00C95394">
        <w:rPr>
          <w:rFonts w:ascii="Times New Roman" w:eastAsia="Times New Roman" w:hAnsi="Times New Roman" w:cs="Times New Roman"/>
          <w:b/>
          <w:bCs/>
          <w:sz w:val="27"/>
          <w:szCs w:val="27"/>
          <w:lang w:eastAsia="ru-RU"/>
        </w:rPr>
        <w:t>НЕМЕЦКИЙ</w:t>
      </w:r>
      <w:r w:rsidRPr="00C95394">
        <w:rPr>
          <w:rFonts w:ascii="Times New Roman" w:eastAsia="Times New Roman" w:hAnsi="Times New Roman" w:cs="Times New Roman"/>
          <w:b/>
          <w:bCs/>
          <w:sz w:val="27"/>
          <w:szCs w:val="27"/>
          <w:lang w:val="de-DE" w:eastAsia="ru-RU"/>
        </w:rPr>
        <w:t xml:space="preserve"> </w:t>
      </w:r>
      <w:r w:rsidRPr="00C95394">
        <w:rPr>
          <w:rFonts w:ascii="Times New Roman" w:eastAsia="Times New Roman" w:hAnsi="Times New Roman" w:cs="Times New Roman"/>
          <w:b/>
          <w:bCs/>
          <w:sz w:val="27"/>
          <w:szCs w:val="27"/>
          <w:lang w:eastAsia="ru-RU"/>
        </w:rPr>
        <w:t>ТЕКСТ</w:t>
      </w:r>
    </w:p>
    <w:p w14:paraId="01304AE9"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val="de-DE" w:eastAsia="ru-RU"/>
        </w:rPr>
      </w:pPr>
      <w:r w:rsidRPr="00C95394">
        <w:rPr>
          <w:rFonts w:ascii="Times New Roman" w:eastAsia="Times New Roman" w:hAnsi="Times New Roman" w:cs="Times New Roman"/>
          <w:sz w:val="24"/>
          <w:szCs w:val="24"/>
          <w:lang w:val="de-DE" w:eastAsia="ru-RU"/>
        </w:rPr>
        <w:t xml:space="preserve">Die </w:t>
      </w:r>
      <w:r w:rsidRPr="00C95394">
        <w:rPr>
          <w:rFonts w:ascii="Times New Roman" w:eastAsia="Times New Roman" w:hAnsi="Times New Roman" w:cs="Times New Roman"/>
          <w:b/>
          <w:bCs/>
          <w:sz w:val="24"/>
          <w:szCs w:val="24"/>
          <w:lang w:val="de-DE" w:eastAsia="ru-RU"/>
        </w:rPr>
        <w:t>globale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Erwärmung</w:t>
      </w:r>
      <w:r w:rsidRPr="00C95394">
        <w:rPr>
          <w:rFonts w:ascii="Times New Roman" w:eastAsia="Times New Roman" w:hAnsi="Times New Roman" w:cs="Times New Roman"/>
          <w:sz w:val="24"/>
          <w:szCs w:val="24"/>
          <w:lang w:val="de-DE" w:eastAsia="ru-RU"/>
        </w:rPr>
        <w:t xml:space="preserve"> lässt </w:t>
      </w:r>
      <w:r w:rsidRPr="00C95394">
        <w:rPr>
          <w:rFonts w:ascii="Times New Roman" w:eastAsia="Times New Roman" w:hAnsi="Times New Roman" w:cs="Times New Roman"/>
          <w:b/>
          <w:bCs/>
          <w:sz w:val="24"/>
          <w:szCs w:val="24"/>
          <w:lang w:val="de-DE" w:eastAsia="ru-RU"/>
        </w:rPr>
        <w:t>Gletscher</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schmelzen</w:t>
      </w:r>
      <w:r w:rsidRPr="00C95394">
        <w:rPr>
          <w:rFonts w:ascii="Times New Roman" w:eastAsia="Times New Roman" w:hAnsi="Times New Roman" w:cs="Times New Roman"/>
          <w:sz w:val="24"/>
          <w:szCs w:val="24"/>
          <w:lang w:val="de-DE" w:eastAsia="ru-RU"/>
        </w:rPr>
        <w:t xml:space="preserve">. Dies </w:t>
      </w:r>
      <w:proofErr w:type="gramStart"/>
      <w:r w:rsidRPr="00C95394">
        <w:rPr>
          <w:rFonts w:ascii="Times New Roman" w:eastAsia="Times New Roman" w:hAnsi="Times New Roman" w:cs="Times New Roman"/>
          <w:b/>
          <w:bCs/>
          <w:sz w:val="24"/>
          <w:szCs w:val="24"/>
          <w:lang w:val="de-DE" w:eastAsia="ru-RU"/>
        </w:rPr>
        <w:t>zwingt</w:t>
      </w:r>
      <w:proofErr w:type="gramEnd"/>
      <w:r w:rsidRPr="00C95394">
        <w:rPr>
          <w:rFonts w:ascii="Times New Roman" w:eastAsia="Times New Roman" w:hAnsi="Times New Roman" w:cs="Times New Roman"/>
          <w:sz w:val="24"/>
          <w:szCs w:val="24"/>
          <w:lang w:val="de-DE" w:eastAsia="ru-RU"/>
        </w:rPr>
        <w:t xml:space="preserve"> die Schweiz und Italien dazu, ihre </w:t>
      </w:r>
      <w:r w:rsidRPr="00C95394">
        <w:rPr>
          <w:rFonts w:ascii="Times New Roman" w:eastAsia="Times New Roman" w:hAnsi="Times New Roman" w:cs="Times New Roman"/>
          <w:b/>
          <w:bCs/>
          <w:sz w:val="24"/>
          <w:szCs w:val="24"/>
          <w:lang w:val="de-DE" w:eastAsia="ru-RU"/>
        </w:rPr>
        <w:t>Grenzen</w:t>
      </w:r>
      <w:r w:rsidRPr="00C95394">
        <w:rPr>
          <w:rFonts w:ascii="Times New Roman" w:eastAsia="Times New Roman" w:hAnsi="Times New Roman" w:cs="Times New Roman"/>
          <w:sz w:val="24"/>
          <w:szCs w:val="24"/>
          <w:lang w:val="de-DE" w:eastAsia="ru-RU"/>
        </w:rPr>
        <w:t xml:space="preserve"> in den Alpen neu </w:t>
      </w:r>
      <w:r w:rsidRPr="00C95394">
        <w:rPr>
          <w:rFonts w:ascii="Times New Roman" w:eastAsia="Times New Roman" w:hAnsi="Times New Roman" w:cs="Times New Roman"/>
          <w:b/>
          <w:bCs/>
          <w:sz w:val="24"/>
          <w:szCs w:val="24"/>
          <w:lang w:val="de-DE" w:eastAsia="ru-RU"/>
        </w:rPr>
        <w:t>festzulegen</w:t>
      </w:r>
      <w:r w:rsidRPr="00C95394">
        <w:rPr>
          <w:rFonts w:ascii="Times New Roman" w:eastAsia="Times New Roman" w:hAnsi="Times New Roman" w:cs="Times New Roman"/>
          <w:sz w:val="24"/>
          <w:szCs w:val="24"/>
          <w:lang w:val="de-DE" w:eastAsia="ru-RU"/>
        </w:rPr>
        <w:t xml:space="preserve">. Das gilt </w:t>
      </w:r>
      <w:r w:rsidRPr="00C95394">
        <w:rPr>
          <w:rFonts w:ascii="Times New Roman" w:eastAsia="Times New Roman" w:hAnsi="Times New Roman" w:cs="Times New Roman"/>
          <w:b/>
          <w:bCs/>
          <w:sz w:val="24"/>
          <w:szCs w:val="24"/>
          <w:lang w:val="de-DE" w:eastAsia="ru-RU"/>
        </w:rPr>
        <w:t>besonders</w:t>
      </w:r>
      <w:r w:rsidRPr="00C95394">
        <w:rPr>
          <w:rFonts w:ascii="Times New Roman" w:eastAsia="Times New Roman" w:hAnsi="Times New Roman" w:cs="Times New Roman"/>
          <w:sz w:val="24"/>
          <w:szCs w:val="24"/>
          <w:lang w:val="de-DE" w:eastAsia="ru-RU"/>
        </w:rPr>
        <w:t xml:space="preserve"> für die </w:t>
      </w:r>
      <w:r w:rsidRPr="00C95394">
        <w:rPr>
          <w:rFonts w:ascii="Times New Roman" w:eastAsia="Times New Roman" w:hAnsi="Times New Roman" w:cs="Times New Roman"/>
          <w:b/>
          <w:bCs/>
          <w:sz w:val="24"/>
          <w:szCs w:val="24"/>
          <w:lang w:val="de-DE" w:eastAsia="ru-RU"/>
        </w:rPr>
        <w:t>Region</w:t>
      </w:r>
      <w:r w:rsidRPr="00C95394">
        <w:rPr>
          <w:rFonts w:ascii="Times New Roman" w:eastAsia="Times New Roman" w:hAnsi="Times New Roman" w:cs="Times New Roman"/>
          <w:sz w:val="24"/>
          <w:szCs w:val="24"/>
          <w:lang w:val="de-DE" w:eastAsia="ru-RU"/>
        </w:rPr>
        <w:t xml:space="preserve"> in der Nähe des </w:t>
      </w:r>
      <w:r w:rsidRPr="00C95394">
        <w:rPr>
          <w:rFonts w:ascii="Times New Roman" w:eastAsia="Times New Roman" w:hAnsi="Times New Roman" w:cs="Times New Roman"/>
          <w:b/>
          <w:bCs/>
          <w:sz w:val="24"/>
          <w:szCs w:val="24"/>
          <w:lang w:val="de-DE" w:eastAsia="ru-RU"/>
        </w:rPr>
        <w:t>Matterhorns</w:t>
      </w:r>
      <w:r w:rsidRPr="00C95394">
        <w:rPr>
          <w:rFonts w:ascii="Times New Roman" w:eastAsia="Times New Roman" w:hAnsi="Times New Roman" w:cs="Times New Roman"/>
          <w:sz w:val="24"/>
          <w:szCs w:val="24"/>
          <w:lang w:val="de-DE" w:eastAsia="ru-RU"/>
        </w:rPr>
        <w:t xml:space="preserve">. Früher wurden die Grenzen zwischen den beiden Ländern durch Gletscher und </w:t>
      </w:r>
      <w:r w:rsidRPr="00C95394">
        <w:rPr>
          <w:rFonts w:ascii="Times New Roman" w:eastAsia="Times New Roman" w:hAnsi="Times New Roman" w:cs="Times New Roman"/>
          <w:b/>
          <w:bCs/>
          <w:sz w:val="24"/>
          <w:szCs w:val="24"/>
          <w:lang w:val="de-DE" w:eastAsia="ru-RU"/>
        </w:rPr>
        <w:t>Schneeflächen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bestimmt</w:t>
      </w:r>
      <w:r w:rsidRPr="00C95394">
        <w:rPr>
          <w:rFonts w:ascii="Times New Roman" w:eastAsia="Times New Roman" w:hAnsi="Times New Roman" w:cs="Times New Roman"/>
          <w:sz w:val="24"/>
          <w:szCs w:val="24"/>
          <w:lang w:val="de-DE" w:eastAsia="ru-RU"/>
        </w:rPr>
        <w:t xml:space="preserve">. Jetzt, da die Gletscher schmelzen, müssen jene </w:t>
      </w:r>
      <w:r w:rsidRPr="00C95394">
        <w:rPr>
          <w:rFonts w:ascii="Times New Roman" w:eastAsia="Times New Roman" w:hAnsi="Times New Roman" w:cs="Times New Roman"/>
          <w:b/>
          <w:bCs/>
          <w:sz w:val="24"/>
          <w:szCs w:val="24"/>
          <w:lang w:val="de-DE" w:eastAsia="ru-RU"/>
        </w:rPr>
        <w:t>natürlichen</w:t>
      </w:r>
      <w:r w:rsidRPr="00C95394">
        <w:rPr>
          <w:rFonts w:ascii="Times New Roman" w:eastAsia="Times New Roman" w:hAnsi="Times New Roman" w:cs="Times New Roman"/>
          <w:sz w:val="24"/>
          <w:szCs w:val="24"/>
          <w:lang w:val="de-DE" w:eastAsia="ru-RU"/>
        </w:rPr>
        <w:t xml:space="preserve"> Grenzen </w:t>
      </w:r>
      <w:r w:rsidRPr="00C95394">
        <w:rPr>
          <w:rFonts w:ascii="Times New Roman" w:eastAsia="Times New Roman" w:hAnsi="Times New Roman" w:cs="Times New Roman"/>
          <w:b/>
          <w:bCs/>
          <w:sz w:val="24"/>
          <w:szCs w:val="24"/>
          <w:lang w:val="de-DE" w:eastAsia="ru-RU"/>
        </w:rPr>
        <w:t>angepasst</w:t>
      </w:r>
      <w:r w:rsidRPr="00C95394">
        <w:rPr>
          <w:rFonts w:ascii="Times New Roman" w:eastAsia="Times New Roman" w:hAnsi="Times New Roman" w:cs="Times New Roman"/>
          <w:sz w:val="24"/>
          <w:szCs w:val="24"/>
          <w:lang w:val="de-DE" w:eastAsia="ru-RU"/>
        </w:rPr>
        <w:t xml:space="preserve"> werden. </w:t>
      </w:r>
      <w:r w:rsidRPr="00C95394">
        <w:rPr>
          <w:rFonts w:ascii="Times New Roman" w:eastAsia="Times New Roman" w:hAnsi="Times New Roman" w:cs="Times New Roman"/>
          <w:b/>
          <w:bCs/>
          <w:sz w:val="24"/>
          <w:szCs w:val="24"/>
          <w:lang w:val="de-DE" w:eastAsia="ru-RU"/>
        </w:rPr>
        <w:t>Untersuchungen</w:t>
      </w:r>
      <w:r w:rsidRPr="00C95394">
        <w:rPr>
          <w:rFonts w:ascii="Times New Roman" w:eastAsia="Times New Roman" w:hAnsi="Times New Roman" w:cs="Times New Roman"/>
          <w:sz w:val="24"/>
          <w:szCs w:val="24"/>
          <w:lang w:val="de-DE" w:eastAsia="ru-RU"/>
        </w:rPr>
        <w:t xml:space="preserve"> zeigen, dass die Schweizer Gletscher besonders </w:t>
      </w:r>
      <w:r w:rsidRPr="00C95394">
        <w:rPr>
          <w:rFonts w:ascii="Times New Roman" w:eastAsia="Times New Roman" w:hAnsi="Times New Roman" w:cs="Times New Roman"/>
          <w:b/>
          <w:bCs/>
          <w:sz w:val="24"/>
          <w:szCs w:val="24"/>
          <w:lang w:val="de-DE" w:eastAsia="ru-RU"/>
        </w:rPr>
        <w:t>schnell</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schrumpfen</w:t>
      </w:r>
      <w:r w:rsidRPr="00C95394">
        <w:rPr>
          <w:rFonts w:ascii="Times New Roman" w:eastAsia="Times New Roman" w:hAnsi="Times New Roman" w:cs="Times New Roman"/>
          <w:sz w:val="24"/>
          <w:szCs w:val="24"/>
          <w:lang w:val="de-DE" w:eastAsia="ru-RU"/>
        </w:rPr>
        <w:t xml:space="preserve">. Das ist auf viele </w:t>
      </w:r>
      <w:r w:rsidRPr="00C95394">
        <w:rPr>
          <w:rFonts w:ascii="Times New Roman" w:eastAsia="Times New Roman" w:hAnsi="Times New Roman" w:cs="Times New Roman"/>
          <w:b/>
          <w:bCs/>
          <w:sz w:val="24"/>
          <w:szCs w:val="24"/>
          <w:lang w:val="de-DE" w:eastAsia="ru-RU"/>
        </w:rPr>
        <w:t>heiße</w:t>
      </w:r>
      <w:r w:rsidRPr="00C95394">
        <w:rPr>
          <w:rFonts w:ascii="Times New Roman" w:eastAsia="Times New Roman" w:hAnsi="Times New Roman" w:cs="Times New Roman"/>
          <w:sz w:val="24"/>
          <w:szCs w:val="24"/>
          <w:lang w:val="de-DE" w:eastAsia="ru-RU"/>
        </w:rPr>
        <w:t xml:space="preserve"> Sommer und </w:t>
      </w:r>
      <w:r w:rsidRPr="00C95394">
        <w:rPr>
          <w:rFonts w:ascii="Times New Roman" w:eastAsia="Times New Roman" w:hAnsi="Times New Roman" w:cs="Times New Roman"/>
          <w:b/>
          <w:bCs/>
          <w:sz w:val="24"/>
          <w:szCs w:val="24"/>
          <w:lang w:val="de-DE" w:eastAsia="ru-RU"/>
        </w:rPr>
        <w:t>wenig</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Schneefall</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zurückzuführen</w:t>
      </w:r>
      <w:r w:rsidRPr="00C95394">
        <w:rPr>
          <w:rFonts w:ascii="Times New Roman" w:eastAsia="Times New Roman" w:hAnsi="Times New Roman" w:cs="Times New Roman"/>
          <w:sz w:val="24"/>
          <w:szCs w:val="24"/>
          <w:lang w:val="de-DE" w:eastAsia="ru-RU"/>
        </w:rPr>
        <w:t xml:space="preserve">. Die schmelzenden Gletscher sind ein </w:t>
      </w:r>
      <w:r w:rsidRPr="00C95394">
        <w:rPr>
          <w:rFonts w:ascii="Times New Roman" w:eastAsia="Times New Roman" w:hAnsi="Times New Roman" w:cs="Times New Roman"/>
          <w:b/>
          <w:bCs/>
          <w:sz w:val="24"/>
          <w:szCs w:val="24"/>
          <w:lang w:val="de-DE" w:eastAsia="ru-RU"/>
        </w:rPr>
        <w:t>deutliches</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Zeichen</w:t>
      </w:r>
      <w:r w:rsidRPr="00C95394">
        <w:rPr>
          <w:rFonts w:ascii="Times New Roman" w:eastAsia="Times New Roman" w:hAnsi="Times New Roman" w:cs="Times New Roman"/>
          <w:sz w:val="24"/>
          <w:szCs w:val="24"/>
          <w:lang w:val="de-DE" w:eastAsia="ru-RU"/>
        </w:rPr>
        <w:t xml:space="preserve"> für die </w:t>
      </w:r>
      <w:r w:rsidRPr="00C95394">
        <w:rPr>
          <w:rFonts w:ascii="Times New Roman" w:eastAsia="Times New Roman" w:hAnsi="Times New Roman" w:cs="Times New Roman"/>
          <w:b/>
          <w:bCs/>
          <w:sz w:val="24"/>
          <w:szCs w:val="24"/>
          <w:lang w:val="de-DE" w:eastAsia="ru-RU"/>
        </w:rPr>
        <w:t>Auswirkungen</w:t>
      </w:r>
      <w:r w:rsidRPr="00C95394">
        <w:rPr>
          <w:rFonts w:ascii="Times New Roman" w:eastAsia="Times New Roman" w:hAnsi="Times New Roman" w:cs="Times New Roman"/>
          <w:sz w:val="24"/>
          <w:szCs w:val="24"/>
          <w:lang w:val="de-DE" w:eastAsia="ru-RU"/>
        </w:rPr>
        <w:t xml:space="preserve"> der globalen Erwärmung. Menschen aus der Region sind </w:t>
      </w:r>
      <w:r w:rsidRPr="00C95394">
        <w:rPr>
          <w:rFonts w:ascii="Times New Roman" w:eastAsia="Times New Roman" w:hAnsi="Times New Roman" w:cs="Times New Roman"/>
          <w:b/>
          <w:bCs/>
          <w:sz w:val="24"/>
          <w:szCs w:val="24"/>
          <w:lang w:val="de-DE" w:eastAsia="ru-RU"/>
        </w:rPr>
        <w:t>traurig</w:t>
      </w:r>
      <w:r w:rsidRPr="00C95394">
        <w:rPr>
          <w:rFonts w:ascii="Times New Roman" w:eastAsia="Times New Roman" w:hAnsi="Times New Roman" w:cs="Times New Roman"/>
          <w:sz w:val="24"/>
          <w:szCs w:val="24"/>
          <w:lang w:val="de-DE" w:eastAsia="ru-RU"/>
        </w:rPr>
        <w:t xml:space="preserve"> über diese </w:t>
      </w:r>
      <w:r w:rsidRPr="00C95394">
        <w:rPr>
          <w:rFonts w:ascii="Times New Roman" w:eastAsia="Times New Roman" w:hAnsi="Times New Roman" w:cs="Times New Roman"/>
          <w:b/>
          <w:bCs/>
          <w:sz w:val="24"/>
          <w:szCs w:val="24"/>
          <w:lang w:val="de-DE" w:eastAsia="ru-RU"/>
        </w:rPr>
        <w:t>Veränderungen</w:t>
      </w:r>
      <w:r w:rsidRPr="00C95394">
        <w:rPr>
          <w:rFonts w:ascii="Times New Roman" w:eastAsia="Times New Roman" w:hAnsi="Times New Roman" w:cs="Times New Roman"/>
          <w:sz w:val="24"/>
          <w:szCs w:val="24"/>
          <w:lang w:val="de-DE" w:eastAsia="ru-RU"/>
        </w:rPr>
        <w:t>.</w:t>
      </w:r>
    </w:p>
    <w:p w14:paraId="34B68DC2"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C95394">
        <w:rPr>
          <w:rFonts w:ascii="Times New Roman" w:eastAsia="Times New Roman" w:hAnsi="Times New Roman" w:cs="Times New Roman"/>
          <w:b/>
          <w:bCs/>
          <w:sz w:val="27"/>
          <w:szCs w:val="27"/>
          <w:lang w:val="de-DE" w:eastAsia="ru-RU"/>
        </w:rPr>
        <w:t xml:space="preserve">2. </w:t>
      </w:r>
      <w:r w:rsidRPr="00C95394">
        <w:rPr>
          <w:rFonts w:ascii="Times New Roman" w:eastAsia="Times New Roman" w:hAnsi="Times New Roman" w:cs="Times New Roman"/>
          <w:b/>
          <w:bCs/>
          <w:sz w:val="27"/>
          <w:szCs w:val="27"/>
          <w:lang w:eastAsia="ru-RU"/>
        </w:rPr>
        <w:t>ПЕРЕВОД</w:t>
      </w:r>
      <w:r w:rsidRPr="00C95394">
        <w:rPr>
          <w:rFonts w:ascii="Times New Roman" w:eastAsia="Times New Roman" w:hAnsi="Times New Roman" w:cs="Times New Roman"/>
          <w:b/>
          <w:bCs/>
          <w:sz w:val="27"/>
          <w:szCs w:val="27"/>
          <w:lang w:val="de-DE" w:eastAsia="ru-RU"/>
        </w:rPr>
        <w:t xml:space="preserve"> </w:t>
      </w:r>
      <w:r w:rsidRPr="00C95394">
        <w:rPr>
          <w:rFonts w:ascii="Times New Roman" w:eastAsia="Times New Roman" w:hAnsi="Times New Roman" w:cs="Times New Roman"/>
          <w:b/>
          <w:bCs/>
          <w:sz w:val="27"/>
          <w:szCs w:val="27"/>
          <w:lang w:eastAsia="ru-RU"/>
        </w:rPr>
        <w:t>НА</w:t>
      </w:r>
      <w:r w:rsidRPr="00C95394">
        <w:rPr>
          <w:rFonts w:ascii="Times New Roman" w:eastAsia="Times New Roman" w:hAnsi="Times New Roman" w:cs="Times New Roman"/>
          <w:b/>
          <w:bCs/>
          <w:sz w:val="27"/>
          <w:szCs w:val="27"/>
          <w:lang w:val="de-DE" w:eastAsia="ru-RU"/>
        </w:rPr>
        <w:t xml:space="preserve"> </w:t>
      </w:r>
      <w:r w:rsidRPr="00C95394">
        <w:rPr>
          <w:rFonts w:ascii="Times New Roman" w:eastAsia="Times New Roman" w:hAnsi="Times New Roman" w:cs="Times New Roman"/>
          <w:b/>
          <w:bCs/>
          <w:sz w:val="27"/>
          <w:szCs w:val="27"/>
          <w:lang w:eastAsia="ru-RU"/>
        </w:rPr>
        <w:t>РУССКИЙ</w:t>
      </w:r>
    </w:p>
    <w:p w14:paraId="5A691F65"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Глобальное потепление заставляет ледники таять. Это вынуждает Швейцарию и Италию заново определять свои границы в Альпах. Это особенно касается региона вблизи Маттерхорна. Раньше границы между двумя странами определялись ледниками и снежными полями. Теперь, когда ледники тают, эти естественные границы должны быть скорректированы. Исследования показывают, что швейцарские ледники особенно быстро уменьшаются. Это связано с множеством жарких летних месяцев и малым количеством снегопадов. Тающие ледники являются явным признаком последствий глобального потепления. Люди из этого региона печалятся об этих изменениях.</w:t>
      </w:r>
    </w:p>
    <w:p w14:paraId="0DE65BD2"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3159"/>
        <w:gridCol w:w="3048"/>
      </w:tblGrid>
      <w:tr w:rsidR="00C95394" w:rsidRPr="00C95394" w14:paraId="19B1A2A1" w14:textId="77777777" w:rsidTr="00C95394">
        <w:trPr>
          <w:tblHeader/>
          <w:tblCellSpacing w:w="15" w:type="dxa"/>
        </w:trPr>
        <w:tc>
          <w:tcPr>
            <w:tcW w:w="0" w:type="auto"/>
            <w:vAlign w:val="center"/>
            <w:hideMark/>
          </w:tcPr>
          <w:p w14:paraId="595D354B"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proofErr w:type="spellStart"/>
            <w:r w:rsidRPr="00C95394">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67D26C50"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Русский</w:t>
            </w:r>
          </w:p>
        </w:tc>
        <w:tc>
          <w:tcPr>
            <w:tcW w:w="0" w:type="auto"/>
            <w:vAlign w:val="center"/>
            <w:hideMark/>
          </w:tcPr>
          <w:p w14:paraId="0E9232C0"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Коллокация</w:t>
            </w:r>
          </w:p>
        </w:tc>
      </w:tr>
      <w:tr w:rsidR="00C95394" w:rsidRPr="00C95394" w14:paraId="52402C19" w14:textId="77777777" w:rsidTr="00C95394">
        <w:trPr>
          <w:tblCellSpacing w:w="15" w:type="dxa"/>
        </w:trPr>
        <w:tc>
          <w:tcPr>
            <w:tcW w:w="0" w:type="auto"/>
            <w:vAlign w:val="center"/>
            <w:hideMark/>
          </w:tcPr>
          <w:p w14:paraId="4EB8BAC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Erwärmung</w:t>
            </w:r>
            <w:proofErr w:type="spellEnd"/>
          </w:p>
        </w:tc>
        <w:tc>
          <w:tcPr>
            <w:tcW w:w="0" w:type="auto"/>
            <w:vAlign w:val="center"/>
            <w:hideMark/>
          </w:tcPr>
          <w:p w14:paraId="1FE2384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потепление</w:t>
            </w:r>
          </w:p>
        </w:tc>
        <w:tc>
          <w:tcPr>
            <w:tcW w:w="0" w:type="auto"/>
            <w:vAlign w:val="center"/>
            <w:hideMark/>
          </w:tcPr>
          <w:p w14:paraId="44963A1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globale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Erwärmung</w:t>
            </w:r>
            <w:proofErr w:type="spellEnd"/>
          </w:p>
        </w:tc>
      </w:tr>
      <w:tr w:rsidR="00C95394" w:rsidRPr="00C95394" w14:paraId="7ABE4485" w14:textId="77777777" w:rsidTr="00C95394">
        <w:trPr>
          <w:tblCellSpacing w:w="15" w:type="dxa"/>
        </w:trPr>
        <w:tc>
          <w:tcPr>
            <w:tcW w:w="0" w:type="auto"/>
            <w:vAlign w:val="center"/>
            <w:hideMark/>
          </w:tcPr>
          <w:p w14:paraId="02E8927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Gletscher</w:t>
            </w:r>
            <w:proofErr w:type="spellEnd"/>
            <w:r w:rsidRPr="00C95394">
              <w:rPr>
                <w:rFonts w:ascii="Times New Roman" w:eastAsia="Times New Roman" w:hAnsi="Times New Roman" w:cs="Times New Roman"/>
                <w:sz w:val="24"/>
                <w:szCs w:val="24"/>
                <w:lang w:eastAsia="ru-RU"/>
              </w:rPr>
              <w:t>, -</w:t>
            </w:r>
          </w:p>
        </w:tc>
        <w:tc>
          <w:tcPr>
            <w:tcW w:w="0" w:type="auto"/>
            <w:vAlign w:val="center"/>
            <w:hideMark/>
          </w:tcPr>
          <w:p w14:paraId="2F4717A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ледник</w:t>
            </w:r>
          </w:p>
        </w:tc>
        <w:tc>
          <w:tcPr>
            <w:tcW w:w="0" w:type="auto"/>
            <w:vAlign w:val="center"/>
            <w:hideMark/>
          </w:tcPr>
          <w:p w14:paraId="55640FC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Gletscher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schmelzen</w:t>
            </w:r>
            <w:proofErr w:type="spellEnd"/>
          </w:p>
        </w:tc>
      </w:tr>
      <w:tr w:rsidR="00C95394" w:rsidRPr="00C95394" w14:paraId="531F7E58" w14:textId="77777777" w:rsidTr="00C95394">
        <w:trPr>
          <w:tblCellSpacing w:w="15" w:type="dxa"/>
        </w:trPr>
        <w:tc>
          <w:tcPr>
            <w:tcW w:w="0" w:type="auto"/>
            <w:vAlign w:val="center"/>
            <w:hideMark/>
          </w:tcPr>
          <w:p w14:paraId="70578C7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schmelzen</w:t>
            </w:r>
            <w:proofErr w:type="spellEnd"/>
          </w:p>
        </w:tc>
        <w:tc>
          <w:tcPr>
            <w:tcW w:w="0" w:type="auto"/>
            <w:vAlign w:val="center"/>
            <w:hideMark/>
          </w:tcPr>
          <w:p w14:paraId="69B5801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таять</w:t>
            </w:r>
          </w:p>
        </w:tc>
        <w:tc>
          <w:tcPr>
            <w:tcW w:w="0" w:type="auto"/>
            <w:vAlign w:val="center"/>
            <w:hideMark/>
          </w:tcPr>
          <w:p w14:paraId="72FF9C6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lässt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Gletscher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schmelzen</w:t>
            </w:r>
            <w:proofErr w:type="spellEnd"/>
          </w:p>
        </w:tc>
      </w:tr>
      <w:tr w:rsidR="00C95394" w:rsidRPr="00C95394" w14:paraId="3B47B8BA" w14:textId="77777777" w:rsidTr="00C95394">
        <w:trPr>
          <w:tblCellSpacing w:w="15" w:type="dxa"/>
        </w:trPr>
        <w:tc>
          <w:tcPr>
            <w:tcW w:w="0" w:type="auto"/>
            <w:vAlign w:val="center"/>
            <w:hideMark/>
          </w:tcPr>
          <w:p w14:paraId="7A3EE3E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zwingen</w:t>
            </w:r>
            <w:proofErr w:type="spellEnd"/>
          </w:p>
        </w:tc>
        <w:tc>
          <w:tcPr>
            <w:tcW w:w="0" w:type="auto"/>
            <w:vAlign w:val="center"/>
            <w:hideMark/>
          </w:tcPr>
          <w:p w14:paraId="59B9673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вынуждать, заставлять</w:t>
            </w:r>
          </w:p>
        </w:tc>
        <w:tc>
          <w:tcPr>
            <w:tcW w:w="0" w:type="auto"/>
            <w:vAlign w:val="center"/>
            <w:hideMark/>
          </w:tcPr>
          <w:p w14:paraId="38B9644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zwingt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dazu</w:t>
            </w:r>
            <w:proofErr w:type="spellEnd"/>
          </w:p>
        </w:tc>
      </w:tr>
      <w:tr w:rsidR="00C95394" w:rsidRPr="00C95394" w14:paraId="76EDA796" w14:textId="77777777" w:rsidTr="00C95394">
        <w:trPr>
          <w:tblCellSpacing w:w="15" w:type="dxa"/>
        </w:trPr>
        <w:tc>
          <w:tcPr>
            <w:tcW w:w="0" w:type="auto"/>
            <w:vAlign w:val="center"/>
            <w:hideMark/>
          </w:tcPr>
          <w:p w14:paraId="49868A5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Grenze</w:t>
            </w:r>
            <w:proofErr w:type="spellEnd"/>
            <w:r w:rsidRPr="00C95394">
              <w:rPr>
                <w:rFonts w:ascii="Times New Roman" w:eastAsia="Times New Roman" w:hAnsi="Times New Roman" w:cs="Times New Roman"/>
                <w:sz w:val="24"/>
                <w:szCs w:val="24"/>
                <w:lang w:eastAsia="ru-RU"/>
              </w:rPr>
              <w:t>, -n</w:t>
            </w:r>
          </w:p>
        </w:tc>
        <w:tc>
          <w:tcPr>
            <w:tcW w:w="0" w:type="auto"/>
            <w:vAlign w:val="center"/>
            <w:hideMark/>
          </w:tcPr>
          <w:p w14:paraId="497706F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граница</w:t>
            </w:r>
          </w:p>
        </w:tc>
        <w:tc>
          <w:tcPr>
            <w:tcW w:w="0" w:type="auto"/>
            <w:vAlign w:val="center"/>
            <w:hideMark/>
          </w:tcPr>
          <w:p w14:paraId="76535B9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Grenzen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festlegen</w:t>
            </w:r>
            <w:proofErr w:type="spellEnd"/>
          </w:p>
        </w:tc>
      </w:tr>
      <w:tr w:rsidR="00C95394" w:rsidRPr="00C95394" w14:paraId="53770D8B" w14:textId="77777777" w:rsidTr="00C95394">
        <w:trPr>
          <w:tblCellSpacing w:w="15" w:type="dxa"/>
        </w:trPr>
        <w:tc>
          <w:tcPr>
            <w:tcW w:w="0" w:type="auto"/>
            <w:vAlign w:val="center"/>
            <w:hideMark/>
          </w:tcPr>
          <w:p w14:paraId="16432FE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festlegen</w:t>
            </w:r>
            <w:proofErr w:type="spellEnd"/>
          </w:p>
        </w:tc>
        <w:tc>
          <w:tcPr>
            <w:tcW w:w="0" w:type="auto"/>
            <w:vAlign w:val="center"/>
            <w:hideMark/>
          </w:tcPr>
          <w:p w14:paraId="2A90DDD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устанавливать, определять</w:t>
            </w:r>
          </w:p>
        </w:tc>
        <w:tc>
          <w:tcPr>
            <w:tcW w:w="0" w:type="auto"/>
            <w:vAlign w:val="center"/>
            <w:hideMark/>
          </w:tcPr>
          <w:p w14:paraId="129AB0A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neu</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festlegen</w:t>
            </w:r>
            <w:proofErr w:type="spellEnd"/>
          </w:p>
        </w:tc>
      </w:tr>
      <w:tr w:rsidR="00C95394" w:rsidRPr="00C95394" w14:paraId="1C7CD0B5" w14:textId="77777777" w:rsidTr="00C95394">
        <w:trPr>
          <w:tblCellSpacing w:w="15" w:type="dxa"/>
        </w:trPr>
        <w:tc>
          <w:tcPr>
            <w:tcW w:w="0" w:type="auto"/>
            <w:vAlign w:val="center"/>
            <w:hideMark/>
          </w:tcPr>
          <w:p w14:paraId="194F6D6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besonders</w:t>
            </w:r>
            <w:proofErr w:type="spellEnd"/>
          </w:p>
        </w:tc>
        <w:tc>
          <w:tcPr>
            <w:tcW w:w="0" w:type="auto"/>
            <w:vAlign w:val="center"/>
            <w:hideMark/>
          </w:tcPr>
          <w:p w14:paraId="1724F57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особенно</w:t>
            </w:r>
          </w:p>
        </w:tc>
        <w:tc>
          <w:tcPr>
            <w:tcW w:w="0" w:type="auto"/>
            <w:vAlign w:val="center"/>
            <w:hideMark/>
          </w:tcPr>
          <w:p w14:paraId="7FE8AE8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gilt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besonders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für</w:t>
            </w:r>
            <w:proofErr w:type="spellEnd"/>
          </w:p>
        </w:tc>
      </w:tr>
      <w:tr w:rsidR="00C95394" w:rsidRPr="00C95394" w14:paraId="22993870" w14:textId="77777777" w:rsidTr="00C95394">
        <w:trPr>
          <w:tblCellSpacing w:w="15" w:type="dxa"/>
        </w:trPr>
        <w:tc>
          <w:tcPr>
            <w:tcW w:w="0" w:type="auto"/>
            <w:vAlign w:val="center"/>
            <w:hideMark/>
          </w:tcPr>
          <w:p w14:paraId="7B5F6AD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Region</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1693D2E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регион</w:t>
            </w:r>
          </w:p>
        </w:tc>
        <w:tc>
          <w:tcPr>
            <w:tcW w:w="0" w:type="auto"/>
            <w:vAlign w:val="center"/>
            <w:hideMark/>
          </w:tcPr>
          <w:p w14:paraId="400F360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Region</w:t>
            </w:r>
            <w:proofErr w:type="spellEnd"/>
          </w:p>
        </w:tc>
      </w:tr>
      <w:tr w:rsidR="00C95394" w:rsidRPr="00C95394" w14:paraId="61216C67" w14:textId="77777777" w:rsidTr="00C95394">
        <w:trPr>
          <w:tblCellSpacing w:w="15" w:type="dxa"/>
        </w:trPr>
        <w:tc>
          <w:tcPr>
            <w:tcW w:w="0" w:type="auto"/>
            <w:vAlign w:val="center"/>
            <w:hideMark/>
          </w:tcPr>
          <w:p w14:paraId="6B16DE8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Matterhorn</w:t>
            </w:r>
            <w:proofErr w:type="spellEnd"/>
          </w:p>
        </w:tc>
        <w:tc>
          <w:tcPr>
            <w:tcW w:w="0" w:type="auto"/>
            <w:vAlign w:val="center"/>
            <w:hideMark/>
          </w:tcPr>
          <w:p w14:paraId="6762CF1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Маттерхорн</w:t>
            </w:r>
          </w:p>
        </w:tc>
        <w:tc>
          <w:tcPr>
            <w:tcW w:w="0" w:type="auto"/>
            <w:vAlign w:val="center"/>
            <w:hideMark/>
          </w:tcPr>
          <w:p w14:paraId="54AF38C3" w14:textId="77777777" w:rsidR="00C95394" w:rsidRPr="00C95394" w:rsidRDefault="00C95394" w:rsidP="00C95394">
            <w:pPr>
              <w:spacing w:after="0" w:line="240" w:lineRule="auto"/>
              <w:rPr>
                <w:rFonts w:ascii="Times New Roman" w:eastAsia="Times New Roman" w:hAnsi="Times New Roman" w:cs="Times New Roman"/>
                <w:sz w:val="24"/>
                <w:szCs w:val="24"/>
                <w:lang w:val="de-DE" w:eastAsia="ru-RU"/>
              </w:rPr>
            </w:pPr>
            <w:r w:rsidRPr="00C95394">
              <w:rPr>
                <w:rFonts w:ascii="Times New Roman" w:eastAsia="Times New Roman" w:hAnsi="Times New Roman" w:cs="Times New Roman"/>
                <w:sz w:val="24"/>
                <w:szCs w:val="24"/>
                <w:lang w:val="de-DE" w:eastAsia="ru-RU"/>
              </w:rPr>
              <w:t>in der Nähe des Matterhorns</w:t>
            </w:r>
          </w:p>
        </w:tc>
      </w:tr>
      <w:tr w:rsidR="00C95394" w:rsidRPr="00C95394" w14:paraId="73BBC23D" w14:textId="77777777" w:rsidTr="00C95394">
        <w:trPr>
          <w:tblCellSpacing w:w="15" w:type="dxa"/>
        </w:trPr>
        <w:tc>
          <w:tcPr>
            <w:tcW w:w="0" w:type="auto"/>
            <w:vAlign w:val="center"/>
            <w:hideMark/>
          </w:tcPr>
          <w:p w14:paraId="5A4883E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Schneefläche</w:t>
            </w:r>
            <w:proofErr w:type="spellEnd"/>
            <w:r w:rsidRPr="00C95394">
              <w:rPr>
                <w:rFonts w:ascii="Times New Roman" w:eastAsia="Times New Roman" w:hAnsi="Times New Roman" w:cs="Times New Roman"/>
                <w:sz w:val="24"/>
                <w:szCs w:val="24"/>
                <w:lang w:eastAsia="ru-RU"/>
              </w:rPr>
              <w:t>, -n</w:t>
            </w:r>
          </w:p>
        </w:tc>
        <w:tc>
          <w:tcPr>
            <w:tcW w:w="0" w:type="auto"/>
            <w:vAlign w:val="center"/>
            <w:hideMark/>
          </w:tcPr>
          <w:p w14:paraId="2AF948F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снежное поле</w:t>
            </w:r>
          </w:p>
        </w:tc>
        <w:tc>
          <w:tcPr>
            <w:tcW w:w="0" w:type="auto"/>
            <w:vAlign w:val="center"/>
            <w:hideMark/>
          </w:tcPr>
          <w:p w14:paraId="387175A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durch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Schneeflächen</w:t>
            </w:r>
            <w:proofErr w:type="spellEnd"/>
          </w:p>
        </w:tc>
      </w:tr>
      <w:tr w:rsidR="00C95394" w:rsidRPr="00C95394" w14:paraId="7D2EBB17" w14:textId="77777777" w:rsidTr="00C95394">
        <w:trPr>
          <w:tblCellSpacing w:w="15" w:type="dxa"/>
        </w:trPr>
        <w:tc>
          <w:tcPr>
            <w:tcW w:w="0" w:type="auto"/>
            <w:vAlign w:val="center"/>
            <w:hideMark/>
          </w:tcPr>
          <w:p w14:paraId="051782F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bestimmen</w:t>
            </w:r>
            <w:proofErr w:type="spellEnd"/>
          </w:p>
        </w:tc>
        <w:tc>
          <w:tcPr>
            <w:tcW w:w="0" w:type="auto"/>
            <w:vAlign w:val="center"/>
            <w:hideMark/>
          </w:tcPr>
          <w:p w14:paraId="720716D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определять</w:t>
            </w:r>
          </w:p>
        </w:tc>
        <w:tc>
          <w:tcPr>
            <w:tcW w:w="0" w:type="auto"/>
            <w:vAlign w:val="center"/>
            <w:hideMark/>
          </w:tcPr>
          <w:p w14:paraId="150508C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wurden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bestimmt</w:t>
            </w:r>
            <w:proofErr w:type="spellEnd"/>
          </w:p>
        </w:tc>
      </w:tr>
      <w:tr w:rsidR="00C95394" w:rsidRPr="00C95394" w14:paraId="2977381E" w14:textId="77777777" w:rsidTr="00C95394">
        <w:trPr>
          <w:tblCellSpacing w:w="15" w:type="dxa"/>
        </w:trPr>
        <w:tc>
          <w:tcPr>
            <w:tcW w:w="0" w:type="auto"/>
            <w:vAlign w:val="center"/>
            <w:hideMark/>
          </w:tcPr>
          <w:p w14:paraId="04CC6AC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natürlich</w:t>
            </w:r>
            <w:proofErr w:type="spellEnd"/>
          </w:p>
        </w:tc>
        <w:tc>
          <w:tcPr>
            <w:tcW w:w="0" w:type="auto"/>
            <w:vAlign w:val="center"/>
            <w:hideMark/>
          </w:tcPr>
          <w:p w14:paraId="31290CD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естественный</w:t>
            </w:r>
          </w:p>
        </w:tc>
        <w:tc>
          <w:tcPr>
            <w:tcW w:w="0" w:type="auto"/>
            <w:vAlign w:val="center"/>
            <w:hideMark/>
          </w:tcPr>
          <w:p w14:paraId="0EDF597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natürliche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Grenzen</w:t>
            </w:r>
            <w:proofErr w:type="spellEnd"/>
          </w:p>
        </w:tc>
      </w:tr>
      <w:tr w:rsidR="00C95394" w:rsidRPr="00C95394" w14:paraId="0600E4FE" w14:textId="77777777" w:rsidTr="00C95394">
        <w:trPr>
          <w:tblCellSpacing w:w="15" w:type="dxa"/>
        </w:trPr>
        <w:tc>
          <w:tcPr>
            <w:tcW w:w="0" w:type="auto"/>
            <w:vAlign w:val="center"/>
            <w:hideMark/>
          </w:tcPr>
          <w:p w14:paraId="5DB0983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anpassen</w:t>
            </w:r>
            <w:proofErr w:type="spellEnd"/>
          </w:p>
        </w:tc>
        <w:tc>
          <w:tcPr>
            <w:tcW w:w="0" w:type="auto"/>
            <w:vAlign w:val="center"/>
            <w:hideMark/>
          </w:tcPr>
          <w:p w14:paraId="5ACD1E9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корректировать, адаптировать</w:t>
            </w:r>
          </w:p>
        </w:tc>
        <w:tc>
          <w:tcPr>
            <w:tcW w:w="0" w:type="auto"/>
            <w:vAlign w:val="center"/>
            <w:hideMark/>
          </w:tcPr>
          <w:p w14:paraId="0A1C980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müssen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angepasst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werden</w:t>
            </w:r>
            <w:proofErr w:type="spellEnd"/>
          </w:p>
        </w:tc>
      </w:tr>
      <w:tr w:rsidR="00C95394" w:rsidRPr="00C95394" w14:paraId="5275FE00" w14:textId="77777777" w:rsidTr="00C95394">
        <w:trPr>
          <w:tblCellSpacing w:w="15" w:type="dxa"/>
        </w:trPr>
        <w:tc>
          <w:tcPr>
            <w:tcW w:w="0" w:type="auto"/>
            <w:vAlign w:val="center"/>
            <w:hideMark/>
          </w:tcPr>
          <w:p w14:paraId="6B5D8A5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Untersuchung</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7E90E99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исследование</w:t>
            </w:r>
          </w:p>
        </w:tc>
        <w:tc>
          <w:tcPr>
            <w:tcW w:w="0" w:type="auto"/>
            <w:vAlign w:val="center"/>
            <w:hideMark/>
          </w:tcPr>
          <w:p w14:paraId="185D684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Untersuchungen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zeigen</w:t>
            </w:r>
            <w:proofErr w:type="spellEnd"/>
          </w:p>
        </w:tc>
      </w:tr>
      <w:tr w:rsidR="00C95394" w:rsidRPr="00C95394" w14:paraId="7D831131" w14:textId="77777777" w:rsidTr="00C95394">
        <w:trPr>
          <w:tblCellSpacing w:w="15" w:type="dxa"/>
        </w:trPr>
        <w:tc>
          <w:tcPr>
            <w:tcW w:w="0" w:type="auto"/>
            <w:vAlign w:val="center"/>
            <w:hideMark/>
          </w:tcPr>
          <w:p w14:paraId="139E252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schnell</w:t>
            </w:r>
            <w:proofErr w:type="spellEnd"/>
          </w:p>
        </w:tc>
        <w:tc>
          <w:tcPr>
            <w:tcW w:w="0" w:type="auto"/>
            <w:vAlign w:val="center"/>
            <w:hideMark/>
          </w:tcPr>
          <w:p w14:paraId="3504639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быстро</w:t>
            </w:r>
          </w:p>
        </w:tc>
        <w:tc>
          <w:tcPr>
            <w:tcW w:w="0" w:type="auto"/>
            <w:vAlign w:val="center"/>
            <w:hideMark/>
          </w:tcPr>
          <w:p w14:paraId="046DA5E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besonders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schnell</w:t>
            </w:r>
            <w:proofErr w:type="spellEnd"/>
          </w:p>
        </w:tc>
      </w:tr>
      <w:tr w:rsidR="00C95394" w:rsidRPr="00C95394" w14:paraId="4A21EC84" w14:textId="77777777" w:rsidTr="00C95394">
        <w:trPr>
          <w:tblCellSpacing w:w="15" w:type="dxa"/>
        </w:trPr>
        <w:tc>
          <w:tcPr>
            <w:tcW w:w="0" w:type="auto"/>
            <w:vAlign w:val="center"/>
            <w:hideMark/>
          </w:tcPr>
          <w:p w14:paraId="2837896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schrumpfen</w:t>
            </w:r>
            <w:proofErr w:type="spellEnd"/>
          </w:p>
        </w:tc>
        <w:tc>
          <w:tcPr>
            <w:tcW w:w="0" w:type="auto"/>
            <w:vAlign w:val="center"/>
            <w:hideMark/>
          </w:tcPr>
          <w:p w14:paraId="759FE18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уменьшаться, сокращаться</w:t>
            </w:r>
          </w:p>
        </w:tc>
        <w:tc>
          <w:tcPr>
            <w:tcW w:w="0" w:type="auto"/>
            <w:vAlign w:val="center"/>
            <w:hideMark/>
          </w:tcPr>
          <w:p w14:paraId="119CDEF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Gletscher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schrumpfen</w:t>
            </w:r>
            <w:proofErr w:type="spellEnd"/>
          </w:p>
        </w:tc>
      </w:tr>
      <w:tr w:rsidR="00C95394" w:rsidRPr="00C95394" w14:paraId="42116F00" w14:textId="77777777" w:rsidTr="00C95394">
        <w:trPr>
          <w:tblCellSpacing w:w="15" w:type="dxa"/>
        </w:trPr>
        <w:tc>
          <w:tcPr>
            <w:tcW w:w="0" w:type="auto"/>
            <w:vAlign w:val="center"/>
            <w:hideMark/>
          </w:tcPr>
          <w:p w14:paraId="127B4E6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heiß</w:t>
            </w:r>
            <w:proofErr w:type="spellEnd"/>
          </w:p>
        </w:tc>
        <w:tc>
          <w:tcPr>
            <w:tcW w:w="0" w:type="auto"/>
            <w:vAlign w:val="center"/>
            <w:hideMark/>
          </w:tcPr>
          <w:p w14:paraId="1F7CC0E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жаркий</w:t>
            </w:r>
          </w:p>
        </w:tc>
        <w:tc>
          <w:tcPr>
            <w:tcW w:w="0" w:type="auto"/>
            <w:vAlign w:val="center"/>
            <w:hideMark/>
          </w:tcPr>
          <w:p w14:paraId="100244A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viele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heiße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Sommer</w:t>
            </w:r>
            <w:proofErr w:type="spellEnd"/>
          </w:p>
        </w:tc>
      </w:tr>
      <w:tr w:rsidR="00C95394" w:rsidRPr="00C95394" w14:paraId="3CF30AD3" w14:textId="77777777" w:rsidTr="00C95394">
        <w:trPr>
          <w:tblCellSpacing w:w="15" w:type="dxa"/>
        </w:trPr>
        <w:tc>
          <w:tcPr>
            <w:tcW w:w="0" w:type="auto"/>
            <w:vAlign w:val="center"/>
            <w:hideMark/>
          </w:tcPr>
          <w:p w14:paraId="31DC17C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wenig</w:t>
            </w:r>
            <w:proofErr w:type="spellEnd"/>
          </w:p>
        </w:tc>
        <w:tc>
          <w:tcPr>
            <w:tcW w:w="0" w:type="auto"/>
            <w:vAlign w:val="center"/>
            <w:hideMark/>
          </w:tcPr>
          <w:p w14:paraId="63894A1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мало</w:t>
            </w:r>
          </w:p>
        </w:tc>
        <w:tc>
          <w:tcPr>
            <w:tcW w:w="0" w:type="auto"/>
            <w:vAlign w:val="center"/>
            <w:hideMark/>
          </w:tcPr>
          <w:p w14:paraId="24ED416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wenig</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Schneefall</w:t>
            </w:r>
            <w:proofErr w:type="spellEnd"/>
          </w:p>
        </w:tc>
      </w:tr>
      <w:tr w:rsidR="00C95394" w:rsidRPr="00C95394" w14:paraId="592164A6" w14:textId="77777777" w:rsidTr="00C95394">
        <w:trPr>
          <w:tblCellSpacing w:w="15" w:type="dxa"/>
        </w:trPr>
        <w:tc>
          <w:tcPr>
            <w:tcW w:w="0" w:type="auto"/>
            <w:vAlign w:val="center"/>
            <w:hideMark/>
          </w:tcPr>
          <w:p w14:paraId="52F3048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lastRenderedPageBreak/>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Schneefall</w:t>
            </w:r>
            <w:proofErr w:type="spellEnd"/>
          </w:p>
        </w:tc>
        <w:tc>
          <w:tcPr>
            <w:tcW w:w="0" w:type="auto"/>
            <w:vAlign w:val="center"/>
            <w:hideMark/>
          </w:tcPr>
          <w:p w14:paraId="5001EB5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снегопад</w:t>
            </w:r>
          </w:p>
        </w:tc>
        <w:tc>
          <w:tcPr>
            <w:tcW w:w="0" w:type="auto"/>
            <w:vAlign w:val="center"/>
            <w:hideMark/>
          </w:tcPr>
          <w:p w14:paraId="74AE2DD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wenig</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Schneefall</w:t>
            </w:r>
            <w:proofErr w:type="spellEnd"/>
          </w:p>
        </w:tc>
      </w:tr>
      <w:tr w:rsidR="00C95394" w:rsidRPr="00C95394" w14:paraId="346F6138" w14:textId="77777777" w:rsidTr="00C95394">
        <w:trPr>
          <w:tblCellSpacing w:w="15" w:type="dxa"/>
        </w:trPr>
        <w:tc>
          <w:tcPr>
            <w:tcW w:w="0" w:type="auto"/>
            <w:vAlign w:val="center"/>
            <w:hideMark/>
          </w:tcPr>
          <w:p w14:paraId="711F228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zurückführen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auf</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Akk</w:t>
            </w:r>
            <w:proofErr w:type="spellEnd"/>
            <w:r w:rsidRPr="00C95394">
              <w:rPr>
                <w:rFonts w:ascii="Times New Roman" w:eastAsia="Times New Roman" w:hAnsi="Times New Roman" w:cs="Times New Roman"/>
                <w:sz w:val="24"/>
                <w:szCs w:val="24"/>
                <w:lang w:eastAsia="ru-RU"/>
              </w:rPr>
              <w:t>.)</w:t>
            </w:r>
          </w:p>
        </w:tc>
        <w:tc>
          <w:tcPr>
            <w:tcW w:w="0" w:type="auto"/>
            <w:vAlign w:val="center"/>
            <w:hideMark/>
          </w:tcPr>
          <w:p w14:paraId="527C4FF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объяснять чем-то, связывать с</w:t>
            </w:r>
          </w:p>
        </w:tc>
        <w:tc>
          <w:tcPr>
            <w:tcW w:w="0" w:type="auto"/>
            <w:vAlign w:val="center"/>
            <w:hideMark/>
          </w:tcPr>
          <w:p w14:paraId="06137B5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zurückzuführen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auf</w:t>
            </w:r>
            <w:proofErr w:type="spellEnd"/>
          </w:p>
        </w:tc>
      </w:tr>
      <w:tr w:rsidR="00C95394" w:rsidRPr="00C95394" w14:paraId="07CE0257" w14:textId="77777777" w:rsidTr="00C95394">
        <w:trPr>
          <w:tblCellSpacing w:w="15" w:type="dxa"/>
        </w:trPr>
        <w:tc>
          <w:tcPr>
            <w:tcW w:w="0" w:type="auto"/>
            <w:vAlign w:val="center"/>
            <w:hideMark/>
          </w:tcPr>
          <w:p w14:paraId="2FF1660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deutlich</w:t>
            </w:r>
            <w:proofErr w:type="spellEnd"/>
          </w:p>
        </w:tc>
        <w:tc>
          <w:tcPr>
            <w:tcW w:w="0" w:type="auto"/>
            <w:vAlign w:val="center"/>
            <w:hideMark/>
          </w:tcPr>
          <w:p w14:paraId="5AE4F03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явный, отчетливый</w:t>
            </w:r>
          </w:p>
        </w:tc>
        <w:tc>
          <w:tcPr>
            <w:tcW w:w="0" w:type="auto"/>
            <w:vAlign w:val="center"/>
            <w:hideMark/>
          </w:tcPr>
          <w:p w14:paraId="1BE0529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deutliches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Zeichen</w:t>
            </w:r>
            <w:proofErr w:type="spellEnd"/>
          </w:p>
        </w:tc>
      </w:tr>
      <w:tr w:rsidR="00C95394" w:rsidRPr="00C95394" w14:paraId="3CFE4D06" w14:textId="77777777" w:rsidTr="00C95394">
        <w:trPr>
          <w:tblCellSpacing w:w="15" w:type="dxa"/>
        </w:trPr>
        <w:tc>
          <w:tcPr>
            <w:tcW w:w="0" w:type="auto"/>
            <w:vAlign w:val="center"/>
            <w:hideMark/>
          </w:tcPr>
          <w:p w14:paraId="053C8B0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Zeichen</w:t>
            </w:r>
            <w:proofErr w:type="spellEnd"/>
            <w:r w:rsidRPr="00C95394">
              <w:rPr>
                <w:rFonts w:ascii="Times New Roman" w:eastAsia="Times New Roman" w:hAnsi="Times New Roman" w:cs="Times New Roman"/>
                <w:sz w:val="24"/>
                <w:szCs w:val="24"/>
                <w:lang w:eastAsia="ru-RU"/>
              </w:rPr>
              <w:t>, -</w:t>
            </w:r>
          </w:p>
        </w:tc>
        <w:tc>
          <w:tcPr>
            <w:tcW w:w="0" w:type="auto"/>
            <w:vAlign w:val="center"/>
            <w:hideMark/>
          </w:tcPr>
          <w:p w14:paraId="7EADCFE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знак, признак</w:t>
            </w:r>
          </w:p>
        </w:tc>
        <w:tc>
          <w:tcPr>
            <w:tcW w:w="0" w:type="auto"/>
            <w:vAlign w:val="center"/>
            <w:hideMark/>
          </w:tcPr>
          <w:p w14:paraId="6D0D944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Zeichen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für</w:t>
            </w:r>
            <w:proofErr w:type="spellEnd"/>
          </w:p>
        </w:tc>
      </w:tr>
      <w:tr w:rsidR="00C95394" w:rsidRPr="00C95394" w14:paraId="605C593D" w14:textId="77777777" w:rsidTr="00C95394">
        <w:trPr>
          <w:tblCellSpacing w:w="15" w:type="dxa"/>
        </w:trPr>
        <w:tc>
          <w:tcPr>
            <w:tcW w:w="0" w:type="auto"/>
            <w:vAlign w:val="center"/>
            <w:hideMark/>
          </w:tcPr>
          <w:p w14:paraId="02DDA1F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Auswirkung</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0B9A6E5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последствие, воздействие</w:t>
            </w:r>
          </w:p>
        </w:tc>
        <w:tc>
          <w:tcPr>
            <w:tcW w:w="0" w:type="auto"/>
            <w:vAlign w:val="center"/>
            <w:hideMark/>
          </w:tcPr>
          <w:p w14:paraId="3E871C7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Auswirkungen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Erwärmung</w:t>
            </w:r>
            <w:proofErr w:type="spellEnd"/>
          </w:p>
        </w:tc>
      </w:tr>
      <w:tr w:rsidR="00C95394" w:rsidRPr="00C95394" w14:paraId="23AE66C9" w14:textId="77777777" w:rsidTr="00C95394">
        <w:trPr>
          <w:tblCellSpacing w:w="15" w:type="dxa"/>
        </w:trPr>
        <w:tc>
          <w:tcPr>
            <w:tcW w:w="0" w:type="auto"/>
            <w:vAlign w:val="center"/>
            <w:hideMark/>
          </w:tcPr>
          <w:p w14:paraId="51D85D6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traurig</w:t>
            </w:r>
            <w:proofErr w:type="spellEnd"/>
          </w:p>
        </w:tc>
        <w:tc>
          <w:tcPr>
            <w:tcW w:w="0" w:type="auto"/>
            <w:vAlign w:val="center"/>
            <w:hideMark/>
          </w:tcPr>
          <w:p w14:paraId="748486B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печальный</w:t>
            </w:r>
          </w:p>
        </w:tc>
        <w:tc>
          <w:tcPr>
            <w:tcW w:w="0" w:type="auto"/>
            <w:vAlign w:val="center"/>
            <w:hideMark/>
          </w:tcPr>
          <w:p w14:paraId="1B3036A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sind</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traurig</w:t>
            </w:r>
            <w:proofErr w:type="spellEnd"/>
          </w:p>
        </w:tc>
      </w:tr>
      <w:tr w:rsidR="00C95394" w:rsidRPr="00C95394" w14:paraId="13D1C097" w14:textId="77777777" w:rsidTr="00C95394">
        <w:trPr>
          <w:tblCellSpacing w:w="15" w:type="dxa"/>
        </w:trPr>
        <w:tc>
          <w:tcPr>
            <w:tcW w:w="0" w:type="auto"/>
            <w:vAlign w:val="center"/>
            <w:hideMark/>
          </w:tcPr>
          <w:p w14:paraId="74AA01F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Veränderung</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391B200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изменение</w:t>
            </w:r>
          </w:p>
        </w:tc>
        <w:tc>
          <w:tcPr>
            <w:tcW w:w="0" w:type="auto"/>
            <w:vAlign w:val="center"/>
            <w:hideMark/>
          </w:tcPr>
          <w:p w14:paraId="60A778C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über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diese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Veränderungen</w:t>
            </w:r>
            <w:proofErr w:type="spellEnd"/>
          </w:p>
        </w:tc>
      </w:tr>
    </w:tbl>
    <w:p w14:paraId="70D6273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pict w14:anchorId="5F59E9B3">
          <v:rect id="_x0000_i1026" style="width:0;height:1.5pt" o:hralign="center" o:hrstd="t" o:hr="t" fillcolor="#a0a0a0" stroked="f"/>
        </w:pict>
      </w:r>
    </w:p>
    <w:p w14:paraId="62AB31F5" w14:textId="77777777" w:rsidR="00C95394" w:rsidRPr="00C95394" w:rsidRDefault="00C95394" w:rsidP="00C953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95394">
        <w:rPr>
          <w:rFonts w:ascii="Times New Roman" w:eastAsia="Times New Roman" w:hAnsi="Times New Roman" w:cs="Times New Roman"/>
          <w:b/>
          <w:bCs/>
          <w:sz w:val="36"/>
          <w:szCs w:val="36"/>
          <w:lang w:eastAsia="ru-RU"/>
        </w:rPr>
        <w:t>ТЕКСТ 2: Временная луна Земли</w:t>
      </w:r>
    </w:p>
    <w:p w14:paraId="5CA88135"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1. НЕМЕЦКИЙ ТЕКСТ</w:t>
      </w:r>
    </w:p>
    <w:p w14:paraId="4771BC19"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b/>
          <w:bCs/>
          <w:sz w:val="24"/>
          <w:szCs w:val="24"/>
          <w:lang w:val="de-DE" w:eastAsia="ru-RU"/>
        </w:rPr>
        <w:t>Ungefähr</w:t>
      </w:r>
      <w:r w:rsidRPr="00C95394">
        <w:rPr>
          <w:rFonts w:ascii="Times New Roman" w:eastAsia="Times New Roman" w:hAnsi="Times New Roman" w:cs="Times New Roman"/>
          <w:sz w:val="24"/>
          <w:szCs w:val="24"/>
          <w:lang w:val="de-DE" w:eastAsia="ru-RU"/>
        </w:rPr>
        <w:t xml:space="preserve"> zwei Monate </w:t>
      </w:r>
      <w:r w:rsidRPr="00C95394">
        <w:rPr>
          <w:rFonts w:ascii="Times New Roman" w:eastAsia="Times New Roman" w:hAnsi="Times New Roman" w:cs="Times New Roman"/>
          <w:b/>
          <w:bCs/>
          <w:sz w:val="24"/>
          <w:szCs w:val="24"/>
          <w:lang w:val="de-DE" w:eastAsia="ru-RU"/>
        </w:rPr>
        <w:t>lang</w:t>
      </w:r>
      <w:r w:rsidRPr="00C95394">
        <w:rPr>
          <w:rFonts w:ascii="Times New Roman" w:eastAsia="Times New Roman" w:hAnsi="Times New Roman" w:cs="Times New Roman"/>
          <w:sz w:val="24"/>
          <w:szCs w:val="24"/>
          <w:lang w:val="de-DE" w:eastAsia="ru-RU"/>
        </w:rPr>
        <w:t xml:space="preserve"> hatte die Erde einen </w:t>
      </w:r>
      <w:r w:rsidRPr="00C95394">
        <w:rPr>
          <w:rFonts w:ascii="Times New Roman" w:eastAsia="Times New Roman" w:hAnsi="Times New Roman" w:cs="Times New Roman"/>
          <w:b/>
          <w:bCs/>
          <w:sz w:val="24"/>
          <w:szCs w:val="24"/>
          <w:lang w:val="de-DE" w:eastAsia="ru-RU"/>
        </w:rPr>
        <w:t>zusätzlichen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Mond</w:t>
      </w:r>
      <w:r w:rsidRPr="00C95394">
        <w:rPr>
          <w:rFonts w:ascii="Times New Roman" w:eastAsia="Times New Roman" w:hAnsi="Times New Roman" w:cs="Times New Roman"/>
          <w:sz w:val="24"/>
          <w:szCs w:val="24"/>
          <w:lang w:val="de-DE" w:eastAsia="ru-RU"/>
        </w:rPr>
        <w:t xml:space="preserve">. Dies </w:t>
      </w:r>
      <w:r w:rsidRPr="00C95394">
        <w:rPr>
          <w:rFonts w:ascii="Times New Roman" w:eastAsia="Times New Roman" w:hAnsi="Times New Roman" w:cs="Times New Roman"/>
          <w:b/>
          <w:bCs/>
          <w:sz w:val="24"/>
          <w:szCs w:val="24"/>
          <w:lang w:val="de-DE" w:eastAsia="ru-RU"/>
        </w:rPr>
        <w:t>geschah</w:t>
      </w:r>
      <w:r w:rsidRPr="00C95394">
        <w:rPr>
          <w:rFonts w:ascii="Times New Roman" w:eastAsia="Times New Roman" w:hAnsi="Times New Roman" w:cs="Times New Roman"/>
          <w:sz w:val="24"/>
          <w:szCs w:val="24"/>
          <w:lang w:val="de-DE" w:eastAsia="ru-RU"/>
        </w:rPr>
        <w:t xml:space="preserve">, als der </w:t>
      </w:r>
      <w:r w:rsidRPr="00C95394">
        <w:rPr>
          <w:rFonts w:ascii="Times New Roman" w:eastAsia="Times New Roman" w:hAnsi="Times New Roman" w:cs="Times New Roman"/>
          <w:b/>
          <w:bCs/>
          <w:sz w:val="24"/>
          <w:szCs w:val="24"/>
          <w:lang w:val="de-DE" w:eastAsia="ru-RU"/>
        </w:rPr>
        <w:t>Asteroid</w:t>
      </w:r>
      <w:r w:rsidRPr="00C95394">
        <w:rPr>
          <w:rFonts w:ascii="Times New Roman" w:eastAsia="Times New Roman" w:hAnsi="Times New Roman" w:cs="Times New Roman"/>
          <w:sz w:val="24"/>
          <w:szCs w:val="24"/>
          <w:lang w:val="de-DE" w:eastAsia="ru-RU"/>
        </w:rPr>
        <w:t xml:space="preserve"> 2024 PT5 in unsere </w:t>
      </w:r>
      <w:r w:rsidRPr="00C95394">
        <w:rPr>
          <w:rFonts w:ascii="Times New Roman" w:eastAsia="Times New Roman" w:hAnsi="Times New Roman" w:cs="Times New Roman"/>
          <w:b/>
          <w:bCs/>
          <w:sz w:val="24"/>
          <w:szCs w:val="24"/>
          <w:lang w:val="de-DE" w:eastAsia="ru-RU"/>
        </w:rPr>
        <w:t>Erdumlaufbahn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geriet</w:t>
      </w:r>
      <w:r w:rsidRPr="00C95394">
        <w:rPr>
          <w:rFonts w:ascii="Times New Roman" w:eastAsia="Times New Roman" w:hAnsi="Times New Roman" w:cs="Times New Roman"/>
          <w:sz w:val="24"/>
          <w:szCs w:val="24"/>
          <w:lang w:val="de-DE" w:eastAsia="ru-RU"/>
        </w:rPr>
        <w:t xml:space="preserve">. Spanische </w:t>
      </w:r>
      <w:r w:rsidRPr="00C95394">
        <w:rPr>
          <w:rFonts w:ascii="Times New Roman" w:eastAsia="Times New Roman" w:hAnsi="Times New Roman" w:cs="Times New Roman"/>
          <w:b/>
          <w:bCs/>
          <w:sz w:val="24"/>
          <w:szCs w:val="24"/>
          <w:lang w:val="de-DE" w:eastAsia="ru-RU"/>
        </w:rPr>
        <w:t>Astronomen</w:t>
      </w:r>
      <w:r w:rsidRPr="00C95394">
        <w:rPr>
          <w:rFonts w:ascii="Times New Roman" w:eastAsia="Times New Roman" w:hAnsi="Times New Roman" w:cs="Times New Roman"/>
          <w:sz w:val="24"/>
          <w:szCs w:val="24"/>
          <w:lang w:val="de-DE" w:eastAsia="ru-RU"/>
        </w:rPr>
        <w:t xml:space="preserve"> nutzten ein </w:t>
      </w:r>
      <w:r w:rsidRPr="00C95394">
        <w:rPr>
          <w:rFonts w:ascii="Times New Roman" w:eastAsia="Times New Roman" w:hAnsi="Times New Roman" w:cs="Times New Roman"/>
          <w:b/>
          <w:bCs/>
          <w:sz w:val="24"/>
          <w:szCs w:val="24"/>
          <w:lang w:val="de-DE" w:eastAsia="ru-RU"/>
        </w:rPr>
        <w:t>starkes</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Teleskop</w:t>
      </w:r>
      <w:r w:rsidRPr="00C95394">
        <w:rPr>
          <w:rFonts w:ascii="Times New Roman" w:eastAsia="Times New Roman" w:hAnsi="Times New Roman" w:cs="Times New Roman"/>
          <w:sz w:val="24"/>
          <w:szCs w:val="24"/>
          <w:lang w:val="de-DE" w:eastAsia="ru-RU"/>
        </w:rPr>
        <w:t xml:space="preserve"> in Südafrika. So </w:t>
      </w:r>
      <w:r w:rsidRPr="00C95394">
        <w:rPr>
          <w:rFonts w:ascii="Times New Roman" w:eastAsia="Times New Roman" w:hAnsi="Times New Roman" w:cs="Times New Roman"/>
          <w:b/>
          <w:bCs/>
          <w:sz w:val="24"/>
          <w:szCs w:val="24"/>
          <w:lang w:val="de-DE" w:eastAsia="ru-RU"/>
        </w:rPr>
        <w:t>entdeckten</w:t>
      </w:r>
      <w:r w:rsidRPr="00C95394">
        <w:rPr>
          <w:rFonts w:ascii="Times New Roman" w:eastAsia="Times New Roman" w:hAnsi="Times New Roman" w:cs="Times New Roman"/>
          <w:sz w:val="24"/>
          <w:szCs w:val="24"/>
          <w:lang w:val="de-DE" w:eastAsia="ru-RU"/>
        </w:rPr>
        <w:t xml:space="preserve"> sie diesen </w:t>
      </w:r>
      <w:r w:rsidRPr="00C95394">
        <w:rPr>
          <w:rFonts w:ascii="Times New Roman" w:eastAsia="Times New Roman" w:hAnsi="Times New Roman" w:cs="Times New Roman"/>
          <w:b/>
          <w:bCs/>
          <w:sz w:val="24"/>
          <w:szCs w:val="24"/>
          <w:lang w:val="de-DE" w:eastAsia="ru-RU"/>
        </w:rPr>
        <w:t>temporären</w:t>
      </w:r>
      <w:r w:rsidRPr="00C95394">
        <w:rPr>
          <w:rFonts w:ascii="Times New Roman" w:eastAsia="Times New Roman" w:hAnsi="Times New Roman" w:cs="Times New Roman"/>
          <w:sz w:val="24"/>
          <w:szCs w:val="24"/>
          <w:lang w:val="de-DE" w:eastAsia="ru-RU"/>
        </w:rPr>
        <w:t xml:space="preserve"> Mond als Erste. Solche kleinen Monde oder </w:t>
      </w:r>
      <w:r w:rsidRPr="00C95394">
        <w:rPr>
          <w:rFonts w:ascii="Times New Roman" w:eastAsia="Times New Roman" w:hAnsi="Times New Roman" w:cs="Times New Roman"/>
          <w:b/>
          <w:bCs/>
          <w:sz w:val="24"/>
          <w:szCs w:val="24"/>
          <w:lang w:val="de-DE" w:eastAsia="ru-RU"/>
        </w:rPr>
        <w:t>winzige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Asteroiden</w:t>
      </w:r>
      <w:r w:rsidRPr="00C95394">
        <w:rPr>
          <w:rFonts w:ascii="Times New Roman" w:eastAsia="Times New Roman" w:hAnsi="Times New Roman" w:cs="Times New Roman"/>
          <w:sz w:val="24"/>
          <w:szCs w:val="24"/>
          <w:lang w:val="de-DE" w:eastAsia="ru-RU"/>
        </w:rPr>
        <w:t xml:space="preserve"> können die Erde nur für </w:t>
      </w:r>
      <w:r w:rsidRPr="00C95394">
        <w:rPr>
          <w:rFonts w:ascii="Times New Roman" w:eastAsia="Times New Roman" w:hAnsi="Times New Roman" w:cs="Times New Roman"/>
          <w:b/>
          <w:bCs/>
          <w:sz w:val="24"/>
          <w:szCs w:val="24"/>
          <w:lang w:val="de-DE" w:eastAsia="ru-RU"/>
        </w:rPr>
        <w:t>kurze</w:t>
      </w:r>
      <w:r w:rsidRPr="00C95394">
        <w:rPr>
          <w:rFonts w:ascii="Times New Roman" w:eastAsia="Times New Roman" w:hAnsi="Times New Roman" w:cs="Times New Roman"/>
          <w:sz w:val="24"/>
          <w:szCs w:val="24"/>
          <w:lang w:val="de-DE" w:eastAsia="ru-RU"/>
        </w:rPr>
        <w:t xml:space="preserve"> Zeit </w:t>
      </w:r>
      <w:r w:rsidRPr="00C95394">
        <w:rPr>
          <w:rFonts w:ascii="Times New Roman" w:eastAsia="Times New Roman" w:hAnsi="Times New Roman" w:cs="Times New Roman"/>
          <w:b/>
          <w:bCs/>
          <w:sz w:val="24"/>
          <w:szCs w:val="24"/>
          <w:lang w:val="de-DE" w:eastAsia="ru-RU"/>
        </w:rPr>
        <w:t>umkreisen</w:t>
      </w:r>
      <w:r w:rsidRPr="00C95394">
        <w:rPr>
          <w:rFonts w:ascii="Times New Roman" w:eastAsia="Times New Roman" w:hAnsi="Times New Roman" w:cs="Times New Roman"/>
          <w:sz w:val="24"/>
          <w:szCs w:val="24"/>
          <w:lang w:val="de-DE" w:eastAsia="ru-RU"/>
        </w:rPr>
        <w:t xml:space="preserve">. Sie werden von der </w:t>
      </w:r>
      <w:r w:rsidRPr="00C95394">
        <w:rPr>
          <w:rFonts w:ascii="Times New Roman" w:eastAsia="Times New Roman" w:hAnsi="Times New Roman" w:cs="Times New Roman"/>
          <w:b/>
          <w:bCs/>
          <w:sz w:val="24"/>
          <w:szCs w:val="24"/>
          <w:lang w:val="de-DE" w:eastAsia="ru-RU"/>
        </w:rPr>
        <w:t>Erdgravitation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angezogen</w:t>
      </w:r>
      <w:r w:rsidRPr="00C95394">
        <w:rPr>
          <w:rFonts w:ascii="Times New Roman" w:eastAsia="Times New Roman" w:hAnsi="Times New Roman" w:cs="Times New Roman"/>
          <w:sz w:val="24"/>
          <w:szCs w:val="24"/>
          <w:lang w:val="de-DE" w:eastAsia="ru-RU"/>
        </w:rPr>
        <w:t xml:space="preserve">, wenn sie </w:t>
      </w:r>
      <w:r w:rsidRPr="00C95394">
        <w:rPr>
          <w:rFonts w:ascii="Times New Roman" w:eastAsia="Times New Roman" w:hAnsi="Times New Roman" w:cs="Times New Roman"/>
          <w:b/>
          <w:bCs/>
          <w:sz w:val="24"/>
          <w:szCs w:val="24"/>
          <w:lang w:val="de-DE" w:eastAsia="ru-RU"/>
        </w:rPr>
        <w:t>nahe</w:t>
      </w:r>
      <w:r w:rsidRPr="00C95394">
        <w:rPr>
          <w:rFonts w:ascii="Times New Roman" w:eastAsia="Times New Roman" w:hAnsi="Times New Roman" w:cs="Times New Roman"/>
          <w:sz w:val="24"/>
          <w:szCs w:val="24"/>
          <w:lang w:val="de-DE" w:eastAsia="ru-RU"/>
        </w:rPr>
        <w:t xml:space="preserve"> genug kommen. Diese </w:t>
      </w:r>
      <w:r w:rsidRPr="00C95394">
        <w:rPr>
          <w:rFonts w:ascii="Times New Roman" w:eastAsia="Times New Roman" w:hAnsi="Times New Roman" w:cs="Times New Roman"/>
          <w:b/>
          <w:bCs/>
          <w:sz w:val="24"/>
          <w:szCs w:val="24"/>
          <w:lang w:val="de-DE" w:eastAsia="ru-RU"/>
        </w:rPr>
        <w:t>Mini-Monde</w:t>
      </w:r>
      <w:r w:rsidRPr="00C95394">
        <w:rPr>
          <w:rFonts w:ascii="Times New Roman" w:eastAsia="Times New Roman" w:hAnsi="Times New Roman" w:cs="Times New Roman"/>
          <w:sz w:val="24"/>
          <w:szCs w:val="24"/>
          <w:lang w:val="de-DE" w:eastAsia="ru-RU"/>
        </w:rPr>
        <w:t xml:space="preserve"> bleiben </w:t>
      </w:r>
      <w:r w:rsidRPr="00C95394">
        <w:rPr>
          <w:rFonts w:ascii="Times New Roman" w:eastAsia="Times New Roman" w:hAnsi="Times New Roman" w:cs="Times New Roman"/>
          <w:b/>
          <w:bCs/>
          <w:sz w:val="24"/>
          <w:szCs w:val="24"/>
          <w:lang w:val="de-DE" w:eastAsia="ru-RU"/>
        </w:rPr>
        <w:t>normalerweise</w:t>
      </w:r>
      <w:r w:rsidRPr="00C95394">
        <w:rPr>
          <w:rFonts w:ascii="Times New Roman" w:eastAsia="Times New Roman" w:hAnsi="Times New Roman" w:cs="Times New Roman"/>
          <w:sz w:val="24"/>
          <w:szCs w:val="24"/>
          <w:lang w:val="de-DE" w:eastAsia="ru-RU"/>
        </w:rPr>
        <w:t xml:space="preserve"> nicht </w:t>
      </w:r>
      <w:r w:rsidRPr="00C95394">
        <w:rPr>
          <w:rFonts w:ascii="Times New Roman" w:eastAsia="Times New Roman" w:hAnsi="Times New Roman" w:cs="Times New Roman"/>
          <w:b/>
          <w:bCs/>
          <w:sz w:val="24"/>
          <w:szCs w:val="24"/>
          <w:lang w:val="de-DE" w:eastAsia="ru-RU"/>
        </w:rPr>
        <w:t>lange</w:t>
      </w:r>
      <w:r w:rsidRPr="00C95394">
        <w:rPr>
          <w:rFonts w:ascii="Times New Roman" w:eastAsia="Times New Roman" w:hAnsi="Times New Roman" w:cs="Times New Roman"/>
          <w:sz w:val="24"/>
          <w:szCs w:val="24"/>
          <w:lang w:val="de-DE" w:eastAsia="ru-RU"/>
        </w:rPr>
        <w:t xml:space="preserve">. Meist bleiben sie nur ein paar </w:t>
      </w:r>
      <w:r w:rsidRPr="00C95394">
        <w:rPr>
          <w:rFonts w:ascii="Times New Roman" w:eastAsia="Times New Roman" w:hAnsi="Times New Roman" w:cs="Times New Roman"/>
          <w:b/>
          <w:bCs/>
          <w:sz w:val="24"/>
          <w:szCs w:val="24"/>
          <w:lang w:val="de-DE" w:eastAsia="ru-RU"/>
        </w:rPr>
        <w:t>Wochen</w:t>
      </w:r>
      <w:r w:rsidRPr="00C95394">
        <w:rPr>
          <w:rFonts w:ascii="Times New Roman" w:eastAsia="Times New Roman" w:hAnsi="Times New Roman" w:cs="Times New Roman"/>
          <w:sz w:val="24"/>
          <w:szCs w:val="24"/>
          <w:lang w:val="de-DE" w:eastAsia="ru-RU"/>
        </w:rPr>
        <w:t xml:space="preserve"> oder Monate, bevor sie sich wieder </w:t>
      </w:r>
      <w:r w:rsidRPr="00C95394">
        <w:rPr>
          <w:rFonts w:ascii="Times New Roman" w:eastAsia="Times New Roman" w:hAnsi="Times New Roman" w:cs="Times New Roman"/>
          <w:b/>
          <w:bCs/>
          <w:sz w:val="24"/>
          <w:szCs w:val="24"/>
          <w:lang w:val="de-DE" w:eastAsia="ru-RU"/>
        </w:rPr>
        <w:t>lösen</w:t>
      </w:r>
      <w:r w:rsidRPr="00C95394">
        <w:rPr>
          <w:rFonts w:ascii="Times New Roman" w:eastAsia="Times New Roman" w:hAnsi="Times New Roman" w:cs="Times New Roman"/>
          <w:sz w:val="24"/>
          <w:szCs w:val="24"/>
          <w:lang w:val="de-DE" w:eastAsia="ru-RU"/>
        </w:rPr>
        <w:t xml:space="preserve"> und ihre </w:t>
      </w:r>
      <w:r w:rsidRPr="00C95394">
        <w:rPr>
          <w:rFonts w:ascii="Times New Roman" w:eastAsia="Times New Roman" w:hAnsi="Times New Roman" w:cs="Times New Roman"/>
          <w:b/>
          <w:bCs/>
          <w:sz w:val="24"/>
          <w:szCs w:val="24"/>
          <w:lang w:val="de-DE" w:eastAsia="ru-RU"/>
        </w:rPr>
        <w:t>eigene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Umlaufbahn</w:t>
      </w:r>
      <w:r w:rsidRPr="00C95394">
        <w:rPr>
          <w:rFonts w:ascii="Times New Roman" w:eastAsia="Times New Roman" w:hAnsi="Times New Roman" w:cs="Times New Roman"/>
          <w:sz w:val="24"/>
          <w:szCs w:val="24"/>
          <w:lang w:val="de-DE" w:eastAsia="ru-RU"/>
        </w:rPr>
        <w:t xml:space="preserve"> um die Sonne </w:t>
      </w:r>
      <w:r w:rsidRPr="00C95394">
        <w:rPr>
          <w:rFonts w:ascii="Times New Roman" w:eastAsia="Times New Roman" w:hAnsi="Times New Roman" w:cs="Times New Roman"/>
          <w:b/>
          <w:bCs/>
          <w:sz w:val="24"/>
          <w:szCs w:val="24"/>
          <w:lang w:val="de-DE" w:eastAsia="ru-RU"/>
        </w:rPr>
        <w:t>fortsetzen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Wissenschaftler</w:t>
      </w:r>
      <w:r w:rsidRPr="00C95394">
        <w:rPr>
          <w:rFonts w:ascii="Times New Roman" w:eastAsia="Times New Roman" w:hAnsi="Times New Roman" w:cs="Times New Roman"/>
          <w:sz w:val="24"/>
          <w:szCs w:val="24"/>
          <w:lang w:val="de-DE" w:eastAsia="ru-RU"/>
        </w:rPr>
        <w:t xml:space="preserve"> finden solche </w:t>
      </w:r>
      <w:r w:rsidRPr="00C95394">
        <w:rPr>
          <w:rFonts w:ascii="Times New Roman" w:eastAsia="Times New Roman" w:hAnsi="Times New Roman" w:cs="Times New Roman"/>
          <w:b/>
          <w:bCs/>
          <w:sz w:val="24"/>
          <w:szCs w:val="24"/>
          <w:lang w:val="de-DE" w:eastAsia="ru-RU"/>
        </w:rPr>
        <w:t>kurzzeitigen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Begleiter</w:t>
      </w:r>
      <w:r w:rsidRPr="00C95394">
        <w:rPr>
          <w:rFonts w:ascii="Times New Roman" w:eastAsia="Times New Roman" w:hAnsi="Times New Roman" w:cs="Times New Roman"/>
          <w:sz w:val="24"/>
          <w:szCs w:val="24"/>
          <w:lang w:val="de-DE" w:eastAsia="ru-RU"/>
        </w:rPr>
        <w:t xml:space="preserve"> der Erde sehr </w:t>
      </w:r>
      <w:r w:rsidRPr="00C95394">
        <w:rPr>
          <w:rFonts w:ascii="Times New Roman" w:eastAsia="Times New Roman" w:hAnsi="Times New Roman" w:cs="Times New Roman"/>
          <w:b/>
          <w:bCs/>
          <w:sz w:val="24"/>
          <w:szCs w:val="24"/>
          <w:lang w:val="de-DE" w:eastAsia="ru-RU"/>
        </w:rPr>
        <w:t>interessant</w:t>
      </w:r>
      <w:r w:rsidRPr="00C95394">
        <w:rPr>
          <w:rFonts w:ascii="Times New Roman" w:eastAsia="Times New Roman" w:hAnsi="Times New Roman" w:cs="Times New Roman"/>
          <w:sz w:val="24"/>
          <w:szCs w:val="24"/>
          <w:lang w:val="de-DE" w:eastAsia="ru-RU"/>
        </w:rPr>
        <w:t xml:space="preserve">. Sie geben uns die </w:t>
      </w:r>
      <w:r w:rsidRPr="00C95394">
        <w:rPr>
          <w:rFonts w:ascii="Times New Roman" w:eastAsia="Times New Roman" w:hAnsi="Times New Roman" w:cs="Times New Roman"/>
          <w:b/>
          <w:bCs/>
          <w:sz w:val="24"/>
          <w:szCs w:val="24"/>
          <w:lang w:val="de-DE" w:eastAsia="ru-RU"/>
        </w:rPr>
        <w:t>Möglichkeit</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nahe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Objekte</w:t>
      </w:r>
      <w:r w:rsidRPr="00C95394">
        <w:rPr>
          <w:rFonts w:ascii="Times New Roman" w:eastAsia="Times New Roman" w:hAnsi="Times New Roman" w:cs="Times New Roman"/>
          <w:sz w:val="24"/>
          <w:szCs w:val="24"/>
          <w:lang w:val="de-DE" w:eastAsia="ru-RU"/>
        </w:rPr>
        <w:t xml:space="preserve"> im </w:t>
      </w:r>
      <w:r w:rsidRPr="00C95394">
        <w:rPr>
          <w:rFonts w:ascii="Times New Roman" w:eastAsia="Times New Roman" w:hAnsi="Times New Roman" w:cs="Times New Roman"/>
          <w:b/>
          <w:bCs/>
          <w:sz w:val="24"/>
          <w:szCs w:val="24"/>
          <w:lang w:val="de-DE" w:eastAsia="ru-RU"/>
        </w:rPr>
        <w:t>Weltraum</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genauer</w:t>
      </w:r>
      <w:r w:rsidRPr="00C95394">
        <w:rPr>
          <w:rFonts w:ascii="Times New Roman" w:eastAsia="Times New Roman" w:hAnsi="Times New Roman" w:cs="Times New Roman"/>
          <w:sz w:val="24"/>
          <w:szCs w:val="24"/>
          <w:lang w:val="de-DE" w:eastAsia="ru-RU"/>
        </w:rPr>
        <w:t xml:space="preserve"> zu </w:t>
      </w:r>
      <w:r w:rsidRPr="00C95394">
        <w:rPr>
          <w:rFonts w:ascii="Times New Roman" w:eastAsia="Times New Roman" w:hAnsi="Times New Roman" w:cs="Times New Roman"/>
          <w:b/>
          <w:bCs/>
          <w:sz w:val="24"/>
          <w:szCs w:val="24"/>
          <w:lang w:val="de-DE" w:eastAsia="ru-RU"/>
        </w:rPr>
        <w:t>untersuchen</w:t>
      </w:r>
      <w:r w:rsidRPr="00C95394">
        <w:rPr>
          <w:rFonts w:ascii="Times New Roman" w:eastAsia="Times New Roman" w:hAnsi="Times New Roman" w:cs="Times New Roman"/>
          <w:sz w:val="24"/>
          <w:szCs w:val="24"/>
          <w:lang w:val="de-DE" w:eastAsia="ru-RU"/>
        </w:rPr>
        <w:t xml:space="preserve">. </w:t>
      </w:r>
      <w:proofErr w:type="spellStart"/>
      <w:r w:rsidRPr="00C95394">
        <w:rPr>
          <w:rFonts w:ascii="Times New Roman" w:eastAsia="Times New Roman" w:hAnsi="Times New Roman" w:cs="Times New Roman"/>
          <w:b/>
          <w:bCs/>
          <w:sz w:val="24"/>
          <w:szCs w:val="24"/>
          <w:lang w:eastAsia="ru-RU"/>
        </w:rPr>
        <w:t>Dadurch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können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wir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unser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b/>
          <w:bCs/>
          <w:sz w:val="24"/>
          <w:szCs w:val="24"/>
          <w:lang w:eastAsia="ru-RU"/>
        </w:rPr>
        <w:t>Sonnensystem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besser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b/>
          <w:bCs/>
          <w:sz w:val="24"/>
          <w:szCs w:val="24"/>
          <w:lang w:eastAsia="ru-RU"/>
        </w:rPr>
        <w:t>verstehen</w:t>
      </w:r>
      <w:proofErr w:type="spellEnd"/>
      <w:r w:rsidRPr="00C95394">
        <w:rPr>
          <w:rFonts w:ascii="Times New Roman" w:eastAsia="Times New Roman" w:hAnsi="Times New Roman" w:cs="Times New Roman"/>
          <w:sz w:val="24"/>
          <w:szCs w:val="24"/>
          <w:lang w:eastAsia="ru-RU"/>
        </w:rPr>
        <w:t>.</w:t>
      </w:r>
    </w:p>
    <w:p w14:paraId="7149EFDC"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2. ПЕРЕВОД НА РУССКИЙ</w:t>
      </w:r>
    </w:p>
    <w:p w14:paraId="3C83B086"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Примерно два месяца у Земли была дополнительная луна. Это произошло, когда астероид 2024 PT5 попал на нашу земную орбиту. Испанские астрономы использовали мощный телескоп в Южной Африке. Таким образом они первыми обнаружили эту временную луну. Такие маленькие луны или крошечные астероиды могут вращаться вокруг Земли лишь короткое время. Они притягиваются земной гравитацией, когда подходят достаточно близко. Эти мини-луны обычно не остаются надолго. Чаще всего они остаются лишь несколько недель или месяцев, прежде чем снова освобождаются и продолжают свою собственную орбиту вокруг Солнца. Ученые находят таких кратковременных спутников Земли очень интересными. Они дают нам возможность более точно исследовать близкие объекты в космосе. Благодаря этому мы можем лучше понять нашу Солнечную систему.</w:t>
      </w:r>
    </w:p>
    <w:p w14:paraId="2317EA36"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967"/>
        <w:gridCol w:w="2501"/>
      </w:tblGrid>
      <w:tr w:rsidR="00C95394" w:rsidRPr="00C95394" w14:paraId="767BB9D7" w14:textId="77777777" w:rsidTr="00C95394">
        <w:trPr>
          <w:tblHeader/>
          <w:tblCellSpacing w:w="15" w:type="dxa"/>
        </w:trPr>
        <w:tc>
          <w:tcPr>
            <w:tcW w:w="0" w:type="auto"/>
            <w:vAlign w:val="center"/>
            <w:hideMark/>
          </w:tcPr>
          <w:p w14:paraId="6780D1D0"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proofErr w:type="spellStart"/>
            <w:r w:rsidRPr="00C95394">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53FDFB3E"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Русский</w:t>
            </w:r>
          </w:p>
        </w:tc>
        <w:tc>
          <w:tcPr>
            <w:tcW w:w="0" w:type="auto"/>
            <w:vAlign w:val="center"/>
            <w:hideMark/>
          </w:tcPr>
          <w:p w14:paraId="519C5BD4"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Коллокация</w:t>
            </w:r>
          </w:p>
        </w:tc>
      </w:tr>
      <w:tr w:rsidR="00C95394" w:rsidRPr="00C95394" w14:paraId="5033CA50" w14:textId="77777777" w:rsidTr="00C95394">
        <w:trPr>
          <w:tblCellSpacing w:w="15" w:type="dxa"/>
        </w:trPr>
        <w:tc>
          <w:tcPr>
            <w:tcW w:w="0" w:type="auto"/>
            <w:vAlign w:val="center"/>
            <w:hideMark/>
          </w:tcPr>
          <w:p w14:paraId="0395678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ungefähr</w:t>
            </w:r>
            <w:proofErr w:type="spellEnd"/>
          </w:p>
        </w:tc>
        <w:tc>
          <w:tcPr>
            <w:tcW w:w="0" w:type="auto"/>
            <w:vAlign w:val="center"/>
            <w:hideMark/>
          </w:tcPr>
          <w:p w14:paraId="15B1EB7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примерно, около</w:t>
            </w:r>
          </w:p>
        </w:tc>
        <w:tc>
          <w:tcPr>
            <w:tcW w:w="0" w:type="auto"/>
            <w:vAlign w:val="center"/>
            <w:hideMark/>
          </w:tcPr>
          <w:p w14:paraId="65A3990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ungefähr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zwei</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Monate</w:t>
            </w:r>
            <w:proofErr w:type="spellEnd"/>
          </w:p>
        </w:tc>
      </w:tr>
      <w:tr w:rsidR="00C95394" w:rsidRPr="00C95394" w14:paraId="72E2E2FC" w14:textId="77777777" w:rsidTr="00C95394">
        <w:trPr>
          <w:tblCellSpacing w:w="15" w:type="dxa"/>
        </w:trPr>
        <w:tc>
          <w:tcPr>
            <w:tcW w:w="0" w:type="auto"/>
            <w:vAlign w:val="center"/>
            <w:hideMark/>
          </w:tcPr>
          <w:p w14:paraId="6DE52E2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lang</w:t>
            </w:r>
            <w:proofErr w:type="spellEnd"/>
          </w:p>
        </w:tc>
        <w:tc>
          <w:tcPr>
            <w:tcW w:w="0" w:type="auto"/>
            <w:vAlign w:val="center"/>
            <w:hideMark/>
          </w:tcPr>
          <w:p w14:paraId="0C29BA1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долго (о времени)</w:t>
            </w:r>
          </w:p>
        </w:tc>
        <w:tc>
          <w:tcPr>
            <w:tcW w:w="0" w:type="auto"/>
            <w:vAlign w:val="center"/>
            <w:hideMark/>
          </w:tcPr>
          <w:p w14:paraId="37D49EF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zwei</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Monate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lang</w:t>
            </w:r>
            <w:proofErr w:type="spellEnd"/>
          </w:p>
        </w:tc>
      </w:tr>
      <w:tr w:rsidR="00C95394" w:rsidRPr="00C95394" w14:paraId="55B83626" w14:textId="77777777" w:rsidTr="00C95394">
        <w:trPr>
          <w:tblCellSpacing w:w="15" w:type="dxa"/>
        </w:trPr>
        <w:tc>
          <w:tcPr>
            <w:tcW w:w="0" w:type="auto"/>
            <w:vAlign w:val="center"/>
            <w:hideMark/>
          </w:tcPr>
          <w:p w14:paraId="052AD06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zusätzlich</w:t>
            </w:r>
            <w:proofErr w:type="spellEnd"/>
          </w:p>
        </w:tc>
        <w:tc>
          <w:tcPr>
            <w:tcW w:w="0" w:type="auto"/>
            <w:vAlign w:val="center"/>
            <w:hideMark/>
          </w:tcPr>
          <w:p w14:paraId="568A378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дополнительный</w:t>
            </w:r>
          </w:p>
        </w:tc>
        <w:tc>
          <w:tcPr>
            <w:tcW w:w="0" w:type="auto"/>
            <w:vAlign w:val="center"/>
            <w:hideMark/>
          </w:tcPr>
          <w:p w14:paraId="0F80A7F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zusätzlichen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Mond</w:t>
            </w:r>
            <w:proofErr w:type="spellEnd"/>
          </w:p>
        </w:tc>
      </w:tr>
      <w:tr w:rsidR="00C95394" w:rsidRPr="00C95394" w14:paraId="6B1121FF" w14:textId="77777777" w:rsidTr="00C95394">
        <w:trPr>
          <w:tblCellSpacing w:w="15" w:type="dxa"/>
        </w:trPr>
        <w:tc>
          <w:tcPr>
            <w:tcW w:w="0" w:type="auto"/>
            <w:vAlign w:val="center"/>
            <w:hideMark/>
          </w:tcPr>
          <w:p w14:paraId="170228F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Mond</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48EA91C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луна</w:t>
            </w:r>
          </w:p>
        </w:tc>
        <w:tc>
          <w:tcPr>
            <w:tcW w:w="0" w:type="auto"/>
            <w:vAlign w:val="center"/>
            <w:hideMark/>
          </w:tcPr>
          <w:p w14:paraId="69E7576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Mond</w:t>
            </w:r>
            <w:proofErr w:type="spellEnd"/>
          </w:p>
        </w:tc>
      </w:tr>
      <w:tr w:rsidR="00C95394" w:rsidRPr="00C95394" w14:paraId="6077426A" w14:textId="77777777" w:rsidTr="00C95394">
        <w:trPr>
          <w:tblCellSpacing w:w="15" w:type="dxa"/>
        </w:trPr>
        <w:tc>
          <w:tcPr>
            <w:tcW w:w="0" w:type="auto"/>
            <w:vAlign w:val="center"/>
            <w:hideMark/>
          </w:tcPr>
          <w:p w14:paraId="0B521F1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geschehen</w:t>
            </w:r>
            <w:proofErr w:type="spellEnd"/>
          </w:p>
        </w:tc>
        <w:tc>
          <w:tcPr>
            <w:tcW w:w="0" w:type="auto"/>
            <w:vAlign w:val="center"/>
            <w:hideMark/>
          </w:tcPr>
          <w:p w14:paraId="687F54C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происходить, случаться</w:t>
            </w:r>
          </w:p>
        </w:tc>
        <w:tc>
          <w:tcPr>
            <w:tcW w:w="0" w:type="auto"/>
            <w:vAlign w:val="center"/>
            <w:hideMark/>
          </w:tcPr>
          <w:p w14:paraId="77E327B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geschah</w:t>
            </w:r>
            <w:proofErr w:type="spellEnd"/>
          </w:p>
        </w:tc>
      </w:tr>
      <w:tr w:rsidR="00C95394" w:rsidRPr="00C95394" w14:paraId="41AD7BDB" w14:textId="77777777" w:rsidTr="00C95394">
        <w:trPr>
          <w:tblCellSpacing w:w="15" w:type="dxa"/>
        </w:trPr>
        <w:tc>
          <w:tcPr>
            <w:tcW w:w="0" w:type="auto"/>
            <w:vAlign w:val="center"/>
            <w:hideMark/>
          </w:tcPr>
          <w:p w14:paraId="5A3BB97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Asteroid</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4048009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астероид</w:t>
            </w:r>
          </w:p>
        </w:tc>
        <w:tc>
          <w:tcPr>
            <w:tcW w:w="0" w:type="auto"/>
            <w:vAlign w:val="center"/>
            <w:hideMark/>
          </w:tcPr>
          <w:p w14:paraId="254ACD2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Asteroid</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geriet</w:t>
            </w:r>
            <w:proofErr w:type="spellEnd"/>
          </w:p>
        </w:tc>
      </w:tr>
      <w:tr w:rsidR="00C95394" w:rsidRPr="00C95394" w14:paraId="6C2DF879" w14:textId="77777777" w:rsidTr="00C95394">
        <w:trPr>
          <w:tblCellSpacing w:w="15" w:type="dxa"/>
        </w:trPr>
        <w:tc>
          <w:tcPr>
            <w:tcW w:w="0" w:type="auto"/>
            <w:vAlign w:val="center"/>
            <w:hideMark/>
          </w:tcPr>
          <w:p w14:paraId="377551D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lastRenderedPageBreak/>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Erdumlaufbahn</w:t>
            </w:r>
            <w:proofErr w:type="spellEnd"/>
          </w:p>
        </w:tc>
        <w:tc>
          <w:tcPr>
            <w:tcW w:w="0" w:type="auto"/>
            <w:vAlign w:val="center"/>
            <w:hideMark/>
          </w:tcPr>
          <w:p w14:paraId="2AD21B7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земная орбита</w:t>
            </w:r>
          </w:p>
        </w:tc>
        <w:tc>
          <w:tcPr>
            <w:tcW w:w="0" w:type="auto"/>
            <w:vAlign w:val="center"/>
            <w:hideMark/>
          </w:tcPr>
          <w:p w14:paraId="5974AD6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unsere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Erdumlaufbahn</w:t>
            </w:r>
            <w:proofErr w:type="spellEnd"/>
          </w:p>
        </w:tc>
      </w:tr>
      <w:tr w:rsidR="00C95394" w:rsidRPr="00C95394" w14:paraId="27C17A6F" w14:textId="77777777" w:rsidTr="00C95394">
        <w:trPr>
          <w:tblCellSpacing w:w="15" w:type="dxa"/>
        </w:trPr>
        <w:tc>
          <w:tcPr>
            <w:tcW w:w="0" w:type="auto"/>
            <w:vAlign w:val="center"/>
            <w:hideMark/>
          </w:tcPr>
          <w:p w14:paraId="3AA23DE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geraten</w:t>
            </w:r>
            <w:proofErr w:type="spellEnd"/>
          </w:p>
        </w:tc>
        <w:tc>
          <w:tcPr>
            <w:tcW w:w="0" w:type="auto"/>
            <w:vAlign w:val="center"/>
            <w:hideMark/>
          </w:tcPr>
          <w:p w14:paraId="7D2DC22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попадать</w:t>
            </w:r>
          </w:p>
        </w:tc>
        <w:tc>
          <w:tcPr>
            <w:tcW w:w="0" w:type="auto"/>
            <w:vAlign w:val="center"/>
            <w:hideMark/>
          </w:tcPr>
          <w:p w14:paraId="5F7F0A7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geriet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in</w:t>
            </w:r>
            <w:proofErr w:type="spellEnd"/>
          </w:p>
        </w:tc>
      </w:tr>
      <w:tr w:rsidR="00C95394" w:rsidRPr="00C95394" w14:paraId="02D62015" w14:textId="77777777" w:rsidTr="00C95394">
        <w:trPr>
          <w:tblCellSpacing w:w="15" w:type="dxa"/>
        </w:trPr>
        <w:tc>
          <w:tcPr>
            <w:tcW w:w="0" w:type="auto"/>
            <w:vAlign w:val="center"/>
            <w:hideMark/>
          </w:tcPr>
          <w:p w14:paraId="4482A9D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Astronom</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63B9D1A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астроном</w:t>
            </w:r>
          </w:p>
        </w:tc>
        <w:tc>
          <w:tcPr>
            <w:tcW w:w="0" w:type="auto"/>
            <w:vAlign w:val="center"/>
            <w:hideMark/>
          </w:tcPr>
          <w:p w14:paraId="6AACD0E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spanische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Astronomen</w:t>
            </w:r>
            <w:proofErr w:type="spellEnd"/>
          </w:p>
        </w:tc>
      </w:tr>
      <w:tr w:rsidR="00C95394" w:rsidRPr="00C95394" w14:paraId="7409E984" w14:textId="77777777" w:rsidTr="00C95394">
        <w:trPr>
          <w:tblCellSpacing w:w="15" w:type="dxa"/>
        </w:trPr>
        <w:tc>
          <w:tcPr>
            <w:tcW w:w="0" w:type="auto"/>
            <w:vAlign w:val="center"/>
            <w:hideMark/>
          </w:tcPr>
          <w:p w14:paraId="6B997F0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stark</w:t>
            </w:r>
            <w:proofErr w:type="spellEnd"/>
          </w:p>
        </w:tc>
        <w:tc>
          <w:tcPr>
            <w:tcW w:w="0" w:type="auto"/>
            <w:vAlign w:val="center"/>
            <w:hideMark/>
          </w:tcPr>
          <w:p w14:paraId="7AAAE84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сильный, мощный</w:t>
            </w:r>
          </w:p>
        </w:tc>
        <w:tc>
          <w:tcPr>
            <w:tcW w:w="0" w:type="auto"/>
            <w:vAlign w:val="center"/>
            <w:hideMark/>
          </w:tcPr>
          <w:p w14:paraId="099D567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starkes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Teleskop</w:t>
            </w:r>
            <w:proofErr w:type="spellEnd"/>
          </w:p>
        </w:tc>
      </w:tr>
      <w:tr w:rsidR="00C95394" w:rsidRPr="00C95394" w14:paraId="4A0CB5F9" w14:textId="77777777" w:rsidTr="00C95394">
        <w:trPr>
          <w:tblCellSpacing w:w="15" w:type="dxa"/>
        </w:trPr>
        <w:tc>
          <w:tcPr>
            <w:tcW w:w="0" w:type="auto"/>
            <w:vAlign w:val="center"/>
            <w:hideMark/>
          </w:tcPr>
          <w:p w14:paraId="3B505D3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Teleskop</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151424E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телескоп</w:t>
            </w:r>
          </w:p>
        </w:tc>
        <w:tc>
          <w:tcPr>
            <w:tcW w:w="0" w:type="auto"/>
            <w:vAlign w:val="center"/>
            <w:hideMark/>
          </w:tcPr>
          <w:p w14:paraId="40D86E4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nutzten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Teleskop</w:t>
            </w:r>
            <w:proofErr w:type="spellEnd"/>
          </w:p>
        </w:tc>
      </w:tr>
      <w:tr w:rsidR="00C95394" w:rsidRPr="00C95394" w14:paraId="07571961" w14:textId="77777777" w:rsidTr="00C95394">
        <w:trPr>
          <w:tblCellSpacing w:w="15" w:type="dxa"/>
        </w:trPr>
        <w:tc>
          <w:tcPr>
            <w:tcW w:w="0" w:type="auto"/>
            <w:vAlign w:val="center"/>
            <w:hideMark/>
          </w:tcPr>
          <w:p w14:paraId="64ADF32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entdecken</w:t>
            </w:r>
            <w:proofErr w:type="spellEnd"/>
          </w:p>
        </w:tc>
        <w:tc>
          <w:tcPr>
            <w:tcW w:w="0" w:type="auto"/>
            <w:vAlign w:val="center"/>
            <w:hideMark/>
          </w:tcPr>
          <w:p w14:paraId="005666B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обнаруживать, открывать</w:t>
            </w:r>
          </w:p>
        </w:tc>
        <w:tc>
          <w:tcPr>
            <w:tcW w:w="0" w:type="auto"/>
            <w:vAlign w:val="center"/>
            <w:hideMark/>
          </w:tcPr>
          <w:p w14:paraId="0DAED61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entdeckten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sie</w:t>
            </w:r>
            <w:proofErr w:type="spellEnd"/>
          </w:p>
        </w:tc>
      </w:tr>
      <w:tr w:rsidR="00C95394" w:rsidRPr="00C95394" w14:paraId="3BA8A66A" w14:textId="77777777" w:rsidTr="00C95394">
        <w:trPr>
          <w:tblCellSpacing w:w="15" w:type="dxa"/>
        </w:trPr>
        <w:tc>
          <w:tcPr>
            <w:tcW w:w="0" w:type="auto"/>
            <w:vAlign w:val="center"/>
            <w:hideMark/>
          </w:tcPr>
          <w:p w14:paraId="33755FD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temporär</w:t>
            </w:r>
            <w:proofErr w:type="spellEnd"/>
          </w:p>
        </w:tc>
        <w:tc>
          <w:tcPr>
            <w:tcW w:w="0" w:type="auto"/>
            <w:vAlign w:val="center"/>
            <w:hideMark/>
          </w:tcPr>
          <w:p w14:paraId="38EB3AB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временный</w:t>
            </w:r>
          </w:p>
        </w:tc>
        <w:tc>
          <w:tcPr>
            <w:tcW w:w="0" w:type="auto"/>
            <w:vAlign w:val="center"/>
            <w:hideMark/>
          </w:tcPr>
          <w:p w14:paraId="3339637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temporären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Mond</w:t>
            </w:r>
            <w:proofErr w:type="spellEnd"/>
          </w:p>
        </w:tc>
      </w:tr>
      <w:tr w:rsidR="00C95394" w:rsidRPr="00C95394" w14:paraId="3B2FAA61" w14:textId="77777777" w:rsidTr="00C95394">
        <w:trPr>
          <w:tblCellSpacing w:w="15" w:type="dxa"/>
        </w:trPr>
        <w:tc>
          <w:tcPr>
            <w:tcW w:w="0" w:type="auto"/>
            <w:vAlign w:val="center"/>
            <w:hideMark/>
          </w:tcPr>
          <w:p w14:paraId="50050B7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winzig</w:t>
            </w:r>
            <w:proofErr w:type="spellEnd"/>
          </w:p>
        </w:tc>
        <w:tc>
          <w:tcPr>
            <w:tcW w:w="0" w:type="auto"/>
            <w:vAlign w:val="center"/>
            <w:hideMark/>
          </w:tcPr>
          <w:p w14:paraId="6C95E81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крошечный</w:t>
            </w:r>
          </w:p>
        </w:tc>
        <w:tc>
          <w:tcPr>
            <w:tcW w:w="0" w:type="auto"/>
            <w:vAlign w:val="center"/>
            <w:hideMark/>
          </w:tcPr>
          <w:p w14:paraId="4DF4961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winzige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Asteroiden</w:t>
            </w:r>
            <w:proofErr w:type="spellEnd"/>
          </w:p>
        </w:tc>
      </w:tr>
      <w:tr w:rsidR="00C95394" w:rsidRPr="00C95394" w14:paraId="4BF69F8E" w14:textId="77777777" w:rsidTr="00C95394">
        <w:trPr>
          <w:tblCellSpacing w:w="15" w:type="dxa"/>
        </w:trPr>
        <w:tc>
          <w:tcPr>
            <w:tcW w:w="0" w:type="auto"/>
            <w:vAlign w:val="center"/>
            <w:hideMark/>
          </w:tcPr>
          <w:p w14:paraId="2EA82EE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kurz</w:t>
            </w:r>
            <w:proofErr w:type="spellEnd"/>
          </w:p>
        </w:tc>
        <w:tc>
          <w:tcPr>
            <w:tcW w:w="0" w:type="auto"/>
            <w:vAlign w:val="center"/>
            <w:hideMark/>
          </w:tcPr>
          <w:p w14:paraId="051BD10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короткий</w:t>
            </w:r>
          </w:p>
        </w:tc>
        <w:tc>
          <w:tcPr>
            <w:tcW w:w="0" w:type="auto"/>
            <w:vAlign w:val="center"/>
            <w:hideMark/>
          </w:tcPr>
          <w:p w14:paraId="172D9D4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für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kurze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Zeit</w:t>
            </w:r>
            <w:proofErr w:type="spellEnd"/>
          </w:p>
        </w:tc>
      </w:tr>
      <w:tr w:rsidR="00C95394" w:rsidRPr="00C95394" w14:paraId="3831E0F9" w14:textId="77777777" w:rsidTr="00C95394">
        <w:trPr>
          <w:tblCellSpacing w:w="15" w:type="dxa"/>
        </w:trPr>
        <w:tc>
          <w:tcPr>
            <w:tcW w:w="0" w:type="auto"/>
            <w:vAlign w:val="center"/>
            <w:hideMark/>
          </w:tcPr>
          <w:p w14:paraId="4F53D55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umkreisen</w:t>
            </w:r>
            <w:proofErr w:type="spellEnd"/>
          </w:p>
        </w:tc>
        <w:tc>
          <w:tcPr>
            <w:tcW w:w="0" w:type="auto"/>
            <w:vAlign w:val="center"/>
            <w:hideMark/>
          </w:tcPr>
          <w:p w14:paraId="5E2D354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вращаться вокруг</w:t>
            </w:r>
          </w:p>
        </w:tc>
        <w:tc>
          <w:tcPr>
            <w:tcW w:w="0" w:type="auto"/>
            <w:vAlign w:val="center"/>
            <w:hideMark/>
          </w:tcPr>
          <w:p w14:paraId="07613B7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Erde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umkreisen</w:t>
            </w:r>
            <w:proofErr w:type="spellEnd"/>
          </w:p>
        </w:tc>
      </w:tr>
      <w:tr w:rsidR="00C95394" w:rsidRPr="00C95394" w14:paraId="7B83A7AC" w14:textId="77777777" w:rsidTr="00C95394">
        <w:trPr>
          <w:tblCellSpacing w:w="15" w:type="dxa"/>
        </w:trPr>
        <w:tc>
          <w:tcPr>
            <w:tcW w:w="0" w:type="auto"/>
            <w:vAlign w:val="center"/>
            <w:hideMark/>
          </w:tcPr>
          <w:p w14:paraId="6C908D8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Erdgravitation</w:t>
            </w:r>
            <w:proofErr w:type="spellEnd"/>
          </w:p>
        </w:tc>
        <w:tc>
          <w:tcPr>
            <w:tcW w:w="0" w:type="auto"/>
            <w:vAlign w:val="center"/>
            <w:hideMark/>
          </w:tcPr>
          <w:p w14:paraId="0091F1B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земная гравитация</w:t>
            </w:r>
          </w:p>
        </w:tc>
        <w:tc>
          <w:tcPr>
            <w:tcW w:w="0" w:type="auto"/>
            <w:vAlign w:val="center"/>
            <w:hideMark/>
          </w:tcPr>
          <w:p w14:paraId="79F307E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von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Erdgravitation</w:t>
            </w:r>
            <w:proofErr w:type="spellEnd"/>
          </w:p>
        </w:tc>
      </w:tr>
      <w:tr w:rsidR="00C95394" w:rsidRPr="00C95394" w14:paraId="7CAFF15A" w14:textId="77777777" w:rsidTr="00C95394">
        <w:trPr>
          <w:tblCellSpacing w:w="15" w:type="dxa"/>
        </w:trPr>
        <w:tc>
          <w:tcPr>
            <w:tcW w:w="0" w:type="auto"/>
            <w:vAlign w:val="center"/>
            <w:hideMark/>
          </w:tcPr>
          <w:p w14:paraId="04C46D0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anziehen</w:t>
            </w:r>
            <w:proofErr w:type="spellEnd"/>
          </w:p>
        </w:tc>
        <w:tc>
          <w:tcPr>
            <w:tcW w:w="0" w:type="auto"/>
            <w:vAlign w:val="center"/>
            <w:hideMark/>
          </w:tcPr>
          <w:p w14:paraId="7E9806B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притягивать</w:t>
            </w:r>
          </w:p>
        </w:tc>
        <w:tc>
          <w:tcPr>
            <w:tcW w:w="0" w:type="auto"/>
            <w:vAlign w:val="center"/>
            <w:hideMark/>
          </w:tcPr>
          <w:p w14:paraId="2945FAB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werden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angezogen</w:t>
            </w:r>
            <w:proofErr w:type="spellEnd"/>
          </w:p>
        </w:tc>
      </w:tr>
      <w:tr w:rsidR="00C95394" w:rsidRPr="00C95394" w14:paraId="0EF883B3" w14:textId="77777777" w:rsidTr="00C95394">
        <w:trPr>
          <w:tblCellSpacing w:w="15" w:type="dxa"/>
        </w:trPr>
        <w:tc>
          <w:tcPr>
            <w:tcW w:w="0" w:type="auto"/>
            <w:vAlign w:val="center"/>
            <w:hideMark/>
          </w:tcPr>
          <w:p w14:paraId="04CB16B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nahe</w:t>
            </w:r>
            <w:proofErr w:type="spellEnd"/>
          </w:p>
        </w:tc>
        <w:tc>
          <w:tcPr>
            <w:tcW w:w="0" w:type="auto"/>
            <w:vAlign w:val="center"/>
            <w:hideMark/>
          </w:tcPr>
          <w:p w14:paraId="7E33184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близко</w:t>
            </w:r>
          </w:p>
        </w:tc>
        <w:tc>
          <w:tcPr>
            <w:tcW w:w="0" w:type="auto"/>
            <w:vAlign w:val="center"/>
            <w:hideMark/>
          </w:tcPr>
          <w:p w14:paraId="09369B8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nahe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genug</w:t>
            </w:r>
            <w:proofErr w:type="spellEnd"/>
          </w:p>
        </w:tc>
      </w:tr>
      <w:tr w:rsidR="00C95394" w:rsidRPr="00C95394" w14:paraId="568C880A" w14:textId="77777777" w:rsidTr="00C95394">
        <w:trPr>
          <w:tblCellSpacing w:w="15" w:type="dxa"/>
        </w:trPr>
        <w:tc>
          <w:tcPr>
            <w:tcW w:w="0" w:type="auto"/>
            <w:vAlign w:val="center"/>
            <w:hideMark/>
          </w:tcPr>
          <w:p w14:paraId="6EE129B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Mini-</w:t>
            </w:r>
            <w:proofErr w:type="spellStart"/>
            <w:r w:rsidRPr="00C95394">
              <w:rPr>
                <w:rFonts w:ascii="Times New Roman" w:eastAsia="Times New Roman" w:hAnsi="Times New Roman" w:cs="Times New Roman"/>
                <w:sz w:val="24"/>
                <w:szCs w:val="24"/>
                <w:lang w:eastAsia="ru-RU"/>
              </w:rPr>
              <w:t>Mond</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4F0A3A7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мини-луна</w:t>
            </w:r>
          </w:p>
        </w:tc>
        <w:tc>
          <w:tcPr>
            <w:tcW w:w="0" w:type="auto"/>
            <w:vAlign w:val="center"/>
            <w:hideMark/>
          </w:tcPr>
          <w:p w14:paraId="5671606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diese</w:t>
            </w:r>
            <w:proofErr w:type="spellEnd"/>
            <w:r w:rsidRPr="00C95394">
              <w:rPr>
                <w:rFonts w:ascii="Times New Roman" w:eastAsia="Times New Roman" w:hAnsi="Times New Roman" w:cs="Times New Roman"/>
                <w:sz w:val="24"/>
                <w:szCs w:val="24"/>
                <w:lang w:eastAsia="ru-RU"/>
              </w:rPr>
              <w:t xml:space="preserve"> Mini-Monde</w:t>
            </w:r>
          </w:p>
        </w:tc>
      </w:tr>
      <w:tr w:rsidR="00C95394" w:rsidRPr="00C95394" w14:paraId="6763C55C" w14:textId="77777777" w:rsidTr="00C95394">
        <w:trPr>
          <w:tblCellSpacing w:w="15" w:type="dxa"/>
        </w:trPr>
        <w:tc>
          <w:tcPr>
            <w:tcW w:w="0" w:type="auto"/>
            <w:vAlign w:val="center"/>
            <w:hideMark/>
          </w:tcPr>
          <w:p w14:paraId="684BD70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normalerweise</w:t>
            </w:r>
            <w:proofErr w:type="spellEnd"/>
          </w:p>
        </w:tc>
        <w:tc>
          <w:tcPr>
            <w:tcW w:w="0" w:type="auto"/>
            <w:vAlign w:val="center"/>
            <w:hideMark/>
          </w:tcPr>
          <w:p w14:paraId="4085EB6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обычно</w:t>
            </w:r>
          </w:p>
        </w:tc>
        <w:tc>
          <w:tcPr>
            <w:tcW w:w="0" w:type="auto"/>
            <w:vAlign w:val="center"/>
            <w:hideMark/>
          </w:tcPr>
          <w:p w14:paraId="6CA3EA6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normalerweise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nicht</w:t>
            </w:r>
            <w:proofErr w:type="spellEnd"/>
          </w:p>
        </w:tc>
      </w:tr>
      <w:tr w:rsidR="00C95394" w:rsidRPr="00C95394" w14:paraId="5803ACED" w14:textId="77777777" w:rsidTr="00C95394">
        <w:trPr>
          <w:tblCellSpacing w:w="15" w:type="dxa"/>
        </w:trPr>
        <w:tc>
          <w:tcPr>
            <w:tcW w:w="0" w:type="auto"/>
            <w:vAlign w:val="center"/>
            <w:hideMark/>
          </w:tcPr>
          <w:p w14:paraId="79973BC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lange</w:t>
            </w:r>
            <w:proofErr w:type="spellEnd"/>
          </w:p>
        </w:tc>
        <w:tc>
          <w:tcPr>
            <w:tcW w:w="0" w:type="auto"/>
            <w:vAlign w:val="center"/>
            <w:hideMark/>
          </w:tcPr>
          <w:p w14:paraId="39DC331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долго</w:t>
            </w:r>
          </w:p>
        </w:tc>
        <w:tc>
          <w:tcPr>
            <w:tcW w:w="0" w:type="auto"/>
            <w:vAlign w:val="center"/>
            <w:hideMark/>
          </w:tcPr>
          <w:p w14:paraId="4FA069B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nicht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lange</w:t>
            </w:r>
            <w:proofErr w:type="spellEnd"/>
          </w:p>
        </w:tc>
      </w:tr>
      <w:tr w:rsidR="00C95394" w:rsidRPr="00C95394" w14:paraId="3BE43607" w14:textId="77777777" w:rsidTr="00C95394">
        <w:trPr>
          <w:tblCellSpacing w:w="15" w:type="dxa"/>
        </w:trPr>
        <w:tc>
          <w:tcPr>
            <w:tcW w:w="0" w:type="auto"/>
            <w:vAlign w:val="center"/>
            <w:hideMark/>
          </w:tcPr>
          <w:p w14:paraId="200DE31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Woche</w:t>
            </w:r>
            <w:proofErr w:type="spellEnd"/>
            <w:r w:rsidRPr="00C95394">
              <w:rPr>
                <w:rFonts w:ascii="Times New Roman" w:eastAsia="Times New Roman" w:hAnsi="Times New Roman" w:cs="Times New Roman"/>
                <w:sz w:val="24"/>
                <w:szCs w:val="24"/>
                <w:lang w:eastAsia="ru-RU"/>
              </w:rPr>
              <w:t>, -n</w:t>
            </w:r>
          </w:p>
        </w:tc>
        <w:tc>
          <w:tcPr>
            <w:tcW w:w="0" w:type="auto"/>
            <w:vAlign w:val="center"/>
            <w:hideMark/>
          </w:tcPr>
          <w:p w14:paraId="4FCD4E1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неделя</w:t>
            </w:r>
          </w:p>
        </w:tc>
        <w:tc>
          <w:tcPr>
            <w:tcW w:w="0" w:type="auto"/>
            <w:vAlign w:val="center"/>
            <w:hideMark/>
          </w:tcPr>
          <w:p w14:paraId="123950F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paar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Wochen</w:t>
            </w:r>
            <w:proofErr w:type="spellEnd"/>
          </w:p>
        </w:tc>
      </w:tr>
      <w:tr w:rsidR="00C95394" w:rsidRPr="00C95394" w14:paraId="6ECC86B6" w14:textId="77777777" w:rsidTr="00C95394">
        <w:trPr>
          <w:tblCellSpacing w:w="15" w:type="dxa"/>
        </w:trPr>
        <w:tc>
          <w:tcPr>
            <w:tcW w:w="0" w:type="auto"/>
            <w:vAlign w:val="center"/>
            <w:hideMark/>
          </w:tcPr>
          <w:p w14:paraId="3CF96EA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lösen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sich</w:t>
            </w:r>
            <w:proofErr w:type="spellEnd"/>
            <w:r w:rsidRPr="00C95394">
              <w:rPr>
                <w:rFonts w:ascii="Times New Roman" w:eastAsia="Times New Roman" w:hAnsi="Times New Roman" w:cs="Times New Roman"/>
                <w:sz w:val="24"/>
                <w:szCs w:val="24"/>
                <w:lang w:eastAsia="ru-RU"/>
              </w:rPr>
              <w:t>)</w:t>
            </w:r>
          </w:p>
        </w:tc>
        <w:tc>
          <w:tcPr>
            <w:tcW w:w="0" w:type="auto"/>
            <w:vAlign w:val="center"/>
            <w:hideMark/>
          </w:tcPr>
          <w:p w14:paraId="4816DAC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освобождаться, отделяться</w:t>
            </w:r>
          </w:p>
        </w:tc>
        <w:tc>
          <w:tcPr>
            <w:tcW w:w="0" w:type="auto"/>
            <w:vAlign w:val="center"/>
            <w:hideMark/>
          </w:tcPr>
          <w:p w14:paraId="2FD3E38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sich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wieder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lösen</w:t>
            </w:r>
            <w:proofErr w:type="spellEnd"/>
          </w:p>
        </w:tc>
      </w:tr>
      <w:tr w:rsidR="00C95394" w:rsidRPr="00C95394" w14:paraId="23C6CDA3" w14:textId="77777777" w:rsidTr="00C95394">
        <w:trPr>
          <w:tblCellSpacing w:w="15" w:type="dxa"/>
        </w:trPr>
        <w:tc>
          <w:tcPr>
            <w:tcW w:w="0" w:type="auto"/>
            <w:vAlign w:val="center"/>
            <w:hideMark/>
          </w:tcPr>
          <w:p w14:paraId="3758D7B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eigen</w:t>
            </w:r>
            <w:proofErr w:type="spellEnd"/>
          </w:p>
        </w:tc>
        <w:tc>
          <w:tcPr>
            <w:tcW w:w="0" w:type="auto"/>
            <w:vAlign w:val="center"/>
            <w:hideMark/>
          </w:tcPr>
          <w:p w14:paraId="6657B0F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собственный</w:t>
            </w:r>
          </w:p>
        </w:tc>
        <w:tc>
          <w:tcPr>
            <w:tcW w:w="0" w:type="auto"/>
            <w:vAlign w:val="center"/>
            <w:hideMark/>
          </w:tcPr>
          <w:p w14:paraId="4D2BC8E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ihre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eigene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Umlaufbahn</w:t>
            </w:r>
            <w:proofErr w:type="spellEnd"/>
          </w:p>
        </w:tc>
      </w:tr>
      <w:tr w:rsidR="00C95394" w:rsidRPr="00C95394" w14:paraId="1C523DAA" w14:textId="77777777" w:rsidTr="00C95394">
        <w:trPr>
          <w:tblCellSpacing w:w="15" w:type="dxa"/>
        </w:trPr>
        <w:tc>
          <w:tcPr>
            <w:tcW w:w="0" w:type="auto"/>
            <w:vAlign w:val="center"/>
            <w:hideMark/>
          </w:tcPr>
          <w:p w14:paraId="1CCBB4E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Umlaufbahn</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4DE75E0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орбита</w:t>
            </w:r>
          </w:p>
        </w:tc>
        <w:tc>
          <w:tcPr>
            <w:tcW w:w="0" w:type="auto"/>
            <w:vAlign w:val="center"/>
            <w:hideMark/>
          </w:tcPr>
          <w:p w14:paraId="400F0C2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eigene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Umlaufbahn</w:t>
            </w:r>
            <w:proofErr w:type="spellEnd"/>
          </w:p>
        </w:tc>
      </w:tr>
      <w:tr w:rsidR="00C95394" w:rsidRPr="00C95394" w14:paraId="2BCB9B03" w14:textId="77777777" w:rsidTr="00C95394">
        <w:trPr>
          <w:tblCellSpacing w:w="15" w:type="dxa"/>
        </w:trPr>
        <w:tc>
          <w:tcPr>
            <w:tcW w:w="0" w:type="auto"/>
            <w:vAlign w:val="center"/>
            <w:hideMark/>
          </w:tcPr>
          <w:p w14:paraId="1A14622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fortsetzen</w:t>
            </w:r>
            <w:proofErr w:type="spellEnd"/>
          </w:p>
        </w:tc>
        <w:tc>
          <w:tcPr>
            <w:tcW w:w="0" w:type="auto"/>
            <w:vAlign w:val="center"/>
            <w:hideMark/>
          </w:tcPr>
          <w:p w14:paraId="1B0618E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продолжать</w:t>
            </w:r>
          </w:p>
        </w:tc>
        <w:tc>
          <w:tcPr>
            <w:tcW w:w="0" w:type="auto"/>
            <w:vAlign w:val="center"/>
            <w:hideMark/>
          </w:tcPr>
          <w:p w14:paraId="53F6529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fortsetzen</w:t>
            </w:r>
            <w:proofErr w:type="spellEnd"/>
          </w:p>
        </w:tc>
      </w:tr>
      <w:tr w:rsidR="00C95394" w:rsidRPr="00C95394" w14:paraId="1CF42B1B" w14:textId="77777777" w:rsidTr="00C95394">
        <w:trPr>
          <w:tblCellSpacing w:w="15" w:type="dxa"/>
        </w:trPr>
        <w:tc>
          <w:tcPr>
            <w:tcW w:w="0" w:type="auto"/>
            <w:vAlign w:val="center"/>
            <w:hideMark/>
          </w:tcPr>
          <w:p w14:paraId="3D069D5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Wissenschaftler</w:t>
            </w:r>
            <w:proofErr w:type="spellEnd"/>
            <w:r w:rsidRPr="00C95394">
              <w:rPr>
                <w:rFonts w:ascii="Times New Roman" w:eastAsia="Times New Roman" w:hAnsi="Times New Roman" w:cs="Times New Roman"/>
                <w:sz w:val="24"/>
                <w:szCs w:val="24"/>
                <w:lang w:eastAsia="ru-RU"/>
              </w:rPr>
              <w:t>, -</w:t>
            </w:r>
          </w:p>
        </w:tc>
        <w:tc>
          <w:tcPr>
            <w:tcW w:w="0" w:type="auto"/>
            <w:vAlign w:val="center"/>
            <w:hideMark/>
          </w:tcPr>
          <w:p w14:paraId="41CF68A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ученый</w:t>
            </w:r>
          </w:p>
        </w:tc>
        <w:tc>
          <w:tcPr>
            <w:tcW w:w="0" w:type="auto"/>
            <w:vAlign w:val="center"/>
            <w:hideMark/>
          </w:tcPr>
          <w:p w14:paraId="4CEF8CA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Wissenschaftler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finden</w:t>
            </w:r>
            <w:proofErr w:type="spellEnd"/>
          </w:p>
        </w:tc>
      </w:tr>
      <w:tr w:rsidR="00C95394" w:rsidRPr="00C95394" w14:paraId="0CC33F79" w14:textId="77777777" w:rsidTr="00C95394">
        <w:trPr>
          <w:tblCellSpacing w:w="15" w:type="dxa"/>
        </w:trPr>
        <w:tc>
          <w:tcPr>
            <w:tcW w:w="0" w:type="auto"/>
            <w:vAlign w:val="center"/>
            <w:hideMark/>
          </w:tcPr>
          <w:p w14:paraId="5E265A0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kurzzeitig</w:t>
            </w:r>
            <w:proofErr w:type="spellEnd"/>
          </w:p>
        </w:tc>
        <w:tc>
          <w:tcPr>
            <w:tcW w:w="0" w:type="auto"/>
            <w:vAlign w:val="center"/>
            <w:hideMark/>
          </w:tcPr>
          <w:p w14:paraId="00580F9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кратковременный</w:t>
            </w:r>
          </w:p>
        </w:tc>
        <w:tc>
          <w:tcPr>
            <w:tcW w:w="0" w:type="auto"/>
            <w:vAlign w:val="center"/>
            <w:hideMark/>
          </w:tcPr>
          <w:p w14:paraId="4D59E56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kurzzeitige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Begleiter</w:t>
            </w:r>
            <w:proofErr w:type="spellEnd"/>
          </w:p>
        </w:tc>
      </w:tr>
      <w:tr w:rsidR="00C95394" w:rsidRPr="00C95394" w14:paraId="026D16B6" w14:textId="77777777" w:rsidTr="00C95394">
        <w:trPr>
          <w:tblCellSpacing w:w="15" w:type="dxa"/>
        </w:trPr>
        <w:tc>
          <w:tcPr>
            <w:tcW w:w="0" w:type="auto"/>
            <w:vAlign w:val="center"/>
            <w:hideMark/>
          </w:tcPr>
          <w:p w14:paraId="3966C1A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Begleiter</w:t>
            </w:r>
            <w:proofErr w:type="spellEnd"/>
            <w:r w:rsidRPr="00C95394">
              <w:rPr>
                <w:rFonts w:ascii="Times New Roman" w:eastAsia="Times New Roman" w:hAnsi="Times New Roman" w:cs="Times New Roman"/>
                <w:sz w:val="24"/>
                <w:szCs w:val="24"/>
                <w:lang w:eastAsia="ru-RU"/>
              </w:rPr>
              <w:t>, -</w:t>
            </w:r>
          </w:p>
        </w:tc>
        <w:tc>
          <w:tcPr>
            <w:tcW w:w="0" w:type="auto"/>
            <w:vAlign w:val="center"/>
            <w:hideMark/>
          </w:tcPr>
          <w:p w14:paraId="361FDC1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спутник, сопровождающий</w:t>
            </w:r>
          </w:p>
        </w:tc>
        <w:tc>
          <w:tcPr>
            <w:tcW w:w="0" w:type="auto"/>
            <w:vAlign w:val="center"/>
            <w:hideMark/>
          </w:tcPr>
          <w:p w14:paraId="7F4B2F9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Begleiter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Erde</w:t>
            </w:r>
            <w:proofErr w:type="spellEnd"/>
          </w:p>
        </w:tc>
      </w:tr>
      <w:tr w:rsidR="00C95394" w:rsidRPr="00C95394" w14:paraId="580E6D8D" w14:textId="77777777" w:rsidTr="00C95394">
        <w:trPr>
          <w:tblCellSpacing w:w="15" w:type="dxa"/>
        </w:trPr>
        <w:tc>
          <w:tcPr>
            <w:tcW w:w="0" w:type="auto"/>
            <w:vAlign w:val="center"/>
            <w:hideMark/>
          </w:tcPr>
          <w:p w14:paraId="2E0D04C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interessant</w:t>
            </w:r>
            <w:proofErr w:type="spellEnd"/>
          </w:p>
        </w:tc>
        <w:tc>
          <w:tcPr>
            <w:tcW w:w="0" w:type="auto"/>
            <w:vAlign w:val="center"/>
            <w:hideMark/>
          </w:tcPr>
          <w:p w14:paraId="447D3D2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интересный</w:t>
            </w:r>
          </w:p>
        </w:tc>
        <w:tc>
          <w:tcPr>
            <w:tcW w:w="0" w:type="auto"/>
            <w:vAlign w:val="center"/>
            <w:hideMark/>
          </w:tcPr>
          <w:p w14:paraId="139F0EF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sehr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interessant</w:t>
            </w:r>
            <w:proofErr w:type="spellEnd"/>
          </w:p>
        </w:tc>
      </w:tr>
      <w:tr w:rsidR="00C95394" w:rsidRPr="00C95394" w14:paraId="32D1839F" w14:textId="77777777" w:rsidTr="00C95394">
        <w:trPr>
          <w:tblCellSpacing w:w="15" w:type="dxa"/>
        </w:trPr>
        <w:tc>
          <w:tcPr>
            <w:tcW w:w="0" w:type="auto"/>
            <w:vAlign w:val="center"/>
            <w:hideMark/>
          </w:tcPr>
          <w:p w14:paraId="3C8DA72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Möglichkeit</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2152FA8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возможность</w:t>
            </w:r>
          </w:p>
        </w:tc>
        <w:tc>
          <w:tcPr>
            <w:tcW w:w="0" w:type="auto"/>
            <w:vAlign w:val="center"/>
            <w:hideMark/>
          </w:tcPr>
          <w:p w14:paraId="0761178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Möglichkeit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geben</w:t>
            </w:r>
            <w:proofErr w:type="spellEnd"/>
          </w:p>
        </w:tc>
      </w:tr>
      <w:tr w:rsidR="00C95394" w:rsidRPr="00C95394" w14:paraId="5EDB821C" w14:textId="77777777" w:rsidTr="00C95394">
        <w:trPr>
          <w:tblCellSpacing w:w="15" w:type="dxa"/>
        </w:trPr>
        <w:tc>
          <w:tcPr>
            <w:tcW w:w="0" w:type="auto"/>
            <w:vAlign w:val="center"/>
            <w:hideMark/>
          </w:tcPr>
          <w:p w14:paraId="2AB326D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Objekt</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35E66CF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объект</w:t>
            </w:r>
          </w:p>
        </w:tc>
        <w:tc>
          <w:tcPr>
            <w:tcW w:w="0" w:type="auto"/>
            <w:vAlign w:val="center"/>
            <w:hideMark/>
          </w:tcPr>
          <w:p w14:paraId="63EEE53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nahe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Objekte</w:t>
            </w:r>
            <w:proofErr w:type="spellEnd"/>
          </w:p>
        </w:tc>
      </w:tr>
      <w:tr w:rsidR="00C95394" w:rsidRPr="00C95394" w14:paraId="3C812991" w14:textId="77777777" w:rsidTr="00C95394">
        <w:trPr>
          <w:tblCellSpacing w:w="15" w:type="dxa"/>
        </w:trPr>
        <w:tc>
          <w:tcPr>
            <w:tcW w:w="0" w:type="auto"/>
            <w:vAlign w:val="center"/>
            <w:hideMark/>
          </w:tcPr>
          <w:p w14:paraId="261B48E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Weltraum</w:t>
            </w:r>
            <w:proofErr w:type="spellEnd"/>
          </w:p>
        </w:tc>
        <w:tc>
          <w:tcPr>
            <w:tcW w:w="0" w:type="auto"/>
            <w:vAlign w:val="center"/>
            <w:hideMark/>
          </w:tcPr>
          <w:p w14:paraId="7FC9CDB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космос</w:t>
            </w:r>
          </w:p>
        </w:tc>
        <w:tc>
          <w:tcPr>
            <w:tcW w:w="0" w:type="auto"/>
            <w:vAlign w:val="center"/>
            <w:hideMark/>
          </w:tcPr>
          <w:p w14:paraId="7BE5DDF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Weltraum</w:t>
            </w:r>
            <w:proofErr w:type="spellEnd"/>
          </w:p>
        </w:tc>
      </w:tr>
      <w:tr w:rsidR="00C95394" w:rsidRPr="00C95394" w14:paraId="53F780DB" w14:textId="77777777" w:rsidTr="00C95394">
        <w:trPr>
          <w:tblCellSpacing w:w="15" w:type="dxa"/>
        </w:trPr>
        <w:tc>
          <w:tcPr>
            <w:tcW w:w="0" w:type="auto"/>
            <w:vAlign w:val="center"/>
            <w:hideMark/>
          </w:tcPr>
          <w:p w14:paraId="42247B9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genau</w:t>
            </w:r>
            <w:proofErr w:type="spellEnd"/>
          </w:p>
        </w:tc>
        <w:tc>
          <w:tcPr>
            <w:tcW w:w="0" w:type="auto"/>
            <w:vAlign w:val="center"/>
            <w:hideMark/>
          </w:tcPr>
          <w:p w14:paraId="0CA70B0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точный, точно</w:t>
            </w:r>
          </w:p>
        </w:tc>
        <w:tc>
          <w:tcPr>
            <w:tcW w:w="0" w:type="auto"/>
            <w:vAlign w:val="center"/>
            <w:hideMark/>
          </w:tcPr>
          <w:p w14:paraId="7F5DFE7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genauer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untersuchen</w:t>
            </w:r>
            <w:proofErr w:type="spellEnd"/>
          </w:p>
        </w:tc>
      </w:tr>
      <w:tr w:rsidR="00C95394" w:rsidRPr="00C95394" w14:paraId="2424CB15" w14:textId="77777777" w:rsidTr="00C95394">
        <w:trPr>
          <w:tblCellSpacing w:w="15" w:type="dxa"/>
        </w:trPr>
        <w:tc>
          <w:tcPr>
            <w:tcW w:w="0" w:type="auto"/>
            <w:vAlign w:val="center"/>
            <w:hideMark/>
          </w:tcPr>
          <w:p w14:paraId="59172DC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untersuchen</w:t>
            </w:r>
            <w:proofErr w:type="spellEnd"/>
          </w:p>
        </w:tc>
        <w:tc>
          <w:tcPr>
            <w:tcW w:w="0" w:type="auto"/>
            <w:vAlign w:val="center"/>
            <w:hideMark/>
          </w:tcPr>
          <w:p w14:paraId="6944B59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исследовать</w:t>
            </w:r>
          </w:p>
        </w:tc>
        <w:tc>
          <w:tcPr>
            <w:tcW w:w="0" w:type="auto"/>
            <w:vAlign w:val="center"/>
            <w:hideMark/>
          </w:tcPr>
          <w:p w14:paraId="0BF72A7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zu</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untersuchen</w:t>
            </w:r>
            <w:proofErr w:type="spellEnd"/>
          </w:p>
        </w:tc>
      </w:tr>
      <w:tr w:rsidR="00C95394" w:rsidRPr="00C95394" w14:paraId="3A30D450" w14:textId="77777777" w:rsidTr="00C95394">
        <w:trPr>
          <w:tblCellSpacing w:w="15" w:type="dxa"/>
        </w:trPr>
        <w:tc>
          <w:tcPr>
            <w:tcW w:w="0" w:type="auto"/>
            <w:vAlign w:val="center"/>
            <w:hideMark/>
          </w:tcPr>
          <w:p w14:paraId="328FB2C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dadurch</w:t>
            </w:r>
            <w:proofErr w:type="spellEnd"/>
          </w:p>
        </w:tc>
        <w:tc>
          <w:tcPr>
            <w:tcW w:w="0" w:type="auto"/>
            <w:vAlign w:val="center"/>
            <w:hideMark/>
          </w:tcPr>
          <w:p w14:paraId="4DCA677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благодаря этому, тем самым</w:t>
            </w:r>
          </w:p>
        </w:tc>
        <w:tc>
          <w:tcPr>
            <w:tcW w:w="0" w:type="auto"/>
            <w:vAlign w:val="center"/>
            <w:hideMark/>
          </w:tcPr>
          <w:p w14:paraId="68EF2A2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dadurch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können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wir</w:t>
            </w:r>
            <w:proofErr w:type="spellEnd"/>
          </w:p>
        </w:tc>
      </w:tr>
      <w:tr w:rsidR="00C95394" w:rsidRPr="00C95394" w14:paraId="11FA34FD" w14:textId="77777777" w:rsidTr="00C95394">
        <w:trPr>
          <w:tblCellSpacing w:w="15" w:type="dxa"/>
        </w:trPr>
        <w:tc>
          <w:tcPr>
            <w:tcW w:w="0" w:type="auto"/>
            <w:vAlign w:val="center"/>
            <w:hideMark/>
          </w:tcPr>
          <w:p w14:paraId="7E4DD91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Sonnensystem</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0B8EA4B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Солнечная система</w:t>
            </w:r>
          </w:p>
        </w:tc>
        <w:tc>
          <w:tcPr>
            <w:tcW w:w="0" w:type="auto"/>
            <w:vAlign w:val="center"/>
            <w:hideMark/>
          </w:tcPr>
          <w:p w14:paraId="7A510A0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unser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Sonnensystem</w:t>
            </w:r>
            <w:proofErr w:type="spellEnd"/>
          </w:p>
        </w:tc>
      </w:tr>
      <w:tr w:rsidR="00C95394" w:rsidRPr="00C95394" w14:paraId="3D4D5B6B" w14:textId="77777777" w:rsidTr="00C95394">
        <w:trPr>
          <w:tblCellSpacing w:w="15" w:type="dxa"/>
        </w:trPr>
        <w:tc>
          <w:tcPr>
            <w:tcW w:w="0" w:type="auto"/>
            <w:vAlign w:val="center"/>
            <w:hideMark/>
          </w:tcPr>
          <w:p w14:paraId="46CF995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verstehen</w:t>
            </w:r>
            <w:proofErr w:type="spellEnd"/>
          </w:p>
        </w:tc>
        <w:tc>
          <w:tcPr>
            <w:tcW w:w="0" w:type="auto"/>
            <w:vAlign w:val="center"/>
            <w:hideMark/>
          </w:tcPr>
          <w:p w14:paraId="253B5B4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понимать</w:t>
            </w:r>
          </w:p>
        </w:tc>
        <w:tc>
          <w:tcPr>
            <w:tcW w:w="0" w:type="auto"/>
            <w:vAlign w:val="center"/>
            <w:hideMark/>
          </w:tcPr>
          <w:p w14:paraId="7128979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besser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verstehen</w:t>
            </w:r>
            <w:proofErr w:type="spellEnd"/>
          </w:p>
        </w:tc>
      </w:tr>
    </w:tbl>
    <w:p w14:paraId="5BB8FB9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pict w14:anchorId="17676533">
          <v:rect id="_x0000_i1027" style="width:0;height:1.5pt" o:hralign="center" o:hrstd="t" o:hr="t" fillcolor="#a0a0a0" stroked="f"/>
        </w:pict>
      </w:r>
    </w:p>
    <w:p w14:paraId="629913B7" w14:textId="77777777" w:rsidR="00C95394" w:rsidRPr="00C95394" w:rsidRDefault="00C95394" w:rsidP="00C953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95394">
        <w:rPr>
          <w:rFonts w:ascii="Times New Roman" w:eastAsia="Times New Roman" w:hAnsi="Times New Roman" w:cs="Times New Roman"/>
          <w:b/>
          <w:bCs/>
          <w:sz w:val="36"/>
          <w:szCs w:val="36"/>
          <w:lang w:eastAsia="ru-RU"/>
        </w:rPr>
        <w:t>ТЕКСТ 3: Чай и кофе</w:t>
      </w:r>
    </w:p>
    <w:p w14:paraId="25964C57"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1. НЕМЕЦКИЙ ТЕКСТ</w:t>
      </w:r>
    </w:p>
    <w:p w14:paraId="11FB7EEC"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val="de-DE" w:eastAsia="ru-RU"/>
        </w:rPr>
      </w:pPr>
      <w:r w:rsidRPr="00C95394">
        <w:rPr>
          <w:rFonts w:ascii="Times New Roman" w:eastAsia="Times New Roman" w:hAnsi="Times New Roman" w:cs="Times New Roman"/>
          <w:sz w:val="24"/>
          <w:szCs w:val="24"/>
          <w:lang w:val="de-DE" w:eastAsia="ru-RU"/>
        </w:rPr>
        <w:t xml:space="preserve">Tee und Kaffee sind </w:t>
      </w:r>
      <w:r w:rsidRPr="00C95394">
        <w:rPr>
          <w:rFonts w:ascii="Times New Roman" w:eastAsia="Times New Roman" w:hAnsi="Times New Roman" w:cs="Times New Roman"/>
          <w:b/>
          <w:bCs/>
          <w:sz w:val="24"/>
          <w:szCs w:val="24"/>
          <w:lang w:val="de-DE" w:eastAsia="ru-RU"/>
        </w:rPr>
        <w:t>weltweit</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beliebte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Getränke</w:t>
      </w:r>
      <w:r w:rsidRPr="00C95394">
        <w:rPr>
          <w:rFonts w:ascii="Times New Roman" w:eastAsia="Times New Roman" w:hAnsi="Times New Roman" w:cs="Times New Roman"/>
          <w:sz w:val="24"/>
          <w:szCs w:val="24"/>
          <w:lang w:val="de-DE" w:eastAsia="ru-RU"/>
        </w:rPr>
        <w:t xml:space="preserve">. Jedoch sollten wir unseren </w:t>
      </w:r>
      <w:r w:rsidRPr="00C95394">
        <w:rPr>
          <w:rFonts w:ascii="Times New Roman" w:eastAsia="Times New Roman" w:hAnsi="Times New Roman" w:cs="Times New Roman"/>
          <w:b/>
          <w:bCs/>
          <w:sz w:val="24"/>
          <w:szCs w:val="24"/>
          <w:lang w:val="de-DE" w:eastAsia="ru-RU"/>
        </w:rPr>
        <w:t>Konsum</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überdenken</w:t>
      </w:r>
      <w:r w:rsidRPr="00C95394">
        <w:rPr>
          <w:rFonts w:ascii="Times New Roman" w:eastAsia="Times New Roman" w:hAnsi="Times New Roman" w:cs="Times New Roman"/>
          <w:sz w:val="24"/>
          <w:szCs w:val="24"/>
          <w:lang w:val="de-DE" w:eastAsia="ru-RU"/>
        </w:rPr>
        <w:t xml:space="preserve">, da ihre </w:t>
      </w:r>
      <w:r w:rsidRPr="00C95394">
        <w:rPr>
          <w:rFonts w:ascii="Times New Roman" w:eastAsia="Times New Roman" w:hAnsi="Times New Roman" w:cs="Times New Roman"/>
          <w:b/>
          <w:bCs/>
          <w:sz w:val="24"/>
          <w:szCs w:val="24"/>
          <w:lang w:val="de-DE" w:eastAsia="ru-RU"/>
        </w:rPr>
        <w:t>Produktion</w:t>
      </w:r>
      <w:r w:rsidRPr="00C95394">
        <w:rPr>
          <w:rFonts w:ascii="Times New Roman" w:eastAsia="Times New Roman" w:hAnsi="Times New Roman" w:cs="Times New Roman"/>
          <w:sz w:val="24"/>
          <w:szCs w:val="24"/>
          <w:lang w:val="de-DE" w:eastAsia="ru-RU"/>
        </w:rPr>
        <w:t xml:space="preserve"> der </w:t>
      </w:r>
      <w:r w:rsidRPr="00C95394">
        <w:rPr>
          <w:rFonts w:ascii="Times New Roman" w:eastAsia="Times New Roman" w:hAnsi="Times New Roman" w:cs="Times New Roman"/>
          <w:b/>
          <w:bCs/>
          <w:sz w:val="24"/>
          <w:szCs w:val="24"/>
          <w:lang w:val="de-DE" w:eastAsia="ru-RU"/>
        </w:rPr>
        <w:t>Umwelt</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schaden</w:t>
      </w:r>
      <w:r w:rsidRPr="00C95394">
        <w:rPr>
          <w:rFonts w:ascii="Times New Roman" w:eastAsia="Times New Roman" w:hAnsi="Times New Roman" w:cs="Times New Roman"/>
          <w:sz w:val="24"/>
          <w:szCs w:val="24"/>
          <w:lang w:val="de-DE" w:eastAsia="ru-RU"/>
        </w:rPr>
        <w:t xml:space="preserve"> kann. Dieser </w:t>
      </w:r>
      <w:r w:rsidRPr="00C95394">
        <w:rPr>
          <w:rFonts w:ascii="Times New Roman" w:eastAsia="Times New Roman" w:hAnsi="Times New Roman" w:cs="Times New Roman"/>
          <w:b/>
          <w:bCs/>
          <w:sz w:val="24"/>
          <w:szCs w:val="24"/>
          <w:lang w:val="de-DE" w:eastAsia="ru-RU"/>
        </w:rPr>
        <w:t>Schaden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entsteht</w:t>
      </w:r>
      <w:r w:rsidRPr="00C95394">
        <w:rPr>
          <w:rFonts w:ascii="Times New Roman" w:eastAsia="Times New Roman" w:hAnsi="Times New Roman" w:cs="Times New Roman"/>
          <w:sz w:val="24"/>
          <w:szCs w:val="24"/>
          <w:lang w:val="de-DE" w:eastAsia="ru-RU"/>
        </w:rPr>
        <w:t xml:space="preserve"> durch die </w:t>
      </w:r>
      <w:r w:rsidRPr="00C95394">
        <w:rPr>
          <w:rFonts w:ascii="Times New Roman" w:eastAsia="Times New Roman" w:hAnsi="Times New Roman" w:cs="Times New Roman"/>
          <w:b/>
          <w:bCs/>
          <w:sz w:val="24"/>
          <w:szCs w:val="24"/>
          <w:lang w:val="de-DE" w:eastAsia="ru-RU"/>
        </w:rPr>
        <w:t>Herstellung</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Verpackung</w:t>
      </w:r>
      <w:r w:rsidRPr="00C95394">
        <w:rPr>
          <w:rFonts w:ascii="Times New Roman" w:eastAsia="Times New Roman" w:hAnsi="Times New Roman" w:cs="Times New Roman"/>
          <w:sz w:val="24"/>
          <w:szCs w:val="24"/>
          <w:lang w:val="de-DE" w:eastAsia="ru-RU"/>
        </w:rPr>
        <w:t xml:space="preserve"> und den </w:t>
      </w:r>
      <w:r w:rsidRPr="00C95394">
        <w:rPr>
          <w:rFonts w:ascii="Times New Roman" w:eastAsia="Times New Roman" w:hAnsi="Times New Roman" w:cs="Times New Roman"/>
          <w:b/>
          <w:bCs/>
          <w:sz w:val="24"/>
          <w:szCs w:val="24"/>
          <w:lang w:val="de-DE" w:eastAsia="ru-RU"/>
        </w:rPr>
        <w:t>Transport</w:t>
      </w:r>
      <w:r w:rsidRPr="00C95394">
        <w:rPr>
          <w:rFonts w:ascii="Times New Roman" w:eastAsia="Times New Roman" w:hAnsi="Times New Roman" w:cs="Times New Roman"/>
          <w:sz w:val="24"/>
          <w:szCs w:val="24"/>
          <w:lang w:val="de-DE" w:eastAsia="ru-RU"/>
        </w:rPr>
        <w:t xml:space="preserve">. Zum Beispiel: Für </w:t>
      </w:r>
      <w:r w:rsidRPr="00C95394">
        <w:rPr>
          <w:rFonts w:ascii="Times New Roman" w:eastAsia="Times New Roman" w:hAnsi="Times New Roman" w:cs="Times New Roman"/>
          <w:b/>
          <w:bCs/>
          <w:sz w:val="24"/>
          <w:szCs w:val="24"/>
          <w:lang w:val="de-DE" w:eastAsia="ru-RU"/>
        </w:rPr>
        <w:t>Kaffeeanbau</w:t>
      </w:r>
      <w:r w:rsidRPr="00C95394">
        <w:rPr>
          <w:rFonts w:ascii="Times New Roman" w:eastAsia="Times New Roman" w:hAnsi="Times New Roman" w:cs="Times New Roman"/>
          <w:sz w:val="24"/>
          <w:szCs w:val="24"/>
          <w:lang w:val="de-DE" w:eastAsia="ru-RU"/>
        </w:rPr>
        <w:t xml:space="preserve"> werden viele Bäume </w:t>
      </w:r>
      <w:r w:rsidRPr="00C95394">
        <w:rPr>
          <w:rFonts w:ascii="Times New Roman" w:eastAsia="Times New Roman" w:hAnsi="Times New Roman" w:cs="Times New Roman"/>
          <w:b/>
          <w:bCs/>
          <w:sz w:val="24"/>
          <w:szCs w:val="24"/>
          <w:lang w:val="de-DE" w:eastAsia="ru-RU"/>
        </w:rPr>
        <w:t>gefällt</w:t>
      </w:r>
      <w:r w:rsidRPr="00C95394">
        <w:rPr>
          <w:rFonts w:ascii="Times New Roman" w:eastAsia="Times New Roman" w:hAnsi="Times New Roman" w:cs="Times New Roman"/>
          <w:sz w:val="24"/>
          <w:szCs w:val="24"/>
          <w:lang w:val="de-DE" w:eastAsia="ru-RU"/>
        </w:rPr>
        <w:t xml:space="preserve">. Außerdem sind </w:t>
      </w:r>
      <w:r w:rsidRPr="00C95394">
        <w:rPr>
          <w:rFonts w:ascii="Times New Roman" w:eastAsia="Times New Roman" w:hAnsi="Times New Roman" w:cs="Times New Roman"/>
          <w:b/>
          <w:bCs/>
          <w:sz w:val="24"/>
          <w:szCs w:val="24"/>
          <w:lang w:val="de-DE" w:eastAsia="ru-RU"/>
        </w:rPr>
        <w:t>Erntemaschinen</w:t>
      </w:r>
      <w:r w:rsidRPr="00C95394">
        <w:rPr>
          <w:rFonts w:ascii="Times New Roman" w:eastAsia="Times New Roman" w:hAnsi="Times New Roman" w:cs="Times New Roman"/>
          <w:sz w:val="24"/>
          <w:szCs w:val="24"/>
          <w:lang w:val="de-DE" w:eastAsia="ru-RU"/>
        </w:rPr>
        <w:t xml:space="preserve"> für </w:t>
      </w:r>
      <w:r w:rsidRPr="00C95394">
        <w:rPr>
          <w:rFonts w:ascii="Times New Roman" w:eastAsia="Times New Roman" w:hAnsi="Times New Roman" w:cs="Times New Roman"/>
          <w:b/>
          <w:bCs/>
          <w:sz w:val="24"/>
          <w:szCs w:val="24"/>
          <w:lang w:val="de-DE" w:eastAsia="ru-RU"/>
        </w:rPr>
        <w:t>Kaffeebohnen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schlecht</w:t>
      </w:r>
      <w:r w:rsidRPr="00C95394">
        <w:rPr>
          <w:rFonts w:ascii="Times New Roman" w:eastAsia="Times New Roman" w:hAnsi="Times New Roman" w:cs="Times New Roman"/>
          <w:sz w:val="24"/>
          <w:szCs w:val="24"/>
          <w:lang w:val="de-DE" w:eastAsia="ru-RU"/>
        </w:rPr>
        <w:t xml:space="preserve"> für die </w:t>
      </w:r>
      <w:r w:rsidRPr="00C95394">
        <w:rPr>
          <w:rFonts w:ascii="Times New Roman" w:eastAsia="Times New Roman" w:hAnsi="Times New Roman" w:cs="Times New Roman"/>
          <w:sz w:val="24"/>
          <w:szCs w:val="24"/>
          <w:lang w:val="de-DE" w:eastAsia="ru-RU"/>
        </w:rPr>
        <w:lastRenderedPageBreak/>
        <w:t xml:space="preserve">Umwelt. Kaffee </w:t>
      </w:r>
      <w:r w:rsidRPr="00C95394">
        <w:rPr>
          <w:rFonts w:ascii="Times New Roman" w:eastAsia="Times New Roman" w:hAnsi="Times New Roman" w:cs="Times New Roman"/>
          <w:b/>
          <w:bCs/>
          <w:sz w:val="24"/>
          <w:szCs w:val="24"/>
          <w:lang w:val="de-DE" w:eastAsia="ru-RU"/>
        </w:rPr>
        <w:t>benötigt</w:t>
      </w:r>
      <w:r w:rsidRPr="00C95394">
        <w:rPr>
          <w:rFonts w:ascii="Times New Roman" w:eastAsia="Times New Roman" w:hAnsi="Times New Roman" w:cs="Times New Roman"/>
          <w:sz w:val="24"/>
          <w:szCs w:val="24"/>
          <w:lang w:val="de-DE" w:eastAsia="ru-RU"/>
        </w:rPr>
        <w:t xml:space="preserve"> zudem viel Wasser und </w:t>
      </w:r>
      <w:r w:rsidRPr="00C95394">
        <w:rPr>
          <w:rFonts w:ascii="Times New Roman" w:eastAsia="Times New Roman" w:hAnsi="Times New Roman" w:cs="Times New Roman"/>
          <w:b/>
          <w:bCs/>
          <w:sz w:val="24"/>
          <w:szCs w:val="24"/>
          <w:lang w:val="de-DE" w:eastAsia="ru-RU"/>
        </w:rPr>
        <w:t>Energie</w:t>
      </w:r>
      <w:r w:rsidRPr="00C95394">
        <w:rPr>
          <w:rFonts w:ascii="Times New Roman" w:eastAsia="Times New Roman" w:hAnsi="Times New Roman" w:cs="Times New Roman"/>
          <w:sz w:val="24"/>
          <w:szCs w:val="24"/>
          <w:lang w:val="de-DE" w:eastAsia="ru-RU"/>
        </w:rPr>
        <w:t xml:space="preserve">. Im </w:t>
      </w:r>
      <w:r w:rsidRPr="00C95394">
        <w:rPr>
          <w:rFonts w:ascii="Times New Roman" w:eastAsia="Times New Roman" w:hAnsi="Times New Roman" w:cs="Times New Roman"/>
          <w:b/>
          <w:bCs/>
          <w:sz w:val="24"/>
          <w:szCs w:val="24"/>
          <w:lang w:val="de-DE" w:eastAsia="ru-RU"/>
        </w:rPr>
        <w:t>Vergleich</w:t>
      </w:r>
      <w:r w:rsidRPr="00C95394">
        <w:rPr>
          <w:rFonts w:ascii="Times New Roman" w:eastAsia="Times New Roman" w:hAnsi="Times New Roman" w:cs="Times New Roman"/>
          <w:sz w:val="24"/>
          <w:szCs w:val="24"/>
          <w:lang w:val="de-DE" w:eastAsia="ru-RU"/>
        </w:rPr>
        <w:t xml:space="preserve"> dazu </w:t>
      </w:r>
      <w:r w:rsidRPr="00C95394">
        <w:rPr>
          <w:rFonts w:ascii="Times New Roman" w:eastAsia="Times New Roman" w:hAnsi="Times New Roman" w:cs="Times New Roman"/>
          <w:b/>
          <w:bCs/>
          <w:sz w:val="24"/>
          <w:szCs w:val="24"/>
          <w:lang w:val="de-DE" w:eastAsia="ru-RU"/>
        </w:rPr>
        <w:t>erzeugt</w:t>
      </w:r>
      <w:r w:rsidRPr="00C95394">
        <w:rPr>
          <w:rFonts w:ascii="Times New Roman" w:eastAsia="Times New Roman" w:hAnsi="Times New Roman" w:cs="Times New Roman"/>
          <w:sz w:val="24"/>
          <w:szCs w:val="24"/>
          <w:lang w:val="de-DE" w:eastAsia="ru-RU"/>
        </w:rPr>
        <w:t xml:space="preserve"> die Herstellung von Tee weniger </w:t>
      </w:r>
      <w:r w:rsidRPr="00C95394">
        <w:rPr>
          <w:rFonts w:ascii="Times New Roman" w:eastAsia="Times New Roman" w:hAnsi="Times New Roman" w:cs="Times New Roman"/>
          <w:b/>
          <w:bCs/>
          <w:sz w:val="24"/>
          <w:szCs w:val="24"/>
          <w:lang w:val="de-DE" w:eastAsia="ru-RU"/>
        </w:rPr>
        <w:t>Emissionen</w:t>
      </w:r>
      <w:r w:rsidRPr="00C95394">
        <w:rPr>
          <w:rFonts w:ascii="Times New Roman" w:eastAsia="Times New Roman" w:hAnsi="Times New Roman" w:cs="Times New Roman"/>
          <w:sz w:val="24"/>
          <w:szCs w:val="24"/>
          <w:lang w:val="de-DE" w:eastAsia="ru-RU"/>
        </w:rPr>
        <w:t xml:space="preserve">. Man braucht pro </w:t>
      </w:r>
      <w:r w:rsidRPr="00C95394">
        <w:rPr>
          <w:rFonts w:ascii="Times New Roman" w:eastAsia="Times New Roman" w:hAnsi="Times New Roman" w:cs="Times New Roman"/>
          <w:b/>
          <w:bCs/>
          <w:sz w:val="24"/>
          <w:szCs w:val="24"/>
          <w:lang w:val="de-DE" w:eastAsia="ru-RU"/>
        </w:rPr>
        <w:t>Getränk</w:t>
      </w:r>
      <w:r w:rsidRPr="00C95394">
        <w:rPr>
          <w:rFonts w:ascii="Times New Roman" w:eastAsia="Times New Roman" w:hAnsi="Times New Roman" w:cs="Times New Roman"/>
          <w:sz w:val="24"/>
          <w:szCs w:val="24"/>
          <w:lang w:val="de-DE" w:eastAsia="ru-RU"/>
        </w:rPr>
        <w:t xml:space="preserve"> weniger Tee als Kaffee. In der </w:t>
      </w:r>
      <w:r w:rsidRPr="00C95394">
        <w:rPr>
          <w:rFonts w:ascii="Times New Roman" w:eastAsia="Times New Roman" w:hAnsi="Times New Roman" w:cs="Times New Roman"/>
          <w:b/>
          <w:bCs/>
          <w:sz w:val="24"/>
          <w:szCs w:val="24"/>
          <w:lang w:val="de-DE" w:eastAsia="ru-RU"/>
        </w:rPr>
        <w:t>Zukunft</w:t>
      </w:r>
      <w:r w:rsidRPr="00C95394">
        <w:rPr>
          <w:rFonts w:ascii="Times New Roman" w:eastAsia="Times New Roman" w:hAnsi="Times New Roman" w:cs="Times New Roman"/>
          <w:sz w:val="24"/>
          <w:szCs w:val="24"/>
          <w:lang w:val="de-DE" w:eastAsia="ru-RU"/>
        </w:rPr>
        <w:t xml:space="preserve"> könnte es somit weniger Kaffeeanbau geben. Deshalb sollten Menschen mehr Tee trinken, wenn sie die Umwelt </w:t>
      </w:r>
      <w:r w:rsidRPr="00C95394">
        <w:rPr>
          <w:rFonts w:ascii="Times New Roman" w:eastAsia="Times New Roman" w:hAnsi="Times New Roman" w:cs="Times New Roman"/>
          <w:b/>
          <w:bCs/>
          <w:sz w:val="24"/>
          <w:szCs w:val="24"/>
          <w:lang w:val="de-DE" w:eastAsia="ru-RU"/>
        </w:rPr>
        <w:t>schützen</w:t>
      </w:r>
      <w:r w:rsidRPr="00C95394">
        <w:rPr>
          <w:rFonts w:ascii="Times New Roman" w:eastAsia="Times New Roman" w:hAnsi="Times New Roman" w:cs="Times New Roman"/>
          <w:sz w:val="24"/>
          <w:szCs w:val="24"/>
          <w:lang w:val="de-DE" w:eastAsia="ru-RU"/>
        </w:rPr>
        <w:t xml:space="preserve"> und die Zukunft des Kaffees </w:t>
      </w:r>
      <w:r w:rsidRPr="00C95394">
        <w:rPr>
          <w:rFonts w:ascii="Times New Roman" w:eastAsia="Times New Roman" w:hAnsi="Times New Roman" w:cs="Times New Roman"/>
          <w:b/>
          <w:bCs/>
          <w:sz w:val="24"/>
          <w:szCs w:val="24"/>
          <w:lang w:val="de-DE" w:eastAsia="ru-RU"/>
        </w:rPr>
        <w:t>sichern</w:t>
      </w:r>
      <w:r w:rsidRPr="00C95394">
        <w:rPr>
          <w:rFonts w:ascii="Times New Roman" w:eastAsia="Times New Roman" w:hAnsi="Times New Roman" w:cs="Times New Roman"/>
          <w:sz w:val="24"/>
          <w:szCs w:val="24"/>
          <w:lang w:val="de-DE" w:eastAsia="ru-RU"/>
        </w:rPr>
        <w:t xml:space="preserve"> wollen.</w:t>
      </w:r>
    </w:p>
    <w:p w14:paraId="7840EAFD"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2. ПЕРЕВОД НА РУССКИЙ</w:t>
      </w:r>
    </w:p>
    <w:p w14:paraId="6D83E225"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Чай и кофе — популярные напитки во всем мире. Однако мы должны пересмотреть наше потребление, так как их производство может вредить окружающей среде. Этот вред возникает из-за производства, упаковки и транспортировки. Например: для выращивания кофе вырубается много деревьев. Кроме того, уборочные машины для кофейных зерен вредны для окружающей среды. Кофе также требует много воды и энергии. По сравнению с этим производство чая производит меньше выбросов. На один напиток требуется меньше чая, чем кофе. В будущем может быть меньше выращивания кофе. Поэтому люди должны пить больше чая, если они хотят защитить окружающую среду и обеспечить будущее кофе.</w:t>
      </w:r>
    </w:p>
    <w:p w14:paraId="7787978E"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3026"/>
        <w:gridCol w:w="2928"/>
      </w:tblGrid>
      <w:tr w:rsidR="00C95394" w:rsidRPr="00C95394" w14:paraId="5C4C7E20" w14:textId="77777777" w:rsidTr="00C95394">
        <w:trPr>
          <w:tblHeader/>
          <w:tblCellSpacing w:w="15" w:type="dxa"/>
        </w:trPr>
        <w:tc>
          <w:tcPr>
            <w:tcW w:w="0" w:type="auto"/>
            <w:vAlign w:val="center"/>
            <w:hideMark/>
          </w:tcPr>
          <w:p w14:paraId="27CE1501"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proofErr w:type="spellStart"/>
            <w:r w:rsidRPr="00C95394">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280888ED"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Русский</w:t>
            </w:r>
          </w:p>
        </w:tc>
        <w:tc>
          <w:tcPr>
            <w:tcW w:w="0" w:type="auto"/>
            <w:vAlign w:val="center"/>
            <w:hideMark/>
          </w:tcPr>
          <w:p w14:paraId="6A79C376"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Коллокация</w:t>
            </w:r>
          </w:p>
        </w:tc>
      </w:tr>
      <w:tr w:rsidR="00C95394" w:rsidRPr="00C95394" w14:paraId="0168B428" w14:textId="77777777" w:rsidTr="00C95394">
        <w:trPr>
          <w:tblCellSpacing w:w="15" w:type="dxa"/>
        </w:trPr>
        <w:tc>
          <w:tcPr>
            <w:tcW w:w="0" w:type="auto"/>
            <w:vAlign w:val="center"/>
            <w:hideMark/>
          </w:tcPr>
          <w:p w14:paraId="7D8F7FE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weltweit</w:t>
            </w:r>
            <w:proofErr w:type="spellEnd"/>
          </w:p>
        </w:tc>
        <w:tc>
          <w:tcPr>
            <w:tcW w:w="0" w:type="auto"/>
            <w:vAlign w:val="center"/>
            <w:hideMark/>
          </w:tcPr>
          <w:p w14:paraId="052B429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во всем мире</w:t>
            </w:r>
          </w:p>
        </w:tc>
        <w:tc>
          <w:tcPr>
            <w:tcW w:w="0" w:type="auto"/>
            <w:vAlign w:val="center"/>
            <w:hideMark/>
          </w:tcPr>
          <w:p w14:paraId="67A6B48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weltweit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beliebt</w:t>
            </w:r>
            <w:proofErr w:type="spellEnd"/>
          </w:p>
        </w:tc>
      </w:tr>
      <w:tr w:rsidR="00C95394" w:rsidRPr="00C95394" w14:paraId="09349E45" w14:textId="77777777" w:rsidTr="00C95394">
        <w:trPr>
          <w:tblCellSpacing w:w="15" w:type="dxa"/>
        </w:trPr>
        <w:tc>
          <w:tcPr>
            <w:tcW w:w="0" w:type="auto"/>
            <w:vAlign w:val="center"/>
            <w:hideMark/>
          </w:tcPr>
          <w:p w14:paraId="28D4017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beliebt</w:t>
            </w:r>
            <w:proofErr w:type="spellEnd"/>
          </w:p>
        </w:tc>
        <w:tc>
          <w:tcPr>
            <w:tcW w:w="0" w:type="auto"/>
            <w:vAlign w:val="center"/>
            <w:hideMark/>
          </w:tcPr>
          <w:p w14:paraId="68497FD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популярный</w:t>
            </w:r>
          </w:p>
        </w:tc>
        <w:tc>
          <w:tcPr>
            <w:tcW w:w="0" w:type="auto"/>
            <w:vAlign w:val="center"/>
            <w:hideMark/>
          </w:tcPr>
          <w:p w14:paraId="66BA03E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beliebte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Getränke</w:t>
            </w:r>
            <w:proofErr w:type="spellEnd"/>
          </w:p>
        </w:tc>
      </w:tr>
      <w:tr w:rsidR="00C95394" w:rsidRPr="00C95394" w14:paraId="0EFB0E77" w14:textId="77777777" w:rsidTr="00C95394">
        <w:trPr>
          <w:tblCellSpacing w:w="15" w:type="dxa"/>
        </w:trPr>
        <w:tc>
          <w:tcPr>
            <w:tcW w:w="0" w:type="auto"/>
            <w:vAlign w:val="center"/>
            <w:hideMark/>
          </w:tcPr>
          <w:p w14:paraId="42A87F6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Getränk</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552B7C8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напиток</w:t>
            </w:r>
          </w:p>
        </w:tc>
        <w:tc>
          <w:tcPr>
            <w:tcW w:w="0" w:type="auto"/>
            <w:vAlign w:val="center"/>
            <w:hideMark/>
          </w:tcPr>
          <w:p w14:paraId="00566F5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beliebte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Getränke</w:t>
            </w:r>
            <w:proofErr w:type="spellEnd"/>
          </w:p>
        </w:tc>
      </w:tr>
      <w:tr w:rsidR="00C95394" w:rsidRPr="00C95394" w14:paraId="7C5A9515" w14:textId="77777777" w:rsidTr="00C95394">
        <w:trPr>
          <w:tblCellSpacing w:w="15" w:type="dxa"/>
        </w:trPr>
        <w:tc>
          <w:tcPr>
            <w:tcW w:w="0" w:type="auto"/>
            <w:vAlign w:val="center"/>
            <w:hideMark/>
          </w:tcPr>
          <w:p w14:paraId="5066B03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Konsum</w:t>
            </w:r>
            <w:proofErr w:type="spellEnd"/>
          </w:p>
        </w:tc>
        <w:tc>
          <w:tcPr>
            <w:tcW w:w="0" w:type="auto"/>
            <w:vAlign w:val="center"/>
            <w:hideMark/>
          </w:tcPr>
          <w:p w14:paraId="0E84078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потребление</w:t>
            </w:r>
          </w:p>
        </w:tc>
        <w:tc>
          <w:tcPr>
            <w:tcW w:w="0" w:type="auto"/>
            <w:vAlign w:val="center"/>
            <w:hideMark/>
          </w:tcPr>
          <w:p w14:paraId="7A21C39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unseren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Konsum</w:t>
            </w:r>
            <w:proofErr w:type="spellEnd"/>
          </w:p>
        </w:tc>
      </w:tr>
      <w:tr w:rsidR="00C95394" w:rsidRPr="00C95394" w14:paraId="05A055B4" w14:textId="77777777" w:rsidTr="00C95394">
        <w:trPr>
          <w:tblCellSpacing w:w="15" w:type="dxa"/>
        </w:trPr>
        <w:tc>
          <w:tcPr>
            <w:tcW w:w="0" w:type="auto"/>
            <w:vAlign w:val="center"/>
            <w:hideMark/>
          </w:tcPr>
          <w:p w14:paraId="3A163D3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überdenken</w:t>
            </w:r>
            <w:proofErr w:type="spellEnd"/>
          </w:p>
        </w:tc>
        <w:tc>
          <w:tcPr>
            <w:tcW w:w="0" w:type="auto"/>
            <w:vAlign w:val="center"/>
            <w:hideMark/>
          </w:tcPr>
          <w:p w14:paraId="02383BA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пересматривать, обдумывать</w:t>
            </w:r>
          </w:p>
        </w:tc>
        <w:tc>
          <w:tcPr>
            <w:tcW w:w="0" w:type="auto"/>
            <w:vAlign w:val="center"/>
            <w:hideMark/>
          </w:tcPr>
          <w:p w14:paraId="425658F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sollten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überdenken</w:t>
            </w:r>
            <w:proofErr w:type="spellEnd"/>
          </w:p>
        </w:tc>
      </w:tr>
      <w:tr w:rsidR="00C95394" w:rsidRPr="00C95394" w14:paraId="6CE7EFDD" w14:textId="77777777" w:rsidTr="00C95394">
        <w:trPr>
          <w:tblCellSpacing w:w="15" w:type="dxa"/>
        </w:trPr>
        <w:tc>
          <w:tcPr>
            <w:tcW w:w="0" w:type="auto"/>
            <w:vAlign w:val="center"/>
            <w:hideMark/>
          </w:tcPr>
          <w:p w14:paraId="73048D9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Produktion</w:t>
            </w:r>
            <w:proofErr w:type="spellEnd"/>
          </w:p>
        </w:tc>
        <w:tc>
          <w:tcPr>
            <w:tcW w:w="0" w:type="auto"/>
            <w:vAlign w:val="center"/>
            <w:hideMark/>
          </w:tcPr>
          <w:p w14:paraId="10B7CFD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производство</w:t>
            </w:r>
          </w:p>
        </w:tc>
        <w:tc>
          <w:tcPr>
            <w:tcW w:w="0" w:type="auto"/>
            <w:vAlign w:val="center"/>
            <w:hideMark/>
          </w:tcPr>
          <w:p w14:paraId="76AD2EC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ihre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Produktion</w:t>
            </w:r>
            <w:proofErr w:type="spellEnd"/>
          </w:p>
        </w:tc>
      </w:tr>
      <w:tr w:rsidR="00C95394" w:rsidRPr="00C95394" w14:paraId="07842F0A" w14:textId="77777777" w:rsidTr="00C95394">
        <w:trPr>
          <w:tblCellSpacing w:w="15" w:type="dxa"/>
        </w:trPr>
        <w:tc>
          <w:tcPr>
            <w:tcW w:w="0" w:type="auto"/>
            <w:vAlign w:val="center"/>
            <w:hideMark/>
          </w:tcPr>
          <w:p w14:paraId="18E9E96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Umwelt</w:t>
            </w:r>
            <w:proofErr w:type="spellEnd"/>
          </w:p>
        </w:tc>
        <w:tc>
          <w:tcPr>
            <w:tcW w:w="0" w:type="auto"/>
            <w:vAlign w:val="center"/>
            <w:hideMark/>
          </w:tcPr>
          <w:p w14:paraId="60ABA81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окружающая среда</w:t>
            </w:r>
          </w:p>
        </w:tc>
        <w:tc>
          <w:tcPr>
            <w:tcW w:w="0" w:type="auto"/>
            <w:vAlign w:val="center"/>
            <w:hideMark/>
          </w:tcPr>
          <w:p w14:paraId="345DA4B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Umwelt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schaden</w:t>
            </w:r>
            <w:proofErr w:type="spellEnd"/>
          </w:p>
        </w:tc>
      </w:tr>
      <w:tr w:rsidR="00C95394" w:rsidRPr="00C95394" w14:paraId="2AA13BFE" w14:textId="77777777" w:rsidTr="00C95394">
        <w:trPr>
          <w:tblCellSpacing w:w="15" w:type="dxa"/>
        </w:trPr>
        <w:tc>
          <w:tcPr>
            <w:tcW w:w="0" w:type="auto"/>
            <w:vAlign w:val="center"/>
            <w:hideMark/>
          </w:tcPr>
          <w:p w14:paraId="750D351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schaden</w:t>
            </w:r>
            <w:proofErr w:type="spellEnd"/>
          </w:p>
        </w:tc>
        <w:tc>
          <w:tcPr>
            <w:tcW w:w="0" w:type="auto"/>
            <w:vAlign w:val="center"/>
            <w:hideMark/>
          </w:tcPr>
          <w:p w14:paraId="16BAEF3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вредить</w:t>
            </w:r>
          </w:p>
        </w:tc>
        <w:tc>
          <w:tcPr>
            <w:tcW w:w="0" w:type="auto"/>
            <w:vAlign w:val="center"/>
            <w:hideMark/>
          </w:tcPr>
          <w:p w14:paraId="1C775FC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kann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schaden</w:t>
            </w:r>
            <w:proofErr w:type="spellEnd"/>
          </w:p>
        </w:tc>
      </w:tr>
      <w:tr w:rsidR="00C95394" w:rsidRPr="00C95394" w14:paraId="50297F10" w14:textId="77777777" w:rsidTr="00C95394">
        <w:trPr>
          <w:tblCellSpacing w:w="15" w:type="dxa"/>
        </w:trPr>
        <w:tc>
          <w:tcPr>
            <w:tcW w:w="0" w:type="auto"/>
            <w:vAlign w:val="center"/>
            <w:hideMark/>
          </w:tcPr>
          <w:p w14:paraId="068740B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Schaden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Schäden</w:t>
            </w:r>
            <w:proofErr w:type="spellEnd"/>
          </w:p>
        </w:tc>
        <w:tc>
          <w:tcPr>
            <w:tcW w:w="0" w:type="auto"/>
            <w:vAlign w:val="center"/>
            <w:hideMark/>
          </w:tcPr>
          <w:p w14:paraId="0DC9695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вред, ущерб</w:t>
            </w:r>
          </w:p>
        </w:tc>
        <w:tc>
          <w:tcPr>
            <w:tcW w:w="0" w:type="auto"/>
            <w:vAlign w:val="center"/>
            <w:hideMark/>
          </w:tcPr>
          <w:p w14:paraId="02DC154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dieser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Schaden</w:t>
            </w:r>
            <w:proofErr w:type="spellEnd"/>
          </w:p>
        </w:tc>
      </w:tr>
      <w:tr w:rsidR="00C95394" w:rsidRPr="00C95394" w14:paraId="0385374A" w14:textId="77777777" w:rsidTr="00C95394">
        <w:trPr>
          <w:tblCellSpacing w:w="15" w:type="dxa"/>
        </w:trPr>
        <w:tc>
          <w:tcPr>
            <w:tcW w:w="0" w:type="auto"/>
            <w:vAlign w:val="center"/>
            <w:hideMark/>
          </w:tcPr>
          <w:p w14:paraId="62FC781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entstehen</w:t>
            </w:r>
            <w:proofErr w:type="spellEnd"/>
          </w:p>
        </w:tc>
        <w:tc>
          <w:tcPr>
            <w:tcW w:w="0" w:type="auto"/>
            <w:vAlign w:val="center"/>
            <w:hideMark/>
          </w:tcPr>
          <w:p w14:paraId="0A97A45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возникать</w:t>
            </w:r>
          </w:p>
        </w:tc>
        <w:tc>
          <w:tcPr>
            <w:tcW w:w="0" w:type="auto"/>
            <w:vAlign w:val="center"/>
            <w:hideMark/>
          </w:tcPr>
          <w:p w14:paraId="7689120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entsteht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durch</w:t>
            </w:r>
            <w:proofErr w:type="spellEnd"/>
          </w:p>
        </w:tc>
      </w:tr>
      <w:tr w:rsidR="00C95394" w:rsidRPr="00C95394" w14:paraId="6647BDBB" w14:textId="77777777" w:rsidTr="00C95394">
        <w:trPr>
          <w:tblCellSpacing w:w="15" w:type="dxa"/>
        </w:trPr>
        <w:tc>
          <w:tcPr>
            <w:tcW w:w="0" w:type="auto"/>
            <w:vAlign w:val="center"/>
            <w:hideMark/>
          </w:tcPr>
          <w:p w14:paraId="28A6D3E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Herstellung</w:t>
            </w:r>
            <w:proofErr w:type="spellEnd"/>
          </w:p>
        </w:tc>
        <w:tc>
          <w:tcPr>
            <w:tcW w:w="0" w:type="auto"/>
            <w:vAlign w:val="center"/>
            <w:hideMark/>
          </w:tcPr>
          <w:p w14:paraId="231BD30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производство, изготовление</w:t>
            </w:r>
          </w:p>
        </w:tc>
        <w:tc>
          <w:tcPr>
            <w:tcW w:w="0" w:type="auto"/>
            <w:vAlign w:val="center"/>
            <w:hideMark/>
          </w:tcPr>
          <w:p w14:paraId="7D7AACE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durch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Herstellung</w:t>
            </w:r>
            <w:proofErr w:type="spellEnd"/>
          </w:p>
        </w:tc>
      </w:tr>
      <w:tr w:rsidR="00C95394" w:rsidRPr="00C95394" w14:paraId="78FF6D70" w14:textId="77777777" w:rsidTr="00C95394">
        <w:trPr>
          <w:tblCellSpacing w:w="15" w:type="dxa"/>
        </w:trPr>
        <w:tc>
          <w:tcPr>
            <w:tcW w:w="0" w:type="auto"/>
            <w:vAlign w:val="center"/>
            <w:hideMark/>
          </w:tcPr>
          <w:p w14:paraId="6946A88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Verpackung</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56BCAEC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упаковка</w:t>
            </w:r>
          </w:p>
        </w:tc>
        <w:tc>
          <w:tcPr>
            <w:tcW w:w="0" w:type="auto"/>
            <w:vAlign w:val="center"/>
            <w:hideMark/>
          </w:tcPr>
          <w:p w14:paraId="1F897FF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Verpackung</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und</w:t>
            </w:r>
            <w:proofErr w:type="spellEnd"/>
            <w:r w:rsidRPr="00C95394">
              <w:rPr>
                <w:rFonts w:ascii="Times New Roman" w:eastAsia="Times New Roman" w:hAnsi="Times New Roman" w:cs="Times New Roman"/>
                <w:sz w:val="24"/>
                <w:szCs w:val="24"/>
                <w:lang w:eastAsia="ru-RU"/>
              </w:rPr>
              <w:t xml:space="preserve"> Transport</w:t>
            </w:r>
          </w:p>
        </w:tc>
      </w:tr>
      <w:tr w:rsidR="00C95394" w:rsidRPr="00C95394" w14:paraId="1A2E30CF" w14:textId="77777777" w:rsidTr="00C95394">
        <w:trPr>
          <w:tblCellSpacing w:w="15" w:type="dxa"/>
        </w:trPr>
        <w:tc>
          <w:tcPr>
            <w:tcW w:w="0" w:type="auto"/>
            <w:vAlign w:val="center"/>
            <w:hideMark/>
          </w:tcPr>
          <w:p w14:paraId="7A1656C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Transport, -e</w:t>
            </w:r>
          </w:p>
        </w:tc>
        <w:tc>
          <w:tcPr>
            <w:tcW w:w="0" w:type="auto"/>
            <w:vAlign w:val="center"/>
            <w:hideMark/>
          </w:tcPr>
          <w:p w14:paraId="460CCCB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транспортировка</w:t>
            </w:r>
          </w:p>
        </w:tc>
        <w:tc>
          <w:tcPr>
            <w:tcW w:w="0" w:type="auto"/>
            <w:vAlign w:val="center"/>
            <w:hideMark/>
          </w:tcPr>
          <w:p w14:paraId="7416650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den</w:t>
            </w:r>
            <w:proofErr w:type="spellEnd"/>
            <w:r w:rsidRPr="00C95394">
              <w:rPr>
                <w:rFonts w:ascii="Times New Roman" w:eastAsia="Times New Roman" w:hAnsi="Times New Roman" w:cs="Times New Roman"/>
                <w:sz w:val="24"/>
                <w:szCs w:val="24"/>
                <w:lang w:eastAsia="ru-RU"/>
              </w:rPr>
              <w:t xml:space="preserve"> Transport</w:t>
            </w:r>
          </w:p>
        </w:tc>
      </w:tr>
      <w:tr w:rsidR="00C95394" w:rsidRPr="00C95394" w14:paraId="2104FBC6" w14:textId="77777777" w:rsidTr="00C95394">
        <w:trPr>
          <w:tblCellSpacing w:w="15" w:type="dxa"/>
        </w:trPr>
        <w:tc>
          <w:tcPr>
            <w:tcW w:w="0" w:type="auto"/>
            <w:vAlign w:val="center"/>
            <w:hideMark/>
          </w:tcPr>
          <w:p w14:paraId="79132D7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Kaffeeanbau</w:t>
            </w:r>
            <w:proofErr w:type="spellEnd"/>
          </w:p>
        </w:tc>
        <w:tc>
          <w:tcPr>
            <w:tcW w:w="0" w:type="auto"/>
            <w:vAlign w:val="center"/>
            <w:hideMark/>
          </w:tcPr>
          <w:p w14:paraId="6FC43E3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выращивание кофе</w:t>
            </w:r>
          </w:p>
        </w:tc>
        <w:tc>
          <w:tcPr>
            <w:tcW w:w="0" w:type="auto"/>
            <w:vAlign w:val="center"/>
            <w:hideMark/>
          </w:tcPr>
          <w:p w14:paraId="5694AED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für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Kaffeeanbau</w:t>
            </w:r>
            <w:proofErr w:type="spellEnd"/>
          </w:p>
        </w:tc>
      </w:tr>
      <w:tr w:rsidR="00C95394" w:rsidRPr="00C95394" w14:paraId="18E87EDC" w14:textId="77777777" w:rsidTr="00C95394">
        <w:trPr>
          <w:tblCellSpacing w:w="15" w:type="dxa"/>
        </w:trPr>
        <w:tc>
          <w:tcPr>
            <w:tcW w:w="0" w:type="auto"/>
            <w:vAlign w:val="center"/>
            <w:hideMark/>
          </w:tcPr>
          <w:p w14:paraId="573BAA3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fällen</w:t>
            </w:r>
            <w:proofErr w:type="spellEnd"/>
          </w:p>
        </w:tc>
        <w:tc>
          <w:tcPr>
            <w:tcW w:w="0" w:type="auto"/>
            <w:vAlign w:val="center"/>
            <w:hideMark/>
          </w:tcPr>
          <w:p w14:paraId="26FD6D7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вырубать, валить</w:t>
            </w:r>
          </w:p>
        </w:tc>
        <w:tc>
          <w:tcPr>
            <w:tcW w:w="0" w:type="auto"/>
            <w:vAlign w:val="center"/>
            <w:hideMark/>
          </w:tcPr>
          <w:p w14:paraId="635D99F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werden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gefällt</w:t>
            </w:r>
            <w:proofErr w:type="spellEnd"/>
          </w:p>
        </w:tc>
      </w:tr>
      <w:tr w:rsidR="00C95394" w:rsidRPr="00C95394" w14:paraId="067C8E6A" w14:textId="77777777" w:rsidTr="00C95394">
        <w:trPr>
          <w:tblCellSpacing w:w="15" w:type="dxa"/>
        </w:trPr>
        <w:tc>
          <w:tcPr>
            <w:tcW w:w="0" w:type="auto"/>
            <w:vAlign w:val="center"/>
            <w:hideMark/>
          </w:tcPr>
          <w:p w14:paraId="2A57878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Erntemaschine</w:t>
            </w:r>
            <w:proofErr w:type="spellEnd"/>
            <w:r w:rsidRPr="00C95394">
              <w:rPr>
                <w:rFonts w:ascii="Times New Roman" w:eastAsia="Times New Roman" w:hAnsi="Times New Roman" w:cs="Times New Roman"/>
                <w:sz w:val="24"/>
                <w:szCs w:val="24"/>
                <w:lang w:eastAsia="ru-RU"/>
              </w:rPr>
              <w:t>, -n</w:t>
            </w:r>
          </w:p>
        </w:tc>
        <w:tc>
          <w:tcPr>
            <w:tcW w:w="0" w:type="auto"/>
            <w:vAlign w:val="center"/>
            <w:hideMark/>
          </w:tcPr>
          <w:p w14:paraId="7AF6219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уборочная машина</w:t>
            </w:r>
          </w:p>
        </w:tc>
        <w:tc>
          <w:tcPr>
            <w:tcW w:w="0" w:type="auto"/>
            <w:vAlign w:val="center"/>
            <w:hideMark/>
          </w:tcPr>
          <w:p w14:paraId="4F72E9B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Erntemaschinen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sind</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schlecht</w:t>
            </w:r>
            <w:proofErr w:type="spellEnd"/>
          </w:p>
        </w:tc>
      </w:tr>
      <w:tr w:rsidR="00C95394" w:rsidRPr="00C95394" w14:paraId="572E18F5" w14:textId="77777777" w:rsidTr="00C95394">
        <w:trPr>
          <w:tblCellSpacing w:w="15" w:type="dxa"/>
        </w:trPr>
        <w:tc>
          <w:tcPr>
            <w:tcW w:w="0" w:type="auto"/>
            <w:vAlign w:val="center"/>
            <w:hideMark/>
          </w:tcPr>
          <w:p w14:paraId="73701AD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Kaffeebohne</w:t>
            </w:r>
            <w:proofErr w:type="spellEnd"/>
            <w:r w:rsidRPr="00C95394">
              <w:rPr>
                <w:rFonts w:ascii="Times New Roman" w:eastAsia="Times New Roman" w:hAnsi="Times New Roman" w:cs="Times New Roman"/>
                <w:sz w:val="24"/>
                <w:szCs w:val="24"/>
                <w:lang w:eastAsia="ru-RU"/>
              </w:rPr>
              <w:t>, -n</w:t>
            </w:r>
          </w:p>
        </w:tc>
        <w:tc>
          <w:tcPr>
            <w:tcW w:w="0" w:type="auto"/>
            <w:vAlign w:val="center"/>
            <w:hideMark/>
          </w:tcPr>
          <w:p w14:paraId="2EC1F1D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кофейное зерно</w:t>
            </w:r>
          </w:p>
        </w:tc>
        <w:tc>
          <w:tcPr>
            <w:tcW w:w="0" w:type="auto"/>
            <w:vAlign w:val="center"/>
            <w:hideMark/>
          </w:tcPr>
          <w:p w14:paraId="616768D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für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Kaffeebohnen</w:t>
            </w:r>
            <w:proofErr w:type="spellEnd"/>
          </w:p>
        </w:tc>
      </w:tr>
      <w:tr w:rsidR="00C95394" w:rsidRPr="00C95394" w14:paraId="6D172097" w14:textId="77777777" w:rsidTr="00C95394">
        <w:trPr>
          <w:tblCellSpacing w:w="15" w:type="dxa"/>
        </w:trPr>
        <w:tc>
          <w:tcPr>
            <w:tcW w:w="0" w:type="auto"/>
            <w:vAlign w:val="center"/>
            <w:hideMark/>
          </w:tcPr>
          <w:p w14:paraId="1E805DD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schlecht</w:t>
            </w:r>
            <w:proofErr w:type="spellEnd"/>
          </w:p>
        </w:tc>
        <w:tc>
          <w:tcPr>
            <w:tcW w:w="0" w:type="auto"/>
            <w:vAlign w:val="center"/>
            <w:hideMark/>
          </w:tcPr>
          <w:p w14:paraId="3D9C33E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плохой, вредный</w:t>
            </w:r>
          </w:p>
        </w:tc>
        <w:tc>
          <w:tcPr>
            <w:tcW w:w="0" w:type="auto"/>
            <w:vAlign w:val="center"/>
            <w:hideMark/>
          </w:tcPr>
          <w:p w14:paraId="2C8107D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schlecht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für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Umwelt</w:t>
            </w:r>
            <w:proofErr w:type="spellEnd"/>
          </w:p>
        </w:tc>
      </w:tr>
      <w:tr w:rsidR="00C95394" w:rsidRPr="00C95394" w14:paraId="7C5C5B7B" w14:textId="77777777" w:rsidTr="00C95394">
        <w:trPr>
          <w:tblCellSpacing w:w="15" w:type="dxa"/>
        </w:trPr>
        <w:tc>
          <w:tcPr>
            <w:tcW w:w="0" w:type="auto"/>
            <w:vAlign w:val="center"/>
            <w:hideMark/>
          </w:tcPr>
          <w:p w14:paraId="2B4A3E5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benötigen</w:t>
            </w:r>
            <w:proofErr w:type="spellEnd"/>
          </w:p>
        </w:tc>
        <w:tc>
          <w:tcPr>
            <w:tcW w:w="0" w:type="auto"/>
            <w:vAlign w:val="center"/>
            <w:hideMark/>
          </w:tcPr>
          <w:p w14:paraId="5A4732D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требовать, нуждаться</w:t>
            </w:r>
          </w:p>
        </w:tc>
        <w:tc>
          <w:tcPr>
            <w:tcW w:w="0" w:type="auto"/>
            <w:vAlign w:val="center"/>
            <w:hideMark/>
          </w:tcPr>
          <w:p w14:paraId="7876B07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benötigt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viel</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Wasser</w:t>
            </w:r>
            <w:proofErr w:type="spellEnd"/>
          </w:p>
        </w:tc>
      </w:tr>
      <w:tr w:rsidR="00C95394" w:rsidRPr="00C95394" w14:paraId="1E112D87" w14:textId="77777777" w:rsidTr="00C95394">
        <w:trPr>
          <w:tblCellSpacing w:w="15" w:type="dxa"/>
        </w:trPr>
        <w:tc>
          <w:tcPr>
            <w:tcW w:w="0" w:type="auto"/>
            <w:vAlign w:val="center"/>
            <w:hideMark/>
          </w:tcPr>
          <w:p w14:paraId="7E2E7BE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Energie</w:t>
            </w:r>
            <w:proofErr w:type="spellEnd"/>
          </w:p>
        </w:tc>
        <w:tc>
          <w:tcPr>
            <w:tcW w:w="0" w:type="auto"/>
            <w:vAlign w:val="center"/>
            <w:hideMark/>
          </w:tcPr>
          <w:p w14:paraId="5855829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энергия</w:t>
            </w:r>
          </w:p>
        </w:tc>
        <w:tc>
          <w:tcPr>
            <w:tcW w:w="0" w:type="auto"/>
            <w:vAlign w:val="center"/>
            <w:hideMark/>
          </w:tcPr>
          <w:p w14:paraId="637F19E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Wasser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und</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Energie</w:t>
            </w:r>
            <w:proofErr w:type="spellEnd"/>
          </w:p>
        </w:tc>
      </w:tr>
      <w:tr w:rsidR="00C95394" w:rsidRPr="00C95394" w14:paraId="7CFD0115" w14:textId="77777777" w:rsidTr="00C95394">
        <w:trPr>
          <w:tblCellSpacing w:w="15" w:type="dxa"/>
        </w:trPr>
        <w:tc>
          <w:tcPr>
            <w:tcW w:w="0" w:type="auto"/>
            <w:vAlign w:val="center"/>
            <w:hideMark/>
          </w:tcPr>
          <w:p w14:paraId="140C448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Vergleich</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35AD902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сравнение</w:t>
            </w:r>
          </w:p>
        </w:tc>
        <w:tc>
          <w:tcPr>
            <w:tcW w:w="0" w:type="auto"/>
            <w:vAlign w:val="center"/>
            <w:hideMark/>
          </w:tcPr>
          <w:p w14:paraId="5E8059A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Vergleich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dazu</w:t>
            </w:r>
            <w:proofErr w:type="spellEnd"/>
          </w:p>
        </w:tc>
      </w:tr>
      <w:tr w:rsidR="00C95394" w:rsidRPr="00C95394" w14:paraId="0C577B4A" w14:textId="77777777" w:rsidTr="00C95394">
        <w:trPr>
          <w:tblCellSpacing w:w="15" w:type="dxa"/>
        </w:trPr>
        <w:tc>
          <w:tcPr>
            <w:tcW w:w="0" w:type="auto"/>
            <w:vAlign w:val="center"/>
            <w:hideMark/>
          </w:tcPr>
          <w:p w14:paraId="111F8E8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erzeugen</w:t>
            </w:r>
            <w:proofErr w:type="spellEnd"/>
          </w:p>
        </w:tc>
        <w:tc>
          <w:tcPr>
            <w:tcW w:w="0" w:type="auto"/>
            <w:vAlign w:val="center"/>
            <w:hideMark/>
          </w:tcPr>
          <w:p w14:paraId="02AB62F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производить, создавать</w:t>
            </w:r>
          </w:p>
        </w:tc>
        <w:tc>
          <w:tcPr>
            <w:tcW w:w="0" w:type="auto"/>
            <w:vAlign w:val="center"/>
            <w:hideMark/>
          </w:tcPr>
          <w:p w14:paraId="03FFEDE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erzeugt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weniger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Emissionen</w:t>
            </w:r>
            <w:proofErr w:type="spellEnd"/>
          </w:p>
        </w:tc>
      </w:tr>
      <w:tr w:rsidR="00C95394" w:rsidRPr="00C95394" w14:paraId="5F22C43E" w14:textId="77777777" w:rsidTr="00C95394">
        <w:trPr>
          <w:tblCellSpacing w:w="15" w:type="dxa"/>
        </w:trPr>
        <w:tc>
          <w:tcPr>
            <w:tcW w:w="0" w:type="auto"/>
            <w:vAlign w:val="center"/>
            <w:hideMark/>
          </w:tcPr>
          <w:p w14:paraId="1321765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Emission</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05C6394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выброс</w:t>
            </w:r>
          </w:p>
        </w:tc>
        <w:tc>
          <w:tcPr>
            <w:tcW w:w="0" w:type="auto"/>
            <w:vAlign w:val="center"/>
            <w:hideMark/>
          </w:tcPr>
          <w:p w14:paraId="2090694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weniger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Emissionen</w:t>
            </w:r>
            <w:proofErr w:type="spellEnd"/>
          </w:p>
        </w:tc>
      </w:tr>
      <w:tr w:rsidR="00C95394" w:rsidRPr="00C95394" w14:paraId="1F5A53C7" w14:textId="77777777" w:rsidTr="00C95394">
        <w:trPr>
          <w:tblCellSpacing w:w="15" w:type="dxa"/>
        </w:trPr>
        <w:tc>
          <w:tcPr>
            <w:tcW w:w="0" w:type="auto"/>
            <w:vAlign w:val="center"/>
            <w:hideMark/>
          </w:tcPr>
          <w:p w14:paraId="53CF725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Zukunft</w:t>
            </w:r>
            <w:proofErr w:type="spellEnd"/>
          </w:p>
        </w:tc>
        <w:tc>
          <w:tcPr>
            <w:tcW w:w="0" w:type="auto"/>
            <w:vAlign w:val="center"/>
            <w:hideMark/>
          </w:tcPr>
          <w:p w14:paraId="58632C9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будущее</w:t>
            </w:r>
          </w:p>
        </w:tc>
        <w:tc>
          <w:tcPr>
            <w:tcW w:w="0" w:type="auto"/>
            <w:vAlign w:val="center"/>
            <w:hideMark/>
          </w:tcPr>
          <w:p w14:paraId="6FB21EF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Zukunft</w:t>
            </w:r>
            <w:proofErr w:type="spellEnd"/>
          </w:p>
        </w:tc>
      </w:tr>
      <w:tr w:rsidR="00C95394" w:rsidRPr="00C95394" w14:paraId="0B42D48F" w14:textId="77777777" w:rsidTr="00C95394">
        <w:trPr>
          <w:tblCellSpacing w:w="15" w:type="dxa"/>
        </w:trPr>
        <w:tc>
          <w:tcPr>
            <w:tcW w:w="0" w:type="auto"/>
            <w:vAlign w:val="center"/>
            <w:hideMark/>
          </w:tcPr>
          <w:p w14:paraId="674CCAB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schützen</w:t>
            </w:r>
            <w:proofErr w:type="spellEnd"/>
          </w:p>
        </w:tc>
        <w:tc>
          <w:tcPr>
            <w:tcW w:w="0" w:type="auto"/>
            <w:vAlign w:val="center"/>
            <w:hideMark/>
          </w:tcPr>
          <w:p w14:paraId="080A9F8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защищать</w:t>
            </w:r>
          </w:p>
        </w:tc>
        <w:tc>
          <w:tcPr>
            <w:tcW w:w="0" w:type="auto"/>
            <w:vAlign w:val="center"/>
            <w:hideMark/>
          </w:tcPr>
          <w:p w14:paraId="1A9618D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Umwelt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schützen</w:t>
            </w:r>
            <w:proofErr w:type="spellEnd"/>
          </w:p>
        </w:tc>
      </w:tr>
      <w:tr w:rsidR="00C95394" w:rsidRPr="00C95394" w14:paraId="348955CF" w14:textId="77777777" w:rsidTr="00C95394">
        <w:trPr>
          <w:tblCellSpacing w:w="15" w:type="dxa"/>
        </w:trPr>
        <w:tc>
          <w:tcPr>
            <w:tcW w:w="0" w:type="auto"/>
            <w:vAlign w:val="center"/>
            <w:hideMark/>
          </w:tcPr>
          <w:p w14:paraId="1DE1222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sichern</w:t>
            </w:r>
            <w:proofErr w:type="spellEnd"/>
          </w:p>
        </w:tc>
        <w:tc>
          <w:tcPr>
            <w:tcW w:w="0" w:type="auto"/>
            <w:vAlign w:val="center"/>
            <w:hideMark/>
          </w:tcPr>
          <w:p w14:paraId="60E71DF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обеспечивать, гарантировать</w:t>
            </w:r>
          </w:p>
        </w:tc>
        <w:tc>
          <w:tcPr>
            <w:tcW w:w="0" w:type="auto"/>
            <w:vAlign w:val="center"/>
            <w:hideMark/>
          </w:tcPr>
          <w:p w14:paraId="1D75354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Zukunft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sichern</w:t>
            </w:r>
            <w:proofErr w:type="spellEnd"/>
          </w:p>
        </w:tc>
      </w:tr>
    </w:tbl>
    <w:p w14:paraId="13ADB37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lastRenderedPageBreak/>
        <w:pict w14:anchorId="74A221F4">
          <v:rect id="_x0000_i1028" style="width:0;height:1.5pt" o:hralign="center" o:hrstd="t" o:hr="t" fillcolor="#a0a0a0" stroked="f"/>
        </w:pict>
      </w:r>
    </w:p>
    <w:p w14:paraId="09CA2709" w14:textId="77777777" w:rsidR="00C95394" w:rsidRPr="00C95394" w:rsidRDefault="00C95394" w:rsidP="00C953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95394">
        <w:rPr>
          <w:rFonts w:ascii="Times New Roman" w:eastAsia="Times New Roman" w:hAnsi="Times New Roman" w:cs="Times New Roman"/>
          <w:b/>
          <w:bCs/>
          <w:sz w:val="36"/>
          <w:szCs w:val="36"/>
          <w:lang w:eastAsia="ru-RU"/>
        </w:rPr>
        <w:t>ТЕКСТ 4: Черви, поедающие пластик</w:t>
      </w:r>
    </w:p>
    <w:p w14:paraId="2B483918"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1. НЕМЕЦКИЙ ТЕКСТ</w:t>
      </w:r>
    </w:p>
    <w:p w14:paraId="0CC329BC"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val="de-DE" w:eastAsia="ru-RU"/>
        </w:rPr>
      </w:pPr>
      <w:r w:rsidRPr="00C95394">
        <w:rPr>
          <w:rFonts w:ascii="Times New Roman" w:eastAsia="Times New Roman" w:hAnsi="Times New Roman" w:cs="Times New Roman"/>
          <w:b/>
          <w:bCs/>
          <w:sz w:val="24"/>
          <w:szCs w:val="24"/>
          <w:lang w:val="de-DE" w:eastAsia="ru-RU"/>
        </w:rPr>
        <w:t>Nutzer</w:t>
      </w:r>
      <w:r w:rsidRPr="00C95394">
        <w:rPr>
          <w:rFonts w:ascii="Times New Roman" w:eastAsia="Times New Roman" w:hAnsi="Times New Roman" w:cs="Times New Roman"/>
          <w:sz w:val="24"/>
          <w:szCs w:val="24"/>
          <w:lang w:val="de-DE" w:eastAsia="ru-RU"/>
        </w:rPr>
        <w:t xml:space="preserve"> im Internet sind </w:t>
      </w:r>
      <w:r w:rsidRPr="00C95394">
        <w:rPr>
          <w:rFonts w:ascii="Times New Roman" w:eastAsia="Times New Roman" w:hAnsi="Times New Roman" w:cs="Times New Roman"/>
          <w:b/>
          <w:bCs/>
          <w:sz w:val="24"/>
          <w:szCs w:val="24"/>
          <w:lang w:val="de-DE" w:eastAsia="ru-RU"/>
        </w:rPr>
        <w:t>optimistisch</w:t>
      </w:r>
      <w:r w:rsidRPr="00C95394">
        <w:rPr>
          <w:rFonts w:ascii="Times New Roman" w:eastAsia="Times New Roman" w:hAnsi="Times New Roman" w:cs="Times New Roman"/>
          <w:sz w:val="24"/>
          <w:szCs w:val="24"/>
          <w:lang w:val="de-DE" w:eastAsia="ru-RU"/>
        </w:rPr>
        <w:t xml:space="preserve"> wegen einer </w:t>
      </w:r>
      <w:r w:rsidRPr="00C95394">
        <w:rPr>
          <w:rFonts w:ascii="Times New Roman" w:eastAsia="Times New Roman" w:hAnsi="Times New Roman" w:cs="Times New Roman"/>
          <w:b/>
          <w:bCs/>
          <w:sz w:val="24"/>
          <w:szCs w:val="24"/>
          <w:lang w:val="de-DE" w:eastAsia="ru-RU"/>
        </w:rPr>
        <w:t>Entdeckung</w:t>
      </w:r>
      <w:r w:rsidRPr="00C95394">
        <w:rPr>
          <w:rFonts w:ascii="Times New Roman" w:eastAsia="Times New Roman" w:hAnsi="Times New Roman" w:cs="Times New Roman"/>
          <w:sz w:val="24"/>
          <w:szCs w:val="24"/>
          <w:lang w:val="de-DE" w:eastAsia="ru-RU"/>
        </w:rPr>
        <w:t xml:space="preserve">: Ein kleiner </w:t>
      </w:r>
      <w:r w:rsidRPr="00C95394">
        <w:rPr>
          <w:rFonts w:ascii="Times New Roman" w:eastAsia="Times New Roman" w:hAnsi="Times New Roman" w:cs="Times New Roman"/>
          <w:b/>
          <w:bCs/>
          <w:sz w:val="24"/>
          <w:szCs w:val="24"/>
          <w:lang w:val="de-DE" w:eastAsia="ru-RU"/>
        </w:rPr>
        <w:t>Wurm</w:t>
      </w:r>
      <w:r w:rsidRPr="00C95394">
        <w:rPr>
          <w:rFonts w:ascii="Times New Roman" w:eastAsia="Times New Roman" w:hAnsi="Times New Roman" w:cs="Times New Roman"/>
          <w:sz w:val="24"/>
          <w:szCs w:val="24"/>
          <w:lang w:val="de-DE" w:eastAsia="ru-RU"/>
        </w:rPr>
        <w:t xml:space="preserve">, der </w:t>
      </w:r>
      <w:r w:rsidRPr="00C95394">
        <w:rPr>
          <w:rFonts w:ascii="Times New Roman" w:eastAsia="Times New Roman" w:hAnsi="Times New Roman" w:cs="Times New Roman"/>
          <w:b/>
          <w:bCs/>
          <w:sz w:val="24"/>
          <w:szCs w:val="24"/>
          <w:lang w:val="de-DE" w:eastAsia="ru-RU"/>
        </w:rPr>
        <w:t>Polystyrol</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fressen</w:t>
      </w:r>
      <w:r w:rsidRPr="00C95394">
        <w:rPr>
          <w:rFonts w:ascii="Times New Roman" w:eastAsia="Times New Roman" w:hAnsi="Times New Roman" w:cs="Times New Roman"/>
          <w:sz w:val="24"/>
          <w:szCs w:val="24"/>
          <w:lang w:val="de-DE" w:eastAsia="ru-RU"/>
        </w:rPr>
        <w:t xml:space="preserve"> kann. Dieser Wurm könnte eine </w:t>
      </w:r>
      <w:r w:rsidRPr="00C95394">
        <w:rPr>
          <w:rFonts w:ascii="Times New Roman" w:eastAsia="Times New Roman" w:hAnsi="Times New Roman" w:cs="Times New Roman"/>
          <w:b/>
          <w:bCs/>
          <w:sz w:val="24"/>
          <w:szCs w:val="24"/>
          <w:lang w:val="de-DE" w:eastAsia="ru-RU"/>
        </w:rPr>
        <w:t>gute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Lösung</w:t>
      </w:r>
      <w:r w:rsidRPr="00C95394">
        <w:rPr>
          <w:rFonts w:ascii="Times New Roman" w:eastAsia="Times New Roman" w:hAnsi="Times New Roman" w:cs="Times New Roman"/>
          <w:sz w:val="24"/>
          <w:szCs w:val="24"/>
          <w:lang w:val="de-DE" w:eastAsia="ru-RU"/>
        </w:rPr>
        <w:t xml:space="preserve"> für das </w:t>
      </w:r>
      <w:r w:rsidRPr="00C95394">
        <w:rPr>
          <w:rFonts w:ascii="Times New Roman" w:eastAsia="Times New Roman" w:hAnsi="Times New Roman" w:cs="Times New Roman"/>
          <w:b/>
          <w:bCs/>
          <w:sz w:val="24"/>
          <w:szCs w:val="24"/>
          <w:lang w:val="de-DE" w:eastAsia="ru-RU"/>
        </w:rPr>
        <w:t>weltweite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Problem</w:t>
      </w:r>
      <w:r w:rsidRPr="00C95394">
        <w:rPr>
          <w:rFonts w:ascii="Times New Roman" w:eastAsia="Times New Roman" w:hAnsi="Times New Roman" w:cs="Times New Roman"/>
          <w:sz w:val="24"/>
          <w:szCs w:val="24"/>
          <w:lang w:val="de-DE" w:eastAsia="ru-RU"/>
        </w:rPr>
        <w:t xml:space="preserve"> mit </w:t>
      </w:r>
      <w:r w:rsidRPr="00C95394">
        <w:rPr>
          <w:rFonts w:ascii="Times New Roman" w:eastAsia="Times New Roman" w:hAnsi="Times New Roman" w:cs="Times New Roman"/>
          <w:b/>
          <w:bCs/>
          <w:sz w:val="24"/>
          <w:szCs w:val="24"/>
          <w:lang w:val="de-DE" w:eastAsia="ru-RU"/>
        </w:rPr>
        <w:t>Plastikmüll</w:t>
      </w:r>
      <w:r w:rsidRPr="00C95394">
        <w:rPr>
          <w:rFonts w:ascii="Times New Roman" w:eastAsia="Times New Roman" w:hAnsi="Times New Roman" w:cs="Times New Roman"/>
          <w:sz w:val="24"/>
          <w:szCs w:val="24"/>
          <w:lang w:val="de-DE" w:eastAsia="ru-RU"/>
        </w:rPr>
        <w:t xml:space="preserve"> sein. Dieses </w:t>
      </w:r>
      <w:r w:rsidRPr="00C95394">
        <w:rPr>
          <w:rFonts w:ascii="Times New Roman" w:eastAsia="Times New Roman" w:hAnsi="Times New Roman" w:cs="Times New Roman"/>
          <w:b/>
          <w:bCs/>
          <w:sz w:val="24"/>
          <w:szCs w:val="24"/>
          <w:lang w:val="de-DE" w:eastAsia="ru-RU"/>
        </w:rPr>
        <w:t>Plastik</w:t>
      </w:r>
      <w:r w:rsidRPr="00C95394">
        <w:rPr>
          <w:rFonts w:ascii="Times New Roman" w:eastAsia="Times New Roman" w:hAnsi="Times New Roman" w:cs="Times New Roman"/>
          <w:sz w:val="24"/>
          <w:szCs w:val="24"/>
          <w:lang w:val="de-DE" w:eastAsia="ru-RU"/>
        </w:rPr>
        <w:t xml:space="preserve"> ist </w:t>
      </w:r>
      <w:r w:rsidRPr="00C95394">
        <w:rPr>
          <w:rFonts w:ascii="Times New Roman" w:eastAsia="Times New Roman" w:hAnsi="Times New Roman" w:cs="Times New Roman"/>
          <w:b/>
          <w:bCs/>
          <w:sz w:val="24"/>
          <w:szCs w:val="24"/>
          <w:lang w:val="de-DE" w:eastAsia="ru-RU"/>
        </w:rPr>
        <w:t>schwer</w:t>
      </w:r>
      <w:r w:rsidRPr="00C95394">
        <w:rPr>
          <w:rFonts w:ascii="Times New Roman" w:eastAsia="Times New Roman" w:hAnsi="Times New Roman" w:cs="Times New Roman"/>
          <w:sz w:val="24"/>
          <w:szCs w:val="24"/>
          <w:lang w:val="de-DE" w:eastAsia="ru-RU"/>
        </w:rPr>
        <w:t xml:space="preserve"> zu </w:t>
      </w:r>
      <w:r w:rsidRPr="00C95394">
        <w:rPr>
          <w:rFonts w:ascii="Times New Roman" w:eastAsia="Times New Roman" w:hAnsi="Times New Roman" w:cs="Times New Roman"/>
          <w:b/>
          <w:bCs/>
          <w:sz w:val="24"/>
          <w:szCs w:val="24"/>
          <w:lang w:val="de-DE" w:eastAsia="ru-RU"/>
        </w:rPr>
        <w:t>entsorgen</w:t>
      </w:r>
      <w:r w:rsidRPr="00C95394">
        <w:rPr>
          <w:rFonts w:ascii="Times New Roman" w:eastAsia="Times New Roman" w:hAnsi="Times New Roman" w:cs="Times New Roman"/>
          <w:sz w:val="24"/>
          <w:szCs w:val="24"/>
          <w:lang w:val="de-DE" w:eastAsia="ru-RU"/>
        </w:rPr>
        <w:t xml:space="preserve"> und wird oft für </w:t>
      </w:r>
      <w:r w:rsidRPr="00C95394">
        <w:rPr>
          <w:rFonts w:ascii="Times New Roman" w:eastAsia="Times New Roman" w:hAnsi="Times New Roman" w:cs="Times New Roman"/>
          <w:b/>
          <w:bCs/>
          <w:sz w:val="24"/>
          <w:szCs w:val="24"/>
          <w:lang w:val="de-DE" w:eastAsia="ru-RU"/>
        </w:rPr>
        <w:t>Verpackungen</w:t>
      </w:r>
      <w:r w:rsidRPr="00C95394">
        <w:rPr>
          <w:rFonts w:ascii="Times New Roman" w:eastAsia="Times New Roman" w:hAnsi="Times New Roman" w:cs="Times New Roman"/>
          <w:sz w:val="24"/>
          <w:szCs w:val="24"/>
          <w:lang w:val="de-DE" w:eastAsia="ru-RU"/>
        </w:rPr>
        <w:t xml:space="preserve"> benutzt. </w:t>
      </w:r>
      <w:r w:rsidRPr="00C95394">
        <w:rPr>
          <w:rFonts w:ascii="Times New Roman" w:eastAsia="Times New Roman" w:hAnsi="Times New Roman" w:cs="Times New Roman"/>
          <w:b/>
          <w:bCs/>
          <w:sz w:val="24"/>
          <w:szCs w:val="24"/>
          <w:lang w:val="de-DE" w:eastAsia="ru-RU"/>
        </w:rPr>
        <w:t>Normalerweise</w:t>
      </w:r>
      <w:r w:rsidRPr="00C95394">
        <w:rPr>
          <w:rFonts w:ascii="Times New Roman" w:eastAsia="Times New Roman" w:hAnsi="Times New Roman" w:cs="Times New Roman"/>
          <w:sz w:val="24"/>
          <w:szCs w:val="24"/>
          <w:lang w:val="de-DE" w:eastAsia="ru-RU"/>
        </w:rPr>
        <w:t xml:space="preserve"> ist es </w:t>
      </w:r>
      <w:r w:rsidRPr="00C95394">
        <w:rPr>
          <w:rFonts w:ascii="Times New Roman" w:eastAsia="Times New Roman" w:hAnsi="Times New Roman" w:cs="Times New Roman"/>
          <w:b/>
          <w:bCs/>
          <w:sz w:val="24"/>
          <w:szCs w:val="24"/>
          <w:lang w:val="de-DE" w:eastAsia="ru-RU"/>
        </w:rPr>
        <w:t>teuer</w:t>
      </w:r>
      <w:r w:rsidRPr="00C95394">
        <w:rPr>
          <w:rFonts w:ascii="Times New Roman" w:eastAsia="Times New Roman" w:hAnsi="Times New Roman" w:cs="Times New Roman"/>
          <w:sz w:val="24"/>
          <w:szCs w:val="24"/>
          <w:lang w:val="de-DE" w:eastAsia="ru-RU"/>
        </w:rPr>
        <w:t xml:space="preserve"> und schlecht für die Umwelt, diesen </w:t>
      </w:r>
      <w:r w:rsidRPr="00C95394">
        <w:rPr>
          <w:rFonts w:ascii="Times New Roman" w:eastAsia="Times New Roman" w:hAnsi="Times New Roman" w:cs="Times New Roman"/>
          <w:b/>
          <w:bCs/>
          <w:sz w:val="24"/>
          <w:szCs w:val="24"/>
          <w:lang w:val="de-DE" w:eastAsia="ru-RU"/>
        </w:rPr>
        <w:t>Müll</w:t>
      </w:r>
      <w:r w:rsidRPr="00C95394">
        <w:rPr>
          <w:rFonts w:ascii="Times New Roman" w:eastAsia="Times New Roman" w:hAnsi="Times New Roman" w:cs="Times New Roman"/>
          <w:sz w:val="24"/>
          <w:szCs w:val="24"/>
          <w:lang w:val="de-DE" w:eastAsia="ru-RU"/>
        </w:rPr>
        <w:t xml:space="preserve"> zu entsorgen. Deshalb macht ein </w:t>
      </w:r>
      <w:r w:rsidRPr="00C95394">
        <w:rPr>
          <w:rFonts w:ascii="Times New Roman" w:eastAsia="Times New Roman" w:hAnsi="Times New Roman" w:cs="Times New Roman"/>
          <w:b/>
          <w:bCs/>
          <w:sz w:val="24"/>
          <w:szCs w:val="24"/>
          <w:lang w:val="de-DE" w:eastAsia="ru-RU"/>
        </w:rPr>
        <w:t>Team</w:t>
      </w:r>
      <w:r w:rsidRPr="00C95394">
        <w:rPr>
          <w:rFonts w:ascii="Times New Roman" w:eastAsia="Times New Roman" w:hAnsi="Times New Roman" w:cs="Times New Roman"/>
          <w:sz w:val="24"/>
          <w:szCs w:val="24"/>
          <w:lang w:val="de-DE" w:eastAsia="ru-RU"/>
        </w:rPr>
        <w:t xml:space="preserve"> von Wissenschaftlern </w:t>
      </w:r>
      <w:r w:rsidRPr="00C95394">
        <w:rPr>
          <w:rFonts w:ascii="Times New Roman" w:eastAsia="Times New Roman" w:hAnsi="Times New Roman" w:cs="Times New Roman"/>
          <w:b/>
          <w:bCs/>
          <w:sz w:val="24"/>
          <w:szCs w:val="24"/>
          <w:lang w:val="de-DE" w:eastAsia="ru-RU"/>
        </w:rPr>
        <w:t>Tests</w:t>
      </w:r>
      <w:r w:rsidRPr="00C95394">
        <w:rPr>
          <w:rFonts w:ascii="Times New Roman" w:eastAsia="Times New Roman" w:hAnsi="Times New Roman" w:cs="Times New Roman"/>
          <w:sz w:val="24"/>
          <w:szCs w:val="24"/>
          <w:lang w:val="de-DE" w:eastAsia="ru-RU"/>
        </w:rPr>
        <w:t xml:space="preserve"> mit einer </w:t>
      </w:r>
      <w:r w:rsidRPr="00C95394">
        <w:rPr>
          <w:rFonts w:ascii="Times New Roman" w:eastAsia="Times New Roman" w:hAnsi="Times New Roman" w:cs="Times New Roman"/>
          <w:b/>
          <w:bCs/>
          <w:sz w:val="24"/>
          <w:szCs w:val="24"/>
          <w:lang w:val="de-DE" w:eastAsia="ru-RU"/>
        </w:rPr>
        <w:t>Art</w:t>
      </w:r>
      <w:r w:rsidRPr="00C95394">
        <w:rPr>
          <w:rFonts w:ascii="Times New Roman" w:eastAsia="Times New Roman" w:hAnsi="Times New Roman" w:cs="Times New Roman"/>
          <w:sz w:val="24"/>
          <w:szCs w:val="24"/>
          <w:lang w:val="de-DE" w:eastAsia="ru-RU"/>
        </w:rPr>
        <w:t xml:space="preserve"> Wurm, dem </w:t>
      </w:r>
      <w:r w:rsidRPr="00C95394">
        <w:rPr>
          <w:rFonts w:ascii="Times New Roman" w:eastAsia="Times New Roman" w:hAnsi="Times New Roman" w:cs="Times New Roman"/>
          <w:b/>
          <w:bCs/>
          <w:sz w:val="24"/>
          <w:szCs w:val="24"/>
          <w:lang w:val="de-DE" w:eastAsia="ru-RU"/>
        </w:rPr>
        <w:t>Mehlwurm</w:t>
      </w:r>
      <w:r w:rsidRPr="00C95394">
        <w:rPr>
          <w:rFonts w:ascii="Times New Roman" w:eastAsia="Times New Roman" w:hAnsi="Times New Roman" w:cs="Times New Roman"/>
          <w:sz w:val="24"/>
          <w:szCs w:val="24"/>
          <w:lang w:val="de-DE" w:eastAsia="ru-RU"/>
        </w:rPr>
        <w:t xml:space="preserve">. Diese Würmer haben die </w:t>
      </w:r>
      <w:r w:rsidRPr="00C95394">
        <w:rPr>
          <w:rFonts w:ascii="Times New Roman" w:eastAsia="Times New Roman" w:hAnsi="Times New Roman" w:cs="Times New Roman"/>
          <w:b/>
          <w:bCs/>
          <w:sz w:val="24"/>
          <w:szCs w:val="24"/>
          <w:lang w:val="de-DE" w:eastAsia="ru-RU"/>
        </w:rPr>
        <w:t>richtigen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Bakterien</w:t>
      </w:r>
      <w:r w:rsidRPr="00C95394">
        <w:rPr>
          <w:rFonts w:ascii="Times New Roman" w:eastAsia="Times New Roman" w:hAnsi="Times New Roman" w:cs="Times New Roman"/>
          <w:sz w:val="24"/>
          <w:szCs w:val="24"/>
          <w:lang w:val="de-DE" w:eastAsia="ru-RU"/>
        </w:rPr>
        <w:t xml:space="preserve">, um Polystyrol zu </w:t>
      </w:r>
      <w:r w:rsidRPr="00C95394">
        <w:rPr>
          <w:rFonts w:ascii="Times New Roman" w:eastAsia="Times New Roman" w:hAnsi="Times New Roman" w:cs="Times New Roman"/>
          <w:b/>
          <w:bCs/>
          <w:sz w:val="24"/>
          <w:szCs w:val="24"/>
          <w:lang w:val="de-DE" w:eastAsia="ru-RU"/>
        </w:rPr>
        <w:t>verdauen</w:t>
      </w:r>
      <w:r w:rsidRPr="00C95394">
        <w:rPr>
          <w:rFonts w:ascii="Times New Roman" w:eastAsia="Times New Roman" w:hAnsi="Times New Roman" w:cs="Times New Roman"/>
          <w:sz w:val="24"/>
          <w:szCs w:val="24"/>
          <w:lang w:val="de-DE" w:eastAsia="ru-RU"/>
        </w:rPr>
        <w:t xml:space="preserve">. So könnten sie in </w:t>
      </w:r>
      <w:r w:rsidRPr="00C95394">
        <w:rPr>
          <w:rFonts w:ascii="Times New Roman" w:eastAsia="Times New Roman" w:hAnsi="Times New Roman" w:cs="Times New Roman"/>
          <w:b/>
          <w:bCs/>
          <w:sz w:val="24"/>
          <w:szCs w:val="24"/>
          <w:lang w:val="de-DE" w:eastAsia="ru-RU"/>
        </w:rPr>
        <w:t>Regionen</w:t>
      </w:r>
      <w:r w:rsidRPr="00C95394">
        <w:rPr>
          <w:rFonts w:ascii="Times New Roman" w:eastAsia="Times New Roman" w:hAnsi="Times New Roman" w:cs="Times New Roman"/>
          <w:sz w:val="24"/>
          <w:szCs w:val="24"/>
          <w:lang w:val="de-DE" w:eastAsia="ru-RU"/>
        </w:rPr>
        <w:t xml:space="preserve"> mit viel Plastikmüll, wie Afrika, sehr </w:t>
      </w:r>
      <w:r w:rsidRPr="00C95394">
        <w:rPr>
          <w:rFonts w:ascii="Times New Roman" w:eastAsia="Times New Roman" w:hAnsi="Times New Roman" w:cs="Times New Roman"/>
          <w:b/>
          <w:bCs/>
          <w:sz w:val="24"/>
          <w:szCs w:val="24"/>
          <w:lang w:val="de-DE" w:eastAsia="ru-RU"/>
        </w:rPr>
        <w:t>nützlich</w:t>
      </w:r>
      <w:r w:rsidRPr="00C95394">
        <w:rPr>
          <w:rFonts w:ascii="Times New Roman" w:eastAsia="Times New Roman" w:hAnsi="Times New Roman" w:cs="Times New Roman"/>
          <w:sz w:val="24"/>
          <w:szCs w:val="24"/>
          <w:lang w:val="de-DE" w:eastAsia="ru-RU"/>
        </w:rPr>
        <w:t xml:space="preserve"> sein. Wissenschaftler machen weiter Tests und </w:t>
      </w:r>
      <w:r w:rsidRPr="00C95394">
        <w:rPr>
          <w:rFonts w:ascii="Times New Roman" w:eastAsia="Times New Roman" w:hAnsi="Times New Roman" w:cs="Times New Roman"/>
          <w:b/>
          <w:bCs/>
          <w:sz w:val="24"/>
          <w:szCs w:val="24"/>
          <w:lang w:val="de-DE" w:eastAsia="ru-RU"/>
        </w:rPr>
        <w:t>hoffen</w:t>
      </w:r>
      <w:r w:rsidRPr="00C95394">
        <w:rPr>
          <w:rFonts w:ascii="Times New Roman" w:eastAsia="Times New Roman" w:hAnsi="Times New Roman" w:cs="Times New Roman"/>
          <w:sz w:val="24"/>
          <w:szCs w:val="24"/>
          <w:lang w:val="de-DE" w:eastAsia="ru-RU"/>
        </w:rPr>
        <w:t xml:space="preserve">, einen Weg zu finden, die Bakterien der Mehlwürmer gut zu </w:t>
      </w:r>
      <w:r w:rsidRPr="00C95394">
        <w:rPr>
          <w:rFonts w:ascii="Times New Roman" w:eastAsia="Times New Roman" w:hAnsi="Times New Roman" w:cs="Times New Roman"/>
          <w:b/>
          <w:bCs/>
          <w:sz w:val="24"/>
          <w:szCs w:val="24"/>
          <w:lang w:val="de-DE" w:eastAsia="ru-RU"/>
        </w:rPr>
        <w:t>nutzen</w:t>
      </w:r>
      <w:r w:rsidRPr="00C95394">
        <w:rPr>
          <w:rFonts w:ascii="Times New Roman" w:eastAsia="Times New Roman" w:hAnsi="Times New Roman" w:cs="Times New Roman"/>
          <w:sz w:val="24"/>
          <w:szCs w:val="24"/>
          <w:lang w:val="de-DE" w:eastAsia="ru-RU"/>
        </w:rPr>
        <w:t>.</w:t>
      </w:r>
    </w:p>
    <w:p w14:paraId="3624C6DF"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2. ПЕРЕВОД НА РУССКИЙ</w:t>
      </w:r>
    </w:p>
    <w:p w14:paraId="3BEE2DFB"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Пользователи в интернете настроены оптимистично из-за одного открытия: маленький червь, который может есть полистирол. Этот червь мог бы стать хорошим решением мировой проблемы с пластиковым мусором. Этот пластик трудно утилизировать, и он часто используется для упаковки. Обычно утилизация этого мусора дорога и вредна для окружающей среды. Поэтому команда ученых проводит тесты с одним видом червя — мучным червем. Эти черви имеют правильные бактерии для переваривания полистирола. Таким образом они могли бы быть очень полезны в регионах с большим количеством пластикового мусора, таких как Африка. Ученые продолжают тесты и надеются найти способ хорошо использовать бактерии мучных червей.</w:t>
      </w:r>
    </w:p>
    <w:p w14:paraId="3B66CF46"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2207"/>
        <w:gridCol w:w="3108"/>
      </w:tblGrid>
      <w:tr w:rsidR="00C95394" w:rsidRPr="00C95394" w14:paraId="4E7103C7" w14:textId="77777777" w:rsidTr="00C95394">
        <w:trPr>
          <w:tblHeader/>
          <w:tblCellSpacing w:w="15" w:type="dxa"/>
        </w:trPr>
        <w:tc>
          <w:tcPr>
            <w:tcW w:w="0" w:type="auto"/>
            <w:vAlign w:val="center"/>
            <w:hideMark/>
          </w:tcPr>
          <w:p w14:paraId="722A8924"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proofErr w:type="spellStart"/>
            <w:r w:rsidRPr="00C95394">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64DC2CAD"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Русский</w:t>
            </w:r>
          </w:p>
        </w:tc>
        <w:tc>
          <w:tcPr>
            <w:tcW w:w="0" w:type="auto"/>
            <w:vAlign w:val="center"/>
            <w:hideMark/>
          </w:tcPr>
          <w:p w14:paraId="6DAAD9C3"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Коллокация</w:t>
            </w:r>
          </w:p>
        </w:tc>
      </w:tr>
      <w:tr w:rsidR="00C95394" w:rsidRPr="00C95394" w14:paraId="70AC9187" w14:textId="77777777" w:rsidTr="00C95394">
        <w:trPr>
          <w:tblCellSpacing w:w="15" w:type="dxa"/>
        </w:trPr>
        <w:tc>
          <w:tcPr>
            <w:tcW w:w="0" w:type="auto"/>
            <w:vAlign w:val="center"/>
            <w:hideMark/>
          </w:tcPr>
          <w:p w14:paraId="60AABF8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Nutzer</w:t>
            </w:r>
            <w:proofErr w:type="spellEnd"/>
            <w:r w:rsidRPr="00C95394">
              <w:rPr>
                <w:rFonts w:ascii="Times New Roman" w:eastAsia="Times New Roman" w:hAnsi="Times New Roman" w:cs="Times New Roman"/>
                <w:sz w:val="24"/>
                <w:szCs w:val="24"/>
                <w:lang w:eastAsia="ru-RU"/>
              </w:rPr>
              <w:t>, -</w:t>
            </w:r>
          </w:p>
        </w:tc>
        <w:tc>
          <w:tcPr>
            <w:tcW w:w="0" w:type="auto"/>
            <w:vAlign w:val="center"/>
            <w:hideMark/>
          </w:tcPr>
          <w:p w14:paraId="1182C73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пользователь</w:t>
            </w:r>
          </w:p>
        </w:tc>
        <w:tc>
          <w:tcPr>
            <w:tcW w:w="0" w:type="auto"/>
            <w:vAlign w:val="center"/>
            <w:hideMark/>
          </w:tcPr>
          <w:p w14:paraId="612201D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Nutzer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im</w:t>
            </w:r>
            <w:proofErr w:type="spellEnd"/>
            <w:r w:rsidRPr="00C95394">
              <w:rPr>
                <w:rFonts w:ascii="Times New Roman" w:eastAsia="Times New Roman" w:hAnsi="Times New Roman" w:cs="Times New Roman"/>
                <w:sz w:val="24"/>
                <w:szCs w:val="24"/>
                <w:lang w:eastAsia="ru-RU"/>
              </w:rPr>
              <w:t xml:space="preserve"> Internet</w:t>
            </w:r>
          </w:p>
        </w:tc>
      </w:tr>
      <w:tr w:rsidR="00C95394" w:rsidRPr="00C95394" w14:paraId="587FAAED" w14:textId="77777777" w:rsidTr="00C95394">
        <w:trPr>
          <w:tblCellSpacing w:w="15" w:type="dxa"/>
        </w:trPr>
        <w:tc>
          <w:tcPr>
            <w:tcW w:w="0" w:type="auto"/>
            <w:vAlign w:val="center"/>
            <w:hideMark/>
          </w:tcPr>
          <w:p w14:paraId="2757E9B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optimistisch</w:t>
            </w:r>
            <w:proofErr w:type="spellEnd"/>
          </w:p>
        </w:tc>
        <w:tc>
          <w:tcPr>
            <w:tcW w:w="0" w:type="auto"/>
            <w:vAlign w:val="center"/>
            <w:hideMark/>
          </w:tcPr>
          <w:p w14:paraId="72AF080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оптимистичный</w:t>
            </w:r>
          </w:p>
        </w:tc>
        <w:tc>
          <w:tcPr>
            <w:tcW w:w="0" w:type="auto"/>
            <w:vAlign w:val="center"/>
            <w:hideMark/>
          </w:tcPr>
          <w:p w14:paraId="3FD48F0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sind</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optimistisch</w:t>
            </w:r>
            <w:proofErr w:type="spellEnd"/>
          </w:p>
        </w:tc>
      </w:tr>
      <w:tr w:rsidR="00C95394" w:rsidRPr="00C95394" w14:paraId="50E19CED" w14:textId="77777777" w:rsidTr="00C95394">
        <w:trPr>
          <w:tblCellSpacing w:w="15" w:type="dxa"/>
        </w:trPr>
        <w:tc>
          <w:tcPr>
            <w:tcW w:w="0" w:type="auto"/>
            <w:vAlign w:val="center"/>
            <w:hideMark/>
          </w:tcPr>
          <w:p w14:paraId="34CD267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Entdeckung</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3D49209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открытие</w:t>
            </w:r>
          </w:p>
        </w:tc>
        <w:tc>
          <w:tcPr>
            <w:tcW w:w="0" w:type="auto"/>
            <w:vAlign w:val="center"/>
            <w:hideMark/>
          </w:tcPr>
          <w:p w14:paraId="3974CCC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wegen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einer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Entdeckung</w:t>
            </w:r>
            <w:proofErr w:type="spellEnd"/>
          </w:p>
        </w:tc>
      </w:tr>
      <w:tr w:rsidR="00C95394" w:rsidRPr="00C95394" w14:paraId="65F58046" w14:textId="77777777" w:rsidTr="00C95394">
        <w:trPr>
          <w:tblCellSpacing w:w="15" w:type="dxa"/>
        </w:trPr>
        <w:tc>
          <w:tcPr>
            <w:tcW w:w="0" w:type="auto"/>
            <w:vAlign w:val="center"/>
            <w:hideMark/>
          </w:tcPr>
          <w:p w14:paraId="7A4E22B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Wurm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Würmer</w:t>
            </w:r>
            <w:proofErr w:type="spellEnd"/>
          </w:p>
        </w:tc>
        <w:tc>
          <w:tcPr>
            <w:tcW w:w="0" w:type="auto"/>
            <w:vAlign w:val="center"/>
            <w:hideMark/>
          </w:tcPr>
          <w:p w14:paraId="2297830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червь</w:t>
            </w:r>
          </w:p>
        </w:tc>
        <w:tc>
          <w:tcPr>
            <w:tcW w:w="0" w:type="auto"/>
            <w:vAlign w:val="center"/>
            <w:hideMark/>
          </w:tcPr>
          <w:p w14:paraId="298B743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kleiner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Wurm</w:t>
            </w:r>
            <w:proofErr w:type="spellEnd"/>
          </w:p>
        </w:tc>
      </w:tr>
      <w:tr w:rsidR="00C95394" w:rsidRPr="00C95394" w14:paraId="3512E68C" w14:textId="77777777" w:rsidTr="00C95394">
        <w:trPr>
          <w:tblCellSpacing w:w="15" w:type="dxa"/>
        </w:trPr>
        <w:tc>
          <w:tcPr>
            <w:tcW w:w="0" w:type="auto"/>
            <w:vAlign w:val="center"/>
            <w:hideMark/>
          </w:tcPr>
          <w:p w14:paraId="1646DCA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Polystyrol</w:t>
            </w:r>
            <w:proofErr w:type="spellEnd"/>
          </w:p>
        </w:tc>
        <w:tc>
          <w:tcPr>
            <w:tcW w:w="0" w:type="auto"/>
            <w:vAlign w:val="center"/>
            <w:hideMark/>
          </w:tcPr>
          <w:p w14:paraId="378C3A6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полистирол</w:t>
            </w:r>
          </w:p>
        </w:tc>
        <w:tc>
          <w:tcPr>
            <w:tcW w:w="0" w:type="auto"/>
            <w:vAlign w:val="center"/>
            <w:hideMark/>
          </w:tcPr>
          <w:p w14:paraId="19AA4B2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Polystyrol</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fressen</w:t>
            </w:r>
            <w:proofErr w:type="spellEnd"/>
          </w:p>
        </w:tc>
      </w:tr>
      <w:tr w:rsidR="00C95394" w:rsidRPr="00C95394" w14:paraId="5616C387" w14:textId="77777777" w:rsidTr="00C95394">
        <w:trPr>
          <w:tblCellSpacing w:w="15" w:type="dxa"/>
        </w:trPr>
        <w:tc>
          <w:tcPr>
            <w:tcW w:w="0" w:type="auto"/>
            <w:vAlign w:val="center"/>
            <w:hideMark/>
          </w:tcPr>
          <w:p w14:paraId="3123639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fressen</w:t>
            </w:r>
            <w:proofErr w:type="spellEnd"/>
          </w:p>
        </w:tc>
        <w:tc>
          <w:tcPr>
            <w:tcW w:w="0" w:type="auto"/>
            <w:vAlign w:val="center"/>
            <w:hideMark/>
          </w:tcPr>
          <w:p w14:paraId="35B0BD2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есть (о животных)</w:t>
            </w:r>
          </w:p>
        </w:tc>
        <w:tc>
          <w:tcPr>
            <w:tcW w:w="0" w:type="auto"/>
            <w:vAlign w:val="center"/>
            <w:hideMark/>
          </w:tcPr>
          <w:p w14:paraId="5855291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kann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fressen</w:t>
            </w:r>
            <w:proofErr w:type="spellEnd"/>
          </w:p>
        </w:tc>
      </w:tr>
      <w:tr w:rsidR="00C95394" w:rsidRPr="00C95394" w14:paraId="56889E2A" w14:textId="77777777" w:rsidTr="00C95394">
        <w:trPr>
          <w:tblCellSpacing w:w="15" w:type="dxa"/>
        </w:trPr>
        <w:tc>
          <w:tcPr>
            <w:tcW w:w="0" w:type="auto"/>
            <w:vAlign w:val="center"/>
            <w:hideMark/>
          </w:tcPr>
          <w:p w14:paraId="4258004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Lösung</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450EEB9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решение</w:t>
            </w:r>
          </w:p>
        </w:tc>
        <w:tc>
          <w:tcPr>
            <w:tcW w:w="0" w:type="auto"/>
            <w:vAlign w:val="center"/>
            <w:hideMark/>
          </w:tcPr>
          <w:p w14:paraId="68711D9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gute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Lösung</w:t>
            </w:r>
            <w:proofErr w:type="spellEnd"/>
          </w:p>
        </w:tc>
      </w:tr>
      <w:tr w:rsidR="00C95394" w:rsidRPr="00C95394" w14:paraId="5099001A" w14:textId="77777777" w:rsidTr="00C95394">
        <w:trPr>
          <w:tblCellSpacing w:w="15" w:type="dxa"/>
        </w:trPr>
        <w:tc>
          <w:tcPr>
            <w:tcW w:w="0" w:type="auto"/>
            <w:vAlign w:val="center"/>
            <w:hideMark/>
          </w:tcPr>
          <w:p w14:paraId="5228A49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weltweit</w:t>
            </w:r>
            <w:proofErr w:type="spellEnd"/>
          </w:p>
        </w:tc>
        <w:tc>
          <w:tcPr>
            <w:tcW w:w="0" w:type="auto"/>
            <w:vAlign w:val="center"/>
            <w:hideMark/>
          </w:tcPr>
          <w:p w14:paraId="7C3E63C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мировой, всемирный</w:t>
            </w:r>
          </w:p>
        </w:tc>
        <w:tc>
          <w:tcPr>
            <w:tcW w:w="0" w:type="auto"/>
            <w:vAlign w:val="center"/>
            <w:hideMark/>
          </w:tcPr>
          <w:p w14:paraId="0086DB5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weltweite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Problem</w:t>
            </w:r>
            <w:proofErr w:type="spellEnd"/>
          </w:p>
        </w:tc>
      </w:tr>
      <w:tr w:rsidR="00C95394" w:rsidRPr="00C95394" w14:paraId="473817F4" w14:textId="77777777" w:rsidTr="00C95394">
        <w:trPr>
          <w:tblCellSpacing w:w="15" w:type="dxa"/>
        </w:trPr>
        <w:tc>
          <w:tcPr>
            <w:tcW w:w="0" w:type="auto"/>
            <w:vAlign w:val="center"/>
            <w:hideMark/>
          </w:tcPr>
          <w:p w14:paraId="18A5D67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Problem</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2D2068B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проблема</w:t>
            </w:r>
          </w:p>
        </w:tc>
        <w:tc>
          <w:tcPr>
            <w:tcW w:w="0" w:type="auto"/>
            <w:vAlign w:val="center"/>
            <w:hideMark/>
          </w:tcPr>
          <w:p w14:paraId="4F5D3E9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Problem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mit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Müll</w:t>
            </w:r>
            <w:proofErr w:type="spellEnd"/>
          </w:p>
        </w:tc>
      </w:tr>
      <w:tr w:rsidR="00C95394" w:rsidRPr="00C95394" w14:paraId="0462F645" w14:textId="77777777" w:rsidTr="00C95394">
        <w:trPr>
          <w:tblCellSpacing w:w="15" w:type="dxa"/>
        </w:trPr>
        <w:tc>
          <w:tcPr>
            <w:tcW w:w="0" w:type="auto"/>
            <w:vAlign w:val="center"/>
            <w:hideMark/>
          </w:tcPr>
          <w:p w14:paraId="4DFBBC5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Plastikmüll</w:t>
            </w:r>
            <w:proofErr w:type="spellEnd"/>
          </w:p>
        </w:tc>
        <w:tc>
          <w:tcPr>
            <w:tcW w:w="0" w:type="auto"/>
            <w:vAlign w:val="center"/>
            <w:hideMark/>
          </w:tcPr>
          <w:p w14:paraId="4D75212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пластиковый мусор</w:t>
            </w:r>
          </w:p>
        </w:tc>
        <w:tc>
          <w:tcPr>
            <w:tcW w:w="0" w:type="auto"/>
            <w:vAlign w:val="center"/>
            <w:hideMark/>
          </w:tcPr>
          <w:p w14:paraId="2184F2C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Problem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mit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Plastikmüll</w:t>
            </w:r>
            <w:proofErr w:type="spellEnd"/>
          </w:p>
        </w:tc>
      </w:tr>
      <w:tr w:rsidR="00C95394" w:rsidRPr="00C95394" w14:paraId="1C8FECE1" w14:textId="77777777" w:rsidTr="00C95394">
        <w:trPr>
          <w:tblCellSpacing w:w="15" w:type="dxa"/>
        </w:trPr>
        <w:tc>
          <w:tcPr>
            <w:tcW w:w="0" w:type="auto"/>
            <w:vAlign w:val="center"/>
            <w:hideMark/>
          </w:tcPr>
          <w:p w14:paraId="638E621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Plastik</w:t>
            </w:r>
            <w:proofErr w:type="spellEnd"/>
          </w:p>
        </w:tc>
        <w:tc>
          <w:tcPr>
            <w:tcW w:w="0" w:type="auto"/>
            <w:vAlign w:val="center"/>
            <w:hideMark/>
          </w:tcPr>
          <w:p w14:paraId="6856394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пластик</w:t>
            </w:r>
          </w:p>
        </w:tc>
        <w:tc>
          <w:tcPr>
            <w:tcW w:w="0" w:type="auto"/>
            <w:vAlign w:val="center"/>
            <w:hideMark/>
          </w:tcPr>
          <w:p w14:paraId="4EE0AE6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dieses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Plastik</w:t>
            </w:r>
            <w:proofErr w:type="spellEnd"/>
          </w:p>
        </w:tc>
      </w:tr>
      <w:tr w:rsidR="00C95394" w:rsidRPr="00C95394" w14:paraId="481D8E6C" w14:textId="77777777" w:rsidTr="00C95394">
        <w:trPr>
          <w:tblCellSpacing w:w="15" w:type="dxa"/>
        </w:trPr>
        <w:tc>
          <w:tcPr>
            <w:tcW w:w="0" w:type="auto"/>
            <w:vAlign w:val="center"/>
            <w:hideMark/>
          </w:tcPr>
          <w:p w14:paraId="587F3B7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schwer</w:t>
            </w:r>
            <w:proofErr w:type="spellEnd"/>
          </w:p>
        </w:tc>
        <w:tc>
          <w:tcPr>
            <w:tcW w:w="0" w:type="auto"/>
            <w:vAlign w:val="center"/>
            <w:hideMark/>
          </w:tcPr>
          <w:p w14:paraId="241857B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трудный, тяжелый</w:t>
            </w:r>
          </w:p>
        </w:tc>
        <w:tc>
          <w:tcPr>
            <w:tcW w:w="0" w:type="auto"/>
            <w:vAlign w:val="center"/>
            <w:hideMark/>
          </w:tcPr>
          <w:p w14:paraId="54EAA08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schwer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zu</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entsorgen</w:t>
            </w:r>
            <w:proofErr w:type="spellEnd"/>
          </w:p>
        </w:tc>
      </w:tr>
      <w:tr w:rsidR="00C95394" w:rsidRPr="00C95394" w14:paraId="6E80BF27" w14:textId="77777777" w:rsidTr="00C95394">
        <w:trPr>
          <w:tblCellSpacing w:w="15" w:type="dxa"/>
        </w:trPr>
        <w:tc>
          <w:tcPr>
            <w:tcW w:w="0" w:type="auto"/>
            <w:vAlign w:val="center"/>
            <w:hideMark/>
          </w:tcPr>
          <w:p w14:paraId="30ED993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entsorgen</w:t>
            </w:r>
            <w:proofErr w:type="spellEnd"/>
          </w:p>
        </w:tc>
        <w:tc>
          <w:tcPr>
            <w:tcW w:w="0" w:type="auto"/>
            <w:vAlign w:val="center"/>
            <w:hideMark/>
          </w:tcPr>
          <w:p w14:paraId="261C37A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утилизировать</w:t>
            </w:r>
          </w:p>
        </w:tc>
        <w:tc>
          <w:tcPr>
            <w:tcW w:w="0" w:type="auto"/>
            <w:vAlign w:val="center"/>
            <w:hideMark/>
          </w:tcPr>
          <w:p w14:paraId="2390365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zu</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entsorgen</w:t>
            </w:r>
            <w:proofErr w:type="spellEnd"/>
          </w:p>
        </w:tc>
      </w:tr>
      <w:tr w:rsidR="00C95394" w:rsidRPr="00C95394" w14:paraId="5584D0DA" w14:textId="77777777" w:rsidTr="00C95394">
        <w:trPr>
          <w:tblCellSpacing w:w="15" w:type="dxa"/>
        </w:trPr>
        <w:tc>
          <w:tcPr>
            <w:tcW w:w="0" w:type="auto"/>
            <w:vAlign w:val="center"/>
            <w:hideMark/>
          </w:tcPr>
          <w:p w14:paraId="5C32336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Verpackung</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0CEBCAF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упаковка</w:t>
            </w:r>
          </w:p>
        </w:tc>
        <w:tc>
          <w:tcPr>
            <w:tcW w:w="0" w:type="auto"/>
            <w:vAlign w:val="center"/>
            <w:hideMark/>
          </w:tcPr>
          <w:p w14:paraId="4CD654E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für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Verpackungen</w:t>
            </w:r>
            <w:proofErr w:type="spellEnd"/>
          </w:p>
        </w:tc>
      </w:tr>
      <w:tr w:rsidR="00C95394" w:rsidRPr="00C95394" w14:paraId="37788381" w14:textId="77777777" w:rsidTr="00C95394">
        <w:trPr>
          <w:tblCellSpacing w:w="15" w:type="dxa"/>
        </w:trPr>
        <w:tc>
          <w:tcPr>
            <w:tcW w:w="0" w:type="auto"/>
            <w:vAlign w:val="center"/>
            <w:hideMark/>
          </w:tcPr>
          <w:p w14:paraId="634D235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teuer</w:t>
            </w:r>
            <w:proofErr w:type="spellEnd"/>
          </w:p>
        </w:tc>
        <w:tc>
          <w:tcPr>
            <w:tcW w:w="0" w:type="auto"/>
            <w:vAlign w:val="center"/>
            <w:hideMark/>
          </w:tcPr>
          <w:p w14:paraId="2151D33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дорогой</w:t>
            </w:r>
          </w:p>
        </w:tc>
        <w:tc>
          <w:tcPr>
            <w:tcW w:w="0" w:type="auto"/>
            <w:vAlign w:val="center"/>
            <w:hideMark/>
          </w:tcPr>
          <w:p w14:paraId="5B21B70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teuer</w:t>
            </w:r>
            <w:proofErr w:type="spellEnd"/>
          </w:p>
        </w:tc>
      </w:tr>
      <w:tr w:rsidR="00C95394" w:rsidRPr="00C95394" w14:paraId="3EF2B275" w14:textId="77777777" w:rsidTr="00C95394">
        <w:trPr>
          <w:tblCellSpacing w:w="15" w:type="dxa"/>
        </w:trPr>
        <w:tc>
          <w:tcPr>
            <w:tcW w:w="0" w:type="auto"/>
            <w:vAlign w:val="center"/>
            <w:hideMark/>
          </w:tcPr>
          <w:p w14:paraId="2559C98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Müll</w:t>
            </w:r>
            <w:proofErr w:type="spellEnd"/>
          </w:p>
        </w:tc>
        <w:tc>
          <w:tcPr>
            <w:tcW w:w="0" w:type="auto"/>
            <w:vAlign w:val="center"/>
            <w:hideMark/>
          </w:tcPr>
          <w:p w14:paraId="0094F57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мусор</w:t>
            </w:r>
          </w:p>
        </w:tc>
        <w:tc>
          <w:tcPr>
            <w:tcW w:w="0" w:type="auto"/>
            <w:vAlign w:val="center"/>
            <w:hideMark/>
          </w:tcPr>
          <w:p w14:paraId="6D99C3A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diesen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Müll</w:t>
            </w:r>
            <w:proofErr w:type="spellEnd"/>
          </w:p>
        </w:tc>
      </w:tr>
      <w:tr w:rsidR="00C95394" w:rsidRPr="00C95394" w14:paraId="3FA3F3AE" w14:textId="77777777" w:rsidTr="00C95394">
        <w:trPr>
          <w:tblCellSpacing w:w="15" w:type="dxa"/>
        </w:trPr>
        <w:tc>
          <w:tcPr>
            <w:tcW w:w="0" w:type="auto"/>
            <w:vAlign w:val="center"/>
            <w:hideMark/>
          </w:tcPr>
          <w:p w14:paraId="7FB5161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Team, -s</w:t>
            </w:r>
          </w:p>
        </w:tc>
        <w:tc>
          <w:tcPr>
            <w:tcW w:w="0" w:type="auto"/>
            <w:vAlign w:val="center"/>
            <w:hideMark/>
          </w:tcPr>
          <w:p w14:paraId="611D0CD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команда</w:t>
            </w:r>
          </w:p>
        </w:tc>
        <w:tc>
          <w:tcPr>
            <w:tcW w:w="0" w:type="auto"/>
            <w:vAlign w:val="center"/>
            <w:hideMark/>
          </w:tcPr>
          <w:p w14:paraId="3281FBC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Team </w:t>
            </w:r>
            <w:proofErr w:type="spellStart"/>
            <w:r w:rsidRPr="00C95394">
              <w:rPr>
                <w:rFonts w:ascii="Times New Roman" w:eastAsia="Times New Roman" w:hAnsi="Times New Roman" w:cs="Times New Roman"/>
                <w:sz w:val="24"/>
                <w:szCs w:val="24"/>
                <w:lang w:eastAsia="ru-RU"/>
              </w:rPr>
              <w:t>von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Wissenschaftlern</w:t>
            </w:r>
            <w:proofErr w:type="spellEnd"/>
          </w:p>
        </w:tc>
      </w:tr>
      <w:tr w:rsidR="00C95394" w:rsidRPr="00C95394" w14:paraId="148F28A2" w14:textId="77777777" w:rsidTr="00C95394">
        <w:trPr>
          <w:tblCellSpacing w:w="15" w:type="dxa"/>
        </w:trPr>
        <w:tc>
          <w:tcPr>
            <w:tcW w:w="0" w:type="auto"/>
            <w:vAlign w:val="center"/>
            <w:hideMark/>
          </w:tcPr>
          <w:p w14:paraId="0FC8288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lastRenderedPageBreak/>
              <w:t>der</w:t>
            </w:r>
            <w:proofErr w:type="spellEnd"/>
            <w:r w:rsidRPr="00C95394">
              <w:rPr>
                <w:rFonts w:ascii="Times New Roman" w:eastAsia="Times New Roman" w:hAnsi="Times New Roman" w:cs="Times New Roman"/>
                <w:sz w:val="24"/>
                <w:szCs w:val="24"/>
                <w:lang w:eastAsia="ru-RU"/>
              </w:rPr>
              <w:t xml:space="preserve"> Test, -s/-e</w:t>
            </w:r>
          </w:p>
        </w:tc>
        <w:tc>
          <w:tcPr>
            <w:tcW w:w="0" w:type="auto"/>
            <w:vAlign w:val="center"/>
            <w:hideMark/>
          </w:tcPr>
          <w:p w14:paraId="0CC6FC5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тест, испытание</w:t>
            </w:r>
          </w:p>
        </w:tc>
        <w:tc>
          <w:tcPr>
            <w:tcW w:w="0" w:type="auto"/>
            <w:vAlign w:val="center"/>
            <w:hideMark/>
          </w:tcPr>
          <w:p w14:paraId="48CA50E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macht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Tests</w:t>
            </w:r>
            <w:proofErr w:type="spellEnd"/>
          </w:p>
        </w:tc>
      </w:tr>
      <w:tr w:rsidR="00C95394" w:rsidRPr="00C95394" w14:paraId="617E6F50" w14:textId="77777777" w:rsidTr="00C95394">
        <w:trPr>
          <w:tblCellSpacing w:w="15" w:type="dxa"/>
        </w:trPr>
        <w:tc>
          <w:tcPr>
            <w:tcW w:w="0" w:type="auto"/>
            <w:vAlign w:val="center"/>
            <w:hideMark/>
          </w:tcPr>
          <w:p w14:paraId="5316797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Art,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203F717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вид</w:t>
            </w:r>
          </w:p>
        </w:tc>
        <w:tc>
          <w:tcPr>
            <w:tcW w:w="0" w:type="auto"/>
            <w:vAlign w:val="center"/>
            <w:hideMark/>
          </w:tcPr>
          <w:p w14:paraId="3CF015B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eine</w:t>
            </w:r>
            <w:proofErr w:type="spellEnd"/>
            <w:r w:rsidRPr="00C95394">
              <w:rPr>
                <w:rFonts w:ascii="Times New Roman" w:eastAsia="Times New Roman" w:hAnsi="Times New Roman" w:cs="Times New Roman"/>
                <w:sz w:val="24"/>
                <w:szCs w:val="24"/>
                <w:lang w:eastAsia="ru-RU"/>
              </w:rPr>
              <w:t xml:space="preserve"> Art </w:t>
            </w:r>
            <w:proofErr w:type="spellStart"/>
            <w:r w:rsidRPr="00C95394">
              <w:rPr>
                <w:rFonts w:ascii="Times New Roman" w:eastAsia="Times New Roman" w:hAnsi="Times New Roman" w:cs="Times New Roman"/>
                <w:sz w:val="24"/>
                <w:szCs w:val="24"/>
                <w:lang w:eastAsia="ru-RU"/>
              </w:rPr>
              <w:t>Wurm</w:t>
            </w:r>
            <w:proofErr w:type="spellEnd"/>
          </w:p>
        </w:tc>
      </w:tr>
      <w:tr w:rsidR="00C95394" w:rsidRPr="00C95394" w14:paraId="21C7155F" w14:textId="77777777" w:rsidTr="00C95394">
        <w:trPr>
          <w:tblCellSpacing w:w="15" w:type="dxa"/>
        </w:trPr>
        <w:tc>
          <w:tcPr>
            <w:tcW w:w="0" w:type="auto"/>
            <w:vAlign w:val="center"/>
            <w:hideMark/>
          </w:tcPr>
          <w:p w14:paraId="4A813BB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Mehlwurm</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würmer</w:t>
            </w:r>
            <w:proofErr w:type="spellEnd"/>
          </w:p>
        </w:tc>
        <w:tc>
          <w:tcPr>
            <w:tcW w:w="0" w:type="auto"/>
            <w:vAlign w:val="center"/>
            <w:hideMark/>
          </w:tcPr>
          <w:p w14:paraId="5ADD75C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мучной червь</w:t>
            </w:r>
          </w:p>
        </w:tc>
        <w:tc>
          <w:tcPr>
            <w:tcW w:w="0" w:type="auto"/>
            <w:vAlign w:val="center"/>
            <w:hideMark/>
          </w:tcPr>
          <w:p w14:paraId="7CFD703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Mehlwurm</w:t>
            </w:r>
            <w:proofErr w:type="spellEnd"/>
          </w:p>
        </w:tc>
      </w:tr>
      <w:tr w:rsidR="00C95394" w:rsidRPr="00C95394" w14:paraId="14280A34" w14:textId="77777777" w:rsidTr="00C95394">
        <w:trPr>
          <w:tblCellSpacing w:w="15" w:type="dxa"/>
        </w:trPr>
        <w:tc>
          <w:tcPr>
            <w:tcW w:w="0" w:type="auto"/>
            <w:vAlign w:val="center"/>
            <w:hideMark/>
          </w:tcPr>
          <w:p w14:paraId="6D8BAF4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richtig</w:t>
            </w:r>
            <w:proofErr w:type="spellEnd"/>
          </w:p>
        </w:tc>
        <w:tc>
          <w:tcPr>
            <w:tcW w:w="0" w:type="auto"/>
            <w:vAlign w:val="center"/>
            <w:hideMark/>
          </w:tcPr>
          <w:p w14:paraId="22CF575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правильный</w:t>
            </w:r>
          </w:p>
        </w:tc>
        <w:tc>
          <w:tcPr>
            <w:tcW w:w="0" w:type="auto"/>
            <w:vAlign w:val="center"/>
            <w:hideMark/>
          </w:tcPr>
          <w:p w14:paraId="0756488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richtigen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Bakterien</w:t>
            </w:r>
            <w:proofErr w:type="spellEnd"/>
          </w:p>
        </w:tc>
      </w:tr>
      <w:tr w:rsidR="00C95394" w:rsidRPr="00C95394" w14:paraId="712A8FE7" w14:textId="77777777" w:rsidTr="00C95394">
        <w:trPr>
          <w:tblCellSpacing w:w="15" w:type="dxa"/>
        </w:trPr>
        <w:tc>
          <w:tcPr>
            <w:tcW w:w="0" w:type="auto"/>
            <w:vAlign w:val="center"/>
            <w:hideMark/>
          </w:tcPr>
          <w:p w14:paraId="5F1C2D1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Bakterie</w:t>
            </w:r>
            <w:proofErr w:type="spellEnd"/>
            <w:r w:rsidRPr="00C95394">
              <w:rPr>
                <w:rFonts w:ascii="Times New Roman" w:eastAsia="Times New Roman" w:hAnsi="Times New Roman" w:cs="Times New Roman"/>
                <w:sz w:val="24"/>
                <w:szCs w:val="24"/>
                <w:lang w:eastAsia="ru-RU"/>
              </w:rPr>
              <w:t>, -n</w:t>
            </w:r>
          </w:p>
        </w:tc>
        <w:tc>
          <w:tcPr>
            <w:tcW w:w="0" w:type="auto"/>
            <w:vAlign w:val="center"/>
            <w:hideMark/>
          </w:tcPr>
          <w:p w14:paraId="56FB31D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бактерия</w:t>
            </w:r>
          </w:p>
        </w:tc>
        <w:tc>
          <w:tcPr>
            <w:tcW w:w="0" w:type="auto"/>
            <w:vAlign w:val="center"/>
            <w:hideMark/>
          </w:tcPr>
          <w:p w14:paraId="7DB3AE1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richtigen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Bakterien</w:t>
            </w:r>
            <w:proofErr w:type="spellEnd"/>
          </w:p>
        </w:tc>
      </w:tr>
      <w:tr w:rsidR="00C95394" w:rsidRPr="00C95394" w14:paraId="5F83B657" w14:textId="77777777" w:rsidTr="00C95394">
        <w:trPr>
          <w:tblCellSpacing w:w="15" w:type="dxa"/>
        </w:trPr>
        <w:tc>
          <w:tcPr>
            <w:tcW w:w="0" w:type="auto"/>
            <w:vAlign w:val="center"/>
            <w:hideMark/>
          </w:tcPr>
          <w:p w14:paraId="08DF925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verdauen</w:t>
            </w:r>
            <w:proofErr w:type="spellEnd"/>
          </w:p>
        </w:tc>
        <w:tc>
          <w:tcPr>
            <w:tcW w:w="0" w:type="auto"/>
            <w:vAlign w:val="center"/>
            <w:hideMark/>
          </w:tcPr>
          <w:p w14:paraId="03FD21F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переваривать</w:t>
            </w:r>
          </w:p>
        </w:tc>
        <w:tc>
          <w:tcPr>
            <w:tcW w:w="0" w:type="auto"/>
            <w:vAlign w:val="center"/>
            <w:hideMark/>
          </w:tcPr>
          <w:p w14:paraId="210BDF5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zu</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verdauen</w:t>
            </w:r>
            <w:proofErr w:type="spellEnd"/>
          </w:p>
        </w:tc>
      </w:tr>
      <w:tr w:rsidR="00C95394" w:rsidRPr="00C95394" w14:paraId="449F34DF" w14:textId="77777777" w:rsidTr="00C95394">
        <w:trPr>
          <w:tblCellSpacing w:w="15" w:type="dxa"/>
        </w:trPr>
        <w:tc>
          <w:tcPr>
            <w:tcW w:w="0" w:type="auto"/>
            <w:vAlign w:val="center"/>
            <w:hideMark/>
          </w:tcPr>
          <w:p w14:paraId="5AF7081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nützlich</w:t>
            </w:r>
            <w:proofErr w:type="spellEnd"/>
          </w:p>
        </w:tc>
        <w:tc>
          <w:tcPr>
            <w:tcW w:w="0" w:type="auto"/>
            <w:vAlign w:val="center"/>
            <w:hideMark/>
          </w:tcPr>
          <w:p w14:paraId="51FF189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полезный</w:t>
            </w:r>
          </w:p>
        </w:tc>
        <w:tc>
          <w:tcPr>
            <w:tcW w:w="0" w:type="auto"/>
            <w:vAlign w:val="center"/>
            <w:hideMark/>
          </w:tcPr>
          <w:p w14:paraId="425EA9A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sehr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nützlich</w:t>
            </w:r>
            <w:proofErr w:type="spellEnd"/>
          </w:p>
        </w:tc>
      </w:tr>
      <w:tr w:rsidR="00C95394" w:rsidRPr="00C95394" w14:paraId="1D1897EB" w14:textId="77777777" w:rsidTr="00C95394">
        <w:trPr>
          <w:tblCellSpacing w:w="15" w:type="dxa"/>
        </w:trPr>
        <w:tc>
          <w:tcPr>
            <w:tcW w:w="0" w:type="auto"/>
            <w:vAlign w:val="center"/>
            <w:hideMark/>
          </w:tcPr>
          <w:p w14:paraId="2ABC3A9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hoffen</w:t>
            </w:r>
            <w:proofErr w:type="spellEnd"/>
          </w:p>
        </w:tc>
        <w:tc>
          <w:tcPr>
            <w:tcW w:w="0" w:type="auto"/>
            <w:vAlign w:val="center"/>
            <w:hideMark/>
          </w:tcPr>
          <w:p w14:paraId="1221463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надеяться</w:t>
            </w:r>
          </w:p>
        </w:tc>
        <w:tc>
          <w:tcPr>
            <w:tcW w:w="0" w:type="auto"/>
            <w:vAlign w:val="center"/>
            <w:hideMark/>
          </w:tcPr>
          <w:p w14:paraId="218F9A2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hoffen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zu</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finden</w:t>
            </w:r>
            <w:proofErr w:type="spellEnd"/>
          </w:p>
        </w:tc>
      </w:tr>
      <w:tr w:rsidR="00C95394" w:rsidRPr="00C95394" w14:paraId="407DE410" w14:textId="77777777" w:rsidTr="00C95394">
        <w:trPr>
          <w:tblCellSpacing w:w="15" w:type="dxa"/>
        </w:trPr>
        <w:tc>
          <w:tcPr>
            <w:tcW w:w="0" w:type="auto"/>
            <w:vAlign w:val="center"/>
            <w:hideMark/>
          </w:tcPr>
          <w:p w14:paraId="5388C12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nutzen</w:t>
            </w:r>
            <w:proofErr w:type="spellEnd"/>
          </w:p>
        </w:tc>
        <w:tc>
          <w:tcPr>
            <w:tcW w:w="0" w:type="auto"/>
            <w:vAlign w:val="center"/>
            <w:hideMark/>
          </w:tcPr>
          <w:p w14:paraId="4065CFA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использовать</w:t>
            </w:r>
          </w:p>
        </w:tc>
        <w:tc>
          <w:tcPr>
            <w:tcW w:w="0" w:type="auto"/>
            <w:vAlign w:val="center"/>
            <w:hideMark/>
          </w:tcPr>
          <w:p w14:paraId="1CDC0A2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gut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zu</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nutzen</w:t>
            </w:r>
            <w:proofErr w:type="spellEnd"/>
          </w:p>
        </w:tc>
      </w:tr>
    </w:tbl>
    <w:p w14:paraId="38A3239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pict w14:anchorId="0AFD71F9">
          <v:rect id="_x0000_i1029" style="width:0;height:1.5pt" o:hralign="center" o:hrstd="t" o:hr="t" fillcolor="#a0a0a0" stroked="f"/>
        </w:pict>
      </w:r>
    </w:p>
    <w:p w14:paraId="659A03CB" w14:textId="77777777" w:rsidR="00C95394" w:rsidRPr="00C95394" w:rsidRDefault="00C95394" w:rsidP="00C953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95394">
        <w:rPr>
          <w:rFonts w:ascii="Times New Roman" w:eastAsia="Times New Roman" w:hAnsi="Times New Roman" w:cs="Times New Roman"/>
          <w:b/>
          <w:bCs/>
          <w:sz w:val="36"/>
          <w:szCs w:val="36"/>
          <w:lang w:eastAsia="ru-RU"/>
        </w:rPr>
        <w:t>ТЕКСТ 5: Фестиваль каштанов в Италии</w:t>
      </w:r>
    </w:p>
    <w:p w14:paraId="609060B4"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1. НЕМЕЦКИЙ ТЕКСТ</w:t>
      </w:r>
    </w:p>
    <w:p w14:paraId="1DDAD10E"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val="de-DE" w:eastAsia="ru-RU"/>
        </w:rPr>
      </w:pPr>
      <w:r w:rsidRPr="00C95394">
        <w:rPr>
          <w:rFonts w:ascii="Times New Roman" w:eastAsia="Times New Roman" w:hAnsi="Times New Roman" w:cs="Times New Roman"/>
          <w:sz w:val="24"/>
          <w:szCs w:val="24"/>
          <w:lang w:val="de-DE" w:eastAsia="ru-RU"/>
        </w:rPr>
        <w:t xml:space="preserve">Soriano </w:t>
      </w:r>
      <w:proofErr w:type="spellStart"/>
      <w:r w:rsidRPr="00C95394">
        <w:rPr>
          <w:rFonts w:ascii="Times New Roman" w:eastAsia="Times New Roman" w:hAnsi="Times New Roman" w:cs="Times New Roman"/>
          <w:sz w:val="24"/>
          <w:szCs w:val="24"/>
          <w:lang w:val="de-DE" w:eastAsia="ru-RU"/>
        </w:rPr>
        <w:t>nel</w:t>
      </w:r>
      <w:proofErr w:type="spellEnd"/>
      <w:r w:rsidRPr="00C95394">
        <w:rPr>
          <w:rFonts w:ascii="Times New Roman" w:eastAsia="Times New Roman" w:hAnsi="Times New Roman" w:cs="Times New Roman"/>
          <w:sz w:val="24"/>
          <w:szCs w:val="24"/>
          <w:lang w:val="de-DE" w:eastAsia="ru-RU"/>
        </w:rPr>
        <w:t xml:space="preserve"> Cimino ist eine </w:t>
      </w:r>
      <w:r w:rsidRPr="00C95394">
        <w:rPr>
          <w:rFonts w:ascii="Times New Roman" w:eastAsia="Times New Roman" w:hAnsi="Times New Roman" w:cs="Times New Roman"/>
          <w:b/>
          <w:bCs/>
          <w:sz w:val="24"/>
          <w:szCs w:val="24"/>
          <w:lang w:val="de-DE" w:eastAsia="ru-RU"/>
        </w:rPr>
        <w:t>Stadt</w:t>
      </w:r>
      <w:r w:rsidRPr="00C95394">
        <w:rPr>
          <w:rFonts w:ascii="Times New Roman" w:eastAsia="Times New Roman" w:hAnsi="Times New Roman" w:cs="Times New Roman"/>
          <w:sz w:val="24"/>
          <w:szCs w:val="24"/>
          <w:lang w:val="de-DE" w:eastAsia="ru-RU"/>
        </w:rPr>
        <w:t xml:space="preserve"> in Italien. Sie ist für ihre </w:t>
      </w:r>
      <w:r w:rsidRPr="00C95394">
        <w:rPr>
          <w:rFonts w:ascii="Times New Roman" w:eastAsia="Times New Roman" w:hAnsi="Times New Roman" w:cs="Times New Roman"/>
          <w:b/>
          <w:bCs/>
          <w:sz w:val="24"/>
          <w:szCs w:val="24"/>
          <w:lang w:val="de-DE" w:eastAsia="ru-RU"/>
        </w:rPr>
        <w:t>Kastanien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bekannt</w:t>
      </w:r>
      <w:r w:rsidRPr="00C95394">
        <w:rPr>
          <w:rFonts w:ascii="Times New Roman" w:eastAsia="Times New Roman" w:hAnsi="Times New Roman" w:cs="Times New Roman"/>
          <w:sz w:val="24"/>
          <w:szCs w:val="24"/>
          <w:lang w:val="de-DE" w:eastAsia="ru-RU"/>
        </w:rPr>
        <w:t xml:space="preserve">. Jeden Oktober findet dort das </w:t>
      </w:r>
      <w:r w:rsidRPr="00C95394">
        <w:rPr>
          <w:rFonts w:ascii="Times New Roman" w:eastAsia="Times New Roman" w:hAnsi="Times New Roman" w:cs="Times New Roman"/>
          <w:b/>
          <w:bCs/>
          <w:sz w:val="24"/>
          <w:szCs w:val="24"/>
          <w:lang w:val="de-DE" w:eastAsia="ru-RU"/>
        </w:rPr>
        <w:t>Kastanienfest</w:t>
      </w:r>
      <w:r w:rsidRPr="00C95394">
        <w:rPr>
          <w:rFonts w:ascii="Times New Roman" w:eastAsia="Times New Roman" w:hAnsi="Times New Roman" w:cs="Times New Roman"/>
          <w:sz w:val="24"/>
          <w:szCs w:val="24"/>
          <w:lang w:val="de-DE" w:eastAsia="ru-RU"/>
        </w:rPr>
        <w:t xml:space="preserve"> statt. Für zwei Wochen </w:t>
      </w:r>
      <w:r w:rsidRPr="00C95394">
        <w:rPr>
          <w:rFonts w:ascii="Times New Roman" w:eastAsia="Times New Roman" w:hAnsi="Times New Roman" w:cs="Times New Roman"/>
          <w:b/>
          <w:bCs/>
          <w:sz w:val="24"/>
          <w:szCs w:val="24"/>
          <w:lang w:val="de-DE" w:eastAsia="ru-RU"/>
        </w:rPr>
        <w:t>sieht</w:t>
      </w:r>
      <w:r w:rsidRPr="00C95394">
        <w:rPr>
          <w:rFonts w:ascii="Times New Roman" w:eastAsia="Times New Roman" w:hAnsi="Times New Roman" w:cs="Times New Roman"/>
          <w:sz w:val="24"/>
          <w:szCs w:val="24"/>
          <w:lang w:val="de-DE" w:eastAsia="ru-RU"/>
        </w:rPr>
        <w:t xml:space="preserve"> die Stadt dann </w:t>
      </w:r>
      <w:r w:rsidRPr="00C95394">
        <w:rPr>
          <w:rFonts w:ascii="Times New Roman" w:eastAsia="Times New Roman" w:hAnsi="Times New Roman" w:cs="Times New Roman"/>
          <w:b/>
          <w:bCs/>
          <w:sz w:val="24"/>
          <w:szCs w:val="24"/>
          <w:lang w:val="de-DE" w:eastAsia="ru-RU"/>
        </w:rPr>
        <w:t>aus</w:t>
      </w:r>
      <w:r w:rsidRPr="00C95394">
        <w:rPr>
          <w:rFonts w:ascii="Times New Roman" w:eastAsia="Times New Roman" w:hAnsi="Times New Roman" w:cs="Times New Roman"/>
          <w:sz w:val="24"/>
          <w:szCs w:val="24"/>
          <w:lang w:val="de-DE" w:eastAsia="ru-RU"/>
        </w:rPr>
        <w:t xml:space="preserve"> wie in </w:t>
      </w:r>
      <w:r w:rsidRPr="00C95394">
        <w:rPr>
          <w:rFonts w:ascii="Times New Roman" w:eastAsia="Times New Roman" w:hAnsi="Times New Roman" w:cs="Times New Roman"/>
          <w:b/>
          <w:bCs/>
          <w:sz w:val="24"/>
          <w:szCs w:val="24"/>
          <w:lang w:val="de-DE" w:eastAsia="ru-RU"/>
        </w:rPr>
        <w:t>alten</w:t>
      </w:r>
      <w:r w:rsidRPr="00C95394">
        <w:rPr>
          <w:rFonts w:ascii="Times New Roman" w:eastAsia="Times New Roman" w:hAnsi="Times New Roman" w:cs="Times New Roman"/>
          <w:sz w:val="24"/>
          <w:szCs w:val="24"/>
          <w:lang w:val="de-DE" w:eastAsia="ru-RU"/>
        </w:rPr>
        <w:t xml:space="preserve"> Zeiten. Viele Leute </w:t>
      </w:r>
      <w:r w:rsidRPr="00C95394">
        <w:rPr>
          <w:rFonts w:ascii="Times New Roman" w:eastAsia="Times New Roman" w:hAnsi="Times New Roman" w:cs="Times New Roman"/>
          <w:b/>
          <w:bCs/>
          <w:sz w:val="24"/>
          <w:szCs w:val="24"/>
          <w:lang w:val="de-DE" w:eastAsia="ru-RU"/>
        </w:rPr>
        <w:t>besuchen</w:t>
      </w:r>
      <w:r w:rsidRPr="00C95394">
        <w:rPr>
          <w:rFonts w:ascii="Times New Roman" w:eastAsia="Times New Roman" w:hAnsi="Times New Roman" w:cs="Times New Roman"/>
          <w:sz w:val="24"/>
          <w:szCs w:val="24"/>
          <w:lang w:val="de-DE" w:eastAsia="ru-RU"/>
        </w:rPr>
        <w:t xml:space="preserve"> das </w:t>
      </w:r>
      <w:r w:rsidRPr="00C95394">
        <w:rPr>
          <w:rFonts w:ascii="Times New Roman" w:eastAsia="Times New Roman" w:hAnsi="Times New Roman" w:cs="Times New Roman"/>
          <w:b/>
          <w:bCs/>
          <w:sz w:val="24"/>
          <w:szCs w:val="24"/>
          <w:lang w:val="de-DE" w:eastAsia="ru-RU"/>
        </w:rPr>
        <w:t>Fest</w:t>
      </w:r>
      <w:r w:rsidRPr="00C95394">
        <w:rPr>
          <w:rFonts w:ascii="Times New Roman" w:eastAsia="Times New Roman" w:hAnsi="Times New Roman" w:cs="Times New Roman"/>
          <w:sz w:val="24"/>
          <w:szCs w:val="24"/>
          <w:lang w:val="de-DE" w:eastAsia="ru-RU"/>
        </w:rPr>
        <w:t xml:space="preserve">. Sie wollen </w:t>
      </w:r>
      <w:r w:rsidRPr="00C95394">
        <w:rPr>
          <w:rFonts w:ascii="Times New Roman" w:eastAsia="Times New Roman" w:hAnsi="Times New Roman" w:cs="Times New Roman"/>
          <w:b/>
          <w:bCs/>
          <w:sz w:val="24"/>
          <w:szCs w:val="24"/>
          <w:lang w:val="de-DE" w:eastAsia="ru-RU"/>
        </w:rPr>
        <w:t>Musik</w:t>
      </w:r>
      <w:r w:rsidRPr="00C95394">
        <w:rPr>
          <w:rFonts w:ascii="Times New Roman" w:eastAsia="Times New Roman" w:hAnsi="Times New Roman" w:cs="Times New Roman"/>
          <w:sz w:val="24"/>
          <w:szCs w:val="24"/>
          <w:lang w:val="de-DE" w:eastAsia="ru-RU"/>
        </w:rPr>
        <w:t xml:space="preserve"> hören, </w:t>
      </w:r>
      <w:r w:rsidRPr="00C95394">
        <w:rPr>
          <w:rFonts w:ascii="Times New Roman" w:eastAsia="Times New Roman" w:hAnsi="Times New Roman" w:cs="Times New Roman"/>
          <w:b/>
          <w:bCs/>
          <w:sz w:val="24"/>
          <w:szCs w:val="24"/>
          <w:lang w:val="de-DE" w:eastAsia="ru-RU"/>
        </w:rPr>
        <w:t>Theater</w:t>
      </w:r>
      <w:r w:rsidRPr="00C95394">
        <w:rPr>
          <w:rFonts w:ascii="Times New Roman" w:eastAsia="Times New Roman" w:hAnsi="Times New Roman" w:cs="Times New Roman"/>
          <w:sz w:val="24"/>
          <w:szCs w:val="24"/>
          <w:lang w:val="de-DE" w:eastAsia="ru-RU"/>
        </w:rPr>
        <w:t xml:space="preserve"> sehen, </w:t>
      </w:r>
      <w:r w:rsidRPr="00C95394">
        <w:rPr>
          <w:rFonts w:ascii="Times New Roman" w:eastAsia="Times New Roman" w:hAnsi="Times New Roman" w:cs="Times New Roman"/>
          <w:b/>
          <w:bCs/>
          <w:sz w:val="24"/>
          <w:szCs w:val="24"/>
          <w:lang w:val="de-DE" w:eastAsia="ru-RU"/>
        </w:rPr>
        <w:t>leckeres</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Essen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probieren</w:t>
      </w:r>
      <w:r w:rsidRPr="00C95394">
        <w:rPr>
          <w:rFonts w:ascii="Times New Roman" w:eastAsia="Times New Roman" w:hAnsi="Times New Roman" w:cs="Times New Roman"/>
          <w:sz w:val="24"/>
          <w:szCs w:val="24"/>
          <w:lang w:val="de-DE" w:eastAsia="ru-RU"/>
        </w:rPr>
        <w:t xml:space="preserve"> und </w:t>
      </w:r>
      <w:r w:rsidRPr="00C95394">
        <w:rPr>
          <w:rFonts w:ascii="Times New Roman" w:eastAsia="Times New Roman" w:hAnsi="Times New Roman" w:cs="Times New Roman"/>
          <w:b/>
          <w:bCs/>
          <w:sz w:val="24"/>
          <w:szCs w:val="24"/>
          <w:lang w:val="de-DE" w:eastAsia="ru-RU"/>
        </w:rPr>
        <w:t>schöne</w:t>
      </w:r>
      <w:r w:rsidRPr="00C95394">
        <w:rPr>
          <w:rFonts w:ascii="Times New Roman" w:eastAsia="Times New Roman" w:hAnsi="Times New Roman" w:cs="Times New Roman"/>
          <w:sz w:val="24"/>
          <w:szCs w:val="24"/>
          <w:lang w:val="de-DE" w:eastAsia="ru-RU"/>
        </w:rPr>
        <w:t xml:space="preserve"> Sachen </w:t>
      </w:r>
      <w:r w:rsidRPr="00C95394">
        <w:rPr>
          <w:rFonts w:ascii="Times New Roman" w:eastAsia="Times New Roman" w:hAnsi="Times New Roman" w:cs="Times New Roman"/>
          <w:b/>
          <w:bCs/>
          <w:sz w:val="24"/>
          <w:szCs w:val="24"/>
          <w:lang w:val="de-DE" w:eastAsia="ru-RU"/>
        </w:rPr>
        <w:t>kaufen</w:t>
      </w:r>
      <w:r w:rsidRPr="00C95394">
        <w:rPr>
          <w:rFonts w:ascii="Times New Roman" w:eastAsia="Times New Roman" w:hAnsi="Times New Roman" w:cs="Times New Roman"/>
          <w:sz w:val="24"/>
          <w:szCs w:val="24"/>
          <w:lang w:val="de-DE" w:eastAsia="ru-RU"/>
        </w:rPr>
        <w:t xml:space="preserve">. Die Menschen </w:t>
      </w:r>
      <w:r w:rsidRPr="00C95394">
        <w:rPr>
          <w:rFonts w:ascii="Times New Roman" w:eastAsia="Times New Roman" w:hAnsi="Times New Roman" w:cs="Times New Roman"/>
          <w:b/>
          <w:bCs/>
          <w:sz w:val="24"/>
          <w:szCs w:val="24"/>
          <w:lang w:val="de-DE" w:eastAsia="ru-RU"/>
        </w:rPr>
        <w:t>tragen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alte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Kleidung</w:t>
      </w:r>
      <w:r w:rsidRPr="00C95394">
        <w:rPr>
          <w:rFonts w:ascii="Times New Roman" w:eastAsia="Times New Roman" w:hAnsi="Times New Roman" w:cs="Times New Roman"/>
          <w:sz w:val="24"/>
          <w:szCs w:val="24"/>
          <w:lang w:val="de-DE" w:eastAsia="ru-RU"/>
        </w:rPr>
        <w:t xml:space="preserve">, kochen viel und machen Musik. Nach dem </w:t>
      </w:r>
      <w:r w:rsidRPr="00C95394">
        <w:rPr>
          <w:rFonts w:ascii="Times New Roman" w:eastAsia="Times New Roman" w:hAnsi="Times New Roman" w:cs="Times New Roman"/>
          <w:b/>
          <w:bCs/>
          <w:sz w:val="24"/>
          <w:szCs w:val="24"/>
          <w:lang w:val="de-DE" w:eastAsia="ru-RU"/>
        </w:rPr>
        <w:t>Festival</w:t>
      </w:r>
      <w:r w:rsidRPr="00C95394">
        <w:rPr>
          <w:rFonts w:ascii="Times New Roman" w:eastAsia="Times New Roman" w:hAnsi="Times New Roman" w:cs="Times New Roman"/>
          <w:sz w:val="24"/>
          <w:szCs w:val="24"/>
          <w:lang w:val="de-DE" w:eastAsia="ru-RU"/>
        </w:rPr>
        <w:t xml:space="preserve"> ist die Stadt wieder </w:t>
      </w:r>
      <w:r w:rsidRPr="00C95394">
        <w:rPr>
          <w:rFonts w:ascii="Times New Roman" w:eastAsia="Times New Roman" w:hAnsi="Times New Roman" w:cs="Times New Roman"/>
          <w:b/>
          <w:bCs/>
          <w:sz w:val="24"/>
          <w:szCs w:val="24"/>
          <w:lang w:val="de-DE" w:eastAsia="ru-RU"/>
        </w:rPr>
        <w:t>normal</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Besucher</w:t>
      </w:r>
      <w:r w:rsidRPr="00C95394">
        <w:rPr>
          <w:rFonts w:ascii="Times New Roman" w:eastAsia="Times New Roman" w:hAnsi="Times New Roman" w:cs="Times New Roman"/>
          <w:sz w:val="24"/>
          <w:szCs w:val="24"/>
          <w:lang w:val="de-DE" w:eastAsia="ru-RU"/>
        </w:rPr>
        <w:t xml:space="preserve"> aus </w:t>
      </w:r>
      <w:r w:rsidRPr="00C95394">
        <w:rPr>
          <w:rFonts w:ascii="Times New Roman" w:eastAsia="Times New Roman" w:hAnsi="Times New Roman" w:cs="Times New Roman"/>
          <w:b/>
          <w:bCs/>
          <w:sz w:val="24"/>
          <w:szCs w:val="24"/>
          <w:lang w:val="de-DE" w:eastAsia="ru-RU"/>
        </w:rPr>
        <w:t>verschiedenen</w:t>
      </w:r>
      <w:r w:rsidRPr="00C95394">
        <w:rPr>
          <w:rFonts w:ascii="Times New Roman" w:eastAsia="Times New Roman" w:hAnsi="Times New Roman" w:cs="Times New Roman"/>
          <w:sz w:val="24"/>
          <w:szCs w:val="24"/>
          <w:lang w:val="de-DE" w:eastAsia="ru-RU"/>
        </w:rPr>
        <w:t xml:space="preserve"> Ländern kommen gerne zu dem Fest. </w:t>
      </w:r>
      <w:r w:rsidRPr="00C95394">
        <w:rPr>
          <w:rFonts w:ascii="Times New Roman" w:eastAsia="Times New Roman" w:hAnsi="Times New Roman" w:cs="Times New Roman"/>
          <w:b/>
          <w:bCs/>
          <w:sz w:val="24"/>
          <w:szCs w:val="24"/>
          <w:lang w:val="de-DE" w:eastAsia="ru-RU"/>
        </w:rPr>
        <w:t>Online-Bewertungen</w:t>
      </w:r>
      <w:r w:rsidRPr="00C95394">
        <w:rPr>
          <w:rFonts w:ascii="Times New Roman" w:eastAsia="Times New Roman" w:hAnsi="Times New Roman" w:cs="Times New Roman"/>
          <w:sz w:val="24"/>
          <w:szCs w:val="24"/>
          <w:lang w:val="de-DE" w:eastAsia="ru-RU"/>
        </w:rPr>
        <w:t xml:space="preserve"> sagen, dass die Stadt während des Festivals besonders schön ist.</w:t>
      </w:r>
    </w:p>
    <w:p w14:paraId="6E92BCA2"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2. ПЕРЕВОД НА РУССКИЙ</w:t>
      </w:r>
    </w:p>
    <w:p w14:paraId="0E5B75AF"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Сориано-нель-Чимино</w:t>
      </w:r>
      <w:proofErr w:type="spellEnd"/>
      <w:r w:rsidRPr="00C95394">
        <w:rPr>
          <w:rFonts w:ascii="Times New Roman" w:eastAsia="Times New Roman" w:hAnsi="Times New Roman" w:cs="Times New Roman"/>
          <w:sz w:val="24"/>
          <w:szCs w:val="24"/>
          <w:lang w:eastAsia="ru-RU"/>
        </w:rPr>
        <w:t xml:space="preserve"> — это город в Италии. Он известен своими каштанами. Каждый октябрь там проводится фестиваль каштанов. В течение двух недель город выглядит как в старые времена. Много людей посещают фестиваль. Они хотят слушать музыку, смотреть театр, пробовать вкусную еду и покупать красивые вещи. Люди носят старую одежду, много готовят и музицируют. После фестиваля город снова становится обычным. Посетители из разных стран охотно приезжают на этот фестиваль. Отзывы в интернете говорят, что город во время фестиваля особенно красив.</w:t>
      </w:r>
    </w:p>
    <w:p w14:paraId="65BE8487"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2397"/>
        <w:gridCol w:w="2841"/>
      </w:tblGrid>
      <w:tr w:rsidR="00C95394" w:rsidRPr="00C95394" w14:paraId="13AFC503" w14:textId="77777777" w:rsidTr="00C95394">
        <w:trPr>
          <w:tblHeader/>
          <w:tblCellSpacing w:w="15" w:type="dxa"/>
        </w:trPr>
        <w:tc>
          <w:tcPr>
            <w:tcW w:w="0" w:type="auto"/>
            <w:vAlign w:val="center"/>
            <w:hideMark/>
          </w:tcPr>
          <w:p w14:paraId="58EF1398"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proofErr w:type="spellStart"/>
            <w:r w:rsidRPr="00C95394">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66CFA547"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Русский</w:t>
            </w:r>
          </w:p>
        </w:tc>
        <w:tc>
          <w:tcPr>
            <w:tcW w:w="0" w:type="auto"/>
            <w:vAlign w:val="center"/>
            <w:hideMark/>
          </w:tcPr>
          <w:p w14:paraId="470486AF"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Коллокация</w:t>
            </w:r>
          </w:p>
        </w:tc>
      </w:tr>
      <w:tr w:rsidR="00C95394" w:rsidRPr="00C95394" w14:paraId="7A0B3DF2" w14:textId="77777777" w:rsidTr="00C95394">
        <w:trPr>
          <w:tblCellSpacing w:w="15" w:type="dxa"/>
        </w:trPr>
        <w:tc>
          <w:tcPr>
            <w:tcW w:w="0" w:type="auto"/>
            <w:vAlign w:val="center"/>
            <w:hideMark/>
          </w:tcPr>
          <w:p w14:paraId="5925CAF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Stadt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Städte</w:t>
            </w:r>
            <w:proofErr w:type="spellEnd"/>
          </w:p>
        </w:tc>
        <w:tc>
          <w:tcPr>
            <w:tcW w:w="0" w:type="auto"/>
            <w:vAlign w:val="center"/>
            <w:hideMark/>
          </w:tcPr>
          <w:p w14:paraId="19E885D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город</w:t>
            </w:r>
          </w:p>
        </w:tc>
        <w:tc>
          <w:tcPr>
            <w:tcW w:w="0" w:type="auto"/>
            <w:vAlign w:val="center"/>
            <w:hideMark/>
          </w:tcPr>
          <w:p w14:paraId="0863DC6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Stadt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Italien</w:t>
            </w:r>
            <w:proofErr w:type="spellEnd"/>
          </w:p>
        </w:tc>
      </w:tr>
      <w:tr w:rsidR="00C95394" w:rsidRPr="00C95394" w14:paraId="1C96C251" w14:textId="77777777" w:rsidTr="00C95394">
        <w:trPr>
          <w:tblCellSpacing w:w="15" w:type="dxa"/>
        </w:trPr>
        <w:tc>
          <w:tcPr>
            <w:tcW w:w="0" w:type="auto"/>
            <w:vAlign w:val="center"/>
            <w:hideMark/>
          </w:tcPr>
          <w:p w14:paraId="1C5467A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Kastanie</w:t>
            </w:r>
            <w:proofErr w:type="spellEnd"/>
            <w:r w:rsidRPr="00C95394">
              <w:rPr>
                <w:rFonts w:ascii="Times New Roman" w:eastAsia="Times New Roman" w:hAnsi="Times New Roman" w:cs="Times New Roman"/>
                <w:sz w:val="24"/>
                <w:szCs w:val="24"/>
                <w:lang w:eastAsia="ru-RU"/>
              </w:rPr>
              <w:t>, -n</w:t>
            </w:r>
          </w:p>
        </w:tc>
        <w:tc>
          <w:tcPr>
            <w:tcW w:w="0" w:type="auto"/>
            <w:vAlign w:val="center"/>
            <w:hideMark/>
          </w:tcPr>
          <w:p w14:paraId="6D19132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каштан</w:t>
            </w:r>
          </w:p>
        </w:tc>
        <w:tc>
          <w:tcPr>
            <w:tcW w:w="0" w:type="auto"/>
            <w:vAlign w:val="center"/>
            <w:hideMark/>
          </w:tcPr>
          <w:p w14:paraId="7600ED2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für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ihre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Kastanien</w:t>
            </w:r>
            <w:proofErr w:type="spellEnd"/>
          </w:p>
        </w:tc>
      </w:tr>
      <w:tr w:rsidR="00C95394" w:rsidRPr="00C95394" w14:paraId="36C892BB" w14:textId="77777777" w:rsidTr="00C95394">
        <w:trPr>
          <w:tblCellSpacing w:w="15" w:type="dxa"/>
        </w:trPr>
        <w:tc>
          <w:tcPr>
            <w:tcW w:w="0" w:type="auto"/>
            <w:vAlign w:val="center"/>
            <w:hideMark/>
          </w:tcPr>
          <w:p w14:paraId="5EA96C7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bekannt</w:t>
            </w:r>
            <w:proofErr w:type="spellEnd"/>
          </w:p>
        </w:tc>
        <w:tc>
          <w:tcPr>
            <w:tcW w:w="0" w:type="auto"/>
            <w:vAlign w:val="center"/>
            <w:hideMark/>
          </w:tcPr>
          <w:p w14:paraId="24B3500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известный</w:t>
            </w:r>
          </w:p>
        </w:tc>
        <w:tc>
          <w:tcPr>
            <w:tcW w:w="0" w:type="auto"/>
            <w:vAlign w:val="center"/>
            <w:hideMark/>
          </w:tcPr>
          <w:p w14:paraId="0E10D50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bekannt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für</w:t>
            </w:r>
            <w:proofErr w:type="spellEnd"/>
          </w:p>
        </w:tc>
      </w:tr>
      <w:tr w:rsidR="00C95394" w:rsidRPr="00C95394" w14:paraId="36D3AD0F" w14:textId="77777777" w:rsidTr="00C95394">
        <w:trPr>
          <w:tblCellSpacing w:w="15" w:type="dxa"/>
        </w:trPr>
        <w:tc>
          <w:tcPr>
            <w:tcW w:w="0" w:type="auto"/>
            <w:vAlign w:val="center"/>
            <w:hideMark/>
          </w:tcPr>
          <w:p w14:paraId="47B1E41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Kastanienfest</w:t>
            </w:r>
            <w:proofErr w:type="spellEnd"/>
          </w:p>
        </w:tc>
        <w:tc>
          <w:tcPr>
            <w:tcW w:w="0" w:type="auto"/>
            <w:vAlign w:val="center"/>
            <w:hideMark/>
          </w:tcPr>
          <w:p w14:paraId="0E87AC6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фестиваль каштанов</w:t>
            </w:r>
          </w:p>
        </w:tc>
        <w:tc>
          <w:tcPr>
            <w:tcW w:w="0" w:type="auto"/>
            <w:vAlign w:val="center"/>
            <w:hideMark/>
          </w:tcPr>
          <w:p w14:paraId="05EED7A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Kastanienfest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findet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statt</w:t>
            </w:r>
            <w:proofErr w:type="spellEnd"/>
          </w:p>
        </w:tc>
      </w:tr>
      <w:tr w:rsidR="00C95394" w:rsidRPr="00C95394" w14:paraId="730ADE3B" w14:textId="77777777" w:rsidTr="00C95394">
        <w:trPr>
          <w:tblCellSpacing w:w="15" w:type="dxa"/>
        </w:trPr>
        <w:tc>
          <w:tcPr>
            <w:tcW w:w="0" w:type="auto"/>
            <w:vAlign w:val="center"/>
            <w:hideMark/>
          </w:tcPr>
          <w:p w14:paraId="71A2E34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aussehen</w:t>
            </w:r>
            <w:proofErr w:type="spellEnd"/>
          </w:p>
        </w:tc>
        <w:tc>
          <w:tcPr>
            <w:tcW w:w="0" w:type="auto"/>
            <w:vAlign w:val="center"/>
            <w:hideMark/>
          </w:tcPr>
          <w:p w14:paraId="10F6EC6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выглядеть</w:t>
            </w:r>
          </w:p>
        </w:tc>
        <w:tc>
          <w:tcPr>
            <w:tcW w:w="0" w:type="auto"/>
            <w:vAlign w:val="center"/>
            <w:hideMark/>
          </w:tcPr>
          <w:p w14:paraId="6BD8B0F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sieht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aus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wie</w:t>
            </w:r>
            <w:proofErr w:type="spellEnd"/>
          </w:p>
        </w:tc>
      </w:tr>
      <w:tr w:rsidR="00C95394" w:rsidRPr="00C95394" w14:paraId="557F71F7" w14:textId="77777777" w:rsidTr="00C95394">
        <w:trPr>
          <w:tblCellSpacing w:w="15" w:type="dxa"/>
        </w:trPr>
        <w:tc>
          <w:tcPr>
            <w:tcW w:w="0" w:type="auto"/>
            <w:vAlign w:val="center"/>
            <w:hideMark/>
          </w:tcPr>
          <w:p w14:paraId="02FC753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alt</w:t>
            </w:r>
            <w:proofErr w:type="spellEnd"/>
          </w:p>
        </w:tc>
        <w:tc>
          <w:tcPr>
            <w:tcW w:w="0" w:type="auto"/>
            <w:vAlign w:val="center"/>
            <w:hideMark/>
          </w:tcPr>
          <w:p w14:paraId="2A2AB67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старый</w:t>
            </w:r>
          </w:p>
        </w:tc>
        <w:tc>
          <w:tcPr>
            <w:tcW w:w="0" w:type="auto"/>
            <w:vAlign w:val="center"/>
            <w:hideMark/>
          </w:tcPr>
          <w:p w14:paraId="43A614F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alten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Zeiten</w:t>
            </w:r>
            <w:proofErr w:type="spellEnd"/>
          </w:p>
        </w:tc>
      </w:tr>
      <w:tr w:rsidR="00C95394" w:rsidRPr="00C95394" w14:paraId="070727E7" w14:textId="77777777" w:rsidTr="00C95394">
        <w:trPr>
          <w:tblCellSpacing w:w="15" w:type="dxa"/>
        </w:trPr>
        <w:tc>
          <w:tcPr>
            <w:tcW w:w="0" w:type="auto"/>
            <w:vAlign w:val="center"/>
            <w:hideMark/>
          </w:tcPr>
          <w:p w14:paraId="154404F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besuchen</w:t>
            </w:r>
            <w:proofErr w:type="spellEnd"/>
          </w:p>
        </w:tc>
        <w:tc>
          <w:tcPr>
            <w:tcW w:w="0" w:type="auto"/>
            <w:vAlign w:val="center"/>
            <w:hideMark/>
          </w:tcPr>
          <w:p w14:paraId="6D7E873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посещать</w:t>
            </w:r>
          </w:p>
        </w:tc>
        <w:tc>
          <w:tcPr>
            <w:tcW w:w="0" w:type="auto"/>
            <w:vAlign w:val="center"/>
            <w:hideMark/>
          </w:tcPr>
          <w:p w14:paraId="2A151D0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besuchen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Fest</w:t>
            </w:r>
            <w:proofErr w:type="spellEnd"/>
          </w:p>
        </w:tc>
      </w:tr>
      <w:tr w:rsidR="00C95394" w:rsidRPr="00C95394" w14:paraId="751415AE" w14:textId="77777777" w:rsidTr="00C95394">
        <w:trPr>
          <w:tblCellSpacing w:w="15" w:type="dxa"/>
        </w:trPr>
        <w:tc>
          <w:tcPr>
            <w:tcW w:w="0" w:type="auto"/>
            <w:vAlign w:val="center"/>
            <w:hideMark/>
          </w:tcPr>
          <w:p w14:paraId="38928FA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Fest</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699DBF2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праздник, фестиваль</w:t>
            </w:r>
          </w:p>
        </w:tc>
        <w:tc>
          <w:tcPr>
            <w:tcW w:w="0" w:type="auto"/>
            <w:vAlign w:val="center"/>
            <w:hideMark/>
          </w:tcPr>
          <w:p w14:paraId="63BA171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Fest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besuchen</w:t>
            </w:r>
            <w:proofErr w:type="spellEnd"/>
          </w:p>
        </w:tc>
      </w:tr>
      <w:tr w:rsidR="00C95394" w:rsidRPr="00C95394" w14:paraId="6C9425ED" w14:textId="77777777" w:rsidTr="00C95394">
        <w:trPr>
          <w:tblCellSpacing w:w="15" w:type="dxa"/>
        </w:trPr>
        <w:tc>
          <w:tcPr>
            <w:tcW w:w="0" w:type="auto"/>
            <w:vAlign w:val="center"/>
            <w:hideMark/>
          </w:tcPr>
          <w:p w14:paraId="1E90B5F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Musik</w:t>
            </w:r>
            <w:proofErr w:type="spellEnd"/>
          </w:p>
        </w:tc>
        <w:tc>
          <w:tcPr>
            <w:tcW w:w="0" w:type="auto"/>
            <w:vAlign w:val="center"/>
            <w:hideMark/>
          </w:tcPr>
          <w:p w14:paraId="30A2757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музыка</w:t>
            </w:r>
          </w:p>
        </w:tc>
        <w:tc>
          <w:tcPr>
            <w:tcW w:w="0" w:type="auto"/>
            <w:vAlign w:val="center"/>
            <w:hideMark/>
          </w:tcPr>
          <w:p w14:paraId="638125C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Musik</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hören</w:t>
            </w:r>
            <w:proofErr w:type="spellEnd"/>
          </w:p>
        </w:tc>
      </w:tr>
      <w:tr w:rsidR="00C95394" w:rsidRPr="00C95394" w14:paraId="5AC4DF7C" w14:textId="77777777" w:rsidTr="00C95394">
        <w:trPr>
          <w:tblCellSpacing w:w="15" w:type="dxa"/>
        </w:trPr>
        <w:tc>
          <w:tcPr>
            <w:tcW w:w="0" w:type="auto"/>
            <w:vAlign w:val="center"/>
            <w:hideMark/>
          </w:tcPr>
          <w:p w14:paraId="0A7FE9F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Theater, -</w:t>
            </w:r>
          </w:p>
        </w:tc>
        <w:tc>
          <w:tcPr>
            <w:tcW w:w="0" w:type="auto"/>
            <w:vAlign w:val="center"/>
            <w:hideMark/>
          </w:tcPr>
          <w:p w14:paraId="6840502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театр</w:t>
            </w:r>
          </w:p>
        </w:tc>
        <w:tc>
          <w:tcPr>
            <w:tcW w:w="0" w:type="auto"/>
            <w:vAlign w:val="center"/>
            <w:hideMark/>
          </w:tcPr>
          <w:p w14:paraId="065089D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 xml:space="preserve">Theater </w:t>
            </w:r>
            <w:proofErr w:type="spellStart"/>
            <w:r w:rsidRPr="00C95394">
              <w:rPr>
                <w:rFonts w:ascii="Times New Roman" w:eastAsia="Times New Roman" w:hAnsi="Times New Roman" w:cs="Times New Roman"/>
                <w:sz w:val="24"/>
                <w:szCs w:val="24"/>
                <w:lang w:eastAsia="ru-RU"/>
              </w:rPr>
              <w:t>sehen</w:t>
            </w:r>
            <w:proofErr w:type="spellEnd"/>
          </w:p>
        </w:tc>
      </w:tr>
      <w:tr w:rsidR="00C95394" w:rsidRPr="00C95394" w14:paraId="68631055" w14:textId="77777777" w:rsidTr="00C95394">
        <w:trPr>
          <w:tblCellSpacing w:w="15" w:type="dxa"/>
        </w:trPr>
        <w:tc>
          <w:tcPr>
            <w:tcW w:w="0" w:type="auto"/>
            <w:vAlign w:val="center"/>
            <w:hideMark/>
          </w:tcPr>
          <w:p w14:paraId="4DBE84D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lastRenderedPageBreak/>
              <w:t>lecker</w:t>
            </w:r>
            <w:proofErr w:type="spellEnd"/>
          </w:p>
        </w:tc>
        <w:tc>
          <w:tcPr>
            <w:tcW w:w="0" w:type="auto"/>
            <w:vAlign w:val="center"/>
            <w:hideMark/>
          </w:tcPr>
          <w:p w14:paraId="20FB226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вкусный</w:t>
            </w:r>
          </w:p>
        </w:tc>
        <w:tc>
          <w:tcPr>
            <w:tcW w:w="0" w:type="auto"/>
            <w:vAlign w:val="center"/>
            <w:hideMark/>
          </w:tcPr>
          <w:p w14:paraId="5D64357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leckeres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Essen</w:t>
            </w:r>
            <w:proofErr w:type="spellEnd"/>
          </w:p>
        </w:tc>
      </w:tr>
      <w:tr w:rsidR="00C95394" w:rsidRPr="00C95394" w14:paraId="7AB27792" w14:textId="77777777" w:rsidTr="00C95394">
        <w:trPr>
          <w:tblCellSpacing w:w="15" w:type="dxa"/>
        </w:trPr>
        <w:tc>
          <w:tcPr>
            <w:tcW w:w="0" w:type="auto"/>
            <w:vAlign w:val="center"/>
            <w:hideMark/>
          </w:tcPr>
          <w:p w14:paraId="3B76766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Essen</w:t>
            </w:r>
            <w:proofErr w:type="spellEnd"/>
          </w:p>
        </w:tc>
        <w:tc>
          <w:tcPr>
            <w:tcW w:w="0" w:type="auto"/>
            <w:vAlign w:val="center"/>
            <w:hideMark/>
          </w:tcPr>
          <w:p w14:paraId="4AA8377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еда</w:t>
            </w:r>
          </w:p>
        </w:tc>
        <w:tc>
          <w:tcPr>
            <w:tcW w:w="0" w:type="auto"/>
            <w:vAlign w:val="center"/>
            <w:hideMark/>
          </w:tcPr>
          <w:p w14:paraId="32657E7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Essen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probieren</w:t>
            </w:r>
            <w:proofErr w:type="spellEnd"/>
          </w:p>
        </w:tc>
      </w:tr>
      <w:tr w:rsidR="00C95394" w:rsidRPr="00C95394" w14:paraId="60258F6E" w14:textId="77777777" w:rsidTr="00C95394">
        <w:trPr>
          <w:tblCellSpacing w:w="15" w:type="dxa"/>
        </w:trPr>
        <w:tc>
          <w:tcPr>
            <w:tcW w:w="0" w:type="auto"/>
            <w:vAlign w:val="center"/>
            <w:hideMark/>
          </w:tcPr>
          <w:p w14:paraId="2BA2070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probieren</w:t>
            </w:r>
            <w:proofErr w:type="spellEnd"/>
          </w:p>
        </w:tc>
        <w:tc>
          <w:tcPr>
            <w:tcW w:w="0" w:type="auto"/>
            <w:vAlign w:val="center"/>
            <w:hideMark/>
          </w:tcPr>
          <w:p w14:paraId="01F4CCC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пробовать</w:t>
            </w:r>
          </w:p>
        </w:tc>
        <w:tc>
          <w:tcPr>
            <w:tcW w:w="0" w:type="auto"/>
            <w:vAlign w:val="center"/>
            <w:hideMark/>
          </w:tcPr>
          <w:p w14:paraId="2761707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Essen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probieren</w:t>
            </w:r>
            <w:proofErr w:type="spellEnd"/>
          </w:p>
        </w:tc>
      </w:tr>
      <w:tr w:rsidR="00C95394" w:rsidRPr="00C95394" w14:paraId="7C23A580" w14:textId="77777777" w:rsidTr="00C95394">
        <w:trPr>
          <w:tblCellSpacing w:w="15" w:type="dxa"/>
        </w:trPr>
        <w:tc>
          <w:tcPr>
            <w:tcW w:w="0" w:type="auto"/>
            <w:vAlign w:val="center"/>
            <w:hideMark/>
          </w:tcPr>
          <w:p w14:paraId="1BFC50E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schön</w:t>
            </w:r>
            <w:proofErr w:type="spellEnd"/>
          </w:p>
        </w:tc>
        <w:tc>
          <w:tcPr>
            <w:tcW w:w="0" w:type="auto"/>
            <w:vAlign w:val="center"/>
            <w:hideMark/>
          </w:tcPr>
          <w:p w14:paraId="39B8242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красивый</w:t>
            </w:r>
          </w:p>
        </w:tc>
        <w:tc>
          <w:tcPr>
            <w:tcW w:w="0" w:type="auto"/>
            <w:vAlign w:val="center"/>
            <w:hideMark/>
          </w:tcPr>
          <w:p w14:paraId="6850BB0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schöne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Sachen</w:t>
            </w:r>
            <w:proofErr w:type="spellEnd"/>
          </w:p>
        </w:tc>
      </w:tr>
      <w:tr w:rsidR="00C95394" w:rsidRPr="00C95394" w14:paraId="547FA6AE" w14:textId="77777777" w:rsidTr="00C95394">
        <w:trPr>
          <w:tblCellSpacing w:w="15" w:type="dxa"/>
        </w:trPr>
        <w:tc>
          <w:tcPr>
            <w:tcW w:w="0" w:type="auto"/>
            <w:vAlign w:val="center"/>
            <w:hideMark/>
          </w:tcPr>
          <w:p w14:paraId="7E9114E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kaufen</w:t>
            </w:r>
            <w:proofErr w:type="spellEnd"/>
          </w:p>
        </w:tc>
        <w:tc>
          <w:tcPr>
            <w:tcW w:w="0" w:type="auto"/>
            <w:vAlign w:val="center"/>
            <w:hideMark/>
          </w:tcPr>
          <w:p w14:paraId="1EDC20C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покупать</w:t>
            </w:r>
          </w:p>
        </w:tc>
        <w:tc>
          <w:tcPr>
            <w:tcW w:w="0" w:type="auto"/>
            <w:vAlign w:val="center"/>
            <w:hideMark/>
          </w:tcPr>
          <w:p w14:paraId="7DE1A4E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Sachen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kaufen</w:t>
            </w:r>
            <w:proofErr w:type="spellEnd"/>
          </w:p>
        </w:tc>
      </w:tr>
      <w:tr w:rsidR="00C95394" w:rsidRPr="00C95394" w14:paraId="43E2B1B6" w14:textId="77777777" w:rsidTr="00C95394">
        <w:trPr>
          <w:tblCellSpacing w:w="15" w:type="dxa"/>
        </w:trPr>
        <w:tc>
          <w:tcPr>
            <w:tcW w:w="0" w:type="auto"/>
            <w:vAlign w:val="center"/>
            <w:hideMark/>
          </w:tcPr>
          <w:p w14:paraId="402A31C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tragen</w:t>
            </w:r>
            <w:proofErr w:type="spellEnd"/>
          </w:p>
        </w:tc>
        <w:tc>
          <w:tcPr>
            <w:tcW w:w="0" w:type="auto"/>
            <w:vAlign w:val="center"/>
            <w:hideMark/>
          </w:tcPr>
          <w:p w14:paraId="2DC3C36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носить (одежду)</w:t>
            </w:r>
          </w:p>
        </w:tc>
        <w:tc>
          <w:tcPr>
            <w:tcW w:w="0" w:type="auto"/>
            <w:vAlign w:val="center"/>
            <w:hideMark/>
          </w:tcPr>
          <w:p w14:paraId="4A2D38A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tragen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alte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Kleidung</w:t>
            </w:r>
            <w:proofErr w:type="spellEnd"/>
          </w:p>
        </w:tc>
      </w:tr>
      <w:tr w:rsidR="00C95394" w:rsidRPr="00C95394" w14:paraId="658E05BF" w14:textId="77777777" w:rsidTr="00C95394">
        <w:trPr>
          <w:tblCellSpacing w:w="15" w:type="dxa"/>
        </w:trPr>
        <w:tc>
          <w:tcPr>
            <w:tcW w:w="0" w:type="auto"/>
            <w:vAlign w:val="center"/>
            <w:hideMark/>
          </w:tcPr>
          <w:p w14:paraId="6AC86D8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Kleidung</w:t>
            </w:r>
            <w:proofErr w:type="spellEnd"/>
          </w:p>
        </w:tc>
        <w:tc>
          <w:tcPr>
            <w:tcW w:w="0" w:type="auto"/>
            <w:vAlign w:val="center"/>
            <w:hideMark/>
          </w:tcPr>
          <w:p w14:paraId="261FC3A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одежда</w:t>
            </w:r>
          </w:p>
        </w:tc>
        <w:tc>
          <w:tcPr>
            <w:tcW w:w="0" w:type="auto"/>
            <w:vAlign w:val="center"/>
            <w:hideMark/>
          </w:tcPr>
          <w:p w14:paraId="2BA1498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alte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Kleidung</w:t>
            </w:r>
            <w:proofErr w:type="spellEnd"/>
          </w:p>
        </w:tc>
      </w:tr>
      <w:tr w:rsidR="00C95394" w:rsidRPr="00C95394" w14:paraId="16CAA5C7" w14:textId="77777777" w:rsidTr="00C95394">
        <w:trPr>
          <w:tblCellSpacing w:w="15" w:type="dxa"/>
        </w:trPr>
        <w:tc>
          <w:tcPr>
            <w:tcW w:w="0" w:type="auto"/>
            <w:vAlign w:val="center"/>
            <w:hideMark/>
          </w:tcPr>
          <w:p w14:paraId="147F647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Festival, -s</w:t>
            </w:r>
          </w:p>
        </w:tc>
        <w:tc>
          <w:tcPr>
            <w:tcW w:w="0" w:type="auto"/>
            <w:vAlign w:val="center"/>
            <w:hideMark/>
          </w:tcPr>
          <w:p w14:paraId="763D777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фестиваль</w:t>
            </w:r>
          </w:p>
        </w:tc>
        <w:tc>
          <w:tcPr>
            <w:tcW w:w="0" w:type="auto"/>
            <w:vAlign w:val="center"/>
            <w:hideMark/>
          </w:tcPr>
          <w:p w14:paraId="2F1D6C2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nach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dem</w:t>
            </w:r>
            <w:proofErr w:type="spellEnd"/>
            <w:r w:rsidRPr="00C95394">
              <w:rPr>
                <w:rFonts w:ascii="Times New Roman" w:eastAsia="Times New Roman" w:hAnsi="Times New Roman" w:cs="Times New Roman"/>
                <w:sz w:val="24"/>
                <w:szCs w:val="24"/>
                <w:lang w:eastAsia="ru-RU"/>
              </w:rPr>
              <w:t xml:space="preserve"> Festival</w:t>
            </w:r>
          </w:p>
        </w:tc>
      </w:tr>
      <w:tr w:rsidR="00C95394" w:rsidRPr="00C95394" w14:paraId="5D5B4C7D" w14:textId="77777777" w:rsidTr="00C95394">
        <w:trPr>
          <w:tblCellSpacing w:w="15" w:type="dxa"/>
        </w:trPr>
        <w:tc>
          <w:tcPr>
            <w:tcW w:w="0" w:type="auto"/>
            <w:vAlign w:val="center"/>
            <w:hideMark/>
          </w:tcPr>
          <w:p w14:paraId="7746911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normal</w:t>
            </w:r>
            <w:proofErr w:type="spellEnd"/>
          </w:p>
        </w:tc>
        <w:tc>
          <w:tcPr>
            <w:tcW w:w="0" w:type="auto"/>
            <w:vAlign w:val="center"/>
            <w:hideMark/>
          </w:tcPr>
          <w:p w14:paraId="693827D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обычный, нормальный</w:t>
            </w:r>
          </w:p>
        </w:tc>
        <w:tc>
          <w:tcPr>
            <w:tcW w:w="0" w:type="auto"/>
            <w:vAlign w:val="center"/>
            <w:hideMark/>
          </w:tcPr>
          <w:p w14:paraId="2A5D6E4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wieder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normal</w:t>
            </w:r>
            <w:proofErr w:type="spellEnd"/>
          </w:p>
        </w:tc>
      </w:tr>
      <w:tr w:rsidR="00C95394" w:rsidRPr="00C95394" w14:paraId="03C3117C" w14:textId="77777777" w:rsidTr="00C95394">
        <w:trPr>
          <w:tblCellSpacing w:w="15" w:type="dxa"/>
        </w:trPr>
        <w:tc>
          <w:tcPr>
            <w:tcW w:w="0" w:type="auto"/>
            <w:vAlign w:val="center"/>
            <w:hideMark/>
          </w:tcPr>
          <w:p w14:paraId="12923CF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Besucher</w:t>
            </w:r>
            <w:proofErr w:type="spellEnd"/>
            <w:r w:rsidRPr="00C95394">
              <w:rPr>
                <w:rFonts w:ascii="Times New Roman" w:eastAsia="Times New Roman" w:hAnsi="Times New Roman" w:cs="Times New Roman"/>
                <w:sz w:val="24"/>
                <w:szCs w:val="24"/>
                <w:lang w:eastAsia="ru-RU"/>
              </w:rPr>
              <w:t>, -</w:t>
            </w:r>
          </w:p>
        </w:tc>
        <w:tc>
          <w:tcPr>
            <w:tcW w:w="0" w:type="auto"/>
            <w:vAlign w:val="center"/>
            <w:hideMark/>
          </w:tcPr>
          <w:p w14:paraId="0F38A1C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посетитель</w:t>
            </w:r>
          </w:p>
        </w:tc>
        <w:tc>
          <w:tcPr>
            <w:tcW w:w="0" w:type="auto"/>
            <w:vAlign w:val="center"/>
            <w:hideMark/>
          </w:tcPr>
          <w:p w14:paraId="0AA1FF1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Besucher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aus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Ländern</w:t>
            </w:r>
            <w:proofErr w:type="spellEnd"/>
          </w:p>
        </w:tc>
      </w:tr>
      <w:tr w:rsidR="00C95394" w:rsidRPr="00C95394" w14:paraId="1AB41767" w14:textId="77777777" w:rsidTr="00C95394">
        <w:trPr>
          <w:tblCellSpacing w:w="15" w:type="dxa"/>
        </w:trPr>
        <w:tc>
          <w:tcPr>
            <w:tcW w:w="0" w:type="auto"/>
            <w:vAlign w:val="center"/>
            <w:hideMark/>
          </w:tcPr>
          <w:p w14:paraId="6D82818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verschieden</w:t>
            </w:r>
            <w:proofErr w:type="spellEnd"/>
          </w:p>
        </w:tc>
        <w:tc>
          <w:tcPr>
            <w:tcW w:w="0" w:type="auto"/>
            <w:vAlign w:val="center"/>
            <w:hideMark/>
          </w:tcPr>
          <w:p w14:paraId="42AF52A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различный, разный</w:t>
            </w:r>
          </w:p>
        </w:tc>
        <w:tc>
          <w:tcPr>
            <w:tcW w:w="0" w:type="auto"/>
            <w:vAlign w:val="center"/>
            <w:hideMark/>
          </w:tcPr>
          <w:p w14:paraId="5B02EFB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aus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verschiedenen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Ländern</w:t>
            </w:r>
            <w:proofErr w:type="spellEnd"/>
          </w:p>
        </w:tc>
      </w:tr>
      <w:tr w:rsidR="00C95394" w:rsidRPr="00C95394" w14:paraId="4B80C4E8" w14:textId="77777777" w:rsidTr="00C95394">
        <w:trPr>
          <w:tblCellSpacing w:w="15" w:type="dxa"/>
        </w:trPr>
        <w:tc>
          <w:tcPr>
            <w:tcW w:w="0" w:type="auto"/>
            <w:vAlign w:val="center"/>
            <w:hideMark/>
          </w:tcPr>
          <w:p w14:paraId="09F299E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Online-</w:t>
            </w:r>
            <w:proofErr w:type="spellStart"/>
            <w:r w:rsidRPr="00C95394">
              <w:rPr>
                <w:rFonts w:ascii="Times New Roman" w:eastAsia="Times New Roman" w:hAnsi="Times New Roman" w:cs="Times New Roman"/>
                <w:sz w:val="24"/>
                <w:szCs w:val="24"/>
                <w:lang w:eastAsia="ru-RU"/>
              </w:rPr>
              <w:t>Bewertung</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3B079B7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онлайн-отзыв</w:t>
            </w:r>
          </w:p>
        </w:tc>
        <w:tc>
          <w:tcPr>
            <w:tcW w:w="0" w:type="auto"/>
            <w:vAlign w:val="center"/>
            <w:hideMark/>
          </w:tcPr>
          <w:p w14:paraId="2DE529C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Online-</w:t>
            </w:r>
            <w:proofErr w:type="spellStart"/>
            <w:r w:rsidRPr="00C95394">
              <w:rPr>
                <w:rFonts w:ascii="Times New Roman" w:eastAsia="Times New Roman" w:hAnsi="Times New Roman" w:cs="Times New Roman"/>
                <w:sz w:val="24"/>
                <w:szCs w:val="24"/>
                <w:lang w:eastAsia="ru-RU"/>
              </w:rPr>
              <w:t>Bewertungen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sagen</w:t>
            </w:r>
            <w:proofErr w:type="spellEnd"/>
          </w:p>
        </w:tc>
      </w:tr>
    </w:tbl>
    <w:p w14:paraId="260EDDA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pict w14:anchorId="380A1953">
          <v:rect id="_x0000_i1030" style="width:0;height:1.5pt" o:hralign="center" o:hrstd="t" o:hr="t" fillcolor="#a0a0a0" stroked="f"/>
        </w:pict>
      </w:r>
    </w:p>
    <w:p w14:paraId="235A6D05" w14:textId="77777777" w:rsidR="00C95394" w:rsidRPr="00C95394" w:rsidRDefault="00C95394" w:rsidP="00C953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95394">
        <w:rPr>
          <w:rFonts w:ascii="Times New Roman" w:eastAsia="Times New Roman" w:hAnsi="Times New Roman" w:cs="Times New Roman"/>
          <w:b/>
          <w:bCs/>
          <w:sz w:val="36"/>
          <w:szCs w:val="36"/>
          <w:lang w:eastAsia="ru-RU"/>
        </w:rPr>
        <w:t>ТЕКСТ 6: Опасность оленей на дорогах</w:t>
      </w:r>
    </w:p>
    <w:p w14:paraId="5F151D60"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1. НЕМЕЦКИЙ ТЕКСТ</w:t>
      </w:r>
    </w:p>
    <w:p w14:paraId="4814CD6E"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val="de-DE" w:eastAsia="ru-RU"/>
        </w:rPr>
      </w:pPr>
      <w:r w:rsidRPr="00C95394">
        <w:rPr>
          <w:rFonts w:ascii="Times New Roman" w:eastAsia="Times New Roman" w:hAnsi="Times New Roman" w:cs="Times New Roman"/>
          <w:b/>
          <w:bCs/>
          <w:sz w:val="24"/>
          <w:szCs w:val="24"/>
          <w:lang w:val="de-DE" w:eastAsia="ru-RU"/>
        </w:rPr>
        <w:t>Wusstest</w:t>
      </w:r>
      <w:r w:rsidRPr="00C95394">
        <w:rPr>
          <w:rFonts w:ascii="Times New Roman" w:eastAsia="Times New Roman" w:hAnsi="Times New Roman" w:cs="Times New Roman"/>
          <w:sz w:val="24"/>
          <w:szCs w:val="24"/>
          <w:lang w:val="de-DE" w:eastAsia="ru-RU"/>
        </w:rPr>
        <w:t xml:space="preserve"> du, dass </w:t>
      </w:r>
      <w:r w:rsidRPr="00C95394">
        <w:rPr>
          <w:rFonts w:ascii="Times New Roman" w:eastAsia="Times New Roman" w:hAnsi="Times New Roman" w:cs="Times New Roman"/>
          <w:b/>
          <w:bCs/>
          <w:sz w:val="24"/>
          <w:szCs w:val="24"/>
          <w:lang w:val="de-DE" w:eastAsia="ru-RU"/>
        </w:rPr>
        <w:t>Rehe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gefährlich</w:t>
      </w:r>
      <w:r w:rsidRPr="00C95394">
        <w:rPr>
          <w:rFonts w:ascii="Times New Roman" w:eastAsia="Times New Roman" w:hAnsi="Times New Roman" w:cs="Times New Roman"/>
          <w:sz w:val="24"/>
          <w:szCs w:val="24"/>
          <w:lang w:val="de-DE" w:eastAsia="ru-RU"/>
        </w:rPr>
        <w:t xml:space="preserve"> sein können? Jedes Jahr </w:t>
      </w:r>
      <w:r w:rsidRPr="00C95394">
        <w:rPr>
          <w:rFonts w:ascii="Times New Roman" w:eastAsia="Times New Roman" w:hAnsi="Times New Roman" w:cs="Times New Roman"/>
          <w:b/>
          <w:bCs/>
          <w:sz w:val="24"/>
          <w:szCs w:val="24"/>
          <w:lang w:val="de-DE" w:eastAsia="ru-RU"/>
        </w:rPr>
        <w:t>passieren</w:t>
      </w:r>
      <w:r w:rsidRPr="00C95394">
        <w:rPr>
          <w:rFonts w:ascii="Times New Roman" w:eastAsia="Times New Roman" w:hAnsi="Times New Roman" w:cs="Times New Roman"/>
          <w:sz w:val="24"/>
          <w:szCs w:val="24"/>
          <w:lang w:val="de-DE" w:eastAsia="ru-RU"/>
        </w:rPr>
        <w:t xml:space="preserve"> viele </w:t>
      </w:r>
      <w:r w:rsidRPr="00C95394">
        <w:rPr>
          <w:rFonts w:ascii="Times New Roman" w:eastAsia="Times New Roman" w:hAnsi="Times New Roman" w:cs="Times New Roman"/>
          <w:b/>
          <w:bCs/>
          <w:sz w:val="24"/>
          <w:szCs w:val="24"/>
          <w:lang w:val="de-DE" w:eastAsia="ru-RU"/>
        </w:rPr>
        <w:t>Autounfälle</w:t>
      </w:r>
      <w:r w:rsidRPr="00C95394">
        <w:rPr>
          <w:rFonts w:ascii="Times New Roman" w:eastAsia="Times New Roman" w:hAnsi="Times New Roman" w:cs="Times New Roman"/>
          <w:sz w:val="24"/>
          <w:szCs w:val="24"/>
          <w:lang w:val="de-DE" w:eastAsia="ru-RU"/>
        </w:rPr>
        <w:t xml:space="preserve"> wegen Rehen. Diese </w:t>
      </w:r>
      <w:r w:rsidRPr="00C95394">
        <w:rPr>
          <w:rFonts w:ascii="Times New Roman" w:eastAsia="Times New Roman" w:hAnsi="Times New Roman" w:cs="Times New Roman"/>
          <w:b/>
          <w:bCs/>
          <w:sz w:val="24"/>
          <w:szCs w:val="24"/>
          <w:lang w:val="de-DE" w:eastAsia="ru-RU"/>
        </w:rPr>
        <w:t>Unfälle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kosten</w:t>
      </w:r>
      <w:r w:rsidRPr="00C95394">
        <w:rPr>
          <w:rFonts w:ascii="Times New Roman" w:eastAsia="Times New Roman" w:hAnsi="Times New Roman" w:cs="Times New Roman"/>
          <w:sz w:val="24"/>
          <w:szCs w:val="24"/>
          <w:lang w:val="de-DE" w:eastAsia="ru-RU"/>
        </w:rPr>
        <w:t xml:space="preserve"> viel Geld und viele Menschen </w:t>
      </w:r>
      <w:r w:rsidRPr="00C95394">
        <w:rPr>
          <w:rFonts w:ascii="Times New Roman" w:eastAsia="Times New Roman" w:hAnsi="Times New Roman" w:cs="Times New Roman"/>
          <w:b/>
          <w:bCs/>
          <w:sz w:val="24"/>
          <w:szCs w:val="24"/>
          <w:lang w:val="de-DE" w:eastAsia="ru-RU"/>
        </w:rPr>
        <w:t>verletzen</w:t>
      </w:r>
      <w:r w:rsidRPr="00C95394">
        <w:rPr>
          <w:rFonts w:ascii="Times New Roman" w:eastAsia="Times New Roman" w:hAnsi="Times New Roman" w:cs="Times New Roman"/>
          <w:sz w:val="24"/>
          <w:szCs w:val="24"/>
          <w:lang w:val="de-DE" w:eastAsia="ru-RU"/>
        </w:rPr>
        <w:t xml:space="preserve"> sich dabei. Manche Menschen </w:t>
      </w:r>
      <w:r w:rsidRPr="00C95394">
        <w:rPr>
          <w:rFonts w:ascii="Times New Roman" w:eastAsia="Times New Roman" w:hAnsi="Times New Roman" w:cs="Times New Roman"/>
          <w:b/>
          <w:bCs/>
          <w:sz w:val="24"/>
          <w:szCs w:val="24"/>
          <w:lang w:val="de-DE" w:eastAsia="ru-RU"/>
        </w:rPr>
        <w:t>sterben</w:t>
      </w:r>
      <w:r w:rsidRPr="00C95394">
        <w:rPr>
          <w:rFonts w:ascii="Times New Roman" w:eastAsia="Times New Roman" w:hAnsi="Times New Roman" w:cs="Times New Roman"/>
          <w:sz w:val="24"/>
          <w:szCs w:val="24"/>
          <w:lang w:val="de-DE" w:eastAsia="ru-RU"/>
        </w:rPr>
        <w:t xml:space="preserve"> sogar bei diesen Unfällen. Rehe sind manchmal gefährlicher als </w:t>
      </w:r>
      <w:r w:rsidRPr="00C95394">
        <w:rPr>
          <w:rFonts w:ascii="Times New Roman" w:eastAsia="Times New Roman" w:hAnsi="Times New Roman" w:cs="Times New Roman"/>
          <w:b/>
          <w:bCs/>
          <w:sz w:val="24"/>
          <w:szCs w:val="24"/>
          <w:lang w:val="de-DE" w:eastAsia="ru-RU"/>
        </w:rPr>
        <w:t>andere</w:t>
      </w:r>
      <w:r w:rsidRPr="00C95394">
        <w:rPr>
          <w:rFonts w:ascii="Times New Roman" w:eastAsia="Times New Roman" w:hAnsi="Times New Roman" w:cs="Times New Roman"/>
          <w:sz w:val="24"/>
          <w:szCs w:val="24"/>
          <w:lang w:val="de-DE" w:eastAsia="ru-RU"/>
        </w:rPr>
        <w:t xml:space="preserve"> Tiere. Dieses Problem gibt es in vielen Ländern. Ein </w:t>
      </w:r>
      <w:r w:rsidRPr="00C95394">
        <w:rPr>
          <w:rFonts w:ascii="Times New Roman" w:eastAsia="Times New Roman" w:hAnsi="Times New Roman" w:cs="Times New Roman"/>
          <w:b/>
          <w:bCs/>
          <w:sz w:val="24"/>
          <w:szCs w:val="24"/>
          <w:lang w:val="de-DE" w:eastAsia="ru-RU"/>
        </w:rPr>
        <w:t>Experte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erklärt</w:t>
      </w:r>
      <w:r w:rsidRPr="00C95394">
        <w:rPr>
          <w:rFonts w:ascii="Times New Roman" w:eastAsia="Times New Roman" w:hAnsi="Times New Roman" w:cs="Times New Roman"/>
          <w:sz w:val="24"/>
          <w:szCs w:val="24"/>
          <w:lang w:val="de-DE" w:eastAsia="ru-RU"/>
        </w:rPr>
        <w:t xml:space="preserve">, dass Rehe oft bei </w:t>
      </w:r>
      <w:r w:rsidRPr="00C95394">
        <w:rPr>
          <w:rFonts w:ascii="Times New Roman" w:eastAsia="Times New Roman" w:hAnsi="Times New Roman" w:cs="Times New Roman"/>
          <w:b/>
          <w:bCs/>
          <w:sz w:val="24"/>
          <w:szCs w:val="24"/>
          <w:lang w:val="de-DE" w:eastAsia="ru-RU"/>
        </w:rPr>
        <w:t>Sonnenaufgang</w:t>
      </w:r>
      <w:r w:rsidRPr="00C95394">
        <w:rPr>
          <w:rFonts w:ascii="Times New Roman" w:eastAsia="Times New Roman" w:hAnsi="Times New Roman" w:cs="Times New Roman"/>
          <w:sz w:val="24"/>
          <w:szCs w:val="24"/>
          <w:lang w:val="de-DE" w:eastAsia="ru-RU"/>
        </w:rPr>
        <w:t xml:space="preserve"> und </w:t>
      </w:r>
      <w:r w:rsidRPr="00C95394">
        <w:rPr>
          <w:rFonts w:ascii="Times New Roman" w:eastAsia="Times New Roman" w:hAnsi="Times New Roman" w:cs="Times New Roman"/>
          <w:b/>
          <w:bCs/>
          <w:sz w:val="24"/>
          <w:szCs w:val="24"/>
          <w:lang w:val="de-DE" w:eastAsia="ru-RU"/>
        </w:rPr>
        <w:t>Sonnenuntergang</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aktiv</w:t>
      </w:r>
      <w:r w:rsidRPr="00C95394">
        <w:rPr>
          <w:rFonts w:ascii="Times New Roman" w:eastAsia="Times New Roman" w:hAnsi="Times New Roman" w:cs="Times New Roman"/>
          <w:sz w:val="24"/>
          <w:szCs w:val="24"/>
          <w:lang w:val="de-DE" w:eastAsia="ru-RU"/>
        </w:rPr>
        <w:t xml:space="preserve"> sind. Die meisten Unfälle mit Rehen passieren im </w:t>
      </w:r>
      <w:r w:rsidRPr="00C95394">
        <w:rPr>
          <w:rFonts w:ascii="Times New Roman" w:eastAsia="Times New Roman" w:hAnsi="Times New Roman" w:cs="Times New Roman"/>
          <w:b/>
          <w:bCs/>
          <w:sz w:val="24"/>
          <w:szCs w:val="24"/>
          <w:lang w:val="de-DE" w:eastAsia="ru-RU"/>
        </w:rPr>
        <w:t>Frühling</w:t>
      </w:r>
      <w:r w:rsidRPr="00C95394">
        <w:rPr>
          <w:rFonts w:ascii="Times New Roman" w:eastAsia="Times New Roman" w:hAnsi="Times New Roman" w:cs="Times New Roman"/>
          <w:sz w:val="24"/>
          <w:szCs w:val="24"/>
          <w:lang w:val="de-DE" w:eastAsia="ru-RU"/>
        </w:rPr>
        <w:t xml:space="preserve"> und </w:t>
      </w:r>
      <w:r w:rsidRPr="00C95394">
        <w:rPr>
          <w:rFonts w:ascii="Times New Roman" w:eastAsia="Times New Roman" w:hAnsi="Times New Roman" w:cs="Times New Roman"/>
          <w:b/>
          <w:bCs/>
          <w:sz w:val="24"/>
          <w:szCs w:val="24"/>
          <w:lang w:val="de-DE" w:eastAsia="ru-RU"/>
        </w:rPr>
        <w:t>Herbst</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Experten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raten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vorsichtig</w:t>
      </w:r>
      <w:r w:rsidRPr="00C95394">
        <w:rPr>
          <w:rFonts w:ascii="Times New Roman" w:eastAsia="Times New Roman" w:hAnsi="Times New Roman" w:cs="Times New Roman"/>
          <w:sz w:val="24"/>
          <w:szCs w:val="24"/>
          <w:lang w:val="de-DE" w:eastAsia="ru-RU"/>
        </w:rPr>
        <w:t xml:space="preserve"> zu sein, besonders wenn Rehe in der Nähe sind. Im Internet steht auch, dass man </w:t>
      </w:r>
      <w:r w:rsidRPr="00C95394">
        <w:rPr>
          <w:rFonts w:ascii="Times New Roman" w:eastAsia="Times New Roman" w:hAnsi="Times New Roman" w:cs="Times New Roman"/>
          <w:b/>
          <w:bCs/>
          <w:sz w:val="24"/>
          <w:szCs w:val="24"/>
          <w:lang w:val="de-DE" w:eastAsia="ru-RU"/>
        </w:rPr>
        <w:t>langsamer</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fahren</w:t>
      </w:r>
      <w:r w:rsidRPr="00C95394">
        <w:rPr>
          <w:rFonts w:ascii="Times New Roman" w:eastAsia="Times New Roman" w:hAnsi="Times New Roman" w:cs="Times New Roman"/>
          <w:sz w:val="24"/>
          <w:szCs w:val="24"/>
          <w:lang w:val="de-DE" w:eastAsia="ru-RU"/>
        </w:rPr>
        <w:t xml:space="preserve"> soll, wenn man Rehe auf der </w:t>
      </w:r>
      <w:r w:rsidRPr="00C95394">
        <w:rPr>
          <w:rFonts w:ascii="Times New Roman" w:eastAsia="Times New Roman" w:hAnsi="Times New Roman" w:cs="Times New Roman"/>
          <w:b/>
          <w:bCs/>
          <w:sz w:val="24"/>
          <w:szCs w:val="24"/>
          <w:lang w:val="de-DE" w:eastAsia="ru-RU"/>
        </w:rPr>
        <w:t>Straße</w:t>
      </w:r>
      <w:r w:rsidRPr="00C95394">
        <w:rPr>
          <w:rFonts w:ascii="Times New Roman" w:eastAsia="Times New Roman" w:hAnsi="Times New Roman" w:cs="Times New Roman"/>
          <w:sz w:val="24"/>
          <w:szCs w:val="24"/>
          <w:lang w:val="de-DE" w:eastAsia="ru-RU"/>
        </w:rPr>
        <w:t xml:space="preserve"> sieht.</w:t>
      </w:r>
    </w:p>
    <w:p w14:paraId="6119E1D4"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2. ПЕРЕВОД НА РУССКИЙ</w:t>
      </w:r>
    </w:p>
    <w:p w14:paraId="38F97F4C"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Знал ли ты, что олени могут быть опасными? Каждый год происходит много автомобильных аварий из-за оленей. Эти аварии стоят больших денег, и многие люди при этом получают травмы. Некоторые люди даже погибают в этих авариях. Олени иногда более опасны, чем другие животные. Эта проблема существует во многих странах. Один эксперт объясняет, что олени часто активны на рассвете и на закате. Большинство аварий с оленями происходит весной и осенью. Эксперты советуют быть осторожными, особенно когда олени находятся поблизости. В интернете также написано, что следует ехать медленнее, когда видишь оленей на дороге.</w:t>
      </w:r>
    </w:p>
    <w:p w14:paraId="5695550F"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2826"/>
        <w:gridCol w:w="2535"/>
      </w:tblGrid>
      <w:tr w:rsidR="00C95394" w:rsidRPr="00C95394" w14:paraId="0A767180" w14:textId="77777777" w:rsidTr="00C95394">
        <w:trPr>
          <w:tblHeader/>
          <w:tblCellSpacing w:w="15" w:type="dxa"/>
        </w:trPr>
        <w:tc>
          <w:tcPr>
            <w:tcW w:w="0" w:type="auto"/>
            <w:vAlign w:val="center"/>
            <w:hideMark/>
          </w:tcPr>
          <w:p w14:paraId="39ED011B"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proofErr w:type="spellStart"/>
            <w:r w:rsidRPr="00C95394">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54504EC9"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Русский</w:t>
            </w:r>
          </w:p>
        </w:tc>
        <w:tc>
          <w:tcPr>
            <w:tcW w:w="0" w:type="auto"/>
            <w:vAlign w:val="center"/>
            <w:hideMark/>
          </w:tcPr>
          <w:p w14:paraId="27EB5707"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Коллокация</w:t>
            </w:r>
          </w:p>
        </w:tc>
      </w:tr>
      <w:tr w:rsidR="00C95394" w:rsidRPr="00C95394" w14:paraId="6932E359" w14:textId="77777777" w:rsidTr="00C95394">
        <w:trPr>
          <w:tblCellSpacing w:w="15" w:type="dxa"/>
        </w:trPr>
        <w:tc>
          <w:tcPr>
            <w:tcW w:w="0" w:type="auto"/>
            <w:vAlign w:val="center"/>
            <w:hideMark/>
          </w:tcPr>
          <w:p w14:paraId="7CECF9B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wissen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wusstest</w:t>
            </w:r>
            <w:proofErr w:type="spellEnd"/>
            <w:r w:rsidRPr="00C95394">
              <w:rPr>
                <w:rFonts w:ascii="Times New Roman" w:eastAsia="Times New Roman" w:hAnsi="Times New Roman" w:cs="Times New Roman"/>
                <w:sz w:val="24"/>
                <w:szCs w:val="24"/>
                <w:lang w:eastAsia="ru-RU"/>
              </w:rPr>
              <w:t>)</w:t>
            </w:r>
          </w:p>
        </w:tc>
        <w:tc>
          <w:tcPr>
            <w:tcW w:w="0" w:type="auto"/>
            <w:vAlign w:val="center"/>
            <w:hideMark/>
          </w:tcPr>
          <w:p w14:paraId="2A33CC0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знать</w:t>
            </w:r>
          </w:p>
        </w:tc>
        <w:tc>
          <w:tcPr>
            <w:tcW w:w="0" w:type="auto"/>
            <w:vAlign w:val="center"/>
            <w:hideMark/>
          </w:tcPr>
          <w:p w14:paraId="2025E79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wusstest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du</w:t>
            </w:r>
            <w:proofErr w:type="spellEnd"/>
          </w:p>
        </w:tc>
      </w:tr>
      <w:tr w:rsidR="00C95394" w:rsidRPr="00C95394" w14:paraId="7446C8D2" w14:textId="77777777" w:rsidTr="00C95394">
        <w:trPr>
          <w:tblCellSpacing w:w="15" w:type="dxa"/>
        </w:trPr>
        <w:tc>
          <w:tcPr>
            <w:tcW w:w="0" w:type="auto"/>
            <w:vAlign w:val="center"/>
            <w:hideMark/>
          </w:tcPr>
          <w:p w14:paraId="6048B67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Reh</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608C7A4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олень (косуля)</w:t>
            </w:r>
          </w:p>
        </w:tc>
        <w:tc>
          <w:tcPr>
            <w:tcW w:w="0" w:type="auto"/>
            <w:vAlign w:val="center"/>
            <w:hideMark/>
          </w:tcPr>
          <w:p w14:paraId="083BAC1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Rehe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gefährlich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sind</w:t>
            </w:r>
            <w:proofErr w:type="spellEnd"/>
          </w:p>
        </w:tc>
      </w:tr>
      <w:tr w:rsidR="00C95394" w:rsidRPr="00C95394" w14:paraId="0C40AE39" w14:textId="77777777" w:rsidTr="00C95394">
        <w:trPr>
          <w:tblCellSpacing w:w="15" w:type="dxa"/>
        </w:trPr>
        <w:tc>
          <w:tcPr>
            <w:tcW w:w="0" w:type="auto"/>
            <w:vAlign w:val="center"/>
            <w:hideMark/>
          </w:tcPr>
          <w:p w14:paraId="5A931CE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gefährlich</w:t>
            </w:r>
            <w:proofErr w:type="spellEnd"/>
          </w:p>
        </w:tc>
        <w:tc>
          <w:tcPr>
            <w:tcW w:w="0" w:type="auto"/>
            <w:vAlign w:val="center"/>
            <w:hideMark/>
          </w:tcPr>
          <w:p w14:paraId="58C859B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опасный</w:t>
            </w:r>
          </w:p>
        </w:tc>
        <w:tc>
          <w:tcPr>
            <w:tcW w:w="0" w:type="auto"/>
            <w:vAlign w:val="center"/>
            <w:hideMark/>
          </w:tcPr>
          <w:p w14:paraId="19271AE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gefährlich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sein</w:t>
            </w:r>
            <w:proofErr w:type="spellEnd"/>
          </w:p>
        </w:tc>
      </w:tr>
      <w:tr w:rsidR="00C95394" w:rsidRPr="00C95394" w14:paraId="042D0D97" w14:textId="77777777" w:rsidTr="00C95394">
        <w:trPr>
          <w:tblCellSpacing w:w="15" w:type="dxa"/>
        </w:trPr>
        <w:tc>
          <w:tcPr>
            <w:tcW w:w="0" w:type="auto"/>
            <w:vAlign w:val="center"/>
            <w:hideMark/>
          </w:tcPr>
          <w:p w14:paraId="2868760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passieren</w:t>
            </w:r>
            <w:proofErr w:type="spellEnd"/>
          </w:p>
        </w:tc>
        <w:tc>
          <w:tcPr>
            <w:tcW w:w="0" w:type="auto"/>
            <w:vAlign w:val="center"/>
            <w:hideMark/>
          </w:tcPr>
          <w:p w14:paraId="4A85DD8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происходить, случаться</w:t>
            </w:r>
          </w:p>
        </w:tc>
        <w:tc>
          <w:tcPr>
            <w:tcW w:w="0" w:type="auto"/>
            <w:vAlign w:val="center"/>
            <w:hideMark/>
          </w:tcPr>
          <w:p w14:paraId="0C8FD00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passieren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viele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Unfälle</w:t>
            </w:r>
            <w:proofErr w:type="spellEnd"/>
          </w:p>
        </w:tc>
      </w:tr>
      <w:tr w:rsidR="00C95394" w:rsidRPr="00C95394" w14:paraId="5964197D" w14:textId="77777777" w:rsidTr="00C95394">
        <w:trPr>
          <w:tblCellSpacing w:w="15" w:type="dxa"/>
        </w:trPr>
        <w:tc>
          <w:tcPr>
            <w:tcW w:w="0" w:type="auto"/>
            <w:vAlign w:val="center"/>
            <w:hideMark/>
          </w:tcPr>
          <w:p w14:paraId="4F6F1A4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Autounfall</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unfälle</w:t>
            </w:r>
            <w:proofErr w:type="spellEnd"/>
          </w:p>
        </w:tc>
        <w:tc>
          <w:tcPr>
            <w:tcW w:w="0" w:type="auto"/>
            <w:vAlign w:val="center"/>
            <w:hideMark/>
          </w:tcPr>
          <w:p w14:paraId="7450912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автомобильная авария</w:t>
            </w:r>
          </w:p>
        </w:tc>
        <w:tc>
          <w:tcPr>
            <w:tcW w:w="0" w:type="auto"/>
            <w:vAlign w:val="center"/>
            <w:hideMark/>
          </w:tcPr>
          <w:p w14:paraId="51DE54B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viele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Autounfälle</w:t>
            </w:r>
            <w:proofErr w:type="spellEnd"/>
          </w:p>
        </w:tc>
      </w:tr>
      <w:tr w:rsidR="00C95394" w:rsidRPr="00C95394" w14:paraId="3185EAAF" w14:textId="77777777" w:rsidTr="00C95394">
        <w:trPr>
          <w:tblCellSpacing w:w="15" w:type="dxa"/>
        </w:trPr>
        <w:tc>
          <w:tcPr>
            <w:tcW w:w="0" w:type="auto"/>
            <w:vAlign w:val="center"/>
            <w:hideMark/>
          </w:tcPr>
          <w:p w14:paraId="7032AEA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lastRenderedPageBreak/>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Unfall</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Unfälle</w:t>
            </w:r>
            <w:proofErr w:type="spellEnd"/>
          </w:p>
        </w:tc>
        <w:tc>
          <w:tcPr>
            <w:tcW w:w="0" w:type="auto"/>
            <w:vAlign w:val="center"/>
            <w:hideMark/>
          </w:tcPr>
          <w:p w14:paraId="6363C34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авария, несчастный случай</w:t>
            </w:r>
          </w:p>
        </w:tc>
        <w:tc>
          <w:tcPr>
            <w:tcW w:w="0" w:type="auto"/>
            <w:vAlign w:val="center"/>
            <w:hideMark/>
          </w:tcPr>
          <w:p w14:paraId="0547E0C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diese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Unfälle</w:t>
            </w:r>
            <w:proofErr w:type="spellEnd"/>
          </w:p>
        </w:tc>
      </w:tr>
      <w:tr w:rsidR="00C95394" w:rsidRPr="00C95394" w14:paraId="25AAC1C5" w14:textId="77777777" w:rsidTr="00C95394">
        <w:trPr>
          <w:tblCellSpacing w:w="15" w:type="dxa"/>
        </w:trPr>
        <w:tc>
          <w:tcPr>
            <w:tcW w:w="0" w:type="auto"/>
            <w:vAlign w:val="center"/>
            <w:hideMark/>
          </w:tcPr>
          <w:p w14:paraId="7989199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kosten</w:t>
            </w:r>
            <w:proofErr w:type="spellEnd"/>
          </w:p>
        </w:tc>
        <w:tc>
          <w:tcPr>
            <w:tcW w:w="0" w:type="auto"/>
            <w:vAlign w:val="center"/>
            <w:hideMark/>
          </w:tcPr>
          <w:p w14:paraId="1BA84DF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стоить</w:t>
            </w:r>
          </w:p>
        </w:tc>
        <w:tc>
          <w:tcPr>
            <w:tcW w:w="0" w:type="auto"/>
            <w:vAlign w:val="center"/>
            <w:hideMark/>
          </w:tcPr>
          <w:p w14:paraId="22C2C92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kosten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viel</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Geld</w:t>
            </w:r>
            <w:proofErr w:type="spellEnd"/>
          </w:p>
        </w:tc>
      </w:tr>
      <w:tr w:rsidR="00C95394" w:rsidRPr="00C95394" w14:paraId="4B04FE9C" w14:textId="77777777" w:rsidTr="00C95394">
        <w:trPr>
          <w:tblCellSpacing w:w="15" w:type="dxa"/>
        </w:trPr>
        <w:tc>
          <w:tcPr>
            <w:tcW w:w="0" w:type="auto"/>
            <w:vAlign w:val="center"/>
            <w:hideMark/>
          </w:tcPr>
          <w:p w14:paraId="22D860A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verletzen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sich</w:t>
            </w:r>
            <w:proofErr w:type="spellEnd"/>
            <w:r w:rsidRPr="00C95394">
              <w:rPr>
                <w:rFonts w:ascii="Times New Roman" w:eastAsia="Times New Roman" w:hAnsi="Times New Roman" w:cs="Times New Roman"/>
                <w:sz w:val="24"/>
                <w:szCs w:val="24"/>
                <w:lang w:eastAsia="ru-RU"/>
              </w:rPr>
              <w:t>)</w:t>
            </w:r>
          </w:p>
        </w:tc>
        <w:tc>
          <w:tcPr>
            <w:tcW w:w="0" w:type="auto"/>
            <w:vAlign w:val="center"/>
            <w:hideMark/>
          </w:tcPr>
          <w:p w14:paraId="6201E34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травмировать(</w:t>
            </w:r>
            <w:proofErr w:type="spellStart"/>
            <w:r w:rsidRPr="00C95394">
              <w:rPr>
                <w:rFonts w:ascii="Times New Roman" w:eastAsia="Times New Roman" w:hAnsi="Times New Roman" w:cs="Times New Roman"/>
                <w:sz w:val="24"/>
                <w:szCs w:val="24"/>
                <w:lang w:eastAsia="ru-RU"/>
              </w:rPr>
              <w:t>ся</w:t>
            </w:r>
            <w:proofErr w:type="spellEnd"/>
            <w:r w:rsidRPr="00C95394">
              <w:rPr>
                <w:rFonts w:ascii="Times New Roman" w:eastAsia="Times New Roman" w:hAnsi="Times New Roman" w:cs="Times New Roman"/>
                <w:sz w:val="24"/>
                <w:szCs w:val="24"/>
                <w:lang w:eastAsia="ru-RU"/>
              </w:rPr>
              <w:t>), ранить</w:t>
            </w:r>
          </w:p>
        </w:tc>
        <w:tc>
          <w:tcPr>
            <w:tcW w:w="0" w:type="auto"/>
            <w:vAlign w:val="center"/>
            <w:hideMark/>
          </w:tcPr>
          <w:p w14:paraId="7D79F6F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verletzen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sich</w:t>
            </w:r>
            <w:proofErr w:type="spellEnd"/>
          </w:p>
        </w:tc>
      </w:tr>
      <w:tr w:rsidR="00C95394" w:rsidRPr="00C95394" w14:paraId="6A072CDE" w14:textId="77777777" w:rsidTr="00C95394">
        <w:trPr>
          <w:tblCellSpacing w:w="15" w:type="dxa"/>
        </w:trPr>
        <w:tc>
          <w:tcPr>
            <w:tcW w:w="0" w:type="auto"/>
            <w:vAlign w:val="center"/>
            <w:hideMark/>
          </w:tcPr>
          <w:p w14:paraId="19A8713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dabei</w:t>
            </w:r>
            <w:proofErr w:type="spellEnd"/>
          </w:p>
        </w:tc>
        <w:tc>
          <w:tcPr>
            <w:tcW w:w="0" w:type="auto"/>
            <w:vAlign w:val="center"/>
            <w:hideMark/>
          </w:tcPr>
          <w:p w14:paraId="6E0C8DA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при этом</w:t>
            </w:r>
          </w:p>
        </w:tc>
        <w:tc>
          <w:tcPr>
            <w:tcW w:w="0" w:type="auto"/>
            <w:vAlign w:val="center"/>
            <w:hideMark/>
          </w:tcPr>
          <w:p w14:paraId="72A2C90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sich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dabei</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verletzen</w:t>
            </w:r>
            <w:proofErr w:type="spellEnd"/>
          </w:p>
        </w:tc>
      </w:tr>
      <w:tr w:rsidR="00C95394" w:rsidRPr="00C95394" w14:paraId="6A5A8069" w14:textId="77777777" w:rsidTr="00C95394">
        <w:trPr>
          <w:tblCellSpacing w:w="15" w:type="dxa"/>
        </w:trPr>
        <w:tc>
          <w:tcPr>
            <w:tcW w:w="0" w:type="auto"/>
            <w:vAlign w:val="center"/>
            <w:hideMark/>
          </w:tcPr>
          <w:p w14:paraId="30512F5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sterben</w:t>
            </w:r>
            <w:proofErr w:type="spellEnd"/>
          </w:p>
        </w:tc>
        <w:tc>
          <w:tcPr>
            <w:tcW w:w="0" w:type="auto"/>
            <w:vAlign w:val="center"/>
            <w:hideMark/>
          </w:tcPr>
          <w:p w14:paraId="35911B2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умирать, погибать</w:t>
            </w:r>
          </w:p>
        </w:tc>
        <w:tc>
          <w:tcPr>
            <w:tcW w:w="0" w:type="auto"/>
            <w:vAlign w:val="center"/>
            <w:hideMark/>
          </w:tcPr>
          <w:p w14:paraId="1ACA9FA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Menschen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sterben</w:t>
            </w:r>
            <w:proofErr w:type="spellEnd"/>
          </w:p>
        </w:tc>
      </w:tr>
      <w:tr w:rsidR="00C95394" w:rsidRPr="00C95394" w14:paraId="1E49B549" w14:textId="77777777" w:rsidTr="00C95394">
        <w:trPr>
          <w:tblCellSpacing w:w="15" w:type="dxa"/>
        </w:trPr>
        <w:tc>
          <w:tcPr>
            <w:tcW w:w="0" w:type="auto"/>
            <w:vAlign w:val="center"/>
            <w:hideMark/>
          </w:tcPr>
          <w:p w14:paraId="2CFD1A5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sogar</w:t>
            </w:r>
            <w:proofErr w:type="spellEnd"/>
          </w:p>
        </w:tc>
        <w:tc>
          <w:tcPr>
            <w:tcW w:w="0" w:type="auto"/>
            <w:vAlign w:val="center"/>
            <w:hideMark/>
          </w:tcPr>
          <w:p w14:paraId="04E7EEB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даже</w:t>
            </w:r>
          </w:p>
        </w:tc>
        <w:tc>
          <w:tcPr>
            <w:tcW w:w="0" w:type="auto"/>
            <w:vAlign w:val="center"/>
            <w:hideMark/>
          </w:tcPr>
          <w:p w14:paraId="50BDD96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sterben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sogar</w:t>
            </w:r>
            <w:proofErr w:type="spellEnd"/>
          </w:p>
        </w:tc>
      </w:tr>
      <w:tr w:rsidR="00C95394" w:rsidRPr="00C95394" w14:paraId="0008EC9F" w14:textId="77777777" w:rsidTr="00C95394">
        <w:trPr>
          <w:tblCellSpacing w:w="15" w:type="dxa"/>
        </w:trPr>
        <w:tc>
          <w:tcPr>
            <w:tcW w:w="0" w:type="auto"/>
            <w:vAlign w:val="center"/>
            <w:hideMark/>
          </w:tcPr>
          <w:p w14:paraId="0CBC70D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ander</w:t>
            </w:r>
            <w:proofErr w:type="spellEnd"/>
            <w:r w:rsidRPr="00C95394">
              <w:rPr>
                <w:rFonts w:ascii="Times New Roman" w:eastAsia="Times New Roman" w:hAnsi="Times New Roman" w:cs="Times New Roman"/>
                <w:sz w:val="24"/>
                <w:szCs w:val="24"/>
                <w:lang w:eastAsia="ru-RU"/>
              </w:rPr>
              <w:t>-</w:t>
            </w:r>
          </w:p>
        </w:tc>
        <w:tc>
          <w:tcPr>
            <w:tcW w:w="0" w:type="auto"/>
            <w:vAlign w:val="center"/>
            <w:hideMark/>
          </w:tcPr>
          <w:p w14:paraId="344187E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другой</w:t>
            </w:r>
          </w:p>
        </w:tc>
        <w:tc>
          <w:tcPr>
            <w:tcW w:w="0" w:type="auto"/>
            <w:vAlign w:val="center"/>
            <w:hideMark/>
          </w:tcPr>
          <w:p w14:paraId="510676D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andere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Tiere</w:t>
            </w:r>
            <w:proofErr w:type="spellEnd"/>
          </w:p>
        </w:tc>
      </w:tr>
      <w:tr w:rsidR="00C95394" w:rsidRPr="00C95394" w14:paraId="34CCC961" w14:textId="77777777" w:rsidTr="00C95394">
        <w:trPr>
          <w:tblCellSpacing w:w="15" w:type="dxa"/>
        </w:trPr>
        <w:tc>
          <w:tcPr>
            <w:tcW w:w="0" w:type="auto"/>
            <w:vAlign w:val="center"/>
            <w:hideMark/>
          </w:tcPr>
          <w:p w14:paraId="716A482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Experte</w:t>
            </w:r>
            <w:proofErr w:type="spellEnd"/>
            <w:r w:rsidRPr="00C95394">
              <w:rPr>
                <w:rFonts w:ascii="Times New Roman" w:eastAsia="Times New Roman" w:hAnsi="Times New Roman" w:cs="Times New Roman"/>
                <w:sz w:val="24"/>
                <w:szCs w:val="24"/>
                <w:lang w:eastAsia="ru-RU"/>
              </w:rPr>
              <w:t>, -n</w:t>
            </w:r>
          </w:p>
        </w:tc>
        <w:tc>
          <w:tcPr>
            <w:tcW w:w="0" w:type="auto"/>
            <w:vAlign w:val="center"/>
            <w:hideMark/>
          </w:tcPr>
          <w:p w14:paraId="1560044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эксперт</w:t>
            </w:r>
          </w:p>
        </w:tc>
        <w:tc>
          <w:tcPr>
            <w:tcW w:w="0" w:type="auto"/>
            <w:vAlign w:val="center"/>
            <w:hideMark/>
          </w:tcPr>
          <w:p w14:paraId="1F91BB5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Experte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erklärt</w:t>
            </w:r>
            <w:proofErr w:type="spellEnd"/>
          </w:p>
        </w:tc>
      </w:tr>
      <w:tr w:rsidR="00C95394" w:rsidRPr="00C95394" w14:paraId="3972301F" w14:textId="77777777" w:rsidTr="00C95394">
        <w:trPr>
          <w:tblCellSpacing w:w="15" w:type="dxa"/>
        </w:trPr>
        <w:tc>
          <w:tcPr>
            <w:tcW w:w="0" w:type="auto"/>
            <w:vAlign w:val="center"/>
            <w:hideMark/>
          </w:tcPr>
          <w:p w14:paraId="2F5660B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erklären</w:t>
            </w:r>
            <w:proofErr w:type="spellEnd"/>
          </w:p>
        </w:tc>
        <w:tc>
          <w:tcPr>
            <w:tcW w:w="0" w:type="auto"/>
            <w:vAlign w:val="center"/>
            <w:hideMark/>
          </w:tcPr>
          <w:p w14:paraId="1FC9E59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объяснять</w:t>
            </w:r>
          </w:p>
        </w:tc>
        <w:tc>
          <w:tcPr>
            <w:tcW w:w="0" w:type="auto"/>
            <w:vAlign w:val="center"/>
            <w:hideMark/>
          </w:tcPr>
          <w:p w14:paraId="1F7A7F4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Experte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erklärt</w:t>
            </w:r>
            <w:proofErr w:type="spellEnd"/>
          </w:p>
        </w:tc>
      </w:tr>
      <w:tr w:rsidR="00C95394" w:rsidRPr="00C95394" w14:paraId="6824B095" w14:textId="77777777" w:rsidTr="00C95394">
        <w:trPr>
          <w:tblCellSpacing w:w="15" w:type="dxa"/>
        </w:trPr>
        <w:tc>
          <w:tcPr>
            <w:tcW w:w="0" w:type="auto"/>
            <w:vAlign w:val="center"/>
            <w:hideMark/>
          </w:tcPr>
          <w:p w14:paraId="6CACE0D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Sonnenaufgang</w:t>
            </w:r>
            <w:proofErr w:type="spellEnd"/>
          </w:p>
        </w:tc>
        <w:tc>
          <w:tcPr>
            <w:tcW w:w="0" w:type="auto"/>
            <w:vAlign w:val="center"/>
            <w:hideMark/>
          </w:tcPr>
          <w:p w14:paraId="3F3B62B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рассвет</w:t>
            </w:r>
          </w:p>
        </w:tc>
        <w:tc>
          <w:tcPr>
            <w:tcW w:w="0" w:type="auto"/>
            <w:vAlign w:val="center"/>
            <w:hideMark/>
          </w:tcPr>
          <w:p w14:paraId="6445E30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bei</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Sonnenaufgang</w:t>
            </w:r>
            <w:proofErr w:type="spellEnd"/>
          </w:p>
        </w:tc>
      </w:tr>
      <w:tr w:rsidR="00C95394" w:rsidRPr="00C95394" w14:paraId="23467927" w14:textId="77777777" w:rsidTr="00C95394">
        <w:trPr>
          <w:tblCellSpacing w:w="15" w:type="dxa"/>
        </w:trPr>
        <w:tc>
          <w:tcPr>
            <w:tcW w:w="0" w:type="auto"/>
            <w:vAlign w:val="center"/>
            <w:hideMark/>
          </w:tcPr>
          <w:p w14:paraId="629720D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Sonnenuntergang</w:t>
            </w:r>
            <w:proofErr w:type="spellEnd"/>
          </w:p>
        </w:tc>
        <w:tc>
          <w:tcPr>
            <w:tcW w:w="0" w:type="auto"/>
            <w:vAlign w:val="center"/>
            <w:hideMark/>
          </w:tcPr>
          <w:p w14:paraId="5AD2BFD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закат</w:t>
            </w:r>
          </w:p>
        </w:tc>
        <w:tc>
          <w:tcPr>
            <w:tcW w:w="0" w:type="auto"/>
            <w:vAlign w:val="center"/>
            <w:hideMark/>
          </w:tcPr>
          <w:p w14:paraId="6216E47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bei</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Sonnenuntergang</w:t>
            </w:r>
            <w:proofErr w:type="spellEnd"/>
          </w:p>
        </w:tc>
      </w:tr>
      <w:tr w:rsidR="00C95394" w:rsidRPr="00C95394" w14:paraId="6AE8D5D3" w14:textId="77777777" w:rsidTr="00C95394">
        <w:trPr>
          <w:tblCellSpacing w:w="15" w:type="dxa"/>
        </w:trPr>
        <w:tc>
          <w:tcPr>
            <w:tcW w:w="0" w:type="auto"/>
            <w:vAlign w:val="center"/>
            <w:hideMark/>
          </w:tcPr>
          <w:p w14:paraId="61A2863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aktiv</w:t>
            </w:r>
            <w:proofErr w:type="spellEnd"/>
          </w:p>
        </w:tc>
        <w:tc>
          <w:tcPr>
            <w:tcW w:w="0" w:type="auto"/>
            <w:vAlign w:val="center"/>
            <w:hideMark/>
          </w:tcPr>
          <w:p w14:paraId="3302C20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активный</w:t>
            </w:r>
          </w:p>
        </w:tc>
        <w:tc>
          <w:tcPr>
            <w:tcW w:w="0" w:type="auto"/>
            <w:vAlign w:val="center"/>
            <w:hideMark/>
          </w:tcPr>
          <w:p w14:paraId="0BDAFB5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oft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aktiv</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sind</w:t>
            </w:r>
            <w:proofErr w:type="spellEnd"/>
          </w:p>
        </w:tc>
      </w:tr>
      <w:tr w:rsidR="00C95394" w:rsidRPr="00C95394" w14:paraId="6246179B" w14:textId="77777777" w:rsidTr="00C95394">
        <w:trPr>
          <w:tblCellSpacing w:w="15" w:type="dxa"/>
        </w:trPr>
        <w:tc>
          <w:tcPr>
            <w:tcW w:w="0" w:type="auto"/>
            <w:vAlign w:val="center"/>
            <w:hideMark/>
          </w:tcPr>
          <w:p w14:paraId="015FF9B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Frühling</w:t>
            </w:r>
            <w:proofErr w:type="spellEnd"/>
          </w:p>
        </w:tc>
        <w:tc>
          <w:tcPr>
            <w:tcW w:w="0" w:type="auto"/>
            <w:vAlign w:val="center"/>
            <w:hideMark/>
          </w:tcPr>
          <w:p w14:paraId="59FB90E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весна</w:t>
            </w:r>
          </w:p>
        </w:tc>
        <w:tc>
          <w:tcPr>
            <w:tcW w:w="0" w:type="auto"/>
            <w:vAlign w:val="center"/>
            <w:hideMark/>
          </w:tcPr>
          <w:p w14:paraId="22F313A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Frühling</w:t>
            </w:r>
            <w:proofErr w:type="spellEnd"/>
          </w:p>
        </w:tc>
      </w:tr>
      <w:tr w:rsidR="00C95394" w:rsidRPr="00C95394" w14:paraId="7D74D349" w14:textId="77777777" w:rsidTr="00C95394">
        <w:trPr>
          <w:tblCellSpacing w:w="15" w:type="dxa"/>
        </w:trPr>
        <w:tc>
          <w:tcPr>
            <w:tcW w:w="0" w:type="auto"/>
            <w:vAlign w:val="center"/>
            <w:hideMark/>
          </w:tcPr>
          <w:p w14:paraId="36046DA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Herbst</w:t>
            </w:r>
            <w:proofErr w:type="spellEnd"/>
          </w:p>
        </w:tc>
        <w:tc>
          <w:tcPr>
            <w:tcW w:w="0" w:type="auto"/>
            <w:vAlign w:val="center"/>
            <w:hideMark/>
          </w:tcPr>
          <w:p w14:paraId="62EF591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осень</w:t>
            </w:r>
          </w:p>
        </w:tc>
        <w:tc>
          <w:tcPr>
            <w:tcW w:w="0" w:type="auto"/>
            <w:vAlign w:val="center"/>
            <w:hideMark/>
          </w:tcPr>
          <w:p w14:paraId="133899E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Herbst</w:t>
            </w:r>
            <w:proofErr w:type="spellEnd"/>
          </w:p>
        </w:tc>
      </w:tr>
      <w:tr w:rsidR="00C95394" w:rsidRPr="00C95394" w14:paraId="60A6ECF3" w14:textId="77777777" w:rsidTr="00C95394">
        <w:trPr>
          <w:tblCellSpacing w:w="15" w:type="dxa"/>
        </w:trPr>
        <w:tc>
          <w:tcPr>
            <w:tcW w:w="0" w:type="auto"/>
            <w:vAlign w:val="center"/>
            <w:hideMark/>
          </w:tcPr>
          <w:p w14:paraId="05DA835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raten</w:t>
            </w:r>
            <w:proofErr w:type="spellEnd"/>
          </w:p>
        </w:tc>
        <w:tc>
          <w:tcPr>
            <w:tcW w:w="0" w:type="auto"/>
            <w:vAlign w:val="center"/>
            <w:hideMark/>
          </w:tcPr>
          <w:p w14:paraId="2AED892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советовать</w:t>
            </w:r>
          </w:p>
        </w:tc>
        <w:tc>
          <w:tcPr>
            <w:tcW w:w="0" w:type="auto"/>
            <w:vAlign w:val="center"/>
            <w:hideMark/>
          </w:tcPr>
          <w:p w14:paraId="75B29FB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Experten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raten</w:t>
            </w:r>
            <w:proofErr w:type="spellEnd"/>
          </w:p>
        </w:tc>
      </w:tr>
      <w:tr w:rsidR="00C95394" w:rsidRPr="00C95394" w14:paraId="04EA0BDC" w14:textId="77777777" w:rsidTr="00C95394">
        <w:trPr>
          <w:tblCellSpacing w:w="15" w:type="dxa"/>
        </w:trPr>
        <w:tc>
          <w:tcPr>
            <w:tcW w:w="0" w:type="auto"/>
            <w:vAlign w:val="center"/>
            <w:hideMark/>
          </w:tcPr>
          <w:p w14:paraId="7EDD17A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vorsichtig</w:t>
            </w:r>
            <w:proofErr w:type="spellEnd"/>
          </w:p>
        </w:tc>
        <w:tc>
          <w:tcPr>
            <w:tcW w:w="0" w:type="auto"/>
            <w:vAlign w:val="center"/>
            <w:hideMark/>
          </w:tcPr>
          <w:p w14:paraId="02E0E7F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осторожный</w:t>
            </w:r>
          </w:p>
        </w:tc>
        <w:tc>
          <w:tcPr>
            <w:tcW w:w="0" w:type="auto"/>
            <w:vAlign w:val="center"/>
            <w:hideMark/>
          </w:tcPr>
          <w:p w14:paraId="092FAC1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vorsichtig</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zu</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sein</w:t>
            </w:r>
            <w:proofErr w:type="spellEnd"/>
          </w:p>
        </w:tc>
      </w:tr>
      <w:tr w:rsidR="00C95394" w:rsidRPr="00C95394" w14:paraId="076F8BEF" w14:textId="77777777" w:rsidTr="00C95394">
        <w:trPr>
          <w:tblCellSpacing w:w="15" w:type="dxa"/>
        </w:trPr>
        <w:tc>
          <w:tcPr>
            <w:tcW w:w="0" w:type="auto"/>
            <w:vAlign w:val="center"/>
            <w:hideMark/>
          </w:tcPr>
          <w:p w14:paraId="21D5BA0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langsam</w:t>
            </w:r>
            <w:proofErr w:type="spellEnd"/>
          </w:p>
        </w:tc>
        <w:tc>
          <w:tcPr>
            <w:tcW w:w="0" w:type="auto"/>
            <w:vAlign w:val="center"/>
            <w:hideMark/>
          </w:tcPr>
          <w:p w14:paraId="1F4F45B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медленный</w:t>
            </w:r>
          </w:p>
        </w:tc>
        <w:tc>
          <w:tcPr>
            <w:tcW w:w="0" w:type="auto"/>
            <w:vAlign w:val="center"/>
            <w:hideMark/>
          </w:tcPr>
          <w:p w14:paraId="3F324AE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langsamer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fahren</w:t>
            </w:r>
            <w:proofErr w:type="spellEnd"/>
          </w:p>
        </w:tc>
      </w:tr>
      <w:tr w:rsidR="00C95394" w:rsidRPr="00C95394" w14:paraId="1083A174" w14:textId="77777777" w:rsidTr="00C95394">
        <w:trPr>
          <w:tblCellSpacing w:w="15" w:type="dxa"/>
        </w:trPr>
        <w:tc>
          <w:tcPr>
            <w:tcW w:w="0" w:type="auto"/>
            <w:vAlign w:val="center"/>
            <w:hideMark/>
          </w:tcPr>
          <w:p w14:paraId="5D57FC6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fahren</w:t>
            </w:r>
            <w:proofErr w:type="spellEnd"/>
          </w:p>
        </w:tc>
        <w:tc>
          <w:tcPr>
            <w:tcW w:w="0" w:type="auto"/>
            <w:vAlign w:val="center"/>
            <w:hideMark/>
          </w:tcPr>
          <w:p w14:paraId="137AFE8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ехать, водить</w:t>
            </w:r>
          </w:p>
        </w:tc>
        <w:tc>
          <w:tcPr>
            <w:tcW w:w="0" w:type="auto"/>
            <w:vAlign w:val="center"/>
            <w:hideMark/>
          </w:tcPr>
          <w:p w14:paraId="7083EF6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langsamer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fahren</w:t>
            </w:r>
            <w:proofErr w:type="spellEnd"/>
          </w:p>
        </w:tc>
      </w:tr>
      <w:tr w:rsidR="00C95394" w:rsidRPr="00C95394" w14:paraId="2D0B10CC" w14:textId="77777777" w:rsidTr="00C95394">
        <w:trPr>
          <w:tblCellSpacing w:w="15" w:type="dxa"/>
        </w:trPr>
        <w:tc>
          <w:tcPr>
            <w:tcW w:w="0" w:type="auto"/>
            <w:vAlign w:val="center"/>
            <w:hideMark/>
          </w:tcPr>
          <w:p w14:paraId="24D5959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Straße</w:t>
            </w:r>
            <w:proofErr w:type="spellEnd"/>
            <w:r w:rsidRPr="00C95394">
              <w:rPr>
                <w:rFonts w:ascii="Times New Roman" w:eastAsia="Times New Roman" w:hAnsi="Times New Roman" w:cs="Times New Roman"/>
                <w:sz w:val="24"/>
                <w:szCs w:val="24"/>
                <w:lang w:eastAsia="ru-RU"/>
              </w:rPr>
              <w:t>, -n</w:t>
            </w:r>
          </w:p>
        </w:tc>
        <w:tc>
          <w:tcPr>
            <w:tcW w:w="0" w:type="auto"/>
            <w:vAlign w:val="center"/>
            <w:hideMark/>
          </w:tcPr>
          <w:p w14:paraId="30D983E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дорога</w:t>
            </w:r>
          </w:p>
        </w:tc>
        <w:tc>
          <w:tcPr>
            <w:tcW w:w="0" w:type="auto"/>
            <w:vAlign w:val="center"/>
            <w:hideMark/>
          </w:tcPr>
          <w:p w14:paraId="23A5DC8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auf</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Straße</w:t>
            </w:r>
            <w:proofErr w:type="spellEnd"/>
          </w:p>
        </w:tc>
      </w:tr>
    </w:tbl>
    <w:p w14:paraId="1C903A7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pict w14:anchorId="767A6402">
          <v:rect id="_x0000_i1031" style="width:0;height:1.5pt" o:hralign="center" o:hrstd="t" o:hr="t" fillcolor="#a0a0a0" stroked="f"/>
        </w:pict>
      </w:r>
    </w:p>
    <w:p w14:paraId="641F2D89" w14:textId="77777777" w:rsidR="00C95394" w:rsidRPr="00C95394" w:rsidRDefault="00C95394" w:rsidP="00C953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95394">
        <w:rPr>
          <w:rFonts w:ascii="Times New Roman" w:eastAsia="Times New Roman" w:hAnsi="Times New Roman" w:cs="Times New Roman"/>
          <w:b/>
          <w:bCs/>
          <w:sz w:val="36"/>
          <w:szCs w:val="36"/>
          <w:lang w:eastAsia="ru-RU"/>
        </w:rPr>
        <w:t>ТЕКСТ 7: Свадьбы в Южной Корее</w:t>
      </w:r>
    </w:p>
    <w:p w14:paraId="1B22BFDB"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1. НЕМЕЦКИЙ ТЕКСТ</w:t>
      </w:r>
    </w:p>
    <w:p w14:paraId="1F26FB4B"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val="de-DE" w:eastAsia="ru-RU"/>
        </w:rPr>
      </w:pPr>
      <w:r w:rsidRPr="00C95394">
        <w:rPr>
          <w:rFonts w:ascii="Times New Roman" w:eastAsia="Times New Roman" w:hAnsi="Times New Roman" w:cs="Times New Roman"/>
          <w:b/>
          <w:bCs/>
          <w:sz w:val="24"/>
          <w:szCs w:val="24"/>
          <w:lang w:val="de-DE" w:eastAsia="ru-RU"/>
        </w:rPr>
        <w:t>Hochzeiten</w:t>
      </w:r>
      <w:r w:rsidRPr="00C95394">
        <w:rPr>
          <w:rFonts w:ascii="Times New Roman" w:eastAsia="Times New Roman" w:hAnsi="Times New Roman" w:cs="Times New Roman"/>
          <w:sz w:val="24"/>
          <w:szCs w:val="24"/>
          <w:lang w:val="de-DE" w:eastAsia="ru-RU"/>
        </w:rPr>
        <w:t xml:space="preserve"> in Südkorea können wie </w:t>
      </w:r>
      <w:r w:rsidRPr="00C95394">
        <w:rPr>
          <w:rFonts w:ascii="Times New Roman" w:eastAsia="Times New Roman" w:hAnsi="Times New Roman" w:cs="Times New Roman"/>
          <w:b/>
          <w:bCs/>
          <w:sz w:val="24"/>
          <w:szCs w:val="24"/>
          <w:lang w:val="de-DE" w:eastAsia="ru-RU"/>
        </w:rPr>
        <w:t>Geschäfte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aussehen</w:t>
      </w:r>
      <w:r w:rsidRPr="00C95394">
        <w:rPr>
          <w:rFonts w:ascii="Times New Roman" w:eastAsia="Times New Roman" w:hAnsi="Times New Roman" w:cs="Times New Roman"/>
          <w:sz w:val="24"/>
          <w:szCs w:val="24"/>
          <w:lang w:val="de-DE" w:eastAsia="ru-RU"/>
        </w:rPr>
        <w:t xml:space="preserve">. Es ist </w:t>
      </w:r>
      <w:r w:rsidRPr="00C95394">
        <w:rPr>
          <w:rFonts w:ascii="Times New Roman" w:eastAsia="Times New Roman" w:hAnsi="Times New Roman" w:cs="Times New Roman"/>
          <w:b/>
          <w:bCs/>
          <w:sz w:val="24"/>
          <w:szCs w:val="24"/>
          <w:lang w:val="de-DE" w:eastAsia="ru-RU"/>
        </w:rPr>
        <w:t>üblich</w:t>
      </w:r>
      <w:r w:rsidRPr="00C95394">
        <w:rPr>
          <w:rFonts w:ascii="Times New Roman" w:eastAsia="Times New Roman" w:hAnsi="Times New Roman" w:cs="Times New Roman"/>
          <w:sz w:val="24"/>
          <w:szCs w:val="24"/>
          <w:lang w:val="de-DE" w:eastAsia="ru-RU"/>
        </w:rPr>
        <w:t xml:space="preserve">, dass </w:t>
      </w:r>
      <w:r w:rsidRPr="00C95394">
        <w:rPr>
          <w:rFonts w:ascii="Times New Roman" w:eastAsia="Times New Roman" w:hAnsi="Times New Roman" w:cs="Times New Roman"/>
          <w:b/>
          <w:bCs/>
          <w:sz w:val="24"/>
          <w:szCs w:val="24"/>
          <w:lang w:val="de-DE" w:eastAsia="ru-RU"/>
        </w:rPr>
        <w:t>Gäste</w:t>
      </w:r>
      <w:r w:rsidRPr="00C95394">
        <w:rPr>
          <w:rFonts w:ascii="Times New Roman" w:eastAsia="Times New Roman" w:hAnsi="Times New Roman" w:cs="Times New Roman"/>
          <w:sz w:val="24"/>
          <w:szCs w:val="24"/>
          <w:lang w:val="de-DE" w:eastAsia="ru-RU"/>
        </w:rPr>
        <w:t xml:space="preserve"> dem </w:t>
      </w:r>
      <w:r w:rsidRPr="00C95394">
        <w:rPr>
          <w:rFonts w:ascii="Times New Roman" w:eastAsia="Times New Roman" w:hAnsi="Times New Roman" w:cs="Times New Roman"/>
          <w:b/>
          <w:bCs/>
          <w:sz w:val="24"/>
          <w:szCs w:val="24"/>
          <w:lang w:val="de-DE" w:eastAsia="ru-RU"/>
        </w:rPr>
        <w:t>Brautpaar</w:t>
      </w:r>
      <w:r w:rsidRPr="00C95394">
        <w:rPr>
          <w:rFonts w:ascii="Times New Roman" w:eastAsia="Times New Roman" w:hAnsi="Times New Roman" w:cs="Times New Roman"/>
          <w:sz w:val="24"/>
          <w:szCs w:val="24"/>
          <w:lang w:val="de-DE" w:eastAsia="ru-RU"/>
        </w:rPr>
        <w:t xml:space="preserve"> Geld </w:t>
      </w:r>
      <w:r w:rsidRPr="00C95394">
        <w:rPr>
          <w:rFonts w:ascii="Times New Roman" w:eastAsia="Times New Roman" w:hAnsi="Times New Roman" w:cs="Times New Roman"/>
          <w:b/>
          <w:bCs/>
          <w:sz w:val="24"/>
          <w:szCs w:val="24"/>
          <w:lang w:val="de-DE" w:eastAsia="ru-RU"/>
        </w:rPr>
        <w:t>schenken</w:t>
      </w:r>
      <w:r w:rsidRPr="00C95394">
        <w:rPr>
          <w:rFonts w:ascii="Times New Roman" w:eastAsia="Times New Roman" w:hAnsi="Times New Roman" w:cs="Times New Roman"/>
          <w:sz w:val="24"/>
          <w:szCs w:val="24"/>
          <w:lang w:val="de-DE" w:eastAsia="ru-RU"/>
        </w:rPr>
        <w:t xml:space="preserve">. Wenn das Paar nicht genug Geld bekommt, können sie traurig sein. Sie </w:t>
      </w:r>
      <w:r w:rsidRPr="00C95394">
        <w:rPr>
          <w:rFonts w:ascii="Times New Roman" w:eastAsia="Times New Roman" w:hAnsi="Times New Roman" w:cs="Times New Roman"/>
          <w:b/>
          <w:bCs/>
          <w:sz w:val="24"/>
          <w:szCs w:val="24"/>
          <w:lang w:val="de-DE" w:eastAsia="ru-RU"/>
        </w:rPr>
        <w:t>denken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vielleicht</w:t>
      </w:r>
      <w:r w:rsidRPr="00C95394">
        <w:rPr>
          <w:rFonts w:ascii="Times New Roman" w:eastAsia="Times New Roman" w:hAnsi="Times New Roman" w:cs="Times New Roman"/>
          <w:sz w:val="24"/>
          <w:szCs w:val="24"/>
          <w:lang w:val="de-DE" w:eastAsia="ru-RU"/>
        </w:rPr>
        <w:t xml:space="preserve">, dass die </w:t>
      </w:r>
      <w:r w:rsidRPr="00C95394">
        <w:rPr>
          <w:rFonts w:ascii="Times New Roman" w:eastAsia="Times New Roman" w:hAnsi="Times New Roman" w:cs="Times New Roman"/>
          <w:b/>
          <w:bCs/>
          <w:sz w:val="24"/>
          <w:szCs w:val="24"/>
          <w:lang w:val="de-DE" w:eastAsia="ru-RU"/>
        </w:rPr>
        <w:t>Person</w:t>
      </w:r>
      <w:r w:rsidRPr="00C95394">
        <w:rPr>
          <w:rFonts w:ascii="Times New Roman" w:eastAsia="Times New Roman" w:hAnsi="Times New Roman" w:cs="Times New Roman"/>
          <w:sz w:val="24"/>
          <w:szCs w:val="24"/>
          <w:lang w:val="de-DE" w:eastAsia="ru-RU"/>
        </w:rPr>
        <w:t xml:space="preserve"> sie nicht </w:t>
      </w:r>
      <w:r w:rsidRPr="00C95394">
        <w:rPr>
          <w:rFonts w:ascii="Times New Roman" w:eastAsia="Times New Roman" w:hAnsi="Times New Roman" w:cs="Times New Roman"/>
          <w:b/>
          <w:bCs/>
          <w:sz w:val="24"/>
          <w:szCs w:val="24"/>
          <w:lang w:val="de-DE" w:eastAsia="ru-RU"/>
        </w:rPr>
        <w:t>mag</w:t>
      </w:r>
      <w:r w:rsidRPr="00C95394">
        <w:rPr>
          <w:rFonts w:ascii="Times New Roman" w:eastAsia="Times New Roman" w:hAnsi="Times New Roman" w:cs="Times New Roman"/>
          <w:sz w:val="24"/>
          <w:szCs w:val="24"/>
          <w:lang w:val="de-DE" w:eastAsia="ru-RU"/>
        </w:rPr>
        <w:t xml:space="preserve">. Manche Gäste geben aber nicht gerne viel Geld, wenn sie das Paar nicht gut </w:t>
      </w:r>
      <w:r w:rsidRPr="00C95394">
        <w:rPr>
          <w:rFonts w:ascii="Times New Roman" w:eastAsia="Times New Roman" w:hAnsi="Times New Roman" w:cs="Times New Roman"/>
          <w:b/>
          <w:bCs/>
          <w:sz w:val="24"/>
          <w:szCs w:val="24"/>
          <w:lang w:val="de-DE" w:eastAsia="ru-RU"/>
        </w:rPr>
        <w:t>kennen</w:t>
      </w:r>
      <w:r w:rsidRPr="00C95394">
        <w:rPr>
          <w:rFonts w:ascii="Times New Roman" w:eastAsia="Times New Roman" w:hAnsi="Times New Roman" w:cs="Times New Roman"/>
          <w:sz w:val="24"/>
          <w:szCs w:val="24"/>
          <w:lang w:val="de-DE" w:eastAsia="ru-RU"/>
        </w:rPr>
        <w:t xml:space="preserve">. Die Hochzeiten sind schön, aber auch teuer. Das Brautpaar </w:t>
      </w:r>
      <w:r w:rsidRPr="00C95394">
        <w:rPr>
          <w:rFonts w:ascii="Times New Roman" w:eastAsia="Times New Roman" w:hAnsi="Times New Roman" w:cs="Times New Roman"/>
          <w:b/>
          <w:bCs/>
          <w:sz w:val="24"/>
          <w:szCs w:val="24"/>
          <w:lang w:val="de-DE" w:eastAsia="ru-RU"/>
        </w:rPr>
        <w:t>fühlt</w:t>
      </w:r>
      <w:r w:rsidRPr="00C95394">
        <w:rPr>
          <w:rFonts w:ascii="Times New Roman" w:eastAsia="Times New Roman" w:hAnsi="Times New Roman" w:cs="Times New Roman"/>
          <w:sz w:val="24"/>
          <w:szCs w:val="24"/>
          <w:lang w:val="de-DE" w:eastAsia="ru-RU"/>
        </w:rPr>
        <w:t xml:space="preserve"> sich oft </w:t>
      </w:r>
      <w:r w:rsidRPr="00C95394">
        <w:rPr>
          <w:rFonts w:ascii="Times New Roman" w:eastAsia="Times New Roman" w:hAnsi="Times New Roman" w:cs="Times New Roman"/>
          <w:b/>
          <w:bCs/>
          <w:sz w:val="24"/>
          <w:szCs w:val="24"/>
          <w:lang w:val="de-DE" w:eastAsia="ru-RU"/>
        </w:rPr>
        <w:t>unter</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Druck</w:t>
      </w:r>
      <w:r w:rsidRPr="00C95394">
        <w:rPr>
          <w:rFonts w:ascii="Times New Roman" w:eastAsia="Times New Roman" w:hAnsi="Times New Roman" w:cs="Times New Roman"/>
          <w:sz w:val="24"/>
          <w:szCs w:val="24"/>
          <w:lang w:val="de-DE" w:eastAsia="ru-RU"/>
        </w:rPr>
        <w:t xml:space="preserve">. Außerdem sind die Hochzeiten sehr </w:t>
      </w:r>
      <w:r w:rsidRPr="00C95394">
        <w:rPr>
          <w:rFonts w:ascii="Times New Roman" w:eastAsia="Times New Roman" w:hAnsi="Times New Roman" w:cs="Times New Roman"/>
          <w:b/>
          <w:bCs/>
          <w:sz w:val="24"/>
          <w:szCs w:val="24"/>
          <w:lang w:val="de-DE" w:eastAsia="ru-RU"/>
        </w:rPr>
        <w:t>schnell</w:t>
      </w:r>
      <w:r w:rsidRPr="00C95394">
        <w:rPr>
          <w:rFonts w:ascii="Times New Roman" w:eastAsia="Times New Roman" w:hAnsi="Times New Roman" w:cs="Times New Roman"/>
          <w:sz w:val="24"/>
          <w:szCs w:val="24"/>
          <w:lang w:val="de-DE" w:eastAsia="ru-RU"/>
        </w:rPr>
        <w:t xml:space="preserve">, was Gäste aus </w:t>
      </w:r>
      <w:r w:rsidRPr="00C95394">
        <w:rPr>
          <w:rFonts w:ascii="Times New Roman" w:eastAsia="Times New Roman" w:hAnsi="Times New Roman" w:cs="Times New Roman"/>
          <w:b/>
          <w:bCs/>
          <w:sz w:val="24"/>
          <w:szCs w:val="24"/>
          <w:lang w:val="de-DE" w:eastAsia="ru-RU"/>
        </w:rPr>
        <w:t>anderen</w:t>
      </w:r>
      <w:r w:rsidRPr="00C95394">
        <w:rPr>
          <w:rFonts w:ascii="Times New Roman" w:eastAsia="Times New Roman" w:hAnsi="Times New Roman" w:cs="Times New Roman"/>
          <w:sz w:val="24"/>
          <w:szCs w:val="24"/>
          <w:lang w:val="de-DE" w:eastAsia="ru-RU"/>
        </w:rPr>
        <w:t xml:space="preserve"> Ländern oft </w:t>
      </w:r>
      <w:r w:rsidRPr="00C95394">
        <w:rPr>
          <w:rFonts w:ascii="Times New Roman" w:eastAsia="Times New Roman" w:hAnsi="Times New Roman" w:cs="Times New Roman"/>
          <w:b/>
          <w:bCs/>
          <w:sz w:val="24"/>
          <w:szCs w:val="24"/>
          <w:lang w:val="de-DE" w:eastAsia="ru-RU"/>
        </w:rPr>
        <w:t>überrascht</w:t>
      </w:r>
      <w:r w:rsidRPr="00C95394">
        <w:rPr>
          <w:rFonts w:ascii="Times New Roman" w:eastAsia="Times New Roman" w:hAnsi="Times New Roman" w:cs="Times New Roman"/>
          <w:sz w:val="24"/>
          <w:szCs w:val="24"/>
          <w:lang w:val="de-DE" w:eastAsia="ru-RU"/>
        </w:rPr>
        <w:t>.</w:t>
      </w:r>
    </w:p>
    <w:p w14:paraId="358331B5"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2. ПЕРЕВОД НА РУССКИЙ</w:t>
      </w:r>
    </w:p>
    <w:p w14:paraId="0516AED8"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Свадьбы в Южной Корее могут выглядеть как деловые мероприятия. Принято, чтобы гости дарили молодоженам деньги. Если пара получает недостаточно денег, они могут грустить. Они могут думать, что человек их не любит. Но некоторые гости неохотно дают много денег, если они не знают пару хорошо. Свадьбы красивые, но также и дорогие. Молодожены часто чувствуют себя под давлением. Кроме того, свадьбы проходят очень быстро, что часто удивляет гостей из других стран.</w:t>
      </w:r>
    </w:p>
    <w:p w14:paraId="523E4FE3"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2832"/>
        <w:gridCol w:w="2381"/>
      </w:tblGrid>
      <w:tr w:rsidR="00C95394" w:rsidRPr="00C95394" w14:paraId="39F89688" w14:textId="77777777" w:rsidTr="00C95394">
        <w:trPr>
          <w:tblHeader/>
          <w:tblCellSpacing w:w="15" w:type="dxa"/>
        </w:trPr>
        <w:tc>
          <w:tcPr>
            <w:tcW w:w="0" w:type="auto"/>
            <w:vAlign w:val="center"/>
            <w:hideMark/>
          </w:tcPr>
          <w:p w14:paraId="3B8B92E1"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proofErr w:type="spellStart"/>
            <w:r w:rsidRPr="00C95394">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748E8C4A"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Русский</w:t>
            </w:r>
          </w:p>
        </w:tc>
        <w:tc>
          <w:tcPr>
            <w:tcW w:w="0" w:type="auto"/>
            <w:vAlign w:val="center"/>
            <w:hideMark/>
          </w:tcPr>
          <w:p w14:paraId="1BA8E8D3"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Коллокация</w:t>
            </w:r>
          </w:p>
        </w:tc>
      </w:tr>
      <w:tr w:rsidR="00C95394" w:rsidRPr="00C95394" w14:paraId="28C508EE" w14:textId="77777777" w:rsidTr="00C95394">
        <w:trPr>
          <w:tblCellSpacing w:w="15" w:type="dxa"/>
        </w:trPr>
        <w:tc>
          <w:tcPr>
            <w:tcW w:w="0" w:type="auto"/>
            <w:vAlign w:val="center"/>
            <w:hideMark/>
          </w:tcPr>
          <w:p w14:paraId="10B3BBD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Hochzeit</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5A3B130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свадьба</w:t>
            </w:r>
          </w:p>
        </w:tc>
        <w:tc>
          <w:tcPr>
            <w:tcW w:w="0" w:type="auto"/>
            <w:vAlign w:val="center"/>
            <w:hideMark/>
          </w:tcPr>
          <w:p w14:paraId="2755FC8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Hochzeiten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Südkorea</w:t>
            </w:r>
            <w:proofErr w:type="spellEnd"/>
          </w:p>
        </w:tc>
      </w:tr>
      <w:tr w:rsidR="00C95394" w:rsidRPr="00C95394" w14:paraId="287D74E2" w14:textId="77777777" w:rsidTr="00C95394">
        <w:trPr>
          <w:tblCellSpacing w:w="15" w:type="dxa"/>
        </w:trPr>
        <w:tc>
          <w:tcPr>
            <w:tcW w:w="0" w:type="auto"/>
            <w:vAlign w:val="center"/>
            <w:hideMark/>
          </w:tcPr>
          <w:p w14:paraId="29F4560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lastRenderedPageBreak/>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Geschäft</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1D95DE0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дело, бизнес</w:t>
            </w:r>
          </w:p>
        </w:tc>
        <w:tc>
          <w:tcPr>
            <w:tcW w:w="0" w:type="auto"/>
            <w:vAlign w:val="center"/>
            <w:hideMark/>
          </w:tcPr>
          <w:p w14:paraId="197494C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Geschäfte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aussehen</w:t>
            </w:r>
            <w:proofErr w:type="spellEnd"/>
          </w:p>
        </w:tc>
      </w:tr>
      <w:tr w:rsidR="00C95394" w:rsidRPr="00C95394" w14:paraId="1EBC146F" w14:textId="77777777" w:rsidTr="00C95394">
        <w:trPr>
          <w:tblCellSpacing w:w="15" w:type="dxa"/>
        </w:trPr>
        <w:tc>
          <w:tcPr>
            <w:tcW w:w="0" w:type="auto"/>
            <w:vAlign w:val="center"/>
            <w:hideMark/>
          </w:tcPr>
          <w:p w14:paraId="6FF9D7F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üblich</w:t>
            </w:r>
            <w:proofErr w:type="spellEnd"/>
          </w:p>
        </w:tc>
        <w:tc>
          <w:tcPr>
            <w:tcW w:w="0" w:type="auto"/>
            <w:vAlign w:val="center"/>
            <w:hideMark/>
          </w:tcPr>
          <w:p w14:paraId="5EDF251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принятый, обычный</w:t>
            </w:r>
          </w:p>
        </w:tc>
        <w:tc>
          <w:tcPr>
            <w:tcW w:w="0" w:type="auto"/>
            <w:vAlign w:val="center"/>
            <w:hideMark/>
          </w:tcPr>
          <w:p w14:paraId="319E3DF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üblich</w:t>
            </w:r>
            <w:proofErr w:type="spellEnd"/>
          </w:p>
        </w:tc>
      </w:tr>
      <w:tr w:rsidR="00C95394" w:rsidRPr="00C95394" w14:paraId="73F60D28" w14:textId="77777777" w:rsidTr="00C95394">
        <w:trPr>
          <w:tblCellSpacing w:w="15" w:type="dxa"/>
        </w:trPr>
        <w:tc>
          <w:tcPr>
            <w:tcW w:w="0" w:type="auto"/>
            <w:vAlign w:val="center"/>
            <w:hideMark/>
          </w:tcPr>
          <w:p w14:paraId="3068A8C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Gast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Gäste</w:t>
            </w:r>
            <w:proofErr w:type="spellEnd"/>
          </w:p>
        </w:tc>
        <w:tc>
          <w:tcPr>
            <w:tcW w:w="0" w:type="auto"/>
            <w:vAlign w:val="center"/>
            <w:hideMark/>
          </w:tcPr>
          <w:p w14:paraId="3A20054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гость</w:t>
            </w:r>
          </w:p>
        </w:tc>
        <w:tc>
          <w:tcPr>
            <w:tcW w:w="0" w:type="auto"/>
            <w:vAlign w:val="center"/>
            <w:hideMark/>
          </w:tcPr>
          <w:p w14:paraId="797761F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Gäste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schenken</w:t>
            </w:r>
            <w:proofErr w:type="spellEnd"/>
          </w:p>
        </w:tc>
      </w:tr>
      <w:tr w:rsidR="00C95394" w:rsidRPr="00C95394" w14:paraId="680090BB" w14:textId="77777777" w:rsidTr="00C95394">
        <w:trPr>
          <w:tblCellSpacing w:w="15" w:type="dxa"/>
        </w:trPr>
        <w:tc>
          <w:tcPr>
            <w:tcW w:w="0" w:type="auto"/>
            <w:vAlign w:val="center"/>
            <w:hideMark/>
          </w:tcPr>
          <w:p w14:paraId="41639BD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Brautpaar</w:t>
            </w:r>
            <w:proofErr w:type="spellEnd"/>
          </w:p>
        </w:tc>
        <w:tc>
          <w:tcPr>
            <w:tcW w:w="0" w:type="auto"/>
            <w:vAlign w:val="center"/>
            <w:hideMark/>
          </w:tcPr>
          <w:p w14:paraId="255F292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молодожены, брачная пара</w:t>
            </w:r>
          </w:p>
        </w:tc>
        <w:tc>
          <w:tcPr>
            <w:tcW w:w="0" w:type="auto"/>
            <w:vAlign w:val="center"/>
            <w:hideMark/>
          </w:tcPr>
          <w:p w14:paraId="4EBA9C0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Brautpaar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Geld</w:t>
            </w:r>
            <w:proofErr w:type="spellEnd"/>
          </w:p>
        </w:tc>
      </w:tr>
      <w:tr w:rsidR="00C95394" w:rsidRPr="00C95394" w14:paraId="5F219C75" w14:textId="77777777" w:rsidTr="00C95394">
        <w:trPr>
          <w:tblCellSpacing w:w="15" w:type="dxa"/>
        </w:trPr>
        <w:tc>
          <w:tcPr>
            <w:tcW w:w="0" w:type="auto"/>
            <w:vAlign w:val="center"/>
            <w:hideMark/>
          </w:tcPr>
          <w:p w14:paraId="78BD4E1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schenken</w:t>
            </w:r>
            <w:proofErr w:type="spellEnd"/>
          </w:p>
        </w:tc>
        <w:tc>
          <w:tcPr>
            <w:tcW w:w="0" w:type="auto"/>
            <w:vAlign w:val="center"/>
            <w:hideMark/>
          </w:tcPr>
          <w:p w14:paraId="116ABC3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дарить</w:t>
            </w:r>
          </w:p>
        </w:tc>
        <w:tc>
          <w:tcPr>
            <w:tcW w:w="0" w:type="auto"/>
            <w:vAlign w:val="center"/>
            <w:hideMark/>
          </w:tcPr>
          <w:p w14:paraId="46C3C32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Geld</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schenken</w:t>
            </w:r>
            <w:proofErr w:type="spellEnd"/>
          </w:p>
        </w:tc>
      </w:tr>
      <w:tr w:rsidR="00C95394" w:rsidRPr="00C95394" w14:paraId="44660769" w14:textId="77777777" w:rsidTr="00C95394">
        <w:trPr>
          <w:tblCellSpacing w:w="15" w:type="dxa"/>
        </w:trPr>
        <w:tc>
          <w:tcPr>
            <w:tcW w:w="0" w:type="auto"/>
            <w:vAlign w:val="center"/>
            <w:hideMark/>
          </w:tcPr>
          <w:p w14:paraId="277C1BA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denken</w:t>
            </w:r>
            <w:proofErr w:type="spellEnd"/>
          </w:p>
        </w:tc>
        <w:tc>
          <w:tcPr>
            <w:tcW w:w="0" w:type="auto"/>
            <w:vAlign w:val="center"/>
            <w:hideMark/>
          </w:tcPr>
          <w:p w14:paraId="5F3EC09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думать</w:t>
            </w:r>
          </w:p>
        </w:tc>
        <w:tc>
          <w:tcPr>
            <w:tcW w:w="0" w:type="auto"/>
            <w:vAlign w:val="center"/>
            <w:hideMark/>
          </w:tcPr>
          <w:p w14:paraId="0570688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denken</w:t>
            </w:r>
            <w:proofErr w:type="spellEnd"/>
          </w:p>
        </w:tc>
      </w:tr>
      <w:tr w:rsidR="00C95394" w:rsidRPr="00C95394" w14:paraId="5470BF03" w14:textId="77777777" w:rsidTr="00C95394">
        <w:trPr>
          <w:tblCellSpacing w:w="15" w:type="dxa"/>
        </w:trPr>
        <w:tc>
          <w:tcPr>
            <w:tcW w:w="0" w:type="auto"/>
            <w:vAlign w:val="center"/>
            <w:hideMark/>
          </w:tcPr>
          <w:p w14:paraId="19372C3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vielleicht</w:t>
            </w:r>
            <w:proofErr w:type="spellEnd"/>
          </w:p>
        </w:tc>
        <w:tc>
          <w:tcPr>
            <w:tcW w:w="0" w:type="auto"/>
            <w:vAlign w:val="center"/>
            <w:hideMark/>
          </w:tcPr>
          <w:p w14:paraId="74A861D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возможно, может быть</w:t>
            </w:r>
          </w:p>
        </w:tc>
        <w:tc>
          <w:tcPr>
            <w:tcW w:w="0" w:type="auto"/>
            <w:vAlign w:val="center"/>
            <w:hideMark/>
          </w:tcPr>
          <w:p w14:paraId="7ABD8A5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denken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vielleicht</w:t>
            </w:r>
            <w:proofErr w:type="spellEnd"/>
          </w:p>
        </w:tc>
      </w:tr>
      <w:tr w:rsidR="00C95394" w:rsidRPr="00C95394" w14:paraId="4DC02030" w14:textId="77777777" w:rsidTr="00C95394">
        <w:trPr>
          <w:tblCellSpacing w:w="15" w:type="dxa"/>
        </w:trPr>
        <w:tc>
          <w:tcPr>
            <w:tcW w:w="0" w:type="auto"/>
            <w:vAlign w:val="center"/>
            <w:hideMark/>
          </w:tcPr>
          <w:p w14:paraId="045CB1B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mögen</w:t>
            </w:r>
            <w:proofErr w:type="spellEnd"/>
          </w:p>
        </w:tc>
        <w:tc>
          <w:tcPr>
            <w:tcW w:w="0" w:type="auto"/>
            <w:vAlign w:val="center"/>
            <w:hideMark/>
          </w:tcPr>
          <w:p w14:paraId="731B0C0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любить, нравиться</w:t>
            </w:r>
          </w:p>
        </w:tc>
        <w:tc>
          <w:tcPr>
            <w:tcW w:w="0" w:type="auto"/>
            <w:vAlign w:val="center"/>
            <w:hideMark/>
          </w:tcPr>
          <w:p w14:paraId="6FA9521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nicht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mag</w:t>
            </w:r>
            <w:proofErr w:type="spellEnd"/>
          </w:p>
        </w:tc>
      </w:tr>
      <w:tr w:rsidR="00C95394" w:rsidRPr="00C95394" w14:paraId="783A6BA7" w14:textId="77777777" w:rsidTr="00C95394">
        <w:trPr>
          <w:tblCellSpacing w:w="15" w:type="dxa"/>
        </w:trPr>
        <w:tc>
          <w:tcPr>
            <w:tcW w:w="0" w:type="auto"/>
            <w:vAlign w:val="center"/>
            <w:hideMark/>
          </w:tcPr>
          <w:p w14:paraId="5E9FC2C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kennen</w:t>
            </w:r>
            <w:proofErr w:type="spellEnd"/>
          </w:p>
        </w:tc>
        <w:tc>
          <w:tcPr>
            <w:tcW w:w="0" w:type="auto"/>
            <w:vAlign w:val="center"/>
            <w:hideMark/>
          </w:tcPr>
          <w:p w14:paraId="32012BD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знать (быть знакомым)</w:t>
            </w:r>
          </w:p>
        </w:tc>
        <w:tc>
          <w:tcPr>
            <w:tcW w:w="0" w:type="auto"/>
            <w:vAlign w:val="center"/>
            <w:hideMark/>
          </w:tcPr>
          <w:p w14:paraId="71FC544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nicht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gut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kennen</w:t>
            </w:r>
            <w:proofErr w:type="spellEnd"/>
          </w:p>
        </w:tc>
      </w:tr>
      <w:tr w:rsidR="00C95394" w:rsidRPr="00C95394" w14:paraId="6B802753" w14:textId="77777777" w:rsidTr="00C95394">
        <w:trPr>
          <w:tblCellSpacing w:w="15" w:type="dxa"/>
        </w:trPr>
        <w:tc>
          <w:tcPr>
            <w:tcW w:w="0" w:type="auto"/>
            <w:vAlign w:val="center"/>
            <w:hideMark/>
          </w:tcPr>
          <w:p w14:paraId="7440DEA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fühlen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sich</w:t>
            </w:r>
            <w:proofErr w:type="spellEnd"/>
            <w:r w:rsidRPr="00C95394">
              <w:rPr>
                <w:rFonts w:ascii="Times New Roman" w:eastAsia="Times New Roman" w:hAnsi="Times New Roman" w:cs="Times New Roman"/>
                <w:sz w:val="24"/>
                <w:szCs w:val="24"/>
                <w:lang w:eastAsia="ru-RU"/>
              </w:rPr>
              <w:t>)</w:t>
            </w:r>
          </w:p>
        </w:tc>
        <w:tc>
          <w:tcPr>
            <w:tcW w:w="0" w:type="auto"/>
            <w:vAlign w:val="center"/>
            <w:hideMark/>
          </w:tcPr>
          <w:p w14:paraId="77AB7A2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чувствовать (себя)</w:t>
            </w:r>
          </w:p>
        </w:tc>
        <w:tc>
          <w:tcPr>
            <w:tcW w:w="0" w:type="auto"/>
            <w:vAlign w:val="center"/>
            <w:hideMark/>
          </w:tcPr>
          <w:p w14:paraId="087AD66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fühlt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sich</w:t>
            </w:r>
            <w:proofErr w:type="spellEnd"/>
          </w:p>
        </w:tc>
      </w:tr>
      <w:tr w:rsidR="00C95394" w:rsidRPr="00C95394" w14:paraId="117AAF4C" w14:textId="77777777" w:rsidTr="00C95394">
        <w:trPr>
          <w:tblCellSpacing w:w="15" w:type="dxa"/>
        </w:trPr>
        <w:tc>
          <w:tcPr>
            <w:tcW w:w="0" w:type="auto"/>
            <w:vAlign w:val="center"/>
            <w:hideMark/>
          </w:tcPr>
          <w:p w14:paraId="2E71894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unter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Druck</w:t>
            </w:r>
            <w:proofErr w:type="spellEnd"/>
          </w:p>
        </w:tc>
        <w:tc>
          <w:tcPr>
            <w:tcW w:w="0" w:type="auto"/>
            <w:vAlign w:val="center"/>
            <w:hideMark/>
          </w:tcPr>
          <w:p w14:paraId="54AD030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под давлением</w:t>
            </w:r>
          </w:p>
        </w:tc>
        <w:tc>
          <w:tcPr>
            <w:tcW w:w="0" w:type="auto"/>
            <w:vAlign w:val="center"/>
            <w:hideMark/>
          </w:tcPr>
          <w:p w14:paraId="0C5AC66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unter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Druck</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fühlen</w:t>
            </w:r>
            <w:proofErr w:type="spellEnd"/>
          </w:p>
        </w:tc>
      </w:tr>
      <w:tr w:rsidR="00C95394" w:rsidRPr="00C95394" w14:paraId="451AB6B6" w14:textId="77777777" w:rsidTr="00C95394">
        <w:trPr>
          <w:tblCellSpacing w:w="15" w:type="dxa"/>
        </w:trPr>
        <w:tc>
          <w:tcPr>
            <w:tcW w:w="0" w:type="auto"/>
            <w:vAlign w:val="center"/>
            <w:hideMark/>
          </w:tcPr>
          <w:p w14:paraId="2AA3A17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Druck</w:t>
            </w:r>
            <w:proofErr w:type="spellEnd"/>
          </w:p>
        </w:tc>
        <w:tc>
          <w:tcPr>
            <w:tcW w:w="0" w:type="auto"/>
            <w:vAlign w:val="center"/>
            <w:hideMark/>
          </w:tcPr>
          <w:p w14:paraId="62764E8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давление</w:t>
            </w:r>
          </w:p>
        </w:tc>
        <w:tc>
          <w:tcPr>
            <w:tcW w:w="0" w:type="auto"/>
            <w:vAlign w:val="center"/>
            <w:hideMark/>
          </w:tcPr>
          <w:p w14:paraId="6FAFC4B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unter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Druck</w:t>
            </w:r>
            <w:proofErr w:type="spellEnd"/>
          </w:p>
        </w:tc>
      </w:tr>
      <w:tr w:rsidR="00C95394" w:rsidRPr="00C95394" w14:paraId="371B8D42" w14:textId="77777777" w:rsidTr="00C95394">
        <w:trPr>
          <w:tblCellSpacing w:w="15" w:type="dxa"/>
        </w:trPr>
        <w:tc>
          <w:tcPr>
            <w:tcW w:w="0" w:type="auto"/>
            <w:vAlign w:val="center"/>
            <w:hideMark/>
          </w:tcPr>
          <w:p w14:paraId="2CE0454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schnell</w:t>
            </w:r>
            <w:proofErr w:type="spellEnd"/>
          </w:p>
        </w:tc>
        <w:tc>
          <w:tcPr>
            <w:tcW w:w="0" w:type="auto"/>
            <w:vAlign w:val="center"/>
            <w:hideMark/>
          </w:tcPr>
          <w:p w14:paraId="32CF650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быстрый</w:t>
            </w:r>
          </w:p>
        </w:tc>
        <w:tc>
          <w:tcPr>
            <w:tcW w:w="0" w:type="auto"/>
            <w:vAlign w:val="center"/>
            <w:hideMark/>
          </w:tcPr>
          <w:p w14:paraId="59629C8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sehr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schnell</w:t>
            </w:r>
            <w:proofErr w:type="spellEnd"/>
          </w:p>
        </w:tc>
      </w:tr>
      <w:tr w:rsidR="00C95394" w:rsidRPr="00C95394" w14:paraId="2EF40FF8" w14:textId="77777777" w:rsidTr="00C95394">
        <w:trPr>
          <w:tblCellSpacing w:w="15" w:type="dxa"/>
        </w:trPr>
        <w:tc>
          <w:tcPr>
            <w:tcW w:w="0" w:type="auto"/>
            <w:vAlign w:val="center"/>
            <w:hideMark/>
          </w:tcPr>
          <w:p w14:paraId="3706E8E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überraschen</w:t>
            </w:r>
            <w:proofErr w:type="spellEnd"/>
          </w:p>
        </w:tc>
        <w:tc>
          <w:tcPr>
            <w:tcW w:w="0" w:type="auto"/>
            <w:vAlign w:val="center"/>
            <w:hideMark/>
          </w:tcPr>
          <w:p w14:paraId="1F20D9A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удивлять</w:t>
            </w:r>
          </w:p>
        </w:tc>
        <w:tc>
          <w:tcPr>
            <w:tcW w:w="0" w:type="auto"/>
            <w:vAlign w:val="center"/>
            <w:hideMark/>
          </w:tcPr>
          <w:p w14:paraId="4A4AB44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oft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überrascht</w:t>
            </w:r>
            <w:proofErr w:type="spellEnd"/>
          </w:p>
        </w:tc>
      </w:tr>
    </w:tbl>
    <w:p w14:paraId="64156BB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pict w14:anchorId="505B9F48">
          <v:rect id="_x0000_i1032" style="width:0;height:1.5pt" o:hralign="center" o:hrstd="t" o:hr="t" fillcolor="#a0a0a0" stroked="f"/>
        </w:pict>
      </w:r>
    </w:p>
    <w:p w14:paraId="24D153E6" w14:textId="77777777" w:rsidR="00C95394" w:rsidRPr="00C95394" w:rsidRDefault="00C95394" w:rsidP="00C953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95394">
        <w:rPr>
          <w:rFonts w:ascii="Times New Roman" w:eastAsia="Times New Roman" w:hAnsi="Times New Roman" w:cs="Times New Roman"/>
          <w:b/>
          <w:bCs/>
          <w:sz w:val="36"/>
          <w:szCs w:val="36"/>
          <w:lang w:eastAsia="ru-RU"/>
        </w:rPr>
        <w:t>ТЕКСТ 8: Банановое искусство</w:t>
      </w:r>
    </w:p>
    <w:p w14:paraId="0D8C55EE"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1. НЕМЕЦКИЙ ТЕКСТ</w:t>
      </w:r>
    </w:p>
    <w:p w14:paraId="5BC947DA"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val="de-DE" w:eastAsia="ru-RU"/>
        </w:rPr>
      </w:pPr>
      <w:proofErr w:type="spellStart"/>
      <w:r w:rsidRPr="00C95394">
        <w:rPr>
          <w:rFonts w:ascii="Times New Roman" w:eastAsia="Times New Roman" w:hAnsi="Times New Roman" w:cs="Times New Roman"/>
          <w:sz w:val="24"/>
          <w:szCs w:val="24"/>
          <w:lang w:eastAsia="ru-RU"/>
        </w:rPr>
        <w:t>Maurizio</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b/>
          <w:bCs/>
          <w:sz w:val="24"/>
          <w:szCs w:val="24"/>
          <w:lang w:eastAsia="ru-RU"/>
        </w:rPr>
        <w:t>Künstler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aus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Italien</w:t>
      </w:r>
      <w:proofErr w:type="spellEnd"/>
      <w:r w:rsidRPr="00C95394">
        <w:rPr>
          <w:rFonts w:ascii="Times New Roman" w:eastAsia="Times New Roman" w:hAnsi="Times New Roman" w:cs="Times New Roman"/>
          <w:sz w:val="24"/>
          <w:szCs w:val="24"/>
          <w:lang w:eastAsia="ru-RU"/>
        </w:rPr>
        <w:t xml:space="preserve">. </w:t>
      </w:r>
      <w:r w:rsidRPr="00C95394">
        <w:rPr>
          <w:rFonts w:ascii="Times New Roman" w:eastAsia="Times New Roman" w:hAnsi="Times New Roman" w:cs="Times New Roman"/>
          <w:sz w:val="24"/>
          <w:szCs w:val="24"/>
          <w:lang w:val="de-DE" w:eastAsia="ru-RU"/>
        </w:rPr>
        <w:t xml:space="preserve">Er macht ein </w:t>
      </w:r>
      <w:r w:rsidRPr="00C95394">
        <w:rPr>
          <w:rFonts w:ascii="Times New Roman" w:eastAsia="Times New Roman" w:hAnsi="Times New Roman" w:cs="Times New Roman"/>
          <w:b/>
          <w:bCs/>
          <w:sz w:val="24"/>
          <w:szCs w:val="24"/>
          <w:lang w:val="de-DE" w:eastAsia="ru-RU"/>
        </w:rPr>
        <w:t>besonderes</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Kunstwerk</w:t>
      </w:r>
      <w:r w:rsidRPr="00C95394">
        <w:rPr>
          <w:rFonts w:ascii="Times New Roman" w:eastAsia="Times New Roman" w:hAnsi="Times New Roman" w:cs="Times New Roman"/>
          <w:sz w:val="24"/>
          <w:szCs w:val="24"/>
          <w:lang w:val="de-DE" w:eastAsia="ru-RU"/>
        </w:rPr>
        <w:t xml:space="preserve">. Er </w:t>
      </w:r>
      <w:r w:rsidRPr="00C95394">
        <w:rPr>
          <w:rFonts w:ascii="Times New Roman" w:eastAsia="Times New Roman" w:hAnsi="Times New Roman" w:cs="Times New Roman"/>
          <w:b/>
          <w:bCs/>
          <w:sz w:val="24"/>
          <w:szCs w:val="24"/>
          <w:lang w:val="de-DE" w:eastAsia="ru-RU"/>
        </w:rPr>
        <w:t>klebt</w:t>
      </w:r>
      <w:r w:rsidRPr="00C95394">
        <w:rPr>
          <w:rFonts w:ascii="Times New Roman" w:eastAsia="Times New Roman" w:hAnsi="Times New Roman" w:cs="Times New Roman"/>
          <w:sz w:val="24"/>
          <w:szCs w:val="24"/>
          <w:lang w:val="de-DE" w:eastAsia="ru-RU"/>
        </w:rPr>
        <w:t xml:space="preserve"> eine Banane an eine Wand. Er </w:t>
      </w:r>
      <w:r w:rsidRPr="00C95394">
        <w:rPr>
          <w:rFonts w:ascii="Times New Roman" w:eastAsia="Times New Roman" w:hAnsi="Times New Roman" w:cs="Times New Roman"/>
          <w:b/>
          <w:bCs/>
          <w:sz w:val="24"/>
          <w:szCs w:val="24"/>
          <w:lang w:val="de-DE" w:eastAsia="ru-RU"/>
        </w:rPr>
        <w:t>nennt</w:t>
      </w:r>
      <w:r w:rsidRPr="00C95394">
        <w:rPr>
          <w:rFonts w:ascii="Times New Roman" w:eastAsia="Times New Roman" w:hAnsi="Times New Roman" w:cs="Times New Roman"/>
          <w:sz w:val="24"/>
          <w:szCs w:val="24"/>
          <w:lang w:val="de-DE" w:eastAsia="ru-RU"/>
        </w:rPr>
        <w:t xml:space="preserve"> das Kunstwerk „</w:t>
      </w:r>
      <w:r w:rsidRPr="00C95394">
        <w:rPr>
          <w:rFonts w:ascii="Times New Roman" w:eastAsia="Times New Roman" w:hAnsi="Times New Roman" w:cs="Times New Roman"/>
          <w:b/>
          <w:bCs/>
          <w:sz w:val="24"/>
          <w:szCs w:val="24"/>
          <w:lang w:val="de-DE" w:eastAsia="ru-RU"/>
        </w:rPr>
        <w:t>Komiker</w:t>
      </w:r>
      <w:r w:rsidRPr="00C95394">
        <w:rPr>
          <w:rFonts w:ascii="Times New Roman" w:eastAsia="Times New Roman" w:hAnsi="Times New Roman" w:cs="Times New Roman"/>
          <w:sz w:val="24"/>
          <w:szCs w:val="24"/>
          <w:lang w:val="de-DE" w:eastAsia="ru-RU"/>
        </w:rPr>
        <w:t xml:space="preserve">". Er </w:t>
      </w:r>
      <w:r w:rsidRPr="00C95394">
        <w:rPr>
          <w:rFonts w:ascii="Times New Roman" w:eastAsia="Times New Roman" w:hAnsi="Times New Roman" w:cs="Times New Roman"/>
          <w:b/>
          <w:bCs/>
          <w:sz w:val="24"/>
          <w:szCs w:val="24"/>
          <w:lang w:val="de-DE" w:eastAsia="ru-RU"/>
        </w:rPr>
        <w:t>verkauft</w:t>
      </w:r>
      <w:r w:rsidRPr="00C95394">
        <w:rPr>
          <w:rFonts w:ascii="Times New Roman" w:eastAsia="Times New Roman" w:hAnsi="Times New Roman" w:cs="Times New Roman"/>
          <w:sz w:val="24"/>
          <w:szCs w:val="24"/>
          <w:lang w:val="de-DE" w:eastAsia="ru-RU"/>
        </w:rPr>
        <w:t xml:space="preserve"> das Kunstwerk für sehr viel Geld – über 6 </w:t>
      </w:r>
      <w:r w:rsidRPr="00C95394">
        <w:rPr>
          <w:rFonts w:ascii="Times New Roman" w:eastAsia="Times New Roman" w:hAnsi="Times New Roman" w:cs="Times New Roman"/>
          <w:b/>
          <w:bCs/>
          <w:sz w:val="24"/>
          <w:szCs w:val="24"/>
          <w:lang w:val="de-DE" w:eastAsia="ru-RU"/>
        </w:rPr>
        <w:t>Millionen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Dollar</w:t>
      </w:r>
      <w:r w:rsidRPr="00C95394">
        <w:rPr>
          <w:rFonts w:ascii="Times New Roman" w:eastAsia="Times New Roman" w:hAnsi="Times New Roman" w:cs="Times New Roman"/>
          <w:sz w:val="24"/>
          <w:szCs w:val="24"/>
          <w:lang w:val="de-DE" w:eastAsia="ru-RU"/>
        </w:rPr>
        <w:t xml:space="preserve">! Die Leute fragen: Warum ist eine Banane so teuer? Maurizio macht oft </w:t>
      </w:r>
      <w:r w:rsidRPr="00C95394">
        <w:rPr>
          <w:rFonts w:ascii="Times New Roman" w:eastAsia="Times New Roman" w:hAnsi="Times New Roman" w:cs="Times New Roman"/>
          <w:b/>
          <w:bCs/>
          <w:sz w:val="24"/>
          <w:szCs w:val="24"/>
          <w:lang w:val="de-DE" w:eastAsia="ru-RU"/>
        </w:rPr>
        <w:t>lustige</w:t>
      </w:r>
      <w:r w:rsidRPr="00C95394">
        <w:rPr>
          <w:rFonts w:ascii="Times New Roman" w:eastAsia="Times New Roman" w:hAnsi="Times New Roman" w:cs="Times New Roman"/>
          <w:sz w:val="24"/>
          <w:szCs w:val="24"/>
          <w:lang w:val="de-DE" w:eastAsia="ru-RU"/>
        </w:rPr>
        <w:t xml:space="preserve">, aber besondere </w:t>
      </w:r>
      <w:r w:rsidRPr="00C95394">
        <w:rPr>
          <w:rFonts w:ascii="Times New Roman" w:eastAsia="Times New Roman" w:hAnsi="Times New Roman" w:cs="Times New Roman"/>
          <w:b/>
          <w:bCs/>
          <w:sz w:val="24"/>
          <w:szCs w:val="24"/>
          <w:lang w:val="de-DE" w:eastAsia="ru-RU"/>
        </w:rPr>
        <w:t>Kunst</w:t>
      </w:r>
      <w:r w:rsidRPr="00C95394">
        <w:rPr>
          <w:rFonts w:ascii="Times New Roman" w:eastAsia="Times New Roman" w:hAnsi="Times New Roman" w:cs="Times New Roman"/>
          <w:sz w:val="24"/>
          <w:szCs w:val="24"/>
          <w:lang w:val="de-DE" w:eastAsia="ru-RU"/>
        </w:rPr>
        <w:t xml:space="preserve">. Mit dem Bananen-Kunstwerk will er </w:t>
      </w:r>
      <w:r w:rsidRPr="00C95394">
        <w:rPr>
          <w:rFonts w:ascii="Times New Roman" w:eastAsia="Times New Roman" w:hAnsi="Times New Roman" w:cs="Times New Roman"/>
          <w:b/>
          <w:bCs/>
          <w:sz w:val="24"/>
          <w:szCs w:val="24"/>
          <w:lang w:val="de-DE" w:eastAsia="ru-RU"/>
        </w:rPr>
        <w:t>zeigen</w:t>
      </w:r>
      <w:r w:rsidRPr="00C95394">
        <w:rPr>
          <w:rFonts w:ascii="Times New Roman" w:eastAsia="Times New Roman" w:hAnsi="Times New Roman" w:cs="Times New Roman"/>
          <w:sz w:val="24"/>
          <w:szCs w:val="24"/>
          <w:lang w:val="de-DE" w:eastAsia="ru-RU"/>
        </w:rPr>
        <w:t xml:space="preserve">: Kunst kann zum </w:t>
      </w:r>
      <w:r w:rsidRPr="00C95394">
        <w:rPr>
          <w:rFonts w:ascii="Times New Roman" w:eastAsia="Times New Roman" w:hAnsi="Times New Roman" w:cs="Times New Roman"/>
          <w:b/>
          <w:bCs/>
          <w:sz w:val="24"/>
          <w:szCs w:val="24"/>
          <w:lang w:val="de-DE" w:eastAsia="ru-RU"/>
        </w:rPr>
        <w:t>Nachdenken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anregen</w:t>
      </w:r>
      <w:r w:rsidRPr="00C95394">
        <w:rPr>
          <w:rFonts w:ascii="Times New Roman" w:eastAsia="Times New Roman" w:hAnsi="Times New Roman" w:cs="Times New Roman"/>
          <w:sz w:val="24"/>
          <w:szCs w:val="24"/>
          <w:lang w:val="de-DE" w:eastAsia="ru-RU"/>
        </w:rPr>
        <w:t xml:space="preserve">. Er </w:t>
      </w:r>
      <w:r w:rsidRPr="00C95394">
        <w:rPr>
          <w:rFonts w:ascii="Times New Roman" w:eastAsia="Times New Roman" w:hAnsi="Times New Roman" w:cs="Times New Roman"/>
          <w:b/>
          <w:bCs/>
          <w:sz w:val="24"/>
          <w:szCs w:val="24"/>
          <w:lang w:val="de-DE" w:eastAsia="ru-RU"/>
        </w:rPr>
        <w:t>möchte</w:t>
      </w:r>
      <w:r w:rsidRPr="00C95394">
        <w:rPr>
          <w:rFonts w:ascii="Times New Roman" w:eastAsia="Times New Roman" w:hAnsi="Times New Roman" w:cs="Times New Roman"/>
          <w:sz w:val="24"/>
          <w:szCs w:val="24"/>
          <w:lang w:val="de-DE" w:eastAsia="ru-RU"/>
        </w:rPr>
        <w:t xml:space="preserve">, dass die Menschen über den </w:t>
      </w:r>
      <w:r w:rsidRPr="00C95394">
        <w:rPr>
          <w:rFonts w:ascii="Times New Roman" w:eastAsia="Times New Roman" w:hAnsi="Times New Roman" w:cs="Times New Roman"/>
          <w:b/>
          <w:bCs/>
          <w:sz w:val="24"/>
          <w:szCs w:val="24"/>
          <w:lang w:val="de-DE" w:eastAsia="ru-RU"/>
        </w:rPr>
        <w:t>Wert</w:t>
      </w:r>
      <w:r w:rsidRPr="00C95394">
        <w:rPr>
          <w:rFonts w:ascii="Times New Roman" w:eastAsia="Times New Roman" w:hAnsi="Times New Roman" w:cs="Times New Roman"/>
          <w:sz w:val="24"/>
          <w:szCs w:val="24"/>
          <w:lang w:val="de-DE" w:eastAsia="ru-RU"/>
        </w:rPr>
        <w:t xml:space="preserve"> von Kunst nachdenken. Kunst kann </w:t>
      </w:r>
      <w:r w:rsidRPr="00C95394">
        <w:rPr>
          <w:rFonts w:ascii="Times New Roman" w:eastAsia="Times New Roman" w:hAnsi="Times New Roman" w:cs="Times New Roman"/>
          <w:b/>
          <w:bCs/>
          <w:sz w:val="24"/>
          <w:szCs w:val="24"/>
          <w:lang w:val="de-DE" w:eastAsia="ru-RU"/>
        </w:rPr>
        <w:t>Spaß</w:t>
      </w:r>
      <w:r w:rsidRPr="00C95394">
        <w:rPr>
          <w:rFonts w:ascii="Times New Roman" w:eastAsia="Times New Roman" w:hAnsi="Times New Roman" w:cs="Times New Roman"/>
          <w:sz w:val="24"/>
          <w:szCs w:val="24"/>
          <w:lang w:val="de-DE" w:eastAsia="ru-RU"/>
        </w:rPr>
        <w:t xml:space="preserve"> machen, </w:t>
      </w:r>
      <w:r w:rsidRPr="00C95394">
        <w:rPr>
          <w:rFonts w:ascii="Times New Roman" w:eastAsia="Times New Roman" w:hAnsi="Times New Roman" w:cs="Times New Roman"/>
          <w:b/>
          <w:bCs/>
          <w:sz w:val="24"/>
          <w:szCs w:val="24"/>
          <w:lang w:val="de-DE" w:eastAsia="ru-RU"/>
        </w:rPr>
        <w:t>einfach</w:t>
      </w:r>
      <w:r w:rsidRPr="00C95394">
        <w:rPr>
          <w:rFonts w:ascii="Times New Roman" w:eastAsia="Times New Roman" w:hAnsi="Times New Roman" w:cs="Times New Roman"/>
          <w:sz w:val="24"/>
          <w:szCs w:val="24"/>
          <w:lang w:val="de-DE" w:eastAsia="ru-RU"/>
        </w:rPr>
        <w:t xml:space="preserve"> sein und eine </w:t>
      </w:r>
      <w:r w:rsidRPr="00C95394">
        <w:rPr>
          <w:rFonts w:ascii="Times New Roman" w:eastAsia="Times New Roman" w:hAnsi="Times New Roman" w:cs="Times New Roman"/>
          <w:b/>
          <w:bCs/>
          <w:sz w:val="24"/>
          <w:szCs w:val="24"/>
          <w:lang w:val="de-DE" w:eastAsia="ru-RU"/>
        </w:rPr>
        <w:t>Botschaft</w:t>
      </w:r>
      <w:r w:rsidRPr="00C95394">
        <w:rPr>
          <w:rFonts w:ascii="Times New Roman" w:eastAsia="Times New Roman" w:hAnsi="Times New Roman" w:cs="Times New Roman"/>
          <w:sz w:val="24"/>
          <w:szCs w:val="24"/>
          <w:lang w:val="de-DE" w:eastAsia="ru-RU"/>
        </w:rPr>
        <w:t xml:space="preserve"> haben.</w:t>
      </w:r>
    </w:p>
    <w:p w14:paraId="53D65F78"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2. ПЕРЕВОД НА РУССКИЙ</w:t>
      </w:r>
    </w:p>
    <w:p w14:paraId="6219604C"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Маурицио — художник из Италии. Он создает особое произведение искусства. Он приклеивает банан к стене. Он называет это произведение «Комик». Он продает это произведение за очень много денег — более 6 миллионов долларов! Люди спрашивают: почему банан такой дорогой? Маурицио часто создает смешное, но особое искусство. Банановым произведением он хочет показать: искусство может побуждать к размышлению. Он хочет, чтобы люди задумывались о ценности искусства. Искусство может быть веселым, простым и иметь послание.</w:t>
      </w:r>
    </w:p>
    <w:p w14:paraId="02903E6C"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814"/>
        <w:gridCol w:w="2608"/>
      </w:tblGrid>
      <w:tr w:rsidR="00C95394" w:rsidRPr="00C95394" w14:paraId="4B9A4150" w14:textId="77777777" w:rsidTr="00C95394">
        <w:trPr>
          <w:tblHeader/>
          <w:tblCellSpacing w:w="15" w:type="dxa"/>
        </w:trPr>
        <w:tc>
          <w:tcPr>
            <w:tcW w:w="0" w:type="auto"/>
            <w:vAlign w:val="center"/>
            <w:hideMark/>
          </w:tcPr>
          <w:p w14:paraId="72B75D8B"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proofErr w:type="spellStart"/>
            <w:r w:rsidRPr="00C95394">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7F8C930F"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Русский</w:t>
            </w:r>
          </w:p>
        </w:tc>
        <w:tc>
          <w:tcPr>
            <w:tcW w:w="0" w:type="auto"/>
            <w:vAlign w:val="center"/>
            <w:hideMark/>
          </w:tcPr>
          <w:p w14:paraId="4EF29711"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Коллокация</w:t>
            </w:r>
          </w:p>
        </w:tc>
      </w:tr>
      <w:tr w:rsidR="00C95394" w:rsidRPr="00C95394" w14:paraId="06723C50" w14:textId="77777777" w:rsidTr="00C95394">
        <w:trPr>
          <w:tblCellSpacing w:w="15" w:type="dxa"/>
        </w:trPr>
        <w:tc>
          <w:tcPr>
            <w:tcW w:w="0" w:type="auto"/>
            <w:vAlign w:val="center"/>
            <w:hideMark/>
          </w:tcPr>
          <w:p w14:paraId="77C8879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Künstler</w:t>
            </w:r>
            <w:proofErr w:type="spellEnd"/>
            <w:r w:rsidRPr="00C95394">
              <w:rPr>
                <w:rFonts w:ascii="Times New Roman" w:eastAsia="Times New Roman" w:hAnsi="Times New Roman" w:cs="Times New Roman"/>
                <w:sz w:val="24"/>
                <w:szCs w:val="24"/>
                <w:lang w:eastAsia="ru-RU"/>
              </w:rPr>
              <w:t>, -</w:t>
            </w:r>
          </w:p>
        </w:tc>
        <w:tc>
          <w:tcPr>
            <w:tcW w:w="0" w:type="auto"/>
            <w:vAlign w:val="center"/>
            <w:hideMark/>
          </w:tcPr>
          <w:p w14:paraId="6307349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художник</w:t>
            </w:r>
          </w:p>
        </w:tc>
        <w:tc>
          <w:tcPr>
            <w:tcW w:w="0" w:type="auto"/>
            <w:vAlign w:val="center"/>
            <w:hideMark/>
          </w:tcPr>
          <w:p w14:paraId="2678E19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Künstler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aus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Italien</w:t>
            </w:r>
            <w:proofErr w:type="spellEnd"/>
          </w:p>
        </w:tc>
      </w:tr>
      <w:tr w:rsidR="00C95394" w:rsidRPr="00C95394" w14:paraId="6126E209" w14:textId="77777777" w:rsidTr="00C95394">
        <w:trPr>
          <w:tblCellSpacing w:w="15" w:type="dxa"/>
        </w:trPr>
        <w:tc>
          <w:tcPr>
            <w:tcW w:w="0" w:type="auto"/>
            <w:vAlign w:val="center"/>
            <w:hideMark/>
          </w:tcPr>
          <w:p w14:paraId="67808B3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besonder</w:t>
            </w:r>
            <w:proofErr w:type="spellEnd"/>
            <w:r w:rsidRPr="00C95394">
              <w:rPr>
                <w:rFonts w:ascii="Times New Roman" w:eastAsia="Times New Roman" w:hAnsi="Times New Roman" w:cs="Times New Roman"/>
                <w:sz w:val="24"/>
                <w:szCs w:val="24"/>
                <w:lang w:eastAsia="ru-RU"/>
              </w:rPr>
              <w:t>-</w:t>
            </w:r>
          </w:p>
        </w:tc>
        <w:tc>
          <w:tcPr>
            <w:tcW w:w="0" w:type="auto"/>
            <w:vAlign w:val="center"/>
            <w:hideMark/>
          </w:tcPr>
          <w:p w14:paraId="4969F27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особый, особенный</w:t>
            </w:r>
          </w:p>
        </w:tc>
        <w:tc>
          <w:tcPr>
            <w:tcW w:w="0" w:type="auto"/>
            <w:vAlign w:val="center"/>
            <w:hideMark/>
          </w:tcPr>
          <w:p w14:paraId="008749C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besonderes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Kunstwerk</w:t>
            </w:r>
            <w:proofErr w:type="spellEnd"/>
          </w:p>
        </w:tc>
      </w:tr>
      <w:tr w:rsidR="00C95394" w:rsidRPr="00C95394" w14:paraId="3CFEA8ED" w14:textId="77777777" w:rsidTr="00C95394">
        <w:trPr>
          <w:tblCellSpacing w:w="15" w:type="dxa"/>
        </w:trPr>
        <w:tc>
          <w:tcPr>
            <w:tcW w:w="0" w:type="auto"/>
            <w:vAlign w:val="center"/>
            <w:hideMark/>
          </w:tcPr>
          <w:p w14:paraId="2BBA65B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Kunstwerk</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28DBDDE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произведение искусства</w:t>
            </w:r>
          </w:p>
        </w:tc>
        <w:tc>
          <w:tcPr>
            <w:tcW w:w="0" w:type="auto"/>
            <w:vAlign w:val="center"/>
            <w:hideMark/>
          </w:tcPr>
          <w:p w14:paraId="15DC3C3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Kunstwerk</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machen</w:t>
            </w:r>
            <w:proofErr w:type="spellEnd"/>
          </w:p>
        </w:tc>
      </w:tr>
      <w:tr w:rsidR="00C95394" w:rsidRPr="00C95394" w14:paraId="33808B1D" w14:textId="77777777" w:rsidTr="00C95394">
        <w:trPr>
          <w:tblCellSpacing w:w="15" w:type="dxa"/>
        </w:trPr>
        <w:tc>
          <w:tcPr>
            <w:tcW w:w="0" w:type="auto"/>
            <w:vAlign w:val="center"/>
            <w:hideMark/>
          </w:tcPr>
          <w:p w14:paraId="10A3669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kleben</w:t>
            </w:r>
            <w:proofErr w:type="spellEnd"/>
          </w:p>
        </w:tc>
        <w:tc>
          <w:tcPr>
            <w:tcW w:w="0" w:type="auto"/>
            <w:vAlign w:val="center"/>
            <w:hideMark/>
          </w:tcPr>
          <w:p w14:paraId="67A458B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клеить, приклеивать</w:t>
            </w:r>
          </w:p>
        </w:tc>
        <w:tc>
          <w:tcPr>
            <w:tcW w:w="0" w:type="auto"/>
            <w:vAlign w:val="center"/>
            <w:hideMark/>
          </w:tcPr>
          <w:p w14:paraId="26EB7F5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klebt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eine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Banane</w:t>
            </w:r>
            <w:proofErr w:type="spellEnd"/>
          </w:p>
        </w:tc>
      </w:tr>
      <w:tr w:rsidR="00C95394" w:rsidRPr="00C95394" w14:paraId="2F59AE67" w14:textId="77777777" w:rsidTr="00C95394">
        <w:trPr>
          <w:tblCellSpacing w:w="15" w:type="dxa"/>
        </w:trPr>
        <w:tc>
          <w:tcPr>
            <w:tcW w:w="0" w:type="auto"/>
            <w:vAlign w:val="center"/>
            <w:hideMark/>
          </w:tcPr>
          <w:p w14:paraId="6565A9F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nennen</w:t>
            </w:r>
            <w:proofErr w:type="spellEnd"/>
          </w:p>
        </w:tc>
        <w:tc>
          <w:tcPr>
            <w:tcW w:w="0" w:type="auto"/>
            <w:vAlign w:val="center"/>
            <w:hideMark/>
          </w:tcPr>
          <w:p w14:paraId="0835EE5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называть</w:t>
            </w:r>
          </w:p>
        </w:tc>
        <w:tc>
          <w:tcPr>
            <w:tcW w:w="0" w:type="auto"/>
            <w:vAlign w:val="center"/>
            <w:hideMark/>
          </w:tcPr>
          <w:p w14:paraId="1805BE1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nennt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Kunstwerk</w:t>
            </w:r>
            <w:proofErr w:type="spellEnd"/>
          </w:p>
        </w:tc>
      </w:tr>
      <w:tr w:rsidR="00C95394" w:rsidRPr="00C95394" w14:paraId="15F47AE6" w14:textId="77777777" w:rsidTr="00C95394">
        <w:trPr>
          <w:tblCellSpacing w:w="15" w:type="dxa"/>
        </w:trPr>
        <w:tc>
          <w:tcPr>
            <w:tcW w:w="0" w:type="auto"/>
            <w:vAlign w:val="center"/>
            <w:hideMark/>
          </w:tcPr>
          <w:p w14:paraId="1E84748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lastRenderedPageBreak/>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Komiker</w:t>
            </w:r>
            <w:proofErr w:type="spellEnd"/>
            <w:r w:rsidRPr="00C95394">
              <w:rPr>
                <w:rFonts w:ascii="Times New Roman" w:eastAsia="Times New Roman" w:hAnsi="Times New Roman" w:cs="Times New Roman"/>
                <w:sz w:val="24"/>
                <w:szCs w:val="24"/>
                <w:lang w:eastAsia="ru-RU"/>
              </w:rPr>
              <w:t>, -</w:t>
            </w:r>
          </w:p>
        </w:tc>
        <w:tc>
          <w:tcPr>
            <w:tcW w:w="0" w:type="auto"/>
            <w:vAlign w:val="center"/>
            <w:hideMark/>
          </w:tcPr>
          <w:p w14:paraId="5A77CB2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комик</w:t>
            </w:r>
          </w:p>
        </w:tc>
        <w:tc>
          <w:tcPr>
            <w:tcW w:w="0" w:type="auto"/>
            <w:vAlign w:val="center"/>
            <w:hideMark/>
          </w:tcPr>
          <w:p w14:paraId="40B90B5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nennt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Komiker</w:t>
            </w:r>
            <w:proofErr w:type="spellEnd"/>
            <w:r w:rsidRPr="00C95394">
              <w:rPr>
                <w:rFonts w:ascii="Times New Roman" w:eastAsia="Times New Roman" w:hAnsi="Times New Roman" w:cs="Times New Roman"/>
                <w:sz w:val="24"/>
                <w:szCs w:val="24"/>
                <w:lang w:eastAsia="ru-RU"/>
              </w:rPr>
              <w:t>"</w:t>
            </w:r>
          </w:p>
        </w:tc>
      </w:tr>
      <w:tr w:rsidR="00C95394" w:rsidRPr="00C95394" w14:paraId="035263D2" w14:textId="77777777" w:rsidTr="00C95394">
        <w:trPr>
          <w:tblCellSpacing w:w="15" w:type="dxa"/>
        </w:trPr>
        <w:tc>
          <w:tcPr>
            <w:tcW w:w="0" w:type="auto"/>
            <w:vAlign w:val="center"/>
            <w:hideMark/>
          </w:tcPr>
          <w:p w14:paraId="5F1B73D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verkaufen</w:t>
            </w:r>
            <w:proofErr w:type="spellEnd"/>
          </w:p>
        </w:tc>
        <w:tc>
          <w:tcPr>
            <w:tcW w:w="0" w:type="auto"/>
            <w:vAlign w:val="center"/>
            <w:hideMark/>
          </w:tcPr>
          <w:p w14:paraId="3B36DD7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продавать</w:t>
            </w:r>
          </w:p>
        </w:tc>
        <w:tc>
          <w:tcPr>
            <w:tcW w:w="0" w:type="auto"/>
            <w:vAlign w:val="center"/>
            <w:hideMark/>
          </w:tcPr>
          <w:p w14:paraId="42DBBF9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verkauft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Kunstwerk</w:t>
            </w:r>
            <w:proofErr w:type="spellEnd"/>
          </w:p>
        </w:tc>
      </w:tr>
      <w:tr w:rsidR="00C95394" w:rsidRPr="00C95394" w14:paraId="61B0EDCE" w14:textId="77777777" w:rsidTr="00C95394">
        <w:trPr>
          <w:tblCellSpacing w:w="15" w:type="dxa"/>
        </w:trPr>
        <w:tc>
          <w:tcPr>
            <w:tcW w:w="0" w:type="auto"/>
            <w:vAlign w:val="center"/>
            <w:hideMark/>
          </w:tcPr>
          <w:p w14:paraId="0ACC1FD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Million</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53EE6FE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миллион</w:t>
            </w:r>
          </w:p>
        </w:tc>
        <w:tc>
          <w:tcPr>
            <w:tcW w:w="0" w:type="auto"/>
            <w:vAlign w:val="center"/>
            <w:hideMark/>
          </w:tcPr>
          <w:p w14:paraId="7D48820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 xml:space="preserve">6 </w:t>
            </w:r>
            <w:proofErr w:type="spellStart"/>
            <w:r w:rsidRPr="00C95394">
              <w:rPr>
                <w:rFonts w:ascii="Times New Roman" w:eastAsia="Times New Roman" w:hAnsi="Times New Roman" w:cs="Times New Roman"/>
                <w:sz w:val="24"/>
                <w:szCs w:val="24"/>
                <w:lang w:eastAsia="ru-RU"/>
              </w:rPr>
              <w:t>Millionen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Dollar</w:t>
            </w:r>
            <w:proofErr w:type="spellEnd"/>
          </w:p>
        </w:tc>
      </w:tr>
      <w:tr w:rsidR="00C95394" w:rsidRPr="00C95394" w14:paraId="191F4EA3" w14:textId="77777777" w:rsidTr="00C95394">
        <w:trPr>
          <w:tblCellSpacing w:w="15" w:type="dxa"/>
        </w:trPr>
        <w:tc>
          <w:tcPr>
            <w:tcW w:w="0" w:type="auto"/>
            <w:vAlign w:val="center"/>
            <w:hideMark/>
          </w:tcPr>
          <w:p w14:paraId="5B9FD89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Dollar</w:t>
            </w:r>
            <w:proofErr w:type="spellEnd"/>
            <w:r w:rsidRPr="00C95394">
              <w:rPr>
                <w:rFonts w:ascii="Times New Roman" w:eastAsia="Times New Roman" w:hAnsi="Times New Roman" w:cs="Times New Roman"/>
                <w:sz w:val="24"/>
                <w:szCs w:val="24"/>
                <w:lang w:eastAsia="ru-RU"/>
              </w:rPr>
              <w:t>, -/s</w:t>
            </w:r>
          </w:p>
        </w:tc>
        <w:tc>
          <w:tcPr>
            <w:tcW w:w="0" w:type="auto"/>
            <w:vAlign w:val="center"/>
            <w:hideMark/>
          </w:tcPr>
          <w:p w14:paraId="1E441FA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доллар</w:t>
            </w:r>
          </w:p>
        </w:tc>
        <w:tc>
          <w:tcPr>
            <w:tcW w:w="0" w:type="auto"/>
            <w:vAlign w:val="center"/>
            <w:hideMark/>
          </w:tcPr>
          <w:p w14:paraId="367DF4A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Millionen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Dollar</w:t>
            </w:r>
            <w:proofErr w:type="spellEnd"/>
          </w:p>
        </w:tc>
      </w:tr>
      <w:tr w:rsidR="00C95394" w:rsidRPr="00C95394" w14:paraId="34E2E886" w14:textId="77777777" w:rsidTr="00C95394">
        <w:trPr>
          <w:tblCellSpacing w:w="15" w:type="dxa"/>
        </w:trPr>
        <w:tc>
          <w:tcPr>
            <w:tcW w:w="0" w:type="auto"/>
            <w:vAlign w:val="center"/>
            <w:hideMark/>
          </w:tcPr>
          <w:p w14:paraId="61187DE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lustig</w:t>
            </w:r>
            <w:proofErr w:type="spellEnd"/>
          </w:p>
        </w:tc>
        <w:tc>
          <w:tcPr>
            <w:tcW w:w="0" w:type="auto"/>
            <w:vAlign w:val="center"/>
            <w:hideMark/>
          </w:tcPr>
          <w:p w14:paraId="03A2299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смешной, веселый</w:t>
            </w:r>
          </w:p>
        </w:tc>
        <w:tc>
          <w:tcPr>
            <w:tcW w:w="0" w:type="auto"/>
            <w:vAlign w:val="center"/>
            <w:hideMark/>
          </w:tcPr>
          <w:p w14:paraId="7F21205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oft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lustige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Kunst</w:t>
            </w:r>
            <w:proofErr w:type="spellEnd"/>
          </w:p>
        </w:tc>
      </w:tr>
      <w:tr w:rsidR="00C95394" w:rsidRPr="00C95394" w14:paraId="34F9215C" w14:textId="77777777" w:rsidTr="00C95394">
        <w:trPr>
          <w:tblCellSpacing w:w="15" w:type="dxa"/>
        </w:trPr>
        <w:tc>
          <w:tcPr>
            <w:tcW w:w="0" w:type="auto"/>
            <w:vAlign w:val="center"/>
            <w:hideMark/>
          </w:tcPr>
          <w:p w14:paraId="7FFF2F9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Kunst</w:t>
            </w:r>
            <w:proofErr w:type="spellEnd"/>
          </w:p>
        </w:tc>
        <w:tc>
          <w:tcPr>
            <w:tcW w:w="0" w:type="auto"/>
            <w:vAlign w:val="center"/>
            <w:hideMark/>
          </w:tcPr>
          <w:p w14:paraId="7BD2E9E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искусство</w:t>
            </w:r>
          </w:p>
        </w:tc>
        <w:tc>
          <w:tcPr>
            <w:tcW w:w="0" w:type="auto"/>
            <w:vAlign w:val="center"/>
            <w:hideMark/>
          </w:tcPr>
          <w:p w14:paraId="65637E8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lustige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Kunst</w:t>
            </w:r>
            <w:proofErr w:type="spellEnd"/>
          </w:p>
        </w:tc>
      </w:tr>
      <w:tr w:rsidR="00C95394" w:rsidRPr="00C95394" w14:paraId="48FDE992" w14:textId="77777777" w:rsidTr="00C95394">
        <w:trPr>
          <w:tblCellSpacing w:w="15" w:type="dxa"/>
        </w:trPr>
        <w:tc>
          <w:tcPr>
            <w:tcW w:w="0" w:type="auto"/>
            <w:vAlign w:val="center"/>
            <w:hideMark/>
          </w:tcPr>
          <w:p w14:paraId="5481A1F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zeigen</w:t>
            </w:r>
            <w:proofErr w:type="spellEnd"/>
          </w:p>
        </w:tc>
        <w:tc>
          <w:tcPr>
            <w:tcW w:w="0" w:type="auto"/>
            <w:vAlign w:val="center"/>
            <w:hideMark/>
          </w:tcPr>
          <w:p w14:paraId="0C30190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показывать</w:t>
            </w:r>
          </w:p>
        </w:tc>
        <w:tc>
          <w:tcPr>
            <w:tcW w:w="0" w:type="auto"/>
            <w:vAlign w:val="center"/>
            <w:hideMark/>
          </w:tcPr>
          <w:p w14:paraId="2C3D5BF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will</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zeigen</w:t>
            </w:r>
            <w:proofErr w:type="spellEnd"/>
          </w:p>
        </w:tc>
      </w:tr>
      <w:tr w:rsidR="00C95394" w:rsidRPr="00C95394" w14:paraId="63EF8922" w14:textId="77777777" w:rsidTr="00C95394">
        <w:trPr>
          <w:tblCellSpacing w:w="15" w:type="dxa"/>
        </w:trPr>
        <w:tc>
          <w:tcPr>
            <w:tcW w:w="0" w:type="auto"/>
            <w:vAlign w:val="center"/>
            <w:hideMark/>
          </w:tcPr>
          <w:p w14:paraId="4FF673E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Nachdenken</w:t>
            </w:r>
            <w:proofErr w:type="spellEnd"/>
          </w:p>
        </w:tc>
        <w:tc>
          <w:tcPr>
            <w:tcW w:w="0" w:type="auto"/>
            <w:vAlign w:val="center"/>
            <w:hideMark/>
          </w:tcPr>
          <w:p w14:paraId="3CC889E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размышление</w:t>
            </w:r>
          </w:p>
        </w:tc>
        <w:tc>
          <w:tcPr>
            <w:tcW w:w="0" w:type="auto"/>
            <w:vAlign w:val="center"/>
            <w:hideMark/>
          </w:tcPr>
          <w:p w14:paraId="745E625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zum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Nachdenken</w:t>
            </w:r>
            <w:proofErr w:type="spellEnd"/>
          </w:p>
        </w:tc>
      </w:tr>
      <w:tr w:rsidR="00C95394" w:rsidRPr="00C95394" w14:paraId="36E7E447" w14:textId="77777777" w:rsidTr="00C95394">
        <w:trPr>
          <w:tblCellSpacing w:w="15" w:type="dxa"/>
        </w:trPr>
        <w:tc>
          <w:tcPr>
            <w:tcW w:w="0" w:type="auto"/>
            <w:vAlign w:val="center"/>
            <w:hideMark/>
          </w:tcPr>
          <w:p w14:paraId="776CBBF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anregen</w:t>
            </w:r>
            <w:proofErr w:type="spellEnd"/>
          </w:p>
        </w:tc>
        <w:tc>
          <w:tcPr>
            <w:tcW w:w="0" w:type="auto"/>
            <w:vAlign w:val="center"/>
            <w:hideMark/>
          </w:tcPr>
          <w:p w14:paraId="21749C3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побуждать, стимулировать</w:t>
            </w:r>
          </w:p>
        </w:tc>
        <w:tc>
          <w:tcPr>
            <w:tcW w:w="0" w:type="auto"/>
            <w:vAlign w:val="center"/>
            <w:hideMark/>
          </w:tcPr>
          <w:p w14:paraId="1199088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zum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Nachdenken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anregen</w:t>
            </w:r>
            <w:proofErr w:type="spellEnd"/>
          </w:p>
        </w:tc>
      </w:tr>
      <w:tr w:rsidR="00C95394" w:rsidRPr="00C95394" w14:paraId="789B1450" w14:textId="77777777" w:rsidTr="00C95394">
        <w:trPr>
          <w:tblCellSpacing w:w="15" w:type="dxa"/>
        </w:trPr>
        <w:tc>
          <w:tcPr>
            <w:tcW w:w="0" w:type="auto"/>
            <w:vAlign w:val="center"/>
            <w:hideMark/>
          </w:tcPr>
          <w:p w14:paraId="792D401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möchten</w:t>
            </w:r>
            <w:proofErr w:type="spellEnd"/>
          </w:p>
        </w:tc>
        <w:tc>
          <w:tcPr>
            <w:tcW w:w="0" w:type="auto"/>
            <w:vAlign w:val="center"/>
            <w:hideMark/>
          </w:tcPr>
          <w:p w14:paraId="5800E3C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хотеть (</w:t>
            </w:r>
            <w:proofErr w:type="spellStart"/>
            <w:r w:rsidRPr="00C95394">
              <w:rPr>
                <w:rFonts w:ascii="Times New Roman" w:eastAsia="Times New Roman" w:hAnsi="Times New Roman" w:cs="Times New Roman"/>
                <w:sz w:val="24"/>
                <w:szCs w:val="24"/>
                <w:lang w:eastAsia="ru-RU"/>
              </w:rPr>
              <w:t>вежл</w:t>
            </w:r>
            <w:proofErr w:type="spellEnd"/>
            <w:r w:rsidRPr="00C95394">
              <w:rPr>
                <w:rFonts w:ascii="Times New Roman" w:eastAsia="Times New Roman" w:hAnsi="Times New Roman" w:cs="Times New Roman"/>
                <w:sz w:val="24"/>
                <w:szCs w:val="24"/>
                <w:lang w:eastAsia="ru-RU"/>
              </w:rPr>
              <w:t>.)</w:t>
            </w:r>
          </w:p>
        </w:tc>
        <w:tc>
          <w:tcPr>
            <w:tcW w:w="0" w:type="auto"/>
            <w:vAlign w:val="center"/>
            <w:hideMark/>
          </w:tcPr>
          <w:p w14:paraId="352F74A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möchte</w:t>
            </w:r>
            <w:proofErr w:type="spellEnd"/>
          </w:p>
        </w:tc>
      </w:tr>
      <w:tr w:rsidR="00C95394" w:rsidRPr="00C95394" w14:paraId="5BCE1773" w14:textId="77777777" w:rsidTr="00C95394">
        <w:trPr>
          <w:tblCellSpacing w:w="15" w:type="dxa"/>
        </w:trPr>
        <w:tc>
          <w:tcPr>
            <w:tcW w:w="0" w:type="auto"/>
            <w:vAlign w:val="center"/>
            <w:hideMark/>
          </w:tcPr>
          <w:p w14:paraId="7067459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Wert</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44E657F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ценность, стоимость</w:t>
            </w:r>
          </w:p>
        </w:tc>
        <w:tc>
          <w:tcPr>
            <w:tcW w:w="0" w:type="auto"/>
            <w:vAlign w:val="center"/>
            <w:hideMark/>
          </w:tcPr>
          <w:p w14:paraId="53C8DCD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über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Wert</w:t>
            </w:r>
            <w:proofErr w:type="spellEnd"/>
          </w:p>
        </w:tc>
      </w:tr>
      <w:tr w:rsidR="00C95394" w:rsidRPr="00C95394" w14:paraId="3A94B496" w14:textId="77777777" w:rsidTr="00C95394">
        <w:trPr>
          <w:tblCellSpacing w:w="15" w:type="dxa"/>
        </w:trPr>
        <w:tc>
          <w:tcPr>
            <w:tcW w:w="0" w:type="auto"/>
            <w:vAlign w:val="center"/>
            <w:hideMark/>
          </w:tcPr>
          <w:p w14:paraId="0C6678B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Spaß</w:t>
            </w:r>
            <w:proofErr w:type="spellEnd"/>
          </w:p>
        </w:tc>
        <w:tc>
          <w:tcPr>
            <w:tcW w:w="0" w:type="auto"/>
            <w:vAlign w:val="center"/>
            <w:hideMark/>
          </w:tcPr>
          <w:p w14:paraId="5231A11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веселье, удовольствие</w:t>
            </w:r>
          </w:p>
        </w:tc>
        <w:tc>
          <w:tcPr>
            <w:tcW w:w="0" w:type="auto"/>
            <w:vAlign w:val="center"/>
            <w:hideMark/>
          </w:tcPr>
          <w:p w14:paraId="54FE4B1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Spaß</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machen</w:t>
            </w:r>
            <w:proofErr w:type="spellEnd"/>
          </w:p>
        </w:tc>
      </w:tr>
      <w:tr w:rsidR="00C95394" w:rsidRPr="00C95394" w14:paraId="42BADFCE" w14:textId="77777777" w:rsidTr="00C95394">
        <w:trPr>
          <w:tblCellSpacing w:w="15" w:type="dxa"/>
        </w:trPr>
        <w:tc>
          <w:tcPr>
            <w:tcW w:w="0" w:type="auto"/>
            <w:vAlign w:val="center"/>
            <w:hideMark/>
          </w:tcPr>
          <w:p w14:paraId="75E0AD8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einfach</w:t>
            </w:r>
            <w:proofErr w:type="spellEnd"/>
          </w:p>
        </w:tc>
        <w:tc>
          <w:tcPr>
            <w:tcW w:w="0" w:type="auto"/>
            <w:vAlign w:val="center"/>
            <w:hideMark/>
          </w:tcPr>
          <w:p w14:paraId="476E792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простой</w:t>
            </w:r>
          </w:p>
        </w:tc>
        <w:tc>
          <w:tcPr>
            <w:tcW w:w="0" w:type="auto"/>
            <w:vAlign w:val="center"/>
            <w:hideMark/>
          </w:tcPr>
          <w:p w14:paraId="742B788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einfach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sein</w:t>
            </w:r>
            <w:proofErr w:type="spellEnd"/>
          </w:p>
        </w:tc>
      </w:tr>
      <w:tr w:rsidR="00C95394" w:rsidRPr="00C95394" w14:paraId="045568AD" w14:textId="77777777" w:rsidTr="00C95394">
        <w:trPr>
          <w:tblCellSpacing w:w="15" w:type="dxa"/>
        </w:trPr>
        <w:tc>
          <w:tcPr>
            <w:tcW w:w="0" w:type="auto"/>
            <w:vAlign w:val="center"/>
            <w:hideMark/>
          </w:tcPr>
          <w:p w14:paraId="1628ADE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Botschaft</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31A3C55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послание, сообщение</w:t>
            </w:r>
          </w:p>
        </w:tc>
        <w:tc>
          <w:tcPr>
            <w:tcW w:w="0" w:type="auto"/>
            <w:vAlign w:val="center"/>
            <w:hideMark/>
          </w:tcPr>
          <w:p w14:paraId="72D584D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Botschaft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haben</w:t>
            </w:r>
            <w:proofErr w:type="spellEnd"/>
          </w:p>
        </w:tc>
      </w:tr>
    </w:tbl>
    <w:p w14:paraId="5B9D560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pict w14:anchorId="65FA5F0D">
          <v:rect id="_x0000_i1033" style="width:0;height:1.5pt" o:hralign="center" o:hrstd="t" o:hr="t" fillcolor="#a0a0a0" stroked="f"/>
        </w:pict>
      </w:r>
    </w:p>
    <w:p w14:paraId="3DFAA961" w14:textId="77777777" w:rsidR="00C95394" w:rsidRPr="00C95394" w:rsidRDefault="00C95394" w:rsidP="00C953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95394">
        <w:rPr>
          <w:rFonts w:ascii="Times New Roman" w:eastAsia="Times New Roman" w:hAnsi="Times New Roman" w:cs="Times New Roman"/>
          <w:b/>
          <w:bCs/>
          <w:sz w:val="36"/>
          <w:szCs w:val="36"/>
          <w:lang w:eastAsia="ru-RU"/>
        </w:rPr>
        <w:t>ТЕКСТ 9: Подземный город в Австралии</w:t>
      </w:r>
    </w:p>
    <w:p w14:paraId="5440CFB8"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1. НЕМЕЦКИЙ ТЕКСТ</w:t>
      </w:r>
    </w:p>
    <w:p w14:paraId="556DABBF"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val="de-DE" w:eastAsia="ru-RU"/>
        </w:rPr>
      </w:pPr>
      <w:r w:rsidRPr="00C95394">
        <w:rPr>
          <w:rFonts w:ascii="Times New Roman" w:eastAsia="Times New Roman" w:hAnsi="Times New Roman" w:cs="Times New Roman"/>
          <w:sz w:val="24"/>
          <w:szCs w:val="24"/>
          <w:lang w:val="de-DE" w:eastAsia="ru-RU"/>
        </w:rPr>
        <w:t xml:space="preserve">In der kleinen Stadt Coober Pedy in Australien </w:t>
      </w:r>
      <w:r w:rsidRPr="00C95394">
        <w:rPr>
          <w:rFonts w:ascii="Times New Roman" w:eastAsia="Times New Roman" w:hAnsi="Times New Roman" w:cs="Times New Roman"/>
          <w:b/>
          <w:bCs/>
          <w:sz w:val="24"/>
          <w:szCs w:val="24"/>
          <w:lang w:val="de-DE" w:eastAsia="ru-RU"/>
        </w:rPr>
        <w:t>leben</w:t>
      </w:r>
      <w:r w:rsidRPr="00C95394">
        <w:rPr>
          <w:rFonts w:ascii="Times New Roman" w:eastAsia="Times New Roman" w:hAnsi="Times New Roman" w:cs="Times New Roman"/>
          <w:sz w:val="24"/>
          <w:szCs w:val="24"/>
          <w:lang w:val="de-DE" w:eastAsia="ru-RU"/>
        </w:rPr>
        <w:t xml:space="preserve"> etwa 25.000 Menschen. Das </w:t>
      </w:r>
      <w:r w:rsidRPr="00C95394">
        <w:rPr>
          <w:rFonts w:ascii="Times New Roman" w:eastAsia="Times New Roman" w:hAnsi="Times New Roman" w:cs="Times New Roman"/>
          <w:b/>
          <w:bCs/>
          <w:sz w:val="24"/>
          <w:szCs w:val="24"/>
          <w:lang w:val="de-DE" w:eastAsia="ru-RU"/>
        </w:rPr>
        <w:t>Wetter</w:t>
      </w:r>
      <w:r w:rsidRPr="00C95394">
        <w:rPr>
          <w:rFonts w:ascii="Times New Roman" w:eastAsia="Times New Roman" w:hAnsi="Times New Roman" w:cs="Times New Roman"/>
          <w:sz w:val="24"/>
          <w:szCs w:val="24"/>
          <w:lang w:val="de-DE" w:eastAsia="ru-RU"/>
        </w:rPr>
        <w:t xml:space="preserve"> ist in dieser Region sehr </w:t>
      </w:r>
      <w:r w:rsidRPr="00C95394">
        <w:rPr>
          <w:rFonts w:ascii="Times New Roman" w:eastAsia="Times New Roman" w:hAnsi="Times New Roman" w:cs="Times New Roman"/>
          <w:b/>
          <w:bCs/>
          <w:sz w:val="24"/>
          <w:szCs w:val="24"/>
          <w:lang w:val="de-DE" w:eastAsia="ru-RU"/>
        </w:rPr>
        <w:t>schwierig</w:t>
      </w:r>
      <w:r w:rsidRPr="00C95394">
        <w:rPr>
          <w:rFonts w:ascii="Times New Roman" w:eastAsia="Times New Roman" w:hAnsi="Times New Roman" w:cs="Times New Roman"/>
          <w:sz w:val="24"/>
          <w:szCs w:val="24"/>
          <w:lang w:val="de-DE" w:eastAsia="ru-RU"/>
        </w:rPr>
        <w:t xml:space="preserve">. Die </w:t>
      </w:r>
      <w:r w:rsidRPr="00C95394">
        <w:rPr>
          <w:rFonts w:ascii="Times New Roman" w:eastAsia="Times New Roman" w:hAnsi="Times New Roman" w:cs="Times New Roman"/>
          <w:b/>
          <w:bCs/>
          <w:sz w:val="24"/>
          <w:szCs w:val="24"/>
          <w:lang w:val="de-DE" w:eastAsia="ru-RU"/>
        </w:rPr>
        <w:t>Temperaturen</w:t>
      </w:r>
      <w:r w:rsidRPr="00C95394">
        <w:rPr>
          <w:rFonts w:ascii="Times New Roman" w:eastAsia="Times New Roman" w:hAnsi="Times New Roman" w:cs="Times New Roman"/>
          <w:sz w:val="24"/>
          <w:szCs w:val="24"/>
          <w:lang w:val="de-DE" w:eastAsia="ru-RU"/>
        </w:rPr>
        <w:t xml:space="preserve"> können am Tag bis zu 52 </w:t>
      </w:r>
      <w:r w:rsidRPr="00C95394">
        <w:rPr>
          <w:rFonts w:ascii="Times New Roman" w:eastAsia="Times New Roman" w:hAnsi="Times New Roman" w:cs="Times New Roman"/>
          <w:b/>
          <w:bCs/>
          <w:sz w:val="24"/>
          <w:szCs w:val="24"/>
          <w:lang w:val="de-DE" w:eastAsia="ru-RU"/>
        </w:rPr>
        <w:t>Grad</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erreichen</w:t>
      </w:r>
      <w:r w:rsidRPr="00C95394">
        <w:rPr>
          <w:rFonts w:ascii="Times New Roman" w:eastAsia="Times New Roman" w:hAnsi="Times New Roman" w:cs="Times New Roman"/>
          <w:sz w:val="24"/>
          <w:szCs w:val="24"/>
          <w:lang w:val="de-DE" w:eastAsia="ru-RU"/>
        </w:rPr>
        <w:t xml:space="preserve"> und nachts auf 3 Grad </w:t>
      </w:r>
      <w:r w:rsidRPr="00C95394">
        <w:rPr>
          <w:rFonts w:ascii="Times New Roman" w:eastAsia="Times New Roman" w:hAnsi="Times New Roman" w:cs="Times New Roman"/>
          <w:b/>
          <w:bCs/>
          <w:sz w:val="24"/>
          <w:szCs w:val="24"/>
          <w:lang w:val="de-DE" w:eastAsia="ru-RU"/>
        </w:rPr>
        <w:t>sinken</w:t>
      </w:r>
      <w:r w:rsidRPr="00C95394">
        <w:rPr>
          <w:rFonts w:ascii="Times New Roman" w:eastAsia="Times New Roman" w:hAnsi="Times New Roman" w:cs="Times New Roman"/>
          <w:sz w:val="24"/>
          <w:szCs w:val="24"/>
          <w:lang w:val="de-DE" w:eastAsia="ru-RU"/>
        </w:rPr>
        <w:t xml:space="preserve">. Aus diesem </w:t>
      </w:r>
      <w:r w:rsidRPr="00C95394">
        <w:rPr>
          <w:rFonts w:ascii="Times New Roman" w:eastAsia="Times New Roman" w:hAnsi="Times New Roman" w:cs="Times New Roman"/>
          <w:b/>
          <w:bCs/>
          <w:sz w:val="24"/>
          <w:szCs w:val="24"/>
          <w:lang w:val="de-DE" w:eastAsia="ru-RU"/>
        </w:rPr>
        <w:t>Grund</w:t>
      </w:r>
      <w:r w:rsidRPr="00C95394">
        <w:rPr>
          <w:rFonts w:ascii="Times New Roman" w:eastAsia="Times New Roman" w:hAnsi="Times New Roman" w:cs="Times New Roman"/>
          <w:sz w:val="24"/>
          <w:szCs w:val="24"/>
          <w:lang w:val="de-DE" w:eastAsia="ru-RU"/>
        </w:rPr>
        <w:t xml:space="preserve"> leben die meisten Menschen dort </w:t>
      </w:r>
      <w:r w:rsidRPr="00C95394">
        <w:rPr>
          <w:rFonts w:ascii="Times New Roman" w:eastAsia="Times New Roman" w:hAnsi="Times New Roman" w:cs="Times New Roman"/>
          <w:b/>
          <w:bCs/>
          <w:sz w:val="24"/>
          <w:szCs w:val="24"/>
          <w:lang w:val="de-DE" w:eastAsia="ru-RU"/>
        </w:rPr>
        <w:t>unter</w:t>
      </w:r>
      <w:r w:rsidRPr="00C95394">
        <w:rPr>
          <w:rFonts w:ascii="Times New Roman" w:eastAsia="Times New Roman" w:hAnsi="Times New Roman" w:cs="Times New Roman"/>
          <w:sz w:val="24"/>
          <w:szCs w:val="24"/>
          <w:lang w:val="de-DE" w:eastAsia="ru-RU"/>
        </w:rPr>
        <w:t xml:space="preserve"> der </w:t>
      </w:r>
      <w:r w:rsidRPr="00C95394">
        <w:rPr>
          <w:rFonts w:ascii="Times New Roman" w:eastAsia="Times New Roman" w:hAnsi="Times New Roman" w:cs="Times New Roman"/>
          <w:b/>
          <w:bCs/>
          <w:sz w:val="24"/>
          <w:szCs w:val="24"/>
          <w:lang w:val="de-DE" w:eastAsia="ru-RU"/>
        </w:rPr>
        <w:t>Erde</w:t>
      </w:r>
      <w:r w:rsidRPr="00C95394">
        <w:rPr>
          <w:rFonts w:ascii="Times New Roman" w:eastAsia="Times New Roman" w:hAnsi="Times New Roman" w:cs="Times New Roman"/>
          <w:sz w:val="24"/>
          <w:szCs w:val="24"/>
          <w:lang w:val="de-DE" w:eastAsia="ru-RU"/>
        </w:rPr>
        <w:t xml:space="preserve">. Die meisten </w:t>
      </w:r>
      <w:r w:rsidRPr="00C95394">
        <w:rPr>
          <w:rFonts w:ascii="Times New Roman" w:eastAsia="Times New Roman" w:hAnsi="Times New Roman" w:cs="Times New Roman"/>
          <w:b/>
          <w:bCs/>
          <w:sz w:val="24"/>
          <w:szCs w:val="24"/>
          <w:lang w:val="de-DE" w:eastAsia="ru-RU"/>
        </w:rPr>
        <w:t>Häuser</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befinden</w:t>
      </w:r>
      <w:r w:rsidRPr="00C95394">
        <w:rPr>
          <w:rFonts w:ascii="Times New Roman" w:eastAsia="Times New Roman" w:hAnsi="Times New Roman" w:cs="Times New Roman"/>
          <w:sz w:val="24"/>
          <w:szCs w:val="24"/>
          <w:lang w:val="de-DE" w:eastAsia="ru-RU"/>
        </w:rPr>
        <w:t xml:space="preserve"> sich in </w:t>
      </w:r>
      <w:r w:rsidRPr="00C95394">
        <w:rPr>
          <w:rFonts w:ascii="Times New Roman" w:eastAsia="Times New Roman" w:hAnsi="Times New Roman" w:cs="Times New Roman"/>
          <w:b/>
          <w:bCs/>
          <w:sz w:val="24"/>
          <w:szCs w:val="24"/>
          <w:lang w:val="de-DE" w:eastAsia="ru-RU"/>
        </w:rPr>
        <w:t>Felsen</w:t>
      </w:r>
      <w:r w:rsidRPr="00C95394">
        <w:rPr>
          <w:rFonts w:ascii="Times New Roman" w:eastAsia="Times New Roman" w:hAnsi="Times New Roman" w:cs="Times New Roman"/>
          <w:sz w:val="24"/>
          <w:szCs w:val="24"/>
          <w:lang w:val="de-DE" w:eastAsia="ru-RU"/>
        </w:rPr>
        <w:t xml:space="preserve">. Man </w:t>
      </w:r>
      <w:r w:rsidRPr="00C95394">
        <w:rPr>
          <w:rFonts w:ascii="Times New Roman" w:eastAsia="Times New Roman" w:hAnsi="Times New Roman" w:cs="Times New Roman"/>
          <w:b/>
          <w:bCs/>
          <w:sz w:val="24"/>
          <w:szCs w:val="24"/>
          <w:lang w:val="de-DE" w:eastAsia="ru-RU"/>
        </w:rPr>
        <w:t>erkennt</w:t>
      </w:r>
      <w:r w:rsidRPr="00C95394">
        <w:rPr>
          <w:rFonts w:ascii="Times New Roman" w:eastAsia="Times New Roman" w:hAnsi="Times New Roman" w:cs="Times New Roman"/>
          <w:sz w:val="24"/>
          <w:szCs w:val="24"/>
          <w:lang w:val="de-DE" w:eastAsia="ru-RU"/>
        </w:rPr>
        <w:t xml:space="preserve"> die Häuser nur durch </w:t>
      </w:r>
      <w:r w:rsidRPr="00C95394">
        <w:rPr>
          <w:rFonts w:ascii="Times New Roman" w:eastAsia="Times New Roman" w:hAnsi="Times New Roman" w:cs="Times New Roman"/>
          <w:b/>
          <w:bCs/>
          <w:sz w:val="24"/>
          <w:szCs w:val="24"/>
          <w:lang w:val="de-DE" w:eastAsia="ru-RU"/>
        </w:rPr>
        <w:t>Luftlöcher</w:t>
      </w:r>
      <w:r w:rsidRPr="00C95394">
        <w:rPr>
          <w:rFonts w:ascii="Times New Roman" w:eastAsia="Times New Roman" w:hAnsi="Times New Roman" w:cs="Times New Roman"/>
          <w:sz w:val="24"/>
          <w:szCs w:val="24"/>
          <w:lang w:val="de-DE" w:eastAsia="ru-RU"/>
        </w:rPr>
        <w:t xml:space="preserve"> und etwas Erde am </w:t>
      </w:r>
      <w:r w:rsidRPr="00C95394">
        <w:rPr>
          <w:rFonts w:ascii="Times New Roman" w:eastAsia="Times New Roman" w:hAnsi="Times New Roman" w:cs="Times New Roman"/>
          <w:b/>
          <w:bCs/>
          <w:sz w:val="24"/>
          <w:szCs w:val="24"/>
          <w:lang w:val="de-DE" w:eastAsia="ru-RU"/>
        </w:rPr>
        <w:t>Eingang</w:t>
      </w:r>
      <w:r w:rsidRPr="00C95394">
        <w:rPr>
          <w:rFonts w:ascii="Times New Roman" w:eastAsia="Times New Roman" w:hAnsi="Times New Roman" w:cs="Times New Roman"/>
          <w:sz w:val="24"/>
          <w:szCs w:val="24"/>
          <w:lang w:val="de-DE" w:eastAsia="ru-RU"/>
        </w:rPr>
        <w:t xml:space="preserve">. Man kann Häuser leicht in einen Felsen </w:t>
      </w:r>
      <w:r w:rsidRPr="00C95394">
        <w:rPr>
          <w:rFonts w:ascii="Times New Roman" w:eastAsia="Times New Roman" w:hAnsi="Times New Roman" w:cs="Times New Roman"/>
          <w:b/>
          <w:bCs/>
          <w:sz w:val="24"/>
          <w:szCs w:val="24"/>
          <w:lang w:val="de-DE" w:eastAsia="ru-RU"/>
        </w:rPr>
        <w:t>bauen</w:t>
      </w:r>
      <w:r w:rsidRPr="00C95394">
        <w:rPr>
          <w:rFonts w:ascii="Times New Roman" w:eastAsia="Times New Roman" w:hAnsi="Times New Roman" w:cs="Times New Roman"/>
          <w:sz w:val="24"/>
          <w:szCs w:val="24"/>
          <w:lang w:val="de-DE" w:eastAsia="ru-RU"/>
        </w:rPr>
        <w:t xml:space="preserve">. Ein paar Leute leben in großen Häusern mit </w:t>
      </w:r>
      <w:r w:rsidRPr="00C95394">
        <w:rPr>
          <w:rFonts w:ascii="Times New Roman" w:eastAsia="Times New Roman" w:hAnsi="Times New Roman" w:cs="Times New Roman"/>
          <w:b/>
          <w:bCs/>
          <w:sz w:val="24"/>
          <w:szCs w:val="24"/>
          <w:lang w:val="de-DE" w:eastAsia="ru-RU"/>
        </w:rPr>
        <w:t>Schwimmbecken</w:t>
      </w:r>
      <w:r w:rsidRPr="00C95394">
        <w:rPr>
          <w:rFonts w:ascii="Times New Roman" w:eastAsia="Times New Roman" w:hAnsi="Times New Roman" w:cs="Times New Roman"/>
          <w:sz w:val="24"/>
          <w:szCs w:val="24"/>
          <w:lang w:val="de-DE" w:eastAsia="ru-RU"/>
        </w:rPr>
        <w:t xml:space="preserve"> und viel </w:t>
      </w:r>
      <w:r w:rsidRPr="00C95394">
        <w:rPr>
          <w:rFonts w:ascii="Times New Roman" w:eastAsia="Times New Roman" w:hAnsi="Times New Roman" w:cs="Times New Roman"/>
          <w:b/>
          <w:bCs/>
          <w:sz w:val="24"/>
          <w:szCs w:val="24"/>
          <w:lang w:val="de-DE" w:eastAsia="ru-RU"/>
        </w:rPr>
        <w:t>Luxus</w:t>
      </w:r>
      <w:r w:rsidRPr="00C95394">
        <w:rPr>
          <w:rFonts w:ascii="Times New Roman" w:eastAsia="Times New Roman" w:hAnsi="Times New Roman" w:cs="Times New Roman"/>
          <w:sz w:val="24"/>
          <w:szCs w:val="24"/>
          <w:lang w:val="de-DE" w:eastAsia="ru-RU"/>
        </w:rPr>
        <w:t xml:space="preserve">. Die Stadt hat sogar ein </w:t>
      </w:r>
      <w:r w:rsidRPr="00C95394">
        <w:rPr>
          <w:rFonts w:ascii="Times New Roman" w:eastAsia="Times New Roman" w:hAnsi="Times New Roman" w:cs="Times New Roman"/>
          <w:b/>
          <w:bCs/>
          <w:sz w:val="24"/>
          <w:szCs w:val="24"/>
          <w:lang w:val="de-DE" w:eastAsia="ru-RU"/>
        </w:rPr>
        <w:t>unterirdisches</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Hotel</w:t>
      </w:r>
      <w:r w:rsidRPr="00C95394">
        <w:rPr>
          <w:rFonts w:ascii="Times New Roman" w:eastAsia="Times New Roman" w:hAnsi="Times New Roman" w:cs="Times New Roman"/>
          <w:sz w:val="24"/>
          <w:szCs w:val="24"/>
          <w:lang w:val="de-DE" w:eastAsia="ru-RU"/>
        </w:rPr>
        <w:t xml:space="preserve">, ein </w:t>
      </w:r>
      <w:r w:rsidRPr="00C95394">
        <w:rPr>
          <w:rFonts w:ascii="Times New Roman" w:eastAsia="Times New Roman" w:hAnsi="Times New Roman" w:cs="Times New Roman"/>
          <w:b/>
          <w:bCs/>
          <w:sz w:val="24"/>
          <w:szCs w:val="24"/>
          <w:lang w:val="de-DE" w:eastAsia="ru-RU"/>
        </w:rPr>
        <w:t>Restaurant</w:t>
      </w:r>
      <w:r w:rsidRPr="00C95394">
        <w:rPr>
          <w:rFonts w:ascii="Times New Roman" w:eastAsia="Times New Roman" w:hAnsi="Times New Roman" w:cs="Times New Roman"/>
          <w:sz w:val="24"/>
          <w:szCs w:val="24"/>
          <w:lang w:val="de-DE" w:eastAsia="ru-RU"/>
        </w:rPr>
        <w:t xml:space="preserve"> und eine </w:t>
      </w:r>
      <w:r w:rsidRPr="00C95394">
        <w:rPr>
          <w:rFonts w:ascii="Times New Roman" w:eastAsia="Times New Roman" w:hAnsi="Times New Roman" w:cs="Times New Roman"/>
          <w:b/>
          <w:bCs/>
          <w:sz w:val="24"/>
          <w:szCs w:val="24"/>
          <w:lang w:val="de-DE" w:eastAsia="ru-RU"/>
        </w:rPr>
        <w:t>Kirche</w:t>
      </w:r>
      <w:r w:rsidRPr="00C95394">
        <w:rPr>
          <w:rFonts w:ascii="Times New Roman" w:eastAsia="Times New Roman" w:hAnsi="Times New Roman" w:cs="Times New Roman"/>
          <w:sz w:val="24"/>
          <w:szCs w:val="24"/>
          <w:lang w:val="de-DE" w:eastAsia="ru-RU"/>
        </w:rPr>
        <w:t>.</w:t>
      </w:r>
    </w:p>
    <w:p w14:paraId="6B62996C"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2. ПЕРЕВОД НА РУССКИЙ</w:t>
      </w:r>
    </w:p>
    <w:p w14:paraId="40A4B8AC"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 xml:space="preserve">В маленьком городе </w:t>
      </w:r>
      <w:proofErr w:type="spellStart"/>
      <w:r w:rsidRPr="00C95394">
        <w:rPr>
          <w:rFonts w:ascii="Times New Roman" w:eastAsia="Times New Roman" w:hAnsi="Times New Roman" w:cs="Times New Roman"/>
          <w:sz w:val="24"/>
          <w:szCs w:val="24"/>
          <w:lang w:eastAsia="ru-RU"/>
        </w:rPr>
        <w:t>Кубер-Педи</w:t>
      </w:r>
      <w:proofErr w:type="spellEnd"/>
      <w:r w:rsidRPr="00C95394">
        <w:rPr>
          <w:rFonts w:ascii="Times New Roman" w:eastAsia="Times New Roman" w:hAnsi="Times New Roman" w:cs="Times New Roman"/>
          <w:sz w:val="24"/>
          <w:szCs w:val="24"/>
          <w:lang w:eastAsia="ru-RU"/>
        </w:rPr>
        <w:t xml:space="preserve"> в Австралии живет около 25 000 человек. Погода в этом регионе очень сложная. Температура днем может достигать 52 градусов, а ночью опускаться до 3 градусов. По этой причине большинство людей там живут под землей. Большинство домов находятся в скалах. Дома можно узнать только по вентиляционным отверстиям и небольшому количеству земли у входа. Дома можно легко построить в скале. Несколько человек живут в больших домах с бассейнами и большой роскошью. В городе даже есть подземный отель, ресторан и церковь.</w:t>
      </w:r>
    </w:p>
    <w:p w14:paraId="0A4D82D1"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2804"/>
        <w:gridCol w:w="2541"/>
      </w:tblGrid>
      <w:tr w:rsidR="00C95394" w:rsidRPr="00C95394" w14:paraId="50D2B71E" w14:textId="77777777" w:rsidTr="00C95394">
        <w:trPr>
          <w:tblHeader/>
          <w:tblCellSpacing w:w="15" w:type="dxa"/>
        </w:trPr>
        <w:tc>
          <w:tcPr>
            <w:tcW w:w="0" w:type="auto"/>
            <w:vAlign w:val="center"/>
            <w:hideMark/>
          </w:tcPr>
          <w:p w14:paraId="5AA047B8"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proofErr w:type="spellStart"/>
            <w:r w:rsidRPr="00C95394">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51EC35BC"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Русский</w:t>
            </w:r>
          </w:p>
        </w:tc>
        <w:tc>
          <w:tcPr>
            <w:tcW w:w="0" w:type="auto"/>
            <w:vAlign w:val="center"/>
            <w:hideMark/>
          </w:tcPr>
          <w:p w14:paraId="6DD6499B"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Коллокация</w:t>
            </w:r>
          </w:p>
        </w:tc>
      </w:tr>
      <w:tr w:rsidR="00C95394" w:rsidRPr="00C95394" w14:paraId="7E3E7485" w14:textId="77777777" w:rsidTr="00C95394">
        <w:trPr>
          <w:tblCellSpacing w:w="15" w:type="dxa"/>
        </w:trPr>
        <w:tc>
          <w:tcPr>
            <w:tcW w:w="0" w:type="auto"/>
            <w:vAlign w:val="center"/>
            <w:hideMark/>
          </w:tcPr>
          <w:p w14:paraId="3EC7E4D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leben</w:t>
            </w:r>
            <w:proofErr w:type="spellEnd"/>
          </w:p>
        </w:tc>
        <w:tc>
          <w:tcPr>
            <w:tcW w:w="0" w:type="auto"/>
            <w:vAlign w:val="center"/>
            <w:hideMark/>
          </w:tcPr>
          <w:p w14:paraId="15A22DD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жить</w:t>
            </w:r>
          </w:p>
        </w:tc>
        <w:tc>
          <w:tcPr>
            <w:tcW w:w="0" w:type="auto"/>
            <w:vAlign w:val="center"/>
            <w:hideMark/>
          </w:tcPr>
          <w:p w14:paraId="09C5A45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 xml:space="preserve">25.000 </w:t>
            </w:r>
            <w:proofErr w:type="spellStart"/>
            <w:r w:rsidRPr="00C95394">
              <w:rPr>
                <w:rFonts w:ascii="Times New Roman" w:eastAsia="Times New Roman" w:hAnsi="Times New Roman" w:cs="Times New Roman"/>
                <w:sz w:val="24"/>
                <w:szCs w:val="24"/>
                <w:lang w:eastAsia="ru-RU"/>
              </w:rPr>
              <w:t>Menschen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leben</w:t>
            </w:r>
            <w:proofErr w:type="spellEnd"/>
          </w:p>
        </w:tc>
      </w:tr>
      <w:tr w:rsidR="00C95394" w:rsidRPr="00C95394" w14:paraId="16684B45" w14:textId="77777777" w:rsidTr="00C95394">
        <w:trPr>
          <w:tblCellSpacing w:w="15" w:type="dxa"/>
        </w:trPr>
        <w:tc>
          <w:tcPr>
            <w:tcW w:w="0" w:type="auto"/>
            <w:vAlign w:val="center"/>
            <w:hideMark/>
          </w:tcPr>
          <w:p w14:paraId="3D09072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Wetter</w:t>
            </w:r>
            <w:proofErr w:type="spellEnd"/>
          </w:p>
        </w:tc>
        <w:tc>
          <w:tcPr>
            <w:tcW w:w="0" w:type="auto"/>
            <w:vAlign w:val="center"/>
            <w:hideMark/>
          </w:tcPr>
          <w:p w14:paraId="1E635DB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погода</w:t>
            </w:r>
          </w:p>
        </w:tc>
        <w:tc>
          <w:tcPr>
            <w:tcW w:w="0" w:type="auto"/>
            <w:vAlign w:val="center"/>
            <w:hideMark/>
          </w:tcPr>
          <w:p w14:paraId="650F48C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Wetter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schwierig</w:t>
            </w:r>
            <w:proofErr w:type="spellEnd"/>
          </w:p>
        </w:tc>
      </w:tr>
      <w:tr w:rsidR="00C95394" w:rsidRPr="00C95394" w14:paraId="21ABD150" w14:textId="77777777" w:rsidTr="00C95394">
        <w:trPr>
          <w:tblCellSpacing w:w="15" w:type="dxa"/>
        </w:trPr>
        <w:tc>
          <w:tcPr>
            <w:tcW w:w="0" w:type="auto"/>
            <w:vAlign w:val="center"/>
            <w:hideMark/>
          </w:tcPr>
          <w:p w14:paraId="3A1C606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schwierig</w:t>
            </w:r>
            <w:proofErr w:type="spellEnd"/>
          </w:p>
        </w:tc>
        <w:tc>
          <w:tcPr>
            <w:tcW w:w="0" w:type="auto"/>
            <w:vAlign w:val="center"/>
            <w:hideMark/>
          </w:tcPr>
          <w:p w14:paraId="6DAAE3B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сложный, трудный</w:t>
            </w:r>
          </w:p>
        </w:tc>
        <w:tc>
          <w:tcPr>
            <w:tcW w:w="0" w:type="auto"/>
            <w:vAlign w:val="center"/>
            <w:hideMark/>
          </w:tcPr>
          <w:p w14:paraId="4FEF12A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sehr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schwierig</w:t>
            </w:r>
            <w:proofErr w:type="spellEnd"/>
          </w:p>
        </w:tc>
      </w:tr>
      <w:tr w:rsidR="00C95394" w:rsidRPr="00C95394" w14:paraId="5C62CF17" w14:textId="77777777" w:rsidTr="00C95394">
        <w:trPr>
          <w:tblCellSpacing w:w="15" w:type="dxa"/>
        </w:trPr>
        <w:tc>
          <w:tcPr>
            <w:tcW w:w="0" w:type="auto"/>
            <w:vAlign w:val="center"/>
            <w:hideMark/>
          </w:tcPr>
          <w:p w14:paraId="57899D7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Temperatur</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556AA8E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температура</w:t>
            </w:r>
          </w:p>
        </w:tc>
        <w:tc>
          <w:tcPr>
            <w:tcW w:w="0" w:type="auto"/>
            <w:vAlign w:val="center"/>
            <w:hideMark/>
          </w:tcPr>
          <w:p w14:paraId="77DFB65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Temperaturen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können</w:t>
            </w:r>
            <w:proofErr w:type="spellEnd"/>
          </w:p>
        </w:tc>
      </w:tr>
      <w:tr w:rsidR="00C95394" w:rsidRPr="00C95394" w14:paraId="17145302" w14:textId="77777777" w:rsidTr="00C95394">
        <w:trPr>
          <w:tblCellSpacing w:w="15" w:type="dxa"/>
        </w:trPr>
        <w:tc>
          <w:tcPr>
            <w:tcW w:w="0" w:type="auto"/>
            <w:vAlign w:val="center"/>
            <w:hideMark/>
          </w:tcPr>
          <w:p w14:paraId="55AF9B1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Grad</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4CDCC2B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градус</w:t>
            </w:r>
          </w:p>
        </w:tc>
        <w:tc>
          <w:tcPr>
            <w:tcW w:w="0" w:type="auto"/>
            <w:vAlign w:val="center"/>
            <w:hideMark/>
          </w:tcPr>
          <w:p w14:paraId="4C27347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 xml:space="preserve">52 </w:t>
            </w:r>
            <w:proofErr w:type="spellStart"/>
            <w:r w:rsidRPr="00C95394">
              <w:rPr>
                <w:rFonts w:ascii="Times New Roman" w:eastAsia="Times New Roman" w:hAnsi="Times New Roman" w:cs="Times New Roman"/>
                <w:sz w:val="24"/>
                <w:szCs w:val="24"/>
                <w:lang w:eastAsia="ru-RU"/>
              </w:rPr>
              <w:t>Grad</w:t>
            </w:r>
            <w:proofErr w:type="spellEnd"/>
          </w:p>
        </w:tc>
      </w:tr>
      <w:tr w:rsidR="00C95394" w:rsidRPr="00C95394" w14:paraId="375D68E8" w14:textId="77777777" w:rsidTr="00C95394">
        <w:trPr>
          <w:tblCellSpacing w:w="15" w:type="dxa"/>
        </w:trPr>
        <w:tc>
          <w:tcPr>
            <w:tcW w:w="0" w:type="auto"/>
            <w:vAlign w:val="center"/>
            <w:hideMark/>
          </w:tcPr>
          <w:p w14:paraId="01C139C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lastRenderedPageBreak/>
              <w:t>erreichen</w:t>
            </w:r>
            <w:proofErr w:type="spellEnd"/>
          </w:p>
        </w:tc>
        <w:tc>
          <w:tcPr>
            <w:tcW w:w="0" w:type="auto"/>
            <w:vAlign w:val="center"/>
            <w:hideMark/>
          </w:tcPr>
          <w:p w14:paraId="6CD2A77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достигать</w:t>
            </w:r>
          </w:p>
        </w:tc>
        <w:tc>
          <w:tcPr>
            <w:tcW w:w="0" w:type="auto"/>
            <w:vAlign w:val="center"/>
            <w:hideMark/>
          </w:tcPr>
          <w:p w14:paraId="68704D9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können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erreichen</w:t>
            </w:r>
            <w:proofErr w:type="spellEnd"/>
          </w:p>
        </w:tc>
      </w:tr>
      <w:tr w:rsidR="00C95394" w:rsidRPr="00C95394" w14:paraId="31F33BE2" w14:textId="77777777" w:rsidTr="00C95394">
        <w:trPr>
          <w:tblCellSpacing w:w="15" w:type="dxa"/>
        </w:trPr>
        <w:tc>
          <w:tcPr>
            <w:tcW w:w="0" w:type="auto"/>
            <w:vAlign w:val="center"/>
            <w:hideMark/>
          </w:tcPr>
          <w:p w14:paraId="158E57F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sinken</w:t>
            </w:r>
            <w:proofErr w:type="spellEnd"/>
          </w:p>
        </w:tc>
        <w:tc>
          <w:tcPr>
            <w:tcW w:w="0" w:type="auto"/>
            <w:vAlign w:val="center"/>
            <w:hideMark/>
          </w:tcPr>
          <w:p w14:paraId="10D13D6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опускаться, падать</w:t>
            </w:r>
          </w:p>
        </w:tc>
        <w:tc>
          <w:tcPr>
            <w:tcW w:w="0" w:type="auto"/>
            <w:vAlign w:val="center"/>
            <w:hideMark/>
          </w:tcPr>
          <w:p w14:paraId="462C70E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auf</w:t>
            </w:r>
            <w:proofErr w:type="spellEnd"/>
            <w:r w:rsidRPr="00C95394">
              <w:rPr>
                <w:rFonts w:ascii="Times New Roman" w:eastAsia="Times New Roman" w:hAnsi="Times New Roman" w:cs="Times New Roman"/>
                <w:sz w:val="24"/>
                <w:szCs w:val="24"/>
                <w:lang w:eastAsia="ru-RU"/>
              </w:rPr>
              <w:t xml:space="preserve"> 3 </w:t>
            </w:r>
            <w:proofErr w:type="spellStart"/>
            <w:r w:rsidRPr="00C95394">
              <w:rPr>
                <w:rFonts w:ascii="Times New Roman" w:eastAsia="Times New Roman" w:hAnsi="Times New Roman" w:cs="Times New Roman"/>
                <w:sz w:val="24"/>
                <w:szCs w:val="24"/>
                <w:lang w:eastAsia="ru-RU"/>
              </w:rPr>
              <w:t>Grad</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sinken</w:t>
            </w:r>
            <w:proofErr w:type="spellEnd"/>
          </w:p>
        </w:tc>
      </w:tr>
      <w:tr w:rsidR="00C95394" w:rsidRPr="00C95394" w14:paraId="2C0F747C" w14:textId="77777777" w:rsidTr="00C95394">
        <w:trPr>
          <w:tblCellSpacing w:w="15" w:type="dxa"/>
        </w:trPr>
        <w:tc>
          <w:tcPr>
            <w:tcW w:w="0" w:type="auto"/>
            <w:vAlign w:val="center"/>
            <w:hideMark/>
          </w:tcPr>
          <w:p w14:paraId="5B4D264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Grund</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Gründe</w:t>
            </w:r>
            <w:proofErr w:type="spellEnd"/>
          </w:p>
        </w:tc>
        <w:tc>
          <w:tcPr>
            <w:tcW w:w="0" w:type="auto"/>
            <w:vAlign w:val="center"/>
            <w:hideMark/>
          </w:tcPr>
          <w:p w14:paraId="39C1DE6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причина</w:t>
            </w:r>
          </w:p>
        </w:tc>
        <w:tc>
          <w:tcPr>
            <w:tcW w:w="0" w:type="auto"/>
            <w:vAlign w:val="center"/>
            <w:hideMark/>
          </w:tcPr>
          <w:p w14:paraId="5D7D541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aus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diesem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Grund</w:t>
            </w:r>
            <w:proofErr w:type="spellEnd"/>
          </w:p>
        </w:tc>
      </w:tr>
      <w:tr w:rsidR="00C95394" w:rsidRPr="00C95394" w14:paraId="143BA9DF" w14:textId="77777777" w:rsidTr="00C95394">
        <w:trPr>
          <w:tblCellSpacing w:w="15" w:type="dxa"/>
        </w:trPr>
        <w:tc>
          <w:tcPr>
            <w:tcW w:w="0" w:type="auto"/>
            <w:vAlign w:val="center"/>
            <w:hideMark/>
          </w:tcPr>
          <w:p w14:paraId="67F47E2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Erde</w:t>
            </w:r>
            <w:proofErr w:type="spellEnd"/>
          </w:p>
        </w:tc>
        <w:tc>
          <w:tcPr>
            <w:tcW w:w="0" w:type="auto"/>
            <w:vAlign w:val="center"/>
            <w:hideMark/>
          </w:tcPr>
          <w:p w14:paraId="2997A3F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земля</w:t>
            </w:r>
          </w:p>
        </w:tc>
        <w:tc>
          <w:tcPr>
            <w:tcW w:w="0" w:type="auto"/>
            <w:vAlign w:val="center"/>
            <w:hideMark/>
          </w:tcPr>
          <w:p w14:paraId="3979E46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unter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Erde</w:t>
            </w:r>
            <w:proofErr w:type="spellEnd"/>
          </w:p>
        </w:tc>
      </w:tr>
      <w:tr w:rsidR="00C95394" w:rsidRPr="00C95394" w14:paraId="6EDE2B53" w14:textId="77777777" w:rsidTr="00C95394">
        <w:trPr>
          <w:tblCellSpacing w:w="15" w:type="dxa"/>
        </w:trPr>
        <w:tc>
          <w:tcPr>
            <w:tcW w:w="0" w:type="auto"/>
            <w:vAlign w:val="center"/>
            <w:hideMark/>
          </w:tcPr>
          <w:p w14:paraId="4FF085C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Haus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Häuser</w:t>
            </w:r>
            <w:proofErr w:type="spellEnd"/>
          </w:p>
        </w:tc>
        <w:tc>
          <w:tcPr>
            <w:tcW w:w="0" w:type="auto"/>
            <w:vAlign w:val="center"/>
            <w:hideMark/>
          </w:tcPr>
          <w:p w14:paraId="594A401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дом</w:t>
            </w:r>
          </w:p>
        </w:tc>
        <w:tc>
          <w:tcPr>
            <w:tcW w:w="0" w:type="auto"/>
            <w:vAlign w:val="center"/>
            <w:hideMark/>
          </w:tcPr>
          <w:p w14:paraId="1088E5A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meisten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Häuser</w:t>
            </w:r>
            <w:proofErr w:type="spellEnd"/>
          </w:p>
        </w:tc>
      </w:tr>
      <w:tr w:rsidR="00C95394" w:rsidRPr="00C95394" w14:paraId="58314E0E" w14:textId="77777777" w:rsidTr="00C95394">
        <w:trPr>
          <w:tblCellSpacing w:w="15" w:type="dxa"/>
        </w:trPr>
        <w:tc>
          <w:tcPr>
            <w:tcW w:w="0" w:type="auto"/>
            <w:vAlign w:val="center"/>
            <w:hideMark/>
          </w:tcPr>
          <w:p w14:paraId="5C31073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befinden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sich</w:t>
            </w:r>
            <w:proofErr w:type="spellEnd"/>
            <w:r w:rsidRPr="00C95394">
              <w:rPr>
                <w:rFonts w:ascii="Times New Roman" w:eastAsia="Times New Roman" w:hAnsi="Times New Roman" w:cs="Times New Roman"/>
                <w:sz w:val="24"/>
                <w:szCs w:val="24"/>
                <w:lang w:eastAsia="ru-RU"/>
              </w:rPr>
              <w:t>)</w:t>
            </w:r>
          </w:p>
        </w:tc>
        <w:tc>
          <w:tcPr>
            <w:tcW w:w="0" w:type="auto"/>
            <w:vAlign w:val="center"/>
            <w:hideMark/>
          </w:tcPr>
          <w:p w14:paraId="5FED95F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находиться</w:t>
            </w:r>
          </w:p>
        </w:tc>
        <w:tc>
          <w:tcPr>
            <w:tcW w:w="0" w:type="auto"/>
            <w:vAlign w:val="center"/>
            <w:hideMark/>
          </w:tcPr>
          <w:p w14:paraId="389F73F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befinden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in</w:t>
            </w:r>
            <w:proofErr w:type="spellEnd"/>
          </w:p>
        </w:tc>
      </w:tr>
      <w:tr w:rsidR="00C95394" w:rsidRPr="00C95394" w14:paraId="4EB3446F" w14:textId="77777777" w:rsidTr="00C95394">
        <w:trPr>
          <w:tblCellSpacing w:w="15" w:type="dxa"/>
        </w:trPr>
        <w:tc>
          <w:tcPr>
            <w:tcW w:w="0" w:type="auto"/>
            <w:vAlign w:val="center"/>
            <w:hideMark/>
          </w:tcPr>
          <w:p w14:paraId="768C622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Felsen</w:t>
            </w:r>
            <w:proofErr w:type="spellEnd"/>
            <w:r w:rsidRPr="00C95394">
              <w:rPr>
                <w:rFonts w:ascii="Times New Roman" w:eastAsia="Times New Roman" w:hAnsi="Times New Roman" w:cs="Times New Roman"/>
                <w:sz w:val="24"/>
                <w:szCs w:val="24"/>
                <w:lang w:eastAsia="ru-RU"/>
              </w:rPr>
              <w:t>, -</w:t>
            </w:r>
          </w:p>
        </w:tc>
        <w:tc>
          <w:tcPr>
            <w:tcW w:w="0" w:type="auto"/>
            <w:vAlign w:val="center"/>
            <w:hideMark/>
          </w:tcPr>
          <w:p w14:paraId="029F323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скала</w:t>
            </w:r>
          </w:p>
        </w:tc>
        <w:tc>
          <w:tcPr>
            <w:tcW w:w="0" w:type="auto"/>
            <w:vAlign w:val="center"/>
            <w:hideMark/>
          </w:tcPr>
          <w:p w14:paraId="30552D3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Felsen</w:t>
            </w:r>
            <w:proofErr w:type="spellEnd"/>
          </w:p>
        </w:tc>
      </w:tr>
      <w:tr w:rsidR="00C95394" w:rsidRPr="00C95394" w14:paraId="56006016" w14:textId="77777777" w:rsidTr="00C95394">
        <w:trPr>
          <w:tblCellSpacing w:w="15" w:type="dxa"/>
        </w:trPr>
        <w:tc>
          <w:tcPr>
            <w:tcW w:w="0" w:type="auto"/>
            <w:vAlign w:val="center"/>
            <w:hideMark/>
          </w:tcPr>
          <w:p w14:paraId="4E55376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erkennen</w:t>
            </w:r>
            <w:proofErr w:type="spellEnd"/>
          </w:p>
        </w:tc>
        <w:tc>
          <w:tcPr>
            <w:tcW w:w="0" w:type="auto"/>
            <w:vAlign w:val="center"/>
            <w:hideMark/>
          </w:tcPr>
          <w:p w14:paraId="363C606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узнавать, распознавать</w:t>
            </w:r>
          </w:p>
        </w:tc>
        <w:tc>
          <w:tcPr>
            <w:tcW w:w="0" w:type="auto"/>
            <w:vAlign w:val="center"/>
            <w:hideMark/>
          </w:tcPr>
          <w:p w14:paraId="454A7F3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man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erkennt</w:t>
            </w:r>
            <w:proofErr w:type="spellEnd"/>
          </w:p>
        </w:tc>
      </w:tr>
      <w:tr w:rsidR="00C95394" w:rsidRPr="00C95394" w14:paraId="50BA9C64" w14:textId="77777777" w:rsidTr="00C95394">
        <w:trPr>
          <w:tblCellSpacing w:w="15" w:type="dxa"/>
        </w:trPr>
        <w:tc>
          <w:tcPr>
            <w:tcW w:w="0" w:type="auto"/>
            <w:vAlign w:val="center"/>
            <w:hideMark/>
          </w:tcPr>
          <w:p w14:paraId="677321C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Luftloch</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löcher</w:t>
            </w:r>
            <w:proofErr w:type="spellEnd"/>
          </w:p>
        </w:tc>
        <w:tc>
          <w:tcPr>
            <w:tcW w:w="0" w:type="auto"/>
            <w:vAlign w:val="center"/>
            <w:hideMark/>
          </w:tcPr>
          <w:p w14:paraId="46E3BDD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вентиляционное отверстие</w:t>
            </w:r>
          </w:p>
        </w:tc>
        <w:tc>
          <w:tcPr>
            <w:tcW w:w="0" w:type="auto"/>
            <w:vAlign w:val="center"/>
            <w:hideMark/>
          </w:tcPr>
          <w:p w14:paraId="29F5AB5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durch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Luftlöcher</w:t>
            </w:r>
            <w:proofErr w:type="spellEnd"/>
          </w:p>
        </w:tc>
      </w:tr>
      <w:tr w:rsidR="00C95394" w:rsidRPr="00C95394" w14:paraId="3A835732" w14:textId="77777777" w:rsidTr="00C95394">
        <w:trPr>
          <w:tblCellSpacing w:w="15" w:type="dxa"/>
        </w:trPr>
        <w:tc>
          <w:tcPr>
            <w:tcW w:w="0" w:type="auto"/>
            <w:vAlign w:val="center"/>
            <w:hideMark/>
          </w:tcPr>
          <w:p w14:paraId="220E913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Eingang</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Eingänge</w:t>
            </w:r>
            <w:proofErr w:type="spellEnd"/>
          </w:p>
        </w:tc>
        <w:tc>
          <w:tcPr>
            <w:tcW w:w="0" w:type="auto"/>
            <w:vAlign w:val="center"/>
            <w:hideMark/>
          </w:tcPr>
          <w:p w14:paraId="23E6434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вход</w:t>
            </w:r>
          </w:p>
        </w:tc>
        <w:tc>
          <w:tcPr>
            <w:tcW w:w="0" w:type="auto"/>
            <w:vAlign w:val="center"/>
            <w:hideMark/>
          </w:tcPr>
          <w:p w14:paraId="53B0A3A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Eingang</w:t>
            </w:r>
            <w:proofErr w:type="spellEnd"/>
          </w:p>
        </w:tc>
      </w:tr>
      <w:tr w:rsidR="00C95394" w:rsidRPr="00C95394" w14:paraId="071AE57B" w14:textId="77777777" w:rsidTr="00C95394">
        <w:trPr>
          <w:tblCellSpacing w:w="15" w:type="dxa"/>
        </w:trPr>
        <w:tc>
          <w:tcPr>
            <w:tcW w:w="0" w:type="auto"/>
            <w:vAlign w:val="center"/>
            <w:hideMark/>
          </w:tcPr>
          <w:p w14:paraId="5BB4F9F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bauen</w:t>
            </w:r>
            <w:proofErr w:type="spellEnd"/>
          </w:p>
        </w:tc>
        <w:tc>
          <w:tcPr>
            <w:tcW w:w="0" w:type="auto"/>
            <w:vAlign w:val="center"/>
            <w:hideMark/>
          </w:tcPr>
          <w:p w14:paraId="48E6930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строить</w:t>
            </w:r>
          </w:p>
        </w:tc>
        <w:tc>
          <w:tcPr>
            <w:tcW w:w="0" w:type="auto"/>
            <w:vAlign w:val="center"/>
            <w:hideMark/>
          </w:tcPr>
          <w:p w14:paraId="50A28D7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kann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bauen</w:t>
            </w:r>
            <w:proofErr w:type="spellEnd"/>
          </w:p>
        </w:tc>
      </w:tr>
      <w:tr w:rsidR="00C95394" w:rsidRPr="00C95394" w14:paraId="24F73D57" w14:textId="77777777" w:rsidTr="00C95394">
        <w:trPr>
          <w:tblCellSpacing w:w="15" w:type="dxa"/>
        </w:trPr>
        <w:tc>
          <w:tcPr>
            <w:tcW w:w="0" w:type="auto"/>
            <w:vAlign w:val="center"/>
            <w:hideMark/>
          </w:tcPr>
          <w:p w14:paraId="2DE256D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Schwimmbecken</w:t>
            </w:r>
            <w:proofErr w:type="spellEnd"/>
            <w:r w:rsidRPr="00C95394">
              <w:rPr>
                <w:rFonts w:ascii="Times New Roman" w:eastAsia="Times New Roman" w:hAnsi="Times New Roman" w:cs="Times New Roman"/>
                <w:sz w:val="24"/>
                <w:szCs w:val="24"/>
                <w:lang w:eastAsia="ru-RU"/>
              </w:rPr>
              <w:t>, -</w:t>
            </w:r>
          </w:p>
        </w:tc>
        <w:tc>
          <w:tcPr>
            <w:tcW w:w="0" w:type="auto"/>
            <w:vAlign w:val="center"/>
            <w:hideMark/>
          </w:tcPr>
          <w:p w14:paraId="5F29F73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бассейн</w:t>
            </w:r>
          </w:p>
        </w:tc>
        <w:tc>
          <w:tcPr>
            <w:tcW w:w="0" w:type="auto"/>
            <w:vAlign w:val="center"/>
            <w:hideMark/>
          </w:tcPr>
          <w:p w14:paraId="67FE61B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mit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Schwimmbecken</w:t>
            </w:r>
            <w:proofErr w:type="spellEnd"/>
          </w:p>
        </w:tc>
      </w:tr>
      <w:tr w:rsidR="00C95394" w:rsidRPr="00C95394" w14:paraId="78AAC000" w14:textId="77777777" w:rsidTr="00C95394">
        <w:trPr>
          <w:tblCellSpacing w:w="15" w:type="dxa"/>
        </w:trPr>
        <w:tc>
          <w:tcPr>
            <w:tcW w:w="0" w:type="auto"/>
            <w:vAlign w:val="center"/>
            <w:hideMark/>
          </w:tcPr>
          <w:p w14:paraId="3BF8EB4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Luxus</w:t>
            </w:r>
            <w:proofErr w:type="spellEnd"/>
          </w:p>
        </w:tc>
        <w:tc>
          <w:tcPr>
            <w:tcW w:w="0" w:type="auto"/>
            <w:vAlign w:val="center"/>
            <w:hideMark/>
          </w:tcPr>
          <w:p w14:paraId="5765DC6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роскошь</w:t>
            </w:r>
          </w:p>
        </w:tc>
        <w:tc>
          <w:tcPr>
            <w:tcW w:w="0" w:type="auto"/>
            <w:vAlign w:val="center"/>
            <w:hideMark/>
          </w:tcPr>
          <w:p w14:paraId="79C43ED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viel</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Luxus</w:t>
            </w:r>
            <w:proofErr w:type="spellEnd"/>
          </w:p>
        </w:tc>
      </w:tr>
      <w:tr w:rsidR="00C95394" w:rsidRPr="00C95394" w14:paraId="28A7DDEB" w14:textId="77777777" w:rsidTr="00C95394">
        <w:trPr>
          <w:tblCellSpacing w:w="15" w:type="dxa"/>
        </w:trPr>
        <w:tc>
          <w:tcPr>
            <w:tcW w:w="0" w:type="auto"/>
            <w:vAlign w:val="center"/>
            <w:hideMark/>
          </w:tcPr>
          <w:p w14:paraId="4994A56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unterirdisch</w:t>
            </w:r>
            <w:proofErr w:type="spellEnd"/>
          </w:p>
        </w:tc>
        <w:tc>
          <w:tcPr>
            <w:tcW w:w="0" w:type="auto"/>
            <w:vAlign w:val="center"/>
            <w:hideMark/>
          </w:tcPr>
          <w:p w14:paraId="66994AE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подземный</w:t>
            </w:r>
          </w:p>
        </w:tc>
        <w:tc>
          <w:tcPr>
            <w:tcW w:w="0" w:type="auto"/>
            <w:vAlign w:val="center"/>
            <w:hideMark/>
          </w:tcPr>
          <w:p w14:paraId="21DCA4B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unterirdisches</w:t>
            </w:r>
            <w:proofErr w:type="spellEnd"/>
            <w:r w:rsidRPr="00C95394">
              <w:rPr>
                <w:rFonts w:ascii="Times New Roman" w:eastAsia="Times New Roman" w:hAnsi="Times New Roman" w:cs="Times New Roman"/>
                <w:sz w:val="24"/>
                <w:szCs w:val="24"/>
                <w:lang w:eastAsia="ru-RU"/>
              </w:rPr>
              <w:t xml:space="preserve"> Hotel</w:t>
            </w:r>
          </w:p>
        </w:tc>
      </w:tr>
      <w:tr w:rsidR="00C95394" w:rsidRPr="00C95394" w14:paraId="3B9CEB5B" w14:textId="77777777" w:rsidTr="00C95394">
        <w:trPr>
          <w:tblCellSpacing w:w="15" w:type="dxa"/>
        </w:trPr>
        <w:tc>
          <w:tcPr>
            <w:tcW w:w="0" w:type="auto"/>
            <w:vAlign w:val="center"/>
            <w:hideMark/>
          </w:tcPr>
          <w:p w14:paraId="4AF9474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Hotel, -s</w:t>
            </w:r>
          </w:p>
        </w:tc>
        <w:tc>
          <w:tcPr>
            <w:tcW w:w="0" w:type="auto"/>
            <w:vAlign w:val="center"/>
            <w:hideMark/>
          </w:tcPr>
          <w:p w14:paraId="582F5C0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отель</w:t>
            </w:r>
          </w:p>
        </w:tc>
        <w:tc>
          <w:tcPr>
            <w:tcW w:w="0" w:type="auto"/>
            <w:vAlign w:val="center"/>
            <w:hideMark/>
          </w:tcPr>
          <w:p w14:paraId="2BE998F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Hotel</w:t>
            </w:r>
          </w:p>
        </w:tc>
      </w:tr>
      <w:tr w:rsidR="00C95394" w:rsidRPr="00C95394" w14:paraId="05BD584B" w14:textId="77777777" w:rsidTr="00C95394">
        <w:trPr>
          <w:tblCellSpacing w:w="15" w:type="dxa"/>
        </w:trPr>
        <w:tc>
          <w:tcPr>
            <w:tcW w:w="0" w:type="auto"/>
            <w:vAlign w:val="center"/>
            <w:hideMark/>
          </w:tcPr>
          <w:p w14:paraId="0DFDD66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Restaurant</w:t>
            </w:r>
            <w:proofErr w:type="spellEnd"/>
            <w:r w:rsidRPr="00C95394">
              <w:rPr>
                <w:rFonts w:ascii="Times New Roman" w:eastAsia="Times New Roman" w:hAnsi="Times New Roman" w:cs="Times New Roman"/>
                <w:sz w:val="24"/>
                <w:szCs w:val="24"/>
                <w:lang w:eastAsia="ru-RU"/>
              </w:rPr>
              <w:t>, -s</w:t>
            </w:r>
          </w:p>
        </w:tc>
        <w:tc>
          <w:tcPr>
            <w:tcW w:w="0" w:type="auto"/>
            <w:vAlign w:val="center"/>
            <w:hideMark/>
          </w:tcPr>
          <w:p w14:paraId="5E1801A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ресторан</w:t>
            </w:r>
          </w:p>
        </w:tc>
        <w:tc>
          <w:tcPr>
            <w:tcW w:w="0" w:type="auto"/>
            <w:vAlign w:val="center"/>
            <w:hideMark/>
          </w:tcPr>
          <w:p w14:paraId="5A04D07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Restaurant</w:t>
            </w:r>
            <w:proofErr w:type="spellEnd"/>
          </w:p>
        </w:tc>
      </w:tr>
      <w:tr w:rsidR="00C95394" w:rsidRPr="00C95394" w14:paraId="3826E1E3" w14:textId="77777777" w:rsidTr="00C95394">
        <w:trPr>
          <w:tblCellSpacing w:w="15" w:type="dxa"/>
        </w:trPr>
        <w:tc>
          <w:tcPr>
            <w:tcW w:w="0" w:type="auto"/>
            <w:vAlign w:val="center"/>
            <w:hideMark/>
          </w:tcPr>
          <w:p w14:paraId="4BF0F58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Kirche</w:t>
            </w:r>
            <w:proofErr w:type="spellEnd"/>
            <w:r w:rsidRPr="00C95394">
              <w:rPr>
                <w:rFonts w:ascii="Times New Roman" w:eastAsia="Times New Roman" w:hAnsi="Times New Roman" w:cs="Times New Roman"/>
                <w:sz w:val="24"/>
                <w:szCs w:val="24"/>
                <w:lang w:eastAsia="ru-RU"/>
              </w:rPr>
              <w:t>, -n</w:t>
            </w:r>
          </w:p>
        </w:tc>
        <w:tc>
          <w:tcPr>
            <w:tcW w:w="0" w:type="auto"/>
            <w:vAlign w:val="center"/>
            <w:hideMark/>
          </w:tcPr>
          <w:p w14:paraId="76085CC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церковь</w:t>
            </w:r>
          </w:p>
        </w:tc>
        <w:tc>
          <w:tcPr>
            <w:tcW w:w="0" w:type="auto"/>
            <w:vAlign w:val="center"/>
            <w:hideMark/>
          </w:tcPr>
          <w:p w14:paraId="39DB966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Kirche</w:t>
            </w:r>
            <w:proofErr w:type="spellEnd"/>
          </w:p>
        </w:tc>
      </w:tr>
    </w:tbl>
    <w:p w14:paraId="46B498D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pict w14:anchorId="511D6404">
          <v:rect id="_x0000_i1034" style="width:0;height:1.5pt" o:hralign="center" o:hrstd="t" o:hr="t" fillcolor="#a0a0a0" stroked="f"/>
        </w:pict>
      </w:r>
    </w:p>
    <w:p w14:paraId="1957F547" w14:textId="77777777" w:rsidR="00C95394" w:rsidRPr="00C95394" w:rsidRDefault="00C95394" w:rsidP="00C953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95394">
        <w:rPr>
          <w:rFonts w:ascii="Times New Roman" w:eastAsia="Times New Roman" w:hAnsi="Times New Roman" w:cs="Times New Roman"/>
          <w:b/>
          <w:bCs/>
          <w:sz w:val="36"/>
          <w:szCs w:val="36"/>
          <w:lang w:eastAsia="ru-RU"/>
        </w:rPr>
        <w:t>ТЕКСТ 10: Музей старой техники в Токио</w:t>
      </w:r>
    </w:p>
    <w:p w14:paraId="5E696CB9"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C95394">
        <w:rPr>
          <w:rFonts w:ascii="Times New Roman" w:eastAsia="Times New Roman" w:hAnsi="Times New Roman" w:cs="Times New Roman"/>
          <w:b/>
          <w:bCs/>
          <w:sz w:val="27"/>
          <w:szCs w:val="27"/>
          <w:lang w:val="de-DE" w:eastAsia="ru-RU"/>
        </w:rPr>
        <w:t xml:space="preserve">1. </w:t>
      </w:r>
      <w:r w:rsidRPr="00C95394">
        <w:rPr>
          <w:rFonts w:ascii="Times New Roman" w:eastAsia="Times New Roman" w:hAnsi="Times New Roman" w:cs="Times New Roman"/>
          <w:b/>
          <w:bCs/>
          <w:sz w:val="27"/>
          <w:szCs w:val="27"/>
          <w:lang w:eastAsia="ru-RU"/>
        </w:rPr>
        <w:t>НЕМЕЦКИЙ</w:t>
      </w:r>
      <w:r w:rsidRPr="00C95394">
        <w:rPr>
          <w:rFonts w:ascii="Times New Roman" w:eastAsia="Times New Roman" w:hAnsi="Times New Roman" w:cs="Times New Roman"/>
          <w:b/>
          <w:bCs/>
          <w:sz w:val="27"/>
          <w:szCs w:val="27"/>
          <w:lang w:val="de-DE" w:eastAsia="ru-RU"/>
        </w:rPr>
        <w:t xml:space="preserve"> </w:t>
      </w:r>
      <w:r w:rsidRPr="00C95394">
        <w:rPr>
          <w:rFonts w:ascii="Times New Roman" w:eastAsia="Times New Roman" w:hAnsi="Times New Roman" w:cs="Times New Roman"/>
          <w:b/>
          <w:bCs/>
          <w:sz w:val="27"/>
          <w:szCs w:val="27"/>
          <w:lang w:eastAsia="ru-RU"/>
        </w:rPr>
        <w:t>ТЕКСТ</w:t>
      </w:r>
    </w:p>
    <w:p w14:paraId="0D7CDD70"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val="de-DE" w:eastAsia="ru-RU"/>
        </w:rPr>
      </w:pPr>
      <w:r w:rsidRPr="00C95394">
        <w:rPr>
          <w:rFonts w:ascii="Times New Roman" w:eastAsia="Times New Roman" w:hAnsi="Times New Roman" w:cs="Times New Roman"/>
          <w:sz w:val="24"/>
          <w:szCs w:val="24"/>
          <w:lang w:val="de-DE" w:eastAsia="ru-RU"/>
        </w:rPr>
        <w:t xml:space="preserve">Ein </w:t>
      </w:r>
      <w:r w:rsidRPr="00C95394">
        <w:rPr>
          <w:rFonts w:ascii="Times New Roman" w:eastAsia="Times New Roman" w:hAnsi="Times New Roman" w:cs="Times New Roman"/>
          <w:b/>
          <w:bCs/>
          <w:sz w:val="24"/>
          <w:szCs w:val="24"/>
          <w:lang w:val="de-DE" w:eastAsia="ru-RU"/>
        </w:rPr>
        <w:t>Museum</w:t>
      </w:r>
      <w:r w:rsidRPr="00C95394">
        <w:rPr>
          <w:rFonts w:ascii="Times New Roman" w:eastAsia="Times New Roman" w:hAnsi="Times New Roman" w:cs="Times New Roman"/>
          <w:sz w:val="24"/>
          <w:szCs w:val="24"/>
          <w:lang w:val="de-DE" w:eastAsia="ru-RU"/>
        </w:rPr>
        <w:t xml:space="preserve"> in Tokio </w:t>
      </w:r>
      <w:r w:rsidRPr="00C95394">
        <w:rPr>
          <w:rFonts w:ascii="Times New Roman" w:eastAsia="Times New Roman" w:hAnsi="Times New Roman" w:cs="Times New Roman"/>
          <w:b/>
          <w:bCs/>
          <w:sz w:val="24"/>
          <w:szCs w:val="24"/>
          <w:lang w:val="de-DE" w:eastAsia="ru-RU"/>
        </w:rPr>
        <w:t>zeigt</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alte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Technik</w:t>
      </w:r>
      <w:r w:rsidRPr="00C95394">
        <w:rPr>
          <w:rFonts w:ascii="Times New Roman" w:eastAsia="Times New Roman" w:hAnsi="Times New Roman" w:cs="Times New Roman"/>
          <w:sz w:val="24"/>
          <w:szCs w:val="24"/>
          <w:lang w:val="de-DE" w:eastAsia="ru-RU"/>
        </w:rPr>
        <w:t xml:space="preserve">, die </w:t>
      </w:r>
      <w:r w:rsidRPr="00C95394">
        <w:rPr>
          <w:rFonts w:ascii="Times New Roman" w:eastAsia="Times New Roman" w:hAnsi="Times New Roman" w:cs="Times New Roman"/>
          <w:b/>
          <w:bCs/>
          <w:sz w:val="24"/>
          <w:szCs w:val="24"/>
          <w:lang w:val="de-DE" w:eastAsia="ru-RU"/>
        </w:rPr>
        <w:t>niemand</w:t>
      </w:r>
      <w:r w:rsidRPr="00C95394">
        <w:rPr>
          <w:rFonts w:ascii="Times New Roman" w:eastAsia="Times New Roman" w:hAnsi="Times New Roman" w:cs="Times New Roman"/>
          <w:sz w:val="24"/>
          <w:szCs w:val="24"/>
          <w:lang w:val="de-DE" w:eastAsia="ru-RU"/>
        </w:rPr>
        <w:t xml:space="preserve"> mehr </w:t>
      </w:r>
      <w:r w:rsidRPr="00C95394">
        <w:rPr>
          <w:rFonts w:ascii="Times New Roman" w:eastAsia="Times New Roman" w:hAnsi="Times New Roman" w:cs="Times New Roman"/>
          <w:b/>
          <w:bCs/>
          <w:sz w:val="24"/>
          <w:szCs w:val="24"/>
          <w:lang w:val="de-DE" w:eastAsia="ru-RU"/>
        </w:rPr>
        <w:t>benutzt</w:t>
      </w:r>
      <w:r w:rsidRPr="00C95394">
        <w:rPr>
          <w:rFonts w:ascii="Times New Roman" w:eastAsia="Times New Roman" w:hAnsi="Times New Roman" w:cs="Times New Roman"/>
          <w:sz w:val="24"/>
          <w:szCs w:val="24"/>
          <w:lang w:val="de-DE" w:eastAsia="ru-RU"/>
        </w:rPr>
        <w:t xml:space="preserve">. Man sieht dort viele </w:t>
      </w:r>
      <w:r w:rsidRPr="00C95394">
        <w:rPr>
          <w:rFonts w:ascii="Times New Roman" w:eastAsia="Times New Roman" w:hAnsi="Times New Roman" w:cs="Times New Roman"/>
          <w:b/>
          <w:bCs/>
          <w:sz w:val="24"/>
          <w:szCs w:val="24"/>
          <w:lang w:val="de-DE" w:eastAsia="ru-RU"/>
        </w:rPr>
        <w:t>Dinge</w:t>
      </w:r>
      <w:r w:rsidRPr="00C95394">
        <w:rPr>
          <w:rFonts w:ascii="Times New Roman" w:eastAsia="Times New Roman" w:hAnsi="Times New Roman" w:cs="Times New Roman"/>
          <w:sz w:val="24"/>
          <w:szCs w:val="24"/>
          <w:lang w:val="de-DE" w:eastAsia="ru-RU"/>
        </w:rPr>
        <w:t xml:space="preserve">, zum Beispiel </w:t>
      </w:r>
      <w:r w:rsidRPr="00C95394">
        <w:rPr>
          <w:rFonts w:ascii="Times New Roman" w:eastAsia="Times New Roman" w:hAnsi="Times New Roman" w:cs="Times New Roman"/>
          <w:b/>
          <w:bCs/>
          <w:sz w:val="24"/>
          <w:szCs w:val="24"/>
          <w:lang w:val="de-DE" w:eastAsia="ru-RU"/>
        </w:rPr>
        <w:t>Disketten</w:t>
      </w:r>
      <w:r w:rsidRPr="00C95394">
        <w:rPr>
          <w:rFonts w:ascii="Times New Roman" w:eastAsia="Times New Roman" w:hAnsi="Times New Roman" w:cs="Times New Roman"/>
          <w:sz w:val="24"/>
          <w:szCs w:val="24"/>
          <w:lang w:val="de-DE" w:eastAsia="ru-RU"/>
        </w:rPr>
        <w:t xml:space="preserve"> und alte </w:t>
      </w:r>
      <w:r w:rsidRPr="00C95394">
        <w:rPr>
          <w:rFonts w:ascii="Times New Roman" w:eastAsia="Times New Roman" w:hAnsi="Times New Roman" w:cs="Times New Roman"/>
          <w:b/>
          <w:bCs/>
          <w:sz w:val="24"/>
          <w:szCs w:val="24"/>
          <w:lang w:val="de-DE" w:eastAsia="ru-RU"/>
        </w:rPr>
        <w:t>Kameras</w:t>
      </w:r>
      <w:r w:rsidRPr="00C95394">
        <w:rPr>
          <w:rFonts w:ascii="Times New Roman" w:eastAsia="Times New Roman" w:hAnsi="Times New Roman" w:cs="Times New Roman"/>
          <w:sz w:val="24"/>
          <w:szCs w:val="24"/>
          <w:lang w:val="de-DE" w:eastAsia="ru-RU"/>
        </w:rPr>
        <w:t xml:space="preserve">. Man kann die Technik nicht nur sehen, sondern auch </w:t>
      </w:r>
      <w:r w:rsidRPr="00C95394">
        <w:rPr>
          <w:rFonts w:ascii="Times New Roman" w:eastAsia="Times New Roman" w:hAnsi="Times New Roman" w:cs="Times New Roman"/>
          <w:b/>
          <w:bCs/>
          <w:sz w:val="24"/>
          <w:szCs w:val="24"/>
          <w:lang w:val="de-DE" w:eastAsia="ru-RU"/>
        </w:rPr>
        <w:t>anfassen</w:t>
      </w:r>
      <w:r w:rsidRPr="00C95394">
        <w:rPr>
          <w:rFonts w:ascii="Times New Roman" w:eastAsia="Times New Roman" w:hAnsi="Times New Roman" w:cs="Times New Roman"/>
          <w:sz w:val="24"/>
          <w:szCs w:val="24"/>
          <w:lang w:val="de-DE" w:eastAsia="ru-RU"/>
        </w:rPr>
        <w:t xml:space="preserve"> und benutzen. Manche Menschen </w:t>
      </w:r>
      <w:r w:rsidRPr="00C95394">
        <w:rPr>
          <w:rFonts w:ascii="Times New Roman" w:eastAsia="Times New Roman" w:hAnsi="Times New Roman" w:cs="Times New Roman"/>
          <w:b/>
          <w:bCs/>
          <w:sz w:val="24"/>
          <w:szCs w:val="24"/>
          <w:lang w:val="de-DE" w:eastAsia="ru-RU"/>
        </w:rPr>
        <w:t>mögen</w:t>
      </w:r>
      <w:r w:rsidRPr="00C95394">
        <w:rPr>
          <w:rFonts w:ascii="Times New Roman" w:eastAsia="Times New Roman" w:hAnsi="Times New Roman" w:cs="Times New Roman"/>
          <w:sz w:val="24"/>
          <w:szCs w:val="24"/>
          <w:lang w:val="de-DE" w:eastAsia="ru-RU"/>
        </w:rPr>
        <w:t xml:space="preserve"> alte Technik und denken gern </w:t>
      </w:r>
      <w:r w:rsidRPr="00C95394">
        <w:rPr>
          <w:rFonts w:ascii="Times New Roman" w:eastAsia="Times New Roman" w:hAnsi="Times New Roman" w:cs="Times New Roman"/>
          <w:b/>
          <w:bCs/>
          <w:sz w:val="24"/>
          <w:szCs w:val="24"/>
          <w:lang w:val="de-DE" w:eastAsia="ru-RU"/>
        </w:rPr>
        <w:t>daran</w:t>
      </w:r>
      <w:r w:rsidRPr="00C95394">
        <w:rPr>
          <w:rFonts w:ascii="Times New Roman" w:eastAsia="Times New Roman" w:hAnsi="Times New Roman" w:cs="Times New Roman"/>
          <w:sz w:val="24"/>
          <w:szCs w:val="24"/>
          <w:lang w:val="de-DE" w:eastAsia="ru-RU"/>
        </w:rPr>
        <w:t xml:space="preserve">. Barbara </w:t>
      </w:r>
      <w:r w:rsidRPr="00C95394">
        <w:rPr>
          <w:rFonts w:ascii="Times New Roman" w:eastAsia="Times New Roman" w:hAnsi="Times New Roman" w:cs="Times New Roman"/>
          <w:b/>
          <w:bCs/>
          <w:sz w:val="24"/>
          <w:szCs w:val="24"/>
          <w:lang w:val="de-DE" w:eastAsia="ru-RU"/>
        </w:rPr>
        <w:t>arbeitet</w:t>
      </w:r>
      <w:r w:rsidRPr="00C95394">
        <w:rPr>
          <w:rFonts w:ascii="Times New Roman" w:eastAsia="Times New Roman" w:hAnsi="Times New Roman" w:cs="Times New Roman"/>
          <w:sz w:val="24"/>
          <w:szCs w:val="24"/>
          <w:lang w:val="de-DE" w:eastAsia="ru-RU"/>
        </w:rPr>
        <w:t xml:space="preserve"> im Museum und </w:t>
      </w:r>
      <w:r w:rsidRPr="00C95394">
        <w:rPr>
          <w:rFonts w:ascii="Times New Roman" w:eastAsia="Times New Roman" w:hAnsi="Times New Roman" w:cs="Times New Roman"/>
          <w:b/>
          <w:bCs/>
          <w:sz w:val="24"/>
          <w:szCs w:val="24"/>
          <w:lang w:val="de-DE" w:eastAsia="ru-RU"/>
        </w:rPr>
        <w:t>sammelt</w:t>
      </w:r>
      <w:r w:rsidRPr="00C95394">
        <w:rPr>
          <w:rFonts w:ascii="Times New Roman" w:eastAsia="Times New Roman" w:hAnsi="Times New Roman" w:cs="Times New Roman"/>
          <w:sz w:val="24"/>
          <w:szCs w:val="24"/>
          <w:lang w:val="de-DE" w:eastAsia="ru-RU"/>
        </w:rPr>
        <w:t xml:space="preserve"> die Technik. Sie denkt, dass alle Technik mit der Zeit alt wird. Dann benutzen die Menschen sie nicht mehr. Das Museum </w:t>
      </w:r>
      <w:r w:rsidRPr="00C95394">
        <w:rPr>
          <w:rFonts w:ascii="Times New Roman" w:eastAsia="Times New Roman" w:hAnsi="Times New Roman" w:cs="Times New Roman"/>
          <w:b/>
          <w:bCs/>
          <w:sz w:val="24"/>
          <w:szCs w:val="24"/>
          <w:lang w:val="de-DE" w:eastAsia="ru-RU"/>
        </w:rPr>
        <w:t>bekommt</w:t>
      </w:r>
      <w:r w:rsidRPr="00C95394">
        <w:rPr>
          <w:rFonts w:ascii="Times New Roman" w:eastAsia="Times New Roman" w:hAnsi="Times New Roman" w:cs="Times New Roman"/>
          <w:sz w:val="24"/>
          <w:szCs w:val="24"/>
          <w:lang w:val="de-DE" w:eastAsia="ru-RU"/>
        </w:rPr>
        <w:t xml:space="preserve"> die Technik als </w:t>
      </w:r>
      <w:r w:rsidRPr="00C95394">
        <w:rPr>
          <w:rFonts w:ascii="Times New Roman" w:eastAsia="Times New Roman" w:hAnsi="Times New Roman" w:cs="Times New Roman"/>
          <w:b/>
          <w:bCs/>
          <w:sz w:val="24"/>
          <w:szCs w:val="24"/>
          <w:lang w:val="de-DE" w:eastAsia="ru-RU"/>
        </w:rPr>
        <w:t>Spende</w:t>
      </w:r>
      <w:r w:rsidRPr="00C95394">
        <w:rPr>
          <w:rFonts w:ascii="Times New Roman" w:eastAsia="Times New Roman" w:hAnsi="Times New Roman" w:cs="Times New Roman"/>
          <w:sz w:val="24"/>
          <w:szCs w:val="24"/>
          <w:lang w:val="de-DE" w:eastAsia="ru-RU"/>
        </w:rPr>
        <w:t xml:space="preserve">. Ein </w:t>
      </w:r>
      <w:r w:rsidRPr="00C95394">
        <w:rPr>
          <w:rFonts w:ascii="Times New Roman" w:eastAsia="Times New Roman" w:hAnsi="Times New Roman" w:cs="Times New Roman"/>
          <w:b/>
          <w:bCs/>
          <w:sz w:val="24"/>
          <w:szCs w:val="24"/>
          <w:lang w:val="de-DE" w:eastAsia="ru-RU"/>
        </w:rPr>
        <w:t>Ticket</w:t>
      </w:r>
      <w:r w:rsidRPr="00C95394">
        <w:rPr>
          <w:rFonts w:ascii="Times New Roman" w:eastAsia="Times New Roman" w:hAnsi="Times New Roman" w:cs="Times New Roman"/>
          <w:sz w:val="24"/>
          <w:szCs w:val="24"/>
          <w:lang w:val="de-DE" w:eastAsia="ru-RU"/>
        </w:rPr>
        <w:t xml:space="preserve"> kostet </w:t>
      </w:r>
      <w:r w:rsidRPr="00C95394">
        <w:rPr>
          <w:rFonts w:ascii="Times New Roman" w:eastAsia="Times New Roman" w:hAnsi="Times New Roman" w:cs="Times New Roman"/>
          <w:b/>
          <w:bCs/>
          <w:sz w:val="24"/>
          <w:szCs w:val="24"/>
          <w:lang w:val="de-DE" w:eastAsia="ru-RU"/>
        </w:rPr>
        <w:t>ungefähr</w:t>
      </w:r>
      <w:r w:rsidRPr="00C95394">
        <w:rPr>
          <w:rFonts w:ascii="Times New Roman" w:eastAsia="Times New Roman" w:hAnsi="Times New Roman" w:cs="Times New Roman"/>
          <w:sz w:val="24"/>
          <w:szCs w:val="24"/>
          <w:lang w:val="de-DE" w:eastAsia="ru-RU"/>
        </w:rPr>
        <w:t xml:space="preserve"> zehn </w:t>
      </w:r>
      <w:r w:rsidRPr="00C95394">
        <w:rPr>
          <w:rFonts w:ascii="Times New Roman" w:eastAsia="Times New Roman" w:hAnsi="Times New Roman" w:cs="Times New Roman"/>
          <w:b/>
          <w:bCs/>
          <w:sz w:val="24"/>
          <w:szCs w:val="24"/>
          <w:lang w:val="de-DE" w:eastAsia="ru-RU"/>
        </w:rPr>
        <w:t>Euro</w:t>
      </w:r>
      <w:r w:rsidRPr="00C95394">
        <w:rPr>
          <w:rFonts w:ascii="Times New Roman" w:eastAsia="Times New Roman" w:hAnsi="Times New Roman" w:cs="Times New Roman"/>
          <w:sz w:val="24"/>
          <w:szCs w:val="24"/>
          <w:lang w:val="de-DE" w:eastAsia="ru-RU"/>
        </w:rPr>
        <w:t xml:space="preserve">. Wenn man etwas </w:t>
      </w:r>
      <w:r w:rsidRPr="00C95394">
        <w:rPr>
          <w:rFonts w:ascii="Times New Roman" w:eastAsia="Times New Roman" w:hAnsi="Times New Roman" w:cs="Times New Roman"/>
          <w:b/>
          <w:bCs/>
          <w:sz w:val="24"/>
          <w:szCs w:val="24"/>
          <w:lang w:val="de-DE" w:eastAsia="ru-RU"/>
        </w:rPr>
        <w:t>spendet</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bezahlt</w:t>
      </w:r>
      <w:r w:rsidRPr="00C95394">
        <w:rPr>
          <w:rFonts w:ascii="Times New Roman" w:eastAsia="Times New Roman" w:hAnsi="Times New Roman" w:cs="Times New Roman"/>
          <w:sz w:val="24"/>
          <w:szCs w:val="24"/>
          <w:lang w:val="de-DE" w:eastAsia="ru-RU"/>
        </w:rPr>
        <w:t xml:space="preserve"> man nur etwa fünf Euro.</w:t>
      </w:r>
    </w:p>
    <w:p w14:paraId="0A47B834"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2. ПЕРЕВОД НА РУССКИЙ</w:t>
      </w:r>
    </w:p>
    <w:p w14:paraId="7C72644D"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Музей в Токио показывает старую технику, которую никто больше не использует. Там можно увидеть много вещей, например, дискеты и старые камеры. Технику можно не только смотреть, но также трогать и использовать. Некоторые люди любят старую технику и охотно о ней вспоминают. Барбара работает в музее и собирает технику. Она думает, что вся техника со временем устаревает. Тогда люди больше ее не используют. Музей получает технику в качестве пожертвования. Билет стоит около десяти евро. Если кто-то что-то жертвует, он платит всего около пяти евро.</w:t>
      </w:r>
    </w:p>
    <w:p w14:paraId="4B7ECDC4"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149"/>
        <w:gridCol w:w="2315"/>
      </w:tblGrid>
      <w:tr w:rsidR="00C95394" w:rsidRPr="00C95394" w14:paraId="36D38EA0" w14:textId="77777777" w:rsidTr="00C95394">
        <w:trPr>
          <w:tblHeader/>
          <w:tblCellSpacing w:w="15" w:type="dxa"/>
        </w:trPr>
        <w:tc>
          <w:tcPr>
            <w:tcW w:w="0" w:type="auto"/>
            <w:vAlign w:val="center"/>
            <w:hideMark/>
          </w:tcPr>
          <w:p w14:paraId="5AA8B257"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proofErr w:type="spellStart"/>
            <w:r w:rsidRPr="00C95394">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14CEA127"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Русский</w:t>
            </w:r>
          </w:p>
        </w:tc>
        <w:tc>
          <w:tcPr>
            <w:tcW w:w="0" w:type="auto"/>
            <w:vAlign w:val="center"/>
            <w:hideMark/>
          </w:tcPr>
          <w:p w14:paraId="56091E12"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Коллокация</w:t>
            </w:r>
          </w:p>
        </w:tc>
      </w:tr>
      <w:tr w:rsidR="00C95394" w:rsidRPr="00C95394" w14:paraId="4D7CA0BE" w14:textId="77777777" w:rsidTr="00C95394">
        <w:trPr>
          <w:tblCellSpacing w:w="15" w:type="dxa"/>
        </w:trPr>
        <w:tc>
          <w:tcPr>
            <w:tcW w:w="0" w:type="auto"/>
            <w:vAlign w:val="center"/>
            <w:hideMark/>
          </w:tcPr>
          <w:p w14:paraId="6D13742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Museum, </w:t>
            </w:r>
            <w:proofErr w:type="spellStart"/>
            <w:r w:rsidRPr="00C95394">
              <w:rPr>
                <w:rFonts w:ascii="Times New Roman" w:eastAsia="Times New Roman" w:hAnsi="Times New Roman" w:cs="Times New Roman"/>
                <w:sz w:val="24"/>
                <w:szCs w:val="24"/>
                <w:lang w:eastAsia="ru-RU"/>
              </w:rPr>
              <w:t>Museen</w:t>
            </w:r>
            <w:proofErr w:type="spellEnd"/>
          </w:p>
        </w:tc>
        <w:tc>
          <w:tcPr>
            <w:tcW w:w="0" w:type="auto"/>
            <w:vAlign w:val="center"/>
            <w:hideMark/>
          </w:tcPr>
          <w:p w14:paraId="1E5BE8D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музей</w:t>
            </w:r>
          </w:p>
        </w:tc>
        <w:tc>
          <w:tcPr>
            <w:tcW w:w="0" w:type="auto"/>
            <w:vAlign w:val="center"/>
            <w:hideMark/>
          </w:tcPr>
          <w:p w14:paraId="46FF5C1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Museum </w:t>
            </w:r>
            <w:proofErr w:type="spellStart"/>
            <w:r w:rsidRPr="00C95394">
              <w:rPr>
                <w:rFonts w:ascii="Times New Roman" w:eastAsia="Times New Roman" w:hAnsi="Times New Roman" w:cs="Times New Roman"/>
                <w:sz w:val="24"/>
                <w:szCs w:val="24"/>
                <w:lang w:eastAsia="ru-RU"/>
              </w:rPr>
              <w:t>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Tokio</w:t>
            </w:r>
            <w:proofErr w:type="spellEnd"/>
          </w:p>
        </w:tc>
      </w:tr>
      <w:tr w:rsidR="00C95394" w:rsidRPr="00C95394" w14:paraId="45DB7B06" w14:textId="77777777" w:rsidTr="00C95394">
        <w:trPr>
          <w:tblCellSpacing w:w="15" w:type="dxa"/>
        </w:trPr>
        <w:tc>
          <w:tcPr>
            <w:tcW w:w="0" w:type="auto"/>
            <w:vAlign w:val="center"/>
            <w:hideMark/>
          </w:tcPr>
          <w:p w14:paraId="412F705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zeigen</w:t>
            </w:r>
            <w:proofErr w:type="spellEnd"/>
          </w:p>
        </w:tc>
        <w:tc>
          <w:tcPr>
            <w:tcW w:w="0" w:type="auto"/>
            <w:vAlign w:val="center"/>
            <w:hideMark/>
          </w:tcPr>
          <w:p w14:paraId="53F49E5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показывать</w:t>
            </w:r>
          </w:p>
        </w:tc>
        <w:tc>
          <w:tcPr>
            <w:tcW w:w="0" w:type="auto"/>
            <w:vAlign w:val="center"/>
            <w:hideMark/>
          </w:tcPr>
          <w:p w14:paraId="6A6BD51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zeigt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alte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Technik</w:t>
            </w:r>
            <w:proofErr w:type="spellEnd"/>
          </w:p>
        </w:tc>
      </w:tr>
      <w:tr w:rsidR="00C95394" w:rsidRPr="00C95394" w14:paraId="32B1D526" w14:textId="77777777" w:rsidTr="00C95394">
        <w:trPr>
          <w:tblCellSpacing w:w="15" w:type="dxa"/>
        </w:trPr>
        <w:tc>
          <w:tcPr>
            <w:tcW w:w="0" w:type="auto"/>
            <w:vAlign w:val="center"/>
            <w:hideMark/>
          </w:tcPr>
          <w:p w14:paraId="100B659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lastRenderedPageBreak/>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Technik</w:t>
            </w:r>
            <w:proofErr w:type="spellEnd"/>
          </w:p>
        </w:tc>
        <w:tc>
          <w:tcPr>
            <w:tcW w:w="0" w:type="auto"/>
            <w:vAlign w:val="center"/>
            <w:hideMark/>
          </w:tcPr>
          <w:p w14:paraId="2044B4C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техника, технология</w:t>
            </w:r>
          </w:p>
        </w:tc>
        <w:tc>
          <w:tcPr>
            <w:tcW w:w="0" w:type="auto"/>
            <w:vAlign w:val="center"/>
            <w:hideMark/>
          </w:tcPr>
          <w:p w14:paraId="06D84A9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alte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Technik</w:t>
            </w:r>
            <w:proofErr w:type="spellEnd"/>
          </w:p>
        </w:tc>
      </w:tr>
      <w:tr w:rsidR="00C95394" w:rsidRPr="00C95394" w14:paraId="0FEBB782" w14:textId="77777777" w:rsidTr="00C95394">
        <w:trPr>
          <w:tblCellSpacing w:w="15" w:type="dxa"/>
        </w:trPr>
        <w:tc>
          <w:tcPr>
            <w:tcW w:w="0" w:type="auto"/>
            <w:vAlign w:val="center"/>
            <w:hideMark/>
          </w:tcPr>
          <w:p w14:paraId="6B4AF44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niemand</w:t>
            </w:r>
            <w:proofErr w:type="spellEnd"/>
          </w:p>
        </w:tc>
        <w:tc>
          <w:tcPr>
            <w:tcW w:w="0" w:type="auto"/>
            <w:vAlign w:val="center"/>
            <w:hideMark/>
          </w:tcPr>
          <w:p w14:paraId="358A7A6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никто</w:t>
            </w:r>
          </w:p>
        </w:tc>
        <w:tc>
          <w:tcPr>
            <w:tcW w:w="0" w:type="auto"/>
            <w:vAlign w:val="center"/>
            <w:hideMark/>
          </w:tcPr>
          <w:p w14:paraId="1C875C4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niemand</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benutzt</w:t>
            </w:r>
            <w:proofErr w:type="spellEnd"/>
          </w:p>
        </w:tc>
      </w:tr>
      <w:tr w:rsidR="00C95394" w:rsidRPr="00C95394" w14:paraId="6DDB6818" w14:textId="77777777" w:rsidTr="00C95394">
        <w:trPr>
          <w:tblCellSpacing w:w="15" w:type="dxa"/>
        </w:trPr>
        <w:tc>
          <w:tcPr>
            <w:tcW w:w="0" w:type="auto"/>
            <w:vAlign w:val="center"/>
            <w:hideMark/>
          </w:tcPr>
          <w:p w14:paraId="60EBB40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benutzen</w:t>
            </w:r>
            <w:proofErr w:type="spellEnd"/>
          </w:p>
        </w:tc>
        <w:tc>
          <w:tcPr>
            <w:tcW w:w="0" w:type="auto"/>
            <w:vAlign w:val="center"/>
            <w:hideMark/>
          </w:tcPr>
          <w:p w14:paraId="4D66DE3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использовать</w:t>
            </w:r>
          </w:p>
        </w:tc>
        <w:tc>
          <w:tcPr>
            <w:tcW w:w="0" w:type="auto"/>
            <w:vAlign w:val="center"/>
            <w:hideMark/>
          </w:tcPr>
          <w:p w14:paraId="7E67C41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niemand</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benutzt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mehr</w:t>
            </w:r>
            <w:proofErr w:type="spellEnd"/>
          </w:p>
        </w:tc>
      </w:tr>
      <w:tr w:rsidR="00C95394" w:rsidRPr="00C95394" w14:paraId="1FF5E6DC" w14:textId="77777777" w:rsidTr="00C95394">
        <w:trPr>
          <w:tblCellSpacing w:w="15" w:type="dxa"/>
        </w:trPr>
        <w:tc>
          <w:tcPr>
            <w:tcW w:w="0" w:type="auto"/>
            <w:vAlign w:val="center"/>
            <w:hideMark/>
          </w:tcPr>
          <w:p w14:paraId="15355FB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Ding</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3BA6118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вещь</w:t>
            </w:r>
          </w:p>
        </w:tc>
        <w:tc>
          <w:tcPr>
            <w:tcW w:w="0" w:type="auto"/>
            <w:vAlign w:val="center"/>
            <w:hideMark/>
          </w:tcPr>
          <w:p w14:paraId="6CFC23C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viele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Dinge</w:t>
            </w:r>
            <w:proofErr w:type="spellEnd"/>
          </w:p>
        </w:tc>
      </w:tr>
      <w:tr w:rsidR="00C95394" w:rsidRPr="00C95394" w14:paraId="1FA0366E" w14:textId="77777777" w:rsidTr="00C95394">
        <w:trPr>
          <w:tblCellSpacing w:w="15" w:type="dxa"/>
        </w:trPr>
        <w:tc>
          <w:tcPr>
            <w:tcW w:w="0" w:type="auto"/>
            <w:vAlign w:val="center"/>
            <w:hideMark/>
          </w:tcPr>
          <w:p w14:paraId="37A63DB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Diskette</w:t>
            </w:r>
            <w:proofErr w:type="spellEnd"/>
            <w:r w:rsidRPr="00C95394">
              <w:rPr>
                <w:rFonts w:ascii="Times New Roman" w:eastAsia="Times New Roman" w:hAnsi="Times New Roman" w:cs="Times New Roman"/>
                <w:sz w:val="24"/>
                <w:szCs w:val="24"/>
                <w:lang w:eastAsia="ru-RU"/>
              </w:rPr>
              <w:t>, -n</w:t>
            </w:r>
          </w:p>
        </w:tc>
        <w:tc>
          <w:tcPr>
            <w:tcW w:w="0" w:type="auto"/>
            <w:vAlign w:val="center"/>
            <w:hideMark/>
          </w:tcPr>
          <w:p w14:paraId="7F9B883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дискета</w:t>
            </w:r>
          </w:p>
        </w:tc>
        <w:tc>
          <w:tcPr>
            <w:tcW w:w="0" w:type="auto"/>
            <w:vAlign w:val="center"/>
            <w:hideMark/>
          </w:tcPr>
          <w:p w14:paraId="0CC5E99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zum</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Beispiel</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Disketten</w:t>
            </w:r>
            <w:proofErr w:type="spellEnd"/>
          </w:p>
        </w:tc>
      </w:tr>
      <w:tr w:rsidR="00C95394" w:rsidRPr="00C95394" w14:paraId="477761AF" w14:textId="77777777" w:rsidTr="00C95394">
        <w:trPr>
          <w:tblCellSpacing w:w="15" w:type="dxa"/>
        </w:trPr>
        <w:tc>
          <w:tcPr>
            <w:tcW w:w="0" w:type="auto"/>
            <w:vAlign w:val="center"/>
            <w:hideMark/>
          </w:tcPr>
          <w:p w14:paraId="6054E03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Kamera</w:t>
            </w:r>
            <w:proofErr w:type="spellEnd"/>
            <w:r w:rsidRPr="00C95394">
              <w:rPr>
                <w:rFonts w:ascii="Times New Roman" w:eastAsia="Times New Roman" w:hAnsi="Times New Roman" w:cs="Times New Roman"/>
                <w:sz w:val="24"/>
                <w:szCs w:val="24"/>
                <w:lang w:eastAsia="ru-RU"/>
              </w:rPr>
              <w:t>, -s</w:t>
            </w:r>
          </w:p>
        </w:tc>
        <w:tc>
          <w:tcPr>
            <w:tcW w:w="0" w:type="auto"/>
            <w:vAlign w:val="center"/>
            <w:hideMark/>
          </w:tcPr>
          <w:p w14:paraId="332B92E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камера</w:t>
            </w:r>
          </w:p>
        </w:tc>
        <w:tc>
          <w:tcPr>
            <w:tcW w:w="0" w:type="auto"/>
            <w:vAlign w:val="center"/>
            <w:hideMark/>
          </w:tcPr>
          <w:p w14:paraId="29AF5C5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alte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Kameras</w:t>
            </w:r>
            <w:proofErr w:type="spellEnd"/>
          </w:p>
        </w:tc>
      </w:tr>
      <w:tr w:rsidR="00C95394" w:rsidRPr="00C95394" w14:paraId="2CA9234B" w14:textId="77777777" w:rsidTr="00C95394">
        <w:trPr>
          <w:tblCellSpacing w:w="15" w:type="dxa"/>
        </w:trPr>
        <w:tc>
          <w:tcPr>
            <w:tcW w:w="0" w:type="auto"/>
            <w:vAlign w:val="center"/>
            <w:hideMark/>
          </w:tcPr>
          <w:p w14:paraId="49EB40C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anfassen</w:t>
            </w:r>
            <w:proofErr w:type="spellEnd"/>
          </w:p>
        </w:tc>
        <w:tc>
          <w:tcPr>
            <w:tcW w:w="0" w:type="auto"/>
            <w:vAlign w:val="center"/>
            <w:hideMark/>
          </w:tcPr>
          <w:p w14:paraId="611FFF3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трогать</w:t>
            </w:r>
          </w:p>
        </w:tc>
        <w:tc>
          <w:tcPr>
            <w:tcW w:w="0" w:type="auto"/>
            <w:vAlign w:val="center"/>
            <w:hideMark/>
          </w:tcPr>
          <w:p w14:paraId="238E7EF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kann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anfassen</w:t>
            </w:r>
            <w:proofErr w:type="spellEnd"/>
          </w:p>
        </w:tc>
      </w:tr>
      <w:tr w:rsidR="00C95394" w:rsidRPr="00C95394" w14:paraId="6F452F0A" w14:textId="77777777" w:rsidTr="00C95394">
        <w:trPr>
          <w:tblCellSpacing w:w="15" w:type="dxa"/>
        </w:trPr>
        <w:tc>
          <w:tcPr>
            <w:tcW w:w="0" w:type="auto"/>
            <w:vAlign w:val="center"/>
            <w:hideMark/>
          </w:tcPr>
          <w:p w14:paraId="6FBBC71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daran</w:t>
            </w:r>
            <w:proofErr w:type="spellEnd"/>
          </w:p>
        </w:tc>
        <w:tc>
          <w:tcPr>
            <w:tcW w:w="0" w:type="auto"/>
            <w:vAlign w:val="center"/>
            <w:hideMark/>
          </w:tcPr>
          <w:p w14:paraId="11D29FB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об этом</w:t>
            </w:r>
          </w:p>
        </w:tc>
        <w:tc>
          <w:tcPr>
            <w:tcW w:w="0" w:type="auto"/>
            <w:vAlign w:val="center"/>
            <w:hideMark/>
          </w:tcPr>
          <w:p w14:paraId="5845226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denken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gern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daran</w:t>
            </w:r>
            <w:proofErr w:type="spellEnd"/>
          </w:p>
        </w:tc>
      </w:tr>
      <w:tr w:rsidR="00C95394" w:rsidRPr="00C95394" w14:paraId="7BEBBA28" w14:textId="77777777" w:rsidTr="00C95394">
        <w:trPr>
          <w:tblCellSpacing w:w="15" w:type="dxa"/>
        </w:trPr>
        <w:tc>
          <w:tcPr>
            <w:tcW w:w="0" w:type="auto"/>
            <w:vAlign w:val="center"/>
            <w:hideMark/>
          </w:tcPr>
          <w:p w14:paraId="4C2A953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arbeiten</w:t>
            </w:r>
            <w:proofErr w:type="spellEnd"/>
          </w:p>
        </w:tc>
        <w:tc>
          <w:tcPr>
            <w:tcW w:w="0" w:type="auto"/>
            <w:vAlign w:val="center"/>
            <w:hideMark/>
          </w:tcPr>
          <w:p w14:paraId="18ABE95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работать</w:t>
            </w:r>
          </w:p>
        </w:tc>
        <w:tc>
          <w:tcPr>
            <w:tcW w:w="0" w:type="auto"/>
            <w:vAlign w:val="center"/>
            <w:hideMark/>
          </w:tcPr>
          <w:p w14:paraId="1623F14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arbeitet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im</w:t>
            </w:r>
            <w:proofErr w:type="spellEnd"/>
            <w:r w:rsidRPr="00C95394">
              <w:rPr>
                <w:rFonts w:ascii="Times New Roman" w:eastAsia="Times New Roman" w:hAnsi="Times New Roman" w:cs="Times New Roman"/>
                <w:sz w:val="24"/>
                <w:szCs w:val="24"/>
                <w:lang w:eastAsia="ru-RU"/>
              </w:rPr>
              <w:t xml:space="preserve"> Museum</w:t>
            </w:r>
          </w:p>
        </w:tc>
      </w:tr>
      <w:tr w:rsidR="00C95394" w:rsidRPr="00C95394" w14:paraId="4AC8A0A7" w14:textId="77777777" w:rsidTr="00C95394">
        <w:trPr>
          <w:tblCellSpacing w:w="15" w:type="dxa"/>
        </w:trPr>
        <w:tc>
          <w:tcPr>
            <w:tcW w:w="0" w:type="auto"/>
            <w:vAlign w:val="center"/>
            <w:hideMark/>
          </w:tcPr>
          <w:p w14:paraId="1D51856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sammeln</w:t>
            </w:r>
            <w:proofErr w:type="spellEnd"/>
          </w:p>
        </w:tc>
        <w:tc>
          <w:tcPr>
            <w:tcW w:w="0" w:type="auto"/>
            <w:vAlign w:val="center"/>
            <w:hideMark/>
          </w:tcPr>
          <w:p w14:paraId="5B78417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собирать</w:t>
            </w:r>
          </w:p>
        </w:tc>
        <w:tc>
          <w:tcPr>
            <w:tcW w:w="0" w:type="auto"/>
            <w:vAlign w:val="center"/>
            <w:hideMark/>
          </w:tcPr>
          <w:p w14:paraId="2F7586F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sammelt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Technik</w:t>
            </w:r>
            <w:proofErr w:type="spellEnd"/>
          </w:p>
        </w:tc>
      </w:tr>
      <w:tr w:rsidR="00C95394" w:rsidRPr="00C95394" w14:paraId="210C1171" w14:textId="77777777" w:rsidTr="00C95394">
        <w:trPr>
          <w:tblCellSpacing w:w="15" w:type="dxa"/>
        </w:trPr>
        <w:tc>
          <w:tcPr>
            <w:tcW w:w="0" w:type="auto"/>
            <w:vAlign w:val="center"/>
            <w:hideMark/>
          </w:tcPr>
          <w:p w14:paraId="0DC8137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bekommen</w:t>
            </w:r>
            <w:proofErr w:type="spellEnd"/>
          </w:p>
        </w:tc>
        <w:tc>
          <w:tcPr>
            <w:tcW w:w="0" w:type="auto"/>
            <w:vAlign w:val="center"/>
            <w:hideMark/>
          </w:tcPr>
          <w:p w14:paraId="4F9F8C2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получать</w:t>
            </w:r>
          </w:p>
        </w:tc>
        <w:tc>
          <w:tcPr>
            <w:tcW w:w="0" w:type="auto"/>
            <w:vAlign w:val="center"/>
            <w:hideMark/>
          </w:tcPr>
          <w:p w14:paraId="36D1934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bekommt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Technik</w:t>
            </w:r>
            <w:proofErr w:type="spellEnd"/>
          </w:p>
        </w:tc>
      </w:tr>
      <w:tr w:rsidR="00C95394" w:rsidRPr="00C95394" w14:paraId="74FE3B9D" w14:textId="77777777" w:rsidTr="00C95394">
        <w:trPr>
          <w:tblCellSpacing w:w="15" w:type="dxa"/>
        </w:trPr>
        <w:tc>
          <w:tcPr>
            <w:tcW w:w="0" w:type="auto"/>
            <w:vAlign w:val="center"/>
            <w:hideMark/>
          </w:tcPr>
          <w:p w14:paraId="6705DF2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Spende</w:t>
            </w:r>
            <w:proofErr w:type="spellEnd"/>
            <w:r w:rsidRPr="00C95394">
              <w:rPr>
                <w:rFonts w:ascii="Times New Roman" w:eastAsia="Times New Roman" w:hAnsi="Times New Roman" w:cs="Times New Roman"/>
                <w:sz w:val="24"/>
                <w:szCs w:val="24"/>
                <w:lang w:eastAsia="ru-RU"/>
              </w:rPr>
              <w:t>, -n</w:t>
            </w:r>
          </w:p>
        </w:tc>
        <w:tc>
          <w:tcPr>
            <w:tcW w:w="0" w:type="auto"/>
            <w:vAlign w:val="center"/>
            <w:hideMark/>
          </w:tcPr>
          <w:p w14:paraId="675004A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пожертвование</w:t>
            </w:r>
          </w:p>
        </w:tc>
        <w:tc>
          <w:tcPr>
            <w:tcW w:w="0" w:type="auto"/>
            <w:vAlign w:val="center"/>
            <w:hideMark/>
          </w:tcPr>
          <w:p w14:paraId="03D09C0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als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Spende</w:t>
            </w:r>
            <w:proofErr w:type="spellEnd"/>
          </w:p>
        </w:tc>
      </w:tr>
      <w:tr w:rsidR="00C95394" w:rsidRPr="00C95394" w14:paraId="42C1098F" w14:textId="77777777" w:rsidTr="00C95394">
        <w:trPr>
          <w:tblCellSpacing w:w="15" w:type="dxa"/>
        </w:trPr>
        <w:tc>
          <w:tcPr>
            <w:tcW w:w="0" w:type="auto"/>
            <w:vAlign w:val="center"/>
            <w:hideMark/>
          </w:tcPr>
          <w:p w14:paraId="5841E10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Ticket</w:t>
            </w:r>
            <w:proofErr w:type="spellEnd"/>
            <w:r w:rsidRPr="00C95394">
              <w:rPr>
                <w:rFonts w:ascii="Times New Roman" w:eastAsia="Times New Roman" w:hAnsi="Times New Roman" w:cs="Times New Roman"/>
                <w:sz w:val="24"/>
                <w:szCs w:val="24"/>
                <w:lang w:eastAsia="ru-RU"/>
              </w:rPr>
              <w:t>, -s</w:t>
            </w:r>
          </w:p>
        </w:tc>
        <w:tc>
          <w:tcPr>
            <w:tcW w:w="0" w:type="auto"/>
            <w:vAlign w:val="center"/>
            <w:hideMark/>
          </w:tcPr>
          <w:p w14:paraId="7262D86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билет</w:t>
            </w:r>
          </w:p>
        </w:tc>
        <w:tc>
          <w:tcPr>
            <w:tcW w:w="0" w:type="auto"/>
            <w:vAlign w:val="center"/>
            <w:hideMark/>
          </w:tcPr>
          <w:p w14:paraId="5515DCB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Ticket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kostet</w:t>
            </w:r>
            <w:proofErr w:type="spellEnd"/>
          </w:p>
        </w:tc>
      </w:tr>
      <w:tr w:rsidR="00C95394" w:rsidRPr="00C95394" w14:paraId="68C3CFE9" w14:textId="77777777" w:rsidTr="00C95394">
        <w:trPr>
          <w:tblCellSpacing w:w="15" w:type="dxa"/>
        </w:trPr>
        <w:tc>
          <w:tcPr>
            <w:tcW w:w="0" w:type="auto"/>
            <w:vAlign w:val="center"/>
            <w:hideMark/>
          </w:tcPr>
          <w:p w14:paraId="02988BD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Euro, -/s</w:t>
            </w:r>
          </w:p>
        </w:tc>
        <w:tc>
          <w:tcPr>
            <w:tcW w:w="0" w:type="auto"/>
            <w:vAlign w:val="center"/>
            <w:hideMark/>
          </w:tcPr>
          <w:p w14:paraId="313894B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евро</w:t>
            </w:r>
          </w:p>
        </w:tc>
        <w:tc>
          <w:tcPr>
            <w:tcW w:w="0" w:type="auto"/>
            <w:vAlign w:val="center"/>
            <w:hideMark/>
          </w:tcPr>
          <w:p w14:paraId="62AED8E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zehn</w:t>
            </w:r>
            <w:proofErr w:type="spellEnd"/>
            <w:r w:rsidRPr="00C95394">
              <w:rPr>
                <w:rFonts w:ascii="Times New Roman" w:eastAsia="Times New Roman" w:hAnsi="Times New Roman" w:cs="Times New Roman"/>
                <w:sz w:val="24"/>
                <w:szCs w:val="24"/>
                <w:lang w:eastAsia="ru-RU"/>
              </w:rPr>
              <w:t xml:space="preserve"> Euro</w:t>
            </w:r>
          </w:p>
        </w:tc>
      </w:tr>
      <w:tr w:rsidR="00C95394" w:rsidRPr="00C95394" w14:paraId="05FC8E43" w14:textId="77777777" w:rsidTr="00C95394">
        <w:trPr>
          <w:tblCellSpacing w:w="15" w:type="dxa"/>
        </w:trPr>
        <w:tc>
          <w:tcPr>
            <w:tcW w:w="0" w:type="auto"/>
            <w:vAlign w:val="center"/>
            <w:hideMark/>
          </w:tcPr>
          <w:p w14:paraId="3B0C0E1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spenden</w:t>
            </w:r>
            <w:proofErr w:type="spellEnd"/>
          </w:p>
        </w:tc>
        <w:tc>
          <w:tcPr>
            <w:tcW w:w="0" w:type="auto"/>
            <w:vAlign w:val="center"/>
            <w:hideMark/>
          </w:tcPr>
          <w:p w14:paraId="58863AA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жертвовать</w:t>
            </w:r>
          </w:p>
        </w:tc>
        <w:tc>
          <w:tcPr>
            <w:tcW w:w="0" w:type="auto"/>
            <w:vAlign w:val="center"/>
            <w:hideMark/>
          </w:tcPr>
          <w:p w14:paraId="3085543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wenn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man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spendet</w:t>
            </w:r>
            <w:proofErr w:type="spellEnd"/>
          </w:p>
        </w:tc>
      </w:tr>
      <w:tr w:rsidR="00C95394" w:rsidRPr="00C95394" w14:paraId="09C8BD6F" w14:textId="77777777" w:rsidTr="00C95394">
        <w:trPr>
          <w:tblCellSpacing w:w="15" w:type="dxa"/>
        </w:trPr>
        <w:tc>
          <w:tcPr>
            <w:tcW w:w="0" w:type="auto"/>
            <w:vAlign w:val="center"/>
            <w:hideMark/>
          </w:tcPr>
          <w:p w14:paraId="44EA505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bezahlen</w:t>
            </w:r>
            <w:proofErr w:type="spellEnd"/>
          </w:p>
        </w:tc>
        <w:tc>
          <w:tcPr>
            <w:tcW w:w="0" w:type="auto"/>
            <w:vAlign w:val="center"/>
            <w:hideMark/>
          </w:tcPr>
          <w:p w14:paraId="6C1A108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платить</w:t>
            </w:r>
          </w:p>
        </w:tc>
        <w:tc>
          <w:tcPr>
            <w:tcW w:w="0" w:type="auto"/>
            <w:vAlign w:val="center"/>
            <w:hideMark/>
          </w:tcPr>
          <w:p w14:paraId="3EF9A20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bezahlt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man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nur</w:t>
            </w:r>
            <w:proofErr w:type="spellEnd"/>
          </w:p>
        </w:tc>
      </w:tr>
    </w:tbl>
    <w:p w14:paraId="7518003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pict w14:anchorId="6F92D5AD">
          <v:rect id="_x0000_i1035" style="width:0;height:1.5pt" o:hralign="center" o:hrstd="t" o:hr="t" fillcolor="#a0a0a0" stroked="f"/>
        </w:pict>
      </w:r>
    </w:p>
    <w:p w14:paraId="34CD6DB0" w14:textId="77777777" w:rsidR="00C95394" w:rsidRPr="00C95394" w:rsidRDefault="00C95394" w:rsidP="00C9539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95394">
        <w:rPr>
          <w:rFonts w:ascii="Times New Roman" w:eastAsia="Times New Roman" w:hAnsi="Times New Roman" w:cs="Times New Roman"/>
          <w:b/>
          <w:bCs/>
          <w:sz w:val="36"/>
          <w:szCs w:val="36"/>
          <w:lang w:eastAsia="ru-RU"/>
        </w:rPr>
        <w:t>ТЕКСТ 11: Саке — японский рисовый напиток</w:t>
      </w:r>
    </w:p>
    <w:p w14:paraId="47F5D0D4"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1. НЕМЕЦКИЙ ТЕКСТ</w:t>
      </w:r>
    </w:p>
    <w:p w14:paraId="3C593154"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val="de-DE" w:eastAsia="ru-RU"/>
        </w:rPr>
      </w:pPr>
      <w:r w:rsidRPr="00C95394">
        <w:rPr>
          <w:rFonts w:ascii="Times New Roman" w:eastAsia="Times New Roman" w:hAnsi="Times New Roman" w:cs="Times New Roman"/>
          <w:sz w:val="24"/>
          <w:szCs w:val="24"/>
          <w:lang w:val="de-DE" w:eastAsia="ru-RU"/>
        </w:rPr>
        <w:t xml:space="preserve">Hast du </w:t>
      </w:r>
      <w:r w:rsidRPr="00C95394">
        <w:rPr>
          <w:rFonts w:ascii="Times New Roman" w:eastAsia="Times New Roman" w:hAnsi="Times New Roman" w:cs="Times New Roman"/>
          <w:b/>
          <w:bCs/>
          <w:sz w:val="24"/>
          <w:szCs w:val="24"/>
          <w:lang w:val="de-DE" w:eastAsia="ru-RU"/>
        </w:rPr>
        <w:t>schon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einmal</w:t>
      </w:r>
      <w:r w:rsidRPr="00C95394">
        <w:rPr>
          <w:rFonts w:ascii="Times New Roman" w:eastAsia="Times New Roman" w:hAnsi="Times New Roman" w:cs="Times New Roman"/>
          <w:sz w:val="24"/>
          <w:szCs w:val="24"/>
          <w:lang w:val="de-DE" w:eastAsia="ru-RU"/>
        </w:rPr>
        <w:t xml:space="preserve"> von </w:t>
      </w:r>
      <w:r w:rsidRPr="00C95394">
        <w:rPr>
          <w:rFonts w:ascii="Times New Roman" w:eastAsia="Times New Roman" w:hAnsi="Times New Roman" w:cs="Times New Roman"/>
          <w:b/>
          <w:bCs/>
          <w:sz w:val="24"/>
          <w:szCs w:val="24"/>
          <w:lang w:val="de-DE" w:eastAsia="ru-RU"/>
        </w:rPr>
        <w:t>Sake</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gehört</w:t>
      </w:r>
      <w:r w:rsidRPr="00C95394">
        <w:rPr>
          <w:rFonts w:ascii="Times New Roman" w:eastAsia="Times New Roman" w:hAnsi="Times New Roman" w:cs="Times New Roman"/>
          <w:sz w:val="24"/>
          <w:szCs w:val="24"/>
          <w:lang w:val="de-DE" w:eastAsia="ru-RU"/>
        </w:rPr>
        <w:t xml:space="preserve">? Das ist ein </w:t>
      </w:r>
      <w:r w:rsidRPr="00C95394">
        <w:rPr>
          <w:rFonts w:ascii="Times New Roman" w:eastAsia="Times New Roman" w:hAnsi="Times New Roman" w:cs="Times New Roman"/>
          <w:b/>
          <w:bCs/>
          <w:sz w:val="24"/>
          <w:szCs w:val="24"/>
          <w:lang w:val="de-DE" w:eastAsia="ru-RU"/>
        </w:rPr>
        <w:t>traditioneller</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Reiswein</w:t>
      </w:r>
      <w:r w:rsidRPr="00C95394">
        <w:rPr>
          <w:rFonts w:ascii="Times New Roman" w:eastAsia="Times New Roman" w:hAnsi="Times New Roman" w:cs="Times New Roman"/>
          <w:sz w:val="24"/>
          <w:szCs w:val="24"/>
          <w:lang w:val="de-DE" w:eastAsia="ru-RU"/>
        </w:rPr>
        <w:t xml:space="preserve"> aus Japan. Er ist </w:t>
      </w:r>
      <w:r w:rsidRPr="00C95394">
        <w:rPr>
          <w:rFonts w:ascii="Times New Roman" w:eastAsia="Times New Roman" w:hAnsi="Times New Roman" w:cs="Times New Roman"/>
          <w:b/>
          <w:bCs/>
          <w:sz w:val="24"/>
          <w:szCs w:val="24"/>
          <w:lang w:val="de-DE" w:eastAsia="ru-RU"/>
        </w:rPr>
        <w:t>fermentiert</w:t>
      </w:r>
      <w:r w:rsidRPr="00C95394">
        <w:rPr>
          <w:rFonts w:ascii="Times New Roman" w:eastAsia="Times New Roman" w:hAnsi="Times New Roman" w:cs="Times New Roman"/>
          <w:sz w:val="24"/>
          <w:szCs w:val="24"/>
          <w:lang w:val="de-DE" w:eastAsia="ru-RU"/>
        </w:rPr>
        <w:t xml:space="preserve">. Eine </w:t>
      </w:r>
      <w:r w:rsidRPr="00C95394">
        <w:rPr>
          <w:rFonts w:ascii="Times New Roman" w:eastAsia="Times New Roman" w:hAnsi="Times New Roman" w:cs="Times New Roman"/>
          <w:b/>
          <w:bCs/>
          <w:sz w:val="24"/>
          <w:szCs w:val="24"/>
          <w:lang w:val="de-DE" w:eastAsia="ru-RU"/>
        </w:rPr>
        <w:t>Weltorganisation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trifft</w:t>
      </w:r>
      <w:r w:rsidRPr="00C95394">
        <w:rPr>
          <w:rFonts w:ascii="Times New Roman" w:eastAsia="Times New Roman" w:hAnsi="Times New Roman" w:cs="Times New Roman"/>
          <w:sz w:val="24"/>
          <w:szCs w:val="24"/>
          <w:lang w:val="de-DE" w:eastAsia="ru-RU"/>
        </w:rPr>
        <w:t xml:space="preserve"> jetzt eine </w:t>
      </w:r>
      <w:r w:rsidRPr="00C95394">
        <w:rPr>
          <w:rFonts w:ascii="Times New Roman" w:eastAsia="Times New Roman" w:hAnsi="Times New Roman" w:cs="Times New Roman"/>
          <w:b/>
          <w:bCs/>
          <w:sz w:val="24"/>
          <w:szCs w:val="24"/>
          <w:lang w:val="de-DE" w:eastAsia="ru-RU"/>
        </w:rPr>
        <w:t>Entscheidung</w:t>
      </w:r>
      <w:r w:rsidRPr="00C95394">
        <w:rPr>
          <w:rFonts w:ascii="Times New Roman" w:eastAsia="Times New Roman" w:hAnsi="Times New Roman" w:cs="Times New Roman"/>
          <w:sz w:val="24"/>
          <w:szCs w:val="24"/>
          <w:lang w:val="de-DE" w:eastAsia="ru-RU"/>
        </w:rPr>
        <w:t xml:space="preserve"> über Sake. Sie sagt: Die alte </w:t>
      </w:r>
      <w:r w:rsidRPr="00C95394">
        <w:rPr>
          <w:rFonts w:ascii="Times New Roman" w:eastAsia="Times New Roman" w:hAnsi="Times New Roman" w:cs="Times New Roman"/>
          <w:b/>
          <w:bCs/>
          <w:sz w:val="24"/>
          <w:szCs w:val="24"/>
          <w:lang w:val="de-DE" w:eastAsia="ru-RU"/>
        </w:rPr>
        <w:t>Herstellungsart</w:t>
      </w:r>
      <w:r w:rsidRPr="00C95394">
        <w:rPr>
          <w:rFonts w:ascii="Times New Roman" w:eastAsia="Times New Roman" w:hAnsi="Times New Roman" w:cs="Times New Roman"/>
          <w:sz w:val="24"/>
          <w:szCs w:val="24"/>
          <w:lang w:val="de-DE" w:eastAsia="ru-RU"/>
        </w:rPr>
        <w:t xml:space="preserve"> von Sake ist sehr </w:t>
      </w:r>
      <w:r w:rsidRPr="00C95394">
        <w:rPr>
          <w:rFonts w:ascii="Times New Roman" w:eastAsia="Times New Roman" w:hAnsi="Times New Roman" w:cs="Times New Roman"/>
          <w:b/>
          <w:bCs/>
          <w:sz w:val="24"/>
          <w:szCs w:val="24"/>
          <w:lang w:val="de-DE" w:eastAsia="ru-RU"/>
        </w:rPr>
        <w:t>wichtig</w:t>
      </w:r>
      <w:r w:rsidRPr="00C95394">
        <w:rPr>
          <w:rFonts w:ascii="Times New Roman" w:eastAsia="Times New Roman" w:hAnsi="Times New Roman" w:cs="Times New Roman"/>
          <w:sz w:val="24"/>
          <w:szCs w:val="24"/>
          <w:lang w:val="de-DE" w:eastAsia="ru-RU"/>
        </w:rPr>
        <w:t xml:space="preserve">. Diese Art ist wichtig für </w:t>
      </w:r>
      <w:r w:rsidRPr="00C95394">
        <w:rPr>
          <w:rFonts w:ascii="Times New Roman" w:eastAsia="Times New Roman" w:hAnsi="Times New Roman" w:cs="Times New Roman"/>
          <w:b/>
          <w:bCs/>
          <w:sz w:val="24"/>
          <w:szCs w:val="24"/>
          <w:lang w:val="de-DE" w:eastAsia="ru-RU"/>
        </w:rPr>
        <w:t>Kulturen</w:t>
      </w:r>
      <w:r w:rsidRPr="00C95394">
        <w:rPr>
          <w:rFonts w:ascii="Times New Roman" w:eastAsia="Times New Roman" w:hAnsi="Times New Roman" w:cs="Times New Roman"/>
          <w:sz w:val="24"/>
          <w:szCs w:val="24"/>
          <w:lang w:val="de-DE" w:eastAsia="ru-RU"/>
        </w:rPr>
        <w:t xml:space="preserve"> der Welt. Die Sake-</w:t>
      </w:r>
      <w:r w:rsidRPr="00C95394">
        <w:rPr>
          <w:rFonts w:ascii="Times New Roman" w:eastAsia="Times New Roman" w:hAnsi="Times New Roman" w:cs="Times New Roman"/>
          <w:b/>
          <w:bCs/>
          <w:sz w:val="24"/>
          <w:szCs w:val="24"/>
          <w:lang w:val="de-DE" w:eastAsia="ru-RU"/>
        </w:rPr>
        <w:t>Hersteller</w:t>
      </w:r>
      <w:r w:rsidRPr="00C95394">
        <w:rPr>
          <w:rFonts w:ascii="Times New Roman" w:eastAsia="Times New Roman" w:hAnsi="Times New Roman" w:cs="Times New Roman"/>
          <w:sz w:val="24"/>
          <w:szCs w:val="24"/>
          <w:lang w:val="de-DE" w:eastAsia="ru-RU"/>
        </w:rPr>
        <w:t xml:space="preserve"> hoffen, dass sich jetzt mehr Menschen für Sake </w:t>
      </w:r>
      <w:r w:rsidRPr="00C95394">
        <w:rPr>
          <w:rFonts w:ascii="Times New Roman" w:eastAsia="Times New Roman" w:hAnsi="Times New Roman" w:cs="Times New Roman"/>
          <w:b/>
          <w:bCs/>
          <w:sz w:val="24"/>
          <w:szCs w:val="24"/>
          <w:lang w:val="de-DE" w:eastAsia="ru-RU"/>
        </w:rPr>
        <w:t>interessieren</w:t>
      </w:r>
      <w:r w:rsidRPr="00C95394">
        <w:rPr>
          <w:rFonts w:ascii="Times New Roman" w:eastAsia="Times New Roman" w:hAnsi="Times New Roman" w:cs="Times New Roman"/>
          <w:sz w:val="24"/>
          <w:szCs w:val="24"/>
          <w:lang w:val="de-DE" w:eastAsia="ru-RU"/>
        </w:rPr>
        <w:t xml:space="preserve">. In Japan trinken immer weniger Menschen Sake. Aber Menschen aus anderen Ländern mögen ihn mehr. Man kann Sake heiß oder </w:t>
      </w:r>
      <w:r w:rsidRPr="00C95394">
        <w:rPr>
          <w:rFonts w:ascii="Times New Roman" w:eastAsia="Times New Roman" w:hAnsi="Times New Roman" w:cs="Times New Roman"/>
          <w:b/>
          <w:bCs/>
          <w:sz w:val="24"/>
          <w:szCs w:val="24"/>
          <w:lang w:val="de-DE" w:eastAsia="ru-RU"/>
        </w:rPr>
        <w:t>kalt</w:t>
      </w:r>
      <w:r w:rsidRPr="00C95394">
        <w:rPr>
          <w:rFonts w:ascii="Times New Roman" w:eastAsia="Times New Roman" w:hAnsi="Times New Roman" w:cs="Times New Roman"/>
          <w:sz w:val="24"/>
          <w:szCs w:val="24"/>
          <w:lang w:val="de-DE" w:eastAsia="ru-RU"/>
        </w:rPr>
        <w:t xml:space="preserve"> trinken. Viele trinken ihn bei </w:t>
      </w:r>
      <w:r w:rsidRPr="00C95394">
        <w:rPr>
          <w:rFonts w:ascii="Times New Roman" w:eastAsia="Times New Roman" w:hAnsi="Times New Roman" w:cs="Times New Roman"/>
          <w:b/>
          <w:bCs/>
          <w:sz w:val="24"/>
          <w:szCs w:val="24"/>
          <w:lang w:val="de-DE" w:eastAsia="ru-RU"/>
        </w:rPr>
        <w:t>traditionellen</w:t>
      </w:r>
      <w:r w:rsidRPr="00C95394">
        <w:rPr>
          <w:rFonts w:ascii="Times New Roman" w:eastAsia="Times New Roman" w:hAnsi="Times New Roman" w:cs="Times New Roman"/>
          <w:sz w:val="24"/>
          <w:szCs w:val="24"/>
          <w:lang w:val="de-DE" w:eastAsia="ru-RU"/>
        </w:rPr>
        <w:t xml:space="preserve"> </w:t>
      </w:r>
      <w:r w:rsidRPr="00C95394">
        <w:rPr>
          <w:rFonts w:ascii="Times New Roman" w:eastAsia="Times New Roman" w:hAnsi="Times New Roman" w:cs="Times New Roman"/>
          <w:b/>
          <w:bCs/>
          <w:sz w:val="24"/>
          <w:szCs w:val="24"/>
          <w:lang w:val="de-DE" w:eastAsia="ru-RU"/>
        </w:rPr>
        <w:t>Festen</w:t>
      </w:r>
      <w:r w:rsidRPr="00C95394">
        <w:rPr>
          <w:rFonts w:ascii="Times New Roman" w:eastAsia="Times New Roman" w:hAnsi="Times New Roman" w:cs="Times New Roman"/>
          <w:sz w:val="24"/>
          <w:szCs w:val="24"/>
          <w:lang w:val="de-DE" w:eastAsia="ru-RU"/>
        </w:rPr>
        <w:t>. Aber man kann ihn auch zu Hause trinken.</w:t>
      </w:r>
    </w:p>
    <w:p w14:paraId="44C634F6"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C95394">
        <w:rPr>
          <w:rFonts w:ascii="Times New Roman" w:eastAsia="Times New Roman" w:hAnsi="Times New Roman" w:cs="Times New Roman"/>
          <w:b/>
          <w:bCs/>
          <w:sz w:val="27"/>
          <w:szCs w:val="27"/>
          <w:lang w:val="de-DE" w:eastAsia="ru-RU"/>
        </w:rPr>
        <w:t xml:space="preserve">2. </w:t>
      </w:r>
      <w:r w:rsidRPr="00C95394">
        <w:rPr>
          <w:rFonts w:ascii="Times New Roman" w:eastAsia="Times New Roman" w:hAnsi="Times New Roman" w:cs="Times New Roman"/>
          <w:b/>
          <w:bCs/>
          <w:sz w:val="27"/>
          <w:szCs w:val="27"/>
          <w:lang w:eastAsia="ru-RU"/>
        </w:rPr>
        <w:t>ПЕРЕВОД</w:t>
      </w:r>
      <w:r w:rsidRPr="00C95394">
        <w:rPr>
          <w:rFonts w:ascii="Times New Roman" w:eastAsia="Times New Roman" w:hAnsi="Times New Roman" w:cs="Times New Roman"/>
          <w:b/>
          <w:bCs/>
          <w:sz w:val="27"/>
          <w:szCs w:val="27"/>
          <w:lang w:val="de-DE" w:eastAsia="ru-RU"/>
        </w:rPr>
        <w:t xml:space="preserve"> </w:t>
      </w:r>
      <w:r w:rsidRPr="00C95394">
        <w:rPr>
          <w:rFonts w:ascii="Times New Roman" w:eastAsia="Times New Roman" w:hAnsi="Times New Roman" w:cs="Times New Roman"/>
          <w:b/>
          <w:bCs/>
          <w:sz w:val="27"/>
          <w:szCs w:val="27"/>
          <w:lang w:eastAsia="ru-RU"/>
        </w:rPr>
        <w:t>НА</w:t>
      </w:r>
      <w:r w:rsidRPr="00C95394">
        <w:rPr>
          <w:rFonts w:ascii="Times New Roman" w:eastAsia="Times New Roman" w:hAnsi="Times New Roman" w:cs="Times New Roman"/>
          <w:b/>
          <w:bCs/>
          <w:sz w:val="27"/>
          <w:szCs w:val="27"/>
          <w:lang w:val="de-DE" w:eastAsia="ru-RU"/>
        </w:rPr>
        <w:t xml:space="preserve"> </w:t>
      </w:r>
      <w:r w:rsidRPr="00C95394">
        <w:rPr>
          <w:rFonts w:ascii="Times New Roman" w:eastAsia="Times New Roman" w:hAnsi="Times New Roman" w:cs="Times New Roman"/>
          <w:b/>
          <w:bCs/>
          <w:sz w:val="27"/>
          <w:szCs w:val="27"/>
          <w:lang w:eastAsia="ru-RU"/>
        </w:rPr>
        <w:t>РУССКИЙ</w:t>
      </w:r>
    </w:p>
    <w:p w14:paraId="02EAAC38" w14:textId="77777777" w:rsidR="00C95394" w:rsidRPr="00C95394" w:rsidRDefault="00C95394" w:rsidP="00C95394">
      <w:pPr>
        <w:spacing w:before="100" w:beforeAutospacing="1" w:after="100" w:afterAutospacing="1"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Слышал ли ты когда-нибудь о саке? Это традиционное рисовое вино из Японии. Оно ферментированное. Всемирная организация сейчас принимает решение о саке. Она говорит: старый способ производства саке очень важен. Этот способ важен для культур мира. Производители саке надеются, что теперь больше людей заинтересуются саке. В Японии все меньше людей пьют саке. Но люди из других стран любят его больше. Саке можно пить горячим или холодным. Многие пьют его на традиционных праздниках. Но его также можно пить дома.</w:t>
      </w:r>
    </w:p>
    <w:p w14:paraId="7FDD9491" w14:textId="77777777" w:rsidR="00C95394" w:rsidRPr="00C95394" w:rsidRDefault="00C95394" w:rsidP="00C9539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95394">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2689"/>
        <w:gridCol w:w="2841"/>
      </w:tblGrid>
      <w:tr w:rsidR="00C95394" w:rsidRPr="00C95394" w14:paraId="2CF62B08" w14:textId="77777777" w:rsidTr="00C95394">
        <w:trPr>
          <w:tblHeader/>
          <w:tblCellSpacing w:w="15" w:type="dxa"/>
        </w:trPr>
        <w:tc>
          <w:tcPr>
            <w:tcW w:w="0" w:type="auto"/>
            <w:vAlign w:val="center"/>
            <w:hideMark/>
          </w:tcPr>
          <w:p w14:paraId="72996FAB"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proofErr w:type="spellStart"/>
            <w:r w:rsidRPr="00C95394">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035DE0BF"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Русский</w:t>
            </w:r>
          </w:p>
        </w:tc>
        <w:tc>
          <w:tcPr>
            <w:tcW w:w="0" w:type="auto"/>
            <w:vAlign w:val="center"/>
            <w:hideMark/>
          </w:tcPr>
          <w:p w14:paraId="4383A8F9" w14:textId="77777777" w:rsidR="00C95394" w:rsidRPr="00C95394" w:rsidRDefault="00C95394" w:rsidP="00C95394">
            <w:pPr>
              <w:spacing w:after="0" w:line="240" w:lineRule="auto"/>
              <w:jc w:val="center"/>
              <w:rPr>
                <w:rFonts w:ascii="Times New Roman" w:eastAsia="Times New Roman" w:hAnsi="Times New Roman" w:cs="Times New Roman"/>
                <w:b/>
                <w:bCs/>
                <w:sz w:val="24"/>
                <w:szCs w:val="24"/>
                <w:lang w:eastAsia="ru-RU"/>
              </w:rPr>
            </w:pPr>
            <w:r w:rsidRPr="00C95394">
              <w:rPr>
                <w:rFonts w:ascii="Times New Roman" w:eastAsia="Times New Roman" w:hAnsi="Times New Roman" w:cs="Times New Roman"/>
                <w:b/>
                <w:bCs/>
                <w:sz w:val="24"/>
                <w:szCs w:val="24"/>
                <w:lang w:eastAsia="ru-RU"/>
              </w:rPr>
              <w:t>Коллокация</w:t>
            </w:r>
          </w:p>
        </w:tc>
      </w:tr>
      <w:tr w:rsidR="00C95394" w:rsidRPr="00C95394" w14:paraId="701E57F3" w14:textId="77777777" w:rsidTr="00C95394">
        <w:trPr>
          <w:tblCellSpacing w:w="15" w:type="dxa"/>
        </w:trPr>
        <w:tc>
          <w:tcPr>
            <w:tcW w:w="0" w:type="auto"/>
            <w:vAlign w:val="center"/>
            <w:hideMark/>
          </w:tcPr>
          <w:p w14:paraId="7ADD8BD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schon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einmal</w:t>
            </w:r>
            <w:proofErr w:type="spellEnd"/>
          </w:p>
        </w:tc>
        <w:tc>
          <w:tcPr>
            <w:tcW w:w="0" w:type="auto"/>
            <w:vAlign w:val="center"/>
            <w:hideMark/>
          </w:tcPr>
          <w:p w14:paraId="204A072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когда-либо, когда-нибудь</w:t>
            </w:r>
          </w:p>
        </w:tc>
        <w:tc>
          <w:tcPr>
            <w:tcW w:w="0" w:type="auto"/>
            <w:vAlign w:val="center"/>
            <w:hideMark/>
          </w:tcPr>
          <w:p w14:paraId="5301336A" w14:textId="77777777" w:rsidR="00C95394" w:rsidRPr="00C95394" w:rsidRDefault="00C95394" w:rsidP="00C95394">
            <w:pPr>
              <w:spacing w:after="0" w:line="240" w:lineRule="auto"/>
              <w:rPr>
                <w:rFonts w:ascii="Times New Roman" w:eastAsia="Times New Roman" w:hAnsi="Times New Roman" w:cs="Times New Roman"/>
                <w:sz w:val="24"/>
                <w:szCs w:val="24"/>
                <w:lang w:val="de-DE" w:eastAsia="ru-RU"/>
              </w:rPr>
            </w:pPr>
            <w:r w:rsidRPr="00C95394">
              <w:rPr>
                <w:rFonts w:ascii="Times New Roman" w:eastAsia="Times New Roman" w:hAnsi="Times New Roman" w:cs="Times New Roman"/>
                <w:sz w:val="24"/>
                <w:szCs w:val="24"/>
                <w:lang w:val="de-DE" w:eastAsia="ru-RU"/>
              </w:rPr>
              <w:t>hast du schon einmal gehört</w:t>
            </w:r>
          </w:p>
        </w:tc>
      </w:tr>
      <w:tr w:rsidR="00C95394" w:rsidRPr="00C95394" w14:paraId="52CFDDB9" w14:textId="77777777" w:rsidTr="00C95394">
        <w:trPr>
          <w:tblCellSpacing w:w="15" w:type="dxa"/>
        </w:trPr>
        <w:tc>
          <w:tcPr>
            <w:tcW w:w="0" w:type="auto"/>
            <w:vAlign w:val="center"/>
            <w:hideMark/>
          </w:tcPr>
          <w:p w14:paraId="5720FB7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hören</w:t>
            </w:r>
            <w:proofErr w:type="spellEnd"/>
          </w:p>
        </w:tc>
        <w:tc>
          <w:tcPr>
            <w:tcW w:w="0" w:type="auto"/>
            <w:vAlign w:val="center"/>
            <w:hideMark/>
          </w:tcPr>
          <w:p w14:paraId="275AE2C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слышать</w:t>
            </w:r>
          </w:p>
        </w:tc>
        <w:tc>
          <w:tcPr>
            <w:tcW w:w="0" w:type="auto"/>
            <w:vAlign w:val="center"/>
            <w:hideMark/>
          </w:tcPr>
          <w:p w14:paraId="64BA1BF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von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Sake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gehört</w:t>
            </w:r>
            <w:proofErr w:type="spellEnd"/>
          </w:p>
        </w:tc>
      </w:tr>
      <w:tr w:rsidR="00C95394" w:rsidRPr="00C95394" w14:paraId="51B6D1F4" w14:textId="77777777" w:rsidTr="00C95394">
        <w:trPr>
          <w:tblCellSpacing w:w="15" w:type="dxa"/>
        </w:trPr>
        <w:tc>
          <w:tcPr>
            <w:tcW w:w="0" w:type="auto"/>
            <w:vAlign w:val="center"/>
            <w:hideMark/>
          </w:tcPr>
          <w:p w14:paraId="0B79D9E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Sake</w:t>
            </w:r>
            <w:proofErr w:type="spellEnd"/>
          </w:p>
        </w:tc>
        <w:tc>
          <w:tcPr>
            <w:tcW w:w="0" w:type="auto"/>
            <w:vAlign w:val="center"/>
            <w:hideMark/>
          </w:tcPr>
          <w:p w14:paraId="5CA82DC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саке</w:t>
            </w:r>
          </w:p>
        </w:tc>
        <w:tc>
          <w:tcPr>
            <w:tcW w:w="0" w:type="auto"/>
            <w:vAlign w:val="center"/>
            <w:hideMark/>
          </w:tcPr>
          <w:p w14:paraId="3AF12F7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von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Sake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gehört</w:t>
            </w:r>
            <w:proofErr w:type="spellEnd"/>
          </w:p>
        </w:tc>
      </w:tr>
      <w:tr w:rsidR="00C95394" w:rsidRPr="00C95394" w14:paraId="5713377D" w14:textId="77777777" w:rsidTr="00C95394">
        <w:trPr>
          <w:tblCellSpacing w:w="15" w:type="dxa"/>
        </w:trPr>
        <w:tc>
          <w:tcPr>
            <w:tcW w:w="0" w:type="auto"/>
            <w:vAlign w:val="center"/>
            <w:hideMark/>
          </w:tcPr>
          <w:p w14:paraId="6DA162C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lastRenderedPageBreak/>
              <w:t>traditionell</w:t>
            </w:r>
            <w:proofErr w:type="spellEnd"/>
          </w:p>
        </w:tc>
        <w:tc>
          <w:tcPr>
            <w:tcW w:w="0" w:type="auto"/>
            <w:vAlign w:val="center"/>
            <w:hideMark/>
          </w:tcPr>
          <w:p w14:paraId="6357E7D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традиционный</w:t>
            </w:r>
          </w:p>
        </w:tc>
        <w:tc>
          <w:tcPr>
            <w:tcW w:w="0" w:type="auto"/>
            <w:vAlign w:val="center"/>
            <w:hideMark/>
          </w:tcPr>
          <w:p w14:paraId="3E658103"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traditioneller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Reiswein</w:t>
            </w:r>
            <w:proofErr w:type="spellEnd"/>
          </w:p>
        </w:tc>
      </w:tr>
      <w:tr w:rsidR="00C95394" w:rsidRPr="00C95394" w14:paraId="215091CB" w14:textId="77777777" w:rsidTr="00C95394">
        <w:trPr>
          <w:tblCellSpacing w:w="15" w:type="dxa"/>
        </w:trPr>
        <w:tc>
          <w:tcPr>
            <w:tcW w:w="0" w:type="auto"/>
            <w:vAlign w:val="center"/>
            <w:hideMark/>
          </w:tcPr>
          <w:p w14:paraId="1744A9B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Reiswein</w:t>
            </w:r>
            <w:proofErr w:type="spellEnd"/>
          </w:p>
        </w:tc>
        <w:tc>
          <w:tcPr>
            <w:tcW w:w="0" w:type="auto"/>
            <w:vAlign w:val="center"/>
            <w:hideMark/>
          </w:tcPr>
          <w:p w14:paraId="40300CF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рисовое вино</w:t>
            </w:r>
          </w:p>
        </w:tc>
        <w:tc>
          <w:tcPr>
            <w:tcW w:w="0" w:type="auto"/>
            <w:vAlign w:val="center"/>
            <w:hideMark/>
          </w:tcPr>
          <w:p w14:paraId="0E6DB1F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traditioneller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Reiswein</w:t>
            </w:r>
            <w:proofErr w:type="spellEnd"/>
          </w:p>
        </w:tc>
      </w:tr>
      <w:tr w:rsidR="00C95394" w:rsidRPr="00C95394" w14:paraId="7BE56C82" w14:textId="77777777" w:rsidTr="00C95394">
        <w:trPr>
          <w:tblCellSpacing w:w="15" w:type="dxa"/>
        </w:trPr>
        <w:tc>
          <w:tcPr>
            <w:tcW w:w="0" w:type="auto"/>
            <w:vAlign w:val="center"/>
            <w:hideMark/>
          </w:tcPr>
          <w:p w14:paraId="2AF5DC6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fermentiert</w:t>
            </w:r>
            <w:proofErr w:type="spellEnd"/>
          </w:p>
        </w:tc>
        <w:tc>
          <w:tcPr>
            <w:tcW w:w="0" w:type="auto"/>
            <w:vAlign w:val="center"/>
            <w:hideMark/>
          </w:tcPr>
          <w:p w14:paraId="35155C7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ферментированный</w:t>
            </w:r>
          </w:p>
        </w:tc>
        <w:tc>
          <w:tcPr>
            <w:tcW w:w="0" w:type="auto"/>
            <w:vAlign w:val="center"/>
            <w:hideMark/>
          </w:tcPr>
          <w:p w14:paraId="0F88530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ist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fermentiert</w:t>
            </w:r>
            <w:proofErr w:type="spellEnd"/>
          </w:p>
        </w:tc>
      </w:tr>
      <w:tr w:rsidR="00C95394" w:rsidRPr="00C95394" w14:paraId="3B1FD65E" w14:textId="77777777" w:rsidTr="00C95394">
        <w:trPr>
          <w:tblCellSpacing w:w="15" w:type="dxa"/>
        </w:trPr>
        <w:tc>
          <w:tcPr>
            <w:tcW w:w="0" w:type="auto"/>
            <w:vAlign w:val="center"/>
            <w:hideMark/>
          </w:tcPr>
          <w:p w14:paraId="2B80AFF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Weltorganisation</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02EA55A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всемирная организация</w:t>
            </w:r>
          </w:p>
        </w:tc>
        <w:tc>
          <w:tcPr>
            <w:tcW w:w="0" w:type="auto"/>
            <w:vAlign w:val="center"/>
            <w:hideMark/>
          </w:tcPr>
          <w:p w14:paraId="72E44B0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Weltorganisation</w:t>
            </w:r>
            <w:proofErr w:type="spellEnd"/>
          </w:p>
        </w:tc>
      </w:tr>
      <w:tr w:rsidR="00C95394" w:rsidRPr="00C95394" w14:paraId="16938D87" w14:textId="77777777" w:rsidTr="00C95394">
        <w:trPr>
          <w:tblCellSpacing w:w="15" w:type="dxa"/>
        </w:trPr>
        <w:tc>
          <w:tcPr>
            <w:tcW w:w="0" w:type="auto"/>
            <w:vAlign w:val="center"/>
            <w:hideMark/>
          </w:tcPr>
          <w:p w14:paraId="4F6F97CF"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treffen</w:t>
            </w:r>
            <w:proofErr w:type="spellEnd"/>
          </w:p>
        </w:tc>
        <w:tc>
          <w:tcPr>
            <w:tcW w:w="0" w:type="auto"/>
            <w:vAlign w:val="center"/>
            <w:hideMark/>
          </w:tcPr>
          <w:p w14:paraId="071FBAD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принимать (решение)</w:t>
            </w:r>
          </w:p>
        </w:tc>
        <w:tc>
          <w:tcPr>
            <w:tcW w:w="0" w:type="auto"/>
            <w:vAlign w:val="center"/>
            <w:hideMark/>
          </w:tcPr>
          <w:p w14:paraId="675081E1"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trifft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eine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Entscheidung</w:t>
            </w:r>
            <w:proofErr w:type="spellEnd"/>
          </w:p>
        </w:tc>
      </w:tr>
      <w:tr w:rsidR="00C95394" w:rsidRPr="00C95394" w14:paraId="0E2A94ED" w14:textId="77777777" w:rsidTr="00C95394">
        <w:trPr>
          <w:tblCellSpacing w:w="15" w:type="dxa"/>
        </w:trPr>
        <w:tc>
          <w:tcPr>
            <w:tcW w:w="0" w:type="auto"/>
            <w:vAlign w:val="center"/>
            <w:hideMark/>
          </w:tcPr>
          <w:p w14:paraId="35A92007"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Entscheidung</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343E77E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решение</w:t>
            </w:r>
          </w:p>
        </w:tc>
        <w:tc>
          <w:tcPr>
            <w:tcW w:w="0" w:type="auto"/>
            <w:vAlign w:val="center"/>
            <w:hideMark/>
          </w:tcPr>
          <w:p w14:paraId="5B8B683B"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eine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Entscheidung</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treffen</w:t>
            </w:r>
            <w:proofErr w:type="spellEnd"/>
          </w:p>
        </w:tc>
      </w:tr>
      <w:tr w:rsidR="00C95394" w:rsidRPr="00C95394" w14:paraId="3162EA02" w14:textId="77777777" w:rsidTr="00C95394">
        <w:trPr>
          <w:tblCellSpacing w:w="15" w:type="dxa"/>
        </w:trPr>
        <w:tc>
          <w:tcPr>
            <w:tcW w:w="0" w:type="auto"/>
            <w:vAlign w:val="center"/>
            <w:hideMark/>
          </w:tcPr>
          <w:p w14:paraId="129FF46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Herstellungsart</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1D6F147E"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способ производства</w:t>
            </w:r>
          </w:p>
        </w:tc>
        <w:tc>
          <w:tcPr>
            <w:tcW w:w="0" w:type="auto"/>
            <w:vAlign w:val="center"/>
            <w:hideMark/>
          </w:tcPr>
          <w:p w14:paraId="4971E4C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Herstellungsart</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von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Sake</w:t>
            </w:r>
            <w:proofErr w:type="spellEnd"/>
          </w:p>
        </w:tc>
      </w:tr>
      <w:tr w:rsidR="00C95394" w:rsidRPr="00C95394" w14:paraId="6E5154D8" w14:textId="77777777" w:rsidTr="00C95394">
        <w:trPr>
          <w:tblCellSpacing w:w="15" w:type="dxa"/>
        </w:trPr>
        <w:tc>
          <w:tcPr>
            <w:tcW w:w="0" w:type="auto"/>
            <w:vAlign w:val="center"/>
            <w:hideMark/>
          </w:tcPr>
          <w:p w14:paraId="3AB8134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wichtig</w:t>
            </w:r>
            <w:proofErr w:type="spellEnd"/>
          </w:p>
        </w:tc>
        <w:tc>
          <w:tcPr>
            <w:tcW w:w="0" w:type="auto"/>
            <w:vAlign w:val="center"/>
            <w:hideMark/>
          </w:tcPr>
          <w:p w14:paraId="42C8B91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важный</w:t>
            </w:r>
          </w:p>
        </w:tc>
        <w:tc>
          <w:tcPr>
            <w:tcW w:w="0" w:type="auto"/>
            <w:vAlign w:val="center"/>
            <w:hideMark/>
          </w:tcPr>
          <w:p w14:paraId="2970FAC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sehr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wichtig</w:t>
            </w:r>
            <w:proofErr w:type="spellEnd"/>
          </w:p>
        </w:tc>
      </w:tr>
      <w:tr w:rsidR="00C95394" w:rsidRPr="00C95394" w14:paraId="29F2D408" w14:textId="77777777" w:rsidTr="00C95394">
        <w:trPr>
          <w:tblCellSpacing w:w="15" w:type="dxa"/>
        </w:trPr>
        <w:tc>
          <w:tcPr>
            <w:tcW w:w="0" w:type="auto"/>
            <w:vAlign w:val="center"/>
            <w:hideMark/>
          </w:tcPr>
          <w:p w14:paraId="4130D748"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Kultur</w:t>
            </w:r>
            <w:proofErr w:type="spellEnd"/>
            <w:r w:rsidRPr="00C95394">
              <w:rPr>
                <w:rFonts w:ascii="Times New Roman" w:eastAsia="Times New Roman" w:hAnsi="Times New Roman" w:cs="Times New Roman"/>
                <w:sz w:val="24"/>
                <w:szCs w:val="24"/>
                <w:lang w:eastAsia="ru-RU"/>
              </w:rPr>
              <w:t>, -</w:t>
            </w:r>
            <w:proofErr w:type="spellStart"/>
            <w:r w:rsidRPr="00C95394">
              <w:rPr>
                <w:rFonts w:ascii="Times New Roman" w:eastAsia="Times New Roman" w:hAnsi="Times New Roman" w:cs="Times New Roman"/>
                <w:sz w:val="24"/>
                <w:szCs w:val="24"/>
                <w:lang w:eastAsia="ru-RU"/>
              </w:rPr>
              <w:t>en</w:t>
            </w:r>
            <w:proofErr w:type="spellEnd"/>
          </w:p>
        </w:tc>
        <w:tc>
          <w:tcPr>
            <w:tcW w:w="0" w:type="auto"/>
            <w:vAlign w:val="center"/>
            <w:hideMark/>
          </w:tcPr>
          <w:p w14:paraId="09BFC5E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культура</w:t>
            </w:r>
          </w:p>
        </w:tc>
        <w:tc>
          <w:tcPr>
            <w:tcW w:w="0" w:type="auto"/>
            <w:vAlign w:val="center"/>
            <w:hideMark/>
          </w:tcPr>
          <w:p w14:paraId="1D17826A"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für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Kulturen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Welt</w:t>
            </w:r>
          </w:p>
        </w:tc>
      </w:tr>
      <w:tr w:rsidR="00C95394" w:rsidRPr="00C95394" w14:paraId="14ABED5C" w14:textId="77777777" w:rsidTr="00C95394">
        <w:trPr>
          <w:tblCellSpacing w:w="15" w:type="dxa"/>
        </w:trPr>
        <w:tc>
          <w:tcPr>
            <w:tcW w:w="0" w:type="auto"/>
            <w:vAlign w:val="center"/>
            <w:hideMark/>
          </w:tcPr>
          <w:p w14:paraId="63BD013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Hersteller</w:t>
            </w:r>
            <w:proofErr w:type="spellEnd"/>
            <w:r w:rsidRPr="00C95394">
              <w:rPr>
                <w:rFonts w:ascii="Times New Roman" w:eastAsia="Times New Roman" w:hAnsi="Times New Roman" w:cs="Times New Roman"/>
                <w:sz w:val="24"/>
                <w:szCs w:val="24"/>
                <w:lang w:eastAsia="ru-RU"/>
              </w:rPr>
              <w:t>, -</w:t>
            </w:r>
          </w:p>
        </w:tc>
        <w:tc>
          <w:tcPr>
            <w:tcW w:w="0" w:type="auto"/>
            <w:vAlign w:val="center"/>
            <w:hideMark/>
          </w:tcPr>
          <w:p w14:paraId="64E53BD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производитель</w:t>
            </w:r>
          </w:p>
        </w:tc>
        <w:tc>
          <w:tcPr>
            <w:tcW w:w="0" w:type="auto"/>
            <w:vAlign w:val="center"/>
            <w:hideMark/>
          </w:tcPr>
          <w:p w14:paraId="49351679"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die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Sake-Hersteller</w:t>
            </w:r>
            <w:proofErr w:type="spellEnd"/>
          </w:p>
        </w:tc>
      </w:tr>
      <w:tr w:rsidR="00C95394" w:rsidRPr="00C95394" w14:paraId="2570AAFE" w14:textId="77777777" w:rsidTr="00C95394">
        <w:trPr>
          <w:tblCellSpacing w:w="15" w:type="dxa"/>
        </w:trPr>
        <w:tc>
          <w:tcPr>
            <w:tcW w:w="0" w:type="auto"/>
            <w:vAlign w:val="center"/>
            <w:hideMark/>
          </w:tcPr>
          <w:p w14:paraId="22BDAE40"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interessieren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sich</w:t>
            </w:r>
            <w:proofErr w:type="spellEnd"/>
            <w:r w:rsidRPr="00C95394">
              <w:rPr>
                <w:rFonts w:ascii="Times New Roman" w:eastAsia="Times New Roman" w:hAnsi="Times New Roman" w:cs="Times New Roman"/>
                <w:sz w:val="24"/>
                <w:szCs w:val="24"/>
                <w:lang w:eastAsia="ru-RU"/>
              </w:rPr>
              <w:t>)</w:t>
            </w:r>
          </w:p>
        </w:tc>
        <w:tc>
          <w:tcPr>
            <w:tcW w:w="0" w:type="auto"/>
            <w:vAlign w:val="center"/>
            <w:hideMark/>
          </w:tcPr>
          <w:p w14:paraId="61D2A03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интересоваться</w:t>
            </w:r>
          </w:p>
        </w:tc>
        <w:tc>
          <w:tcPr>
            <w:tcW w:w="0" w:type="auto"/>
            <w:vAlign w:val="center"/>
            <w:hideMark/>
          </w:tcPr>
          <w:p w14:paraId="68587AE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sich</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für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Sake</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interessieren</w:t>
            </w:r>
            <w:proofErr w:type="spellEnd"/>
          </w:p>
        </w:tc>
      </w:tr>
      <w:tr w:rsidR="00C95394" w:rsidRPr="00C95394" w14:paraId="48A8DB3A" w14:textId="77777777" w:rsidTr="00C95394">
        <w:trPr>
          <w:tblCellSpacing w:w="15" w:type="dxa"/>
        </w:trPr>
        <w:tc>
          <w:tcPr>
            <w:tcW w:w="0" w:type="auto"/>
            <w:vAlign w:val="center"/>
            <w:hideMark/>
          </w:tcPr>
          <w:p w14:paraId="6E5CA464"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kalt</w:t>
            </w:r>
            <w:proofErr w:type="spellEnd"/>
          </w:p>
        </w:tc>
        <w:tc>
          <w:tcPr>
            <w:tcW w:w="0" w:type="auto"/>
            <w:vAlign w:val="center"/>
            <w:hideMark/>
          </w:tcPr>
          <w:p w14:paraId="731B9386"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холодный</w:t>
            </w:r>
          </w:p>
        </w:tc>
        <w:tc>
          <w:tcPr>
            <w:tcW w:w="0" w:type="auto"/>
            <w:vAlign w:val="center"/>
            <w:hideMark/>
          </w:tcPr>
          <w:p w14:paraId="03F77DF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heiß</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oder</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kalt</w:t>
            </w:r>
            <w:proofErr w:type="spellEnd"/>
          </w:p>
        </w:tc>
      </w:tr>
      <w:tr w:rsidR="00C95394" w:rsidRPr="00C95394" w14:paraId="4FDFC5FB" w14:textId="77777777" w:rsidTr="00C95394">
        <w:trPr>
          <w:tblCellSpacing w:w="15" w:type="dxa"/>
        </w:trPr>
        <w:tc>
          <w:tcPr>
            <w:tcW w:w="0" w:type="auto"/>
            <w:vAlign w:val="center"/>
            <w:hideMark/>
          </w:tcPr>
          <w:p w14:paraId="10EF2022"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das</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Fest</w:t>
            </w:r>
            <w:proofErr w:type="spellEnd"/>
            <w:r w:rsidRPr="00C95394">
              <w:rPr>
                <w:rFonts w:ascii="Times New Roman" w:eastAsia="Times New Roman" w:hAnsi="Times New Roman" w:cs="Times New Roman"/>
                <w:sz w:val="24"/>
                <w:szCs w:val="24"/>
                <w:lang w:eastAsia="ru-RU"/>
              </w:rPr>
              <w:t>, -e</w:t>
            </w:r>
          </w:p>
        </w:tc>
        <w:tc>
          <w:tcPr>
            <w:tcW w:w="0" w:type="auto"/>
            <w:vAlign w:val="center"/>
            <w:hideMark/>
          </w:tcPr>
          <w:p w14:paraId="40B06695"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t>праздник</w:t>
            </w:r>
          </w:p>
        </w:tc>
        <w:tc>
          <w:tcPr>
            <w:tcW w:w="0" w:type="auto"/>
            <w:vAlign w:val="center"/>
            <w:hideMark/>
          </w:tcPr>
          <w:p w14:paraId="4A5C3EBD"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proofErr w:type="spellStart"/>
            <w:r w:rsidRPr="00C95394">
              <w:rPr>
                <w:rFonts w:ascii="Times New Roman" w:eastAsia="Times New Roman" w:hAnsi="Times New Roman" w:cs="Times New Roman"/>
                <w:sz w:val="24"/>
                <w:szCs w:val="24"/>
                <w:lang w:eastAsia="ru-RU"/>
              </w:rPr>
              <w:t>bei</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traditionellen</w:t>
            </w:r>
            <w:proofErr w:type="spellEnd"/>
            <w:r w:rsidRPr="00C95394">
              <w:rPr>
                <w:rFonts w:ascii="Times New Roman" w:eastAsia="Times New Roman" w:hAnsi="Times New Roman" w:cs="Times New Roman"/>
                <w:sz w:val="24"/>
                <w:szCs w:val="24"/>
                <w:lang w:eastAsia="ru-RU"/>
              </w:rPr>
              <w:t xml:space="preserve"> </w:t>
            </w:r>
            <w:proofErr w:type="spellStart"/>
            <w:r w:rsidRPr="00C95394">
              <w:rPr>
                <w:rFonts w:ascii="Times New Roman" w:eastAsia="Times New Roman" w:hAnsi="Times New Roman" w:cs="Times New Roman"/>
                <w:sz w:val="24"/>
                <w:szCs w:val="24"/>
                <w:lang w:eastAsia="ru-RU"/>
              </w:rPr>
              <w:t>Festen</w:t>
            </w:r>
            <w:proofErr w:type="spellEnd"/>
          </w:p>
        </w:tc>
      </w:tr>
    </w:tbl>
    <w:p w14:paraId="56BB088C" w14:textId="77777777" w:rsidR="00C95394" w:rsidRPr="00C95394" w:rsidRDefault="00C95394" w:rsidP="00C95394">
      <w:pPr>
        <w:spacing w:after="0" w:line="240" w:lineRule="auto"/>
        <w:rPr>
          <w:rFonts w:ascii="Times New Roman" w:eastAsia="Times New Roman" w:hAnsi="Times New Roman" w:cs="Times New Roman"/>
          <w:sz w:val="24"/>
          <w:szCs w:val="24"/>
          <w:lang w:eastAsia="ru-RU"/>
        </w:rPr>
      </w:pPr>
      <w:r w:rsidRPr="00C95394">
        <w:rPr>
          <w:rFonts w:ascii="Times New Roman" w:eastAsia="Times New Roman" w:hAnsi="Times New Roman" w:cs="Times New Roman"/>
          <w:sz w:val="24"/>
          <w:szCs w:val="24"/>
          <w:lang w:eastAsia="ru-RU"/>
        </w:rPr>
        <w:pict w14:anchorId="6F1C4116">
          <v:rect id="_x0000_i1036" style="width:0;height:1.5pt" o:hralign="center" o:hrstd="t" o:hr="t" fillcolor="#a0a0a0" stroked="f"/>
        </w:pict>
      </w:r>
    </w:p>
    <w:p w14:paraId="4CD859BC" w14:textId="77777777" w:rsidR="00AC60E8" w:rsidRDefault="00AC60E8"/>
    <w:sectPr w:rsidR="00AC60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394"/>
    <w:rsid w:val="00AC60E8"/>
    <w:rsid w:val="00C953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21B4F"/>
  <w15:chartTrackingRefBased/>
  <w15:docId w15:val="{0CDA0703-8E8F-4814-93A3-7A85B5E66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C9539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9539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9539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95394"/>
    <w:rPr>
      <w:rFonts w:ascii="Times New Roman" w:eastAsia="Times New Roman" w:hAnsi="Times New Roman" w:cs="Times New Roman"/>
      <w:b/>
      <w:bCs/>
      <w:sz w:val="27"/>
      <w:szCs w:val="27"/>
      <w:lang w:eastAsia="ru-RU"/>
    </w:rPr>
  </w:style>
  <w:style w:type="paragraph" w:customStyle="1" w:styleId="msonormal0">
    <w:name w:val="msonormal"/>
    <w:basedOn w:val="a"/>
    <w:rsid w:val="00C9539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C9539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953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585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3821</Words>
  <Characters>21781</Characters>
  <Application>Microsoft Office Word</Application>
  <DocSecurity>0</DocSecurity>
  <Lines>181</Lines>
  <Paragraphs>51</Paragraphs>
  <ScaleCrop>false</ScaleCrop>
  <Company/>
  <LinksUpToDate>false</LinksUpToDate>
  <CharactersWithSpaces>25551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Литвинюк</dc:creator>
  <cp:keywords/>
  <dc:description/>
  <cp:lastModifiedBy>Александр Литвинюк</cp:lastModifiedBy>
  <cp:revision>1</cp:revision>
  <dcterms:created xsi:type="dcterms:W3CDTF">2025-10-10T15:47:00Z</dcterms:created>
  <dcterms:modified xsi:type="dcterms:W3CDTF">2025-10-10T15:47:00Z</dcterms:modified>
</cp:coreProperties>
</file>