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FIFTEEN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both"/>
        <w:rPr/>
      </w:pPr>
      <w:r>
        <w:rPr/>
        <w:t xml:space="preserve">Plataforma de ensino com vídeos de 15 minutos no máximo. 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>O usuário pode navegar pelo site, mas para acessar as aulas, precisar fazer login com o Google ou Facebook.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 xml:space="preserve">Para ser instrutor a pessoa acessa o website faz um cadastro devendo ser vinculado a conta do google ou facebook. </w:t>
      </w:r>
    </w:p>
    <w:p>
      <w:pPr>
        <w:pStyle w:val="Normal"/>
        <w:bidi w:val="0"/>
        <w:jc w:val="both"/>
        <w:rPr/>
      </w:pPr>
      <w:r>
        <w:rPr/>
        <w:t xml:space="preserve">Após o cadastro a pessoa preenche o perfil de forma obrigatória e enviar um link do youtube com um Vídeo de no Max 15 minutos </w:t>
      </w:r>
      <w:r>
        <w:rPr/>
        <w:t>e</w:t>
      </w:r>
      <w:r>
        <w:rPr/>
        <w:t>nsinando algum tema de forma prática da área de Tecnologia da Informação, preenche um formulário com o Tema da aula e uma descrição do que vai ser ensinado.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 xml:space="preserve">Na Home precisa listar as “aulas” mais acessadas e as mais recentes. 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>Precisa de um menu contendo: Home, cursos, Login.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>Em cada página de curso ou instrutor deve ser disponibilizado a opção de: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numPr>
          <w:ilvl w:val="0"/>
          <w:numId w:val="2"/>
        </w:numPr>
        <w:bidi w:val="0"/>
        <w:jc w:val="both"/>
        <w:rPr/>
      </w:pPr>
      <w:r>
        <w:rPr/>
        <w:t>Fazer doação ao Instrutor, por plataforma externa de pagamento Buy me a Coffee, sem estipular um valor mínimo.</w:t>
      </w:r>
    </w:p>
    <w:p>
      <w:pPr>
        <w:pStyle w:val="Normal"/>
        <w:numPr>
          <w:ilvl w:val="0"/>
          <w:numId w:val="2"/>
        </w:numPr>
        <w:bidi w:val="0"/>
        <w:jc w:val="both"/>
        <w:rPr/>
      </w:pPr>
      <w:r>
        <w:rPr/>
        <w:t>Enviar uma mensagem para o instrutor através do formulário, porém vai ser entregue via whatsapp ao instrutor, sem que a pessoa que está enviando tenha acesso ao número de contato.</w:t>
      </w:r>
    </w:p>
    <w:p>
      <w:pPr>
        <w:pStyle w:val="Normal"/>
        <w:numPr>
          <w:ilvl w:val="0"/>
          <w:numId w:val="2"/>
        </w:numPr>
        <w:bidi w:val="0"/>
        <w:jc w:val="both"/>
        <w:rPr/>
      </w:pPr>
      <w:r>
        <w:rPr/>
        <w:t>Botão para informar que a aula não tem relação com o tema ou foi ensinado errado. (Este deve ser enviado para a moderação)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 xml:space="preserve">Cadastro do Perfil de instrutor, itens </w:t>
      </w:r>
      <w:r>
        <w:rPr>
          <w:b/>
          <w:bCs/>
        </w:rPr>
        <w:t>OBRIGATÓRIOS</w:t>
      </w:r>
      <w:r>
        <w:rPr/>
        <w:t>: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Foto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Nome Completo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E-mail (deve ser validado)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Tel com Whatsapp (deve ser validado)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LinkedIn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Instituição de Ensino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Curso de Formação (opção de selecionar “Concluído ou Em Andamento”</w:t>
      </w:r>
    </w:p>
    <w:p>
      <w:pPr>
        <w:pStyle w:val="Normal"/>
        <w:numPr>
          <w:ilvl w:val="0"/>
          <w:numId w:val="1"/>
        </w:numPr>
        <w:bidi w:val="0"/>
        <w:jc w:val="both"/>
        <w:rPr/>
      </w:pPr>
      <w:r>
        <w:rPr/>
        <w:t>Link do BuyMeACoffee (para receber doações)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center"/>
        <w:rPr/>
      </w:pPr>
      <w:r>
        <w:rPr>
          <w:b/>
          <w:bCs/>
        </w:rPr>
        <w:t>PERFIS DE USUÁRIOS</w:t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ADM: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CRIAR CONTA DE MODERADOR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MODERADOR: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MODERADORES DO SISTEMA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 xml:space="preserve">EDITAR OU EXCLUIR QUALQUER CURSO CADASTRADO 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EDITAR OU EXCLUIR PERFIL DE USUÁRIO OU INSTRUTOR CADASTRADO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NÃO PODE EDITAR PERFIL DE ADM OU OUTRO MODERADOR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USUÁRIO: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ACESSO AOS CURSOS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INSTRUTOR: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 xml:space="preserve">CADASTRAR, EDITAR OU EXCLUIR O SEU PERFIL 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 xml:space="preserve">CADASTRAR, EDITAR OU EXCLUIR O SEU CURSO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API EXTERNA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LOGIN GOOGLE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LOGIN FACEBOOK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WHATSAPP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AUTENTICAÇÕES E VALIDAÇÕES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7"/>
        </w:numPr>
        <w:bidi w:val="0"/>
        <w:jc w:val="left"/>
        <w:rPr>
          <w:b/>
          <w:b/>
          <w:bCs/>
        </w:rPr>
      </w:pPr>
      <w:r>
        <w:rPr>
          <w:b/>
          <w:bCs/>
        </w:rPr>
        <w:t xml:space="preserve">E-MAIL - </w:t>
      </w:r>
      <w:r>
        <w:rPr>
          <w:b w:val="false"/>
          <w:bCs w:val="false"/>
        </w:rPr>
        <w:t>Validar</w:t>
      </w:r>
    </w:p>
    <w:p>
      <w:pPr>
        <w:pStyle w:val="Normal"/>
        <w:numPr>
          <w:ilvl w:val="0"/>
          <w:numId w:val="7"/>
        </w:numPr>
        <w:bidi w:val="0"/>
        <w:jc w:val="left"/>
        <w:rPr>
          <w:b/>
          <w:b/>
          <w:bCs/>
        </w:rPr>
      </w:pPr>
      <w:r>
        <w:rPr>
          <w:b/>
          <w:bCs/>
        </w:rPr>
        <w:t xml:space="preserve">TELEFONE - </w:t>
      </w:r>
      <w:r>
        <w:rPr>
          <w:b w:val="false"/>
          <w:bCs w:val="false"/>
        </w:rPr>
        <w:t>Validar</w:t>
      </w:r>
    </w:p>
    <w:p>
      <w:pPr>
        <w:pStyle w:val="Normal"/>
        <w:numPr>
          <w:ilvl w:val="0"/>
          <w:numId w:val="7"/>
        </w:numPr>
        <w:bidi w:val="0"/>
        <w:jc w:val="left"/>
        <w:rPr>
          <w:b/>
          <w:b/>
          <w:bCs/>
        </w:rPr>
      </w:pPr>
      <w:r>
        <w:rPr>
          <w:b/>
          <w:bCs/>
        </w:rPr>
        <w:t>VERIFICAR LINK DO VÍDEO (</w:t>
      </w:r>
      <w:r>
        <w:rPr>
          <w:b w:val="false"/>
          <w:bCs w:val="false"/>
        </w:rPr>
        <w:t>Se realmente se trata de Link do youtube e se não possui nenhum script</w:t>
      </w:r>
      <w:r>
        <w:rPr>
          <w:b/>
          <w:bCs/>
        </w:rPr>
        <w:t>)</w:t>
      </w:r>
    </w:p>
    <w:p>
      <w:pPr>
        <w:pStyle w:val="Normal"/>
        <w:numPr>
          <w:ilvl w:val="0"/>
          <w:numId w:val="7"/>
        </w:numPr>
        <w:bidi w:val="0"/>
        <w:jc w:val="left"/>
        <w:rPr>
          <w:b/>
          <w:b/>
          <w:bCs/>
        </w:rPr>
      </w:pPr>
      <w:r>
        <w:rPr>
          <w:b/>
          <w:bCs/>
        </w:rPr>
        <w:t>A CONTA DO ADM deve ter:</w:t>
      </w:r>
    </w:p>
    <w:p>
      <w:pPr>
        <w:pStyle w:val="Normal"/>
        <w:numPr>
          <w:ilvl w:val="1"/>
          <w:numId w:val="9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Captcha.</w:t>
      </w:r>
    </w:p>
    <w:p>
      <w:pPr>
        <w:pStyle w:val="Normal"/>
        <w:numPr>
          <w:ilvl w:val="1"/>
          <w:numId w:val="9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Senha com no min 10 Caracteres (Letras maiúsculas, minúsculas, Especiais e Números).</w:t>
      </w:r>
    </w:p>
    <w:p>
      <w:pPr>
        <w:pStyle w:val="Normal"/>
        <w:numPr>
          <w:ilvl w:val="1"/>
          <w:numId w:val="9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Temporizador para senha digitada incorrretamente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ab/>
      </w:r>
    </w:p>
    <w:p>
      <w:pPr>
        <w:pStyle w:val="Normal"/>
        <w:bidi w:val="0"/>
        <w:jc w:val="center"/>
        <w:rPr/>
      </w:pPr>
      <w:r>
        <w:rPr>
          <w:b/>
          <w:bCs/>
        </w:rPr>
        <w:t>AUTORIZAÇÕES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10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Deve-se confirmar se o perfil tem autorização para as ações de acordo com seu perfil.</w:t>
      </w:r>
    </w:p>
    <w:p>
      <w:pPr>
        <w:pStyle w:val="Normal"/>
        <w:numPr>
          <w:ilvl w:val="0"/>
          <w:numId w:val="10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O usuário e o instrutor, não devem ter acesso a outros perfis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REQUISITOS DO SISTEMA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197</TotalTime>
  <Application>LibreOffice/7.4.2.1$Windows_X86_64 LibreOffice_project/681d65acd9ede00dd724d6716f21cabfdcc95bd2</Application>
  <AppVersion>15.0000</AppVersion>
  <Pages>3</Pages>
  <Words>422</Words>
  <Characters>2016</Characters>
  <CharactersWithSpaces>2366</CharactersWithSpaces>
  <Paragraphs>50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2023-01-07T16:34:07Z</dcterms:created>
  <dc:creator/>
  <dc:description/>
  <dc:language>pt-BR</dc:language>
  <cp:lastModifiedBy/>
  <dcterms:modified xsi:type="dcterms:W3CDTF">2023-01-07T16:34:59Z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