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LENGUAJE DE MARCAS (02/03/2023)</w:t>
      </w:r>
    </w:p>
    <w:p w:rsidR="00000000" w:rsidDel="00000000" w:rsidP="00000000" w:rsidRDefault="00000000" w:rsidRPr="00000000" w14:paraId="0000000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Hacer que una imagen aparezca y desaparezca cada 10 segundos.  Para hacer que desaparezca debéis utilizar una de las funciones de JQUERY y para que aparezca, la contraria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980000"/>
          <w:sz w:val="24"/>
          <w:szCs w:val="24"/>
          <w:rtl w:val="0"/>
        </w:rPr>
        <w:t xml:space="preserve">2,5 puntos.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04">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una animación, con una duración de 10 segundos, en la que una imagen que hayas colocado en cualquier parte de la página, se mueva hasta la posición sobre la que hagas click.  </w:t>
      </w:r>
      <w:r w:rsidDel="00000000" w:rsidR="00000000" w:rsidRPr="00000000">
        <w:rPr>
          <w:rFonts w:ascii="Times New Roman" w:cs="Times New Roman" w:eastAsia="Times New Roman" w:hAnsi="Times New Roman"/>
          <w:b w:val="1"/>
          <w:color w:val="980000"/>
          <w:sz w:val="24"/>
          <w:szCs w:val="24"/>
          <w:rtl w:val="0"/>
        </w:rPr>
        <w:t xml:space="preserve">2,5 puntos.</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Debéis crear unos párrafos DIV (debe funcionar para cualquier número de párrafos, pensar que si os dicen que hagáis 1.000 DIV’s, no podéis programar cada uno de ellos individualmente).  Los párrafos son pequeños y tienen color de fondo.  Cuando hagas click en uno cualquiera de ellos, debes crear una animación que aumente su anchura durante 2 segundos y luego la reduzca.  </w:t>
      </w:r>
      <w:r w:rsidDel="00000000" w:rsidR="00000000" w:rsidRPr="00000000">
        <w:rPr>
          <w:rFonts w:ascii="Times New Roman" w:cs="Times New Roman" w:eastAsia="Times New Roman" w:hAnsi="Times New Roman"/>
          <w:b w:val="1"/>
          <w:color w:val="980000"/>
          <w:sz w:val="24"/>
          <w:szCs w:val="24"/>
          <w:rtl w:val="0"/>
        </w:rPr>
        <w:t xml:space="preserve">2,5 puntos.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Tenéis una misma imagen, mostrada dos veces y enfrentada.  Tenéis que conseguir que al situarnos con el ratón sobre una de las imágenes, esta gire de manera que le ofrezca la nuca a la otra.  Lo tenéis que hacer sólo con estilos CSS, y la directiva utilizada puede ser la de estar sobre la imagen o la de pulsar sobre la misma.</w:t>
        <w:br w:type="textWrapping"/>
        <w:t xml:space="preserve"> </w:t>
      </w:r>
      <w:r w:rsidDel="00000000" w:rsidR="00000000" w:rsidRPr="00000000">
        <w:rPr>
          <w:rFonts w:ascii="Times New Roman" w:cs="Times New Roman" w:eastAsia="Times New Roman" w:hAnsi="Times New Roman"/>
          <w:b w:val="1"/>
          <w:color w:val="980000"/>
          <w:sz w:val="24"/>
          <w:szCs w:val="24"/>
          <w:rtl w:val="0"/>
        </w:rPr>
        <w:t xml:space="preserve">2,5 puntos.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62343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oS/NSaxBnAEaBKocAgydQSSrh+A==">AMUW2mUTQKkQmYQOmgWFNsUqEr8/nqSgEdr+V2FqBCLBnTfZ5EaoF5X0vEGnQN0VeZhWJtJcb+autGXv92KKcA4MjcTAiPCHaolyzC5PbS434EVc8TbbS5I=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2021-03-02T17:51:00Z</dcterms:created>
  <dc:creator>ZAR-Agustin Sole</dc:creator>
</cp:coreProperties>
</file>