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las siguientes expresiones en el prompt de comando de MATLAB y observe los resultados.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5+2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5*2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3+2*(4+3)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2.54*8/2.6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6.3-2.1045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3.6^2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1+2^2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sqrt(36)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cos(2*pi)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y pruebe la sintaxis MATLAB para evaluar las siguientes expresiones y luego verifique sus respuestas con una calculadora de mano.</w:t>
      </w:r>
    </w:p>
    <w:p w:rsidR="00000000" w:rsidDel="00000000" w:rsidP="00000000" w:rsidRDefault="00000000" w:rsidRPr="00000000" w14:paraId="0000000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5+3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9−1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−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5+3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2+1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4−1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5+6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×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−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×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×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6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las siguientes expresiones en el prompt de comando de MATLAB, observe los resultados  y comente brevemente que se realiza en cada operación: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matriz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[3 6 12]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matriz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[0:2:8]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matriz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−1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[-1:3]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en cuenta la matriz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¿qué sucede si realizamos?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+ 3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a.*4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a./3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a.^2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matriz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la matriz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linspace(5,15,3)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linspace(2,6,3)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d.*f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realice los siguientes cálculos.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la matriz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2.3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5.8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 3 a cada elemento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la matriz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5.2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3.14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 cada elemento de la matriz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la matriz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Multiplique cada elemento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el correspondiente elemento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 al cuadrado cada elemento en la matriz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una matriz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valores igualmente espaciados, desde 0 hasta 10, con un incremento de 1.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una matriz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valores igualmente espaciados, desde 0 hasta 10, con un incremento de 2.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crear una matriz de seis valores igualmente espaciados, desde 10 hasta 20.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crear una matriz de cinco valores logarítmicamente espaciados, desde 10 hasta 100.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una matriz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 = [10 15 70 90]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contiene valores sexagesimales.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radians = degrees .*pi/180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= [degrees’,radians’]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table’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= [degrees; radians]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la matriz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[1 2 3; 4 5 6; 7 8 9]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g(1,:) </w:t>
        <w:tab/>
        <w:t xml:space="preserve">%Extrae la 1ra fila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g(2,:)</w:t>
        <w:tab/>
        <w:t xml:space="preserve">%Extrae la 2da fila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g(3,:)</w:t>
        <w:tab/>
        <w:t xml:space="preserve">%Extrae la 3ra fila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g(:,1)</w:t>
        <w:tab/>
        <w:t xml:space="preserve">%Extrae la 1ra columna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g(:,2)</w:t>
        <w:tab/>
        <w:t xml:space="preserve">%Extrae la 2da columna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g(:,3)</w:t>
        <w:tab/>
        <w:t xml:space="preserve">%Extrae la 3ra columna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documento llamado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clase_01_ejercicio_01.m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escribir dentro del documento lo siguiente: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</wp:posOffset>
            </wp:positionH>
            <wp:positionV relativeFrom="paragraph">
              <wp:posOffset>13334</wp:posOffset>
            </wp:positionV>
            <wp:extent cx="6286500" cy="4829175"/>
            <wp:effectExtent b="0" l="0" r="0" t="0"/>
            <wp:wrapNone/>
            <wp:docPr descr="img01_8.PNG" id="2" name="image1.png"/>
            <a:graphic>
              <a:graphicData uri="http://schemas.openxmlformats.org/drawingml/2006/picture">
                <pic:pic>
                  <pic:nvPicPr>
                    <pic:cNvPr descr="img01_8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2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Grafica las siguientes funciones.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=x−6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−7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=−x+5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−10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+3x−7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−20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−x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+5x−21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−20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x−1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−10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x+1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−2x+1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−15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−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−15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8720" w:w="12240" w:orient="portrait"/>
      <w:pgMar w:bottom="567" w:top="1563" w:left="1134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before="0" w:line="240" w:lineRule="auto"/>
      <w:jc w:val="center"/>
      <w:rPr/>
    </w:pPr>
    <w:r w:rsidDel="00000000" w:rsidR="00000000" w:rsidRPr="00000000">
      <w:rPr>
        <w:rtl w:val="0"/>
      </w:rPr>
      <w:t xml:space="preserve">Universidad Nacional de Concepción</w:t>
    </w:r>
  </w:p>
  <w:p w:rsidR="00000000" w:rsidDel="00000000" w:rsidP="00000000" w:rsidRDefault="00000000" w:rsidRPr="00000000" w14:paraId="00000060">
    <w:pPr>
      <w:spacing w:after="0" w:before="0" w:line="240" w:lineRule="auto"/>
      <w:jc w:val="center"/>
      <w:rPr/>
    </w:pPr>
    <w:r w:rsidDel="00000000" w:rsidR="00000000" w:rsidRPr="00000000">
      <w:rPr>
        <w:rtl w:val="0"/>
      </w:rPr>
      <w:t xml:space="preserve">Facultad de Ciencias Económicas y Administrativas</w:t>
    </w:r>
  </w:p>
  <w:p w:rsidR="00000000" w:rsidDel="00000000" w:rsidP="00000000" w:rsidRDefault="00000000" w:rsidRPr="00000000" w14:paraId="00000061">
    <w:pPr>
      <w:spacing w:after="0" w:before="0" w:line="240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u w:val="single"/>
        <w:rtl w:val="0"/>
      </w:rPr>
      <w:t xml:space="preserve">Gráficos por Computadora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Carrera: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Ingeniería en informática empresarial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Quinto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Año: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Encargado de cátedra: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DSc. José Luis Vázquez Noguera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Auxiliar de cátedra: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DSc. Julio César Mello Román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)"/>
      <w:lvlJc w:val="left"/>
      <w:pPr>
        <w:ind w:left="1440" w:hanging="360"/>
      </w:pPr>
      <w:rPr/>
    </w:lvl>
    <w:lvl w:ilvl="2">
      <w:start w:val="1"/>
      <w:numFmt w:val="decimal"/>
      <w:lvlText w:val="%1.%2)%3."/>
      <w:lvlJc w:val="left"/>
      <w:pPr>
        <w:ind w:left="2880" w:hanging="720"/>
      </w:pPr>
      <w:rPr/>
    </w:lvl>
    <w:lvl w:ilvl="3">
      <w:start w:val="1"/>
      <w:numFmt w:val="decimal"/>
      <w:lvlText w:val="%1.%2)%3.%4."/>
      <w:lvlJc w:val="left"/>
      <w:pPr>
        <w:ind w:left="3960" w:hanging="720"/>
      </w:pPr>
      <w:rPr/>
    </w:lvl>
    <w:lvl w:ilvl="4">
      <w:start w:val="1"/>
      <w:numFmt w:val="decimal"/>
      <w:lvlText w:val="%1.%2)%3.%4.%5."/>
      <w:lvlJc w:val="left"/>
      <w:pPr>
        <w:ind w:left="5400" w:hanging="1080"/>
      </w:pPr>
      <w:rPr/>
    </w:lvl>
    <w:lvl w:ilvl="5">
      <w:start w:val="1"/>
      <w:numFmt w:val="decimal"/>
      <w:lvlText w:val="%1.%2)%3.%4.%5.%6."/>
      <w:lvlJc w:val="left"/>
      <w:pPr>
        <w:ind w:left="6480" w:hanging="1080"/>
      </w:pPr>
      <w:rPr/>
    </w:lvl>
    <w:lvl w:ilvl="6">
      <w:start w:val="1"/>
      <w:numFmt w:val="decimal"/>
      <w:lvlText w:val="%1.%2)%3.%4.%5.%6.%7."/>
      <w:lvlJc w:val="left"/>
      <w:pPr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ind w:left="9000" w:hanging="1440"/>
      </w:pPr>
      <w:rPr/>
    </w:lvl>
    <w:lvl w:ilvl="8">
      <w:start w:val="1"/>
      <w:numFmt w:val="decimal"/>
      <w:lvlText w:val="%1.%2)%3.%4.%5.%6.%7.%8.%9."/>
      <w:lvlJc w:val="left"/>
      <w:pPr>
        <w:ind w:left="10440" w:hanging="180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)"/>
      <w:lvlJc w:val="left"/>
      <w:pPr>
        <w:ind w:left="1440" w:hanging="360"/>
      </w:pPr>
      <w:rPr/>
    </w:lvl>
    <w:lvl w:ilvl="2">
      <w:start w:val="1"/>
      <w:numFmt w:val="decimal"/>
      <w:lvlText w:val="%1.%2)%3."/>
      <w:lvlJc w:val="left"/>
      <w:pPr>
        <w:ind w:left="2880" w:hanging="720"/>
      </w:pPr>
      <w:rPr/>
    </w:lvl>
    <w:lvl w:ilvl="3">
      <w:start w:val="1"/>
      <w:numFmt w:val="decimal"/>
      <w:lvlText w:val="%1.%2)%3.%4."/>
      <w:lvlJc w:val="left"/>
      <w:pPr>
        <w:ind w:left="3960" w:hanging="720"/>
      </w:pPr>
      <w:rPr/>
    </w:lvl>
    <w:lvl w:ilvl="4">
      <w:start w:val="1"/>
      <w:numFmt w:val="decimal"/>
      <w:lvlText w:val="%1.%2)%3.%4.%5."/>
      <w:lvlJc w:val="left"/>
      <w:pPr>
        <w:ind w:left="5400" w:hanging="1080"/>
      </w:pPr>
      <w:rPr/>
    </w:lvl>
    <w:lvl w:ilvl="5">
      <w:start w:val="1"/>
      <w:numFmt w:val="decimal"/>
      <w:lvlText w:val="%1.%2)%3.%4.%5.%6."/>
      <w:lvlJc w:val="left"/>
      <w:pPr>
        <w:ind w:left="6480" w:hanging="1080"/>
      </w:pPr>
      <w:rPr/>
    </w:lvl>
    <w:lvl w:ilvl="6">
      <w:start w:val="1"/>
      <w:numFmt w:val="decimal"/>
      <w:lvlText w:val="%1.%2)%3.%4.%5.%6.%7."/>
      <w:lvlJc w:val="left"/>
      <w:pPr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ind w:left="9000" w:hanging="1440"/>
      </w:pPr>
      <w:rPr/>
    </w:lvl>
    <w:lvl w:ilvl="8">
      <w:start w:val="1"/>
      <w:numFmt w:val="decimal"/>
      <w:lvlText w:val="%1.%2)%3.%4.%5.%6.%7.%8.%9."/>
      <w:lvlJc w:val="left"/>
      <w:pPr>
        <w:ind w:left="10440" w:hanging="180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5">
    <w:lvl w:ilvl="0">
      <w:start w:val="11"/>
      <w:numFmt w:val="decimal"/>
      <w:lvlText w:val="%1."/>
      <w:lvlJc w:val="left"/>
      <w:pPr>
        <w:ind w:left="450" w:hanging="450"/>
      </w:pPr>
      <w:rPr/>
    </w:lvl>
    <w:lvl w:ilvl="1">
      <w:start w:val="1"/>
      <w:numFmt w:val="decimal"/>
      <w:lvlText w:val="%1.%2)"/>
      <w:lvlJc w:val="left"/>
      <w:pPr>
        <w:ind w:left="1584" w:hanging="450"/>
      </w:pPr>
      <w:rPr/>
    </w:lvl>
    <w:lvl w:ilvl="2">
      <w:start w:val="1"/>
      <w:numFmt w:val="decimal"/>
      <w:lvlText w:val="%1.%2)%3."/>
      <w:lvlJc w:val="left"/>
      <w:pPr>
        <w:ind w:left="2988" w:hanging="720"/>
      </w:pPr>
      <w:rPr/>
    </w:lvl>
    <w:lvl w:ilvl="3">
      <w:start w:val="1"/>
      <w:numFmt w:val="decimal"/>
      <w:lvlText w:val="%1.%2)%3.%4."/>
      <w:lvlJc w:val="left"/>
      <w:pPr>
        <w:ind w:left="4122" w:hanging="720"/>
      </w:pPr>
      <w:rPr/>
    </w:lvl>
    <w:lvl w:ilvl="4">
      <w:start w:val="1"/>
      <w:numFmt w:val="decimal"/>
      <w:lvlText w:val="%1.%2)%3.%4.%5."/>
      <w:lvlJc w:val="left"/>
      <w:pPr>
        <w:ind w:left="5616" w:hanging="1080"/>
      </w:pPr>
      <w:rPr/>
    </w:lvl>
    <w:lvl w:ilvl="5">
      <w:start w:val="1"/>
      <w:numFmt w:val="decimal"/>
      <w:lvlText w:val="%1.%2)%3.%4.%5.%6."/>
      <w:lvlJc w:val="left"/>
      <w:pPr>
        <w:ind w:left="6750" w:hanging="1080"/>
      </w:pPr>
      <w:rPr/>
    </w:lvl>
    <w:lvl w:ilvl="6">
      <w:start w:val="1"/>
      <w:numFmt w:val="decimal"/>
      <w:lvlText w:val="%1.%2)%3.%4.%5.%6.%7."/>
      <w:lvlJc w:val="left"/>
      <w:pPr>
        <w:ind w:left="8244" w:hanging="1440"/>
      </w:pPr>
      <w:rPr/>
    </w:lvl>
    <w:lvl w:ilvl="7">
      <w:start w:val="1"/>
      <w:numFmt w:val="decimal"/>
      <w:lvlText w:val="%1.%2)%3.%4.%5.%6.%7.%8."/>
      <w:lvlJc w:val="left"/>
      <w:pPr>
        <w:ind w:left="9378" w:hanging="1440"/>
      </w:pPr>
      <w:rPr/>
    </w:lvl>
    <w:lvl w:ilvl="8">
      <w:start w:val="1"/>
      <w:numFmt w:val="decimal"/>
      <w:lvlText w:val="%1.%2)%3.%4.%5.%6.%7.%8.%9."/>
      <w:lvlJc w:val="left"/>
      <w:pPr>
        <w:ind w:left="10872" w:hanging="1800"/>
      </w:pPr>
      <w:rPr/>
    </w:lvl>
  </w:abstractNum>
  <w:abstractNum w:abstractNumId="6">
    <w:lvl w:ilvl="0">
      <w:start w:val="12"/>
      <w:numFmt w:val="decimal"/>
      <w:lvlText w:val="%1."/>
      <w:lvlJc w:val="left"/>
      <w:pPr>
        <w:ind w:left="450" w:hanging="450"/>
      </w:pPr>
      <w:rPr/>
    </w:lvl>
    <w:lvl w:ilvl="1">
      <w:start w:val="1"/>
      <w:numFmt w:val="decimal"/>
      <w:lvlText w:val="%1.%2)"/>
      <w:lvlJc w:val="left"/>
      <w:pPr>
        <w:ind w:left="1584" w:hanging="450"/>
      </w:pPr>
      <w:rPr/>
    </w:lvl>
    <w:lvl w:ilvl="2">
      <w:start w:val="1"/>
      <w:numFmt w:val="decimal"/>
      <w:lvlText w:val="%1.%2)%3."/>
      <w:lvlJc w:val="left"/>
      <w:pPr>
        <w:ind w:left="2988" w:hanging="720"/>
      </w:pPr>
      <w:rPr/>
    </w:lvl>
    <w:lvl w:ilvl="3">
      <w:start w:val="1"/>
      <w:numFmt w:val="decimal"/>
      <w:lvlText w:val="%1.%2)%3.%4."/>
      <w:lvlJc w:val="left"/>
      <w:pPr>
        <w:ind w:left="4122" w:hanging="720"/>
      </w:pPr>
      <w:rPr/>
    </w:lvl>
    <w:lvl w:ilvl="4">
      <w:start w:val="1"/>
      <w:numFmt w:val="decimal"/>
      <w:lvlText w:val="%1.%2)%3.%4.%5."/>
      <w:lvlJc w:val="left"/>
      <w:pPr>
        <w:ind w:left="5616" w:hanging="1080"/>
      </w:pPr>
      <w:rPr/>
    </w:lvl>
    <w:lvl w:ilvl="5">
      <w:start w:val="1"/>
      <w:numFmt w:val="decimal"/>
      <w:lvlText w:val="%1.%2)%3.%4.%5.%6."/>
      <w:lvlJc w:val="left"/>
      <w:pPr>
        <w:ind w:left="6750" w:hanging="1080"/>
      </w:pPr>
      <w:rPr/>
    </w:lvl>
    <w:lvl w:ilvl="6">
      <w:start w:val="1"/>
      <w:numFmt w:val="decimal"/>
      <w:lvlText w:val="%1.%2)%3.%4.%5.%6.%7."/>
      <w:lvlJc w:val="left"/>
      <w:pPr>
        <w:ind w:left="8244" w:hanging="1440"/>
      </w:pPr>
      <w:rPr/>
    </w:lvl>
    <w:lvl w:ilvl="7">
      <w:start w:val="1"/>
      <w:numFmt w:val="decimal"/>
      <w:lvlText w:val="%1.%2)%3.%4.%5.%6.%7.%8."/>
      <w:lvlJc w:val="left"/>
      <w:pPr>
        <w:ind w:left="9378" w:hanging="1440"/>
      </w:pPr>
      <w:rPr/>
    </w:lvl>
    <w:lvl w:ilvl="8">
      <w:start w:val="1"/>
      <w:numFmt w:val="decimal"/>
      <w:lvlText w:val="%1.%2)%3.%4.%5.%6.%7.%8.%9."/>
      <w:lvlJc w:val="left"/>
      <w:pPr>
        <w:ind w:left="10872" w:hanging="1800"/>
      </w:pPr>
      <w:rPr/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675A"/>
    <w:pPr>
      <w:widowControl w:val="1"/>
      <w:bidi w:val="0"/>
      <w:spacing w:after="200" w:before="0" w:line="276" w:lineRule="auto"/>
      <w:jc w:val="left"/>
    </w:pPr>
    <w:rPr>
      <w:rFonts w:ascii="Calibri" w:cs="" w:eastAsia="" w:hAnsi="Calibri" w:asciiTheme="minorHAnsi" w:cstheme="minorBidi" w:eastAsiaTheme="minorEastAsia" w:hAnsiTheme="minorHAnsi"/>
      <w:color w:val="auto"/>
      <w:kern w:val="0"/>
      <w:sz w:val="22"/>
      <w:szCs w:val="22"/>
      <w:lang w:bidi="ar-SA"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AE29FA"/>
    <w:rPr>
      <w:lang w:eastAsia="es-PY" w:val="es-PY"/>
    </w:rPr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AE29FA"/>
    <w:rPr>
      <w:lang w:eastAsia="es-PY" w:val="es-PY"/>
    </w:rPr>
  </w:style>
  <w:style w:type="character" w:styleId="Appleconvertedspace" w:customStyle="1">
    <w:name w:val="apple-converted-space"/>
    <w:basedOn w:val="DefaultParagraphFont"/>
    <w:qFormat w:val="1"/>
    <w:rsid w:val="001C4F2A"/>
    <w:rPr/>
  </w:style>
  <w:style w:type="character" w:styleId="Strong">
    <w:name w:val="Strong"/>
    <w:basedOn w:val="DefaultParagraphFont"/>
    <w:uiPriority w:val="22"/>
    <w:qFormat w:val="1"/>
    <w:rsid w:val="001C4F2A"/>
    <w:rPr>
      <w:b w:val="1"/>
      <w:bCs w:val="1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5601CD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5601CD"/>
    <w:rPr>
      <w:rFonts w:ascii="Tahoma" w:cs="Tahoma" w:hAnsi="Tahoma"/>
      <w:sz w:val="16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AE29FA"/>
    <w:pPr>
      <w:spacing w:after="200" w:before="0"/>
      <w:ind w:left="720" w:hanging="0"/>
      <w:contextualSpacing w:val="1"/>
    </w:pPr>
    <w:rPr>
      <w:lang w:eastAsia="es-PY" w:val="es-PY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AE29FA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>
      <w:lang w:eastAsia="es-PY" w:val="es-PY"/>
    </w:rPr>
  </w:style>
  <w:style w:type="paragraph" w:styleId="Piedepgina">
    <w:name w:val="Footer"/>
    <w:basedOn w:val="Normal"/>
    <w:link w:val="PiedepginaCar"/>
    <w:uiPriority w:val="99"/>
    <w:unhideWhenUsed w:val="1"/>
    <w:rsid w:val="00AE29FA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>
      <w:lang w:eastAsia="es-PY" w:val="es-PY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5601CD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XwkqIhkV5/8SBzeDEcmCHSpIg==">CgMxLjAyCGguZ2pkZ3hzOAByITFpOTdxWlFITG55SFFFMk9wZDNfWThES2NQLXplN0hsLQ==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2018-02-23T21:44:00Z</dcterms:created>
  <dc:creator>Melius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