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/V1/sharedCatalog/{sharedCatalogId}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/rest/default/V1/sharedCatalog/{sharedCatalogId}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shared catalog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