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145" w:rsidRDefault="00B25145" w:rsidP="008A2DB9">
      <w:pPr>
        <w:pStyle w:val="berschrift1"/>
        <w:numPr>
          <w:ilvl w:val="0"/>
          <w:numId w:val="0"/>
        </w:numPr>
        <w:ind w:left="432"/>
      </w:pPr>
    </w:p>
    <w:p w:rsidR="00B25145" w:rsidRDefault="00B25145">
      <w:pPr>
        <w:rPr>
          <w:rFonts w:asciiTheme="majorHAnsi" w:eastAsiaTheme="majorEastAsia" w:hAnsiTheme="majorHAnsi" w:cstheme="majorBidi"/>
          <w:b/>
          <w:bCs/>
          <w:color w:val="365F91" w:themeColor="accent1" w:themeShade="BF"/>
          <w:sz w:val="28"/>
          <w:szCs w:val="28"/>
        </w:rPr>
      </w:pPr>
      <w:r>
        <w:br w:type="page"/>
      </w:r>
    </w:p>
    <w:p w:rsidR="00B25145" w:rsidRPr="007A6C56" w:rsidRDefault="00B25145" w:rsidP="00B25145">
      <w:pPr>
        <w:pStyle w:val="berschrift1"/>
        <w:numPr>
          <w:ilvl w:val="0"/>
          <w:numId w:val="0"/>
        </w:numPr>
        <w:spacing w:after="240" w:line="360" w:lineRule="auto"/>
        <w:ind w:left="432" w:hanging="432"/>
        <w:rPr>
          <w:color w:val="487B79"/>
        </w:rPr>
      </w:pPr>
      <w:bookmarkStart w:id="0" w:name="_Toc431214766"/>
      <w:r>
        <w:rPr>
          <w:color w:val="487B79"/>
        </w:rPr>
        <w:t>Änderungshistorie</w:t>
      </w:r>
      <w:bookmarkEnd w:id="0"/>
    </w:p>
    <w:tbl>
      <w:tblPr>
        <w:tblStyle w:val="Tabellenraster"/>
        <w:tblW w:w="0" w:type="auto"/>
        <w:tblLook w:val="04A0" w:firstRow="1" w:lastRow="0" w:firstColumn="1" w:lastColumn="0" w:noHBand="0" w:noVBand="1"/>
      </w:tblPr>
      <w:tblGrid>
        <w:gridCol w:w="1311"/>
        <w:gridCol w:w="1047"/>
        <w:gridCol w:w="1620"/>
        <w:gridCol w:w="5025"/>
      </w:tblGrid>
      <w:tr w:rsidR="00B25145" w:rsidTr="00B25145">
        <w:tc>
          <w:tcPr>
            <w:tcW w:w="1311"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rsidTr="00B25145">
        <w:tc>
          <w:tcPr>
            <w:tcW w:w="1311" w:type="dxa"/>
          </w:tcPr>
          <w:p w:rsidR="00B25145" w:rsidRPr="00B25145" w:rsidRDefault="0098058A" w:rsidP="0098058A">
            <w:pPr>
              <w:jc w:val="center"/>
              <w:rPr>
                <w:sz w:val="24"/>
                <w:szCs w:val="24"/>
              </w:rPr>
            </w:pPr>
            <w:r>
              <w:rPr>
                <w:sz w:val="24"/>
                <w:szCs w:val="24"/>
              </w:rPr>
              <w:t>28.09.2015</w:t>
            </w:r>
          </w:p>
        </w:tc>
        <w:tc>
          <w:tcPr>
            <w:tcW w:w="1047" w:type="dxa"/>
          </w:tcPr>
          <w:p w:rsidR="00B25145" w:rsidRPr="00B25145" w:rsidRDefault="0098058A" w:rsidP="0098058A">
            <w:pPr>
              <w:jc w:val="center"/>
              <w:rPr>
                <w:sz w:val="24"/>
                <w:szCs w:val="24"/>
              </w:rPr>
            </w:pPr>
            <w:r>
              <w:rPr>
                <w:sz w:val="24"/>
                <w:szCs w:val="24"/>
              </w:rPr>
              <w:t>0.1</w:t>
            </w:r>
          </w:p>
        </w:tc>
        <w:tc>
          <w:tcPr>
            <w:tcW w:w="1620" w:type="dxa"/>
          </w:tcPr>
          <w:p w:rsidR="00B25145" w:rsidRPr="00B25145" w:rsidRDefault="0098058A" w:rsidP="0098058A">
            <w:pPr>
              <w:jc w:val="center"/>
              <w:rPr>
                <w:sz w:val="24"/>
                <w:szCs w:val="24"/>
              </w:rPr>
            </w:pPr>
            <w:r>
              <w:rPr>
                <w:sz w:val="24"/>
                <w:szCs w:val="24"/>
              </w:rPr>
              <w:t>draft</w:t>
            </w:r>
          </w:p>
        </w:tc>
        <w:tc>
          <w:tcPr>
            <w:tcW w:w="5025" w:type="dxa"/>
          </w:tcPr>
          <w:p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rsidTr="00B25145">
        <w:tc>
          <w:tcPr>
            <w:tcW w:w="1311" w:type="dxa"/>
          </w:tcPr>
          <w:p w:rsidR="00B25145" w:rsidRPr="00B25145" w:rsidRDefault="004714AF" w:rsidP="004714AF">
            <w:pPr>
              <w:jc w:val="center"/>
              <w:rPr>
                <w:sz w:val="24"/>
                <w:szCs w:val="24"/>
              </w:rPr>
            </w:pPr>
            <w:r>
              <w:rPr>
                <w:sz w:val="24"/>
                <w:szCs w:val="24"/>
              </w:rPr>
              <w:t>05.10.2015</w:t>
            </w:r>
          </w:p>
        </w:tc>
        <w:tc>
          <w:tcPr>
            <w:tcW w:w="1047" w:type="dxa"/>
          </w:tcPr>
          <w:p w:rsidR="00B25145" w:rsidRPr="00B25145" w:rsidRDefault="004714AF" w:rsidP="0098058A">
            <w:pPr>
              <w:jc w:val="center"/>
              <w:rPr>
                <w:sz w:val="24"/>
                <w:szCs w:val="24"/>
              </w:rPr>
            </w:pPr>
            <w:r>
              <w:rPr>
                <w:sz w:val="24"/>
                <w:szCs w:val="24"/>
              </w:rPr>
              <w:t>0.2</w:t>
            </w:r>
          </w:p>
        </w:tc>
        <w:tc>
          <w:tcPr>
            <w:tcW w:w="1620" w:type="dxa"/>
          </w:tcPr>
          <w:p w:rsidR="00B25145" w:rsidRPr="00B25145" w:rsidRDefault="00CE0EB1" w:rsidP="0098058A">
            <w:pPr>
              <w:jc w:val="center"/>
              <w:rPr>
                <w:sz w:val="24"/>
                <w:szCs w:val="24"/>
              </w:rPr>
            </w:pPr>
            <w:r>
              <w:rPr>
                <w:sz w:val="24"/>
                <w:szCs w:val="24"/>
              </w:rPr>
              <w:t>d</w:t>
            </w:r>
            <w:r w:rsidR="004714AF">
              <w:rPr>
                <w:sz w:val="24"/>
                <w:szCs w:val="24"/>
              </w:rPr>
              <w:t>raft</w:t>
            </w:r>
          </w:p>
        </w:tc>
        <w:tc>
          <w:tcPr>
            <w:tcW w:w="5025" w:type="dxa"/>
          </w:tcPr>
          <w:p w:rsidR="00B25145" w:rsidRPr="00B25145" w:rsidRDefault="004714AF" w:rsidP="0098058A">
            <w:pPr>
              <w:jc w:val="center"/>
              <w:rPr>
                <w:sz w:val="24"/>
                <w:szCs w:val="24"/>
              </w:rPr>
            </w:pPr>
            <w:r>
              <w:rPr>
                <w:sz w:val="24"/>
                <w:szCs w:val="24"/>
              </w:rPr>
              <w:t>Kapitel 2 und 3 verfasst, optische Anpassungen</w:t>
            </w:r>
          </w:p>
        </w:tc>
      </w:tr>
      <w:tr w:rsidR="00B25145" w:rsidTr="00B25145">
        <w:tc>
          <w:tcPr>
            <w:tcW w:w="1311" w:type="dxa"/>
          </w:tcPr>
          <w:p w:rsidR="00B25145" w:rsidRPr="00B25145" w:rsidRDefault="008541E4" w:rsidP="0098058A">
            <w:pPr>
              <w:jc w:val="center"/>
              <w:rPr>
                <w:sz w:val="24"/>
                <w:szCs w:val="24"/>
              </w:rPr>
            </w:pPr>
            <w:r>
              <w:rPr>
                <w:sz w:val="24"/>
                <w:szCs w:val="24"/>
              </w:rPr>
              <w:t>12.10.2015</w:t>
            </w:r>
          </w:p>
        </w:tc>
        <w:tc>
          <w:tcPr>
            <w:tcW w:w="1047" w:type="dxa"/>
          </w:tcPr>
          <w:p w:rsidR="00B25145" w:rsidRPr="00B25145" w:rsidRDefault="008541E4" w:rsidP="0098058A">
            <w:pPr>
              <w:jc w:val="center"/>
              <w:rPr>
                <w:sz w:val="24"/>
                <w:szCs w:val="24"/>
              </w:rPr>
            </w:pPr>
            <w:r>
              <w:rPr>
                <w:sz w:val="24"/>
                <w:szCs w:val="24"/>
              </w:rPr>
              <w:t>0.3</w:t>
            </w:r>
          </w:p>
        </w:tc>
        <w:tc>
          <w:tcPr>
            <w:tcW w:w="1620" w:type="dxa"/>
          </w:tcPr>
          <w:p w:rsidR="00B25145" w:rsidRPr="00B25145" w:rsidRDefault="00CE0EB1" w:rsidP="0098058A">
            <w:pPr>
              <w:jc w:val="center"/>
              <w:rPr>
                <w:sz w:val="24"/>
                <w:szCs w:val="24"/>
              </w:rPr>
            </w:pPr>
            <w:r>
              <w:rPr>
                <w:sz w:val="24"/>
                <w:szCs w:val="24"/>
              </w:rPr>
              <w:t>draft</w:t>
            </w: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bl>
    <w:p w:rsidR="00B25145" w:rsidRDefault="00B25145" w:rsidP="00B25145"/>
    <w:p w:rsidR="00B25145" w:rsidRDefault="00B25145" w:rsidP="00B25145"/>
    <w:p w:rsidR="00B25145" w:rsidRDefault="00B25145" w:rsidP="00B25145"/>
    <w:p w:rsidR="00B25145" w:rsidRDefault="00B25145" w:rsidP="00B25145"/>
    <w:p w:rsidR="00B25145" w:rsidRDefault="00B25145" w:rsidP="00B25145"/>
    <w:p w:rsidR="00B25145" w:rsidRDefault="00B25145" w:rsidP="00B25145"/>
    <w:p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rsidR="008F1DFD" w:rsidRPr="007A6C56" w:rsidRDefault="00EA3AEE" w:rsidP="00B60870">
      <w:pPr>
        <w:pStyle w:val="berschrift1"/>
        <w:numPr>
          <w:ilvl w:val="0"/>
          <w:numId w:val="0"/>
        </w:numPr>
        <w:spacing w:after="240" w:line="360" w:lineRule="auto"/>
        <w:ind w:left="432" w:hanging="432"/>
        <w:rPr>
          <w:color w:val="487B79"/>
        </w:rPr>
      </w:pPr>
      <w:bookmarkStart w:id="1" w:name="_Toc431214767"/>
      <w:r w:rsidRPr="007A6C56">
        <w:rPr>
          <w:color w:val="487B79"/>
        </w:rPr>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rsidR="005B1442" w:rsidRDefault="00EC7C36">
          <w:pPr>
            <w:pStyle w:val="Verzeichnis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1214766" w:history="1">
            <w:r w:rsidR="005B1442" w:rsidRPr="00B50804">
              <w:rPr>
                <w:rStyle w:val="Hyperlink"/>
              </w:rPr>
              <w:t>Änderungshistorie</w:t>
            </w:r>
            <w:r w:rsidR="005B1442">
              <w:rPr>
                <w:webHidden/>
              </w:rPr>
              <w:tab/>
            </w:r>
            <w:r w:rsidR="005B1442">
              <w:rPr>
                <w:webHidden/>
              </w:rPr>
              <w:fldChar w:fldCharType="begin"/>
            </w:r>
            <w:r w:rsidR="005B1442">
              <w:rPr>
                <w:webHidden/>
              </w:rPr>
              <w:instrText xml:space="preserve"> PAGEREF _Toc431214766 \h </w:instrText>
            </w:r>
            <w:r w:rsidR="005B1442">
              <w:rPr>
                <w:webHidden/>
              </w:rPr>
            </w:r>
            <w:r w:rsidR="005B1442">
              <w:rPr>
                <w:webHidden/>
              </w:rPr>
              <w:fldChar w:fldCharType="separate"/>
            </w:r>
            <w:r w:rsidR="000D52D2">
              <w:rPr>
                <w:webHidden/>
              </w:rPr>
              <w:t xml:space="preserve"> </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67" w:history="1">
            <w:r w:rsidR="005B1442" w:rsidRPr="00B50804">
              <w:rPr>
                <w:rStyle w:val="Hyperlink"/>
              </w:rPr>
              <w:t>Inhaltsverzeichnis</w:t>
            </w:r>
            <w:r w:rsidR="005B1442">
              <w:rPr>
                <w:webHidden/>
              </w:rPr>
              <w:tab/>
            </w:r>
            <w:r w:rsidR="005B1442">
              <w:rPr>
                <w:webHidden/>
              </w:rPr>
              <w:fldChar w:fldCharType="begin"/>
            </w:r>
            <w:r w:rsidR="005B1442">
              <w:rPr>
                <w:webHidden/>
              </w:rPr>
              <w:instrText xml:space="preserve"> PAGEREF _Toc431214767 \h </w:instrText>
            </w:r>
            <w:r w:rsidR="005B1442">
              <w:rPr>
                <w:webHidden/>
              </w:rPr>
            </w:r>
            <w:r w:rsidR="005B1442">
              <w:rPr>
                <w:webHidden/>
              </w:rPr>
              <w:fldChar w:fldCharType="separate"/>
            </w:r>
            <w:r w:rsidR="000D52D2">
              <w:rPr>
                <w:webHidden/>
              </w:rPr>
              <w:t>I</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68" w:history="1">
            <w:r w:rsidR="005B1442" w:rsidRPr="00B50804">
              <w:rPr>
                <w:rStyle w:val="Hyperlink"/>
              </w:rPr>
              <w:t>Abkürzungsverzeichnis</w:t>
            </w:r>
            <w:r w:rsidR="005B1442">
              <w:rPr>
                <w:webHidden/>
              </w:rPr>
              <w:tab/>
            </w:r>
            <w:r w:rsidR="005B1442">
              <w:rPr>
                <w:webHidden/>
              </w:rPr>
              <w:fldChar w:fldCharType="begin"/>
            </w:r>
            <w:r w:rsidR="005B1442">
              <w:rPr>
                <w:webHidden/>
              </w:rPr>
              <w:instrText xml:space="preserve"> PAGEREF _Toc431214768 \h </w:instrText>
            </w:r>
            <w:r w:rsidR="005B1442">
              <w:rPr>
                <w:webHidden/>
              </w:rPr>
            </w:r>
            <w:r w:rsidR="005B1442">
              <w:rPr>
                <w:webHidden/>
              </w:rPr>
              <w:fldChar w:fldCharType="separate"/>
            </w:r>
            <w:r w:rsidR="000D52D2">
              <w:rPr>
                <w:webHidden/>
              </w:rPr>
              <w:t>I</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69" w:history="1">
            <w:r w:rsidR="005B1442" w:rsidRPr="00B50804">
              <w:rPr>
                <w:rStyle w:val="Hyperlink"/>
              </w:rPr>
              <w:t>Abbildungsverzeichnis</w:t>
            </w:r>
            <w:r w:rsidR="005B1442">
              <w:rPr>
                <w:webHidden/>
              </w:rPr>
              <w:tab/>
            </w:r>
            <w:r w:rsidR="005B1442">
              <w:rPr>
                <w:webHidden/>
              </w:rPr>
              <w:fldChar w:fldCharType="begin"/>
            </w:r>
            <w:r w:rsidR="005B1442">
              <w:rPr>
                <w:webHidden/>
              </w:rPr>
              <w:instrText xml:space="preserve"> PAGEREF _Toc431214769 \h </w:instrText>
            </w:r>
            <w:r w:rsidR="005B1442">
              <w:rPr>
                <w:webHidden/>
              </w:rPr>
            </w:r>
            <w:r w:rsidR="005B1442">
              <w:rPr>
                <w:webHidden/>
              </w:rPr>
              <w:fldChar w:fldCharType="separate"/>
            </w:r>
            <w:r w:rsidR="000D52D2">
              <w:rPr>
                <w:webHidden/>
              </w:rPr>
              <w:t>I</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70" w:history="1">
            <w:r w:rsidR="005B1442" w:rsidRPr="00B50804">
              <w:rPr>
                <w:rStyle w:val="Hyperlink"/>
              </w:rPr>
              <w:t>Tabellenverzeichnis</w:t>
            </w:r>
            <w:r w:rsidR="005B1442">
              <w:rPr>
                <w:webHidden/>
              </w:rPr>
              <w:tab/>
            </w:r>
            <w:r w:rsidR="005B1442">
              <w:rPr>
                <w:webHidden/>
              </w:rPr>
              <w:fldChar w:fldCharType="begin"/>
            </w:r>
            <w:r w:rsidR="005B1442">
              <w:rPr>
                <w:webHidden/>
              </w:rPr>
              <w:instrText xml:space="preserve"> PAGEREF _Toc431214770 \h </w:instrText>
            </w:r>
            <w:r w:rsidR="005B1442">
              <w:rPr>
                <w:webHidden/>
              </w:rPr>
            </w:r>
            <w:r w:rsidR="005B1442">
              <w:rPr>
                <w:webHidden/>
              </w:rPr>
              <w:fldChar w:fldCharType="separate"/>
            </w:r>
            <w:r w:rsidR="000D52D2">
              <w:rPr>
                <w:webHidden/>
              </w:rPr>
              <w:t>I</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71" w:history="1">
            <w:r w:rsidR="005B1442" w:rsidRPr="00B50804">
              <w:rPr>
                <w:rStyle w:val="Hyperlink"/>
              </w:rPr>
              <w:t>Anlagenverzeichnis</w:t>
            </w:r>
            <w:r w:rsidR="005B1442">
              <w:rPr>
                <w:webHidden/>
              </w:rPr>
              <w:tab/>
            </w:r>
            <w:r w:rsidR="005B1442">
              <w:rPr>
                <w:webHidden/>
              </w:rPr>
              <w:fldChar w:fldCharType="begin"/>
            </w:r>
            <w:r w:rsidR="005B1442">
              <w:rPr>
                <w:webHidden/>
              </w:rPr>
              <w:instrText xml:space="preserve"> PAGEREF _Toc431214771 \h </w:instrText>
            </w:r>
            <w:r w:rsidR="005B1442">
              <w:rPr>
                <w:webHidden/>
              </w:rPr>
            </w:r>
            <w:r w:rsidR="005B1442">
              <w:rPr>
                <w:webHidden/>
              </w:rPr>
              <w:fldChar w:fldCharType="separate"/>
            </w:r>
            <w:r w:rsidR="000D52D2">
              <w:rPr>
                <w:webHidden/>
              </w:rPr>
              <w:t>I</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72" w:history="1">
            <w:r w:rsidR="005B1442" w:rsidRPr="00B50804">
              <w:rPr>
                <w:rStyle w:val="Hyperlink"/>
              </w:rPr>
              <w:t>1.</w:t>
            </w:r>
            <w:r w:rsidR="005B1442">
              <w:rPr>
                <w:rFonts w:eastAsiaTheme="minorEastAsia"/>
                <w:b w:val="0"/>
                <w:sz w:val="22"/>
                <w:szCs w:val="22"/>
                <w:lang w:val="en-US" w:eastAsia="zh-CN"/>
              </w:rPr>
              <w:tab/>
            </w:r>
            <w:r w:rsidR="005B1442" w:rsidRPr="00B50804">
              <w:rPr>
                <w:rStyle w:val="Hyperlink"/>
              </w:rPr>
              <w:t>Einleitung</w:t>
            </w:r>
            <w:r w:rsidR="005B1442">
              <w:rPr>
                <w:webHidden/>
              </w:rPr>
              <w:tab/>
            </w:r>
            <w:r w:rsidR="005B1442">
              <w:rPr>
                <w:webHidden/>
              </w:rPr>
              <w:fldChar w:fldCharType="begin"/>
            </w:r>
            <w:r w:rsidR="005B1442">
              <w:rPr>
                <w:webHidden/>
              </w:rPr>
              <w:instrText xml:space="preserve"> PAGEREF _Toc431214772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73" w:history="1">
            <w:r w:rsidR="005B1442" w:rsidRPr="00B50804">
              <w:rPr>
                <w:rStyle w:val="Hyperlink"/>
              </w:rPr>
              <w:t>1.1</w:t>
            </w:r>
            <w:r w:rsidR="005B1442">
              <w:rPr>
                <w:color w:val="auto"/>
                <w:sz w:val="22"/>
                <w:szCs w:val="22"/>
                <w:lang w:val="en-US" w:eastAsia="zh-CN"/>
              </w:rPr>
              <w:tab/>
            </w:r>
            <w:r w:rsidR="005B1442" w:rsidRPr="00B50804">
              <w:rPr>
                <w:rStyle w:val="Hyperlink"/>
              </w:rPr>
              <w:t>Projektziel</w:t>
            </w:r>
            <w:r w:rsidR="005B1442">
              <w:rPr>
                <w:webHidden/>
              </w:rPr>
              <w:tab/>
            </w:r>
            <w:r w:rsidR="005B1442">
              <w:rPr>
                <w:webHidden/>
              </w:rPr>
              <w:fldChar w:fldCharType="begin"/>
            </w:r>
            <w:r w:rsidR="005B1442">
              <w:rPr>
                <w:webHidden/>
              </w:rPr>
              <w:instrText xml:space="preserve"> PAGEREF _Toc431214773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74" w:history="1">
            <w:r w:rsidR="005B1442" w:rsidRPr="00B50804">
              <w:rPr>
                <w:rStyle w:val="Hyperlink"/>
              </w:rPr>
              <w:t>1.2</w:t>
            </w:r>
            <w:r w:rsidR="005B1442">
              <w:rPr>
                <w:color w:val="auto"/>
                <w:sz w:val="22"/>
                <w:szCs w:val="22"/>
                <w:lang w:val="en-US" w:eastAsia="zh-CN"/>
              </w:rPr>
              <w:tab/>
            </w:r>
            <w:r w:rsidR="005B1442" w:rsidRPr="00B50804">
              <w:rPr>
                <w:rStyle w:val="Hyperlink"/>
              </w:rPr>
              <w:t>Vorgehensmodell</w:t>
            </w:r>
            <w:r w:rsidR="005B1442">
              <w:rPr>
                <w:webHidden/>
              </w:rPr>
              <w:tab/>
            </w:r>
            <w:r w:rsidR="005B1442">
              <w:rPr>
                <w:webHidden/>
              </w:rPr>
              <w:fldChar w:fldCharType="begin"/>
            </w:r>
            <w:r w:rsidR="005B1442">
              <w:rPr>
                <w:webHidden/>
              </w:rPr>
              <w:instrText xml:space="preserve"> PAGEREF _Toc431214774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75" w:history="1">
            <w:r w:rsidR="005B1442" w:rsidRPr="00B50804">
              <w:rPr>
                <w:rStyle w:val="Hyperlink"/>
              </w:rPr>
              <w:t>2.</w:t>
            </w:r>
            <w:r w:rsidR="005B1442">
              <w:rPr>
                <w:rFonts w:eastAsiaTheme="minorEastAsia"/>
                <w:b w:val="0"/>
                <w:sz w:val="22"/>
                <w:szCs w:val="22"/>
                <w:lang w:val="en-US" w:eastAsia="zh-CN"/>
              </w:rPr>
              <w:tab/>
            </w:r>
            <w:r w:rsidR="005B1442" w:rsidRPr="00B50804">
              <w:rPr>
                <w:rStyle w:val="Hyperlink"/>
              </w:rPr>
              <w:t>Projektplanung</w:t>
            </w:r>
            <w:r w:rsidR="005B1442">
              <w:rPr>
                <w:webHidden/>
              </w:rPr>
              <w:tab/>
            </w:r>
            <w:r w:rsidR="005B1442">
              <w:rPr>
                <w:webHidden/>
              </w:rPr>
              <w:fldChar w:fldCharType="begin"/>
            </w:r>
            <w:r w:rsidR="005B1442">
              <w:rPr>
                <w:webHidden/>
              </w:rPr>
              <w:instrText xml:space="preserve"> PAGEREF _Toc431214775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76" w:history="1">
            <w:r w:rsidR="005B1442" w:rsidRPr="00B50804">
              <w:rPr>
                <w:rStyle w:val="Hyperlink"/>
              </w:rPr>
              <w:t>2.1</w:t>
            </w:r>
            <w:r w:rsidR="005B1442">
              <w:rPr>
                <w:color w:val="auto"/>
                <w:sz w:val="22"/>
                <w:szCs w:val="22"/>
                <w:lang w:val="en-US" w:eastAsia="zh-CN"/>
              </w:rPr>
              <w:tab/>
            </w:r>
            <w:r w:rsidR="005B1442" w:rsidRPr="00B50804">
              <w:rPr>
                <w:rStyle w:val="Hyperlink"/>
              </w:rPr>
              <w:t>Definition der Arbeitspakete</w:t>
            </w:r>
            <w:r w:rsidR="005B1442">
              <w:rPr>
                <w:webHidden/>
              </w:rPr>
              <w:tab/>
            </w:r>
            <w:r w:rsidR="005B1442">
              <w:rPr>
                <w:webHidden/>
              </w:rPr>
              <w:fldChar w:fldCharType="begin"/>
            </w:r>
            <w:r w:rsidR="005B1442">
              <w:rPr>
                <w:webHidden/>
              </w:rPr>
              <w:instrText xml:space="preserve"> PAGEREF _Toc431214776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77" w:history="1">
            <w:r w:rsidR="005B1442" w:rsidRPr="00B50804">
              <w:rPr>
                <w:rStyle w:val="Hyperlink"/>
              </w:rPr>
              <w:t>2.2</w:t>
            </w:r>
            <w:r w:rsidR="005B1442">
              <w:rPr>
                <w:color w:val="auto"/>
                <w:sz w:val="22"/>
                <w:szCs w:val="22"/>
                <w:lang w:val="en-US" w:eastAsia="zh-CN"/>
              </w:rPr>
              <w:tab/>
            </w:r>
            <w:r w:rsidR="005B1442" w:rsidRPr="00B50804">
              <w:rPr>
                <w:rStyle w:val="Hyperlink"/>
              </w:rPr>
              <w:t>Projektplan</w:t>
            </w:r>
            <w:r w:rsidR="005B1442">
              <w:rPr>
                <w:webHidden/>
              </w:rPr>
              <w:tab/>
            </w:r>
            <w:r w:rsidR="005B1442">
              <w:rPr>
                <w:webHidden/>
              </w:rPr>
              <w:fldChar w:fldCharType="begin"/>
            </w:r>
            <w:r w:rsidR="005B1442">
              <w:rPr>
                <w:webHidden/>
              </w:rPr>
              <w:instrText xml:space="preserve"> PAGEREF _Toc431214777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78" w:history="1">
            <w:r w:rsidR="005B1442" w:rsidRPr="00B50804">
              <w:rPr>
                <w:rStyle w:val="Hyperlink"/>
              </w:rPr>
              <w:t>3.</w:t>
            </w:r>
            <w:r w:rsidR="005B1442">
              <w:rPr>
                <w:rFonts w:eastAsiaTheme="minorEastAsia"/>
                <w:b w:val="0"/>
                <w:sz w:val="22"/>
                <w:szCs w:val="22"/>
                <w:lang w:val="en-US" w:eastAsia="zh-CN"/>
              </w:rPr>
              <w:tab/>
            </w:r>
            <w:r w:rsidR="005B1442" w:rsidRPr="00B50804">
              <w:rPr>
                <w:rStyle w:val="Hyperlink"/>
              </w:rPr>
              <w:t>Anforderungsanalyse</w:t>
            </w:r>
            <w:r w:rsidR="005B1442">
              <w:rPr>
                <w:webHidden/>
              </w:rPr>
              <w:tab/>
            </w:r>
            <w:r w:rsidR="005B1442">
              <w:rPr>
                <w:webHidden/>
              </w:rPr>
              <w:fldChar w:fldCharType="begin"/>
            </w:r>
            <w:r w:rsidR="005B1442">
              <w:rPr>
                <w:webHidden/>
              </w:rPr>
              <w:instrText xml:space="preserve"> PAGEREF _Toc431214778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79" w:history="1">
            <w:r w:rsidR="005B1442" w:rsidRPr="00B50804">
              <w:rPr>
                <w:rStyle w:val="Hyperlink"/>
              </w:rPr>
              <w:t>3.1</w:t>
            </w:r>
            <w:r w:rsidR="005B1442">
              <w:rPr>
                <w:color w:val="auto"/>
                <w:sz w:val="22"/>
                <w:szCs w:val="22"/>
                <w:lang w:val="en-US" w:eastAsia="zh-CN"/>
              </w:rPr>
              <w:tab/>
            </w:r>
            <w:r w:rsidR="005B1442" w:rsidRPr="00B50804">
              <w:rPr>
                <w:rStyle w:val="Hyperlink"/>
              </w:rPr>
              <w:t>Ermittlung der Projekt-Anforderungen</w:t>
            </w:r>
            <w:r w:rsidR="005B1442">
              <w:rPr>
                <w:webHidden/>
              </w:rPr>
              <w:tab/>
            </w:r>
            <w:r w:rsidR="005B1442">
              <w:rPr>
                <w:webHidden/>
              </w:rPr>
              <w:fldChar w:fldCharType="begin"/>
            </w:r>
            <w:r w:rsidR="005B1442">
              <w:rPr>
                <w:webHidden/>
              </w:rPr>
              <w:instrText xml:space="preserve"> PAGEREF _Toc431214779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0" w:history="1">
            <w:r w:rsidR="005B1442" w:rsidRPr="00B50804">
              <w:rPr>
                <w:rStyle w:val="Hyperlink"/>
              </w:rPr>
              <w:t>3.1.1</w:t>
            </w:r>
            <w:r w:rsidR="005B1442">
              <w:rPr>
                <w:color w:val="auto"/>
                <w:sz w:val="22"/>
                <w:szCs w:val="22"/>
                <w:lang w:val="en-US" w:eastAsia="zh-CN"/>
              </w:rPr>
              <w:tab/>
            </w:r>
            <w:r w:rsidR="005B1442" w:rsidRPr="00B50804">
              <w:rPr>
                <w:rStyle w:val="Hyperlink"/>
              </w:rPr>
              <w:t>Geschäftsanwendungsfälle</w:t>
            </w:r>
            <w:r w:rsidR="005B1442">
              <w:rPr>
                <w:webHidden/>
              </w:rPr>
              <w:tab/>
            </w:r>
            <w:r w:rsidR="005B1442">
              <w:rPr>
                <w:webHidden/>
              </w:rPr>
              <w:fldChar w:fldCharType="begin"/>
            </w:r>
            <w:r w:rsidR="005B1442">
              <w:rPr>
                <w:webHidden/>
              </w:rPr>
              <w:instrText xml:space="preserve"> PAGEREF _Toc431214780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1" w:history="1">
            <w:r w:rsidR="005B1442" w:rsidRPr="00B50804">
              <w:rPr>
                <w:rStyle w:val="Hyperlink"/>
              </w:rPr>
              <w:t>3.1.2</w:t>
            </w:r>
            <w:r w:rsidR="005B1442">
              <w:rPr>
                <w:color w:val="auto"/>
                <w:sz w:val="22"/>
                <w:szCs w:val="22"/>
                <w:lang w:val="en-US" w:eastAsia="zh-CN"/>
              </w:rPr>
              <w:tab/>
            </w:r>
            <w:r w:rsidR="005B1442" w:rsidRPr="00B50804">
              <w:rPr>
                <w:rStyle w:val="Hyperlink"/>
              </w:rPr>
              <w:t>Systemanwendungsfälle</w:t>
            </w:r>
            <w:r w:rsidR="005B1442">
              <w:rPr>
                <w:webHidden/>
              </w:rPr>
              <w:tab/>
            </w:r>
            <w:r w:rsidR="005B1442">
              <w:rPr>
                <w:webHidden/>
              </w:rPr>
              <w:fldChar w:fldCharType="begin"/>
            </w:r>
            <w:r w:rsidR="005B1442">
              <w:rPr>
                <w:webHidden/>
              </w:rPr>
              <w:instrText xml:space="preserve"> PAGEREF _Toc431214781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2" w:history="1">
            <w:r w:rsidR="005B1442" w:rsidRPr="00B50804">
              <w:rPr>
                <w:rStyle w:val="Hyperlink"/>
              </w:rPr>
              <w:t>3.2</w:t>
            </w:r>
            <w:r w:rsidR="005B1442">
              <w:rPr>
                <w:color w:val="auto"/>
                <w:sz w:val="22"/>
                <w:szCs w:val="22"/>
                <w:lang w:val="en-US" w:eastAsia="zh-CN"/>
              </w:rPr>
              <w:tab/>
            </w:r>
            <w:r w:rsidR="005B1442" w:rsidRPr="00B50804">
              <w:rPr>
                <w:rStyle w:val="Hyperlink"/>
              </w:rPr>
              <w:t>Spezifikation der Projekt-Anforderungen</w:t>
            </w:r>
            <w:r w:rsidR="005B1442">
              <w:rPr>
                <w:webHidden/>
              </w:rPr>
              <w:tab/>
            </w:r>
            <w:r w:rsidR="005B1442">
              <w:rPr>
                <w:webHidden/>
              </w:rPr>
              <w:fldChar w:fldCharType="begin"/>
            </w:r>
            <w:r w:rsidR="005B1442">
              <w:rPr>
                <w:webHidden/>
              </w:rPr>
              <w:instrText xml:space="preserve"> PAGEREF _Toc431214782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3" w:history="1">
            <w:r w:rsidR="005B1442" w:rsidRPr="00B50804">
              <w:rPr>
                <w:rStyle w:val="Hyperlink"/>
              </w:rPr>
              <w:t>3.2.1</w:t>
            </w:r>
            <w:r w:rsidR="005B1442">
              <w:rPr>
                <w:color w:val="auto"/>
                <w:sz w:val="22"/>
                <w:szCs w:val="22"/>
                <w:lang w:val="en-US" w:eastAsia="zh-CN"/>
              </w:rPr>
              <w:tab/>
            </w:r>
            <w:r w:rsidR="005B1442" w:rsidRPr="00B50804">
              <w:rPr>
                <w:rStyle w:val="Hyperlink"/>
              </w:rPr>
              <w:t>Funktionale Anforderungen</w:t>
            </w:r>
            <w:r w:rsidR="005B1442">
              <w:rPr>
                <w:webHidden/>
              </w:rPr>
              <w:tab/>
            </w:r>
            <w:r w:rsidR="005B1442">
              <w:rPr>
                <w:webHidden/>
              </w:rPr>
              <w:fldChar w:fldCharType="begin"/>
            </w:r>
            <w:r w:rsidR="005B1442">
              <w:rPr>
                <w:webHidden/>
              </w:rPr>
              <w:instrText xml:space="preserve"> PAGEREF _Toc431214783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4" w:history="1">
            <w:r w:rsidR="005B1442" w:rsidRPr="00B50804">
              <w:rPr>
                <w:rStyle w:val="Hyperlink"/>
              </w:rPr>
              <w:t>3.2.2</w:t>
            </w:r>
            <w:r w:rsidR="005B1442">
              <w:rPr>
                <w:color w:val="auto"/>
                <w:sz w:val="22"/>
                <w:szCs w:val="22"/>
                <w:lang w:val="en-US" w:eastAsia="zh-CN"/>
              </w:rPr>
              <w:tab/>
            </w:r>
            <w:r w:rsidR="005B1442" w:rsidRPr="00B50804">
              <w:rPr>
                <w:rStyle w:val="Hyperlink"/>
              </w:rPr>
              <w:t>Nichtfunktionale Anforderungen</w:t>
            </w:r>
            <w:r w:rsidR="005B1442">
              <w:rPr>
                <w:webHidden/>
              </w:rPr>
              <w:tab/>
            </w:r>
            <w:r w:rsidR="005B1442">
              <w:rPr>
                <w:webHidden/>
              </w:rPr>
              <w:fldChar w:fldCharType="begin"/>
            </w:r>
            <w:r w:rsidR="005B1442">
              <w:rPr>
                <w:webHidden/>
              </w:rPr>
              <w:instrText xml:space="preserve"> PAGEREF _Toc431214784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5" w:history="1">
            <w:r w:rsidR="005B1442" w:rsidRPr="00B50804">
              <w:rPr>
                <w:rStyle w:val="Hyperlink"/>
              </w:rPr>
              <w:t>3.2.3</w:t>
            </w:r>
            <w:r w:rsidR="005B1442">
              <w:rPr>
                <w:color w:val="auto"/>
                <w:sz w:val="22"/>
                <w:szCs w:val="22"/>
                <w:lang w:val="en-US" w:eastAsia="zh-CN"/>
              </w:rPr>
              <w:tab/>
            </w:r>
            <w:r w:rsidR="005B1442" w:rsidRPr="00B50804">
              <w:rPr>
                <w:rStyle w:val="Hyperlink"/>
              </w:rPr>
              <w:t>Rahmenbedingungen</w:t>
            </w:r>
            <w:r w:rsidR="005B1442">
              <w:rPr>
                <w:webHidden/>
              </w:rPr>
              <w:tab/>
            </w:r>
            <w:r w:rsidR="005B1442">
              <w:rPr>
                <w:webHidden/>
              </w:rPr>
              <w:fldChar w:fldCharType="begin"/>
            </w:r>
            <w:r w:rsidR="005B1442">
              <w:rPr>
                <w:webHidden/>
              </w:rPr>
              <w:instrText xml:space="preserve"> PAGEREF _Toc431214785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786" w:history="1">
            <w:r w:rsidR="005B1442" w:rsidRPr="00B50804">
              <w:rPr>
                <w:rStyle w:val="Hyperlink"/>
              </w:rPr>
              <w:t>4.</w:t>
            </w:r>
            <w:r w:rsidR="005B1442">
              <w:rPr>
                <w:rFonts w:eastAsiaTheme="minorEastAsia"/>
                <w:b w:val="0"/>
                <w:sz w:val="22"/>
                <w:szCs w:val="22"/>
                <w:lang w:val="en-US" w:eastAsia="zh-CN"/>
              </w:rPr>
              <w:tab/>
            </w:r>
            <w:r w:rsidR="005B1442" w:rsidRPr="00B50804">
              <w:rPr>
                <w:rStyle w:val="Hyperlink"/>
              </w:rPr>
              <w:t>Entwurf</w:t>
            </w:r>
            <w:r w:rsidR="005B1442">
              <w:rPr>
                <w:webHidden/>
              </w:rPr>
              <w:tab/>
            </w:r>
            <w:r w:rsidR="005B1442">
              <w:rPr>
                <w:webHidden/>
              </w:rPr>
              <w:fldChar w:fldCharType="begin"/>
            </w:r>
            <w:r w:rsidR="005B1442">
              <w:rPr>
                <w:webHidden/>
              </w:rPr>
              <w:instrText xml:space="preserve"> PAGEREF _Toc431214786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7" w:history="1">
            <w:r w:rsidR="005B1442" w:rsidRPr="00B50804">
              <w:rPr>
                <w:rStyle w:val="Hyperlink"/>
              </w:rPr>
              <w:t>4.1</w:t>
            </w:r>
            <w:r w:rsidR="005B1442">
              <w:rPr>
                <w:color w:val="auto"/>
                <w:sz w:val="22"/>
                <w:szCs w:val="22"/>
                <w:lang w:val="en-US" w:eastAsia="zh-CN"/>
              </w:rPr>
              <w:tab/>
            </w:r>
            <w:r w:rsidR="005B1442" w:rsidRPr="00B50804">
              <w:rPr>
                <w:rStyle w:val="Hyperlink"/>
              </w:rPr>
              <w:t>Struktur des Systems</w:t>
            </w:r>
            <w:r w:rsidR="005B1442">
              <w:rPr>
                <w:webHidden/>
              </w:rPr>
              <w:tab/>
            </w:r>
            <w:r w:rsidR="005B1442">
              <w:rPr>
                <w:webHidden/>
              </w:rPr>
              <w:fldChar w:fldCharType="begin"/>
            </w:r>
            <w:r w:rsidR="005B1442">
              <w:rPr>
                <w:webHidden/>
              </w:rPr>
              <w:instrText xml:space="preserve"> PAGEREF _Toc431214787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8" w:history="1">
            <w:r w:rsidR="005B1442" w:rsidRPr="00B50804">
              <w:rPr>
                <w:rStyle w:val="Hyperlink"/>
              </w:rPr>
              <w:t>4.1.1</w:t>
            </w:r>
            <w:r w:rsidR="005B1442">
              <w:rPr>
                <w:color w:val="auto"/>
                <w:sz w:val="22"/>
                <w:szCs w:val="22"/>
                <w:lang w:val="en-US" w:eastAsia="zh-CN"/>
              </w:rPr>
              <w:tab/>
            </w:r>
            <w:r w:rsidR="005B1442" w:rsidRPr="00B50804">
              <w:rPr>
                <w:rStyle w:val="Hyperlink"/>
              </w:rPr>
              <w:t>Schichten-Architektur</w:t>
            </w:r>
            <w:r w:rsidR="005B1442">
              <w:rPr>
                <w:webHidden/>
              </w:rPr>
              <w:tab/>
            </w:r>
            <w:r w:rsidR="005B1442">
              <w:rPr>
                <w:webHidden/>
              </w:rPr>
              <w:fldChar w:fldCharType="begin"/>
            </w:r>
            <w:r w:rsidR="005B1442">
              <w:rPr>
                <w:webHidden/>
              </w:rPr>
              <w:instrText xml:space="preserve"> PAGEREF _Toc431214788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89" w:history="1">
            <w:r w:rsidR="005B1442" w:rsidRPr="00B50804">
              <w:rPr>
                <w:rStyle w:val="Hyperlink"/>
              </w:rPr>
              <w:t>4.1.2</w:t>
            </w:r>
            <w:r w:rsidR="005B1442">
              <w:rPr>
                <w:color w:val="auto"/>
                <w:sz w:val="22"/>
                <w:szCs w:val="22"/>
                <w:lang w:val="en-US" w:eastAsia="zh-CN"/>
              </w:rPr>
              <w:tab/>
            </w:r>
            <w:r w:rsidR="005B1442" w:rsidRPr="00B50804">
              <w:rPr>
                <w:rStyle w:val="Hyperlink"/>
              </w:rPr>
              <w:t>Klassendiagramme</w:t>
            </w:r>
            <w:r w:rsidR="005B1442">
              <w:rPr>
                <w:webHidden/>
              </w:rPr>
              <w:tab/>
            </w:r>
            <w:r w:rsidR="005B1442">
              <w:rPr>
                <w:webHidden/>
              </w:rPr>
              <w:fldChar w:fldCharType="begin"/>
            </w:r>
            <w:r w:rsidR="005B1442">
              <w:rPr>
                <w:webHidden/>
              </w:rPr>
              <w:instrText xml:space="preserve"> PAGEREF _Toc431214789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90" w:history="1">
            <w:r w:rsidR="005B1442" w:rsidRPr="00B50804">
              <w:rPr>
                <w:rStyle w:val="Hyperlink"/>
              </w:rPr>
              <w:t>4.2</w:t>
            </w:r>
            <w:r w:rsidR="005B1442">
              <w:rPr>
                <w:color w:val="auto"/>
                <w:sz w:val="22"/>
                <w:szCs w:val="22"/>
                <w:lang w:val="en-US" w:eastAsia="zh-CN"/>
              </w:rPr>
              <w:tab/>
            </w:r>
            <w:r w:rsidR="005B1442" w:rsidRPr="00B50804">
              <w:rPr>
                <w:rStyle w:val="Hyperlink"/>
              </w:rPr>
              <w:t>Verhalten des Systems</w:t>
            </w:r>
            <w:r w:rsidR="005B1442">
              <w:rPr>
                <w:webHidden/>
              </w:rPr>
              <w:tab/>
            </w:r>
            <w:r w:rsidR="005B1442">
              <w:rPr>
                <w:webHidden/>
              </w:rPr>
              <w:fldChar w:fldCharType="begin"/>
            </w:r>
            <w:r w:rsidR="005B1442">
              <w:rPr>
                <w:webHidden/>
              </w:rPr>
              <w:instrText xml:space="preserve"> PAGEREF _Toc431214790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91" w:history="1">
            <w:r w:rsidR="005B1442" w:rsidRPr="00B50804">
              <w:rPr>
                <w:rStyle w:val="Hyperlink"/>
              </w:rPr>
              <w:t>4.2.1</w:t>
            </w:r>
            <w:r w:rsidR="005B1442">
              <w:rPr>
                <w:color w:val="auto"/>
                <w:sz w:val="22"/>
                <w:szCs w:val="22"/>
                <w:lang w:val="en-US" w:eastAsia="zh-CN"/>
              </w:rPr>
              <w:tab/>
            </w:r>
            <w:r w:rsidR="005B1442" w:rsidRPr="00B50804">
              <w:rPr>
                <w:rStyle w:val="Hyperlink"/>
              </w:rPr>
              <w:t>Aktivitätsdiagramme</w:t>
            </w:r>
            <w:r w:rsidR="005B1442">
              <w:rPr>
                <w:webHidden/>
              </w:rPr>
              <w:tab/>
            </w:r>
            <w:r w:rsidR="005B1442">
              <w:rPr>
                <w:webHidden/>
              </w:rPr>
              <w:fldChar w:fldCharType="begin"/>
            </w:r>
            <w:r w:rsidR="005B1442">
              <w:rPr>
                <w:webHidden/>
              </w:rPr>
              <w:instrText xml:space="preserve"> PAGEREF _Toc431214791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92" w:history="1">
            <w:r w:rsidR="005B1442" w:rsidRPr="00B50804">
              <w:rPr>
                <w:rStyle w:val="Hyperlink"/>
              </w:rPr>
              <w:t>4.2.2</w:t>
            </w:r>
            <w:r w:rsidR="005B1442">
              <w:rPr>
                <w:color w:val="auto"/>
                <w:sz w:val="22"/>
                <w:szCs w:val="22"/>
                <w:lang w:val="en-US" w:eastAsia="zh-CN"/>
              </w:rPr>
              <w:tab/>
            </w:r>
            <w:r w:rsidR="005B1442" w:rsidRPr="00B50804">
              <w:rPr>
                <w:rStyle w:val="Hyperlink"/>
              </w:rPr>
              <w:t>Zustandsdiagramme</w:t>
            </w:r>
            <w:r w:rsidR="005B1442">
              <w:rPr>
                <w:webHidden/>
              </w:rPr>
              <w:tab/>
            </w:r>
            <w:r w:rsidR="005B1442">
              <w:rPr>
                <w:webHidden/>
              </w:rPr>
              <w:fldChar w:fldCharType="begin"/>
            </w:r>
            <w:r w:rsidR="005B1442">
              <w:rPr>
                <w:webHidden/>
              </w:rPr>
              <w:instrText xml:space="preserve"> PAGEREF _Toc431214792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93" w:history="1">
            <w:r w:rsidR="005B1442" w:rsidRPr="00B50804">
              <w:rPr>
                <w:rStyle w:val="Hyperlink"/>
              </w:rPr>
              <w:t>4.3</w:t>
            </w:r>
            <w:r w:rsidR="005B1442">
              <w:rPr>
                <w:color w:val="auto"/>
                <w:sz w:val="22"/>
                <w:szCs w:val="22"/>
                <w:lang w:val="en-US" w:eastAsia="zh-CN"/>
              </w:rPr>
              <w:tab/>
            </w:r>
            <w:r w:rsidR="005B1442" w:rsidRPr="00B50804">
              <w:rPr>
                <w:rStyle w:val="Hyperlink"/>
              </w:rPr>
              <w:t>Logische Komponenten des Systems</w:t>
            </w:r>
            <w:r w:rsidR="005B1442">
              <w:rPr>
                <w:webHidden/>
              </w:rPr>
              <w:tab/>
            </w:r>
            <w:r w:rsidR="005B1442">
              <w:rPr>
                <w:webHidden/>
              </w:rPr>
              <w:fldChar w:fldCharType="begin"/>
            </w:r>
            <w:r w:rsidR="005B1442">
              <w:rPr>
                <w:webHidden/>
              </w:rPr>
              <w:instrText xml:space="preserve"> PAGEREF _Toc431214793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94" w:history="1">
            <w:r w:rsidR="005B1442" w:rsidRPr="00B50804">
              <w:rPr>
                <w:rStyle w:val="Hyperlink"/>
              </w:rPr>
              <w:t>4.3.1</w:t>
            </w:r>
            <w:r w:rsidR="005B1442">
              <w:rPr>
                <w:color w:val="auto"/>
                <w:sz w:val="22"/>
                <w:szCs w:val="22"/>
                <w:lang w:val="en-US" w:eastAsia="zh-CN"/>
              </w:rPr>
              <w:tab/>
            </w:r>
            <w:r w:rsidR="005B1442" w:rsidRPr="00B50804">
              <w:rPr>
                <w:rStyle w:val="Hyperlink"/>
              </w:rPr>
              <w:t>Datenbank</w:t>
            </w:r>
            <w:r w:rsidR="005B1442">
              <w:rPr>
                <w:webHidden/>
              </w:rPr>
              <w:tab/>
            </w:r>
            <w:r w:rsidR="005B1442">
              <w:rPr>
                <w:webHidden/>
              </w:rPr>
              <w:fldChar w:fldCharType="begin"/>
            </w:r>
            <w:r w:rsidR="005B1442">
              <w:rPr>
                <w:webHidden/>
              </w:rPr>
              <w:instrText xml:space="preserve"> PAGEREF _Toc431214794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95" w:history="1">
            <w:r w:rsidR="005B1442" w:rsidRPr="00B50804">
              <w:rPr>
                <w:rStyle w:val="Hyperlink"/>
              </w:rPr>
              <w:t>4.3.2</w:t>
            </w:r>
            <w:r w:rsidR="005B1442">
              <w:rPr>
                <w:color w:val="auto"/>
                <w:sz w:val="22"/>
                <w:szCs w:val="22"/>
                <w:lang w:val="en-US" w:eastAsia="zh-CN"/>
              </w:rPr>
              <w:tab/>
            </w:r>
            <w:r w:rsidR="005B1442" w:rsidRPr="00B50804">
              <w:rPr>
                <w:rStyle w:val="Hyperlink"/>
              </w:rPr>
              <w:t>Server-Schnittstellen</w:t>
            </w:r>
            <w:r w:rsidR="005B1442">
              <w:rPr>
                <w:webHidden/>
              </w:rPr>
              <w:tab/>
            </w:r>
            <w:r w:rsidR="005B1442">
              <w:rPr>
                <w:webHidden/>
              </w:rPr>
              <w:fldChar w:fldCharType="begin"/>
            </w:r>
            <w:r w:rsidR="005B1442">
              <w:rPr>
                <w:webHidden/>
              </w:rPr>
              <w:instrText xml:space="preserve"> PAGEREF _Toc431214795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tabs>
              <w:tab w:val="left" w:pos="1320"/>
            </w:tabs>
            <w:rPr>
              <w:color w:val="auto"/>
              <w:sz w:val="22"/>
              <w:szCs w:val="22"/>
              <w:lang w:val="en-US" w:eastAsia="zh-CN"/>
            </w:rPr>
          </w:pPr>
          <w:hyperlink w:anchor="_Toc431214796" w:history="1">
            <w:r w:rsidR="005B1442" w:rsidRPr="00B50804">
              <w:rPr>
                <w:rStyle w:val="Hyperlink"/>
              </w:rPr>
              <w:t>4.3.2.1</w:t>
            </w:r>
            <w:r w:rsidR="005B1442">
              <w:rPr>
                <w:color w:val="auto"/>
                <w:sz w:val="22"/>
                <w:szCs w:val="22"/>
                <w:lang w:val="en-US" w:eastAsia="zh-CN"/>
              </w:rPr>
              <w:tab/>
            </w:r>
            <w:r w:rsidR="005B1442" w:rsidRPr="00B50804">
              <w:rPr>
                <w:rStyle w:val="Hyperlink"/>
              </w:rPr>
              <w:t>File-Schnittstelle</w:t>
            </w:r>
            <w:r w:rsidR="005B1442">
              <w:rPr>
                <w:webHidden/>
              </w:rPr>
              <w:tab/>
            </w:r>
            <w:r w:rsidR="005B1442">
              <w:rPr>
                <w:webHidden/>
              </w:rPr>
              <w:fldChar w:fldCharType="begin"/>
            </w:r>
            <w:r w:rsidR="005B1442">
              <w:rPr>
                <w:webHidden/>
              </w:rPr>
              <w:instrText xml:space="preserve"> PAGEREF _Toc431214796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tabs>
              <w:tab w:val="left" w:pos="1320"/>
            </w:tabs>
            <w:rPr>
              <w:color w:val="auto"/>
              <w:sz w:val="22"/>
              <w:szCs w:val="22"/>
              <w:lang w:val="en-US" w:eastAsia="zh-CN"/>
            </w:rPr>
          </w:pPr>
          <w:hyperlink w:anchor="_Toc431214797" w:history="1">
            <w:r w:rsidR="005B1442" w:rsidRPr="00B50804">
              <w:rPr>
                <w:rStyle w:val="Hyperlink"/>
              </w:rPr>
              <w:t>4.3.2.2</w:t>
            </w:r>
            <w:r w:rsidR="005B1442">
              <w:rPr>
                <w:color w:val="auto"/>
                <w:sz w:val="22"/>
                <w:szCs w:val="22"/>
                <w:lang w:val="en-US" w:eastAsia="zh-CN"/>
              </w:rPr>
              <w:tab/>
            </w:r>
            <w:r w:rsidR="005B1442" w:rsidRPr="00B50804">
              <w:rPr>
                <w:rStyle w:val="Hyperlink"/>
              </w:rPr>
              <w:t>Pusher-Schnittstelle</w:t>
            </w:r>
            <w:r w:rsidR="005B1442">
              <w:rPr>
                <w:webHidden/>
              </w:rPr>
              <w:tab/>
            </w:r>
            <w:r w:rsidR="005B1442">
              <w:rPr>
                <w:webHidden/>
              </w:rPr>
              <w:fldChar w:fldCharType="begin"/>
            </w:r>
            <w:r w:rsidR="005B1442">
              <w:rPr>
                <w:webHidden/>
              </w:rPr>
              <w:instrText xml:space="preserve"> PAGEREF _Toc431214797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98" w:history="1">
            <w:r w:rsidR="005B1442" w:rsidRPr="00B50804">
              <w:rPr>
                <w:rStyle w:val="Hyperlink"/>
              </w:rPr>
              <w:t>4.3.3</w:t>
            </w:r>
            <w:r w:rsidR="005B1442">
              <w:rPr>
                <w:color w:val="auto"/>
                <w:sz w:val="22"/>
                <w:szCs w:val="22"/>
                <w:lang w:val="en-US" w:eastAsia="zh-CN"/>
              </w:rPr>
              <w:tab/>
            </w:r>
            <w:r w:rsidR="005B1442" w:rsidRPr="00B50804">
              <w:rPr>
                <w:rStyle w:val="Hyperlink"/>
              </w:rPr>
              <w:t>Grafische Benutzeroberfläche</w:t>
            </w:r>
            <w:r w:rsidR="005B1442">
              <w:rPr>
                <w:webHidden/>
              </w:rPr>
              <w:tab/>
            </w:r>
            <w:r w:rsidR="005B1442">
              <w:rPr>
                <w:webHidden/>
              </w:rPr>
              <w:fldChar w:fldCharType="begin"/>
            </w:r>
            <w:r w:rsidR="005B1442">
              <w:rPr>
                <w:webHidden/>
              </w:rPr>
              <w:instrText xml:space="preserve"> PAGEREF _Toc431214798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799" w:history="1">
            <w:r w:rsidR="005B1442" w:rsidRPr="00B50804">
              <w:rPr>
                <w:rStyle w:val="Hyperlink"/>
              </w:rPr>
              <w:t>4.3.4</w:t>
            </w:r>
            <w:r w:rsidR="005B1442">
              <w:rPr>
                <w:color w:val="auto"/>
                <w:sz w:val="22"/>
                <w:szCs w:val="22"/>
                <w:lang w:val="en-US" w:eastAsia="zh-CN"/>
              </w:rPr>
              <w:tab/>
            </w:r>
            <w:r w:rsidR="005B1442" w:rsidRPr="00B50804">
              <w:rPr>
                <w:rStyle w:val="Hyperlink"/>
              </w:rPr>
              <w:t>Künstliche Intelligenz</w:t>
            </w:r>
            <w:r w:rsidR="005B1442">
              <w:rPr>
                <w:webHidden/>
              </w:rPr>
              <w:tab/>
            </w:r>
            <w:r w:rsidR="005B1442">
              <w:rPr>
                <w:webHidden/>
              </w:rPr>
              <w:fldChar w:fldCharType="begin"/>
            </w:r>
            <w:r w:rsidR="005B1442">
              <w:rPr>
                <w:webHidden/>
              </w:rPr>
              <w:instrText xml:space="preserve"> PAGEREF _Toc431214799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800" w:history="1">
            <w:r w:rsidR="005B1442" w:rsidRPr="00B50804">
              <w:rPr>
                <w:rStyle w:val="Hyperlink"/>
              </w:rPr>
              <w:t>5.</w:t>
            </w:r>
            <w:r w:rsidR="005B1442">
              <w:rPr>
                <w:rFonts w:eastAsiaTheme="minorEastAsia"/>
                <w:b w:val="0"/>
                <w:sz w:val="22"/>
                <w:szCs w:val="22"/>
                <w:lang w:val="en-US" w:eastAsia="zh-CN"/>
              </w:rPr>
              <w:tab/>
            </w:r>
            <w:r w:rsidR="005B1442" w:rsidRPr="00B50804">
              <w:rPr>
                <w:rStyle w:val="Hyperlink"/>
              </w:rPr>
              <w:t>Implementierung</w:t>
            </w:r>
            <w:r w:rsidR="005B1442">
              <w:rPr>
                <w:webHidden/>
              </w:rPr>
              <w:tab/>
            </w:r>
            <w:r w:rsidR="005B1442">
              <w:rPr>
                <w:webHidden/>
              </w:rPr>
              <w:fldChar w:fldCharType="begin"/>
            </w:r>
            <w:r w:rsidR="005B1442">
              <w:rPr>
                <w:webHidden/>
              </w:rPr>
              <w:instrText xml:space="preserve"> PAGEREF _Toc431214800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801" w:history="1">
            <w:r w:rsidR="005B1442" w:rsidRPr="00B50804">
              <w:rPr>
                <w:rStyle w:val="Hyperlink"/>
              </w:rPr>
              <w:t>5.1</w:t>
            </w:r>
            <w:r w:rsidR="005B1442">
              <w:rPr>
                <w:color w:val="auto"/>
                <w:sz w:val="22"/>
                <w:szCs w:val="22"/>
                <w:lang w:val="en-US" w:eastAsia="zh-CN"/>
              </w:rPr>
              <w:tab/>
            </w:r>
            <w:r w:rsidR="005B1442" w:rsidRPr="00B50804">
              <w:rPr>
                <w:rStyle w:val="Hyperlink"/>
              </w:rPr>
              <w:t>Java-API Dokumentation</w:t>
            </w:r>
            <w:r w:rsidR="005B1442">
              <w:rPr>
                <w:webHidden/>
              </w:rPr>
              <w:tab/>
            </w:r>
            <w:r w:rsidR="005B1442">
              <w:rPr>
                <w:webHidden/>
              </w:rPr>
              <w:fldChar w:fldCharType="begin"/>
            </w:r>
            <w:r w:rsidR="005B1442">
              <w:rPr>
                <w:webHidden/>
              </w:rPr>
              <w:instrText xml:space="preserve"> PAGEREF _Toc431214801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802" w:history="1">
            <w:r w:rsidR="005B1442" w:rsidRPr="00B50804">
              <w:rPr>
                <w:rStyle w:val="Hyperlink"/>
              </w:rPr>
              <w:t>5.2</w:t>
            </w:r>
            <w:r w:rsidR="005B1442">
              <w:rPr>
                <w:color w:val="auto"/>
                <w:sz w:val="22"/>
                <w:szCs w:val="22"/>
                <w:lang w:val="en-US" w:eastAsia="zh-CN"/>
              </w:rPr>
              <w:tab/>
            </w:r>
            <w:r w:rsidR="005B1442" w:rsidRPr="00B50804">
              <w:rPr>
                <w:rStyle w:val="Hyperlink"/>
              </w:rPr>
              <w:t>(Sequenzdiagramm)</w:t>
            </w:r>
            <w:r w:rsidR="005B1442">
              <w:rPr>
                <w:webHidden/>
              </w:rPr>
              <w:tab/>
            </w:r>
            <w:r w:rsidR="005B1442">
              <w:rPr>
                <w:webHidden/>
              </w:rPr>
              <w:fldChar w:fldCharType="begin"/>
            </w:r>
            <w:r w:rsidR="005B1442">
              <w:rPr>
                <w:webHidden/>
              </w:rPr>
              <w:instrText xml:space="preserve"> PAGEREF _Toc431214802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803" w:history="1">
            <w:r w:rsidR="005B1442" w:rsidRPr="00B50804">
              <w:rPr>
                <w:rStyle w:val="Hyperlink"/>
              </w:rPr>
              <w:t>6.</w:t>
            </w:r>
            <w:r w:rsidR="005B1442">
              <w:rPr>
                <w:rFonts w:eastAsiaTheme="minorEastAsia"/>
                <w:b w:val="0"/>
                <w:sz w:val="22"/>
                <w:szCs w:val="22"/>
                <w:lang w:val="en-US" w:eastAsia="zh-CN"/>
              </w:rPr>
              <w:tab/>
            </w:r>
            <w:r w:rsidR="005B1442" w:rsidRPr="00B50804">
              <w:rPr>
                <w:rStyle w:val="Hyperlink"/>
              </w:rPr>
              <w:t>Test</w:t>
            </w:r>
            <w:r w:rsidR="005B1442">
              <w:rPr>
                <w:webHidden/>
              </w:rPr>
              <w:tab/>
            </w:r>
            <w:r w:rsidR="005B1442">
              <w:rPr>
                <w:webHidden/>
              </w:rPr>
              <w:fldChar w:fldCharType="begin"/>
            </w:r>
            <w:r w:rsidR="005B1442">
              <w:rPr>
                <w:webHidden/>
              </w:rPr>
              <w:instrText xml:space="preserve"> PAGEREF _Toc431214803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804" w:history="1">
            <w:r w:rsidR="005B1442" w:rsidRPr="00B50804">
              <w:rPr>
                <w:rStyle w:val="Hyperlink"/>
              </w:rPr>
              <w:t>6.1</w:t>
            </w:r>
            <w:r w:rsidR="005B1442">
              <w:rPr>
                <w:color w:val="auto"/>
                <w:sz w:val="22"/>
                <w:szCs w:val="22"/>
                <w:lang w:val="en-US" w:eastAsia="zh-CN"/>
              </w:rPr>
              <w:tab/>
            </w:r>
            <w:r w:rsidR="005B1442" w:rsidRPr="00B50804">
              <w:rPr>
                <w:rStyle w:val="Hyperlink"/>
              </w:rPr>
              <w:t>Testverfahren</w:t>
            </w:r>
            <w:r w:rsidR="005B1442">
              <w:rPr>
                <w:webHidden/>
              </w:rPr>
              <w:tab/>
            </w:r>
            <w:r w:rsidR="005B1442">
              <w:rPr>
                <w:webHidden/>
              </w:rPr>
              <w:fldChar w:fldCharType="begin"/>
            </w:r>
            <w:r w:rsidR="005B1442">
              <w:rPr>
                <w:webHidden/>
              </w:rPr>
              <w:instrText xml:space="preserve"> PAGEREF _Toc431214804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2"/>
            <w:rPr>
              <w:color w:val="auto"/>
              <w:sz w:val="22"/>
              <w:szCs w:val="22"/>
              <w:lang w:val="en-US" w:eastAsia="zh-CN"/>
            </w:rPr>
          </w:pPr>
          <w:hyperlink w:anchor="_Toc431214805" w:history="1">
            <w:r w:rsidR="005B1442" w:rsidRPr="00B50804">
              <w:rPr>
                <w:rStyle w:val="Hyperlink"/>
              </w:rPr>
              <w:t>6.2</w:t>
            </w:r>
            <w:r w:rsidR="005B1442">
              <w:rPr>
                <w:color w:val="auto"/>
                <w:sz w:val="22"/>
                <w:szCs w:val="22"/>
                <w:lang w:val="en-US" w:eastAsia="zh-CN"/>
              </w:rPr>
              <w:tab/>
            </w:r>
            <w:r w:rsidR="005B1442" w:rsidRPr="00B50804">
              <w:rPr>
                <w:rStyle w:val="Hyperlink"/>
              </w:rPr>
              <w:t>(…)</w:t>
            </w:r>
            <w:r w:rsidR="005B1442">
              <w:rPr>
                <w:webHidden/>
              </w:rPr>
              <w:tab/>
            </w:r>
            <w:r w:rsidR="005B1442">
              <w:rPr>
                <w:webHidden/>
              </w:rPr>
              <w:fldChar w:fldCharType="begin"/>
            </w:r>
            <w:r w:rsidR="005B1442">
              <w:rPr>
                <w:webHidden/>
              </w:rPr>
              <w:instrText xml:space="preserve"> PAGEREF _Toc431214805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806" w:history="1">
            <w:r w:rsidR="005B1442" w:rsidRPr="00B50804">
              <w:rPr>
                <w:rStyle w:val="Hyperlink"/>
              </w:rPr>
              <w:t>7.</w:t>
            </w:r>
            <w:r w:rsidR="005B1442">
              <w:rPr>
                <w:rFonts w:eastAsiaTheme="minorEastAsia"/>
                <w:b w:val="0"/>
                <w:sz w:val="22"/>
                <w:szCs w:val="22"/>
                <w:lang w:val="en-US" w:eastAsia="zh-CN"/>
              </w:rPr>
              <w:tab/>
            </w:r>
            <w:r w:rsidR="005B1442" w:rsidRPr="00B50804">
              <w:rPr>
                <w:rStyle w:val="Hyperlink"/>
              </w:rPr>
              <w:t>Abnahme und Inbetriebnahme</w:t>
            </w:r>
            <w:r w:rsidR="005B1442">
              <w:rPr>
                <w:webHidden/>
              </w:rPr>
              <w:tab/>
            </w:r>
            <w:r w:rsidR="005B1442">
              <w:rPr>
                <w:webHidden/>
              </w:rPr>
              <w:fldChar w:fldCharType="begin"/>
            </w:r>
            <w:r w:rsidR="005B1442">
              <w:rPr>
                <w:webHidden/>
              </w:rPr>
              <w:instrText xml:space="preserve"> PAGEREF _Toc431214806 \h </w:instrText>
            </w:r>
            <w:r w:rsidR="005B1442">
              <w:rPr>
                <w:webHidden/>
              </w:rPr>
            </w:r>
            <w:r w:rsidR="005B1442">
              <w:rPr>
                <w:webHidden/>
              </w:rPr>
              <w:fldChar w:fldCharType="separate"/>
            </w:r>
            <w:r w:rsidR="000D52D2">
              <w:rPr>
                <w:webHidden/>
              </w:rPr>
              <w:t>1</w:t>
            </w:r>
            <w:r w:rsidR="005B1442">
              <w:rPr>
                <w:webHidden/>
              </w:rPr>
              <w:fldChar w:fldCharType="end"/>
            </w:r>
          </w:hyperlink>
        </w:p>
        <w:p w:rsidR="005B1442" w:rsidRDefault="0020656B">
          <w:pPr>
            <w:pStyle w:val="Verzeichnis1"/>
            <w:rPr>
              <w:rFonts w:eastAsiaTheme="minorEastAsia"/>
              <w:b w:val="0"/>
              <w:sz w:val="22"/>
              <w:szCs w:val="22"/>
              <w:lang w:val="en-US" w:eastAsia="zh-CN"/>
            </w:rPr>
          </w:pPr>
          <w:hyperlink w:anchor="_Toc431214807" w:history="1">
            <w:r w:rsidR="005B1442" w:rsidRPr="00B50804">
              <w:rPr>
                <w:rStyle w:val="Hyperlink"/>
              </w:rPr>
              <w:t>Anhang</w:t>
            </w:r>
            <w:r w:rsidR="005B1442">
              <w:rPr>
                <w:webHidden/>
              </w:rPr>
              <w:tab/>
            </w:r>
            <w:r w:rsidR="005B1442">
              <w:rPr>
                <w:webHidden/>
              </w:rPr>
              <w:fldChar w:fldCharType="begin"/>
            </w:r>
            <w:r w:rsidR="005B1442">
              <w:rPr>
                <w:webHidden/>
              </w:rPr>
              <w:instrText xml:space="preserve"> PAGEREF _Toc431214807 \h </w:instrText>
            </w:r>
            <w:r w:rsidR="005B1442">
              <w:rPr>
                <w:webHidden/>
              </w:rPr>
            </w:r>
            <w:r w:rsidR="005B1442">
              <w:rPr>
                <w:webHidden/>
              </w:rPr>
              <w:fldChar w:fldCharType="separate"/>
            </w:r>
            <w:r w:rsidR="000D52D2">
              <w:rPr>
                <w:webHidden/>
              </w:rPr>
              <w:t>1</w:t>
            </w:r>
            <w:r w:rsidR="005B1442">
              <w:rPr>
                <w:webHidden/>
              </w:rPr>
              <w:fldChar w:fldCharType="end"/>
            </w:r>
          </w:hyperlink>
        </w:p>
        <w:p w:rsidR="002563AD" w:rsidRPr="001D1D8E" w:rsidRDefault="00EC7C36" w:rsidP="00B60870">
          <w:pPr>
            <w:pStyle w:val="Verzeichnis1"/>
          </w:pPr>
          <w:r>
            <w:fldChar w:fldCharType="end"/>
          </w:r>
        </w:p>
      </w:sdtContent>
    </w:sdt>
    <w:p w:rsidR="00BB0060" w:rsidRDefault="00BB0060" w:rsidP="00B60870">
      <w:pPr>
        <w:spacing w:line="360" w:lineRule="auto"/>
      </w:pPr>
      <w:r>
        <w:br w:type="page"/>
      </w:r>
    </w:p>
    <w:p w:rsidR="001C2813" w:rsidRPr="007A6C56" w:rsidRDefault="00BC59C6" w:rsidP="007A6C56">
      <w:pPr>
        <w:pStyle w:val="berschrift1"/>
        <w:numPr>
          <w:ilvl w:val="0"/>
          <w:numId w:val="0"/>
        </w:numPr>
        <w:spacing w:after="240" w:line="360" w:lineRule="auto"/>
        <w:ind w:left="432" w:hanging="432"/>
        <w:rPr>
          <w:color w:val="487B79"/>
        </w:rPr>
      </w:pPr>
      <w:bookmarkStart w:id="2" w:name="_Toc431214768"/>
      <w:r w:rsidRPr="007A6C56">
        <w:rPr>
          <w:color w:val="487B79"/>
        </w:rPr>
        <w:t>Abkürzungsverzeichnis</w:t>
      </w:r>
      <w:bookmarkEnd w:id="2"/>
    </w:p>
    <w:p w:rsidR="00F00A61" w:rsidRPr="004A124F" w:rsidRDefault="00F00A61" w:rsidP="00F00A61">
      <w:pPr>
        <w:tabs>
          <w:tab w:val="right" w:leader="dot" w:pos="8505"/>
        </w:tabs>
        <w:spacing w:line="360" w:lineRule="auto"/>
        <w:ind w:right="-1"/>
        <w:rPr>
          <w:rFonts w:cs="Arial"/>
          <w:sz w:val="24"/>
          <w:szCs w:val="24"/>
        </w:rPr>
      </w:pPr>
      <w:r w:rsidRPr="00F00A61">
        <w:rPr>
          <w:noProof/>
          <w:color w:val="CB001F"/>
          <w:sz w:val="26"/>
          <w:szCs w:val="26"/>
          <w:lang w:eastAsia="de-DE"/>
        </w:rPr>
        <mc:AlternateContent>
          <mc:Choice Requires="wps">
            <w:drawing>
              <wp:anchor distT="4294967295" distB="4294967295" distL="114300" distR="114300" simplePos="0" relativeHeight="251665408" behindDoc="0" locked="0" layoutInCell="1" allowOverlap="1" wp14:anchorId="4A6C2E81" wp14:editId="3340EC32">
                <wp:simplePos x="0" y="0"/>
                <wp:positionH relativeFrom="column">
                  <wp:posOffset>-5715</wp:posOffset>
                </wp:positionH>
                <wp:positionV relativeFrom="paragraph">
                  <wp:posOffset>6350</wp:posOffset>
                </wp:positionV>
                <wp:extent cx="5429250" cy="0"/>
                <wp:effectExtent l="0" t="0" r="19050" b="19050"/>
                <wp:wrapNone/>
                <wp:docPr id="21" name="Gerade Verbindu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40F09A" id="Gerade Verbindung 2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" strokecolor="black [3213]" strokeweight="1.5pt">
                <o:lock v:ext="edit" shapetype="f"/>
              </v:line>
            </w:pict>
          </mc:Fallback>
        </mc:AlternateContent>
      </w:r>
      <w:r w:rsidRPr="00F00A61">
        <w:rPr>
          <w:b/>
          <w:sz w:val="26"/>
          <w:szCs w:val="26"/>
        </w:rPr>
        <w:t>A</w:t>
      </w:r>
      <w:r w:rsidRPr="00F00A61">
        <w:br/>
      </w:r>
      <w:r w:rsidRPr="004A124F">
        <w:rPr>
          <w:rFonts w:cs="Arial"/>
          <w:sz w:val="24"/>
          <w:szCs w:val="24"/>
        </w:rPr>
        <w:t>AO</w:t>
      </w:r>
      <w:r w:rsidRPr="004A124F">
        <w:rPr>
          <w:rFonts w:cs="Arial"/>
          <w:sz w:val="24"/>
          <w:szCs w:val="24"/>
        </w:rPr>
        <w:tab/>
        <w:t>Abgabenordnung</w:t>
      </w:r>
      <w:r w:rsidRPr="004A124F">
        <w:rPr>
          <w:rFonts w:cs="Arial"/>
          <w:sz w:val="24"/>
          <w:szCs w:val="24"/>
        </w:rPr>
        <w:br/>
        <w:t>AktG</w:t>
      </w:r>
      <w:r w:rsidRPr="004A124F">
        <w:rPr>
          <w:rFonts w:cs="Arial"/>
          <w:sz w:val="24"/>
          <w:szCs w:val="24"/>
        </w:rPr>
        <w:tab/>
        <w:t>Aktiengesetz</w:t>
      </w:r>
    </w:p>
    <w:p w:rsidR="00F00A61" w:rsidRPr="00F3065B" w:rsidRDefault="001C2813" w:rsidP="00B60870">
      <w:pPr>
        <w:tabs>
          <w:tab w:val="right" w:leader="dot" w:pos="8505"/>
        </w:tabs>
        <w:spacing w:line="360" w:lineRule="auto"/>
        <w:ind w:right="-1"/>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46976" behindDoc="0" locked="0" layoutInCell="1" allowOverlap="1" wp14:anchorId="5CB21221" wp14:editId="366E5F45">
                <wp:simplePos x="0" y="0"/>
                <wp:positionH relativeFrom="column">
                  <wp:posOffset>-5715</wp:posOffset>
                </wp:positionH>
                <wp:positionV relativeFrom="paragraph">
                  <wp:posOffset>6350</wp:posOffset>
                </wp:positionV>
                <wp:extent cx="5429250" cy="0"/>
                <wp:effectExtent l="0" t="0" r="19050" b="1905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95D2F2" id="Gerade Verbindung 8"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" strokecolor="black [3213]" strokeweight="1.5pt">
                <o:lock v:ext="edit" shapetype="f"/>
              </v:line>
            </w:pict>
          </mc:Fallback>
        </mc:AlternateContent>
      </w:r>
      <w:r w:rsidR="00166F0D" w:rsidRPr="00F3065B">
        <w:rPr>
          <w:b/>
          <w:sz w:val="26"/>
          <w:szCs w:val="26"/>
          <w:lang w:val="en-US"/>
        </w:rPr>
        <w:t>B</w:t>
      </w:r>
      <w:r w:rsidR="00C3448D" w:rsidRPr="00F3065B">
        <w:rPr>
          <w:lang w:val="en-US"/>
        </w:rPr>
        <w:br/>
      </w:r>
      <w:r w:rsidR="00AC41F2" w:rsidRPr="00F3065B">
        <w:rPr>
          <w:sz w:val="24"/>
          <w:szCs w:val="24"/>
          <w:lang w:val="en-US"/>
        </w:rPr>
        <w:t>BPMN</w:t>
      </w:r>
      <w:r w:rsidR="006D77EE" w:rsidRPr="00F3065B">
        <w:rPr>
          <w:sz w:val="24"/>
          <w:szCs w:val="24"/>
          <w:lang w:val="en-US"/>
        </w:rPr>
        <w:tab/>
        <w:t xml:space="preserve">Business </w:t>
      </w:r>
      <w:r w:rsidR="00AC41F2" w:rsidRPr="00F3065B">
        <w:rPr>
          <w:sz w:val="24"/>
          <w:szCs w:val="24"/>
          <w:lang w:val="en-US"/>
        </w:rPr>
        <w:t xml:space="preserve">Process </w:t>
      </w:r>
      <w:r w:rsidR="00382497" w:rsidRPr="00F3065B">
        <w:rPr>
          <w:sz w:val="24"/>
          <w:szCs w:val="24"/>
          <w:lang w:val="en-US"/>
        </w:rPr>
        <w:t>Model and</w:t>
      </w:r>
      <w:r w:rsidR="00AC41F2" w:rsidRPr="00F3065B">
        <w:rPr>
          <w:sz w:val="24"/>
          <w:szCs w:val="24"/>
          <w:lang w:val="en-US"/>
        </w:rPr>
        <w:t xml:space="preserve"> Notation</w:t>
      </w:r>
      <w:r w:rsidR="00F00A61" w:rsidRPr="00F3065B">
        <w:rPr>
          <w:sz w:val="24"/>
          <w:szCs w:val="24"/>
          <w:lang w:val="en-US"/>
        </w:rPr>
        <w:br/>
        <w:t>BDSG</w:t>
      </w:r>
      <w:r w:rsidR="00F00A61" w:rsidRPr="00F3065B">
        <w:rPr>
          <w:sz w:val="24"/>
          <w:szCs w:val="24"/>
          <w:lang w:val="en-US"/>
        </w:rPr>
        <w:tab/>
        <w:t>Bundesdatenschutzgesetz</w:t>
      </w:r>
    </w:p>
    <w:p w:rsidR="00644BEE" w:rsidRPr="00535B56" w:rsidRDefault="00E139F2" w:rsidP="00166F0D">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2096" behindDoc="0" locked="0" layoutInCell="1" allowOverlap="1" wp14:anchorId="4349A764" wp14:editId="7BA7928C">
                <wp:simplePos x="0" y="0"/>
                <wp:positionH relativeFrom="column">
                  <wp:posOffset>-5715</wp:posOffset>
                </wp:positionH>
                <wp:positionV relativeFrom="paragraph">
                  <wp:posOffset>12700</wp:posOffset>
                </wp:positionV>
                <wp:extent cx="5429250" cy="0"/>
                <wp:effectExtent l="0" t="0" r="19050" b="19050"/>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6390F2" id="Gerade Verbindung 23"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pt" to="42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" strokecolor="black [3213]" strokeweight="1.5pt">
                <o:lock v:ext="edit" shapetype="f"/>
              </v:line>
            </w:pict>
          </mc:Fallback>
        </mc:AlternateContent>
      </w:r>
      <w:r w:rsidR="00644BEE" w:rsidRPr="00535B56">
        <w:rPr>
          <w:b/>
          <w:sz w:val="26"/>
          <w:szCs w:val="26"/>
          <w:lang w:val="en-US"/>
        </w:rPr>
        <w:t>C</w:t>
      </w:r>
      <w:r w:rsidR="00644BEE" w:rsidRPr="00535B56">
        <w:rPr>
          <w:sz w:val="24"/>
          <w:szCs w:val="24"/>
          <w:lang w:val="en-US"/>
        </w:rPr>
        <w:br/>
        <w:t>C</w:t>
      </w:r>
      <w:r w:rsidR="00360977" w:rsidRPr="00535B56">
        <w:rPr>
          <w:sz w:val="24"/>
          <w:szCs w:val="24"/>
          <w:lang w:val="en-US"/>
        </w:rPr>
        <w:t>ISO</w:t>
      </w:r>
      <w:r w:rsidR="002414CD" w:rsidRPr="00535B56">
        <w:rPr>
          <w:sz w:val="24"/>
          <w:szCs w:val="24"/>
          <w:lang w:val="en-US"/>
        </w:rPr>
        <w:tab/>
      </w:r>
      <w:r w:rsidR="00360977" w:rsidRPr="00535B56">
        <w:rPr>
          <w:sz w:val="24"/>
          <w:szCs w:val="24"/>
          <w:lang w:val="en-US"/>
        </w:rPr>
        <w:t>Chief Information Security Officer</w:t>
      </w:r>
    </w:p>
    <w:p w:rsidR="00F00A61" w:rsidRPr="00535B56"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3360" behindDoc="0" locked="0" layoutInCell="1" allowOverlap="1" wp14:anchorId="66AE024A" wp14:editId="3C9AAD6B">
                <wp:simplePos x="0" y="0"/>
                <wp:positionH relativeFrom="column">
                  <wp:posOffset>-5715</wp:posOffset>
                </wp:positionH>
                <wp:positionV relativeFrom="paragraph">
                  <wp:posOffset>22225</wp:posOffset>
                </wp:positionV>
                <wp:extent cx="5429250" cy="0"/>
                <wp:effectExtent l="0" t="0" r="19050" b="190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D9B585F" id="Gerade Verbindung 1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75pt" to="427.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" strokecolor="black [3213]" strokeweight="1.5pt">
                <o:lock v:ext="edit" shapetype="f"/>
              </v:line>
            </w:pict>
          </mc:Fallback>
        </mc:AlternateContent>
      </w:r>
      <w:r w:rsidRPr="00535B56">
        <w:rPr>
          <w:b/>
          <w:sz w:val="26"/>
          <w:szCs w:val="26"/>
          <w:lang w:val="en-US"/>
        </w:rPr>
        <w:t>G</w:t>
      </w:r>
      <w:r w:rsidRPr="00535B56">
        <w:rPr>
          <w:sz w:val="24"/>
          <w:szCs w:val="24"/>
          <w:lang w:val="en-US"/>
        </w:rPr>
        <w:br/>
        <w:t>GmbHG</w:t>
      </w:r>
      <w:r w:rsidRPr="00535B56">
        <w:rPr>
          <w:sz w:val="24"/>
          <w:szCs w:val="24"/>
          <w:lang w:val="en-US"/>
        </w:rPr>
        <w:tab/>
        <w:t>GmbH-Gesetz</w:t>
      </w:r>
    </w:p>
    <w:p w:rsidR="00BE32A5" w:rsidRPr="00166F0D" w:rsidRDefault="00166F0D" w:rsidP="00B60870">
      <w:pPr>
        <w:tabs>
          <w:tab w:val="right" w:leader="dot" w:pos="8505"/>
        </w:tabs>
        <w:spacing w:line="360" w:lineRule="auto"/>
        <w:rPr>
          <w:b/>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9264" behindDoc="0" locked="0" layoutInCell="1" allowOverlap="1" wp14:anchorId="14FBC83A" wp14:editId="1A3D1132">
                <wp:simplePos x="0" y="0"/>
                <wp:positionH relativeFrom="column">
                  <wp:posOffset>-5715</wp:posOffset>
                </wp:positionH>
                <wp:positionV relativeFrom="paragraph">
                  <wp:posOffset>4445</wp:posOffset>
                </wp:positionV>
                <wp:extent cx="5429250" cy="0"/>
                <wp:effectExtent l="0" t="0" r="19050" b="19050"/>
                <wp:wrapNone/>
                <wp:docPr id="1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DC081B" id="Gerade Verbindung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35pt" to="4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" strokecolor="black [3213]" strokeweight="1.5pt">
                <o:lock v:ext="edit" shapetype="f"/>
              </v:line>
            </w:pict>
          </mc:Fallback>
        </mc:AlternateContent>
      </w:r>
      <w:r w:rsidRPr="00F00A61">
        <w:rPr>
          <w:b/>
          <w:sz w:val="26"/>
          <w:szCs w:val="26"/>
          <w:lang w:val="en-US"/>
        </w:rPr>
        <w:t>I</w:t>
      </w:r>
      <w:r>
        <w:rPr>
          <w:b/>
          <w:sz w:val="24"/>
          <w:szCs w:val="24"/>
          <w:lang w:val="en-US"/>
        </w:rPr>
        <w:br/>
      </w:r>
      <w:r w:rsidR="002436EC">
        <w:rPr>
          <w:sz w:val="24"/>
          <w:szCs w:val="24"/>
          <w:lang w:val="en-US"/>
        </w:rPr>
        <w:t>ISP</w:t>
      </w:r>
      <w:r w:rsidR="002436EC" w:rsidRPr="00EB4214">
        <w:rPr>
          <w:sz w:val="24"/>
          <w:szCs w:val="24"/>
          <w:lang w:val="en-US"/>
        </w:rPr>
        <w:tab/>
      </w:r>
      <w:r w:rsidR="002436EC">
        <w:rPr>
          <w:sz w:val="24"/>
          <w:szCs w:val="24"/>
          <w:lang w:val="en-US"/>
        </w:rPr>
        <w:t>Internet Service Provider</w:t>
      </w:r>
      <w:r w:rsidR="002436EC">
        <w:rPr>
          <w:sz w:val="24"/>
          <w:szCs w:val="24"/>
          <w:lang w:val="en-US"/>
        </w:rPr>
        <w:br/>
      </w:r>
      <w:r w:rsidR="00730ADA">
        <w:rPr>
          <w:sz w:val="24"/>
          <w:szCs w:val="24"/>
          <w:lang w:val="en-US"/>
        </w:rPr>
        <w:t>IEC</w:t>
      </w:r>
      <w:r w:rsidR="00BE32A5" w:rsidRPr="00EB4214">
        <w:rPr>
          <w:sz w:val="24"/>
          <w:szCs w:val="24"/>
          <w:lang w:val="en-US"/>
        </w:rPr>
        <w:tab/>
        <w:t>In</w:t>
      </w:r>
      <w:r w:rsidR="000C2B16">
        <w:rPr>
          <w:sz w:val="24"/>
          <w:szCs w:val="24"/>
          <w:lang w:val="en-US"/>
        </w:rPr>
        <w:t>ternational Electrotechnical Commission</w:t>
      </w:r>
      <w:r w:rsidR="000C2B16">
        <w:rPr>
          <w:sz w:val="24"/>
          <w:szCs w:val="24"/>
          <w:lang w:val="en-US"/>
        </w:rPr>
        <w:br/>
        <w:t>ISMS</w:t>
      </w:r>
      <w:r w:rsidR="00BE32A5" w:rsidRPr="00EB4214">
        <w:rPr>
          <w:sz w:val="24"/>
          <w:szCs w:val="24"/>
          <w:lang w:val="en-US"/>
        </w:rPr>
        <w:tab/>
      </w:r>
      <w:r w:rsidR="000C2B16" w:rsidRPr="000C2B16">
        <w:rPr>
          <w:sz w:val="24"/>
          <w:szCs w:val="24"/>
          <w:lang w:val="en-US"/>
        </w:rPr>
        <w:t>Informationssicherheitsmanag</w:t>
      </w:r>
      <w:r w:rsidR="000C2B16">
        <w:rPr>
          <w:sz w:val="24"/>
          <w:szCs w:val="24"/>
          <w:lang w:val="en-US"/>
        </w:rPr>
        <w:t>ementsystem</w:t>
      </w:r>
      <w:r w:rsidR="00065E9F" w:rsidRPr="00EB4214">
        <w:rPr>
          <w:sz w:val="24"/>
          <w:szCs w:val="24"/>
          <w:lang w:val="en-US"/>
        </w:rPr>
        <w:br/>
      </w:r>
      <w:r w:rsidR="000C2B16">
        <w:rPr>
          <w:sz w:val="24"/>
          <w:szCs w:val="24"/>
          <w:lang w:val="en-US"/>
        </w:rPr>
        <w:t>ISO</w:t>
      </w:r>
      <w:r w:rsidR="00065E9F" w:rsidRPr="00EB4214">
        <w:rPr>
          <w:sz w:val="24"/>
          <w:szCs w:val="24"/>
          <w:lang w:val="en-US"/>
        </w:rPr>
        <w:tab/>
      </w:r>
      <w:r w:rsidR="000C2B16">
        <w:rPr>
          <w:sz w:val="24"/>
          <w:szCs w:val="24"/>
          <w:lang w:val="en-US"/>
        </w:rPr>
        <w:t>International Organization for Standardization</w:t>
      </w:r>
    </w:p>
    <w:p w:rsidR="00F00A61" w:rsidRDefault="00E139F2" w:rsidP="00B60870">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4144" behindDoc="0" locked="0" layoutInCell="1" allowOverlap="1" wp14:anchorId="33C96084" wp14:editId="4F886804">
                <wp:simplePos x="0" y="0"/>
                <wp:positionH relativeFrom="column">
                  <wp:posOffset>-5715</wp:posOffset>
                </wp:positionH>
                <wp:positionV relativeFrom="paragraph">
                  <wp:posOffset>1905</wp:posOffset>
                </wp:positionV>
                <wp:extent cx="5429250" cy="0"/>
                <wp:effectExtent l="0" t="0" r="19050" b="19050"/>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D3ECC58" id="Gerade Verbindung 4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A+sIn+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00065E9F" w:rsidRPr="00F00A61">
        <w:rPr>
          <w:b/>
          <w:sz w:val="26"/>
          <w:szCs w:val="26"/>
          <w:lang w:val="en-US"/>
        </w:rPr>
        <w:t>M</w:t>
      </w:r>
      <w:r w:rsidR="00065E9F" w:rsidRPr="00252DC3">
        <w:rPr>
          <w:b/>
          <w:sz w:val="24"/>
          <w:szCs w:val="24"/>
          <w:lang w:val="en-US"/>
        </w:rPr>
        <w:br/>
      </w:r>
      <w:r w:rsidR="006E4B71">
        <w:rPr>
          <w:sz w:val="24"/>
          <w:szCs w:val="24"/>
          <w:lang w:val="en-US"/>
        </w:rPr>
        <w:t>MTP</w:t>
      </w:r>
      <w:r w:rsidR="006E4B71">
        <w:rPr>
          <w:sz w:val="24"/>
          <w:szCs w:val="24"/>
          <w:lang w:val="en-US"/>
        </w:rPr>
        <w:tab/>
        <w:t>Move-To-Production</w:t>
      </w:r>
    </w:p>
    <w:p w:rsidR="00F00A61"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9504" behindDoc="0" locked="0" layoutInCell="1" allowOverlap="1" wp14:anchorId="3F0B46E8" wp14:editId="2EAC09E0">
                <wp:simplePos x="0" y="0"/>
                <wp:positionH relativeFrom="column">
                  <wp:posOffset>-5715</wp:posOffset>
                </wp:positionH>
                <wp:positionV relativeFrom="paragraph">
                  <wp:posOffset>1905</wp:posOffset>
                </wp:positionV>
                <wp:extent cx="5429250" cy="0"/>
                <wp:effectExtent l="0" t="0" r="19050" b="19050"/>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1F4043" id="Gerade Verbindung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" strokecolor="black [3213]" strokeweight="1.5pt">
                <o:lock v:ext="edit" shapetype="f"/>
              </v:line>
            </w:pict>
          </mc:Fallback>
        </mc:AlternateContent>
      </w:r>
      <w:r w:rsidRPr="00F00A61">
        <w:rPr>
          <w:b/>
          <w:sz w:val="26"/>
          <w:szCs w:val="26"/>
          <w:lang w:val="en-US"/>
        </w:rPr>
        <w:t>P</w:t>
      </w:r>
      <w:r w:rsidRPr="00252DC3">
        <w:rPr>
          <w:b/>
          <w:sz w:val="24"/>
          <w:szCs w:val="24"/>
          <w:lang w:val="en-US"/>
        </w:rPr>
        <w:br/>
      </w:r>
      <w:r>
        <w:rPr>
          <w:sz w:val="24"/>
          <w:szCs w:val="24"/>
          <w:lang w:val="en-US"/>
        </w:rPr>
        <w:t>PERL</w:t>
      </w:r>
      <w:r>
        <w:rPr>
          <w:sz w:val="24"/>
          <w:szCs w:val="24"/>
          <w:lang w:val="en-US"/>
        </w:rPr>
        <w:tab/>
        <w:t>Practical Extraction and Report Language</w:t>
      </w:r>
    </w:p>
    <w:p w:rsidR="00065E9F"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7456" behindDoc="0" locked="0" layoutInCell="1" allowOverlap="1" wp14:anchorId="190396D1" wp14:editId="39BD8B7F">
                <wp:simplePos x="0" y="0"/>
                <wp:positionH relativeFrom="column">
                  <wp:posOffset>-5715</wp:posOffset>
                </wp:positionH>
                <wp:positionV relativeFrom="paragraph">
                  <wp:posOffset>1905</wp:posOffset>
                </wp:positionV>
                <wp:extent cx="5429250" cy="0"/>
                <wp:effectExtent l="0" t="0" r="19050"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F5EB8B" id="Gerade Verbindung 2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DI1SV7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Pr="00F00A61">
        <w:rPr>
          <w:b/>
          <w:sz w:val="26"/>
          <w:szCs w:val="26"/>
          <w:lang w:val="en-US"/>
        </w:rPr>
        <w:t>S</w:t>
      </w:r>
      <w:r w:rsidR="00842F18">
        <w:rPr>
          <w:sz w:val="24"/>
          <w:szCs w:val="24"/>
          <w:lang w:val="en-US"/>
        </w:rPr>
        <w:br/>
        <w:t>SQL</w:t>
      </w:r>
      <w:r w:rsidR="00842F18">
        <w:rPr>
          <w:sz w:val="24"/>
          <w:szCs w:val="24"/>
          <w:lang w:val="en-US"/>
        </w:rPr>
        <w:tab/>
        <w:t>Structured Query Language</w:t>
      </w:r>
    </w:p>
    <w:p w:rsidR="00CA7D92" w:rsidRDefault="00CA7D92" w:rsidP="00CA7D92">
      <w:pPr>
        <w:tabs>
          <w:tab w:val="right" w:leader="dot" w:pos="8505"/>
        </w:tabs>
        <w:spacing w:line="360" w:lineRule="auto"/>
        <w:ind w:right="-1"/>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6192" behindDoc="0" locked="0" layoutInCell="1" allowOverlap="1" wp14:anchorId="379D4A20" wp14:editId="28316FF0">
                <wp:simplePos x="0" y="0"/>
                <wp:positionH relativeFrom="column">
                  <wp:posOffset>-5715</wp:posOffset>
                </wp:positionH>
                <wp:positionV relativeFrom="paragraph">
                  <wp:posOffset>5715</wp:posOffset>
                </wp:positionV>
                <wp:extent cx="5429250" cy="0"/>
                <wp:effectExtent l="0" t="0" r="1905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8CE81FD" id="Gerade Verbindung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D7Gdya6AEAADU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lang w:val="en-US"/>
        </w:rPr>
        <w:t>U</w:t>
      </w:r>
      <w:r w:rsidRPr="00F80840">
        <w:rPr>
          <w:b/>
          <w:sz w:val="24"/>
          <w:szCs w:val="24"/>
          <w:lang w:val="en-US"/>
        </w:rPr>
        <w:br/>
      </w:r>
      <w:r w:rsidR="00A80676" w:rsidRPr="00F80840">
        <w:rPr>
          <w:sz w:val="24"/>
          <w:szCs w:val="24"/>
          <w:lang w:val="en-US"/>
        </w:rPr>
        <w:t>UML</w:t>
      </w:r>
      <w:r w:rsidRPr="00F80840">
        <w:rPr>
          <w:sz w:val="24"/>
          <w:szCs w:val="24"/>
          <w:lang w:val="en-US"/>
        </w:rPr>
        <w:tab/>
      </w:r>
      <w:r w:rsidR="00A80676" w:rsidRPr="00F80840">
        <w:rPr>
          <w:sz w:val="24"/>
          <w:szCs w:val="24"/>
          <w:lang w:val="en-US"/>
        </w:rPr>
        <w:t>Unified Modeling Language</w:t>
      </w:r>
    </w:p>
    <w:p w:rsidR="00D63EFA" w:rsidRPr="00D63EFA" w:rsidRDefault="00D63EFA" w:rsidP="00D63EFA">
      <w:pPr>
        <w:tabs>
          <w:tab w:val="right" w:leader="dot" w:pos="8505"/>
        </w:tabs>
        <w:spacing w:line="360" w:lineRule="auto"/>
        <w:ind w:right="-1"/>
        <w:rPr>
          <w:color w:val="FF0000"/>
          <w:sz w:val="24"/>
          <w:szCs w:val="24"/>
        </w:rPr>
      </w:pPr>
      <w:r w:rsidRPr="00F00A61">
        <w:rPr>
          <w:noProof/>
          <w:color w:val="CB001F"/>
          <w:sz w:val="26"/>
          <w:szCs w:val="26"/>
          <w:lang w:eastAsia="de-DE"/>
        </w:rPr>
        <mc:AlternateContent>
          <mc:Choice Requires="wps">
            <w:drawing>
              <wp:anchor distT="4294967295" distB="4294967295" distL="114300" distR="114300" simplePos="0" relativeHeight="251661312" behindDoc="0" locked="0" layoutInCell="1" allowOverlap="1" wp14:anchorId="0BA01A84" wp14:editId="1825E2A4">
                <wp:simplePos x="0" y="0"/>
                <wp:positionH relativeFrom="column">
                  <wp:posOffset>-5715</wp:posOffset>
                </wp:positionH>
                <wp:positionV relativeFrom="paragraph">
                  <wp:posOffset>5715</wp:posOffset>
                </wp:positionV>
                <wp:extent cx="5429250" cy="0"/>
                <wp:effectExtent l="0" t="0" r="19050" b="1905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DE372C5" id="Gerade Verbindung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Bbgz2k6AEAADM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rPr>
        <w:t>X</w:t>
      </w:r>
      <w:r w:rsidRPr="00360D0F">
        <w:rPr>
          <w:b/>
          <w:sz w:val="28"/>
          <w:szCs w:val="24"/>
        </w:rPr>
        <w:br/>
      </w:r>
      <w:r>
        <w:rPr>
          <w:sz w:val="24"/>
          <w:szCs w:val="24"/>
        </w:rPr>
        <w:t>XML</w:t>
      </w:r>
      <w:r w:rsidRPr="00D63EFA">
        <w:rPr>
          <w:sz w:val="24"/>
          <w:szCs w:val="24"/>
        </w:rPr>
        <w:tab/>
      </w:r>
      <w:r>
        <w:rPr>
          <w:sz w:val="24"/>
          <w:szCs w:val="24"/>
        </w:rPr>
        <w:t>Extensible Markup Language</w:t>
      </w:r>
    </w:p>
    <w:p w:rsidR="00EC1CF5" w:rsidRPr="007A6C56" w:rsidRDefault="00360D0F" w:rsidP="00B60870">
      <w:pPr>
        <w:pStyle w:val="berschrift1"/>
        <w:numPr>
          <w:ilvl w:val="0"/>
          <w:numId w:val="0"/>
        </w:numPr>
        <w:spacing w:after="240" w:line="360" w:lineRule="auto"/>
        <w:ind w:left="432" w:hanging="432"/>
        <w:rPr>
          <w:color w:val="487B79"/>
        </w:rPr>
      </w:pPr>
      <w:bookmarkStart w:id="3" w:name="_Toc431214769"/>
      <w:r w:rsidRPr="007A6C56">
        <w:rPr>
          <w:color w:val="487B79"/>
        </w:rPr>
        <w:t>A</w:t>
      </w:r>
      <w:r w:rsidR="00C166E0" w:rsidRPr="007A6C56">
        <w:rPr>
          <w:color w:val="487B79"/>
        </w:rPr>
        <w:t>bbildungsverzeichnis</w:t>
      </w:r>
      <w:bookmarkEnd w:id="3"/>
    </w:p>
    <w:p w:rsidR="00ED13F5" w:rsidRDefault="00EC7C36">
      <w:pPr>
        <w:pStyle w:val="Abbildungsverzeichni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1823122" w:history="1">
        <w:r w:rsidR="00ED13F5" w:rsidRPr="009B7D1E">
          <w:rPr>
            <w:rStyle w:val="Hyperlink"/>
            <w:b/>
            <w:noProof/>
          </w:rPr>
          <w:t>Abbildung 1: Tabellarische Auflistung der Arbeitspakete</w:t>
        </w:r>
        <w:r w:rsidR="00ED13F5">
          <w:rPr>
            <w:noProof/>
            <w:webHidden/>
          </w:rPr>
          <w:tab/>
        </w:r>
        <w:r w:rsidR="00ED13F5">
          <w:rPr>
            <w:noProof/>
            <w:webHidden/>
          </w:rPr>
          <w:fldChar w:fldCharType="begin"/>
        </w:r>
        <w:r w:rsidR="00ED13F5">
          <w:rPr>
            <w:noProof/>
            <w:webHidden/>
          </w:rPr>
          <w:instrText xml:space="preserve"> PAGEREF _Toc431823122 \h </w:instrText>
        </w:r>
        <w:r w:rsidR="00ED13F5">
          <w:rPr>
            <w:noProof/>
            <w:webHidden/>
          </w:rPr>
        </w:r>
        <w:r w:rsidR="00ED13F5">
          <w:rPr>
            <w:noProof/>
            <w:webHidden/>
          </w:rPr>
          <w:fldChar w:fldCharType="separate"/>
        </w:r>
        <w:r w:rsidR="000D52D2">
          <w:rPr>
            <w:noProof/>
            <w:webHidden/>
          </w:rPr>
          <w:t>1</w:t>
        </w:r>
        <w:r w:rsidR="00ED13F5">
          <w:rPr>
            <w:noProof/>
            <w:webHidden/>
          </w:rPr>
          <w:fldChar w:fldCharType="end"/>
        </w:r>
      </w:hyperlink>
    </w:p>
    <w:p w:rsidR="00D467F9" w:rsidRDefault="00EC7C36" w:rsidP="007666B8">
      <w:pPr>
        <w:keepNext/>
        <w:spacing w:line="360" w:lineRule="auto"/>
        <w:jc w:val="both"/>
      </w:pPr>
      <w:r w:rsidRPr="007666B8">
        <w:rPr>
          <w:sz w:val="24"/>
          <w:szCs w:val="24"/>
        </w:rPr>
        <w:fldChar w:fldCharType="end"/>
      </w:r>
      <w:r w:rsidR="006205F8">
        <w:t xml:space="preserve"> </w:t>
      </w:r>
    </w:p>
    <w:p w:rsidR="00D467F9" w:rsidRDefault="00D467F9" w:rsidP="00B60870">
      <w:pPr>
        <w:pStyle w:val="Beschriftung"/>
        <w:keepNext/>
        <w:spacing w:line="360" w:lineRule="auto"/>
        <w:jc w:val="both"/>
        <w:rPr>
          <w:color w:val="000000" w:themeColor="text1"/>
          <w:sz w:val="20"/>
        </w:rPr>
      </w:pPr>
    </w:p>
    <w:p w:rsidR="00824799" w:rsidRDefault="00824799" w:rsidP="00B60870">
      <w:pPr>
        <w:spacing w:line="360" w:lineRule="auto"/>
        <w:rPr>
          <w:sz w:val="24"/>
          <w:szCs w:val="24"/>
        </w:rPr>
      </w:pPr>
      <w:r>
        <w:rPr>
          <w:sz w:val="24"/>
          <w:szCs w:val="24"/>
        </w:rPr>
        <w:br w:type="page"/>
      </w:r>
    </w:p>
    <w:p w:rsidR="00824799" w:rsidRPr="007A6C56" w:rsidRDefault="00824799" w:rsidP="00B60870">
      <w:pPr>
        <w:pStyle w:val="berschrift1"/>
        <w:numPr>
          <w:ilvl w:val="0"/>
          <w:numId w:val="0"/>
        </w:numPr>
        <w:spacing w:after="240" w:line="360" w:lineRule="auto"/>
        <w:ind w:left="432" w:hanging="432"/>
        <w:rPr>
          <w:color w:val="487B79"/>
        </w:rPr>
      </w:pPr>
      <w:bookmarkStart w:id="4" w:name="_Toc431214770"/>
      <w:r w:rsidRPr="007A6C56">
        <w:rPr>
          <w:color w:val="487B79"/>
        </w:rPr>
        <w:t>Tabellenverzeichnis</w:t>
      </w:r>
      <w:bookmarkEnd w:id="4"/>
    </w:p>
    <w:p w:rsidR="00FC5E4F" w:rsidRDefault="00EC7C36">
      <w:pPr>
        <w:pStyle w:val="Abbildungsverzeichni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1824845" w:history="1">
        <w:r w:rsidR="00FC5E4F" w:rsidRPr="00A351E0">
          <w:rPr>
            <w:rStyle w:val="Hyperlink"/>
            <w:b/>
            <w:noProof/>
          </w:rPr>
          <w:t>Tabelle 1: Funktionale Anforderungen</w:t>
        </w:r>
        <w:r w:rsidR="00FC5E4F">
          <w:rPr>
            <w:noProof/>
            <w:webHidden/>
          </w:rPr>
          <w:tab/>
        </w:r>
        <w:r w:rsidR="00FC5E4F">
          <w:rPr>
            <w:noProof/>
            <w:webHidden/>
          </w:rPr>
          <w:fldChar w:fldCharType="begin"/>
        </w:r>
        <w:r w:rsidR="00FC5E4F">
          <w:rPr>
            <w:noProof/>
            <w:webHidden/>
          </w:rPr>
          <w:instrText xml:space="preserve"> PAGEREF _Toc431824845 \h </w:instrText>
        </w:r>
        <w:r w:rsidR="00FC5E4F">
          <w:rPr>
            <w:noProof/>
            <w:webHidden/>
          </w:rPr>
        </w:r>
        <w:r w:rsidR="00FC5E4F">
          <w:rPr>
            <w:noProof/>
            <w:webHidden/>
          </w:rPr>
          <w:fldChar w:fldCharType="separate"/>
        </w:r>
        <w:r w:rsidR="000D52D2">
          <w:rPr>
            <w:noProof/>
            <w:webHidden/>
          </w:rPr>
          <w:t>1</w:t>
        </w:r>
        <w:r w:rsidR="00FC5E4F">
          <w:rPr>
            <w:noProof/>
            <w:webHidden/>
          </w:rPr>
          <w:fldChar w:fldCharType="end"/>
        </w:r>
      </w:hyperlink>
    </w:p>
    <w:p w:rsidR="00FC5E4F" w:rsidRDefault="0020656B">
      <w:pPr>
        <w:pStyle w:val="Abbildungsverzeichnis"/>
        <w:tabs>
          <w:tab w:val="right" w:leader="dot" w:pos="8777"/>
        </w:tabs>
        <w:rPr>
          <w:rFonts w:eastAsiaTheme="minorEastAsia"/>
          <w:noProof/>
          <w:lang w:val="en-US" w:eastAsia="zh-CN"/>
        </w:rPr>
      </w:pPr>
      <w:hyperlink w:anchor="_Toc431824846" w:history="1">
        <w:r w:rsidR="00FC5E4F" w:rsidRPr="00A351E0">
          <w:rPr>
            <w:rStyle w:val="Hyperlink"/>
            <w:b/>
            <w:noProof/>
          </w:rPr>
          <w:t>Tabelle 2: Nichtfunktionale Anforderungen</w:t>
        </w:r>
        <w:r w:rsidR="00FC5E4F">
          <w:rPr>
            <w:noProof/>
            <w:webHidden/>
          </w:rPr>
          <w:tab/>
        </w:r>
        <w:r w:rsidR="00FC5E4F">
          <w:rPr>
            <w:noProof/>
            <w:webHidden/>
          </w:rPr>
          <w:fldChar w:fldCharType="begin"/>
        </w:r>
        <w:r w:rsidR="00FC5E4F">
          <w:rPr>
            <w:noProof/>
            <w:webHidden/>
          </w:rPr>
          <w:instrText xml:space="preserve"> PAGEREF _Toc431824846 \h </w:instrText>
        </w:r>
        <w:r w:rsidR="00FC5E4F">
          <w:rPr>
            <w:noProof/>
            <w:webHidden/>
          </w:rPr>
        </w:r>
        <w:r w:rsidR="00FC5E4F">
          <w:rPr>
            <w:noProof/>
            <w:webHidden/>
          </w:rPr>
          <w:fldChar w:fldCharType="separate"/>
        </w:r>
        <w:r w:rsidR="000D52D2">
          <w:rPr>
            <w:noProof/>
            <w:webHidden/>
          </w:rPr>
          <w:t>1</w:t>
        </w:r>
        <w:r w:rsidR="00FC5E4F">
          <w:rPr>
            <w:noProof/>
            <w:webHidden/>
          </w:rPr>
          <w:fldChar w:fldCharType="end"/>
        </w:r>
      </w:hyperlink>
    </w:p>
    <w:p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rsidR="00772064" w:rsidRPr="007A6C56" w:rsidRDefault="00772064" w:rsidP="00B60870">
      <w:pPr>
        <w:pStyle w:val="berschrift1"/>
        <w:numPr>
          <w:ilvl w:val="0"/>
          <w:numId w:val="0"/>
        </w:numPr>
        <w:spacing w:after="240" w:line="360" w:lineRule="auto"/>
        <w:ind w:left="432" w:hanging="432"/>
        <w:rPr>
          <w:color w:val="487B79"/>
        </w:rPr>
      </w:pPr>
      <w:bookmarkStart w:id="5" w:name="_Toc431214771"/>
      <w:r w:rsidRPr="007A6C56">
        <w:rPr>
          <w:color w:val="487B79"/>
        </w:rPr>
        <w:t>Anlagenverzeichnis</w:t>
      </w:r>
      <w:bookmarkEnd w:id="5"/>
    </w:p>
    <w:p w:rsidR="00E12F00" w:rsidRDefault="00EC7C36">
      <w:pPr>
        <w:pStyle w:val="Abbildungsverzeichni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1207063" w:history="1">
        <w:r w:rsidR="00E12F00" w:rsidRPr="008147A5">
          <w:rPr>
            <w:rStyle w:val="Hyperlink"/>
            <w:noProof/>
          </w:rPr>
          <w:t>Anlage 1: Stakeholder-Analyse</w:t>
        </w:r>
        <w:r w:rsidR="00E12F00">
          <w:rPr>
            <w:noProof/>
            <w:webHidden/>
          </w:rPr>
          <w:tab/>
        </w:r>
        <w:r w:rsidR="00E12F00">
          <w:rPr>
            <w:noProof/>
            <w:webHidden/>
          </w:rPr>
          <w:fldChar w:fldCharType="begin"/>
        </w:r>
        <w:r w:rsidR="00E12F00">
          <w:rPr>
            <w:noProof/>
            <w:webHidden/>
          </w:rPr>
          <w:instrText xml:space="preserve"> PAGEREF _Toc431207063 \h </w:instrText>
        </w:r>
        <w:r w:rsidR="00E12F00">
          <w:rPr>
            <w:noProof/>
            <w:webHidden/>
          </w:rPr>
        </w:r>
        <w:r w:rsidR="00E12F00">
          <w:rPr>
            <w:noProof/>
            <w:webHidden/>
          </w:rPr>
          <w:fldChar w:fldCharType="separate"/>
        </w:r>
        <w:r w:rsidR="000D52D2">
          <w:rPr>
            <w:noProof/>
            <w:webHidden/>
          </w:rPr>
          <w:t>1</w:t>
        </w:r>
        <w:r w:rsidR="00E12F00">
          <w:rPr>
            <w:noProof/>
            <w:webHidden/>
          </w:rPr>
          <w:fldChar w:fldCharType="end"/>
        </w:r>
      </w:hyperlink>
    </w:p>
    <w:p w:rsidR="001F3AE9" w:rsidRDefault="00EC7C36" w:rsidP="00B60870">
      <w:pPr>
        <w:pStyle w:val="berschrift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rsidR="00F6051D" w:rsidRPr="007A6C56" w:rsidRDefault="00F6051D" w:rsidP="00B20DCA">
      <w:pPr>
        <w:pStyle w:val="berschrift1"/>
        <w:numPr>
          <w:ilvl w:val="0"/>
          <w:numId w:val="2"/>
        </w:numPr>
        <w:spacing w:after="240" w:line="360" w:lineRule="auto"/>
        <w:ind w:left="284" w:hanging="284"/>
        <w:rPr>
          <w:color w:val="487B79"/>
        </w:rPr>
      </w:pPr>
      <w:bookmarkStart w:id="6" w:name="_Toc431214772"/>
      <w:r w:rsidRPr="007A6C56">
        <w:rPr>
          <w:color w:val="487B79"/>
        </w:rPr>
        <w:t>Einleitung</w:t>
      </w:r>
      <w:bookmarkEnd w:id="6"/>
    </w:p>
    <w:p w:rsidR="00631AA1" w:rsidRDefault="00E12F00" w:rsidP="007F17B6">
      <w:pPr>
        <w:pStyle w:val="berschrift2"/>
        <w:spacing w:line="360" w:lineRule="auto"/>
        <w:ind w:left="426" w:hanging="425"/>
        <w:rPr>
          <w:rFonts w:asciiTheme="minorHAnsi" w:hAnsiTheme="minorHAnsi"/>
          <w:color w:val="595959" w:themeColor="text1" w:themeTint="A6"/>
          <w:sz w:val="28"/>
          <w:szCs w:val="28"/>
        </w:rPr>
      </w:pPr>
      <w:bookmarkStart w:id="7" w:name="_Toc431214773"/>
      <w:r w:rsidRPr="00C8570F">
        <w:rPr>
          <w:rFonts w:asciiTheme="minorHAnsi" w:hAnsiTheme="minorHAnsi"/>
          <w:color w:val="595959" w:themeColor="text1" w:themeTint="A6"/>
          <w:sz w:val="28"/>
          <w:szCs w:val="28"/>
        </w:rPr>
        <w:t>Projektziel</w:t>
      </w:r>
      <w:bookmarkEnd w:id="7"/>
      <w:r w:rsidRPr="00C8570F">
        <w:rPr>
          <w:rFonts w:asciiTheme="minorHAnsi" w:hAnsiTheme="minorHAnsi"/>
          <w:color w:val="595959" w:themeColor="text1" w:themeTint="A6"/>
          <w:sz w:val="28"/>
          <w:szCs w:val="28"/>
        </w:rPr>
        <w:t xml:space="preserve"> </w:t>
      </w:r>
    </w:p>
    <w:p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Majken Plügge,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p>
    <w:p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rsidR="00582301" w:rsidRDefault="00582301" w:rsidP="00582301">
      <w:pPr>
        <w:pStyle w:val="Listenabsatz"/>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rsidR="00582301" w:rsidRDefault="00582301" w:rsidP="00582301">
      <w:pPr>
        <w:pStyle w:val="Listenabsatz"/>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rsidR="00582301" w:rsidRPr="00582301" w:rsidRDefault="00582301" w:rsidP="00582301">
      <w:pPr>
        <w:pStyle w:val="Listenabsatz"/>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rsidR="00582301" w:rsidRP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rsidR="007F17B6" w:rsidRDefault="007F17B6" w:rsidP="007F17B6">
      <w:pPr>
        <w:pStyle w:val="berschrift2"/>
        <w:spacing w:line="360" w:lineRule="auto"/>
        <w:ind w:left="426" w:hanging="425"/>
        <w:rPr>
          <w:rFonts w:asciiTheme="minorHAnsi" w:hAnsiTheme="minorHAnsi"/>
          <w:color w:val="595959" w:themeColor="text1" w:themeTint="A6"/>
          <w:sz w:val="28"/>
          <w:szCs w:val="28"/>
        </w:rPr>
      </w:pPr>
      <w:bookmarkStart w:id="8" w:name="_Toc431214774"/>
      <w:r w:rsidRPr="00C8570F">
        <w:rPr>
          <w:rFonts w:asciiTheme="minorHAnsi" w:hAnsiTheme="minorHAnsi"/>
          <w:color w:val="595959" w:themeColor="text1" w:themeTint="A6"/>
          <w:sz w:val="28"/>
          <w:szCs w:val="28"/>
        </w:rPr>
        <w:t>Vorgehensmodell</w:t>
      </w:r>
      <w:bookmarkEnd w:id="8"/>
    </w:p>
    <w:p w:rsidR="00174CA1" w:rsidRPr="00FC2280" w:rsidRDefault="00174CA1" w:rsidP="00EC4556">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 xml:space="preserve">n. Diese sollen in Tabelle </w:t>
      </w:r>
      <w:r w:rsidR="00FC2280" w:rsidRPr="00FC2280">
        <w:rPr>
          <w:b/>
          <w:bCs/>
          <w:sz w:val="24"/>
          <w:szCs w:val="24"/>
        </w:rPr>
        <w:t>X</w:t>
      </w:r>
      <w:r w:rsidR="00FC2280" w:rsidRPr="00FC2280">
        <w:rPr>
          <w:sz w:val="24"/>
          <w:szCs w:val="24"/>
        </w:rPr>
        <w:t xml:space="preserve"> kurz </w:t>
      </w:r>
      <w:r w:rsidR="00FC2280">
        <w:rPr>
          <w:sz w:val="24"/>
          <w:szCs w:val="24"/>
        </w:rPr>
        <w:t>gegenübergestellt werden.</w:t>
      </w:r>
    </w:p>
    <w:tbl>
      <w:tblPr>
        <w:tblStyle w:val="Tabellenraster"/>
        <w:tblW w:w="0" w:type="auto"/>
        <w:tblLook w:val="04A0" w:firstRow="1" w:lastRow="0" w:firstColumn="1" w:lastColumn="0" w:noHBand="0" w:noVBand="1"/>
      </w:tblPr>
      <w:tblGrid>
        <w:gridCol w:w="2988"/>
        <w:gridCol w:w="2970"/>
        <w:gridCol w:w="2970"/>
      </w:tblGrid>
      <w:tr w:rsidR="00174CA1" w:rsidTr="00174CA1">
        <w:tc>
          <w:tcPr>
            <w:tcW w:w="2988" w:type="dxa"/>
            <w:shd w:val="clear" w:color="auto" w:fill="487B79"/>
          </w:tcPr>
          <w:p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Wasserfallmodell</w:t>
            </w:r>
          </w:p>
        </w:tc>
        <w:tc>
          <w:tcPr>
            <w:tcW w:w="2970" w:type="dxa"/>
            <w:shd w:val="clear" w:color="auto" w:fill="487B79"/>
          </w:tcPr>
          <w:p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Scrum</w:t>
            </w:r>
          </w:p>
        </w:tc>
        <w:tc>
          <w:tcPr>
            <w:tcW w:w="2970" w:type="dxa"/>
            <w:shd w:val="clear" w:color="auto" w:fill="487B79"/>
          </w:tcPr>
          <w:p w:rsidR="00174CA1" w:rsidRPr="00B25145" w:rsidRDefault="00174CA1" w:rsidP="0093359F">
            <w:pPr>
              <w:spacing w:line="276" w:lineRule="auto"/>
              <w:jc w:val="center"/>
              <w:rPr>
                <w:color w:val="FFFFFF" w:themeColor="background1"/>
                <w:sz w:val="24"/>
                <w:szCs w:val="24"/>
              </w:rPr>
            </w:pPr>
          </w:p>
        </w:tc>
      </w:tr>
      <w:tr w:rsidR="00174CA1" w:rsidTr="00174CA1">
        <w:tc>
          <w:tcPr>
            <w:tcW w:w="2988" w:type="dxa"/>
          </w:tcPr>
          <w:p w:rsidR="00174CA1" w:rsidRPr="00B25145" w:rsidRDefault="00174CA1" w:rsidP="00FC2280">
            <w:pP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bl>
    <w:p w:rsidR="00E26577" w:rsidRDefault="00E26577" w:rsidP="00E26577">
      <w:pPr>
        <w:rPr>
          <w:b/>
          <w:color w:val="000000" w:themeColor="text1"/>
          <w:sz w:val="20"/>
        </w:rPr>
      </w:pPr>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0D52D2">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Gegenüberstellung Vorgehensmodelle</w:t>
      </w:r>
    </w:p>
    <w:p w:rsidR="00FC2280" w:rsidRPr="00174CA1" w:rsidRDefault="00FC2280" w:rsidP="00E26577">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Pr>
          <w:sz w:val="24"/>
          <w:szCs w:val="24"/>
        </w:rPr>
        <w:t>auf das Vorgehensmodell „Scrum“.</w:t>
      </w:r>
    </w:p>
    <w:p w:rsidR="00AC3EF0" w:rsidRPr="007A6C56" w:rsidRDefault="00AC3EF0" w:rsidP="00B20DCA">
      <w:pPr>
        <w:pStyle w:val="berschrift1"/>
        <w:numPr>
          <w:ilvl w:val="0"/>
          <w:numId w:val="4"/>
        </w:numPr>
        <w:spacing w:after="240" w:line="360" w:lineRule="auto"/>
        <w:ind w:left="284" w:hanging="284"/>
        <w:rPr>
          <w:color w:val="487B79"/>
        </w:rPr>
      </w:pPr>
      <w:bookmarkStart w:id="9" w:name="_Toc431214775"/>
      <w:r w:rsidRPr="007A6C56">
        <w:rPr>
          <w:color w:val="487B79"/>
        </w:rPr>
        <w:t>Projektplanung</w:t>
      </w:r>
      <w:bookmarkEnd w:id="9"/>
    </w:p>
    <w:p w:rsidR="00AC3EF0"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0" w:name="_Toc431214776"/>
      <w:r w:rsidRPr="00C8570F">
        <w:rPr>
          <w:rFonts w:asciiTheme="minorHAnsi" w:hAnsiTheme="minorHAnsi"/>
          <w:color w:val="595959" w:themeColor="text1" w:themeTint="A6"/>
          <w:sz w:val="28"/>
          <w:szCs w:val="28"/>
        </w:rPr>
        <w:t>Definition der Arbeitspakete</w:t>
      </w:r>
      <w:bookmarkEnd w:id="10"/>
    </w:p>
    <w:p w:rsidR="008016BE" w:rsidRDefault="008016BE" w:rsidP="00FC2280">
      <w:pPr>
        <w:spacing w:line="360" w:lineRule="auto"/>
        <w:jc w:val="both"/>
        <w:rPr>
          <w:sz w:val="24"/>
          <w:szCs w:val="24"/>
        </w:rPr>
      </w:pPr>
      <w:r w:rsidRPr="008016BE">
        <w:rPr>
          <w:sz w:val="24"/>
          <w:szCs w:val="24"/>
        </w:rPr>
        <w:t xml:space="preserve">Zu Beginn des Projektes </w:t>
      </w:r>
      <w:r>
        <w:rPr>
          <w:sz w:val="24"/>
          <w:szCs w:val="24"/>
        </w:rPr>
        <w:t>wurden nach intensiver Analyse des Projektauftrages alle vorgegebenen Anforderungen in Arbeitspakete übersetzt und dokumentiert.</w:t>
      </w:r>
      <w:r w:rsidR="00FC2280">
        <w:rPr>
          <w:sz w:val="24"/>
          <w:szCs w:val="24"/>
        </w:rPr>
        <w:t xml:space="preserve"> Bei diesen handelt es sich</w:t>
      </w:r>
      <w:r w:rsidR="00AE7543">
        <w:rPr>
          <w:sz w:val="24"/>
          <w:szCs w:val="24"/>
        </w:rPr>
        <w:t xml:space="preserve">, wie in Abbildung </w:t>
      </w:r>
      <w:r w:rsidR="00AE7543" w:rsidRPr="00AE7543">
        <w:rPr>
          <w:b/>
          <w:bCs/>
          <w:sz w:val="24"/>
          <w:szCs w:val="24"/>
        </w:rPr>
        <w:t>X</w:t>
      </w:r>
      <w:r w:rsidR="00AE7543">
        <w:rPr>
          <w:sz w:val="24"/>
          <w:szCs w:val="24"/>
        </w:rPr>
        <w:t xml:space="preserve"> aufgezeigt,</w:t>
      </w:r>
      <w:r w:rsidR="00FC2280">
        <w:rPr>
          <w:sz w:val="24"/>
          <w:szCs w:val="24"/>
        </w:rPr>
        <w:t xml:space="preserve"> um:</w:t>
      </w:r>
    </w:p>
    <w:p w:rsidR="00FC2280" w:rsidRDefault="00AE7543" w:rsidP="00FC2280">
      <w:pPr>
        <w:spacing w:line="360" w:lineRule="auto"/>
        <w:jc w:val="both"/>
        <w:rPr>
          <w:sz w:val="24"/>
          <w:szCs w:val="24"/>
        </w:rPr>
      </w:pPr>
      <w:r>
        <w:rPr>
          <w:sz w:val="24"/>
          <w:szCs w:val="24"/>
        </w:rPr>
        <w:object w:dxaOrig="9495" w:dyaOrig="7605" w14:anchorId="603F4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80.25pt" o:ole="">
            <v:imagedata r:id="rId11" o:title=""/>
          </v:shape>
          <o:OLEObject Type="Embed" ProgID="Visio.Drawing.15" ShapeID="_x0000_i1025" DrawAspect="Content" ObjectID="_1507373633" r:id="rId12"/>
        </w:object>
      </w:r>
    </w:p>
    <w:p w:rsidR="00ED13F5" w:rsidRPr="007666B8" w:rsidRDefault="00ED13F5" w:rsidP="00ED13F5">
      <w:pPr>
        <w:spacing w:line="360" w:lineRule="auto"/>
        <w:ind w:right="-2"/>
        <w:rPr>
          <w:b/>
          <w:color w:val="000000" w:themeColor="text1"/>
          <w:sz w:val="20"/>
        </w:rPr>
      </w:pPr>
      <w:bookmarkStart w:id="11" w:name="_Toc426396255"/>
      <w:bookmarkStart w:id="12" w:name="_Toc43182312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0D52D2">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bookmarkEnd w:id="11"/>
      <w:r>
        <w:rPr>
          <w:b/>
          <w:color w:val="000000" w:themeColor="text1"/>
          <w:sz w:val="20"/>
        </w:rPr>
        <w:t>Tabellarische Auflistung der Arbeitspakete</w:t>
      </w:r>
      <w:bookmarkEnd w:id="12"/>
    </w:p>
    <w:p w:rsidR="00AC3EF0" w:rsidRDefault="00AC3EF0" w:rsidP="00B20DCA">
      <w:pPr>
        <w:pStyle w:val="berschrift2"/>
        <w:numPr>
          <w:ilvl w:val="1"/>
          <w:numId w:val="3"/>
        </w:numPr>
        <w:spacing w:line="360" w:lineRule="auto"/>
        <w:ind w:left="567" w:hanging="567"/>
        <w:rPr>
          <w:rFonts w:asciiTheme="minorHAnsi" w:hAnsiTheme="minorHAnsi"/>
          <w:color w:val="595959" w:themeColor="text1" w:themeTint="A6"/>
          <w:sz w:val="28"/>
          <w:szCs w:val="28"/>
        </w:rPr>
      </w:pPr>
      <w:bookmarkStart w:id="13" w:name="_Toc431214777"/>
      <w:r w:rsidRPr="00C8570F">
        <w:rPr>
          <w:rFonts w:asciiTheme="minorHAnsi" w:hAnsiTheme="minorHAnsi"/>
          <w:color w:val="595959" w:themeColor="text1" w:themeTint="A6"/>
          <w:sz w:val="28"/>
          <w:szCs w:val="28"/>
        </w:rPr>
        <w:t>Projektplan</w:t>
      </w:r>
      <w:bookmarkEnd w:id="13"/>
    </w:p>
    <w:p w:rsidR="00B16ABC" w:rsidRDefault="00174CA1" w:rsidP="00B16ABC">
      <w:pPr>
        <w:spacing w:line="360" w:lineRule="auto"/>
        <w:jc w:val="both"/>
        <w:rPr>
          <w:sz w:val="24"/>
          <w:szCs w:val="24"/>
        </w:rPr>
      </w:pPr>
      <w:r w:rsidRPr="00174CA1">
        <w:rPr>
          <w:sz w:val="24"/>
          <w:szCs w:val="24"/>
        </w:rPr>
        <w:t xml:space="preserve">Im nachfolgenden Schritt wurden </w:t>
      </w:r>
      <w:r>
        <w:rPr>
          <w:sz w:val="24"/>
          <w:szCs w:val="24"/>
        </w:rPr>
        <w:t>alle</w:t>
      </w:r>
      <w:r w:rsidRPr="00174CA1">
        <w:rPr>
          <w:sz w:val="24"/>
          <w:szCs w:val="24"/>
        </w:rPr>
        <w:t xml:space="preserve"> </w:t>
      </w:r>
      <w:r>
        <w:rPr>
          <w:sz w:val="24"/>
          <w:szCs w:val="24"/>
        </w:rPr>
        <w:t xml:space="preserve">in Kapitel 2.1 aufgeführten </w:t>
      </w:r>
      <w:r w:rsidRPr="00174CA1">
        <w:rPr>
          <w:sz w:val="24"/>
          <w:szCs w:val="24"/>
        </w:rPr>
        <w:t>Arbeitspakete in einen ganzheitlichen Projektplan überführt.</w:t>
      </w:r>
      <w:r>
        <w:rPr>
          <w:sz w:val="24"/>
          <w:szCs w:val="24"/>
        </w:rPr>
        <w:t xml:space="preserve"> </w:t>
      </w:r>
      <w:r w:rsidR="00B16ABC">
        <w:rPr>
          <w:sz w:val="24"/>
          <w:szCs w:val="24"/>
        </w:rPr>
        <w:t xml:space="preserve">Wesentliches Ziel dieses Projektplanes ist die zeitliche Planung der Arbeitspakete unter Berücksichtigung der an den Abgabeterminen geforderten Komponenten, die gleichermaßen als </w:t>
      </w:r>
      <w:r w:rsidR="00B16ABC" w:rsidRPr="00B16ABC">
        <w:rPr>
          <w:i/>
          <w:iCs/>
          <w:sz w:val="24"/>
          <w:szCs w:val="24"/>
        </w:rPr>
        <w:t>Meilensteine</w:t>
      </w:r>
      <w:r w:rsidR="00B16ABC">
        <w:rPr>
          <w:sz w:val="24"/>
          <w:szCs w:val="24"/>
        </w:rPr>
        <w:t xml:space="preserve"> im Projektplan erscheinen. Außerdem wird darin eine Zuweisung von Verantwortlichkeiten an die Projektteilnehmer getroffen. So ist es möglich, jederzeit die aktuell zu bearbeitende Aufgabe des jeweiligen Projektteilnehmers einsehen zu können.</w:t>
      </w:r>
    </w:p>
    <w:p w:rsidR="00B16ABC" w:rsidRDefault="00B16ABC" w:rsidP="00B16ABC">
      <w:pPr>
        <w:spacing w:line="360" w:lineRule="auto"/>
        <w:jc w:val="both"/>
        <w:rPr>
          <w:sz w:val="24"/>
          <w:szCs w:val="24"/>
        </w:rPr>
      </w:pPr>
      <w:r>
        <w:rPr>
          <w:sz w:val="24"/>
          <w:szCs w:val="24"/>
        </w:rPr>
        <w:t>Im Sinne des Vorgehensmodells „Scrum“ wurde der Projektplan vergleichsweise dynamisch gestaltet und rekursiv bei jedem gemeinsamen Treffen angepasst beziehungsweise korrigiert. Dies ist insbesondere auf sich häufig wechselnde Rahmenbedingungen innerhalb des Projektumfeldes zurückzuführen.</w:t>
      </w:r>
    </w:p>
    <w:p w:rsidR="00B16ABC" w:rsidRPr="00B16ABC" w:rsidRDefault="00B16ABC" w:rsidP="00B16ABC">
      <w:pPr>
        <w:spacing w:line="360" w:lineRule="auto"/>
        <w:jc w:val="both"/>
        <w:rPr>
          <w:sz w:val="24"/>
          <w:szCs w:val="24"/>
        </w:rPr>
      </w:pPr>
      <w:r w:rsidRPr="00B16ABC">
        <w:rPr>
          <w:sz w:val="24"/>
          <w:szCs w:val="24"/>
        </w:rPr>
        <w:t xml:space="preserve">Der vollständige Projektplan ist </w:t>
      </w:r>
      <w:r>
        <w:rPr>
          <w:sz w:val="24"/>
          <w:szCs w:val="24"/>
        </w:rPr>
        <w:t xml:space="preserve">aus Gründen der Übersichtlichkeit aus diesem Kapitel ausgegliedert und ist </w:t>
      </w:r>
      <w:r w:rsidRPr="00B16ABC">
        <w:rPr>
          <w:sz w:val="24"/>
          <w:szCs w:val="24"/>
        </w:rPr>
        <w:t xml:space="preserve">im Anhang der </w:t>
      </w:r>
      <w:r>
        <w:rPr>
          <w:sz w:val="24"/>
          <w:szCs w:val="24"/>
        </w:rPr>
        <w:t xml:space="preserve">größeren </w:t>
      </w:r>
      <w:r w:rsidRPr="00B16ABC">
        <w:rPr>
          <w:sz w:val="24"/>
          <w:szCs w:val="24"/>
        </w:rPr>
        <w:t xml:space="preserve">Anlage </w:t>
      </w:r>
      <w:r w:rsidRPr="00B16ABC">
        <w:rPr>
          <w:b/>
          <w:bCs/>
          <w:sz w:val="24"/>
          <w:szCs w:val="24"/>
        </w:rPr>
        <w:t>X</w:t>
      </w:r>
      <w:r w:rsidRPr="00B16ABC">
        <w:rPr>
          <w:sz w:val="24"/>
          <w:szCs w:val="24"/>
        </w:rPr>
        <w:t xml:space="preserve"> zu entnehmen.</w:t>
      </w:r>
    </w:p>
    <w:p w:rsidR="00AC3EF0" w:rsidRPr="007A6C56" w:rsidRDefault="00AC3EF0" w:rsidP="00B20DCA">
      <w:pPr>
        <w:pStyle w:val="berschrift1"/>
        <w:numPr>
          <w:ilvl w:val="0"/>
          <w:numId w:val="4"/>
        </w:numPr>
        <w:spacing w:after="240" w:line="360" w:lineRule="auto"/>
        <w:ind w:left="284" w:hanging="284"/>
        <w:rPr>
          <w:color w:val="487B79"/>
        </w:rPr>
      </w:pPr>
      <w:bookmarkStart w:id="14" w:name="_Toc431214778"/>
      <w:r w:rsidRPr="007A6C56">
        <w:rPr>
          <w:color w:val="487B79"/>
        </w:rPr>
        <w:t>Anforderungsanalyse</w:t>
      </w:r>
      <w:bookmarkEnd w:id="14"/>
    </w:p>
    <w:p w:rsidR="00AC3EF0" w:rsidRPr="00C8570F"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5" w:name="_Toc431214779"/>
      <w:r w:rsidRPr="00C8570F">
        <w:rPr>
          <w:rFonts w:asciiTheme="minorHAnsi" w:hAnsiTheme="minorHAnsi"/>
          <w:color w:val="595959" w:themeColor="text1" w:themeTint="A6"/>
          <w:sz w:val="28"/>
          <w:szCs w:val="28"/>
        </w:rPr>
        <w:t>Ermittlung der Projekt-Anforderungen</w:t>
      </w:r>
      <w:bookmarkEnd w:id="15"/>
    </w:p>
    <w:p w:rsidR="00C8570F" w:rsidRPr="00C8570F"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6" w:name="_Toc431214780"/>
      <w:r w:rsidRPr="00C8570F">
        <w:rPr>
          <w:rFonts w:asciiTheme="minorHAnsi" w:hAnsiTheme="minorHAnsi"/>
          <w:color w:val="595959" w:themeColor="text1" w:themeTint="A6"/>
          <w:sz w:val="28"/>
          <w:szCs w:val="28"/>
        </w:rPr>
        <w:t>Geschäftsanwendungsfälle</w:t>
      </w:r>
      <w:bookmarkEnd w:id="16"/>
    </w:p>
    <w:p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7" w:name="_Toc431214781"/>
      <w:r w:rsidRPr="00C8570F">
        <w:rPr>
          <w:rFonts w:asciiTheme="minorHAnsi" w:hAnsiTheme="minorHAnsi"/>
          <w:color w:val="595959" w:themeColor="text1" w:themeTint="A6"/>
          <w:sz w:val="28"/>
          <w:szCs w:val="28"/>
        </w:rPr>
        <w:t>Systemanwendungsfälle</w:t>
      </w:r>
      <w:bookmarkEnd w:id="17"/>
    </w:p>
    <w:p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8" w:name="_Toc431214782"/>
      <w:r w:rsidRPr="00C8570F">
        <w:rPr>
          <w:rFonts w:asciiTheme="minorHAnsi" w:hAnsiTheme="minorHAnsi"/>
          <w:color w:val="595959" w:themeColor="text1" w:themeTint="A6"/>
          <w:sz w:val="28"/>
          <w:szCs w:val="28"/>
        </w:rPr>
        <w:t>Spezifikation der Projekt-Anforderungen</w:t>
      </w:r>
      <w:bookmarkEnd w:id="18"/>
    </w:p>
    <w:p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9" w:name="_Toc431214783"/>
      <w:r w:rsidRPr="00C8570F">
        <w:rPr>
          <w:rFonts w:asciiTheme="minorHAnsi" w:hAnsiTheme="minorHAnsi"/>
          <w:color w:val="595959" w:themeColor="text1" w:themeTint="A6"/>
          <w:sz w:val="28"/>
          <w:szCs w:val="28"/>
        </w:rPr>
        <w:t>Funktionale Anforderungen</w:t>
      </w:r>
      <w:bookmarkEnd w:id="19"/>
    </w:p>
    <w:p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unotenzeichen"/>
          <w:sz w:val="24"/>
        </w:rPr>
        <w:footnoteReference w:id="1"/>
      </w:r>
    </w:p>
    <w:p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Use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ellenraster"/>
        <w:tblW w:w="0" w:type="auto"/>
        <w:tblLook w:val="04A0" w:firstRow="1" w:lastRow="0" w:firstColumn="1" w:lastColumn="0" w:noHBand="0" w:noVBand="1"/>
      </w:tblPr>
      <w:tblGrid>
        <w:gridCol w:w="520"/>
        <w:gridCol w:w="2149"/>
        <w:gridCol w:w="4839"/>
        <w:gridCol w:w="1495"/>
      </w:tblGrid>
      <w:tr w:rsidR="00FC5E4F" w:rsidTr="00FC5E4F">
        <w:tc>
          <w:tcPr>
            <w:tcW w:w="436"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rsidTr="00FC5E4F">
        <w:tc>
          <w:tcPr>
            <w:tcW w:w="436" w:type="dxa"/>
          </w:tcPr>
          <w:p w:rsidR="00FC5E4F" w:rsidRPr="00B25145" w:rsidRDefault="00FC5E4F" w:rsidP="00C51AF0">
            <w:pPr>
              <w:rPr>
                <w:sz w:val="24"/>
                <w:szCs w:val="24"/>
              </w:rPr>
            </w:pPr>
            <w:r>
              <w:rPr>
                <w:sz w:val="24"/>
                <w:szCs w:val="24"/>
              </w:rPr>
              <w:t>1</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C51AF0" w:rsidTr="00FC5E4F">
        <w:tc>
          <w:tcPr>
            <w:tcW w:w="436" w:type="dxa"/>
          </w:tcPr>
          <w:p w:rsidR="00C51AF0" w:rsidRDefault="00C51AF0" w:rsidP="00FC5E4F">
            <w:pPr>
              <w:jc w:val="center"/>
              <w:rPr>
                <w:sz w:val="24"/>
                <w:szCs w:val="24"/>
              </w:rPr>
            </w:pPr>
            <w:r>
              <w:rPr>
                <w:sz w:val="24"/>
                <w:szCs w:val="24"/>
              </w:rPr>
              <w:t>1.1</w:t>
            </w:r>
          </w:p>
        </w:tc>
        <w:tc>
          <w:tcPr>
            <w:tcW w:w="2164" w:type="dxa"/>
          </w:tcPr>
          <w:p w:rsidR="00C51AF0" w:rsidRPr="00B25145" w:rsidRDefault="00C51AF0" w:rsidP="0093359F">
            <w:pPr>
              <w:jc w:val="center"/>
              <w:rPr>
                <w:sz w:val="24"/>
                <w:szCs w:val="24"/>
              </w:rPr>
            </w:pPr>
          </w:p>
        </w:tc>
        <w:tc>
          <w:tcPr>
            <w:tcW w:w="4908" w:type="dxa"/>
          </w:tcPr>
          <w:p w:rsidR="00C51AF0" w:rsidRPr="00B25145" w:rsidRDefault="00C51AF0" w:rsidP="0093359F">
            <w:pPr>
              <w:jc w:val="center"/>
              <w:rPr>
                <w:sz w:val="24"/>
                <w:szCs w:val="24"/>
              </w:rPr>
            </w:pPr>
          </w:p>
        </w:tc>
        <w:tc>
          <w:tcPr>
            <w:tcW w:w="1495" w:type="dxa"/>
          </w:tcPr>
          <w:p w:rsidR="00C51AF0" w:rsidRPr="00B25145" w:rsidRDefault="00C51AF0"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1.2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1.3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ED0B3E" w:rsidP="00ED0B3E">
            <w:pPr>
              <w:tabs>
                <w:tab w:val="left" w:pos="1185"/>
              </w:tabs>
              <w:rPr>
                <w:sz w:val="24"/>
                <w:szCs w:val="24"/>
              </w:rPr>
            </w:pPr>
            <w:r>
              <w:rPr>
                <w:sz w:val="24"/>
                <w:szCs w:val="24"/>
              </w:rPr>
              <w:tab/>
            </w:r>
          </w:p>
        </w:tc>
      </w:tr>
    </w:tbl>
    <w:p w:rsidR="00FC5E4F" w:rsidRDefault="00FC5E4F" w:rsidP="00FC5E4F">
      <w:pPr>
        <w:rPr>
          <w:b/>
          <w:color w:val="000000" w:themeColor="text1"/>
          <w:sz w:val="20"/>
        </w:rPr>
      </w:pPr>
      <w:r>
        <w:rPr>
          <w:b/>
          <w:color w:val="000000" w:themeColor="text1"/>
          <w:sz w:val="20"/>
        </w:rPr>
        <w:br/>
      </w:r>
      <w:bookmarkStart w:id="20" w:name="_Toc43182484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0D52D2">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0"/>
    </w:p>
    <w:p w:rsidR="00FC5E4F" w:rsidRPr="00FC5E4F" w:rsidRDefault="00FC5E4F" w:rsidP="00FC5E4F"/>
    <w:p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1" w:name="_Toc431214784"/>
      <w:r w:rsidRPr="00C8570F">
        <w:rPr>
          <w:rFonts w:asciiTheme="minorHAnsi" w:hAnsiTheme="minorHAnsi"/>
          <w:color w:val="595959" w:themeColor="text1" w:themeTint="A6"/>
          <w:sz w:val="28"/>
          <w:szCs w:val="28"/>
        </w:rPr>
        <w:t>Nichtfunktionale Anforderungen</w:t>
      </w:r>
      <w:bookmarkEnd w:id="21"/>
      <w:r w:rsidRPr="00C8570F">
        <w:rPr>
          <w:rFonts w:asciiTheme="minorHAnsi" w:hAnsiTheme="minorHAnsi"/>
          <w:color w:val="595959" w:themeColor="text1" w:themeTint="A6"/>
          <w:sz w:val="28"/>
          <w:szCs w:val="28"/>
        </w:rPr>
        <w:t xml:space="preserve">  </w:t>
      </w:r>
    </w:p>
    <w:p w:rsidR="006C781D" w:rsidRDefault="006C781D" w:rsidP="006C781D">
      <w:pPr>
        <w:spacing w:line="360" w:lineRule="auto"/>
        <w:jc w:val="both"/>
        <w:rPr>
          <w:sz w:val="24"/>
        </w:rPr>
      </w:pPr>
      <w:r w:rsidRPr="006C781D">
        <w:rPr>
          <w:sz w:val="24"/>
        </w:rPr>
        <w:t>Nach Helmut Balzert legt eine nichtfunktionale Anforderung „(…) eine vom Softwaresystem oder einer seiner Komponenten bereitzustellende Funktion oder bereitzustellenden Service fest“.</w:t>
      </w:r>
      <w:r>
        <w:rPr>
          <w:rStyle w:val="Funotenzeichen"/>
          <w:sz w:val="24"/>
        </w:rPr>
        <w:footnoteReference w:id="2"/>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ellenraster"/>
        <w:tblW w:w="0" w:type="auto"/>
        <w:tblLook w:val="04A0" w:firstRow="1" w:lastRow="0" w:firstColumn="1" w:lastColumn="0" w:noHBand="0" w:noVBand="1"/>
      </w:tblPr>
      <w:tblGrid>
        <w:gridCol w:w="436"/>
        <w:gridCol w:w="2164"/>
        <w:gridCol w:w="4908"/>
        <w:gridCol w:w="1495"/>
      </w:tblGrid>
      <w:tr w:rsidR="00FC5E4F" w:rsidTr="0093359F">
        <w:tc>
          <w:tcPr>
            <w:tcW w:w="436"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rsidTr="008122A9">
        <w:tc>
          <w:tcPr>
            <w:tcW w:w="9003" w:type="dxa"/>
            <w:gridSpan w:val="4"/>
            <w:shd w:val="clear" w:color="auto" w:fill="487B79"/>
            <w:vAlign w:val="center"/>
          </w:tcPr>
          <w:p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rsidTr="0093359F">
        <w:tc>
          <w:tcPr>
            <w:tcW w:w="436" w:type="dxa"/>
          </w:tcPr>
          <w:p w:rsidR="00FC5E4F" w:rsidRPr="00B25145" w:rsidRDefault="00FC5E4F" w:rsidP="0093359F">
            <w:pPr>
              <w:jc w:val="center"/>
              <w:rPr>
                <w:sz w:val="24"/>
                <w:szCs w:val="24"/>
              </w:rPr>
            </w:pPr>
            <w:r>
              <w:rPr>
                <w:sz w:val="24"/>
                <w:szCs w:val="24"/>
              </w:rPr>
              <w:t>1</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4</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C543A3" w:rsidTr="0000034F">
        <w:tc>
          <w:tcPr>
            <w:tcW w:w="436" w:type="dxa"/>
          </w:tcPr>
          <w:p w:rsidR="00C543A3" w:rsidRPr="00B25145" w:rsidRDefault="00C543A3" w:rsidP="00C543A3">
            <w:pPr>
              <w:jc w:val="center"/>
              <w:rPr>
                <w:sz w:val="24"/>
                <w:szCs w:val="24"/>
              </w:rPr>
            </w:pPr>
            <w:r>
              <w:rPr>
                <w:sz w:val="24"/>
                <w:szCs w:val="24"/>
              </w:rPr>
              <w:t>5</w:t>
            </w:r>
          </w:p>
        </w:tc>
        <w:tc>
          <w:tcPr>
            <w:tcW w:w="2164" w:type="dxa"/>
            <w:vAlign w:val="center"/>
          </w:tcPr>
          <w:p w:rsidR="00C543A3" w:rsidRPr="00B25145" w:rsidRDefault="00C543A3" w:rsidP="00C543A3">
            <w:pPr>
              <w:jc w:val="center"/>
              <w:rPr>
                <w:sz w:val="24"/>
                <w:szCs w:val="24"/>
              </w:rPr>
            </w:pPr>
            <w:r>
              <w:rPr>
                <w:color w:val="FFFFFF" w:themeColor="background1"/>
                <w:sz w:val="24"/>
                <w:szCs w:val="24"/>
              </w:rPr>
              <w:t>Funktionalität</w:t>
            </w: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Effizienz</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C543A3">
            <w:pPr>
              <w:jc w:val="center"/>
              <w:rPr>
                <w:color w:val="FFFFFF" w:themeColor="background1"/>
                <w:sz w:val="24"/>
                <w:szCs w:val="24"/>
              </w:rPr>
            </w:pPr>
            <w:r>
              <w:rPr>
                <w:color w:val="FFFFFF" w:themeColor="background1"/>
                <w:sz w:val="24"/>
                <w:szCs w:val="24"/>
              </w:rPr>
              <w:t>Portabilität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bl>
    <w:p w:rsidR="00FC5E4F" w:rsidRPr="00FC5E4F" w:rsidRDefault="00FC5E4F" w:rsidP="00FC5E4F">
      <w:pPr>
        <w:rPr>
          <w:b/>
          <w:color w:val="000000" w:themeColor="text1"/>
          <w:sz w:val="20"/>
        </w:rPr>
      </w:pPr>
      <w:bookmarkStart w:id="22" w:name="_Toc431214785"/>
      <w:r>
        <w:rPr>
          <w:b/>
          <w:color w:val="000000" w:themeColor="text1"/>
          <w:sz w:val="20"/>
        </w:rPr>
        <w:br/>
      </w:r>
      <w:bookmarkStart w:id="23" w:name="_Toc431824846"/>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0D52D2">
        <w:rPr>
          <w:b/>
          <w:noProof/>
          <w:color w:val="000000" w:themeColor="text1"/>
          <w:sz w:val="20"/>
        </w:rPr>
        <w:t>3</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3"/>
    </w:p>
    <w:p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Rahmenbedingungen</w:t>
      </w:r>
      <w:bookmarkEnd w:id="22"/>
    </w:p>
    <w:p w:rsidR="00AC3EF0" w:rsidRPr="00AC3EF0" w:rsidRDefault="0001774C" w:rsidP="0001774C">
      <w:r>
        <w:t xml:space="preserve"> </w:t>
      </w:r>
    </w:p>
    <w:p w:rsidR="00AC3EF0" w:rsidRPr="00AC3EF0" w:rsidRDefault="00AC3EF0" w:rsidP="00AC3EF0"/>
    <w:p w:rsidR="00AC3EF0" w:rsidRPr="00AC3EF0" w:rsidRDefault="00AC3EF0" w:rsidP="00AC3EF0"/>
    <w:p w:rsidR="00D467F9" w:rsidRPr="007A6C56" w:rsidRDefault="0027203B" w:rsidP="00B20DCA">
      <w:pPr>
        <w:pStyle w:val="berschrift1"/>
        <w:numPr>
          <w:ilvl w:val="0"/>
          <w:numId w:val="4"/>
        </w:numPr>
        <w:spacing w:after="240" w:line="360" w:lineRule="auto"/>
        <w:ind w:left="284" w:hanging="284"/>
        <w:rPr>
          <w:color w:val="487B79"/>
        </w:rPr>
      </w:pPr>
      <w:bookmarkStart w:id="24" w:name="_Toc431214786"/>
      <w:r w:rsidRPr="007A6C56">
        <w:rPr>
          <w:color w:val="487B79"/>
        </w:rPr>
        <w:t>Entwurf</w:t>
      </w:r>
      <w:bookmarkEnd w:id="24"/>
    </w:p>
    <w:p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5" w:name="_Toc431214787"/>
      <w:r w:rsidRPr="00C8570F">
        <w:rPr>
          <w:rFonts w:asciiTheme="minorHAnsi" w:hAnsiTheme="minorHAnsi"/>
          <w:color w:val="595959" w:themeColor="text1" w:themeTint="A6"/>
          <w:sz w:val="28"/>
          <w:szCs w:val="28"/>
        </w:rPr>
        <w:t xml:space="preserve">Struktur </w:t>
      </w:r>
      <w:r w:rsidR="006B16DC" w:rsidRPr="00C8570F">
        <w:rPr>
          <w:rFonts w:asciiTheme="minorHAnsi" w:hAnsiTheme="minorHAnsi"/>
          <w:color w:val="595959" w:themeColor="text1" w:themeTint="A6"/>
          <w:sz w:val="28"/>
          <w:szCs w:val="28"/>
        </w:rPr>
        <w:t>des Systems</w:t>
      </w:r>
      <w:bookmarkEnd w:id="25"/>
      <w:r w:rsidR="006B16DC" w:rsidRPr="00C8570F">
        <w:rPr>
          <w:rFonts w:asciiTheme="minorHAnsi" w:hAnsiTheme="minorHAnsi"/>
          <w:color w:val="595959" w:themeColor="text1" w:themeTint="A6"/>
          <w:sz w:val="28"/>
          <w:szCs w:val="28"/>
        </w:rPr>
        <w:t xml:space="preserve"> </w:t>
      </w:r>
    </w:p>
    <w:p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6" w:name="_Toc431214788"/>
      <w:r w:rsidRPr="00C8570F">
        <w:rPr>
          <w:rFonts w:asciiTheme="minorHAnsi" w:hAnsiTheme="minorHAnsi"/>
          <w:color w:val="595959" w:themeColor="text1" w:themeTint="A6"/>
          <w:sz w:val="28"/>
          <w:szCs w:val="28"/>
        </w:rPr>
        <w:t>Schichten-Architektur</w:t>
      </w:r>
      <w:bookmarkEnd w:id="26"/>
    </w:p>
    <w:p w:rsidR="0027203B"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7" w:name="_Toc431214789"/>
      <w:r w:rsidRPr="00C8570F">
        <w:rPr>
          <w:rFonts w:asciiTheme="minorHAnsi" w:hAnsiTheme="minorHAnsi"/>
          <w:color w:val="595959" w:themeColor="text1" w:themeTint="A6"/>
          <w:sz w:val="28"/>
          <w:szCs w:val="28"/>
        </w:rPr>
        <w:t>Klassendiagramme</w:t>
      </w:r>
      <w:bookmarkEnd w:id="27"/>
    </w:p>
    <w:p w:rsidR="00705F0A" w:rsidRPr="00C8570F" w:rsidRDefault="00705F0A"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8" w:name="_Toc431214790"/>
      <w:r w:rsidR="0074358E" w:rsidRPr="00C8570F">
        <w:rPr>
          <w:rFonts w:asciiTheme="minorHAnsi" w:hAnsiTheme="minorHAnsi"/>
          <w:color w:val="595959" w:themeColor="text1" w:themeTint="A6"/>
          <w:sz w:val="28"/>
          <w:szCs w:val="28"/>
        </w:rPr>
        <w:t>Verhalten des Systems</w:t>
      </w:r>
      <w:bookmarkEnd w:id="28"/>
    </w:p>
    <w:p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9" w:name="_Toc431214791"/>
      <w:r w:rsidRPr="00C8570F">
        <w:rPr>
          <w:rFonts w:asciiTheme="minorHAnsi" w:hAnsiTheme="minorHAnsi"/>
          <w:color w:val="595959" w:themeColor="text1" w:themeTint="A6"/>
          <w:sz w:val="28"/>
          <w:szCs w:val="28"/>
        </w:rPr>
        <w:t>Aktivitätsdiagramme</w:t>
      </w:r>
      <w:bookmarkEnd w:id="29"/>
    </w:p>
    <w:p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0" w:name="_Toc431214792"/>
      <w:r w:rsidRPr="00C8570F">
        <w:rPr>
          <w:rFonts w:asciiTheme="minorHAnsi" w:hAnsiTheme="minorHAnsi"/>
          <w:color w:val="595959" w:themeColor="text1" w:themeTint="A6"/>
          <w:sz w:val="28"/>
          <w:szCs w:val="28"/>
        </w:rPr>
        <w:t>Zustandsdiagramme</w:t>
      </w:r>
      <w:bookmarkEnd w:id="30"/>
    </w:p>
    <w:p w:rsidR="006B16DC" w:rsidRPr="00C8570F" w:rsidRDefault="006B16DC"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31" w:name="_Toc431214793"/>
      <w:r w:rsidRPr="00C8570F">
        <w:rPr>
          <w:rFonts w:asciiTheme="minorHAnsi" w:hAnsiTheme="minorHAnsi"/>
          <w:color w:val="595959" w:themeColor="text1" w:themeTint="A6"/>
          <w:sz w:val="28"/>
          <w:szCs w:val="28"/>
        </w:rPr>
        <w:t>Logische Komponenten des Systems</w:t>
      </w:r>
      <w:bookmarkEnd w:id="31"/>
    </w:p>
    <w:p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2" w:name="_Toc431214794"/>
      <w:r w:rsidRPr="00C8570F">
        <w:rPr>
          <w:rFonts w:asciiTheme="minorHAnsi" w:hAnsiTheme="minorHAnsi"/>
          <w:color w:val="595959" w:themeColor="text1" w:themeTint="A6"/>
          <w:sz w:val="28"/>
          <w:szCs w:val="28"/>
        </w:rPr>
        <w:t>Datenbank</w:t>
      </w:r>
      <w:bookmarkEnd w:id="32"/>
    </w:p>
    <w:p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3" w:name="_Toc431214795"/>
      <w:r w:rsidRPr="00C8570F">
        <w:rPr>
          <w:rFonts w:asciiTheme="minorHAnsi" w:hAnsiTheme="minorHAnsi"/>
          <w:color w:val="595959" w:themeColor="text1" w:themeTint="A6"/>
          <w:sz w:val="28"/>
          <w:szCs w:val="28"/>
        </w:rPr>
        <w:t>Server-Schnittstellen</w:t>
      </w:r>
      <w:bookmarkEnd w:id="33"/>
    </w:p>
    <w:p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4" w:name="_Toc431214796"/>
      <w:r w:rsidRPr="00C8570F">
        <w:rPr>
          <w:rFonts w:asciiTheme="minorHAnsi" w:hAnsiTheme="minorHAnsi"/>
          <w:color w:val="595959" w:themeColor="text1" w:themeTint="A6"/>
          <w:sz w:val="28"/>
          <w:szCs w:val="28"/>
        </w:rPr>
        <w:t>File-Schnittstelle</w:t>
      </w:r>
      <w:bookmarkEnd w:id="34"/>
    </w:p>
    <w:p w:rsidR="000C5CC4" w:rsidRDefault="000C5CC4" w:rsidP="000C5CC4">
      <w:pPr>
        <w:pStyle w:val="Listenabsatz"/>
        <w:numPr>
          <w:ilvl w:val="0"/>
          <w:numId w:val="12"/>
        </w:numPr>
      </w:pPr>
      <w:r>
        <w:t>Auswahl eines Ordners, der zur Kommunikation zwischen den beiden Clients und dem Server dient</w:t>
      </w:r>
    </w:p>
    <w:p w:rsidR="000C5CC4" w:rsidRDefault="000C5CC4" w:rsidP="000C5CC4">
      <w:pPr>
        <w:pStyle w:val="Listenabsatz"/>
        <w:numPr>
          <w:ilvl w:val="0"/>
          <w:numId w:val="12"/>
        </w:numPr>
      </w:pPr>
      <w:r>
        <w:t>Auf Client wird Team (O oder X) ausgewählt</w:t>
      </w:r>
    </w:p>
    <w:p w:rsidR="000C5CC4" w:rsidRDefault="000C5CC4" w:rsidP="000C5CC4">
      <w:pPr>
        <w:pStyle w:val="Listenabsatz"/>
        <w:numPr>
          <w:ilvl w:val="0"/>
          <w:numId w:val="12"/>
        </w:numPr>
      </w:pPr>
      <w:r>
        <w:t>Anhand des Team-Namens werden die Dateien zur Kommunikation der zwei Teams erstellt</w:t>
      </w:r>
    </w:p>
    <w:p w:rsidR="000C5CC4" w:rsidRDefault="000C5CC4" w:rsidP="000C5CC4">
      <w:pPr>
        <w:pStyle w:val="Listenabsatz"/>
        <w:numPr>
          <w:ilvl w:val="0"/>
          <w:numId w:val="12"/>
        </w:numPr>
      </w:pPr>
      <w:r>
        <w:t>Server kann anhand dieser Dateien (deren Namen) feststellen, welches Team welchen Zug durchführt</w:t>
      </w:r>
    </w:p>
    <w:p w:rsidR="000C5CC4" w:rsidRDefault="000C5CC4" w:rsidP="000C5CC4">
      <w:pPr>
        <w:pStyle w:val="Listenabsatz"/>
        <w:numPr>
          <w:ilvl w:val="0"/>
          <w:numId w:val="12"/>
        </w:numPr>
      </w:pPr>
      <w:r>
        <w:t>Workflow:</w:t>
      </w:r>
    </w:p>
    <w:p w:rsidR="00001F0D" w:rsidRDefault="000C5CC4" w:rsidP="00673689">
      <w:pPr>
        <w:pStyle w:val="Listenabsatz"/>
        <w:numPr>
          <w:ilvl w:val="0"/>
          <w:numId w:val="12"/>
        </w:numPr>
      </w:pPr>
      <w:r>
        <w:t>Server generiert XML-Datei (siehe Glossar Herr. Lauterbach)</w:t>
      </w:r>
    </w:p>
    <w:p w:rsidR="000C5CC4" w:rsidRDefault="000C5CC4" w:rsidP="000C5CC4">
      <w:pPr>
        <w:pStyle w:val="Listenabsatz"/>
        <w:numPr>
          <w:ilvl w:val="0"/>
          <w:numId w:val="12"/>
        </w:numPr>
      </w:pPr>
      <w:r>
        <w:t>Client liest XML-Datei ein und setzen evtl. Gegnerzug in unsere GUI</w:t>
      </w:r>
    </w:p>
    <w:p w:rsidR="000C5CC4" w:rsidRDefault="000C5CC4" w:rsidP="000C5CC4">
      <w:pPr>
        <w:pStyle w:val="Listenabsatz"/>
        <w:numPr>
          <w:ilvl w:val="0"/>
          <w:numId w:val="12"/>
        </w:numPr>
      </w:pPr>
      <w:r>
        <w:t>Client-KI erzeugt einen Zug und Anzeige in GUI</w:t>
      </w:r>
    </w:p>
    <w:p w:rsidR="000C5CC4" w:rsidRDefault="000C5CC4" w:rsidP="000C5CC4">
      <w:pPr>
        <w:pStyle w:val="Listenabsatz"/>
        <w:numPr>
          <w:ilvl w:val="0"/>
          <w:numId w:val="12"/>
        </w:numPr>
      </w:pPr>
      <w:r>
        <w:t>Server-Schnittstelle erstellt Datei mit dem durchzuführenden Zug (Koordinate) und legt diese auf dem vorher in den Einstellungen definierten Ordnerpfad ab</w:t>
      </w:r>
    </w:p>
    <w:p w:rsidR="000C5CC4" w:rsidRPr="000C5CC4" w:rsidRDefault="000C5CC4" w:rsidP="000C5CC4">
      <w:pPr>
        <w:pStyle w:val="Listenabsatz"/>
        <w:numPr>
          <w:ilvl w:val="0"/>
          <w:numId w:val="12"/>
        </w:numPr>
      </w:pPr>
    </w:p>
    <w:p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5" w:name="_Toc431214797"/>
      <w:r w:rsidRPr="00C8570F">
        <w:rPr>
          <w:rFonts w:asciiTheme="minorHAnsi" w:hAnsiTheme="minorHAnsi"/>
          <w:color w:val="595959" w:themeColor="text1" w:themeTint="A6"/>
          <w:sz w:val="28"/>
          <w:szCs w:val="28"/>
        </w:rPr>
        <w:t>Pusher-Schnittstelle</w:t>
      </w:r>
      <w:bookmarkEnd w:id="35"/>
    </w:p>
    <w:p w:rsidR="000C5CC4" w:rsidRDefault="000C5CC4" w:rsidP="000C5CC4">
      <w:pPr>
        <w:pStyle w:val="Listenabsatz"/>
        <w:numPr>
          <w:ilvl w:val="0"/>
          <w:numId w:val="12"/>
        </w:numPr>
      </w:pPr>
      <w:r>
        <w:t>Es gibt einen Pusher-Server, Verbindung Client – Server, sämtliche Kommunikation erfolgt über Pusher</w:t>
      </w:r>
    </w:p>
    <w:p w:rsidR="000C5CC4" w:rsidRDefault="000C5CC4" w:rsidP="000C5CC4">
      <w:pPr>
        <w:pStyle w:val="Listenabsatz"/>
        <w:numPr>
          <w:ilvl w:val="0"/>
          <w:numId w:val="12"/>
        </w:numPr>
      </w:pPr>
      <w:r>
        <w:t>Auf Pusher-Server existiert App (besondere Credentials – Adresse (Account)</w:t>
      </w:r>
    </w:p>
    <w:p w:rsidR="000C5CC4" w:rsidRDefault="000C5CC4" w:rsidP="000C5CC4">
      <w:pPr>
        <w:pStyle w:val="Listenabsatz"/>
        <w:numPr>
          <w:ilvl w:val="0"/>
          <w:numId w:val="12"/>
        </w:numPr>
      </w:pPr>
      <w:r>
        <w:t>Innerhalb des Pushers erfolgt die Kommunikation über Channels, für diese Channel-Kommunikation wird eine Verschlüsselung verwendet, ein secretkey und gehashed</w:t>
      </w:r>
    </w:p>
    <w:p w:rsidR="00001F0D" w:rsidRPr="00782F2C" w:rsidRDefault="00001F0D" w:rsidP="0000034F">
      <w:pPr>
        <w:pStyle w:val="Listenabsatz"/>
      </w:pPr>
    </w:p>
    <w:bookmarkStart w:id="36" w:name="_MON_1506169639"/>
    <w:bookmarkEnd w:id="36"/>
    <w:p w:rsidR="00001F0D" w:rsidRDefault="00673689" w:rsidP="00782F2C">
      <w:pPr>
        <w:pStyle w:val="Listenabsatz"/>
      </w:pPr>
      <w:r>
        <w:rPr>
          <w:lang w:val="en-US"/>
        </w:rPr>
        <w:object w:dxaOrig="9406" w:dyaOrig="1642" w14:anchorId="65726F36">
          <v:shape id="_x0000_i1026" type="#_x0000_t75" style="width:469.5pt;height:81.75pt" o:ole="">
            <v:imagedata r:id="rId13" o:title=""/>
          </v:shape>
          <o:OLEObject Type="Embed" ProgID="Word.OpenDocumentText.12" ShapeID="_x0000_i1026" DrawAspect="Content" ObjectID="_1507373634" r:id="rId14"/>
        </w:object>
      </w:r>
      <w:r w:rsidR="00001F0D" w:rsidRPr="00001F0D">
        <w:t xml:space="preserve"> </w:t>
      </w:r>
      <w:r w:rsidR="00001F0D">
        <w:t>Innerhalb der Channels existieren events, auf die reagiert werden kann</w:t>
      </w:r>
    </w:p>
    <w:p w:rsidR="00001F0D" w:rsidRDefault="00001F0D" w:rsidP="00001F0D">
      <w:pPr>
        <w:pStyle w:val="Listenabsatz"/>
        <w:numPr>
          <w:ilvl w:val="0"/>
          <w:numId w:val="12"/>
        </w:numPr>
      </w:pPr>
      <w:r>
        <w:t>MoveToAgent: Sämtliche vom Server ausgehenden Befehle / Kommunikation</w:t>
      </w:r>
    </w:p>
    <w:p w:rsidR="00001F0D" w:rsidRDefault="00001F0D" w:rsidP="00001F0D">
      <w:pPr>
        <w:pStyle w:val="Listenabsatz"/>
        <w:numPr>
          <w:ilvl w:val="0"/>
          <w:numId w:val="12"/>
        </w:numPr>
      </w:pPr>
      <w:r>
        <w:t>Client empfängt MoveToAgent-Nachricht als Json-Format (Client kann Informationen verarbeiten)</w:t>
      </w:r>
    </w:p>
    <w:p w:rsidR="00001F0D" w:rsidRDefault="00001F0D" w:rsidP="00001F0D">
      <w:pPr>
        <w:pStyle w:val="Listenabsatz"/>
        <w:numPr>
          <w:ilvl w:val="0"/>
          <w:numId w:val="12"/>
        </w:numPr>
      </w:pPr>
      <w:r>
        <w:t>Workflow wie bei File-Schnittstelle</w:t>
      </w:r>
    </w:p>
    <w:p w:rsidR="00001F0D" w:rsidRDefault="00001F0D" w:rsidP="00001F0D">
      <w:pPr>
        <w:pStyle w:val="Listenabsatz"/>
        <w:numPr>
          <w:ilvl w:val="0"/>
          <w:numId w:val="12"/>
        </w:numPr>
      </w:pPr>
      <w:r>
        <w:t>Client-Event: Sämtliche vom Client ausgehenden Befehle (Zug setzen, …)</w:t>
      </w:r>
    </w:p>
    <w:p w:rsidR="00001F0D" w:rsidRPr="00001F0D" w:rsidRDefault="00001F0D" w:rsidP="0000034F">
      <w:pPr>
        <w:pStyle w:val="Listenabsatz"/>
      </w:pPr>
    </w:p>
    <w:p w:rsidR="00EC4556" w:rsidRPr="00EC4556" w:rsidRDefault="00EC4556" w:rsidP="00EC4556">
      <w:r>
        <w:rPr>
          <w:noProof/>
          <w:lang w:eastAsia="de-DE"/>
        </w:rPr>
        <w:drawing>
          <wp:inline distT="0" distB="0" distL="0" distR="0" wp14:anchorId="22C3B42A" wp14:editId="29732F6C">
            <wp:extent cx="4755515" cy="6831371"/>
            <wp:effectExtent l="0" t="0" r="6985" b="7620"/>
            <wp:docPr id="1" name="Grafik 1" descr="C:\Users\User\AppData\Local\Microsoft\Windows\INetCache\Content.Word\IMAG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AG006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5515" cy="6831371"/>
                    </a:xfrm>
                    <a:prstGeom prst="rect">
                      <a:avLst/>
                    </a:prstGeom>
                    <a:noFill/>
                    <a:ln>
                      <a:noFill/>
                    </a:ln>
                  </pic:spPr>
                </pic:pic>
              </a:graphicData>
            </a:graphic>
          </wp:inline>
        </w:drawing>
      </w:r>
    </w:p>
    <w:p w:rsidR="00EC4556" w:rsidRPr="00EC4556" w:rsidRDefault="00EC4556" w:rsidP="00EC4556"/>
    <w:p w:rsidR="00705F0A" w:rsidRPr="00C8570F"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7" w:name="_Toc431214798"/>
      <w:r w:rsidRPr="00C8570F">
        <w:rPr>
          <w:rFonts w:asciiTheme="minorHAnsi" w:hAnsiTheme="minorHAnsi"/>
          <w:color w:val="595959" w:themeColor="text1" w:themeTint="A6"/>
          <w:sz w:val="28"/>
          <w:szCs w:val="28"/>
        </w:rPr>
        <w:t>Grafische Benutzeroberfläche</w:t>
      </w:r>
      <w:bookmarkEnd w:id="37"/>
    </w:p>
    <w:p w:rsidR="00705F0A"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8" w:name="_Toc431214799"/>
      <w:r w:rsidRPr="00C8570F">
        <w:rPr>
          <w:rFonts w:asciiTheme="minorHAnsi" w:hAnsiTheme="minorHAnsi"/>
          <w:color w:val="595959" w:themeColor="text1" w:themeTint="A6"/>
          <w:sz w:val="28"/>
          <w:szCs w:val="28"/>
        </w:rPr>
        <w:t>Künstliche Intelligenz</w:t>
      </w:r>
      <w:bookmarkEnd w:id="38"/>
    </w:p>
    <w:p w:rsidR="000D52D2" w:rsidRDefault="000D52D2" w:rsidP="000D52D2">
      <w:r>
        <w:t>Die Künstliche Intelligenz ist eine selbst erdachte Konzeptionierung. Ziel dieser ist es in erster Linie Gewinnmuster zu erkennen und anschließen die dafür benötigte Spaltennummer auszugeben. Dabei wird zuerst darauf geachtet, ob der Spieler eine Siegmöglichkeit. Sollte dies nicht der Fall sein, wird überprüft, ob bei dem Gegenspieler eine Siegchance im nächsten Zug bestehen würde. Findet die KI zu diesen beiden genannten Fällen keine Lösung, wird aus performencetechnischen Gründen eine Zufallszeile generiert.</w:t>
      </w:r>
    </w:p>
    <w:p w:rsidR="000D52D2" w:rsidRDefault="000D52D2" w:rsidP="000D52D2">
      <w:r>
        <w:t>Die Künstliche Intelligenz ist in einer einzigen Klasse (KiMain.java) programmiert, welche folgende Methoden bietet:</w:t>
      </w:r>
    </w:p>
    <w:p w:rsidR="000D52D2" w:rsidRDefault="000D52D2" w:rsidP="000D52D2">
      <w:pPr>
        <w:pStyle w:val="Listenabsatz"/>
        <w:numPr>
          <w:ilvl w:val="0"/>
          <w:numId w:val="12"/>
        </w:numPr>
      </w:pPr>
      <w:r>
        <w:t>public KiMain()</w:t>
      </w:r>
    </w:p>
    <w:p w:rsidR="000D52D2" w:rsidRDefault="000D52D2" w:rsidP="000D52D2">
      <w:pPr>
        <w:pStyle w:val="Listenabsatz"/>
        <w:numPr>
          <w:ilvl w:val="0"/>
          <w:numId w:val="12"/>
        </w:numPr>
      </w:pPr>
      <w:r>
        <w:t>public void setEigenerStein()</w:t>
      </w:r>
    </w:p>
    <w:p w:rsidR="000D52D2" w:rsidRDefault="000D52D2" w:rsidP="000D52D2">
      <w:pPr>
        <w:pStyle w:val="Listenabsatz"/>
        <w:numPr>
          <w:ilvl w:val="0"/>
          <w:numId w:val="12"/>
        </w:numPr>
      </w:pPr>
      <w:r>
        <w:t>public void setGegnerStein()</w:t>
      </w:r>
    </w:p>
    <w:p w:rsidR="000D52D2" w:rsidRDefault="000D52D2" w:rsidP="000D52D2">
      <w:pPr>
        <w:pStyle w:val="Listenabsatz"/>
        <w:numPr>
          <w:ilvl w:val="0"/>
          <w:numId w:val="12"/>
        </w:numPr>
      </w:pPr>
      <w:r>
        <w:t>public void berechne()</w:t>
      </w:r>
    </w:p>
    <w:p w:rsidR="000D52D2" w:rsidRDefault="000D52D2" w:rsidP="000D52D2">
      <w:pPr>
        <w:pStyle w:val="Listenabsatz"/>
        <w:numPr>
          <w:ilvl w:val="0"/>
          <w:numId w:val="12"/>
        </w:numPr>
      </w:pPr>
      <w:r>
        <w:t>public int get_spalte()</w:t>
      </w:r>
    </w:p>
    <w:p w:rsidR="000D52D2" w:rsidRDefault="000D52D2" w:rsidP="000D52D2">
      <w:pPr>
        <w:pStyle w:val="Listenabsatz"/>
        <w:numPr>
          <w:ilvl w:val="0"/>
          <w:numId w:val="12"/>
        </w:numPr>
      </w:pPr>
      <w:r>
        <w:t>public int[] getletzter_zug()</w:t>
      </w:r>
    </w:p>
    <w:p w:rsidR="000D52D2" w:rsidRDefault="000D52D2" w:rsidP="000D52D2">
      <w:pPr>
        <w:pStyle w:val="Listenabsatz"/>
      </w:pPr>
    </w:p>
    <w:p w:rsidR="000D52D2" w:rsidRDefault="000D52D2" w:rsidP="000D52D2">
      <w:pPr>
        <w:ind w:left="360"/>
      </w:pPr>
      <w:r>
        <w:t>Die beiden Set-Klassen dienen dazu um die gespielten Züge der beiden Agents in das eigene Spielfeld der KI-Klasse abzuspeichern.</w:t>
      </w:r>
    </w:p>
    <w:p w:rsidR="000D52D2" w:rsidRDefault="000D52D2" w:rsidP="000D52D2">
      <w:pPr>
        <w:ind w:left="360"/>
      </w:pPr>
      <w:r>
        <w:t>In der Klasse berechne() befindet sich der im obigen Teil des Kapitels beschriebene Algorithmus, welcher den aktuellen Zug berechnet.</w:t>
      </w:r>
    </w:p>
    <w:p w:rsidR="000D52D2" w:rsidRDefault="000D52D2" w:rsidP="000D52D2">
      <w:pPr>
        <w:ind w:left="360"/>
      </w:pPr>
      <w:r>
        <w:t>Get_spalte() ist eine Return-Funktion, die das berechnete Ergebnis an die jeweilige Serverschnittstelle weiterleitet.</w:t>
      </w:r>
    </w:p>
    <w:p w:rsidR="000D52D2" w:rsidRPr="000D52D2" w:rsidRDefault="000D52D2" w:rsidP="000D52D2">
      <w:pPr>
        <w:ind w:left="360"/>
      </w:pPr>
      <w:r>
        <w:t>Die Methode getletzter_zug() ist auch eine Return-Funktion. Ihr Zweck ist es die aktuellen X- und Y-Koordinaten des letzten Zuges an die graphische Oberfläche weiterzuleiten.</w:t>
      </w:r>
    </w:p>
    <w:p w:rsidR="0027203B" w:rsidRPr="007A6C56" w:rsidRDefault="0027203B" w:rsidP="00B20DCA">
      <w:pPr>
        <w:pStyle w:val="berschrift1"/>
        <w:numPr>
          <w:ilvl w:val="0"/>
          <w:numId w:val="4"/>
        </w:numPr>
        <w:spacing w:after="240" w:line="360" w:lineRule="auto"/>
        <w:ind w:left="284" w:hanging="284"/>
        <w:rPr>
          <w:color w:val="487B79"/>
        </w:rPr>
      </w:pPr>
      <w:bookmarkStart w:id="39" w:name="_Toc431214800"/>
      <w:r w:rsidRPr="007A6C56">
        <w:rPr>
          <w:color w:val="487B79"/>
        </w:rPr>
        <w:t>Implementierung</w:t>
      </w:r>
      <w:bookmarkEnd w:id="39"/>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0" w:name="_Toc431214801"/>
      <w:r w:rsidRPr="00C8570F">
        <w:rPr>
          <w:rFonts w:asciiTheme="minorHAnsi" w:hAnsiTheme="minorHAnsi"/>
          <w:color w:val="595959" w:themeColor="text1" w:themeTint="A6"/>
          <w:sz w:val="28"/>
          <w:szCs w:val="28"/>
        </w:rPr>
        <w:t>Java-API Dokumentation</w:t>
      </w:r>
      <w:bookmarkEnd w:id="40"/>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1" w:name="_Toc431214802"/>
      <w:r w:rsidRPr="00C8570F">
        <w:rPr>
          <w:rFonts w:asciiTheme="minorHAnsi" w:hAnsiTheme="minorHAnsi"/>
          <w:color w:val="595959" w:themeColor="text1" w:themeTint="A6"/>
          <w:sz w:val="28"/>
          <w:szCs w:val="28"/>
        </w:rPr>
        <w:t>(Sequenzdiagramm)</w:t>
      </w:r>
      <w:bookmarkEnd w:id="41"/>
    </w:p>
    <w:p w:rsidR="0074358E" w:rsidRPr="0074358E" w:rsidRDefault="0074358E" w:rsidP="0074358E"/>
    <w:p w:rsidR="0027203B" w:rsidRPr="007A6C56" w:rsidRDefault="0027203B" w:rsidP="00B20DCA">
      <w:pPr>
        <w:pStyle w:val="berschrift1"/>
        <w:numPr>
          <w:ilvl w:val="0"/>
          <w:numId w:val="4"/>
        </w:numPr>
        <w:spacing w:after="240" w:line="360" w:lineRule="auto"/>
        <w:ind w:left="284" w:hanging="284"/>
        <w:rPr>
          <w:color w:val="487B79"/>
        </w:rPr>
      </w:pPr>
      <w:bookmarkStart w:id="42" w:name="_Toc431214803"/>
      <w:r w:rsidRPr="007A6C56">
        <w:rPr>
          <w:color w:val="487B79"/>
        </w:rPr>
        <w:t>Test</w:t>
      </w:r>
      <w:bookmarkEnd w:id="42"/>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3" w:name="_Toc431214804"/>
      <w:r w:rsidRPr="00C8570F">
        <w:rPr>
          <w:rFonts w:asciiTheme="minorHAnsi" w:hAnsiTheme="minorHAnsi"/>
          <w:color w:val="595959" w:themeColor="text1" w:themeTint="A6"/>
          <w:sz w:val="28"/>
          <w:szCs w:val="28"/>
        </w:rPr>
        <w:t>Testverfahren</w:t>
      </w:r>
      <w:bookmarkEnd w:id="43"/>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1214805"/>
      <w:r w:rsidRPr="00C8570F">
        <w:rPr>
          <w:rFonts w:asciiTheme="minorHAnsi" w:hAnsiTheme="minorHAnsi"/>
          <w:color w:val="595959" w:themeColor="text1" w:themeTint="A6"/>
          <w:sz w:val="28"/>
          <w:szCs w:val="28"/>
        </w:rPr>
        <w:t>(…)</w:t>
      </w:r>
      <w:bookmarkEnd w:id="44"/>
    </w:p>
    <w:p w:rsidR="0027203B" w:rsidRPr="007A6C56" w:rsidRDefault="0074358E" w:rsidP="00B20DCA">
      <w:pPr>
        <w:pStyle w:val="berschrift1"/>
        <w:numPr>
          <w:ilvl w:val="0"/>
          <w:numId w:val="4"/>
        </w:numPr>
        <w:spacing w:after="240" w:line="360" w:lineRule="auto"/>
        <w:ind w:left="284" w:hanging="284"/>
        <w:rPr>
          <w:color w:val="487B79"/>
        </w:rPr>
      </w:pPr>
      <w:bookmarkStart w:id="45" w:name="_Toc431214806"/>
      <w:r w:rsidRPr="007A6C56">
        <w:rPr>
          <w:color w:val="487B79"/>
        </w:rPr>
        <w:t>Abnahme und Inbetriebnahme</w:t>
      </w:r>
      <w:bookmarkEnd w:id="45"/>
    </w:p>
    <w:p w:rsidR="0027203B" w:rsidRPr="0027203B" w:rsidRDefault="0027203B" w:rsidP="0027203B"/>
    <w:p w:rsidR="0027203B" w:rsidRPr="0027203B" w:rsidRDefault="0027203B" w:rsidP="0027203B"/>
    <w:p w:rsidR="007F17B6" w:rsidRPr="007F17B6" w:rsidRDefault="007F17B6" w:rsidP="007F17B6"/>
    <w:p w:rsidR="00754631" w:rsidRDefault="00754631" w:rsidP="00463C4D">
      <w:pPr>
        <w:pStyle w:val="berschrift1"/>
        <w:numPr>
          <w:ilvl w:val="0"/>
          <w:numId w:val="0"/>
        </w:numPr>
        <w:spacing w:after="240" w:line="360" w:lineRule="auto"/>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754631">
      <w:pPr>
        <w:pStyle w:val="berschrift1"/>
        <w:numPr>
          <w:ilvl w:val="0"/>
          <w:numId w:val="0"/>
        </w:numPr>
        <w:spacing w:after="240" w:line="360" w:lineRule="auto"/>
        <w:jc w:val="both"/>
        <w:rPr>
          <w:color w:val="CB001F"/>
        </w:rPr>
      </w:pPr>
    </w:p>
    <w:p w:rsidR="00754631" w:rsidRDefault="00754631" w:rsidP="00754631"/>
    <w:p w:rsidR="00754631" w:rsidRDefault="00754631" w:rsidP="00754631"/>
    <w:p w:rsidR="00E12F00" w:rsidRDefault="00E12F00" w:rsidP="00754631"/>
    <w:p w:rsidR="00E12F00" w:rsidRDefault="00E12F00" w:rsidP="00754631"/>
    <w:p w:rsidR="00463C4D" w:rsidRDefault="00463C4D" w:rsidP="00754631"/>
    <w:p w:rsidR="00463C4D" w:rsidRDefault="00463C4D" w:rsidP="00754631"/>
    <w:p w:rsidR="00E12F00" w:rsidRDefault="00E12F00" w:rsidP="00754631"/>
    <w:p w:rsidR="00BC59C6" w:rsidRPr="000761F9" w:rsidRDefault="00BC59C6" w:rsidP="00B60870">
      <w:pPr>
        <w:pStyle w:val="berschrift1"/>
        <w:numPr>
          <w:ilvl w:val="0"/>
          <w:numId w:val="0"/>
        </w:numPr>
        <w:spacing w:after="240" w:line="360" w:lineRule="auto"/>
        <w:ind w:left="432" w:hanging="432"/>
        <w:jc w:val="both"/>
        <w:rPr>
          <w:color w:val="487B79"/>
        </w:rPr>
      </w:pPr>
      <w:bookmarkStart w:id="46" w:name="_Toc431214807"/>
      <w:r w:rsidRPr="000761F9">
        <w:rPr>
          <w:color w:val="487B79"/>
        </w:rPr>
        <w:t>Anhang</w:t>
      </w:r>
      <w:bookmarkEnd w:id="46"/>
    </w:p>
    <w:p w:rsidR="00FD1CEA" w:rsidRPr="007E775F" w:rsidRDefault="00FD1CEA" w:rsidP="00FD1CEA">
      <w:pPr>
        <w:spacing w:line="360" w:lineRule="auto"/>
      </w:pPr>
      <w:bookmarkStart w:id="47" w:name="_Toc43120706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0D52D2">
        <w:rPr>
          <w:noProof/>
          <w:sz w:val="24"/>
        </w:rPr>
        <w:t>1</w:t>
      </w:r>
      <w:r w:rsidRPr="002C1149">
        <w:rPr>
          <w:b/>
          <w:sz w:val="24"/>
        </w:rPr>
        <w:fldChar w:fldCharType="end"/>
      </w:r>
      <w:r w:rsidRPr="002C1149">
        <w:rPr>
          <w:sz w:val="24"/>
        </w:rPr>
        <w:t xml:space="preserve">: </w:t>
      </w:r>
      <w:r>
        <w:rPr>
          <w:sz w:val="24"/>
        </w:rPr>
        <w:t>Stakeholder-Analyse</w:t>
      </w:r>
      <w:bookmarkEnd w:id="47"/>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56B" w:rsidRDefault="0020656B" w:rsidP="00DC2CF3">
      <w:pPr>
        <w:spacing w:after="0" w:line="240" w:lineRule="auto"/>
      </w:pPr>
      <w:r>
        <w:separator/>
      </w:r>
    </w:p>
  </w:endnote>
  <w:endnote w:type="continuationSeparator" w:id="0">
    <w:p w:rsidR="0020656B" w:rsidRDefault="0020656B"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34F" w:rsidRDefault="0000034F" w:rsidP="00D3205E">
    <w:pPr>
      <w:pStyle w:val="Fuzeile"/>
      <w:tabs>
        <w:tab w:val="clear" w:pos="4536"/>
        <w:tab w:val="clear" w:pos="9072"/>
        <w:tab w:val="left" w:pos="185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56B" w:rsidRDefault="0020656B" w:rsidP="00DC2CF3">
      <w:pPr>
        <w:spacing w:after="0" w:line="240" w:lineRule="auto"/>
      </w:pPr>
      <w:r>
        <w:separator/>
      </w:r>
    </w:p>
  </w:footnote>
  <w:footnote w:type="continuationSeparator" w:id="0">
    <w:p w:rsidR="0020656B" w:rsidRDefault="0020656B" w:rsidP="00DC2CF3">
      <w:pPr>
        <w:spacing w:after="0" w:line="240" w:lineRule="auto"/>
      </w:pPr>
      <w:r>
        <w:continuationSeparator/>
      </w:r>
    </w:p>
  </w:footnote>
  <w:footnote w:id="1">
    <w:p w:rsidR="0000034F" w:rsidRDefault="0000034F" w:rsidP="00ED0B3E">
      <w:pPr>
        <w:pStyle w:val="Funotentext"/>
      </w:pPr>
      <w:r>
        <w:rPr>
          <w:rStyle w:val="Funotenzeichen"/>
        </w:rPr>
        <w:footnoteRef/>
      </w:r>
      <w:r>
        <w:t xml:space="preserve"> Vgl. Balzert, Helmut, Lehrbuch der Softwaretechnik – Basiskonzepte und Requirements Engineering, 2009, S. 489</w:t>
      </w:r>
    </w:p>
  </w:footnote>
  <w:footnote w:id="2">
    <w:p w:rsidR="0000034F" w:rsidRDefault="0000034F" w:rsidP="006C781D">
      <w:pPr>
        <w:pStyle w:val="Funotentext"/>
      </w:pPr>
      <w:r>
        <w:rPr>
          <w:rStyle w:val="Funotenzeichen"/>
        </w:rPr>
        <w:footnoteRef/>
      </w:r>
      <w:r>
        <w:t xml:space="preserve"> Vgl. Balzert, Helmut, Lehrbuch der Softwaretechnik – Basiskonzepte und Requirements Engineering, 2009, S. 456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454039"/>
      <w:docPartObj>
        <w:docPartGallery w:val="Page Numbers (Top of Page)"/>
        <w:docPartUnique/>
      </w:docPartObj>
    </w:sdtPr>
    <w:sdtEndPr/>
    <w:sdtContent>
      <w:p w:rsidR="0000034F" w:rsidRDefault="0000034F">
        <w:pPr>
          <w:pStyle w:val="Kopfzeile"/>
          <w:jc w:val="center"/>
        </w:pPr>
        <w:r>
          <w:fldChar w:fldCharType="begin"/>
        </w:r>
        <w:r>
          <w:instrText>PAGE   \* MERGEFORMAT</w:instrText>
        </w:r>
        <w:r>
          <w:fldChar w:fldCharType="separate"/>
        </w:r>
        <w:r w:rsidR="000D52D2">
          <w:rPr>
            <w:noProof/>
          </w:rPr>
          <w:t>9</w:t>
        </w:r>
        <w:r>
          <w:rPr>
            <w:noProof/>
          </w:rPr>
          <w:fldChar w:fldCharType="end"/>
        </w:r>
      </w:p>
    </w:sdtContent>
  </w:sdt>
  <w:p w:rsidR="0000034F" w:rsidRDefault="0000034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6"/>
  </w:num>
  <w:num w:numId="11">
    <w:abstractNumId w:val="0"/>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E38"/>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1774C"/>
    <w:rsid w:val="0002067F"/>
    <w:rsid w:val="0002261E"/>
    <w:rsid w:val="000233CF"/>
    <w:rsid w:val="000254CF"/>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1E4"/>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27B"/>
    <w:rsid w:val="00F6051D"/>
    <w:rsid w:val="00F60B83"/>
    <w:rsid w:val="00F61D41"/>
    <w:rsid w:val="00F626C5"/>
    <w:rsid w:val="00F62B9B"/>
    <w:rsid w:val="00F62D91"/>
    <w:rsid w:val="00F63BE0"/>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6AFFA"/>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Hyp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1.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1F418-9603-477F-8383-6D6B716D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2054</Words>
  <Characters>12947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14972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Korioth Bjoern</cp:lastModifiedBy>
  <cp:revision>640</cp:revision>
  <cp:lastPrinted>2014-08-22T08:25:00Z</cp:lastPrinted>
  <dcterms:created xsi:type="dcterms:W3CDTF">2015-07-03T10:42:00Z</dcterms:created>
  <dcterms:modified xsi:type="dcterms:W3CDTF">2015-10-26T12:42:00Z</dcterms:modified>
</cp:coreProperties>
</file>