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08167394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3F6865BE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F9639E">
        <w:rPr>
          <w:sz w:val="28"/>
          <w:szCs w:val="28"/>
        </w:rPr>
        <w:t>3</w:t>
      </w:r>
    </w:p>
    <w:p w14:paraId="55C24719" w14:textId="713B8D55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EF3455">
        <w:rPr>
          <w:sz w:val="28"/>
          <w:szCs w:val="28"/>
          <w:u w:val="single"/>
        </w:rPr>
        <w:t>Интеллектуальные системы</w:t>
      </w:r>
      <w:r>
        <w:rPr>
          <w:sz w:val="28"/>
          <w:szCs w:val="28"/>
          <w:u w:val="single"/>
        </w:rPr>
        <w:t>»</w:t>
      </w:r>
    </w:p>
    <w:p w14:paraId="192E8066" w14:textId="4C40E4A0" w:rsidR="00436010" w:rsidRPr="00F9639E" w:rsidRDefault="00436010" w:rsidP="00F9639E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F9639E" w:rsidRPr="00F9639E">
        <w:rPr>
          <w:sz w:val="28"/>
          <w:szCs w:val="28"/>
          <w:u w:val="single"/>
        </w:rPr>
        <w:t>Обучение без учителя методом k-средних и визуализация результатов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29320D12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</w:t>
      </w:r>
      <w:r w:rsidR="000F2501">
        <w:rPr>
          <w:sz w:val="28"/>
          <w:szCs w:val="28"/>
          <w:u w:val="single"/>
        </w:rPr>
        <w:t xml:space="preserve">     А.В. Котов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268B53A1" w14:textId="4B47BFB2" w:rsidR="001D5D7D" w:rsidRDefault="004C64BC" w:rsidP="0018290A">
      <w:pPr>
        <w:pStyle w:val="NoSpacing"/>
        <w:ind w:firstLine="851"/>
      </w:pPr>
      <w:r>
        <w:br w:type="page"/>
      </w:r>
    </w:p>
    <w:p w14:paraId="12224834" w14:textId="0CEFAE8C" w:rsidR="0076399F" w:rsidRDefault="0018290A" w:rsidP="0076399F">
      <w:pPr>
        <w:pStyle w:val="NoSpacing"/>
      </w:pPr>
      <w:r>
        <w:rPr>
          <w:noProof/>
        </w:rPr>
        <w:lastRenderedPageBreak/>
        <w:drawing>
          <wp:inline distT="0" distB="0" distL="0" distR="0" wp14:anchorId="4B8A7488" wp14:editId="4C30F339">
            <wp:extent cx="5940425" cy="2836545"/>
            <wp:effectExtent l="0" t="0" r="0" b="0"/>
            <wp:docPr id="201463247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2471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62C" w14:textId="70BD16A1" w:rsidR="0076399F" w:rsidRDefault="0076399F" w:rsidP="0076399F">
      <w:pPr>
        <w:pStyle w:val="NoSpacing"/>
        <w:jc w:val="center"/>
      </w:pPr>
      <w:r>
        <w:t>Рисунок 1 –</w:t>
      </w:r>
      <w:r w:rsidR="0018290A">
        <w:t xml:space="preserve"> Разбиение выборки на кластеры</w:t>
      </w:r>
    </w:p>
    <w:p w14:paraId="7F385F27" w14:textId="77777777" w:rsidR="0018290A" w:rsidRDefault="0018290A" w:rsidP="0076399F">
      <w:pPr>
        <w:pStyle w:val="NoSpacing"/>
        <w:jc w:val="center"/>
      </w:pPr>
    </w:p>
    <w:p w14:paraId="4EDCC6B7" w14:textId="6E0B2950" w:rsidR="0076399F" w:rsidRDefault="0018290A" w:rsidP="0076399F">
      <w:pPr>
        <w:pStyle w:val="NoSpacing"/>
        <w:jc w:val="center"/>
      </w:pPr>
      <w:r>
        <w:rPr>
          <w:noProof/>
        </w:rPr>
        <w:drawing>
          <wp:inline distT="0" distB="0" distL="0" distR="0" wp14:anchorId="3D3CC8B8" wp14:editId="571A4B7E">
            <wp:extent cx="5940425" cy="4992370"/>
            <wp:effectExtent l="0" t="0" r="0" b="0"/>
            <wp:docPr id="123763394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33943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660" w14:textId="74B8B6D6" w:rsidR="0076399F" w:rsidRDefault="0076399F" w:rsidP="0076399F">
      <w:pPr>
        <w:pStyle w:val="NoSpacing"/>
        <w:jc w:val="center"/>
      </w:pPr>
      <w:r>
        <w:t>Рисунок 2 –</w:t>
      </w:r>
      <w:r w:rsidR="0018290A">
        <w:t>Сравнение с истинными метками</w:t>
      </w:r>
      <w:r>
        <w:t xml:space="preserve"> </w:t>
      </w:r>
    </w:p>
    <w:p w14:paraId="2A647EC4" w14:textId="77777777" w:rsidR="0076399F" w:rsidRPr="0076399F" w:rsidRDefault="0076399F" w:rsidP="0076399F">
      <w:pPr>
        <w:pStyle w:val="NoSpacing"/>
        <w:jc w:val="center"/>
      </w:pPr>
    </w:p>
    <w:p w14:paraId="4AD84F0F" w14:textId="77777777" w:rsidR="00E90A2B" w:rsidRDefault="00E90A2B" w:rsidP="001D5D7D">
      <w:pPr>
        <w:pStyle w:val="NoSpacing"/>
        <w:ind w:firstLine="851"/>
        <w:rPr>
          <w:b/>
          <w:bCs/>
        </w:rPr>
      </w:pPr>
    </w:p>
    <w:p w14:paraId="12175FB7" w14:textId="77777777" w:rsidR="00E90A2B" w:rsidRDefault="00E90A2B" w:rsidP="001D5D7D">
      <w:pPr>
        <w:pStyle w:val="NoSpacing"/>
        <w:ind w:firstLine="851"/>
        <w:rPr>
          <w:b/>
          <w:bCs/>
        </w:rPr>
      </w:pPr>
    </w:p>
    <w:p w14:paraId="4A14071A" w14:textId="47003E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lastRenderedPageBreak/>
        <w:t>Результаты работы</w:t>
      </w:r>
    </w:p>
    <w:p w14:paraId="7D615273" w14:textId="00F49CF1" w:rsidR="001D5D7D" w:rsidRPr="00E90A2B" w:rsidRDefault="001D5D7D" w:rsidP="001D5D7D">
      <w:pPr>
        <w:pStyle w:val="NoSpacing"/>
        <w:ind w:firstLine="851"/>
      </w:pPr>
      <w:r>
        <w:t xml:space="preserve">В результате выполнения лабораторной работы был проведён анализ данных датасета </w:t>
      </w:r>
      <w:r w:rsidR="00E90A2B">
        <w:rPr>
          <w:lang w:val="en-US"/>
        </w:rPr>
        <w:t>Iris</w:t>
      </w:r>
      <w:r w:rsidR="00E90A2B" w:rsidRPr="00E90A2B">
        <w:t xml:space="preserve"> </w:t>
      </w:r>
      <w:r w:rsidR="00E90A2B">
        <w:t xml:space="preserve">с использованием алгоритма </w:t>
      </w:r>
      <w:r w:rsidR="00E90A2B">
        <w:rPr>
          <w:lang w:val="en-US"/>
        </w:rPr>
        <w:t>k</w:t>
      </w:r>
      <w:r w:rsidR="00E90A2B" w:rsidRPr="00E90A2B">
        <w:t>-</w:t>
      </w:r>
      <w:r w:rsidR="00E90A2B">
        <w:t>средних</w:t>
      </w:r>
      <w:r w:rsidR="00E90A2B" w:rsidRPr="00E90A2B">
        <w:t>.</w:t>
      </w:r>
    </w:p>
    <w:p w14:paraId="19A4F619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1A9A48F4" w:rsidR="004B71B0" w:rsidRPr="00E90A2B" w:rsidRDefault="001D5D7D" w:rsidP="001D5D7D">
      <w:pPr>
        <w:pStyle w:val="NoSpacing"/>
        <w:ind w:firstLine="851"/>
      </w:pPr>
      <w:r>
        <w:t xml:space="preserve">В ходе лабораторной работы получены практические навыки использования </w:t>
      </w:r>
      <w:r w:rsidR="00E90A2B">
        <w:t>алгоритмов обучения без учителя для анализа наборов данных.</w:t>
      </w:r>
    </w:p>
    <w:sectPr w:rsidR="004B71B0" w:rsidRPr="00E90A2B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13F4C"/>
    <w:rsid w:val="00080DD4"/>
    <w:rsid w:val="000F2501"/>
    <w:rsid w:val="00103E30"/>
    <w:rsid w:val="0018290A"/>
    <w:rsid w:val="00184F8B"/>
    <w:rsid w:val="001D5D7D"/>
    <w:rsid w:val="001F2CB4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76399F"/>
    <w:rsid w:val="00782ED1"/>
    <w:rsid w:val="009B3A9E"/>
    <w:rsid w:val="00A53252"/>
    <w:rsid w:val="00E85813"/>
    <w:rsid w:val="00E90A2B"/>
    <w:rsid w:val="00EF3455"/>
    <w:rsid w:val="00F06715"/>
    <w:rsid w:val="00F9639E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Саша Котов</cp:lastModifiedBy>
  <cp:revision>10</cp:revision>
  <dcterms:created xsi:type="dcterms:W3CDTF">2025-09-09T18:11:00Z</dcterms:created>
  <dcterms:modified xsi:type="dcterms:W3CDTF">2025-10-20T11:32:00Z</dcterms:modified>
</cp:coreProperties>
</file>