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A00B" w14:textId="600F8760" w:rsidR="00D87D53" w:rsidRDefault="00D87D53" w:rsidP="00D87D53">
      <w:pPr>
        <w:pStyle w:val="Heading1"/>
        <w:numPr>
          <w:ilvl w:val="0"/>
          <w:numId w:val="1"/>
        </w:numPr>
        <w:jc w:val="both"/>
      </w:pPr>
      <w:r>
        <w:t>Teste de narrativas com HtmlUnit</w:t>
      </w:r>
    </w:p>
    <w:p w14:paraId="11072BED" w14:textId="55F35865" w:rsidR="00275DB2" w:rsidRPr="00D87D53" w:rsidRDefault="002818D2" w:rsidP="00D87D53">
      <w:pPr>
        <w:jc w:val="both"/>
        <w:rPr>
          <w:highlight w:val="yellow"/>
        </w:rPr>
      </w:pPr>
      <w:r w:rsidRPr="00D87D53">
        <w:rPr>
          <w:highlight w:val="yellow"/>
        </w:rPr>
        <w:t xml:space="preserve">Para verificar se os endereços foram adicionados </w:t>
      </w:r>
      <w:r w:rsidR="00D87D53" w:rsidRPr="00D87D53">
        <w:rPr>
          <w:highlight w:val="yellow"/>
        </w:rPr>
        <w:t>devo usar</w:t>
      </w:r>
      <w:r w:rsidRPr="00D87D53">
        <w:rPr>
          <w:highlight w:val="yellow"/>
        </w:rPr>
        <w:t xml:space="preserve"> os serviços do cliente para ver os seus addresses</w:t>
      </w:r>
      <w:r w:rsidR="00B675CA" w:rsidRPr="00D87D53">
        <w:rPr>
          <w:highlight w:val="yellow"/>
        </w:rPr>
        <w:t>. Ou fazer mesmo a verificação através do html</w:t>
      </w:r>
      <w:r w:rsidR="002B0CEB">
        <w:rPr>
          <w:highlight w:val="yellow"/>
        </w:rPr>
        <w:t>, indo à tabela e procurar uma linha com a info certa</w:t>
      </w:r>
      <w:r w:rsidR="00B675CA" w:rsidRPr="00D87D53">
        <w:rPr>
          <w:highlight w:val="yellow"/>
        </w:rPr>
        <w:t>?</w:t>
      </w:r>
    </w:p>
    <w:p w14:paraId="60D69ADE" w14:textId="37529C24" w:rsidR="00B675CA" w:rsidRDefault="00E8768E" w:rsidP="00D87D53">
      <w:pPr>
        <w:jc w:val="both"/>
      </w:pPr>
      <w:r w:rsidRPr="00D87D53">
        <w:rPr>
          <w:highlight w:val="yellow"/>
        </w:rPr>
        <w:t>Como reverter as ações na bd feitas nos testes</w:t>
      </w:r>
      <w:r w:rsidR="00E765B0" w:rsidRPr="00D87D53">
        <w:rPr>
          <w:highlight w:val="yellow"/>
        </w:rPr>
        <w:t>, quando não há casos de uso inversos</w:t>
      </w:r>
      <w:r w:rsidRPr="00D87D53">
        <w:rPr>
          <w:highlight w:val="yellow"/>
        </w:rPr>
        <w:t>?</w:t>
      </w:r>
      <w:r w:rsidR="002B0CEB">
        <w:t xml:space="preserve"> </w:t>
      </w:r>
      <w:r w:rsidR="002B0CEB" w:rsidRPr="002B0CEB">
        <w:rPr>
          <w:highlight w:val="yellow"/>
        </w:rPr>
        <w:t>Posso cria-los mesmo na web app e o revert é como se fosse um caso de uso?</w:t>
      </w:r>
      <w:r w:rsidR="002B0CEB">
        <w:t xml:space="preserve"> </w:t>
      </w:r>
      <w:r w:rsidR="002B0CEB" w:rsidRPr="002B0CEB">
        <w:rPr>
          <w:highlight w:val="yellow"/>
        </w:rPr>
        <w:t>Faço assert no revert que foi tudo reverted?</w:t>
      </w:r>
    </w:p>
    <w:p w14:paraId="609A4AAA" w14:textId="10E4A0D0" w:rsidR="00724483" w:rsidRDefault="00724483" w:rsidP="00724483">
      <w:r w:rsidRPr="00724483">
        <w:rPr>
          <w:highlight w:val="yellow"/>
        </w:rPr>
        <w:t>Posso fazer duas narrativas num so teste? C) e d)</w:t>
      </w:r>
    </w:p>
    <w:p w14:paraId="1D82EA1E" w14:textId="77777777" w:rsidR="00D87D53" w:rsidRDefault="00D87D53" w:rsidP="00D87D53">
      <w:pPr>
        <w:jc w:val="both"/>
      </w:pPr>
    </w:p>
    <w:p w14:paraId="6782CAD6" w14:textId="56FDF4A3" w:rsidR="00D87D53" w:rsidRDefault="00D87D53" w:rsidP="00D87D53">
      <w:pPr>
        <w:ind w:firstLine="708"/>
        <w:jc w:val="both"/>
      </w:pPr>
      <w:r>
        <w:t xml:space="preserve">Foram criados métodos privados nos testes para operações repetidas para as narrativas pedidas. Exemplos destas operações que se repetem são: criar um cliente, remover um cliente, </w:t>
      </w:r>
      <w:r w:rsidR="005A7168">
        <w:t xml:space="preserve">criar address, </w:t>
      </w:r>
      <w:r>
        <w:t xml:space="preserve">criar uma sale, </w:t>
      </w:r>
      <w:r w:rsidRPr="00D87D53">
        <w:rPr>
          <w:highlight w:val="yellow"/>
        </w:rPr>
        <w:t>há mais se souber como reverter coisas</w:t>
      </w:r>
      <w:r w:rsidR="002B0CEB">
        <w:t>.</w:t>
      </w:r>
    </w:p>
    <w:p w14:paraId="761CC854" w14:textId="77777777" w:rsidR="005F2BA0" w:rsidRDefault="005F2BA0" w:rsidP="00D87D53">
      <w:pPr>
        <w:ind w:firstLine="708"/>
        <w:jc w:val="both"/>
      </w:pPr>
    </w:p>
    <w:p w14:paraId="7FBF4A26" w14:textId="06F1AC64" w:rsidR="00023FC2" w:rsidRDefault="00023FC2" w:rsidP="00D87D53">
      <w:pPr>
        <w:ind w:firstLine="708"/>
        <w:jc w:val="both"/>
      </w:pPr>
      <w:r w:rsidRPr="00023FC2">
        <w:rPr>
          <w:highlight w:val="red"/>
        </w:rPr>
        <w:t>Construtor de AddressRowDataGateWay</w:t>
      </w:r>
      <w:r>
        <w:rPr>
          <w:highlight w:val="red"/>
        </w:rPr>
        <w:t xml:space="preserve"> que recebe um ResultSet</w:t>
      </w:r>
      <w:r w:rsidRPr="00023FC2">
        <w:rPr>
          <w:highlight w:val="red"/>
        </w:rPr>
        <w:t xml:space="preserve"> tinha nome da coluna customer_vat mal</w:t>
      </w:r>
    </w:p>
    <w:p w14:paraId="2FCE79A5" w14:textId="79C303F6" w:rsidR="00023FC2" w:rsidRPr="00023FC2" w:rsidRDefault="00023FC2" w:rsidP="00D87D53">
      <w:pPr>
        <w:ind w:firstLine="708"/>
        <w:jc w:val="both"/>
      </w:pPr>
      <w:r>
        <w:tab/>
        <w:t>Antes tinha customerVat, mas o nome da coluna é customer_Vat (é case insensivte)</w:t>
      </w:r>
    </w:p>
    <w:p w14:paraId="23E02CB8" w14:textId="3448E052" w:rsidR="00071F2D" w:rsidRDefault="005A7168" w:rsidP="00D87D53">
      <w:pPr>
        <w:ind w:firstLine="708"/>
        <w:jc w:val="both"/>
      </w:pPr>
      <w:r w:rsidRPr="005A7168">
        <w:rPr>
          <w:highlight w:val="red"/>
        </w:rPr>
        <w:t xml:space="preserve">Da para criar Delivery com </w:t>
      </w:r>
      <w:r w:rsidR="00F21BA3">
        <w:rPr>
          <w:highlight w:val="red"/>
        </w:rPr>
        <w:t xml:space="preserve">address </w:t>
      </w:r>
      <w:r w:rsidRPr="005A7168">
        <w:rPr>
          <w:highlight w:val="red"/>
        </w:rPr>
        <w:t>id</w:t>
      </w:r>
      <w:r w:rsidR="00F21BA3">
        <w:rPr>
          <w:highlight w:val="red"/>
        </w:rPr>
        <w:t xml:space="preserve"> que não existe</w:t>
      </w:r>
      <w:r w:rsidRPr="005A7168">
        <w:rPr>
          <w:highlight w:val="red"/>
        </w:rPr>
        <w:t>?</w:t>
      </w:r>
      <w:r w:rsidR="008B286D">
        <w:t xml:space="preserve"> </w:t>
      </w:r>
    </w:p>
    <w:p w14:paraId="75206F86" w14:textId="5CE85125" w:rsidR="006B721A" w:rsidRDefault="006B721A" w:rsidP="00D87D53">
      <w:pPr>
        <w:ind w:firstLine="708"/>
        <w:jc w:val="both"/>
      </w:pPr>
      <w:r>
        <w:tab/>
        <w:t>Criar método de procura de address por id n</w:t>
      </w:r>
      <w:r w:rsidR="00413CB8">
        <w:t>uma nova class AddressFinder</w:t>
      </w:r>
    </w:p>
    <w:p w14:paraId="44C22611" w14:textId="4A9EC99A" w:rsidR="00023FC2" w:rsidRDefault="00023FC2" w:rsidP="00D87D53">
      <w:pPr>
        <w:ind w:firstLine="708"/>
        <w:jc w:val="both"/>
      </w:pPr>
      <w:r>
        <w:tab/>
        <w:t>Em AddSaleDeliveryPageController chamar o método de procura do address_id dado no request_body, para garantir que ele existe. Caso não existir, este método vai lançar uma exceção, interrompendo o fluxo da função de inserção de delivery que seria o comportamento adqueado, em vez de deixar inserir deliveries com addresse_id’s que não exsitem.</w:t>
      </w:r>
    </w:p>
    <w:p w14:paraId="4E9044E9" w14:textId="3594ADE6" w:rsidR="005A7168" w:rsidRDefault="00003819" w:rsidP="00D87D53">
      <w:pPr>
        <w:ind w:firstLine="708"/>
        <w:jc w:val="both"/>
      </w:pPr>
      <w:r>
        <w:rPr>
          <w:highlight w:val="yellow"/>
        </w:rPr>
        <w:t xml:space="preserve">Cria delivery com </w:t>
      </w:r>
      <w:r w:rsidR="008B286D" w:rsidRPr="008B286D">
        <w:rPr>
          <w:highlight w:val="yellow"/>
        </w:rPr>
        <w:t xml:space="preserve">sale id de </w:t>
      </w:r>
      <w:r>
        <w:rPr>
          <w:highlight w:val="yellow"/>
        </w:rPr>
        <w:t xml:space="preserve">uma sale criada por outro </w:t>
      </w:r>
      <w:r w:rsidR="008B286D" w:rsidRPr="008B286D">
        <w:rPr>
          <w:highlight w:val="yellow"/>
        </w:rPr>
        <w:t>cliente?</w:t>
      </w:r>
    </w:p>
    <w:p w14:paraId="25A45316" w14:textId="4FEA5DB3" w:rsidR="00F21BA3" w:rsidRPr="00F21BA3" w:rsidRDefault="00F21BA3" w:rsidP="00D87D53">
      <w:pPr>
        <w:ind w:firstLine="708"/>
        <w:jc w:val="both"/>
      </w:pPr>
      <w:r w:rsidRPr="00F21BA3">
        <w:rPr>
          <w:highlight w:val="yellow"/>
        </w:rPr>
        <w:t>Cria delivery com address id de um address de um outro cliente?</w:t>
      </w:r>
    </w:p>
    <w:p w14:paraId="6FC8BAE7" w14:textId="35686F07" w:rsidR="005F2BA0" w:rsidRDefault="005F2BA0" w:rsidP="00D87D53">
      <w:pPr>
        <w:ind w:firstLine="708"/>
        <w:jc w:val="both"/>
      </w:pPr>
      <w:r w:rsidRPr="005F2BA0">
        <w:rPr>
          <w:highlight w:val="red"/>
        </w:rPr>
        <w:t>Dá para criar clientes com números de telefone impossíveis (valores negativos, poucos dígitos, demasiados digitos)</w:t>
      </w:r>
    </w:p>
    <w:sectPr w:rsidR="005F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4076"/>
    <w:multiLevelType w:val="hybridMultilevel"/>
    <w:tmpl w:val="AF56F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4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3819"/>
    <w:rsid w:val="00023FC2"/>
    <w:rsid w:val="00071F2D"/>
    <w:rsid w:val="00275DB2"/>
    <w:rsid w:val="002818D2"/>
    <w:rsid w:val="002B0CEB"/>
    <w:rsid w:val="002C641B"/>
    <w:rsid w:val="00413CB8"/>
    <w:rsid w:val="005A7168"/>
    <w:rsid w:val="005F2BA0"/>
    <w:rsid w:val="006B721A"/>
    <w:rsid w:val="00724483"/>
    <w:rsid w:val="008B286D"/>
    <w:rsid w:val="00B125E0"/>
    <w:rsid w:val="00B675CA"/>
    <w:rsid w:val="00CB6DE0"/>
    <w:rsid w:val="00D87D53"/>
    <w:rsid w:val="00E345E6"/>
    <w:rsid w:val="00E765B0"/>
    <w:rsid w:val="00E8768E"/>
    <w:rsid w:val="00F21BA3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10</cp:revision>
  <dcterms:created xsi:type="dcterms:W3CDTF">2024-05-03T18:42:00Z</dcterms:created>
  <dcterms:modified xsi:type="dcterms:W3CDTF">2024-05-05T17:36:00Z</dcterms:modified>
</cp:coreProperties>
</file>