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758" w:rsidRPr="00270003" w:rsidRDefault="00270003" w:rsidP="00270003">
      <w:pPr>
        <w:jc w:val="center"/>
        <w:rPr>
          <w:rFonts w:ascii="Arial" w:hAnsi="Arial" w:cs="Arial"/>
          <w:b/>
          <w:sz w:val="28"/>
          <w:szCs w:val="28"/>
          <w:lang w:val="pt-BR"/>
        </w:rPr>
      </w:pPr>
      <w:proofErr w:type="spellStart"/>
      <w:r w:rsidRPr="00270003">
        <w:rPr>
          <w:rFonts w:ascii="Arial" w:hAnsi="Arial" w:cs="Arial"/>
          <w:b/>
          <w:sz w:val="28"/>
          <w:szCs w:val="28"/>
          <w:lang w:val="pt-BR"/>
        </w:rPr>
        <w:t>Cloud</w:t>
      </w:r>
      <w:proofErr w:type="spellEnd"/>
      <w:r w:rsidRPr="00270003">
        <w:rPr>
          <w:rFonts w:ascii="Arial" w:hAnsi="Arial" w:cs="Arial"/>
          <w:b/>
          <w:sz w:val="28"/>
          <w:szCs w:val="28"/>
          <w:lang w:val="pt-BR"/>
        </w:rPr>
        <w:t xml:space="preserve"> </w:t>
      </w:r>
      <w:proofErr w:type="spellStart"/>
      <w:r w:rsidRPr="00270003">
        <w:rPr>
          <w:rFonts w:ascii="Arial" w:hAnsi="Arial" w:cs="Arial"/>
          <w:b/>
          <w:sz w:val="28"/>
          <w:szCs w:val="28"/>
          <w:lang w:val="pt-BR"/>
        </w:rPr>
        <w:t>Computing</w:t>
      </w:r>
      <w:proofErr w:type="spellEnd"/>
    </w:p>
    <w:p w:rsidR="00270003" w:rsidRPr="00270003" w:rsidRDefault="00270003" w:rsidP="00270003">
      <w:pPr>
        <w:rPr>
          <w:rFonts w:ascii="Arial" w:hAnsi="Arial" w:cs="Arial"/>
          <w:b/>
          <w:sz w:val="24"/>
          <w:szCs w:val="24"/>
          <w:lang w:val="pt-BR"/>
        </w:rPr>
      </w:pPr>
      <w:r w:rsidRPr="00270003">
        <w:rPr>
          <w:rFonts w:ascii="Arial" w:hAnsi="Arial" w:cs="Arial"/>
          <w:b/>
          <w:sz w:val="24"/>
          <w:szCs w:val="24"/>
          <w:lang w:val="pt-BR"/>
        </w:rPr>
        <w:t>O que é?</w:t>
      </w:r>
    </w:p>
    <w:p w:rsidR="00270003" w:rsidRDefault="00270003" w:rsidP="00270003">
      <w:pPr>
        <w:rPr>
          <w:rFonts w:ascii="Arial" w:hAnsi="Arial" w:cs="Arial"/>
          <w:sz w:val="24"/>
          <w:szCs w:val="24"/>
          <w:lang w:val="pt-BR"/>
        </w:rPr>
      </w:pPr>
      <w:r>
        <w:rPr>
          <w:rFonts w:ascii="Arial" w:hAnsi="Arial" w:cs="Arial"/>
          <w:sz w:val="24"/>
          <w:szCs w:val="24"/>
          <w:lang w:val="pt-BR"/>
        </w:rPr>
        <w:t xml:space="preserve">O </w:t>
      </w:r>
      <w:proofErr w:type="spellStart"/>
      <w:r>
        <w:rPr>
          <w:rFonts w:ascii="Arial" w:hAnsi="Arial" w:cs="Arial"/>
          <w:sz w:val="24"/>
          <w:szCs w:val="24"/>
          <w:lang w:val="pt-BR"/>
        </w:rPr>
        <w:t>cloud</w:t>
      </w:r>
      <w:proofErr w:type="spellEnd"/>
      <w:r>
        <w:rPr>
          <w:rFonts w:ascii="Arial" w:hAnsi="Arial" w:cs="Arial"/>
          <w:sz w:val="24"/>
          <w:szCs w:val="24"/>
          <w:lang w:val="pt-BR"/>
        </w:rPr>
        <w:t xml:space="preserve"> </w:t>
      </w:r>
      <w:proofErr w:type="spellStart"/>
      <w:r>
        <w:rPr>
          <w:rFonts w:ascii="Arial" w:hAnsi="Arial" w:cs="Arial"/>
          <w:sz w:val="24"/>
          <w:szCs w:val="24"/>
          <w:lang w:val="pt-BR"/>
        </w:rPr>
        <w:t>computing</w:t>
      </w:r>
      <w:proofErr w:type="spellEnd"/>
      <w:r>
        <w:rPr>
          <w:rFonts w:ascii="Arial" w:hAnsi="Arial" w:cs="Arial"/>
          <w:sz w:val="24"/>
          <w:szCs w:val="24"/>
          <w:lang w:val="pt-BR"/>
        </w:rPr>
        <w:t xml:space="preserve"> é uma espécie de serviço de computação que se baseia no uso da internet para armazenamento de dados, redes e de aplicações em ambientes de maneira integrada, que possui acesso em qualquer lugar e é independente de plataformas, sem ter que investir em equipamentos.</w:t>
      </w:r>
    </w:p>
    <w:p w:rsidR="00270003" w:rsidRDefault="00270003" w:rsidP="00270003">
      <w:pPr>
        <w:rPr>
          <w:rFonts w:ascii="Arial" w:hAnsi="Arial" w:cs="Arial"/>
          <w:sz w:val="24"/>
          <w:szCs w:val="24"/>
          <w:lang w:val="pt-BR"/>
        </w:rPr>
      </w:pPr>
    </w:p>
    <w:p w:rsidR="00270003" w:rsidRDefault="00270003" w:rsidP="00270003">
      <w:pPr>
        <w:rPr>
          <w:rFonts w:ascii="Arial" w:hAnsi="Arial" w:cs="Arial"/>
          <w:b/>
          <w:sz w:val="24"/>
          <w:szCs w:val="24"/>
          <w:lang w:val="pt-BR"/>
        </w:rPr>
      </w:pPr>
      <w:r>
        <w:rPr>
          <w:rFonts w:ascii="Arial" w:hAnsi="Arial" w:cs="Arial"/>
          <w:b/>
          <w:sz w:val="24"/>
          <w:szCs w:val="24"/>
          <w:lang w:val="pt-BR"/>
        </w:rPr>
        <w:t>Como funciona?</w:t>
      </w:r>
    </w:p>
    <w:p w:rsidR="00270003" w:rsidRPr="00270003" w:rsidRDefault="00270003" w:rsidP="00270003">
      <w:pPr>
        <w:rPr>
          <w:rFonts w:ascii="Arial" w:hAnsi="Arial" w:cs="Arial"/>
          <w:sz w:val="24"/>
          <w:szCs w:val="24"/>
          <w:lang w:val="pt-BR"/>
        </w:rPr>
      </w:pPr>
      <w:r w:rsidRPr="00270003">
        <w:rPr>
          <w:rFonts w:ascii="Arial" w:hAnsi="Arial" w:cs="Arial"/>
          <w:sz w:val="24"/>
          <w:szCs w:val="24"/>
          <w:lang w:val="pt-BR"/>
        </w:rPr>
        <w:t xml:space="preserve">Os serviços de </w:t>
      </w:r>
      <w:proofErr w:type="spellStart"/>
      <w:r w:rsidRPr="00270003">
        <w:rPr>
          <w:rFonts w:ascii="Arial" w:hAnsi="Arial" w:cs="Arial"/>
          <w:sz w:val="24"/>
          <w:szCs w:val="24"/>
          <w:lang w:val="pt-BR"/>
        </w:rPr>
        <w:t>Cloud</w:t>
      </w:r>
      <w:proofErr w:type="spellEnd"/>
      <w:r w:rsidRPr="00270003">
        <w:rPr>
          <w:rFonts w:ascii="Arial" w:hAnsi="Arial" w:cs="Arial"/>
          <w:sz w:val="24"/>
          <w:szCs w:val="24"/>
          <w:lang w:val="pt-BR"/>
        </w:rPr>
        <w:t xml:space="preserve"> são baseados em diversos servidores “alinhados” que desempenham o papel de um amplo dispositivo de armazenamento e processamento, que possibilita uma certa flexibilidade de recursos que podem ser fornecidos.</w:t>
      </w:r>
    </w:p>
    <w:p w:rsidR="00270003" w:rsidRPr="00270003" w:rsidRDefault="00270003" w:rsidP="00270003">
      <w:pPr>
        <w:rPr>
          <w:rFonts w:ascii="Arial" w:hAnsi="Arial" w:cs="Arial"/>
          <w:sz w:val="24"/>
          <w:szCs w:val="24"/>
          <w:lang w:val="pt-BR"/>
        </w:rPr>
      </w:pPr>
      <w:r w:rsidRPr="00270003">
        <w:rPr>
          <w:rFonts w:ascii="Arial" w:hAnsi="Arial" w:cs="Arial"/>
          <w:sz w:val="24"/>
          <w:szCs w:val="24"/>
          <w:lang w:val="pt-BR"/>
        </w:rPr>
        <w:tab/>
        <w:t>Os clientes podem alocar seus dados em esses servidores para seu uso, e conforme a demanda podem ajustar recursos sem representar grandes custos operacionais e de infraestrutura.</w:t>
      </w:r>
    </w:p>
    <w:p w:rsidR="00270003" w:rsidRPr="00270003" w:rsidRDefault="00270003" w:rsidP="00270003">
      <w:pPr>
        <w:rPr>
          <w:rFonts w:ascii="Arial" w:hAnsi="Arial" w:cs="Arial"/>
          <w:sz w:val="24"/>
          <w:szCs w:val="24"/>
          <w:lang w:val="pt-BR"/>
        </w:rPr>
      </w:pPr>
      <w:r w:rsidRPr="00270003">
        <w:rPr>
          <w:rFonts w:ascii="Arial" w:hAnsi="Arial" w:cs="Arial"/>
          <w:sz w:val="24"/>
          <w:szCs w:val="24"/>
          <w:shd w:val="clear" w:color="auto" w:fill="FFFFFF"/>
          <w:lang w:val="pt-BR"/>
        </w:rPr>
        <w:tab/>
      </w:r>
      <w:r w:rsidRPr="00270003">
        <w:rPr>
          <w:rFonts w:ascii="Arial" w:hAnsi="Arial" w:cs="Arial"/>
          <w:sz w:val="24"/>
          <w:szCs w:val="24"/>
          <w:shd w:val="clear" w:color="auto" w:fill="FFFFFF"/>
          <w:lang w:val="pt-BR"/>
        </w:rPr>
        <w:t>Usando a computação em nuvem, as organizações podem usar recursos compartilhados de computação e armazenamento, em vez de criar, operar e melhorar a infraestrutura por conta própria</w:t>
      </w:r>
      <w:r w:rsidRPr="00270003">
        <w:rPr>
          <w:rFonts w:ascii="Arial" w:hAnsi="Arial" w:cs="Arial"/>
          <w:sz w:val="24"/>
          <w:szCs w:val="24"/>
          <w:shd w:val="clear" w:color="auto" w:fill="FFFFFF"/>
          <w:lang w:val="pt-BR"/>
        </w:rPr>
        <w:t>.</w:t>
      </w:r>
    </w:p>
    <w:p w:rsidR="00270003" w:rsidRDefault="00270003" w:rsidP="00270003">
      <w:pPr>
        <w:rPr>
          <w:rFonts w:ascii="Arial" w:hAnsi="Arial" w:cs="Arial"/>
          <w:sz w:val="24"/>
          <w:szCs w:val="24"/>
          <w:lang w:val="pt-BR"/>
        </w:rPr>
      </w:pPr>
    </w:p>
    <w:p w:rsidR="00270003" w:rsidRDefault="00270003" w:rsidP="00270003">
      <w:pPr>
        <w:rPr>
          <w:rFonts w:ascii="Arial" w:hAnsi="Arial" w:cs="Arial"/>
          <w:b/>
          <w:sz w:val="24"/>
          <w:szCs w:val="24"/>
          <w:lang w:val="pt-BR"/>
        </w:rPr>
      </w:pPr>
      <w:r>
        <w:rPr>
          <w:rFonts w:ascii="Arial" w:hAnsi="Arial" w:cs="Arial"/>
          <w:b/>
          <w:sz w:val="24"/>
          <w:szCs w:val="24"/>
          <w:lang w:val="pt-BR"/>
        </w:rPr>
        <w:t xml:space="preserve">Desafios em </w:t>
      </w:r>
      <w:proofErr w:type="spellStart"/>
      <w:r>
        <w:rPr>
          <w:rFonts w:ascii="Arial" w:hAnsi="Arial" w:cs="Arial"/>
          <w:b/>
          <w:sz w:val="24"/>
          <w:szCs w:val="24"/>
          <w:lang w:val="pt-BR"/>
        </w:rPr>
        <w:t>Cloud</w:t>
      </w:r>
      <w:proofErr w:type="spellEnd"/>
    </w:p>
    <w:p w:rsidR="00270003" w:rsidRDefault="00270003" w:rsidP="00270003">
      <w:pPr>
        <w:rPr>
          <w:rFonts w:ascii="Arial" w:hAnsi="Arial" w:cs="Arial"/>
          <w:sz w:val="24"/>
          <w:szCs w:val="24"/>
          <w:lang w:val="pt-BR"/>
        </w:rPr>
      </w:pPr>
      <w:r>
        <w:rPr>
          <w:rFonts w:ascii="Arial" w:hAnsi="Arial" w:cs="Arial"/>
          <w:sz w:val="24"/>
          <w:szCs w:val="24"/>
          <w:lang w:val="pt-BR"/>
        </w:rPr>
        <w:t xml:space="preserve">-Segurança: a proteção de dados em quais quer ambientes sempre é levada como um fator decisivo e de grande influência, no </w:t>
      </w:r>
      <w:proofErr w:type="spellStart"/>
      <w:r>
        <w:rPr>
          <w:rFonts w:ascii="Arial" w:hAnsi="Arial" w:cs="Arial"/>
          <w:sz w:val="24"/>
          <w:szCs w:val="24"/>
          <w:lang w:val="pt-BR"/>
        </w:rPr>
        <w:t>cloud</w:t>
      </w:r>
      <w:proofErr w:type="spellEnd"/>
      <w:r>
        <w:rPr>
          <w:rFonts w:ascii="Arial" w:hAnsi="Arial" w:cs="Arial"/>
          <w:sz w:val="24"/>
          <w:szCs w:val="24"/>
          <w:lang w:val="pt-BR"/>
        </w:rPr>
        <w:t xml:space="preserve"> não é diferente, pois vários dados de grande valor tanto financeiro quanto pessoal.</w:t>
      </w:r>
    </w:p>
    <w:p w:rsidR="00270003" w:rsidRDefault="00270003" w:rsidP="00270003">
      <w:pPr>
        <w:rPr>
          <w:rFonts w:ascii="Arial" w:hAnsi="Arial" w:cs="Arial"/>
          <w:sz w:val="24"/>
          <w:szCs w:val="24"/>
          <w:lang w:val="pt-BR"/>
        </w:rPr>
      </w:pPr>
      <w:r>
        <w:rPr>
          <w:rFonts w:ascii="Arial" w:hAnsi="Arial" w:cs="Arial"/>
          <w:sz w:val="24"/>
          <w:szCs w:val="24"/>
          <w:lang w:val="pt-BR"/>
        </w:rPr>
        <w:t>-</w:t>
      </w:r>
      <w:proofErr w:type="spellStart"/>
      <w:r>
        <w:rPr>
          <w:rFonts w:ascii="Arial" w:hAnsi="Arial" w:cs="Arial"/>
          <w:sz w:val="24"/>
          <w:szCs w:val="24"/>
          <w:lang w:val="pt-BR"/>
        </w:rPr>
        <w:t>Downtime</w:t>
      </w:r>
      <w:proofErr w:type="spellEnd"/>
      <w:r>
        <w:rPr>
          <w:rFonts w:ascii="Arial" w:hAnsi="Arial" w:cs="Arial"/>
          <w:sz w:val="24"/>
          <w:szCs w:val="24"/>
          <w:lang w:val="pt-BR"/>
        </w:rPr>
        <w:t xml:space="preserve">: o tempo de espera em serviços </w:t>
      </w:r>
      <w:proofErr w:type="spellStart"/>
      <w:r>
        <w:rPr>
          <w:rFonts w:ascii="Arial" w:hAnsi="Arial" w:cs="Arial"/>
          <w:sz w:val="24"/>
          <w:szCs w:val="24"/>
          <w:lang w:val="pt-BR"/>
        </w:rPr>
        <w:t>cloud</w:t>
      </w:r>
      <w:proofErr w:type="spellEnd"/>
      <w:r>
        <w:rPr>
          <w:rFonts w:ascii="Arial" w:hAnsi="Arial" w:cs="Arial"/>
          <w:sz w:val="24"/>
          <w:szCs w:val="24"/>
          <w:lang w:val="pt-BR"/>
        </w:rPr>
        <w:t xml:space="preserve"> é um fator muito relevante pois tempo é dinheiro e a confiabilidade e velocidade são cada vez mais cobrados em serviços.</w:t>
      </w:r>
    </w:p>
    <w:p w:rsidR="00270003" w:rsidRDefault="00270003" w:rsidP="00270003">
      <w:pPr>
        <w:rPr>
          <w:rFonts w:ascii="Arial" w:hAnsi="Arial" w:cs="Arial"/>
          <w:sz w:val="24"/>
          <w:szCs w:val="24"/>
          <w:lang w:val="pt-BR"/>
        </w:rPr>
      </w:pPr>
      <w:r>
        <w:rPr>
          <w:rFonts w:ascii="Arial" w:hAnsi="Arial" w:cs="Arial"/>
          <w:sz w:val="24"/>
          <w:szCs w:val="24"/>
          <w:lang w:val="pt-BR"/>
        </w:rPr>
        <w:t>-Migração: migrar de um modo de operação ou uma forma de ambiente para outra sempre foi um grande desafio para as empresas principalmente quando se trata em gerar infraestrutura para operar em serviços remotos.</w:t>
      </w:r>
    </w:p>
    <w:p w:rsidR="00270003" w:rsidRDefault="00270003" w:rsidP="00270003">
      <w:pPr>
        <w:rPr>
          <w:rFonts w:ascii="Arial" w:hAnsi="Arial" w:cs="Arial"/>
          <w:sz w:val="24"/>
          <w:szCs w:val="24"/>
          <w:lang w:val="pt-BR"/>
        </w:rPr>
      </w:pPr>
      <w:r>
        <w:rPr>
          <w:rFonts w:ascii="Arial" w:hAnsi="Arial" w:cs="Arial"/>
          <w:sz w:val="24"/>
          <w:szCs w:val="24"/>
          <w:lang w:val="pt-BR"/>
        </w:rPr>
        <w:t>-Atualizações: Atualizações frequentes tanto em segurança quanto em novas tecnologias que geram maior desempenho para as organizações sempre foram foco para a tecnologia.</w:t>
      </w:r>
    </w:p>
    <w:p w:rsidR="00270003" w:rsidRDefault="00270003" w:rsidP="00270003">
      <w:pPr>
        <w:rPr>
          <w:rFonts w:ascii="Arial" w:hAnsi="Arial" w:cs="Arial"/>
          <w:sz w:val="24"/>
          <w:szCs w:val="24"/>
          <w:lang w:val="pt-BR"/>
        </w:rPr>
      </w:pPr>
      <w:r>
        <w:rPr>
          <w:rFonts w:ascii="Arial" w:hAnsi="Arial" w:cs="Arial"/>
          <w:sz w:val="24"/>
          <w:szCs w:val="24"/>
          <w:lang w:val="pt-BR"/>
        </w:rPr>
        <w:t>-Falhas de internet: mesmo em países mais desenvolvidos a conectividade sempre foi um problema e em serviços que não podem para de modo algum isso é um dos maiores desafios.</w:t>
      </w:r>
    </w:p>
    <w:p w:rsidR="00270003" w:rsidRDefault="00270003" w:rsidP="00270003">
      <w:pPr>
        <w:rPr>
          <w:rFonts w:ascii="Arial" w:hAnsi="Arial" w:cs="Arial"/>
          <w:sz w:val="24"/>
          <w:szCs w:val="24"/>
          <w:lang w:val="pt-BR"/>
        </w:rPr>
      </w:pPr>
    </w:p>
    <w:p w:rsidR="00270003" w:rsidRDefault="00270003" w:rsidP="00270003">
      <w:pPr>
        <w:rPr>
          <w:rFonts w:ascii="Arial" w:hAnsi="Arial" w:cs="Arial"/>
          <w:b/>
          <w:sz w:val="24"/>
          <w:szCs w:val="24"/>
          <w:lang w:val="pt-BR"/>
        </w:rPr>
      </w:pPr>
      <w:r>
        <w:rPr>
          <w:rFonts w:ascii="Arial" w:hAnsi="Arial" w:cs="Arial"/>
          <w:b/>
          <w:sz w:val="24"/>
          <w:szCs w:val="24"/>
          <w:lang w:val="pt-BR"/>
        </w:rPr>
        <w:lastRenderedPageBreak/>
        <w:t>Vantagens</w:t>
      </w:r>
    </w:p>
    <w:p w:rsidR="00270003" w:rsidRDefault="00270003" w:rsidP="00270003">
      <w:pPr>
        <w:rPr>
          <w:rFonts w:ascii="Arial" w:hAnsi="Arial" w:cs="Arial"/>
          <w:sz w:val="24"/>
          <w:szCs w:val="24"/>
          <w:lang w:val="pt-BR"/>
        </w:rPr>
      </w:pPr>
      <w:r>
        <w:rPr>
          <w:rFonts w:ascii="Arial" w:hAnsi="Arial" w:cs="Arial"/>
          <w:sz w:val="24"/>
          <w:szCs w:val="24"/>
          <w:lang w:val="pt-BR"/>
        </w:rPr>
        <w:t xml:space="preserve">-Redução de custos: prepara um local para receber servidores e mantê-los gera um enorme custo que não ocorre com os serviços </w:t>
      </w:r>
      <w:proofErr w:type="spellStart"/>
      <w:r>
        <w:rPr>
          <w:rFonts w:ascii="Arial" w:hAnsi="Arial" w:cs="Arial"/>
          <w:sz w:val="24"/>
          <w:szCs w:val="24"/>
          <w:lang w:val="pt-BR"/>
        </w:rPr>
        <w:t>cloud</w:t>
      </w:r>
      <w:proofErr w:type="spellEnd"/>
      <w:r>
        <w:rPr>
          <w:rFonts w:ascii="Arial" w:hAnsi="Arial" w:cs="Arial"/>
          <w:sz w:val="24"/>
          <w:szCs w:val="24"/>
          <w:lang w:val="pt-BR"/>
        </w:rPr>
        <w:t>.</w:t>
      </w:r>
    </w:p>
    <w:p w:rsidR="00270003" w:rsidRDefault="00270003" w:rsidP="00270003">
      <w:pPr>
        <w:rPr>
          <w:rFonts w:ascii="Arial" w:hAnsi="Arial" w:cs="Arial"/>
          <w:sz w:val="24"/>
          <w:szCs w:val="24"/>
          <w:lang w:val="pt-BR"/>
        </w:rPr>
      </w:pPr>
      <w:r>
        <w:rPr>
          <w:rFonts w:ascii="Arial" w:hAnsi="Arial" w:cs="Arial"/>
          <w:sz w:val="24"/>
          <w:szCs w:val="24"/>
          <w:lang w:val="pt-BR"/>
        </w:rPr>
        <w:t xml:space="preserve">-Escalabilidade: a escalabilidade dos serviços </w:t>
      </w:r>
      <w:proofErr w:type="spellStart"/>
      <w:r>
        <w:rPr>
          <w:rFonts w:ascii="Arial" w:hAnsi="Arial" w:cs="Arial"/>
          <w:sz w:val="24"/>
          <w:szCs w:val="24"/>
          <w:lang w:val="pt-BR"/>
        </w:rPr>
        <w:t>cloud</w:t>
      </w:r>
      <w:proofErr w:type="spellEnd"/>
      <w:r>
        <w:rPr>
          <w:rFonts w:ascii="Arial" w:hAnsi="Arial" w:cs="Arial"/>
          <w:sz w:val="24"/>
          <w:szCs w:val="24"/>
          <w:lang w:val="pt-BR"/>
        </w:rPr>
        <w:t xml:space="preserve"> é imensa pois não depende de realizar mudanças em infraestrutura local e sim apenas contratar um serviço com capacidade maior.</w:t>
      </w:r>
    </w:p>
    <w:p w:rsidR="00270003" w:rsidRDefault="00270003" w:rsidP="00270003">
      <w:pPr>
        <w:rPr>
          <w:rFonts w:ascii="Arial" w:hAnsi="Arial" w:cs="Arial"/>
          <w:sz w:val="24"/>
          <w:szCs w:val="24"/>
          <w:lang w:val="pt-BR"/>
        </w:rPr>
      </w:pPr>
      <w:r>
        <w:rPr>
          <w:rFonts w:ascii="Arial" w:hAnsi="Arial" w:cs="Arial"/>
          <w:sz w:val="24"/>
          <w:szCs w:val="24"/>
          <w:lang w:val="pt-BR"/>
        </w:rPr>
        <w:t>-Agilidade e inovação: pode implantar novos servidores em alguns instantes.</w:t>
      </w:r>
    </w:p>
    <w:p w:rsidR="00270003" w:rsidRDefault="00270003" w:rsidP="00270003">
      <w:pPr>
        <w:rPr>
          <w:rFonts w:ascii="Arial" w:hAnsi="Arial" w:cs="Arial"/>
          <w:sz w:val="24"/>
          <w:szCs w:val="24"/>
          <w:lang w:val="pt-BR"/>
        </w:rPr>
      </w:pPr>
      <w:r>
        <w:rPr>
          <w:rFonts w:ascii="Arial" w:hAnsi="Arial" w:cs="Arial"/>
          <w:sz w:val="24"/>
          <w:szCs w:val="24"/>
          <w:lang w:val="pt-BR"/>
        </w:rPr>
        <w:t>-Confiabilidade: por meio de serviços gerenciados garante mais confiabilidade que formas normais de armazenamento.</w:t>
      </w:r>
    </w:p>
    <w:p w:rsidR="00270003" w:rsidRPr="00270003" w:rsidRDefault="00270003" w:rsidP="00270003">
      <w:pPr>
        <w:rPr>
          <w:rFonts w:ascii="Arial" w:hAnsi="Arial" w:cs="Arial"/>
          <w:sz w:val="24"/>
          <w:szCs w:val="24"/>
          <w:lang w:val="pt-BR"/>
        </w:rPr>
      </w:pPr>
      <w:r>
        <w:rPr>
          <w:rFonts w:ascii="Arial" w:hAnsi="Arial" w:cs="Arial"/>
          <w:sz w:val="24"/>
          <w:szCs w:val="24"/>
          <w:lang w:val="pt-BR"/>
        </w:rPr>
        <w:t>Entre outros benefícios referentes</w:t>
      </w:r>
      <w:bookmarkStart w:id="0" w:name="_GoBack"/>
      <w:bookmarkEnd w:id="0"/>
      <w:r>
        <w:rPr>
          <w:rFonts w:ascii="Arial" w:hAnsi="Arial" w:cs="Arial"/>
          <w:sz w:val="24"/>
          <w:szCs w:val="24"/>
          <w:lang w:val="pt-BR"/>
        </w:rPr>
        <w:t xml:space="preserve"> a armazenamento, segurança e acesso. </w:t>
      </w:r>
    </w:p>
    <w:p w:rsidR="00270003" w:rsidRPr="00270003" w:rsidRDefault="00270003" w:rsidP="00270003">
      <w:pPr>
        <w:rPr>
          <w:rFonts w:ascii="Arial" w:hAnsi="Arial" w:cs="Arial"/>
          <w:sz w:val="24"/>
          <w:szCs w:val="24"/>
          <w:lang w:val="pt-BR"/>
        </w:rPr>
      </w:pPr>
    </w:p>
    <w:sectPr w:rsidR="00270003" w:rsidRPr="002700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03"/>
    <w:rsid w:val="00270003"/>
    <w:rsid w:val="003D044E"/>
    <w:rsid w:val="004C5012"/>
    <w:rsid w:val="00D150AB"/>
    <w:rsid w:val="00EB28B2"/>
    <w:rsid w:val="00F4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6BBB"/>
  <w15:chartTrackingRefBased/>
  <w15:docId w15:val="{D6930B9A-BEA3-4B8A-A1A9-462D129E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BOSCH Group</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Digital (CtP/ETS)</dc:creator>
  <cp:keywords/>
  <dc:description/>
  <cp:lastModifiedBy>Sala Digital (CtP/ETS)</cp:lastModifiedBy>
  <cp:revision>1</cp:revision>
  <dcterms:created xsi:type="dcterms:W3CDTF">2022-02-11T17:27:00Z</dcterms:created>
  <dcterms:modified xsi:type="dcterms:W3CDTF">2022-02-11T18:00:00Z</dcterms:modified>
</cp:coreProperties>
</file>