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7205B77E" w14:textId="420A7385" w:rsidR="00005F3A" w:rsidRDefault="00FE12A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No todas las actividades se han cumplido en los tiempos definidos. Aunque hemos </w:t>
            </w:r>
            <w:r w:rsidR="00005F3A">
              <w:rPr>
                <w:rFonts w:eastAsiaTheme="majorEastAsia"/>
                <w:color w:val="767171" w:themeColor="background2" w:themeShade="80"/>
                <w:sz w:val="24"/>
                <w:szCs w:val="24"/>
              </w:rPr>
              <w:t xml:space="preserve">avanzado con éxito en las funcionalidades, se ha retrasado la integración entre </w:t>
            </w:r>
            <w:proofErr w:type="gramStart"/>
            <w:r w:rsidR="00005F3A">
              <w:rPr>
                <w:rFonts w:eastAsiaTheme="majorEastAsia"/>
                <w:color w:val="767171" w:themeColor="background2" w:themeShade="80"/>
                <w:sz w:val="24"/>
                <w:szCs w:val="24"/>
              </w:rPr>
              <w:t>app</w:t>
            </w:r>
            <w:proofErr w:type="gramEnd"/>
            <w:r w:rsidR="00005F3A">
              <w:rPr>
                <w:rFonts w:eastAsiaTheme="majorEastAsia"/>
                <w:color w:val="767171" w:themeColor="background2" w:themeShade="80"/>
                <w:sz w:val="24"/>
                <w:szCs w:val="24"/>
              </w:rPr>
              <w:t xml:space="preserve"> móvil y plataforma web, debido a que no hay una sincronización de la base da datos locales entre cada miembro del equipo.</w:t>
            </w:r>
          </w:p>
          <w:p w14:paraId="62F37881" w14:textId="77777777" w:rsidR="00005F3A" w:rsidRDefault="00005F3A" w:rsidP="3D28A338">
            <w:pPr>
              <w:jc w:val="both"/>
              <w:rPr>
                <w:rFonts w:eastAsiaTheme="majorEastAsia"/>
                <w:color w:val="767171" w:themeColor="background2" w:themeShade="80"/>
                <w:sz w:val="24"/>
                <w:szCs w:val="24"/>
              </w:rPr>
            </w:pPr>
          </w:p>
          <w:p w14:paraId="37286526" w14:textId="32E35667" w:rsidR="00005F3A" w:rsidRDefault="00005F3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Facilitador: La adopción de Scrum ha facilitado una planificación flexible y ajustada, permitiendo que reprogramemos la integración para un sprint posterior sin perder el enfoque.</w:t>
            </w:r>
          </w:p>
          <w:p w14:paraId="18784B75" w14:textId="77777777" w:rsidR="00005F3A" w:rsidRDefault="00005F3A" w:rsidP="3D28A338">
            <w:pPr>
              <w:jc w:val="both"/>
              <w:rPr>
                <w:rFonts w:eastAsiaTheme="majorEastAsia"/>
                <w:color w:val="767171" w:themeColor="background2" w:themeShade="80"/>
                <w:sz w:val="24"/>
                <w:szCs w:val="24"/>
              </w:rPr>
            </w:pPr>
          </w:p>
          <w:p w14:paraId="6FE3BCC5" w14:textId="6E4B219C" w:rsidR="00005F3A" w:rsidRPr="00931701" w:rsidRDefault="00005F3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Dificultadores: El principal obstáculo fue la descoordinación en la base de datos ya que cada miembro del equipo trabaja con versiones diferentes de la base de datos local, lo que complico la sincronización.</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549AFD8D" w:rsidR="004F2A8B" w:rsidRDefault="00005F3A" w:rsidP="3D28A338">
            <w:pPr>
              <w:jc w:val="both"/>
              <w:rPr>
                <w:rFonts w:ascii="Calibri" w:hAnsi="Calibri"/>
                <w:b/>
                <w:bCs/>
                <w:color w:val="1F4E79" w:themeColor="accent1" w:themeShade="80"/>
              </w:rPr>
            </w:pPr>
            <w:r>
              <w:rPr>
                <w:rFonts w:ascii="Calibri" w:hAnsi="Calibri"/>
                <w:b/>
                <w:bCs/>
                <w:color w:val="1F4E79" w:themeColor="accent1" w:themeShade="80"/>
              </w:rPr>
              <w:t>R- Para enfrentar las dificultades de la sincronización de plataformas, hemos decidido unificar las versiones de la base de datos local entre todos los miembros del equipo</w:t>
            </w:r>
            <w:r w:rsidR="00CC2C1F">
              <w:rPr>
                <w:rFonts w:ascii="Calibri" w:hAnsi="Calibri"/>
                <w:b/>
                <w:bCs/>
                <w:color w:val="1F4E79" w:themeColor="accent1" w:themeShade="80"/>
              </w:rPr>
              <w:t xml:space="preserve">. Esta tarea esta siendo priorizada para asegurar que las plataformas puedan finalmente integrarse sin problemas de consistencia en los datos. Además, hemos ajustado el plan para posponer la integración completa de la </w:t>
            </w:r>
            <w:proofErr w:type="gramStart"/>
            <w:r w:rsidR="00CC2C1F">
              <w:rPr>
                <w:rFonts w:ascii="Calibri" w:hAnsi="Calibri"/>
                <w:b/>
                <w:bCs/>
                <w:color w:val="1F4E79" w:themeColor="accent1" w:themeShade="80"/>
              </w:rPr>
              <w:t>app</w:t>
            </w:r>
            <w:proofErr w:type="gramEnd"/>
            <w:r w:rsidR="00CC2C1F">
              <w:rPr>
                <w:rFonts w:ascii="Calibri" w:hAnsi="Calibri"/>
                <w:b/>
                <w:bCs/>
                <w:color w:val="1F4E79" w:themeColor="accent1" w:themeShade="80"/>
              </w:rPr>
              <w:t xml:space="preserve"> móvil y portal web, para centrarnos en finalizar las funcionalidades individuales de cada uno antes de realizar la integración.</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1819033" w14:textId="07710831" w:rsidR="00CC2C1F" w:rsidRDefault="00CC2C1F" w:rsidP="3D28A338">
            <w:pPr>
              <w:jc w:val="both"/>
              <w:rPr>
                <w:rFonts w:eastAsiaTheme="majorEastAsia"/>
                <w:sz w:val="24"/>
                <w:szCs w:val="24"/>
              </w:rPr>
            </w:pPr>
            <w:r>
              <w:rPr>
                <w:rFonts w:eastAsiaTheme="majorEastAsia"/>
                <w:sz w:val="24"/>
                <w:szCs w:val="24"/>
              </w:rPr>
              <w:t>R- Creo que mi trabajo ha sido positivo, aunque siento que pude haber hecho mas en esta fase de avance. Sin embargo, me hubiera gustado haber previsto mejor las dificultades con la sincronización y la unificación de la base de datos, que han retrasado la integración entre las plataformas.</w:t>
            </w:r>
          </w:p>
          <w:p w14:paraId="2C9A889F" w14:textId="77777777" w:rsidR="00CC2C1F" w:rsidRDefault="00CC2C1F" w:rsidP="3D28A338">
            <w:pPr>
              <w:jc w:val="both"/>
              <w:rPr>
                <w:rFonts w:eastAsiaTheme="majorEastAsia"/>
                <w:color w:val="767171" w:themeColor="background2" w:themeShade="80"/>
                <w:sz w:val="24"/>
                <w:szCs w:val="24"/>
              </w:rPr>
            </w:pPr>
          </w:p>
          <w:p w14:paraId="7D6000EC" w14:textId="2BEEE24C" w:rsidR="00CC2C1F" w:rsidRDefault="00CC2C1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Destaco la capacidad del equipo para adaptarse al nuevo cambio de lenguaje de programación. </w:t>
            </w:r>
          </w:p>
          <w:p w14:paraId="5D99CA8E" w14:textId="09A5D5EC" w:rsidR="004F2A8B" w:rsidRPr="006B1D99" w:rsidRDefault="00CC2C1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uso eficiente de Scrum, que nos ha ayudado </w:t>
            </w:r>
            <w:r w:rsidR="006B1D99">
              <w:rPr>
                <w:rFonts w:eastAsiaTheme="majorEastAsia"/>
                <w:color w:val="767171" w:themeColor="background2" w:themeShade="80"/>
                <w:sz w:val="24"/>
                <w:szCs w:val="24"/>
              </w:rPr>
              <w:t>a mantener al equipo alineado y enfocado.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0936026C" w14:textId="4D9B064D" w:rsidR="006B1D99" w:rsidRDefault="006B1D9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La principal inquietud que tengo, es como abordar de manera efectiva la sincronización en tiempo real de los datos entre portal web y </w:t>
            </w:r>
            <w:proofErr w:type="gramStart"/>
            <w:r>
              <w:rPr>
                <w:rFonts w:eastAsiaTheme="majorEastAsia"/>
                <w:color w:val="767171" w:themeColor="background2" w:themeShade="80"/>
                <w:sz w:val="24"/>
                <w:szCs w:val="24"/>
              </w:rPr>
              <w:t>app</w:t>
            </w:r>
            <w:proofErr w:type="gramEnd"/>
            <w:r>
              <w:rPr>
                <w:rFonts w:eastAsiaTheme="majorEastAsia"/>
                <w:color w:val="767171" w:themeColor="background2" w:themeShade="80"/>
                <w:sz w:val="24"/>
                <w:szCs w:val="24"/>
              </w:rPr>
              <w:t xml:space="preserve"> móvil, especialmente después de unificar la base de datos.</w:t>
            </w:r>
          </w:p>
          <w:p w14:paraId="09575A8A" w14:textId="77777777" w:rsidR="006B1D99" w:rsidRDefault="006B1D99" w:rsidP="3D28A338">
            <w:pPr>
              <w:jc w:val="both"/>
              <w:rPr>
                <w:rFonts w:eastAsiaTheme="majorEastAsia"/>
                <w:color w:val="767171" w:themeColor="background2" w:themeShade="80"/>
                <w:sz w:val="24"/>
                <w:szCs w:val="24"/>
              </w:rPr>
            </w:pPr>
          </w:p>
          <w:p w14:paraId="66B196D0" w14:textId="0367CC23" w:rsidR="006B1D99" w:rsidRDefault="006B1D9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Pregunta que le haría al docente</w:t>
            </w:r>
          </w:p>
          <w:p w14:paraId="1D721609" w14:textId="77777777" w:rsidR="006B1D99" w:rsidRDefault="006B1D99" w:rsidP="3D28A338">
            <w:pPr>
              <w:jc w:val="both"/>
              <w:rPr>
                <w:rFonts w:eastAsiaTheme="majorEastAsia"/>
                <w:color w:val="767171" w:themeColor="background2" w:themeShade="80"/>
                <w:sz w:val="24"/>
                <w:szCs w:val="24"/>
              </w:rPr>
            </w:pPr>
          </w:p>
          <w:p w14:paraId="48B4A95C" w14:textId="2B5FED4F" w:rsidR="006B1D99" w:rsidRPr="003B466F" w:rsidRDefault="006B1D9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¿Cómo puedo optimizar la sincronización en tiempo real de datos entre plataformas cuando ambas tienen una base de datos local que debe ser unificada y gestionada de forma coherente? ¿O ya es mejor pasar a la nube? </w:t>
            </w:r>
          </w:p>
          <w:p w14:paraId="5BB3B444" w14:textId="77777777" w:rsidR="004F2A8B" w:rsidRPr="006B1D99" w:rsidRDefault="004F2A8B" w:rsidP="3D28A338">
            <w:pPr>
              <w:jc w:val="both"/>
              <w:rPr>
                <w:rFonts w:ascii="Calibri" w:hAnsi="Calibri"/>
                <w:b/>
                <w:bCs/>
                <w:color w:val="1F4E79" w:themeColor="accent1" w:themeShade="80"/>
                <w:u w:val="single"/>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34050CC8" w:rsidR="004F2A8B" w:rsidRDefault="006B1D9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Actualmente yo creo que no, pero si una vez termina la parte móvil, el compañero que estaba en móvil nos ayude en el portal web, ya que esta es mas compleja y queremos dejarla lo mejor posible. Y lo otro es que todo el equipo unifique la base de datos para que todos tengamos la misma.</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5714B931" w14:textId="5F131386" w:rsidR="006B1D99" w:rsidRDefault="006B1D99" w:rsidP="3D28A338">
            <w:pPr>
              <w:jc w:val="both"/>
              <w:rPr>
                <w:rFonts w:eastAsiaTheme="majorEastAsia"/>
                <w:sz w:val="24"/>
                <w:szCs w:val="24"/>
              </w:rPr>
            </w:pPr>
            <w:r>
              <w:rPr>
                <w:rFonts w:eastAsiaTheme="majorEastAsia"/>
                <w:sz w:val="24"/>
                <w:szCs w:val="24"/>
              </w:rPr>
              <w:t xml:space="preserve">R- El trabajo en equipo ha sido bastante bueno. Hemos tenido buena comunicación y todos hemos trabajado juntos para resolver problemas </w:t>
            </w:r>
            <w:r w:rsidR="00DD1E4D">
              <w:rPr>
                <w:rFonts w:eastAsiaTheme="majorEastAsia"/>
                <w:sz w:val="24"/>
                <w:szCs w:val="24"/>
              </w:rPr>
              <w:t>y completar funcionalidades necesarias. Además, el uso de scrum ha sido beneficioso para mantenerse organizados.</w:t>
            </w:r>
          </w:p>
          <w:p w14:paraId="41D95C13" w14:textId="77777777" w:rsidR="00DD1E4D" w:rsidRDefault="00DD1E4D" w:rsidP="3D28A338">
            <w:pPr>
              <w:jc w:val="both"/>
              <w:rPr>
                <w:rFonts w:eastAsiaTheme="majorEastAsia"/>
                <w:sz w:val="24"/>
                <w:szCs w:val="24"/>
              </w:rPr>
            </w:pPr>
          </w:p>
          <w:p w14:paraId="145436E8" w14:textId="5B4E7B26" w:rsidR="00DD1E4D" w:rsidRDefault="00DD1E4D" w:rsidP="3D28A338">
            <w:pPr>
              <w:jc w:val="both"/>
              <w:rPr>
                <w:rFonts w:eastAsiaTheme="majorEastAsia"/>
                <w:sz w:val="24"/>
                <w:szCs w:val="24"/>
              </w:rPr>
            </w:pPr>
            <w:r>
              <w:rPr>
                <w:rFonts w:eastAsiaTheme="majorEastAsia"/>
                <w:sz w:val="24"/>
                <w:szCs w:val="24"/>
              </w:rPr>
              <w:t>Aspectos positivos</w:t>
            </w:r>
          </w:p>
          <w:p w14:paraId="172866AB" w14:textId="17629535" w:rsidR="00DD1E4D" w:rsidRDefault="00DD1E4D" w:rsidP="3D28A338">
            <w:pPr>
              <w:jc w:val="both"/>
              <w:rPr>
                <w:rFonts w:eastAsiaTheme="majorEastAsia"/>
                <w:sz w:val="24"/>
                <w:szCs w:val="24"/>
              </w:rPr>
            </w:pPr>
            <w:r>
              <w:rPr>
                <w:rFonts w:eastAsiaTheme="majorEastAsia"/>
                <w:sz w:val="24"/>
                <w:szCs w:val="24"/>
              </w:rPr>
              <w:t>La colaboración fluida en el equipo.</w:t>
            </w:r>
          </w:p>
          <w:p w14:paraId="1DCB35F0" w14:textId="77777777" w:rsidR="00DD1E4D" w:rsidRDefault="00DD1E4D" w:rsidP="3D28A338">
            <w:pPr>
              <w:jc w:val="both"/>
              <w:rPr>
                <w:rFonts w:eastAsiaTheme="majorEastAsia"/>
                <w:sz w:val="24"/>
                <w:szCs w:val="24"/>
              </w:rPr>
            </w:pPr>
            <w:r>
              <w:rPr>
                <w:rFonts w:eastAsiaTheme="majorEastAsia"/>
                <w:sz w:val="24"/>
                <w:szCs w:val="24"/>
              </w:rPr>
              <w:t>Todos estamos comprometidos con el proyecto, lo que ha permitido que avancemos bien con algunas tareas claves.</w:t>
            </w:r>
          </w:p>
          <w:p w14:paraId="2E893EB8" w14:textId="77777777" w:rsidR="00DD1E4D" w:rsidRDefault="00DD1E4D" w:rsidP="3D28A338">
            <w:pPr>
              <w:jc w:val="both"/>
              <w:rPr>
                <w:rFonts w:eastAsiaTheme="majorEastAsia"/>
                <w:sz w:val="24"/>
                <w:szCs w:val="24"/>
              </w:rPr>
            </w:pPr>
          </w:p>
          <w:p w14:paraId="51EADF34" w14:textId="1DE3C1E3" w:rsidR="00DD1E4D" w:rsidRDefault="00DD1E4D" w:rsidP="3D28A338">
            <w:pPr>
              <w:jc w:val="both"/>
              <w:rPr>
                <w:rFonts w:eastAsiaTheme="majorEastAsia"/>
                <w:sz w:val="24"/>
                <w:szCs w:val="24"/>
              </w:rPr>
            </w:pPr>
            <w:r>
              <w:rPr>
                <w:rFonts w:eastAsiaTheme="majorEastAsia"/>
                <w:sz w:val="24"/>
                <w:szCs w:val="24"/>
              </w:rPr>
              <w:t>Área de mejora</w:t>
            </w:r>
          </w:p>
          <w:p w14:paraId="47BBB075" w14:textId="27155448" w:rsidR="00DD1E4D" w:rsidRDefault="00DD1E4D" w:rsidP="3D28A338">
            <w:pPr>
              <w:jc w:val="both"/>
              <w:rPr>
                <w:rFonts w:eastAsiaTheme="majorEastAsia"/>
                <w:sz w:val="24"/>
                <w:szCs w:val="24"/>
              </w:rPr>
            </w:pPr>
            <w:r>
              <w:rPr>
                <w:rFonts w:eastAsiaTheme="majorEastAsia"/>
                <w:sz w:val="24"/>
                <w:szCs w:val="24"/>
              </w:rPr>
              <w:t xml:space="preserve">La coordinación técnica sobre la base de datos local que debe mejorarse, ya que este punto </w:t>
            </w:r>
            <w:proofErr w:type="spellStart"/>
            <w:r>
              <w:rPr>
                <w:rFonts w:eastAsiaTheme="majorEastAsia"/>
                <w:sz w:val="24"/>
                <w:szCs w:val="24"/>
              </w:rPr>
              <w:t>critico</w:t>
            </w:r>
            <w:proofErr w:type="spellEnd"/>
            <w:r>
              <w:rPr>
                <w:rFonts w:eastAsiaTheme="majorEastAsia"/>
                <w:sz w:val="24"/>
                <w:szCs w:val="24"/>
              </w:rPr>
              <w:t xml:space="preserve"> retraso la integración de plataformas.</w:t>
            </w:r>
          </w:p>
          <w:p w14:paraId="739A6F94" w14:textId="784F0813" w:rsidR="004F2A8B" w:rsidRPr="00DD1E4D" w:rsidRDefault="00DD1E4D" w:rsidP="3D28A338">
            <w:pPr>
              <w:jc w:val="both"/>
              <w:rPr>
                <w:rFonts w:eastAsiaTheme="majorEastAsia"/>
                <w:sz w:val="24"/>
                <w:szCs w:val="24"/>
              </w:rPr>
            </w:pPr>
            <w:r>
              <w:rPr>
                <w:rFonts w:eastAsiaTheme="majorEastAsia"/>
                <w:sz w:val="24"/>
                <w:szCs w:val="24"/>
              </w:rPr>
              <w:t xml:space="preserve"> </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EDEE5B" w14:textId="77777777" w:rsidR="00D23E33" w:rsidRDefault="00D23E33" w:rsidP="00DF38AE">
      <w:pPr>
        <w:spacing w:after="0" w:line="240" w:lineRule="auto"/>
      </w:pPr>
      <w:r>
        <w:separator/>
      </w:r>
    </w:p>
  </w:endnote>
  <w:endnote w:type="continuationSeparator" w:id="0">
    <w:p w14:paraId="287481F9" w14:textId="77777777" w:rsidR="00D23E33" w:rsidRDefault="00D23E3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7ACEA" w14:textId="77777777" w:rsidR="00D23E33" w:rsidRDefault="00D23E33" w:rsidP="00DF38AE">
      <w:pPr>
        <w:spacing w:after="0" w:line="240" w:lineRule="auto"/>
      </w:pPr>
      <w:r>
        <w:separator/>
      </w:r>
    </w:p>
  </w:footnote>
  <w:footnote w:type="continuationSeparator" w:id="0">
    <w:p w14:paraId="624C1F12" w14:textId="77777777" w:rsidR="00D23E33" w:rsidRDefault="00D23E3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32700368">
    <w:abstractNumId w:val="3"/>
  </w:num>
  <w:num w:numId="2" w16cid:durableId="413477918">
    <w:abstractNumId w:val="8"/>
  </w:num>
  <w:num w:numId="3" w16cid:durableId="796029736">
    <w:abstractNumId w:val="12"/>
  </w:num>
  <w:num w:numId="4" w16cid:durableId="1708599915">
    <w:abstractNumId w:val="28"/>
  </w:num>
  <w:num w:numId="5" w16cid:durableId="420445761">
    <w:abstractNumId w:val="30"/>
  </w:num>
  <w:num w:numId="6" w16cid:durableId="62535169">
    <w:abstractNumId w:val="4"/>
  </w:num>
  <w:num w:numId="7" w16cid:durableId="1502426201">
    <w:abstractNumId w:val="11"/>
  </w:num>
  <w:num w:numId="8" w16cid:durableId="1061439357">
    <w:abstractNumId w:val="19"/>
  </w:num>
  <w:num w:numId="9" w16cid:durableId="1107582045">
    <w:abstractNumId w:val="15"/>
  </w:num>
  <w:num w:numId="10" w16cid:durableId="1664433694">
    <w:abstractNumId w:val="9"/>
  </w:num>
  <w:num w:numId="11" w16cid:durableId="207498918">
    <w:abstractNumId w:val="24"/>
  </w:num>
  <w:num w:numId="12" w16cid:durableId="476189098">
    <w:abstractNumId w:val="35"/>
  </w:num>
  <w:num w:numId="13" w16cid:durableId="649864994">
    <w:abstractNumId w:val="29"/>
  </w:num>
  <w:num w:numId="14" w16cid:durableId="894664361">
    <w:abstractNumId w:val="1"/>
  </w:num>
  <w:num w:numId="15" w16cid:durableId="468983525">
    <w:abstractNumId w:val="36"/>
  </w:num>
  <w:num w:numId="16" w16cid:durableId="1976061316">
    <w:abstractNumId w:val="21"/>
  </w:num>
  <w:num w:numId="17" w16cid:durableId="955058504">
    <w:abstractNumId w:val="17"/>
  </w:num>
  <w:num w:numId="18" w16cid:durableId="203521601">
    <w:abstractNumId w:val="31"/>
  </w:num>
  <w:num w:numId="19" w16cid:durableId="20672187">
    <w:abstractNumId w:val="10"/>
  </w:num>
  <w:num w:numId="20" w16cid:durableId="897858517">
    <w:abstractNumId w:val="39"/>
  </w:num>
  <w:num w:numId="21" w16cid:durableId="394396757">
    <w:abstractNumId w:val="34"/>
  </w:num>
  <w:num w:numId="22" w16cid:durableId="712269327">
    <w:abstractNumId w:val="13"/>
  </w:num>
  <w:num w:numId="23" w16cid:durableId="121965522">
    <w:abstractNumId w:val="14"/>
  </w:num>
  <w:num w:numId="24" w16cid:durableId="1701855463">
    <w:abstractNumId w:val="5"/>
  </w:num>
  <w:num w:numId="25" w16cid:durableId="64300715">
    <w:abstractNumId w:val="16"/>
  </w:num>
  <w:num w:numId="26" w16cid:durableId="13968230">
    <w:abstractNumId w:val="20"/>
  </w:num>
  <w:num w:numId="27" w16cid:durableId="1608655129">
    <w:abstractNumId w:val="23"/>
  </w:num>
  <w:num w:numId="28" w16cid:durableId="664824838">
    <w:abstractNumId w:val="0"/>
  </w:num>
  <w:num w:numId="29" w16cid:durableId="694575350">
    <w:abstractNumId w:val="18"/>
  </w:num>
  <w:num w:numId="30" w16cid:durableId="897322935">
    <w:abstractNumId w:val="22"/>
  </w:num>
  <w:num w:numId="31" w16cid:durableId="1852068722">
    <w:abstractNumId w:val="2"/>
  </w:num>
  <w:num w:numId="32" w16cid:durableId="96759597">
    <w:abstractNumId w:val="7"/>
  </w:num>
  <w:num w:numId="33" w16cid:durableId="790974973">
    <w:abstractNumId w:val="32"/>
  </w:num>
  <w:num w:numId="34" w16cid:durableId="1213032020">
    <w:abstractNumId w:val="38"/>
  </w:num>
  <w:num w:numId="35" w16cid:durableId="446433679">
    <w:abstractNumId w:val="6"/>
  </w:num>
  <w:num w:numId="36" w16cid:durableId="118379093">
    <w:abstractNumId w:val="25"/>
  </w:num>
  <w:num w:numId="37" w16cid:durableId="1841195482">
    <w:abstractNumId w:val="37"/>
  </w:num>
  <w:num w:numId="38" w16cid:durableId="1801411794">
    <w:abstractNumId w:val="27"/>
  </w:num>
  <w:num w:numId="39" w16cid:durableId="665665960">
    <w:abstractNumId w:val="26"/>
  </w:num>
  <w:num w:numId="40" w16cid:durableId="119631394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5F3A"/>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1D99"/>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67D0D"/>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2C1F"/>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3E33"/>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1E4D"/>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12AB"/>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693</Words>
  <Characters>3812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John Herrera</cp:lastModifiedBy>
  <cp:revision>2</cp:revision>
  <cp:lastPrinted>2019-12-16T20:10:00Z</cp:lastPrinted>
  <dcterms:created xsi:type="dcterms:W3CDTF">2025-10-16T14:47:00Z</dcterms:created>
  <dcterms:modified xsi:type="dcterms:W3CDTF">2025-10-16T14:47:00Z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