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C2C" w:rsidRPr="00F43F69" w:rsidRDefault="00EC4C2C" w:rsidP="00EC4C2C">
      <w:pPr>
        <w:jc w:val="center"/>
        <w:rPr>
          <w:rFonts w:ascii="Century Gothic" w:hAnsi="Century Gothic"/>
          <w:b/>
          <w:sz w:val="36"/>
        </w:rPr>
      </w:pPr>
      <w:r w:rsidRPr="00F43F69">
        <w:rPr>
          <w:rFonts w:ascii="Century Gothic" w:hAnsi="Century Gothic"/>
          <w:b/>
          <w:sz w:val="36"/>
        </w:rPr>
        <w:t>ANALISA</w:t>
      </w:r>
      <w:r w:rsidR="00621292">
        <w:rPr>
          <w:rFonts w:ascii="Century Gothic" w:hAnsi="Century Gothic"/>
          <w:b/>
          <w:sz w:val="36"/>
        </w:rPr>
        <w:t xml:space="preserve"> </w:t>
      </w:r>
      <w:r w:rsidR="00621292" w:rsidRPr="00621292">
        <w:rPr>
          <w:rFonts w:ascii="Century Gothic" w:hAnsi="Century Gothic"/>
          <w:b/>
          <w:i/>
          <w:sz w:val="36"/>
        </w:rPr>
        <w:t>PORTER’S FIVE FORCES</w:t>
      </w:r>
      <w:r w:rsidR="00621292">
        <w:rPr>
          <w:rFonts w:ascii="Century Gothic" w:hAnsi="Century Gothic"/>
          <w:b/>
          <w:sz w:val="36"/>
        </w:rPr>
        <w:t xml:space="preserve"> </w:t>
      </w:r>
      <w:r w:rsidR="006B6096">
        <w:rPr>
          <w:rFonts w:ascii="Century Gothic" w:hAnsi="Century Gothic"/>
          <w:b/>
          <w:sz w:val="36"/>
        </w:rPr>
        <w:t>ALGORITHMINE</w:t>
      </w:r>
    </w:p>
    <w:p w:rsidR="00F43F69" w:rsidRDefault="00F43F69" w:rsidP="00F43F69">
      <w:pPr>
        <w:spacing w:after="0"/>
        <w:jc w:val="center"/>
        <w:rPr>
          <w:rFonts w:ascii="Century Gothic" w:hAnsi="Century Gothic"/>
          <w:b/>
          <w:sz w:val="32"/>
        </w:rPr>
      </w:pPr>
    </w:p>
    <w:p w:rsidR="00962090" w:rsidRDefault="00962090" w:rsidP="00962090">
      <w:pPr>
        <w:pStyle w:val="ListParagraph"/>
        <w:numPr>
          <w:ilvl w:val="0"/>
          <w:numId w:val="4"/>
        </w:numPr>
        <w:spacing w:line="360" w:lineRule="auto"/>
        <w:jc w:val="both"/>
        <w:rPr>
          <w:rFonts w:ascii="Century Gothic" w:hAnsi="Century Gothic"/>
        </w:rPr>
      </w:pPr>
      <w:r>
        <w:rPr>
          <w:rFonts w:ascii="Century Gothic" w:hAnsi="Century Gothic"/>
        </w:rPr>
        <w:t>Competitors</w:t>
      </w:r>
    </w:p>
    <w:p w:rsidR="00962090" w:rsidRPr="00C46702" w:rsidRDefault="00962090" w:rsidP="00962090">
      <w:pPr>
        <w:spacing w:line="360" w:lineRule="auto"/>
        <w:ind w:left="360" w:firstLine="360"/>
        <w:jc w:val="both"/>
        <w:rPr>
          <w:rFonts w:ascii="Century Gothic" w:hAnsi="Century Gothic"/>
        </w:rPr>
      </w:pPr>
      <w:r w:rsidRPr="00C46702">
        <w:rPr>
          <w:rFonts w:ascii="Century Gothic" w:hAnsi="Century Gothic"/>
        </w:rPr>
        <w:t xml:space="preserve">Game </w:t>
      </w:r>
      <w:r>
        <w:rPr>
          <w:rFonts w:ascii="Century Gothic" w:hAnsi="Century Gothic"/>
        </w:rPr>
        <w:t xml:space="preserve">Human Resource Machine </w:t>
      </w:r>
      <w:r w:rsidRPr="00C46702">
        <w:rPr>
          <w:rFonts w:ascii="Century Gothic" w:hAnsi="Century Gothic"/>
        </w:rPr>
        <w:t>dengan model game yang hampir mirip</w:t>
      </w:r>
      <w:r>
        <w:rPr>
          <w:rFonts w:ascii="Century Gothic" w:hAnsi="Century Gothic"/>
        </w:rPr>
        <w:t xml:space="preserve"> dimana user harus menyusun algoritma untuk menyelesaikan </w:t>
      </w:r>
      <w:r>
        <w:rPr>
          <w:rFonts w:ascii="Century Gothic" w:hAnsi="Century Gothic"/>
          <w:i/>
        </w:rPr>
        <w:t>task</w:t>
      </w:r>
      <w:r>
        <w:rPr>
          <w:rFonts w:ascii="Century Gothic" w:hAnsi="Century Gothic"/>
        </w:rPr>
        <w:t xml:space="preserve"> yang diberikan</w:t>
      </w:r>
      <w:r w:rsidRPr="00C46702">
        <w:rPr>
          <w:rFonts w:ascii="Century Gothic" w:hAnsi="Century Gothic"/>
        </w:rPr>
        <w:t>. Namun game ini kami nilai terlalu sulit untuk dimainkan oleh anak-anak sehingga aplikasi kami memliki keunggul</w:t>
      </w:r>
      <w:r>
        <w:rPr>
          <w:rFonts w:ascii="Century Gothic" w:hAnsi="Century Gothic"/>
        </w:rPr>
        <w:t>an di kalangan anak-anak dengan platform PC. Selain itu, masih jarang terdapat aplikasi algoritma untuk anak-anak sehingga aplikasi Algorithmine memiliki peluang untuk bersaing di pasaran.</w:t>
      </w:r>
    </w:p>
    <w:p w:rsidR="00962090" w:rsidRDefault="00962090" w:rsidP="00962090">
      <w:pPr>
        <w:pStyle w:val="ListParagraph"/>
        <w:spacing w:line="360" w:lineRule="auto"/>
        <w:jc w:val="center"/>
        <w:rPr>
          <w:rFonts w:ascii="Century Gothic" w:hAnsi="Century Gothic"/>
        </w:rPr>
      </w:pPr>
      <w:r>
        <w:rPr>
          <w:noProof/>
          <w:lang w:eastAsia="en-GB"/>
        </w:rPr>
        <w:drawing>
          <wp:inline distT="0" distB="0" distL="0" distR="0" wp14:anchorId="3F97EBF5" wp14:editId="4243E7E7">
            <wp:extent cx="3336587" cy="1875189"/>
            <wp:effectExtent l="0" t="0" r="0" b="0"/>
            <wp:docPr id="2" name="Picture 2" descr="C:\Users\LAPTOP\Documents\aaaa\game\images\1225300447id6884g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PTOP\Documents\aaaa\game\images\1225300447id6884go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6927" cy="1875380"/>
                    </a:xfrm>
                    <a:prstGeom prst="rect">
                      <a:avLst/>
                    </a:prstGeom>
                    <a:noFill/>
                    <a:ln>
                      <a:noFill/>
                    </a:ln>
                  </pic:spPr>
                </pic:pic>
              </a:graphicData>
            </a:graphic>
          </wp:inline>
        </w:drawing>
      </w:r>
    </w:p>
    <w:p w:rsidR="00962090" w:rsidRPr="00962090" w:rsidRDefault="00962090" w:rsidP="00962090">
      <w:pPr>
        <w:pStyle w:val="ListParagraph"/>
        <w:spacing w:line="360" w:lineRule="auto"/>
        <w:jc w:val="center"/>
        <w:rPr>
          <w:rFonts w:ascii="Century Gothic" w:hAnsi="Century Gothic"/>
        </w:rPr>
      </w:pPr>
      <w:r>
        <w:rPr>
          <w:rFonts w:ascii="Century Gothic" w:hAnsi="Century Gothic"/>
        </w:rPr>
        <w:t>Gambar 1. Human Resource Machine</w:t>
      </w:r>
    </w:p>
    <w:p w:rsidR="00AF1DB2" w:rsidRPr="00F43F69" w:rsidRDefault="00F43F69" w:rsidP="00F43F69">
      <w:pPr>
        <w:pStyle w:val="ListParagraph"/>
        <w:numPr>
          <w:ilvl w:val="0"/>
          <w:numId w:val="1"/>
        </w:numPr>
        <w:spacing w:line="360" w:lineRule="auto"/>
        <w:rPr>
          <w:rFonts w:ascii="Century Gothic" w:hAnsi="Century Gothic"/>
        </w:rPr>
      </w:pPr>
      <w:r>
        <w:t>S</w:t>
      </w:r>
      <w:r w:rsidR="00AF1DB2" w:rsidRPr="00F43F69">
        <w:rPr>
          <w:rFonts w:ascii="Century Gothic" w:hAnsi="Century Gothic"/>
        </w:rPr>
        <w:t>upplier:</w:t>
      </w:r>
    </w:p>
    <w:p w:rsidR="00593170" w:rsidRPr="00593170" w:rsidRDefault="00EC4C2C" w:rsidP="00593170">
      <w:pPr>
        <w:spacing w:line="360" w:lineRule="auto"/>
        <w:jc w:val="both"/>
        <w:rPr>
          <w:rFonts w:ascii="Century Gothic" w:hAnsi="Century Gothic"/>
        </w:rPr>
      </w:pPr>
      <w:r>
        <w:rPr>
          <w:rFonts w:ascii="Century Gothic" w:hAnsi="Century Gothic"/>
        </w:rPr>
        <w:tab/>
        <w:t xml:space="preserve">Supplier dalam software Algorithmine berupa software dan open source. Software yang digunakan yaitu Photoshop dalam hal design </w:t>
      </w:r>
      <w:r>
        <w:rPr>
          <w:rFonts w:ascii="Century Gothic" w:hAnsi="Century Gothic"/>
          <w:i/>
        </w:rPr>
        <w:t xml:space="preserve">user interface </w:t>
      </w:r>
      <w:r>
        <w:rPr>
          <w:rFonts w:ascii="Century Gothic" w:hAnsi="Century Gothic"/>
        </w:rPr>
        <w:t xml:space="preserve">dan Construct 2 dalam hal pengimplementasi sistem dan </w:t>
      </w:r>
      <w:r>
        <w:rPr>
          <w:rFonts w:ascii="Century Gothic" w:hAnsi="Century Gothic"/>
          <w:i/>
        </w:rPr>
        <w:t>user interface</w:t>
      </w:r>
      <w:r>
        <w:rPr>
          <w:rFonts w:ascii="Century Gothic" w:hAnsi="Century Gothic"/>
        </w:rPr>
        <w:t>. Op</w:t>
      </w:r>
      <w:r w:rsidR="00593170">
        <w:rPr>
          <w:rFonts w:ascii="Century Gothic" w:hAnsi="Century Gothic"/>
        </w:rPr>
        <w:t>en source yang digunakan yaitu berupa gambar yang digunakan dalam game, berikut beberapa link akses untuk source yang digunakan :</w:t>
      </w:r>
    </w:p>
    <w:p w:rsidR="00593170" w:rsidRPr="00593170" w:rsidRDefault="00202DA2" w:rsidP="00593170">
      <w:pPr>
        <w:pStyle w:val="ListParagraph"/>
        <w:numPr>
          <w:ilvl w:val="0"/>
          <w:numId w:val="2"/>
        </w:numPr>
        <w:spacing w:line="360" w:lineRule="auto"/>
        <w:jc w:val="both"/>
        <w:rPr>
          <w:rFonts w:ascii="Century Gothic" w:hAnsi="Century Gothic"/>
        </w:rPr>
      </w:pPr>
      <w:hyperlink r:id="rId9" w:history="1">
        <w:r w:rsidR="00593170" w:rsidRPr="00D70C9A">
          <w:rPr>
            <w:rStyle w:val="Hyperlink"/>
            <w:rFonts w:ascii="Century Gothic" w:hAnsi="Century Gothic"/>
          </w:rPr>
          <w:t>https://png.icons8.com/metro/1600/checkmark.png</w:t>
        </w:r>
      </w:hyperlink>
    </w:p>
    <w:p w:rsidR="00593170" w:rsidRPr="00593170" w:rsidRDefault="00202DA2" w:rsidP="00593170">
      <w:pPr>
        <w:pStyle w:val="ListParagraph"/>
        <w:numPr>
          <w:ilvl w:val="0"/>
          <w:numId w:val="2"/>
        </w:numPr>
        <w:spacing w:line="360" w:lineRule="auto"/>
        <w:jc w:val="both"/>
        <w:rPr>
          <w:rFonts w:ascii="Century Gothic" w:hAnsi="Century Gothic"/>
        </w:rPr>
      </w:pPr>
      <w:hyperlink r:id="rId10" w:history="1">
        <w:r w:rsidR="00593170" w:rsidRPr="00D70C9A">
          <w:rPr>
            <w:rStyle w:val="Hyperlink"/>
            <w:rFonts w:ascii="Century Gothic" w:hAnsi="Century Gothic"/>
          </w:rPr>
          <w:t>https://image.freepik.com/free-icon/black-simple-music-note-vector_318-10095.jpg</w:t>
        </w:r>
      </w:hyperlink>
    </w:p>
    <w:p w:rsidR="00593170" w:rsidRPr="00593170" w:rsidRDefault="00202DA2" w:rsidP="00593170">
      <w:pPr>
        <w:pStyle w:val="ListParagraph"/>
        <w:numPr>
          <w:ilvl w:val="0"/>
          <w:numId w:val="2"/>
        </w:numPr>
        <w:spacing w:line="360" w:lineRule="auto"/>
        <w:jc w:val="both"/>
        <w:rPr>
          <w:rFonts w:ascii="Century Gothic" w:hAnsi="Century Gothic"/>
        </w:rPr>
      </w:pPr>
      <w:hyperlink r:id="rId11" w:history="1">
        <w:r w:rsidR="00593170" w:rsidRPr="00D70C9A">
          <w:rPr>
            <w:rStyle w:val="Hyperlink"/>
            <w:rFonts w:ascii="Century Gothic" w:hAnsi="Century Gothic"/>
          </w:rPr>
          <w:t>https://img00.deviantart.net/c7ed/i/2012/320/0/1/tom_the_rock__or____diamond__by_axemgr-d4bs5ky.png</w:t>
        </w:r>
      </w:hyperlink>
    </w:p>
    <w:p w:rsidR="00593170" w:rsidRPr="00593170" w:rsidRDefault="00202DA2" w:rsidP="00593170">
      <w:pPr>
        <w:pStyle w:val="ListParagraph"/>
        <w:numPr>
          <w:ilvl w:val="0"/>
          <w:numId w:val="2"/>
        </w:numPr>
        <w:spacing w:line="360" w:lineRule="auto"/>
        <w:jc w:val="both"/>
        <w:rPr>
          <w:rFonts w:ascii="Century Gothic" w:hAnsi="Century Gothic"/>
        </w:rPr>
      </w:pPr>
      <w:hyperlink r:id="rId12" w:history="1">
        <w:r w:rsidR="00593170" w:rsidRPr="00D70C9A">
          <w:rPr>
            <w:rStyle w:val="Hyperlink"/>
            <w:rFonts w:ascii="Century Gothic" w:hAnsi="Century Gothic"/>
          </w:rPr>
          <w:t>https://cdn.pixabay.com/photo/2014/12/22/00/03/rock-576685_960_720.png</w:t>
        </w:r>
      </w:hyperlink>
    </w:p>
    <w:p w:rsidR="00593170" w:rsidRDefault="00202DA2" w:rsidP="00593170">
      <w:pPr>
        <w:pStyle w:val="ListParagraph"/>
        <w:numPr>
          <w:ilvl w:val="0"/>
          <w:numId w:val="2"/>
        </w:numPr>
        <w:spacing w:line="360" w:lineRule="auto"/>
        <w:jc w:val="both"/>
        <w:rPr>
          <w:rFonts w:ascii="Century Gothic" w:hAnsi="Century Gothic"/>
        </w:rPr>
      </w:pPr>
      <w:hyperlink r:id="rId13" w:history="1">
        <w:r w:rsidR="00593170" w:rsidRPr="00D70C9A">
          <w:rPr>
            <w:rStyle w:val="Hyperlink"/>
            <w:rFonts w:ascii="Century Gothic" w:hAnsi="Century Gothic"/>
          </w:rPr>
          <w:t>https://cdn.pixabay.com/photo/2016/09/05/10/50/app-1646213_960_720.png</w:t>
        </w:r>
      </w:hyperlink>
    </w:p>
    <w:p w:rsidR="00593170" w:rsidRPr="00593170" w:rsidRDefault="00202DA2" w:rsidP="00593170">
      <w:pPr>
        <w:pStyle w:val="ListParagraph"/>
        <w:numPr>
          <w:ilvl w:val="0"/>
          <w:numId w:val="2"/>
        </w:numPr>
        <w:spacing w:line="360" w:lineRule="auto"/>
        <w:jc w:val="both"/>
        <w:rPr>
          <w:rFonts w:ascii="Century Gothic" w:hAnsi="Century Gothic"/>
        </w:rPr>
      </w:pPr>
      <w:hyperlink r:id="rId14" w:history="1">
        <w:r w:rsidR="00593170" w:rsidRPr="00D70C9A">
          <w:rPr>
            <w:rStyle w:val="Hyperlink"/>
            <w:rFonts w:ascii="Century Gothic" w:hAnsi="Century Gothic"/>
          </w:rPr>
          <w:t>http://fixmycar.sunbriteautoworks.com/wp-content/uploads/2015/09/gear.png</w:t>
        </w:r>
      </w:hyperlink>
    </w:p>
    <w:p w:rsidR="00593170" w:rsidRDefault="00202DA2" w:rsidP="00593170">
      <w:pPr>
        <w:pStyle w:val="ListParagraph"/>
        <w:numPr>
          <w:ilvl w:val="0"/>
          <w:numId w:val="2"/>
        </w:numPr>
        <w:spacing w:line="360" w:lineRule="auto"/>
        <w:jc w:val="both"/>
        <w:rPr>
          <w:rFonts w:ascii="Century Gothic" w:hAnsi="Century Gothic"/>
        </w:rPr>
      </w:pPr>
      <w:hyperlink r:id="rId15" w:history="1">
        <w:r w:rsidR="00593170" w:rsidRPr="00D70C9A">
          <w:rPr>
            <w:rStyle w:val="Hyperlink"/>
            <w:rFonts w:ascii="Century Gothic" w:hAnsi="Century Gothic"/>
          </w:rPr>
          <w:t>https://image.freepik.com/iconen-gratis/rechts-driehoekige-pijlpunt_318-60213.jpg</w:t>
        </w:r>
      </w:hyperlink>
    </w:p>
    <w:p w:rsidR="00F95088" w:rsidRPr="00F95088" w:rsidRDefault="00F95088" w:rsidP="00F95088">
      <w:pPr>
        <w:pStyle w:val="ListParagraph"/>
        <w:spacing w:line="360" w:lineRule="auto"/>
        <w:jc w:val="both"/>
        <w:rPr>
          <w:rFonts w:ascii="Century Gothic" w:hAnsi="Century Gothic"/>
        </w:rPr>
      </w:pPr>
    </w:p>
    <w:p w:rsidR="00AF1DB2" w:rsidRPr="00F43F69" w:rsidRDefault="00F43F69" w:rsidP="00F43F69">
      <w:pPr>
        <w:pStyle w:val="ListParagraph"/>
        <w:numPr>
          <w:ilvl w:val="0"/>
          <w:numId w:val="1"/>
        </w:numPr>
        <w:spacing w:line="360" w:lineRule="auto"/>
        <w:rPr>
          <w:rFonts w:ascii="Century Gothic" w:hAnsi="Century Gothic"/>
        </w:rPr>
      </w:pPr>
      <w:r w:rsidRPr="00F43F69">
        <w:rPr>
          <w:rFonts w:ascii="Century Gothic" w:hAnsi="Century Gothic"/>
        </w:rPr>
        <w:t>S</w:t>
      </w:r>
      <w:r w:rsidR="00AF1DB2" w:rsidRPr="00F43F69">
        <w:rPr>
          <w:rFonts w:ascii="Century Gothic" w:hAnsi="Century Gothic"/>
        </w:rPr>
        <w:t>ub</w:t>
      </w:r>
      <w:r w:rsidRPr="00F43F69">
        <w:rPr>
          <w:rFonts w:ascii="Century Gothic" w:hAnsi="Century Gothic"/>
        </w:rPr>
        <w:t>s</w:t>
      </w:r>
      <w:r w:rsidR="00AF1DB2" w:rsidRPr="00F43F69">
        <w:rPr>
          <w:rFonts w:ascii="Century Gothic" w:hAnsi="Century Gothic"/>
        </w:rPr>
        <w:t>titute</w:t>
      </w:r>
      <w:r w:rsidRPr="00F43F69">
        <w:rPr>
          <w:rFonts w:ascii="Century Gothic" w:hAnsi="Century Gothic"/>
        </w:rPr>
        <w:t xml:space="preserve"> Product</w:t>
      </w:r>
      <w:r w:rsidR="00AF1DB2" w:rsidRPr="00F43F69">
        <w:rPr>
          <w:rFonts w:ascii="Century Gothic" w:hAnsi="Century Gothic"/>
        </w:rPr>
        <w:t>:</w:t>
      </w:r>
    </w:p>
    <w:p w:rsidR="000B6056" w:rsidRPr="00EC4C2C" w:rsidRDefault="00F43F69" w:rsidP="00F43F69">
      <w:pPr>
        <w:spacing w:line="360" w:lineRule="auto"/>
        <w:ind w:firstLine="720"/>
        <w:jc w:val="both"/>
        <w:rPr>
          <w:rFonts w:ascii="Century Gothic" w:hAnsi="Century Gothic"/>
        </w:rPr>
      </w:pPr>
      <w:r>
        <w:rPr>
          <w:rFonts w:ascii="Century Gothic" w:hAnsi="Century Gothic"/>
        </w:rPr>
        <w:t xml:space="preserve">Produk pengganti atau </w:t>
      </w:r>
      <w:r>
        <w:rPr>
          <w:rFonts w:ascii="Century Gothic" w:hAnsi="Century Gothic"/>
          <w:i/>
        </w:rPr>
        <w:t xml:space="preserve">substitute product </w:t>
      </w:r>
      <w:r>
        <w:rPr>
          <w:rFonts w:ascii="Century Gothic" w:hAnsi="Century Gothic"/>
        </w:rPr>
        <w:t xml:space="preserve">dari software Algorithmine yaitu </w:t>
      </w:r>
      <w:r>
        <w:rPr>
          <w:rFonts w:ascii="Century Gothic" w:hAnsi="Century Gothic"/>
          <w:i/>
        </w:rPr>
        <w:t>s</w:t>
      </w:r>
      <w:r w:rsidR="00AF1DB2" w:rsidRPr="00EC4C2C">
        <w:rPr>
          <w:rFonts w:ascii="Century Gothic" w:hAnsi="Century Gothic"/>
          <w:i/>
        </w:rPr>
        <w:t xml:space="preserve">oftware </w:t>
      </w:r>
      <w:r w:rsidR="00AF1DB2" w:rsidRPr="00EC4C2C">
        <w:rPr>
          <w:rFonts w:ascii="Century Gothic" w:hAnsi="Century Gothic"/>
        </w:rPr>
        <w:t>lain yang men</w:t>
      </w:r>
      <w:r w:rsidR="000B6056" w:rsidRPr="00EC4C2C">
        <w:rPr>
          <w:rFonts w:ascii="Century Gothic" w:hAnsi="Century Gothic"/>
        </w:rPr>
        <w:t>gasah logika seperti Brain Dots, That Level A</w:t>
      </w:r>
      <w:r w:rsidR="00AF1DB2" w:rsidRPr="00EC4C2C">
        <w:rPr>
          <w:rFonts w:ascii="Century Gothic" w:hAnsi="Century Gothic"/>
        </w:rPr>
        <w:t>gain</w:t>
      </w:r>
      <w:r w:rsidR="00F95088">
        <w:rPr>
          <w:rFonts w:ascii="Century Gothic" w:hAnsi="Century Gothic"/>
        </w:rPr>
        <w:t>, dan Unblock</w:t>
      </w:r>
      <w:r w:rsidR="000B6056" w:rsidRPr="00EC4C2C">
        <w:rPr>
          <w:rFonts w:ascii="Century Gothic" w:hAnsi="Century Gothic"/>
        </w:rPr>
        <w:t>Me</w:t>
      </w:r>
      <w:r w:rsidR="00AF1DB2" w:rsidRPr="00EC4C2C">
        <w:rPr>
          <w:rFonts w:ascii="Century Gothic" w:hAnsi="Century Gothic"/>
        </w:rPr>
        <w:t xml:space="preserve"> namun dengan konsep berbeda.</w:t>
      </w:r>
      <w:r>
        <w:rPr>
          <w:rFonts w:ascii="Century Gothic" w:hAnsi="Century Gothic"/>
        </w:rPr>
        <w:t xml:space="preserve"> </w:t>
      </w:r>
      <w:r w:rsidRPr="00F95088">
        <w:rPr>
          <w:rFonts w:ascii="Century Gothic" w:hAnsi="Century Gothic"/>
          <w:i/>
        </w:rPr>
        <w:t>Software-software</w:t>
      </w:r>
      <w:r>
        <w:rPr>
          <w:rFonts w:ascii="Century Gothic" w:hAnsi="Century Gothic"/>
        </w:rPr>
        <w:t xml:space="preserve"> tersebut termasuk </w:t>
      </w:r>
      <w:r w:rsidRPr="00F95088">
        <w:rPr>
          <w:rFonts w:ascii="Century Gothic" w:hAnsi="Century Gothic"/>
          <w:i/>
        </w:rPr>
        <w:t>software</w:t>
      </w:r>
      <w:r>
        <w:rPr>
          <w:rFonts w:ascii="Century Gothic" w:hAnsi="Century Gothic"/>
        </w:rPr>
        <w:t xml:space="preserve"> yang sudah banyak dikenal dan dimainkan oleh banyak orang. Aplikasi tersebut dinilai menarik untuk dimainkan dan cukup mengasah logika. Selain software juga terdapat produk pengganti lain seperti catur, othello, dan rubik yang cukup diminati oleh orang-orang dari berbagai kalangan.</w:t>
      </w:r>
    </w:p>
    <w:p w:rsidR="00AF1DB2" w:rsidRPr="00EC4C2C" w:rsidRDefault="000B6056" w:rsidP="00AF1DB2">
      <w:pPr>
        <w:jc w:val="center"/>
        <w:rPr>
          <w:rFonts w:ascii="Century Gothic" w:hAnsi="Century Gothic"/>
        </w:rPr>
      </w:pPr>
      <w:r w:rsidRPr="00EC4C2C">
        <w:rPr>
          <w:rFonts w:ascii="Century Gothic" w:hAnsi="Century Gothic"/>
          <w:noProof/>
          <w:lang w:eastAsia="en-GB"/>
        </w:rPr>
        <w:drawing>
          <wp:inline distT="0" distB="0" distL="0" distR="0" wp14:anchorId="741C6DAE" wp14:editId="01A8A752">
            <wp:extent cx="5712031" cy="3598223"/>
            <wp:effectExtent l="0" t="0" r="3175" b="2540"/>
            <wp:docPr id="6" name="Picture 6" descr="C:\Users\Shintia Tamara\Desktop\PROJECT SE\ref\maxresdefaul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intia Tamara\Desktop\PROJECT SE\ref\maxresdefault (1).jpg"/>
                    <pic:cNvPicPr>
                      <a:picLocks noChangeAspect="1" noChangeArrowheads="1"/>
                    </pic:cNvPicPr>
                  </pic:nvPicPr>
                  <pic:blipFill rotWithShape="1">
                    <a:blip r:embed="rId16">
                      <a:extLst>
                        <a:ext uri="{28A0092B-C50C-407E-A947-70E740481C1C}">
                          <a14:useLocalDpi xmlns:a14="http://schemas.microsoft.com/office/drawing/2010/main" val="0"/>
                        </a:ext>
                      </a:extLst>
                    </a:blip>
                    <a:srcRect r="200" b="16294"/>
                    <a:stretch/>
                  </pic:blipFill>
                  <pic:spPr bwMode="auto">
                    <a:xfrm>
                      <a:off x="0" y="0"/>
                      <a:ext cx="5712428" cy="3598473"/>
                    </a:xfrm>
                    <a:prstGeom prst="rect">
                      <a:avLst/>
                    </a:prstGeom>
                    <a:noFill/>
                    <a:ln>
                      <a:noFill/>
                    </a:ln>
                    <a:extLst>
                      <a:ext uri="{53640926-AAD7-44D8-BBD7-CCE9431645EC}">
                        <a14:shadowObscured xmlns:a14="http://schemas.microsoft.com/office/drawing/2010/main"/>
                      </a:ext>
                    </a:extLst>
                  </pic:spPr>
                </pic:pic>
              </a:graphicData>
            </a:graphic>
          </wp:inline>
        </w:drawing>
      </w:r>
    </w:p>
    <w:p w:rsidR="00AF1DB2" w:rsidRPr="00EC4C2C" w:rsidRDefault="00962090" w:rsidP="000B6056">
      <w:pPr>
        <w:jc w:val="center"/>
        <w:rPr>
          <w:rFonts w:ascii="Century Gothic" w:hAnsi="Century Gothic"/>
        </w:rPr>
      </w:pPr>
      <w:r>
        <w:rPr>
          <w:rFonts w:ascii="Century Gothic" w:hAnsi="Century Gothic"/>
        </w:rPr>
        <w:t>Gambar 2</w:t>
      </w:r>
      <w:r w:rsidR="000B6056" w:rsidRPr="00EC4C2C">
        <w:rPr>
          <w:rFonts w:ascii="Century Gothic" w:hAnsi="Century Gothic"/>
        </w:rPr>
        <w:t>. Brain dots</w:t>
      </w:r>
    </w:p>
    <w:p w:rsidR="00AF1DB2" w:rsidRPr="00EC4C2C" w:rsidRDefault="000B6056" w:rsidP="000B6056">
      <w:pPr>
        <w:rPr>
          <w:rFonts w:ascii="Century Gothic" w:hAnsi="Century Gothic"/>
        </w:rPr>
      </w:pPr>
      <w:r w:rsidRPr="00EC4C2C">
        <w:rPr>
          <w:rFonts w:ascii="Century Gothic" w:hAnsi="Century Gothic"/>
          <w:noProof/>
          <w:lang w:eastAsia="en-GB"/>
        </w:rPr>
        <w:lastRenderedPageBreak/>
        <w:drawing>
          <wp:inline distT="0" distB="0" distL="0" distR="0" wp14:anchorId="3E27B90D" wp14:editId="14F2ED69">
            <wp:extent cx="5735955" cy="3218180"/>
            <wp:effectExtent l="0" t="0" r="0" b="1270"/>
            <wp:docPr id="5" name="Picture 5" descr="C:\Users\Shintia Tamara\Desktop\PROJECT SE\ref\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intia Tamara\Desktop\PROJECT SE\ref\maxresdefaul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5955" cy="3218180"/>
                    </a:xfrm>
                    <a:prstGeom prst="rect">
                      <a:avLst/>
                    </a:prstGeom>
                    <a:noFill/>
                    <a:ln>
                      <a:noFill/>
                    </a:ln>
                  </pic:spPr>
                </pic:pic>
              </a:graphicData>
            </a:graphic>
          </wp:inline>
        </w:drawing>
      </w:r>
    </w:p>
    <w:p w:rsidR="000B6056" w:rsidRPr="00EC4C2C" w:rsidRDefault="00962090" w:rsidP="000B6056">
      <w:pPr>
        <w:jc w:val="center"/>
        <w:rPr>
          <w:rFonts w:ascii="Century Gothic" w:hAnsi="Century Gothic"/>
        </w:rPr>
      </w:pPr>
      <w:r>
        <w:rPr>
          <w:rFonts w:ascii="Century Gothic" w:hAnsi="Century Gothic"/>
        </w:rPr>
        <w:t>Gambar 3</w:t>
      </w:r>
      <w:r w:rsidR="000B6056" w:rsidRPr="00EC4C2C">
        <w:rPr>
          <w:rFonts w:ascii="Century Gothic" w:hAnsi="Century Gothic"/>
        </w:rPr>
        <w:t>. That Level Again</w:t>
      </w:r>
    </w:p>
    <w:p w:rsidR="000B6056" w:rsidRPr="00EC4C2C" w:rsidRDefault="000B6056" w:rsidP="000B6056">
      <w:pPr>
        <w:jc w:val="center"/>
        <w:rPr>
          <w:rFonts w:ascii="Century Gothic" w:hAnsi="Century Gothic"/>
        </w:rPr>
      </w:pPr>
      <w:r w:rsidRPr="00EC4C2C">
        <w:rPr>
          <w:rFonts w:ascii="Century Gothic" w:hAnsi="Century Gothic"/>
          <w:noProof/>
          <w:lang w:eastAsia="en-GB"/>
        </w:rPr>
        <w:drawing>
          <wp:inline distT="0" distB="0" distL="0" distR="0" wp14:anchorId="468A913D" wp14:editId="4CF29E90">
            <wp:extent cx="5731510" cy="3821007"/>
            <wp:effectExtent l="0" t="0" r="2540" b="8255"/>
            <wp:docPr id="7" name="Picture 7" descr="C:\Users\Shintia Tamara\Desktop\PROJECT SE\ref\08bd3a8d2d177e1bc070cdf9b59dfb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intia Tamara\Desktop\PROJECT SE\ref\08bd3a8d2d177e1bc070cdf9b59dfb0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821007"/>
                    </a:xfrm>
                    <a:prstGeom prst="rect">
                      <a:avLst/>
                    </a:prstGeom>
                    <a:noFill/>
                    <a:ln>
                      <a:noFill/>
                    </a:ln>
                  </pic:spPr>
                </pic:pic>
              </a:graphicData>
            </a:graphic>
          </wp:inline>
        </w:drawing>
      </w:r>
    </w:p>
    <w:p w:rsidR="00F43F69" w:rsidRPr="00EC4C2C" w:rsidRDefault="00962090" w:rsidP="002656A7">
      <w:pPr>
        <w:jc w:val="center"/>
        <w:rPr>
          <w:rFonts w:ascii="Century Gothic" w:hAnsi="Century Gothic"/>
        </w:rPr>
      </w:pPr>
      <w:r>
        <w:rPr>
          <w:rFonts w:ascii="Century Gothic" w:hAnsi="Century Gothic"/>
        </w:rPr>
        <w:t>Gambar 4</w:t>
      </w:r>
      <w:r w:rsidR="000B6056" w:rsidRPr="00EC4C2C">
        <w:rPr>
          <w:rFonts w:ascii="Century Gothic" w:hAnsi="Century Gothic"/>
        </w:rPr>
        <w:t>. Unblock Me</w:t>
      </w:r>
    </w:p>
    <w:p w:rsidR="000B6056" w:rsidRPr="002656A7" w:rsidRDefault="000B6056" w:rsidP="002656A7">
      <w:pPr>
        <w:pStyle w:val="ListParagraph"/>
        <w:numPr>
          <w:ilvl w:val="0"/>
          <w:numId w:val="4"/>
        </w:numPr>
        <w:spacing w:line="360" w:lineRule="auto"/>
        <w:jc w:val="both"/>
        <w:rPr>
          <w:rFonts w:ascii="Century Gothic" w:hAnsi="Century Gothic"/>
        </w:rPr>
      </w:pPr>
      <w:r w:rsidRPr="002656A7">
        <w:rPr>
          <w:rFonts w:ascii="Century Gothic" w:hAnsi="Century Gothic"/>
        </w:rPr>
        <w:t>Buyer</w:t>
      </w:r>
    </w:p>
    <w:p w:rsidR="00C96EAA" w:rsidRDefault="000B6056" w:rsidP="00F43F69">
      <w:pPr>
        <w:pStyle w:val="template"/>
        <w:spacing w:line="360" w:lineRule="auto"/>
        <w:jc w:val="both"/>
        <w:rPr>
          <w:rFonts w:ascii="Century Gothic" w:hAnsi="Century Gothic"/>
          <w:i w:val="0"/>
        </w:rPr>
      </w:pPr>
      <w:r w:rsidRPr="00EC4C2C">
        <w:rPr>
          <w:rFonts w:ascii="Century Gothic" w:hAnsi="Century Gothic"/>
          <w:i w:val="0"/>
        </w:rPr>
        <w:tab/>
      </w:r>
      <w:r w:rsidR="00F43F69">
        <w:rPr>
          <w:rFonts w:ascii="Century Gothic" w:hAnsi="Century Gothic"/>
          <w:i w:val="0"/>
        </w:rPr>
        <w:t>Pengguna aplikasi Algorithmine ditujukan pada a</w:t>
      </w:r>
      <w:r w:rsidRPr="00EC4C2C">
        <w:rPr>
          <w:rFonts w:ascii="Century Gothic" w:hAnsi="Century Gothic"/>
          <w:i w:val="0"/>
        </w:rPr>
        <w:t xml:space="preserve">nak-anak dari rentang usia 8-16 </w:t>
      </w:r>
      <w:r w:rsidR="00593170">
        <w:rPr>
          <w:rFonts w:ascii="Century Gothic" w:hAnsi="Century Gothic"/>
          <w:i w:val="0"/>
        </w:rPr>
        <w:t>tahun yang dianggap sudah mampu</w:t>
      </w:r>
      <w:r w:rsidRPr="00EC4C2C">
        <w:rPr>
          <w:rFonts w:ascii="Century Gothic" w:hAnsi="Century Gothic"/>
          <w:i w:val="0"/>
        </w:rPr>
        <w:t xml:space="preserve"> dalam me</w:t>
      </w:r>
      <w:r w:rsidR="00593170">
        <w:rPr>
          <w:rFonts w:ascii="Century Gothic" w:hAnsi="Century Gothic"/>
          <w:i w:val="0"/>
        </w:rPr>
        <w:t xml:space="preserve">nggunakan komputer atau </w:t>
      </w:r>
      <w:r w:rsidR="00593170">
        <w:rPr>
          <w:rFonts w:ascii="Century Gothic" w:hAnsi="Century Gothic"/>
          <w:i w:val="0"/>
        </w:rPr>
        <w:lastRenderedPageBreak/>
        <w:t xml:space="preserve">laptop. </w:t>
      </w:r>
      <w:r w:rsidR="00672CD3">
        <w:rPr>
          <w:rFonts w:ascii="Century Gothic" w:hAnsi="Century Gothic"/>
          <w:i w:val="0"/>
        </w:rPr>
        <w:t>Nantinya akan didownlad secara l</w:t>
      </w:r>
      <w:r w:rsidR="002656A7">
        <w:rPr>
          <w:rFonts w:ascii="Century Gothic" w:hAnsi="Century Gothic"/>
          <w:i w:val="0"/>
        </w:rPr>
        <w:t>angsung melalui internet oleh ta</w:t>
      </w:r>
      <w:r w:rsidR="00672CD3">
        <w:rPr>
          <w:rFonts w:ascii="Century Gothic" w:hAnsi="Century Gothic"/>
          <w:i w:val="0"/>
        </w:rPr>
        <w:t xml:space="preserve">rget user </w:t>
      </w:r>
      <w:r w:rsidR="0086683B">
        <w:rPr>
          <w:rFonts w:ascii="Century Gothic" w:hAnsi="Century Gothic"/>
          <w:i w:val="0"/>
        </w:rPr>
        <w:t>dengan pulsa oleh orang tua user/user itu sendiri.</w:t>
      </w:r>
    </w:p>
    <w:p w:rsidR="002656A7" w:rsidRPr="00EC4C2C" w:rsidRDefault="002656A7" w:rsidP="00F43F69">
      <w:pPr>
        <w:pStyle w:val="template"/>
        <w:spacing w:line="360" w:lineRule="auto"/>
        <w:jc w:val="both"/>
        <w:rPr>
          <w:rFonts w:ascii="Century Gothic" w:hAnsi="Century Gothic"/>
          <w:i w:val="0"/>
        </w:rPr>
      </w:pPr>
    </w:p>
    <w:p w:rsidR="00C96EAA" w:rsidRPr="00EC4C2C" w:rsidRDefault="00C96EAA" w:rsidP="00F43F69">
      <w:pPr>
        <w:pStyle w:val="template"/>
        <w:numPr>
          <w:ilvl w:val="0"/>
          <w:numId w:val="1"/>
        </w:numPr>
        <w:spacing w:line="360" w:lineRule="auto"/>
        <w:jc w:val="both"/>
        <w:rPr>
          <w:rFonts w:ascii="Century Gothic" w:hAnsi="Century Gothic"/>
          <w:i w:val="0"/>
          <w:lang w:val="id-ID"/>
        </w:rPr>
      </w:pPr>
      <w:r w:rsidRPr="00EC4C2C">
        <w:rPr>
          <w:rFonts w:ascii="Century Gothic" w:hAnsi="Century Gothic"/>
          <w:i w:val="0"/>
        </w:rPr>
        <w:t>New entrants</w:t>
      </w:r>
    </w:p>
    <w:p w:rsidR="000B6056" w:rsidRDefault="00596F3B" w:rsidP="002656A7">
      <w:pPr>
        <w:spacing w:line="360" w:lineRule="auto"/>
        <w:ind w:firstLine="720"/>
        <w:jc w:val="both"/>
        <w:rPr>
          <w:rFonts w:ascii="Century Gothic" w:hAnsi="Century Gothic"/>
        </w:rPr>
      </w:pPr>
      <w:r>
        <w:rPr>
          <w:rFonts w:ascii="Century Gothic" w:hAnsi="Century Gothic"/>
        </w:rPr>
        <w:t>Di karenakan game edukasi untuk melatih logika dan daya pikir user</w:t>
      </w:r>
      <w:r w:rsidR="00B70A96">
        <w:rPr>
          <w:rFonts w:ascii="Century Gothic" w:hAnsi="Century Gothic"/>
        </w:rPr>
        <w:t xml:space="preserve"> sudah banyak berkembang, dipermudah dengan banyak software khusus dalam membuat game seperti itu</w:t>
      </w:r>
      <w:r>
        <w:rPr>
          <w:rFonts w:ascii="Century Gothic" w:hAnsi="Century Gothic"/>
        </w:rPr>
        <w:t xml:space="preserve"> yang dapat didownload secara gratis di internet</w:t>
      </w:r>
      <w:r w:rsidR="00B70A96">
        <w:rPr>
          <w:rFonts w:ascii="Century Gothic" w:hAnsi="Century Gothic"/>
        </w:rPr>
        <w:t>,</w:t>
      </w:r>
      <w:r>
        <w:rPr>
          <w:rFonts w:ascii="Century Gothic" w:hAnsi="Century Gothic"/>
        </w:rPr>
        <w:t xml:space="preserve"> </w:t>
      </w:r>
      <w:r w:rsidR="00B70A96">
        <w:rPr>
          <w:rFonts w:ascii="Century Gothic" w:hAnsi="Century Gothic"/>
        </w:rPr>
        <w:t>tidak menutup kemungkinan bagi para developer software</w:t>
      </w:r>
      <w:r>
        <w:rPr>
          <w:rFonts w:ascii="Century Gothic" w:hAnsi="Century Gothic"/>
        </w:rPr>
        <w:t xml:space="preserve"> lainnya untuk membuat model game edukasi </w:t>
      </w:r>
      <w:r w:rsidR="00B97FF7">
        <w:rPr>
          <w:rFonts w:ascii="Century Gothic" w:hAnsi="Century Gothic"/>
        </w:rPr>
        <w:t xml:space="preserve">lainnya dengan design yang lebih menarik. </w:t>
      </w:r>
      <w:r w:rsidR="00C46702">
        <w:rPr>
          <w:rFonts w:ascii="Century Gothic" w:hAnsi="Century Gothic"/>
        </w:rPr>
        <w:t xml:space="preserve">Contoh new entrants dari aplikasi kami adalah game Mekorama yang baru rilis tahun 2018 </w:t>
      </w:r>
      <w:r w:rsidR="00C46702" w:rsidRPr="00C46702">
        <w:rPr>
          <w:rFonts w:ascii="Century Gothic" w:hAnsi="Century Gothic"/>
        </w:rPr>
        <w:t>dimana user dilatih untuk menggerakkan character dalam game agar sampai ke tempat di tujuan dengan memikirkan jalur yang tepat</w:t>
      </w:r>
      <w:r w:rsidR="00C46702">
        <w:rPr>
          <w:rFonts w:ascii="Century Gothic" w:hAnsi="Century Gothic"/>
        </w:rPr>
        <w:t>. Game ini mempunyai konsep sama dan memiliki peluang untuk merebut sektor pasar.</w:t>
      </w:r>
    </w:p>
    <w:p w:rsidR="00C46702" w:rsidRDefault="00C46702" w:rsidP="00C46702">
      <w:pPr>
        <w:spacing w:line="360" w:lineRule="auto"/>
        <w:ind w:firstLine="720"/>
        <w:jc w:val="center"/>
        <w:rPr>
          <w:rFonts w:ascii="Century Gothic" w:hAnsi="Century Gothic"/>
        </w:rPr>
      </w:pPr>
      <w:r>
        <w:rPr>
          <w:noProof/>
          <w:lang w:eastAsia="en-GB"/>
        </w:rPr>
        <w:drawing>
          <wp:inline distT="0" distB="0" distL="0" distR="0" wp14:anchorId="18C7CF08" wp14:editId="445E120A">
            <wp:extent cx="2036063" cy="3594988"/>
            <wp:effectExtent l="0" t="0" r="2540" b="5715"/>
            <wp:docPr id="1" name="Picture 1" descr="https://4.bp.blogspot.com/-7Q1oEoKtXKE/Wsb6GHShrZI/AAAAAAAABF0/e3lQLmfoOCISsSy_AY4Oh4r9iVxLzJeBwCLcBGAs/s4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7Q1oEoKtXKE/Wsb6GHShrZI/AAAAAAAABF0/e3lQLmfoOCISsSy_AY4Oh4r9iVxLzJeBwCLcBGAs/s400/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42645" cy="3606610"/>
                    </a:xfrm>
                    <a:prstGeom prst="rect">
                      <a:avLst/>
                    </a:prstGeom>
                    <a:noFill/>
                    <a:ln>
                      <a:noFill/>
                    </a:ln>
                  </pic:spPr>
                </pic:pic>
              </a:graphicData>
            </a:graphic>
          </wp:inline>
        </w:drawing>
      </w:r>
    </w:p>
    <w:p w:rsidR="002656A7" w:rsidRDefault="00962090" w:rsidP="00C46702">
      <w:pPr>
        <w:spacing w:line="360" w:lineRule="auto"/>
        <w:ind w:firstLine="720"/>
        <w:jc w:val="center"/>
        <w:rPr>
          <w:rFonts w:ascii="Century Gothic" w:hAnsi="Century Gothic"/>
        </w:rPr>
      </w:pPr>
      <w:r>
        <w:rPr>
          <w:rFonts w:ascii="Century Gothic" w:hAnsi="Century Gothic"/>
        </w:rPr>
        <w:t>Gambar 5</w:t>
      </w:r>
      <w:r w:rsidR="00C46702">
        <w:rPr>
          <w:rFonts w:ascii="Century Gothic" w:hAnsi="Century Gothic"/>
        </w:rPr>
        <w:t>. Mekorama</w:t>
      </w:r>
    </w:p>
    <w:p w:rsidR="00962090" w:rsidRDefault="00962090" w:rsidP="00C46702">
      <w:pPr>
        <w:spacing w:line="360" w:lineRule="auto"/>
        <w:ind w:firstLine="720"/>
        <w:jc w:val="center"/>
        <w:rPr>
          <w:rFonts w:ascii="Century Gothic" w:hAnsi="Century Gothic"/>
        </w:rPr>
      </w:pPr>
    </w:p>
    <w:p w:rsidR="00962090" w:rsidRDefault="00962090" w:rsidP="00C46702">
      <w:pPr>
        <w:spacing w:line="360" w:lineRule="auto"/>
        <w:ind w:firstLine="720"/>
        <w:jc w:val="center"/>
        <w:rPr>
          <w:rFonts w:ascii="Century Gothic" w:hAnsi="Century Gothic"/>
        </w:rPr>
      </w:pPr>
    </w:p>
    <w:p w:rsidR="00C96EAA" w:rsidRDefault="00F43F69" w:rsidP="00F43F69">
      <w:pPr>
        <w:jc w:val="center"/>
        <w:rPr>
          <w:rFonts w:ascii="Century Gothic" w:hAnsi="Century Gothic"/>
          <w:b/>
          <w:sz w:val="36"/>
        </w:rPr>
      </w:pPr>
      <w:r>
        <w:rPr>
          <w:rFonts w:ascii="Century Gothic" w:hAnsi="Century Gothic"/>
          <w:b/>
          <w:sz w:val="36"/>
        </w:rPr>
        <w:t xml:space="preserve">ANALISA </w:t>
      </w:r>
      <w:r w:rsidR="00C96EAA" w:rsidRPr="00EC4C2C">
        <w:rPr>
          <w:rFonts w:ascii="Century Gothic" w:hAnsi="Century Gothic"/>
          <w:b/>
          <w:sz w:val="36"/>
        </w:rPr>
        <w:t>PEST</w:t>
      </w:r>
      <w:r w:rsidR="006B6096">
        <w:rPr>
          <w:rFonts w:ascii="Century Gothic" w:hAnsi="Century Gothic"/>
          <w:b/>
          <w:sz w:val="36"/>
        </w:rPr>
        <w:t xml:space="preserve"> ALGORITHMINE</w:t>
      </w:r>
    </w:p>
    <w:p w:rsidR="00F43F69" w:rsidRPr="00EC4C2C" w:rsidRDefault="00F43F69" w:rsidP="00F43F69">
      <w:pPr>
        <w:spacing w:after="0"/>
        <w:jc w:val="center"/>
        <w:rPr>
          <w:rFonts w:ascii="Century Gothic" w:hAnsi="Century Gothic"/>
          <w:b/>
          <w:sz w:val="36"/>
        </w:rPr>
      </w:pPr>
    </w:p>
    <w:p w:rsidR="00C96EAA" w:rsidRPr="00F43F69" w:rsidRDefault="00C96EAA" w:rsidP="00F43F69">
      <w:pPr>
        <w:pStyle w:val="ListParagraph"/>
        <w:numPr>
          <w:ilvl w:val="0"/>
          <w:numId w:val="1"/>
        </w:numPr>
        <w:jc w:val="both"/>
        <w:rPr>
          <w:rFonts w:ascii="Century Gothic" w:hAnsi="Century Gothic"/>
        </w:rPr>
      </w:pPr>
      <w:r w:rsidRPr="00F43F69">
        <w:rPr>
          <w:rFonts w:ascii="Century Gothic" w:hAnsi="Century Gothic"/>
        </w:rPr>
        <w:t>Politic</w:t>
      </w:r>
    </w:p>
    <w:p w:rsidR="00C96EAA" w:rsidRPr="00EC4C2C" w:rsidRDefault="00C96EAA" w:rsidP="00C96EAA">
      <w:pPr>
        <w:ind w:firstLine="720"/>
        <w:jc w:val="both"/>
        <w:rPr>
          <w:rFonts w:ascii="Century Gothic" w:hAnsi="Century Gothic"/>
        </w:rPr>
      </w:pPr>
      <w:r w:rsidRPr="00EC4C2C">
        <w:rPr>
          <w:rFonts w:ascii="Century Gothic" w:hAnsi="Century Gothic"/>
        </w:rPr>
        <w:t>Dalam b</w:t>
      </w:r>
      <w:r w:rsidR="00C46702">
        <w:rPr>
          <w:rFonts w:ascii="Century Gothic" w:hAnsi="Century Gothic"/>
        </w:rPr>
        <w:t>idang politik tidak terdapat fak</w:t>
      </w:r>
      <w:r w:rsidRPr="00EC4C2C">
        <w:rPr>
          <w:rFonts w:ascii="Century Gothic" w:hAnsi="Century Gothic"/>
        </w:rPr>
        <w:t>tor yang memengaruhi software Algorithmine</w:t>
      </w:r>
    </w:p>
    <w:p w:rsidR="00C96EAA" w:rsidRPr="00F43F69" w:rsidRDefault="00C96EAA" w:rsidP="00F43F69">
      <w:pPr>
        <w:pStyle w:val="ListParagraph"/>
        <w:numPr>
          <w:ilvl w:val="0"/>
          <w:numId w:val="1"/>
        </w:numPr>
        <w:jc w:val="both"/>
        <w:rPr>
          <w:rFonts w:ascii="Century Gothic" w:hAnsi="Century Gothic"/>
        </w:rPr>
      </w:pPr>
      <w:r w:rsidRPr="00F43F69">
        <w:rPr>
          <w:rFonts w:ascii="Century Gothic" w:hAnsi="Century Gothic"/>
        </w:rPr>
        <w:t>Economic</w:t>
      </w:r>
    </w:p>
    <w:p w:rsidR="00426F85" w:rsidRPr="00EC4C2C" w:rsidRDefault="0086683B" w:rsidP="000200CD">
      <w:pPr>
        <w:ind w:firstLine="720"/>
        <w:jc w:val="both"/>
        <w:rPr>
          <w:rFonts w:ascii="Century Gothic" w:hAnsi="Century Gothic"/>
        </w:rPr>
      </w:pPr>
      <w:r>
        <w:rPr>
          <w:rFonts w:ascii="Century Gothic" w:hAnsi="Century Gothic"/>
        </w:rPr>
        <w:t>P</w:t>
      </w:r>
      <w:r w:rsidR="00607FA3">
        <w:rPr>
          <w:rFonts w:ascii="Century Gothic" w:hAnsi="Century Gothic"/>
        </w:rPr>
        <w:t>ertumbuhan tingkat ekonomi saat ini yang terjadi akan mempengaruhi daya beli target user, namun dalam hal ini justru mendorong dalam penjualan game yang kami kembangkan ditambah lagi dengan perbandingan harga dengan produk lainnya di pasar.</w:t>
      </w:r>
      <w:bookmarkStart w:id="0" w:name="_GoBack"/>
      <w:bookmarkEnd w:id="0"/>
    </w:p>
    <w:p w:rsidR="00521253" w:rsidRDefault="00521253" w:rsidP="00F43F69">
      <w:pPr>
        <w:pStyle w:val="ListParagraph"/>
        <w:numPr>
          <w:ilvl w:val="0"/>
          <w:numId w:val="1"/>
        </w:numPr>
        <w:jc w:val="both"/>
        <w:rPr>
          <w:rFonts w:ascii="Century Gothic" w:hAnsi="Century Gothic"/>
        </w:rPr>
      </w:pPr>
      <w:r w:rsidRPr="00F43F69">
        <w:rPr>
          <w:rFonts w:ascii="Century Gothic" w:hAnsi="Century Gothic"/>
        </w:rPr>
        <w:t>Social</w:t>
      </w:r>
    </w:p>
    <w:p w:rsidR="000200CD" w:rsidRDefault="000200CD" w:rsidP="000200CD">
      <w:pPr>
        <w:pStyle w:val="ListParagraph"/>
        <w:jc w:val="both"/>
        <w:rPr>
          <w:rFonts w:ascii="Century Gothic" w:hAnsi="Century Gothic"/>
        </w:rPr>
      </w:pPr>
      <w:r>
        <w:rPr>
          <w:noProof/>
          <w:lang w:eastAsia="en-GB"/>
        </w:rPr>
        <w:drawing>
          <wp:anchor distT="0" distB="0" distL="114300" distR="114300" simplePos="0" relativeHeight="251658240" behindDoc="0" locked="0" layoutInCell="1" allowOverlap="1" wp14:anchorId="59D8BCCA" wp14:editId="6ACF8824">
            <wp:simplePos x="0" y="0"/>
            <wp:positionH relativeFrom="column">
              <wp:posOffset>155575</wp:posOffset>
            </wp:positionH>
            <wp:positionV relativeFrom="paragraph">
              <wp:posOffset>505460</wp:posOffset>
            </wp:positionV>
            <wp:extent cx="5731510" cy="3580130"/>
            <wp:effectExtent l="0" t="0" r="254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3580130"/>
                    </a:xfrm>
                    <a:prstGeom prst="rect">
                      <a:avLst/>
                    </a:prstGeom>
                  </pic:spPr>
                </pic:pic>
              </a:graphicData>
            </a:graphic>
            <wp14:sizeRelH relativeFrom="page">
              <wp14:pctWidth>0</wp14:pctWidth>
            </wp14:sizeRelH>
            <wp14:sizeRelV relativeFrom="page">
              <wp14:pctHeight>0</wp14:pctHeight>
            </wp14:sizeRelV>
          </wp:anchor>
        </w:drawing>
      </w:r>
    </w:p>
    <w:p w:rsidR="00C76393" w:rsidRPr="001371A2" w:rsidRDefault="000200CD" w:rsidP="00FD3797">
      <w:pPr>
        <w:ind w:firstLine="720"/>
        <w:jc w:val="both"/>
        <w:rPr>
          <w:rFonts w:ascii="Century Gothic" w:hAnsi="Century Gothic"/>
        </w:rPr>
      </w:pPr>
      <w:r w:rsidRPr="001371A2">
        <w:rPr>
          <w:rFonts w:ascii="Century Gothic" w:hAnsi="Century Gothic"/>
        </w:rPr>
        <w:t xml:space="preserve">Dalam segi sosial, </w:t>
      </w:r>
      <w:r>
        <w:rPr>
          <w:rFonts w:ascii="Century Gothic" w:hAnsi="Century Gothic"/>
        </w:rPr>
        <w:t>khususnya dalam jumlah penduduk Indonesia saat ini untuk rentang usia 8-16 tahun sangat besar</w:t>
      </w:r>
      <w:r w:rsidR="00FD3797">
        <w:rPr>
          <w:rFonts w:ascii="Century Gothic" w:hAnsi="Century Gothic"/>
        </w:rPr>
        <w:t xml:space="preserve"> pada tahun 2017</w:t>
      </w:r>
      <w:r>
        <w:rPr>
          <w:rFonts w:ascii="Century Gothic" w:hAnsi="Century Gothic"/>
        </w:rPr>
        <w:t>, sehingga peluang pasarnya pun tingg</w:t>
      </w:r>
      <w:r w:rsidR="00FD3797">
        <w:rPr>
          <w:rFonts w:ascii="Century Gothic" w:hAnsi="Century Gothic"/>
        </w:rPr>
        <w:t>i.</w:t>
      </w:r>
    </w:p>
    <w:p w:rsidR="00521253" w:rsidRDefault="00521253" w:rsidP="00F43F69">
      <w:pPr>
        <w:pStyle w:val="ListParagraph"/>
        <w:numPr>
          <w:ilvl w:val="0"/>
          <w:numId w:val="1"/>
        </w:numPr>
        <w:jc w:val="both"/>
        <w:rPr>
          <w:rFonts w:ascii="Century Gothic" w:hAnsi="Century Gothic"/>
        </w:rPr>
      </w:pPr>
      <w:r w:rsidRPr="00F43F69">
        <w:rPr>
          <w:rFonts w:ascii="Century Gothic" w:hAnsi="Century Gothic"/>
        </w:rPr>
        <w:t>Technology</w:t>
      </w:r>
    </w:p>
    <w:p w:rsidR="00521253" w:rsidRPr="00EC4C2C" w:rsidRDefault="00C76393" w:rsidP="001A2CEB">
      <w:pPr>
        <w:ind w:firstLine="720"/>
        <w:jc w:val="both"/>
        <w:rPr>
          <w:rFonts w:ascii="Century Gothic" w:hAnsi="Century Gothic"/>
        </w:rPr>
      </w:pPr>
      <w:r w:rsidRPr="00C76393">
        <w:rPr>
          <w:rFonts w:ascii="Century Gothic" w:hAnsi="Century Gothic"/>
        </w:rPr>
        <w:t xml:space="preserve">Karena produk yang dikembangkan merupakan software/aplkasi, tentunya teknologi yang semakin canggih akan membantu dalam proses pengembangan aplikasi. </w:t>
      </w:r>
      <w:r w:rsidR="00FD3797">
        <w:rPr>
          <w:rFonts w:ascii="Century Gothic" w:hAnsi="Century Gothic"/>
        </w:rPr>
        <w:t>Hal ini menimbulkan sedikit hambatan pada platform dari aplikasi yang kita buat yaitu pada PC, yang mana saat ini dengan adanya teknologi kebanyakan developer aplikasi mengembangkan a</w:t>
      </w:r>
      <w:r w:rsidRPr="00C76393">
        <w:rPr>
          <w:rFonts w:ascii="Century Gothic" w:hAnsi="Century Gothic"/>
        </w:rPr>
        <w:t>plikasi</w:t>
      </w:r>
      <w:r w:rsidR="00FD3797">
        <w:rPr>
          <w:rFonts w:ascii="Century Gothic" w:hAnsi="Century Gothic"/>
        </w:rPr>
        <w:t>nya pada platform android/IOS.</w:t>
      </w:r>
      <w:r w:rsidR="00FD3797" w:rsidRPr="00FD3797">
        <w:rPr>
          <w:rFonts w:ascii="Century Gothic" w:hAnsi="Century Gothic"/>
        </w:rPr>
        <w:t xml:space="preserve"> </w:t>
      </w:r>
      <w:r w:rsidR="00FD3797">
        <w:rPr>
          <w:rFonts w:ascii="Century Gothic" w:hAnsi="Century Gothic"/>
        </w:rPr>
        <w:lastRenderedPageBreak/>
        <w:t>S</w:t>
      </w:r>
      <w:r w:rsidR="00FD3797" w:rsidRPr="001371A2">
        <w:rPr>
          <w:rFonts w:ascii="Century Gothic" w:hAnsi="Century Gothic"/>
        </w:rPr>
        <w:t>emakin tingginya tuntutan masyarakat terhadap hal-hal yang canggih dan instan tentunya mendukung berkembangnya aplikasi Algorithmine dalam mengasah logika anak-anak.</w:t>
      </w:r>
    </w:p>
    <w:p w:rsidR="00C96EAA" w:rsidRPr="00EC4C2C" w:rsidRDefault="00C96EAA" w:rsidP="000B6056">
      <w:pPr>
        <w:jc w:val="both"/>
        <w:rPr>
          <w:rFonts w:ascii="Century Gothic" w:hAnsi="Century Gothic"/>
        </w:rPr>
      </w:pPr>
      <w:r w:rsidRPr="00EC4C2C">
        <w:rPr>
          <w:rFonts w:ascii="Century Gothic" w:hAnsi="Century Gothic"/>
        </w:rPr>
        <w:tab/>
      </w:r>
    </w:p>
    <w:sectPr w:rsidR="00C96EAA" w:rsidRPr="00EC4C2C" w:rsidSect="00AF1D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2DA2" w:rsidRDefault="00202DA2" w:rsidP="0086683B">
      <w:pPr>
        <w:spacing w:after="0" w:line="240" w:lineRule="auto"/>
      </w:pPr>
      <w:r>
        <w:separator/>
      </w:r>
    </w:p>
  </w:endnote>
  <w:endnote w:type="continuationSeparator" w:id="0">
    <w:p w:rsidR="00202DA2" w:rsidRDefault="00202DA2" w:rsidP="00866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DA2" w:rsidRDefault="00202DA2" w:rsidP="0086683B">
      <w:pPr>
        <w:spacing w:after="0" w:line="240" w:lineRule="auto"/>
      </w:pPr>
      <w:r>
        <w:separator/>
      </w:r>
    </w:p>
  </w:footnote>
  <w:footnote w:type="continuationSeparator" w:id="0">
    <w:p w:rsidR="00202DA2" w:rsidRDefault="00202DA2" w:rsidP="008668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06775"/>
    <w:multiLevelType w:val="hybridMultilevel"/>
    <w:tmpl w:val="DFB25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D4A1F40"/>
    <w:multiLevelType w:val="hybridMultilevel"/>
    <w:tmpl w:val="9E140138"/>
    <w:lvl w:ilvl="0" w:tplc="FFE2099A">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375C3B"/>
    <w:multiLevelType w:val="hybridMultilevel"/>
    <w:tmpl w:val="FF4A5744"/>
    <w:lvl w:ilvl="0" w:tplc="FFE2099A">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AD2DA9"/>
    <w:multiLevelType w:val="hybridMultilevel"/>
    <w:tmpl w:val="9A726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DB2"/>
    <w:rsid w:val="000200CD"/>
    <w:rsid w:val="00093624"/>
    <w:rsid w:val="000B6056"/>
    <w:rsid w:val="000E1B93"/>
    <w:rsid w:val="001371A2"/>
    <w:rsid w:val="001A2CEB"/>
    <w:rsid w:val="00202DA2"/>
    <w:rsid w:val="002656A7"/>
    <w:rsid w:val="003A0396"/>
    <w:rsid w:val="00426F85"/>
    <w:rsid w:val="00521253"/>
    <w:rsid w:val="00593170"/>
    <w:rsid w:val="00596F3B"/>
    <w:rsid w:val="00607FA3"/>
    <w:rsid w:val="00621292"/>
    <w:rsid w:val="00672CD3"/>
    <w:rsid w:val="006B6096"/>
    <w:rsid w:val="0086683B"/>
    <w:rsid w:val="008C4456"/>
    <w:rsid w:val="00957071"/>
    <w:rsid w:val="00962090"/>
    <w:rsid w:val="009E4242"/>
    <w:rsid w:val="00AF1DB2"/>
    <w:rsid w:val="00B70A96"/>
    <w:rsid w:val="00B8554D"/>
    <w:rsid w:val="00B97FF7"/>
    <w:rsid w:val="00C46702"/>
    <w:rsid w:val="00C76393"/>
    <w:rsid w:val="00C96EAA"/>
    <w:rsid w:val="00EC4C2C"/>
    <w:rsid w:val="00F43F69"/>
    <w:rsid w:val="00F95088"/>
    <w:rsid w:val="00FD37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0B6056"/>
    <w:pPr>
      <w:spacing w:after="0" w:line="240" w:lineRule="exact"/>
    </w:pPr>
    <w:rPr>
      <w:rFonts w:ascii="Arial" w:eastAsia="Times New Roman" w:hAnsi="Arial" w:cs="Times New Roman"/>
      <w:i/>
      <w:szCs w:val="20"/>
      <w:lang w:val="en-US"/>
    </w:rPr>
  </w:style>
  <w:style w:type="paragraph" w:styleId="BalloonText">
    <w:name w:val="Balloon Text"/>
    <w:basedOn w:val="Normal"/>
    <w:link w:val="BalloonTextChar"/>
    <w:uiPriority w:val="99"/>
    <w:semiHidden/>
    <w:unhideWhenUsed/>
    <w:rsid w:val="00EC4C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C2C"/>
    <w:rPr>
      <w:rFonts w:ascii="Tahoma" w:hAnsi="Tahoma" w:cs="Tahoma"/>
      <w:sz w:val="16"/>
      <w:szCs w:val="16"/>
    </w:rPr>
  </w:style>
  <w:style w:type="paragraph" w:styleId="ListParagraph">
    <w:name w:val="List Paragraph"/>
    <w:basedOn w:val="Normal"/>
    <w:uiPriority w:val="34"/>
    <w:qFormat/>
    <w:rsid w:val="00F43F69"/>
    <w:pPr>
      <w:ind w:left="720"/>
      <w:contextualSpacing/>
    </w:pPr>
  </w:style>
  <w:style w:type="character" w:styleId="Hyperlink">
    <w:name w:val="Hyperlink"/>
    <w:basedOn w:val="DefaultParagraphFont"/>
    <w:uiPriority w:val="99"/>
    <w:unhideWhenUsed/>
    <w:rsid w:val="00593170"/>
    <w:rPr>
      <w:color w:val="0000FF" w:themeColor="hyperlink"/>
      <w:u w:val="single"/>
    </w:rPr>
  </w:style>
  <w:style w:type="character" w:styleId="Emphasis">
    <w:name w:val="Emphasis"/>
    <w:basedOn w:val="DefaultParagraphFont"/>
    <w:uiPriority w:val="20"/>
    <w:qFormat/>
    <w:rsid w:val="00621292"/>
    <w:rPr>
      <w:i/>
      <w:iCs/>
    </w:rPr>
  </w:style>
  <w:style w:type="paragraph" w:styleId="Header">
    <w:name w:val="header"/>
    <w:basedOn w:val="Normal"/>
    <w:link w:val="HeaderChar"/>
    <w:uiPriority w:val="99"/>
    <w:unhideWhenUsed/>
    <w:rsid w:val="00866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683B"/>
  </w:style>
  <w:style w:type="paragraph" w:styleId="Footer">
    <w:name w:val="footer"/>
    <w:basedOn w:val="Normal"/>
    <w:link w:val="FooterChar"/>
    <w:uiPriority w:val="99"/>
    <w:unhideWhenUsed/>
    <w:rsid w:val="00866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68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0B6056"/>
    <w:pPr>
      <w:spacing w:after="0" w:line="240" w:lineRule="exact"/>
    </w:pPr>
    <w:rPr>
      <w:rFonts w:ascii="Arial" w:eastAsia="Times New Roman" w:hAnsi="Arial" w:cs="Times New Roman"/>
      <w:i/>
      <w:szCs w:val="20"/>
      <w:lang w:val="en-US"/>
    </w:rPr>
  </w:style>
  <w:style w:type="paragraph" w:styleId="BalloonText">
    <w:name w:val="Balloon Text"/>
    <w:basedOn w:val="Normal"/>
    <w:link w:val="BalloonTextChar"/>
    <w:uiPriority w:val="99"/>
    <w:semiHidden/>
    <w:unhideWhenUsed/>
    <w:rsid w:val="00EC4C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C2C"/>
    <w:rPr>
      <w:rFonts w:ascii="Tahoma" w:hAnsi="Tahoma" w:cs="Tahoma"/>
      <w:sz w:val="16"/>
      <w:szCs w:val="16"/>
    </w:rPr>
  </w:style>
  <w:style w:type="paragraph" w:styleId="ListParagraph">
    <w:name w:val="List Paragraph"/>
    <w:basedOn w:val="Normal"/>
    <w:uiPriority w:val="34"/>
    <w:qFormat/>
    <w:rsid w:val="00F43F69"/>
    <w:pPr>
      <w:ind w:left="720"/>
      <w:contextualSpacing/>
    </w:pPr>
  </w:style>
  <w:style w:type="character" w:styleId="Hyperlink">
    <w:name w:val="Hyperlink"/>
    <w:basedOn w:val="DefaultParagraphFont"/>
    <w:uiPriority w:val="99"/>
    <w:unhideWhenUsed/>
    <w:rsid w:val="00593170"/>
    <w:rPr>
      <w:color w:val="0000FF" w:themeColor="hyperlink"/>
      <w:u w:val="single"/>
    </w:rPr>
  </w:style>
  <w:style w:type="character" w:styleId="Emphasis">
    <w:name w:val="Emphasis"/>
    <w:basedOn w:val="DefaultParagraphFont"/>
    <w:uiPriority w:val="20"/>
    <w:qFormat/>
    <w:rsid w:val="00621292"/>
    <w:rPr>
      <w:i/>
      <w:iCs/>
    </w:rPr>
  </w:style>
  <w:style w:type="paragraph" w:styleId="Header">
    <w:name w:val="header"/>
    <w:basedOn w:val="Normal"/>
    <w:link w:val="HeaderChar"/>
    <w:uiPriority w:val="99"/>
    <w:unhideWhenUsed/>
    <w:rsid w:val="00866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683B"/>
  </w:style>
  <w:style w:type="paragraph" w:styleId="Footer">
    <w:name w:val="footer"/>
    <w:basedOn w:val="Normal"/>
    <w:link w:val="FooterChar"/>
    <w:uiPriority w:val="99"/>
    <w:unhideWhenUsed/>
    <w:rsid w:val="00866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6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22052">
      <w:bodyDiv w:val="1"/>
      <w:marLeft w:val="0"/>
      <w:marRight w:val="0"/>
      <w:marTop w:val="0"/>
      <w:marBottom w:val="0"/>
      <w:divBdr>
        <w:top w:val="none" w:sz="0" w:space="0" w:color="auto"/>
        <w:left w:val="none" w:sz="0" w:space="0" w:color="auto"/>
        <w:bottom w:val="none" w:sz="0" w:space="0" w:color="auto"/>
        <w:right w:val="none" w:sz="0" w:space="0" w:color="auto"/>
      </w:divBdr>
    </w:div>
    <w:div w:id="1410156550">
      <w:bodyDiv w:val="1"/>
      <w:marLeft w:val="0"/>
      <w:marRight w:val="0"/>
      <w:marTop w:val="0"/>
      <w:marBottom w:val="0"/>
      <w:divBdr>
        <w:top w:val="none" w:sz="0" w:space="0" w:color="auto"/>
        <w:left w:val="none" w:sz="0" w:space="0" w:color="auto"/>
        <w:bottom w:val="none" w:sz="0" w:space="0" w:color="auto"/>
        <w:right w:val="none" w:sz="0" w:space="0" w:color="auto"/>
      </w:divBdr>
    </w:div>
    <w:div w:id="203668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dn.pixabay.com/photo/2016/09/05/10/50/app-1646213_960_720.png" TargetMode="External"/><Relationship Id="rId18"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dn.pixabay.com/photo/2014/12/22/00/03/rock-576685_960_720.png"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img00.deviantart.net/c7ed/i/2012/320/0/1/tom_the_rock__or____diamond__by_axemgr-d4bs5ky.png" TargetMode="External"/><Relationship Id="rId5" Type="http://schemas.openxmlformats.org/officeDocument/2006/relationships/webSettings" Target="webSettings.xml"/><Relationship Id="rId15" Type="http://schemas.openxmlformats.org/officeDocument/2006/relationships/hyperlink" Target="https://image.freepik.com/iconen-gratis/rechts-driehoekige-pijlpunt_318-60213.jpg" TargetMode="External"/><Relationship Id="rId10" Type="http://schemas.openxmlformats.org/officeDocument/2006/relationships/hyperlink" Target="https://image.freepik.com/free-icon/black-simple-music-note-vector_318-10095.jpg"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png.icons8.com/metro/1600/checkmark.png" TargetMode="External"/><Relationship Id="rId14" Type="http://schemas.openxmlformats.org/officeDocument/2006/relationships/hyperlink" Target="http://fixmycar.sunbriteautoworks.com/wp-content/uploads/2015/09/gear.p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6</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shintia tamara</dc:creator>
  <cp:keywords/>
  <dc:description/>
  <cp:lastModifiedBy>Windows User</cp:lastModifiedBy>
  <cp:revision>9</cp:revision>
  <dcterms:created xsi:type="dcterms:W3CDTF">2018-07-11T14:08:00Z</dcterms:created>
  <dcterms:modified xsi:type="dcterms:W3CDTF">2018-07-30T05:17:00Z</dcterms:modified>
</cp:coreProperties>
</file>