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Pr="0093065A" w:rsidRDefault="0069726C" w:rsidP="00353E1D">
            <w:pPr>
              <w:rPr>
                <w:rFonts w:asciiTheme="minorHAnsi" w:hAnsiTheme="minorHAnsi" w:cstheme="minorHAnsi"/>
              </w:rPr>
            </w:pPr>
            <w:r w:rsidRPr="0093065A">
              <w:rPr>
                <w:rFonts w:asciiTheme="minorHAnsi" w:hAnsiTheme="minorHAnsi" w:cstheme="minorHAnsi"/>
              </w:rPr>
              <w:t>Unit# 1/Production-SMD/JSP-02</w:t>
            </w:r>
          </w:p>
        </w:tc>
      </w:tr>
      <w:tr w:rsidR="0069726C" w:rsidRPr="002423FD" w:rsidTr="00900168">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69726C" w:rsidRPr="00493A76" w:rsidRDefault="0069726C" w:rsidP="0069726C">
            <w:pPr>
              <w:rPr>
                <w:rFonts w:ascii="Arial" w:hAnsi="Arial" w:cs="Arial"/>
              </w:rPr>
            </w:pPr>
            <w:r>
              <w:rPr>
                <w:rFonts w:ascii="Arial" w:hAnsi="Arial" w:cs="Arial"/>
              </w:rPr>
              <w:t>Assistant Manager Production</w:t>
            </w:r>
          </w:p>
        </w:tc>
      </w:tr>
      <w:tr w:rsidR="0069726C" w:rsidRPr="002423FD" w:rsidTr="00C410FD">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69726C" w:rsidRPr="000F6159" w:rsidRDefault="0069726C" w:rsidP="0069726C">
            <w:pPr>
              <w:rPr>
                <w:rFonts w:ascii="Arial" w:hAnsi="Arial" w:cs="Arial"/>
              </w:rPr>
            </w:pPr>
            <w:r>
              <w:rPr>
                <w:rFonts w:ascii="Arial" w:hAnsi="Arial" w:cs="Arial"/>
              </w:rPr>
              <w:t>Unit-1</w:t>
            </w:r>
          </w:p>
        </w:tc>
      </w:tr>
      <w:tr w:rsidR="0069726C" w:rsidRPr="002423FD" w:rsidTr="00E02E19">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69726C" w:rsidRPr="00493A76" w:rsidRDefault="0069726C" w:rsidP="0069726C">
            <w:pPr>
              <w:rPr>
                <w:rFonts w:ascii="Arial" w:hAnsi="Arial" w:cs="Arial"/>
              </w:rPr>
            </w:pPr>
            <w:r>
              <w:rPr>
                <w:rFonts w:ascii="Arial" w:hAnsi="Arial" w:cs="Arial"/>
              </w:rPr>
              <w:t>07</w:t>
            </w:r>
          </w:p>
        </w:tc>
      </w:tr>
      <w:tr w:rsidR="0069726C" w:rsidRPr="002423FD" w:rsidTr="006C4180">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69726C" w:rsidRPr="00493A76" w:rsidRDefault="0069726C" w:rsidP="0069726C">
            <w:pPr>
              <w:rPr>
                <w:rFonts w:ascii="Arial" w:hAnsi="Arial" w:cs="Arial"/>
              </w:rPr>
            </w:pPr>
            <w:bookmarkStart w:id="0" w:name="_GoBack"/>
            <w:bookmarkEnd w:id="0"/>
            <w:r>
              <w:rPr>
                <w:rFonts w:ascii="Arial" w:hAnsi="Arial" w:cs="Arial"/>
              </w:rPr>
              <w:t>Manager Production</w:t>
            </w:r>
          </w:p>
        </w:tc>
      </w:tr>
      <w:tr w:rsidR="0069726C" w:rsidRPr="002423FD" w:rsidTr="004A19B3">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69726C" w:rsidRPr="00493A76" w:rsidRDefault="0069726C" w:rsidP="0069726C">
            <w:pPr>
              <w:rPr>
                <w:rFonts w:ascii="Arial" w:hAnsi="Arial" w:cs="Arial"/>
              </w:rPr>
            </w:pPr>
            <w:r>
              <w:rPr>
                <w:rFonts w:ascii="Arial" w:hAnsi="Arial" w:cs="Arial"/>
              </w:rPr>
              <w:t>SMD Production</w:t>
            </w:r>
          </w:p>
        </w:tc>
      </w:tr>
      <w:tr w:rsidR="0069726C" w:rsidRPr="002423FD" w:rsidTr="00B56800">
        <w:tc>
          <w:tcPr>
            <w:tcW w:w="3312" w:type="dxa"/>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69726C" w:rsidRPr="002423FD" w:rsidRDefault="0069726C" w:rsidP="0069726C">
            <w:pPr>
              <w:rPr>
                <w:rFonts w:asciiTheme="minorHAnsi" w:hAnsiTheme="minorHAnsi" w:cstheme="minorHAnsi"/>
              </w:rPr>
            </w:pPr>
            <w:r>
              <w:rPr>
                <w:rFonts w:asciiTheme="minorHAnsi" w:hAnsiTheme="minorHAnsi" w:cstheme="minorHAnsi"/>
              </w:rPr>
              <w:t>01-11-2017</w:t>
            </w:r>
          </w:p>
        </w:tc>
      </w:tr>
      <w:tr w:rsidR="0069726C"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69726C" w:rsidRPr="002423FD" w:rsidRDefault="0069726C" w:rsidP="0069726C">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69726C" w:rsidRPr="002423FD" w:rsidRDefault="0069726C" w:rsidP="0069726C">
            <w:pPr>
              <w:rPr>
                <w:rFonts w:asciiTheme="minorHAnsi" w:hAnsiTheme="minorHAnsi" w:cstheme="minorHAnsi"/>
              </w:rPr>
            </w:pPr>
          </w:p>
        </w:tc>
      </w:tr>
      <w:tr w:rsidR="0069726C" w:rsidRPr="002423FD" w:rsidTr="002E40D9">
        <w:tc>
          <w:tcPr>
            <w:tcW w:w="10800" w:type="dxa"/>
            <w:gridSpan w:val="5"/>
            <w:shd w:val="clear" w:color="auto" w:fill="F2F2F2" w:themeFill="background1" w:themeFillShade="F2"/>
          </w:tcPr>
          <w:p w:rsidR="0069726C" w:rsidRPr="002423FD" w:rsidRDefault="0069726C" w:rsidP="0069726C">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69726C" w:rsidRPr="002423FD" w:rsidTr="002E40D9">
        <w:tc>
          <w:tcPr>
            <w:tcW w:w="10800" w:type="dxa"/>
            <w:gridSpan w:val="5"/>
          </w:tcPr>
          <w:p w:rsidR="0069726C" w:rsidRPr="00343F44" w:rsidRDefault="0069726C" w:rsidP="0069726C">
            <w:pPr>
              <w:rPr>
                <w:rFonts w:ascii="Arial" w:hAnsi="Arial" w:cs="Arial"/>
              </w:rPr>
            </w:pPr>
            <w:r>
              <w:rPr>
                <w:rFonts w:ascii="Arial" w:hAnsi="Arial" w:cs="Arial"/>
              </w:rPr>
              <w:t xml:space="preserve">Assisting Manager Production in achieving the efficient </w:t>
            </w:r>
            <w:r w:rsidRPr="00D126E8">
              <w:rPr>
                <w:rFonts w:ascii="Arial" w:hAnsi="Arial" w:cs="Arial"/>
              </w:rPr>
              <w:t>combination of duties mainly related, but not limited to, the production o</w:t>
            </w:r>
            <w:r>
              <w:rPr>
                <w:rFonts w:ascii="Arial" w:hAnsi="Arial" w:cs="Arial"/>
              </w:rPr>
              <w:t>r wastage minimization</w:t>
            </w:r>
            <w:r w:rsidRPr="005F7649">
              <w:rPr>
                <w:rFonts w:ascii="Arial" w:hAnsi="Arial" w:cs="Arial"/>
              </w:rPr>
              <w:t>. The position is responsible for the various tasks involved in the overall</w:t>
            </w:r>
            <w:r>
              <w:rPr>
                <w:rFonts w:ascii="Arial" w:hAnsi="Arial" w:cs="Arial"/>
              </w:rPr>
              <w:t xml:space="preserve"> assistance to manager production</w:t>
            </w:r>
            <w:r w:rsidRPr="005F7649">
              <w:rPr>
                <w:rFonts w:ascii="Arial" w:hAnsi="Arial" w:cs="Arial"/>
              </w:rPr>
              <w:t xml:space="preserve"> and maximizing sales/profitability by </w:t>
            </w:r>
            <w:r>
              <w:rPr>
                <w:rFonts w:ascii="Arial" w:hAnsi="Arial" w:cs="Arial"/>
              </w:rPr>
              <w:t xml:space="preserve">assisting in the </w:t>
            </w:r>
            <w:r w:rsidRPr="005F7649">
              <w:rPr>
                <w:rFonts w:ascii="Arial" w:hAnsi="Arial" w:cs="Arial"/>
              </w:rPr>
              <w:t>develop</w:t>
            </w:r>
            <w:r>
              <w:rPr>
                <w:rFonts w:ascii="Arial" w:hAnsi="Arial" w:cs="Arial"/>
              </w:rPr>
              <w:t>ment of</w:t>
            </w:r>
            <w:r w:rsidRPr="005F7649">
              <w:rPr>
                <w:rFonts w:ascii="Arial" w:hAnsi="Arial" w:cs="Arial"/>
              </w:rPr>
              <w:t xml:space="preserve"> staff and by controlling expenses, shortages and all aspects</w:t>
            </w:r>
          </w:p>
        </w:tc>
      </w:tr>
      <w:tr w:rsidR="0069726C"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69726C" w:rsidRPr="002423FD" w:rsidRDefault="0069726C" w:rsidP="0069726C">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69726C" w:rsidRPr="002423FD" w:rsidRDefault="0069726C" w:rsidP="0069726C">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69726C" w:rsidRPr="002423FD" w:rsidRDefault="0069726C" w:rsidP="0069726C">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sidRPr="002E62B4">
              <w:rPr>
                <w:rFonts w:ascii="Arial" w:hAnsi="Arial" w:cs="Arial"/>
              </w:rPr>
              <w:t xml:space="preserve">To </w:t>
            </w:r>
            <w:r>
              <w:rPr>
                <w:rFonts w:ascii="Arial" w:hAnsi="Arial" w:cs="Arial"/>
              </w:rPr>
              <w:t>monitor daily charge handover register.</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Daily charge handover register</w:t>
            </w:r>
          </w:p>
        </w:tc>
        <w:tc>
          <w:tcPr>
            <w:tcW w:w="2160" w:type="dxa"/>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Check and verify charge handover register just after entering </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Pr>
                <w:rFonts w:ascii="Arial" w:hAnsi="Arial" w:cs="Arial"/>
              </w:rPr>
              <w:t>To perform all duties of Manager in his absence</w:t>
            </w:r>
          </w:p>
        </w:tc>
        <w:tc>
          <w:tcPr>
            <w:tcW w:w="2340" w:type="dxa"/>
            <w:gridSpan w:val="2"/>
            <w:shd w:val="clear" w:color="auto" w:fill="auto"/>
            <w:vAlign w:val="center"/>
          </w:tcPr>
          <w:p w:rsidR="0093065A" w:rsidRDefault="0093065A" w:rsidP="0093065A">
            <w:pPr>
              <w:jc w:val="center"/>
              <w:rPr>
                <w:rFonts w:asciiTheme="minorHAnsi" w:hAnsiTheme="minorHAnsi" w:cstheme="minorHAnsi"/>
                <w:color w:val="000000"/>
              </w:rPr>
            </w:pPr>
          </w:p>
        </w:tc>
        <w:tc>
          <w:tcPr>
            <w:tcW w:w="2160" w:type="dxa"/>
          </w:tcPr>
          <w:p w:rsidR="0093065A" w:rsidRDefault="0093065A" w:rsidP="0093065A">
            <w:pPr>
              <w:jc w:val="center"/>
              <w:rPr>
                <w:rFonts w:asciiTheme="minorHAnsi" w:hAnsiTheme="minorHAnsi" w:cstheme="minorHAnsi"/>
                <w:color w:val="000000"/>
              </w:rPr>
            </w:pP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Pr>
                <w:rFonts w:ascii="Arial" w:hAnsi="Arial" w:cs="Arial"/>
              </w:rPr>
              <w:t xml:space="preserve">To manage </w:t>
            </w:r>
            <w:r w:rsidRPr="002E62B4">
              <w:rPr>
                <w:rFonts w:ascii="Arial" w:hAnsi="Arial" w:cs="Arial"/>
              </w:rPr>
              <w:t>workers overtimes and leaves before th</w:t>
            </w:r>
            <w:r>
              <w:rPr>
                <w:rFonts w:ascii="Arial" w:hAnsi="Arial" w:cs="Arial"/>
              </w:rPr>
              <w:t>e final approval of production HOD</w:t>
            </w:r>
          </w:p>
        </w:tc>
        <w:tc>
          <w:tcPr>
            <w:tcW w:w="2340" w:type="dxa"/>
            <w:gridSpan w:val="2"/>
            <w:shd w:val="clear" w:color="auto" w:fill="auto"/>
            <w:vAlign w:val="center"/>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Verified leaves </w:t>
            </w:r>
          </w:p>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Overtime record</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Checking and signing leaves</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Pr>
                <w:rFonts w:ascii="Arial" w:hAnsi="Arial" w:cs="Arial"/>
              </w:rPr>
              <w:t>To monitor parameters and working of lines</w:t>
            </w:r>
          </w:p>
        </w:tc>
        <w:tc>
          <w:tcPr>
            <w:tcW w:w="2340" w:type="dxa"/>
            <w:gridSpan w:val="2"/>
            <w:shd w:val="clear" w:color="auto" w:fill="auto"/>
            <w:vAlign w:val="center"/>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Smooth working,</w:t>
            </w:r>
          </w:p>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Controlled parameters</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Round to observe working lines’.</w:t>
            </w:r>
          </w:p>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Check processing parameters</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sidRPr="002E62B4">
              <w:rPr>
                <w:rFonts w:ascii="Arial" w:hAnsi="Arial" w:cs="Arial"/>
              </w:rPr>
              <w:t>To check and verify daily production report made by shift in charge and shift supervisor</w:t>
            </w:r>
            <w:r>
              <w:rPr>
                <w:rFonts w:ascii="Arial" w:hAnsi="Arial" w:cs="Arial"/>
              </w:rPr>
              <w:t>.</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Daily production report</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Verifying production report made by shift in-charge and supervisor</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Pr>
                <w:rFonts w:ascii="Arial" w:hAnsi="Arial" w:cs="Arial"/>
              </w:rPr>
              <w:t xml:space="preserve">To maintain goods for production and </w:t>
            </w:r>
            <w:r w:rsidRPr="002E62B4">
              <w:rPr>
                <w:rFonts w:ascii="Arial" w:hAnsi="Arial" w:cs="Arial"/>
              </w:rPr>
              <w:t>be aware of alarming and pending grades</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Scheduled and smooth production of products.</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By </w:t>
            </w:r>
            <w:r w:rsidRPr="002E62B4">
              <w:rPr>
                <w:rFonts w:ascii="Arial" w:hAnsi="Arial" w:cs="Arial"/>
              </w:rPr>
              <w:t>daily finished goods report and daily purchase order</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sidRPr="002E62B4">
              <w:rPr>
                <w:rFonts w:ascii="Arial" w:hAnsi="Arial" w:cs="Arial"/>
              </w:rPr>
              <w:t xml:space="preserve">To make regular follow up of entire electrical and mechanical pending and ongoing tasks and make urgent contact with production </w:t>
            </w:r>
            <w:r>
              <w:rPr>
                <w:rFonts w:ascii="Arial" w:hAnsi="Arial" w:cs="Arial"/>
              </w:rPr>
              <w:t>HOD</w:t>
            </w:r>
            <w:r w:rsidRPr="002E62B4">
              <w:rPr>
                <w:rFonts w:ascii="Arial" w:hAnsi="Arial" w:cs="Arial"/>
              </w:rPr>
              <w:t xml:space="preserve"> in case of</w:t>
            </w:r>
            <w:r w:rsidR="00402337">
              <w:rPr>
                <w:rFonts w:ascii="Arial" w:hAnsi="Arial" w:cs="Arial"/>
              </w:rPr>
              <w:t xml:space="preserve"> emergency</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Maintained smooth work with lesser the major loss</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Follow up tasks for maintenance department </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sidRPr="002E62B4">
              <w:rPr>
                <w:rFonts w:ascii="Arial" w:hAnsi="Arial" w:cs="Arial"/>
              </w:rPr>
              <w:t xml:space="preserve">To make the traceability of wasted material in </w:t>
            </w:r>
            <w:r w:rsidRPr="002E62B4">
              <w:rPr>
                <w:rFonts w:ascii="Arial" w:hAnsi="Arial" w:cs="Arial"/>
              </w:rPr>
              <w:lastRenderedPageBreak/>
              <w:t>case of major and extra ordinary wastage</w:t>
            </w:r>
            <w:r>
              <w:rPr>
                <w:rFonts w:ascii="Arial" w:hAnsi="Arial" w:cs="Arial"/>
              </w:rPr>
              <w:t>.</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lastRenderedPageBreak/>
              <w:t>Wastage record</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Properly have </w:t>
            </w:r>
            <w:r>
              <w:rPr>
                <w:rFonts w:asciiTheme="minorHAnsi" w:hAnsiTheme="minorHAnsi" w:cstheme="minorHAnsi"/>
                <w:color w:val="000000"/>
              </w:rPr>
              <w:lastRenderedPageBreak/>
              <w:t>record of wastage</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sidRPr="002E62B4">
              <w:rPr>
                <w:rFonts w:ascii="Arial" w:hAnsi="Arial" w:cs="Arial"/>
              </w:rPr>
              <w:lastRenderedPageBreak/>
              <w:t>To be in to</w:t>
            </w:r>
            <w:r>
              <w:rPr>
                <w:rFonts w:ascii="Arial" w:hAnsi="Arial" w:cs="Arial"/>
              </w:rPr>
              <w:t>u</w:t>
            </w:r>
            <w:r w:rsidRPr="002E62B4">
              <w:rPr>
                <w:rFonts w:ascii="Arial" w:hAnsi="Arial" w:cs="Arial"/>
              </w:rPr>
              <w:t>ch with store and packing dep</w:t>
            </w:r>
            <w:r>
              <w:rPr>
                <w:rFonts w:ascii="Arial" w:hAnsi="Arial" w:cs="Arial"/>
              </w:rPr>
              <w:t>artments through production I/Cs</w:t>
            </w:r>
            <w:r w:rsidRPr="002E62B4">
              <w:rPr>
                <w:rFonts w:ascii="Arial" w:hAnsi="Arial" w:cs="Arial"/>
              </w:rPr>
              <w:t xml:space="preserve"> to make sur</w:t>
            </w:r>
            <w:r>
              <w:rPr>
                <w:rFonts w:ascii="Arial" w:hAnsi="Arial" w:cs="Arial"/>
              </w:rPr>
              <w:t>e the delivery of urgent grades.</w:t>
            </w:r>
          </w:p>
        </w:tc>
        <w:tc>
          <w:tcPr>
            <w:tcW w:w="2340" w:type="dxa"/>
            <w:gridSpan w:val="2"/>
            <w:shd w:val="clear" w:color="auto" w:fill="auto"/>
            <w:vAlign w:val="center"/>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Delivery in time,</w:t>
            </w:r>
          </w:p>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Customer satisfaction </w:t>
            </w:r>
          </w:p>
        </w:tc>
        <w:tc>
          <w:tcPr>
            <w:tcW w:w="2160" w:type="dxa"/>
          </w:tcPr>
          <w:p w:rsidR="0093065A" w:rsidRDefault="0093065A" w:rsidP="0093065A">
            <w:pPr>
              <w:jc w:val="center"/>
              <w:rPr>
                <w:rFonts w:asciiTheme="minorHAnsi" w:hAnsiTheme="minorHAnsi" w:cstheme="minorHAnsi"/>
                <w:color w:val="000000"/>
              </w:rPr>
            </w:pPr>
            <w:r w:rsidRPr="002E62B4">
              <w:rPr>
                <w:rFonts w:ascii="Arial" w:hAnsi="Arial" w:cs="Arial"/>
              </w:rPr>
              <w:t>by pack</w:t>
            </w:r>
            <w:r>
              <w:rPr>
                <w:rFonts w:ascii="Arial" w:hAnsi="Arial" w:cs="Arial"/>
              </w:rPr>
              <w:t>ing grades</w:t>
            </w:r>
            <w:r w:rsidRPr="002E62B4">
              <w:rPr>
                <w:rFonts w:ascii="Arial" w:hAnsi="Arial" w:cs="Arial"/>
              </w:rPr>
              <w:t xml:space="preserve"> on urgent and prior basis</w:t>
            </w:r>
          </w:p>
        </w:tc>
      </w:tr>
      <w:tr w:rsidR="0093065A" w:rsidRPr="002423FD" w:rsidTr="002E40D9">
        <w:tc>
          <w:tcPr>
            <w:tcW w:w="6300" w:type="dxa"/>
            <w:gridSpan w:val="2"/>
          </w:tcPr>
          <w:p w:rsidR="0093065A" w:rsidRPr="002E62B4" w:rsidRDefault="0093065A" w:rsidP="0093065A">
            <w:pPr>
              <w:pStyle w:val="ListParagraph"/>
              <w:numPr>
                <w:ilvl w:val="0"/>
                <w:numId w:val="25"/>
              </w:numPr>
              <w:rPr>
                <w:rFonts w:ascii="Arial" w:hAnsi="Arial" w:cs="Arial"/>
              </w:rPr>
            </w:pPr>
            <w:r>
              <w:rPr>
                <w:rFonts w:ascii="Arial" w:hAnsi="Arial" w:cs="Arial"/>
              </w:rPr>
              <w:t>To</w:t>
            </w:r>
            <w:r w:rsidRPr="002E62B4">
              <w:rPr>
                <w:rFonts w:ascii="Arial" w:hAnsi="Arial" w:cs="Arial"/>
              </w:rPr>
              <w:t xml:space="preserve"> run the process in smooth way and right direction.</w:t>
            </w:r>
          </w:p>
        </w:tc>
        <w:tc>
          <w:tcPr>
            <w:tcW w:w="2340" w:type="dxa"/>
            <w:gridSpan w:val="2"/>
            <w:shd w:val="clear" w:color="auto" w:fill="auto"/>
            <w:vAlign w:val="center"/>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Smooth working, managed</w:t>
            </w:r>
          </w:p>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Troubleshooting </w:t>
            </w:r>
          </w:p>
        </w:tc>
        <w:tc>
          <w:tcPr>
            <w:tcW w:w="2160" w:type="dxa"/>
          </w:tcPr>
          <w:p w:rsidR="0093065A" w:rsidRDefault="0093065A" w:rsidP="0093065A">
            <w:pPr>
              <w:jc w:val="center"/>
              <w:rPr>
                <w:rFonts w:asciiTheme="minorHAnsi" w:hAnsiTheme="minorHAnsi" w:cstheme="minorHAnsi"/>
                <w:color w:val="000000"/>
              </w:rPr>
            </w:pPr>
            <w:r w:rsidRPr="002E62B4">
              <w:rPr>
                <w:rFonts w:ascii="Arial" w:hAnsi="Arial" w:cs="Arial"/>
              </w:rPr>
              <w:t>discussions with all the shift engineers</w:t>
            </w:r>
          </w:p>
        </w:tc>
      </w:tr>
      <w:tr w:rsidR="0093065A" w:rsidRPr="002423FD" w:rsidTr="002E40D9">
        <w:tc>
          <w:tcPr>
            <w:tcW w:w="6300" w:type="dxa"/>
            <w:gridSpan w:val="2"/>
          </w:tcPr>
          <w:p w:rsidR="0093065A" w:rsidRPr="00C7541C" w:rsidRDefault="0093065A" w:rsidP="0093065A">
            <w:pPr>
              <w:pStyle w:val="ListParagraph"/>
              <w:numPr>
                <w:ilvl w:val="0"/>
                <w:numId w:val="25"/>
              </w:numPr>
              <w:rPr>
                <w:rFonts w:ascii="Arial" w:hAnsi="Arial" w:cs="Arial"/>
              </w:rPr>
            </w:pPr>
            <w:r>
              <w:rPr>
                <w:rFonts w:ascii="Arial" w:hAnsi="Arial" w:cs="Arial"/>
              </w:rPr>
              <w:t xml:space="preserve">To </w:t>
            </w:r>
            <w:r w:rsidRPr="00C7541C">
              <w:rPr>
                <w:rFonts w:ascii="Arial" w:hAnsi="Arial" w:cs="Arial"/>
              </w:rPr>
              <w:t>Implement 5S methodology to improve housekeeping standards</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Continuous improvement</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Applying 5S steps,</w:t>
            </w:r>
          </w:p>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Plan-Do-Check-Act</w:t>
            </w:r>
          </w:p>
        </w:tc>
      </w:tr>
      <w:tr w:rsidR="0093065A" w:rsidRPr="002423FD" w:rsidTr="002E40D9">
        <w:tc>
          <w:tcPr>
            <w:tcW w:w="6300" w:type="dxa"/>
            <w:gridSpan w:val="2"/>
          </w:tcPr>
          <w:p w:rsidR="0093065A" w:rsidRPr="00C7541C" w:rsidRDefault="0093065A" w:rsidP="0093065A">
            <w:pPr>
              <w:pStyle w:val="ListParagraph"/>
              <w:numPr>
                <w:ilvl w:val="0"/>
                <w:numId w:val="25"/>
              </w:numPr>
              <w:rPr>
                <w:rFonts w:ascii="Arial" w:hAnsi="Arial" w:cs="Arial"/>
              </w:rPr>
            </w:pPr>
            <w:r>
              <w:rPr>
                <w:rFonts w:ascii="Arial" w:hAnsi="Arial" w:cs="Arial"/>
              </w:rPr>
              <w:t>To make sure</w:t>
            </w:r>
            <w:r w:rsidRPr="00C7541C">
              <w:rPr>
                <w:rFonts w:ascii="Arial" w:hAnsi="Arial" w:cs="Arial"/>
              </w:rPr>
              <w:t xml:space="preserve"> Health, Safety and Environment polici</w:t>
            </w:r>
            <w:r>
              <w:rPr>
                <w:rFonts w:ascii="Arial" w:hAnsi="Arial" w:cs="Arial"/>
              </w:rPr>
              <w:t>es and procedures are followed. Also provide PPE’s</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Safe environment,</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Following QHSE policies</w:t>
            </w:r>
          </w:p>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Using PPE’s</w:t>
            </w:r>
          </w:p>
        </w:tc>
      </w:tr>
      <w:tr w:rsidR="0093065A" w:rsidRPr="002423FD" w:rsidTr="002E40D9">
        <w:tc>
          <w:tcPr>
            <w:tcW w:w="6300" w:type="dxa"/>
            <w:gridSpan w:val="2"/>
          </w:tcPr>
          <w:p w:rsidR="0093065A" w:rsidRPr="0095414F" w:rsidRDefault="0093065A" w:rsidP="0093065A">
            <w:pPr>
              <w:pStyle w:val="ListParagraph"/>
              <w:numPr>
                <w:ilvl w:val="0"/>
                <w:numId w:val="25"/>
              </w:numPr>
              <w:rPr>
                <w:rFonts w:ascii="Arial" w:hAnsi="Arial" w:cs="Arial"/>
              </w:rPr>
            </w:pPr>
            <w:r>
              <w:rPr>
                <w:rFonts w:ascii="Arial" w:hAnsi="Arial" w:cs="Arial"/>
              </w:rPr>
              <w:t>To know c</w:t>
            </w:r>
            <w:r w:rsidRPr="001B502E">
              <w:rPr>
                <w:rFonts w:ascii="Arial" w:hAnsi="Arial" w:cs="Arial"/>
              </w:rPr>
              <w:t>omplete</w:t>
            </w:r>
            <w:r>
              <w:rPr>
                <w:rFonts w:ascii="Arial" w:hAnsi="Arial" w:cs="Arial"/>
              </w:rPr>
              <w:t xml:space="preserve">ly about </w:t>
            </w:r>
            <w:r w:rsidRPr="0095414F">
              <w:rPr>
                <w:rFonts w:ascii="Arial" w:hAnsi="Arial" w:cs="Arial"/>
              </w:rPr>
              <w:t>plant startup &amp; shut down procedures, with a profound sense of emergency handling.</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Running in absence of HOD Production or Manager Production</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Discussion with Senior management and technical knowledge.</w:t>
            </w:r>
          </w:p>
        </w:tc>
      </w:tr>
      <w:tr w:rsidR="0093065A" w:rsidRPr="002423FD" w:rsidTr="002E40D9">
        <w:tc>
          <w:tcPr>
            <w:tcW w:w="6300" w:type="dxa"/>
            <w:gridSpan w:val="2"/>
          </w:tcPr>
          <w:p w:rsidR="0093065A" w:rsidRPr="001B502E" w:rsidRDefault="0093065A" w:rsidP="0093065A">
            <w:pPr>
              <w:pStyle w:val="ListParagraph"/>
              <w:numPr>
                <w:ilvl w:val="0"/>
                <w:numId w:val="25"/>
              </w:numPr>
              <w:rPr>
                <w:rFonts w:ascii="Arial" w:hAnsi="Arial" w:cs="Arial"/>
              </w:rPr>
            </w:pPr>
            <w:r>
              <w:rPr>
                <w:rFonts w:ascii="Arial" w:hAnsi="Arial" w:cs="Arial"/>
              </w:rPr>
              <w:t>To e</w:t>
            </w:r>
            <w:r w:rsidRPr="001B502E">
              <w:rPr>
                <w:rFonts w:ascii="Arial" w:hAnsi="Arial" w:cs="Arial"/>
              </w:rPr>
              <w:t>nsure machine and man power safety during production and maintenance</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No major loss/lesser distraction </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Following and applying QHSE policies </w:t>
            </w:r>
          </w:p>
        </w:tc>
      </w:tr>
      <w:tr w:rsidR="0093065A" w:rsidRPr="002423FD" w:rsidTr="002E40D9">
        <w:tc>
          <w:tcPr>
            <w:tcW w:w="6300" w:type="dxa"/>
            <w:gridSpan w:val="2"/>
          </w:tcPr>
          <w:p w:rsidR="0093065A" w:rsidRPr="001B502E" w:rsidRDefault="0093065A" w:rsidP="0093065A">
            <w:pPr>
              <w:pStyle w:val="ListParagraph"/>
              <w:numPr>
                <w:ilvl w:val="0"/>
                <w:numId w:val="25"/>
              </w:numPr>
              <w:rPr>
                <w:rFonts w:ascii="Arial" w:hAnsi="Arial" w:cs="Arial"/>
              </w:rPr>
            </w:pPr>
            <w:r>
              <w:rPr>
                <w:rFonts w:ascii="Arial" w:hAnsi="Arial" w:cs="Arial"/>
              </w:rPr>
              <w:t xml:space="preserve">To make sure the </w:t>
            </w:r>
            <w:r w:rsidRPr="001B502E">
              <w:rPr>
                <w:rFonts w:ascii="Arial" w:hAnsi="Arial" w:cs="Arial"/>
              </w:rPr>
              <w:t>Implement</w:t>
            </w:r>
            <w:r>
              <w:rPr>
                <w:rFonts w:ascii="Arial" w:hAnsi="Arial" w:cs="Arial"/>
              </w:rPr>
              <w:t>ationdocuments.</w:t>
            </w:r>
          </w:p>
        </w:tc>
        <w:tc>
          <w:tcPr>
            <w:tcW w:w="2340" w:type="dxa"/>
            <w:gridSpan w:val="2"/>
            <w:shd w:val="clear" w:color="auto" w:fill="auto"/>
            <w:vAlign w:val="center"/>
          </w:tcPr>
          <w:p w:rsidR="0093065A" w:rsidRPr="002423FD" w:rsidRDefault="0093065A" w:rsidP="0093065A">
            <w:pPr>
              <w:jc w:val="center"/>
              <w:rPr>
                <w:rFonts w:asciiTheme="minorHAnsi" w:hAnsiTheme="minorHAnsi" w:cstheme="minorHAnsi"/>
                <w:color w:val="000000"/>
              </w:rPr>
            </w:pPr>
            <w:r w:rsidRPr="001B502E">
              <w:rPr>
                <w:rFonts w:ascii="Arial" w:hAnsi="Arial" w:cs="Arial"/>
              </w:rPr>
              <w:t>pre-startup checklists, work instructions and standard operating procedures.</w:t>
            </w:r>
          </w:p>
        </w:tc>
        <w:tc>
          <w:tcPr>
            <w:tcW w:w="2160" w:type="dxa"/>
          </w:tcPr>
          <w:p w:rsidR="0093065A" w:rsidRDefault="0093065A" w:rsidP="0093065A">
            <w:pPr>
              <w:jc w:val="center"/>
              <w:rPr>
                <w:rFonts w:asciiTheme="minorHAnsi" w:hAnsiTheme="minorHAnsi" w:cstheme="minorHAnsi"/>
                <w:color w:val="000000"/>
              </w:rPr>
            </w:pPr>
            <w:r>
              <w:rPr>
                <w:rFonts w:asciiTheme="minorHAnsi" w:hAnsiTheme="minorHAnsi" w:cstheme="minorHAnsi"/>
                <w:color w:val="000000"/>
              </w:rPr>
              <w:t xml:space="preserve">Access to documents, ensure to have SOPs, Checklists </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B050AF" w:rsidRPr="002423FD" w:rsidTr="002E40D9">
        <w:tc>
          <w:tcPr>
            <w:tcW w:w="10800" w:type="dxa"/>
            <w:gridSpan w:val="3"/>
          </w:tcPr>
          <w:p w:rsidR="00B050AF" w:rsidRDefault="00B050AF" w:rsidP="00B050AF">
            <w:pPr>
              <w:rPr>
                <w:rFonts w:ascii="Arial" w:hAnsi="Arial" w:cs="Arial"/>
              </w:rPr>
            </w:pPr>
            <w:r>
              <w:rPr>
                <w:rFonts w:ascii="Arial" w:hAnsi="Arial" w:cs="Arial"/>
                <w:b/>
              </w:rPr>
              <w:t xml:space="preserve">Education: </w:t>
            </w:r>
            <w:r w:rsidRPr="001B502E">
              <w:rPr>
                <w:rFonts w:ascii="Arial" w:hAnsi="Arial" w:cs="Arial"/>
              </w:rPr>
              <w:t>BSc (polymer engineering/chemical)</w:t>
            </w:r>
          </w:p>
          <w:p w:rsidR="00B050AF" w:rsidRPr="00A25A4B" w:rsidRDefault="00B050AF" w:rsidP="00B050AF">
            <w:pPr>
              <w:rPr>
                <w:rFonts w:ascii="Arial" w:hAnsi="Arial" w:cs="Arial"/>
                <w:b/>
              </w:rPr>
            </w:pPr>
            <w:r>
              <w:rPr>
                <w:rFonts w:ascii="Arial" w:hAnsi="Arial" w:cs="Arial"/>
                <w:b/>
              </w:rPr>
              <w:t xml:space="preserve">Required/Preferred Experience Required:  </w:t>
            </w:r>
            <w:r w:rsidRPr="001B502E">
              <w:rPr>
                <w:rFonts w:ascii="Arial" w:hAnsi="Arial" w:cs="Arial"/>
              </w:rPr>
              <w:t>2</w:t>
            </w:r>
            <w:r>
              <w:rPr>
                <w:rFonts w:ascii="Arial" w:hAnsi="Arial" w:cs="Arial"/>
              </w:rPr>
              <w:t>-4</w:t>
            </w:r>
            <w:r w:rsidRPr="001B502E">
              <w:rPr>
                <w:rFonts w:ascii="Arial" w:hAnsi="Arial" w:cs="Arial"/>
              </w:rPr>
              <w:t xml:space="preserve"> years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B050AF" w:rsidRPr="002423FD" w:rsidTr="002E40D9">
        <w:tc>
          <w:tcPr>
            <w:tcW w:w="10800" w:type="dxa"/>
            <w:gridSpan w:val="3"/>
          </w:tcPr>
          <w:p w:rsidR="00B050AF" w:rsidRPr="00A25A4B" w:rsidRDefault="00B050AF" w:rsidP="00B050AF">
            <w:pPr>
              <w:rPr>
                <w:rFonts w:ascii="Arial" w:hAnsi="Arial" w:cs="Arial"/>
              </w:rPr>
            </w:pPr>
            <w:r w:rsidRPr="00A25A4B">
              <w:rPr>
                <w:rFonts w:ascii="Arial" w:hAnsi="Arial" w:cs="Arial"/>
                <w:b/>
              </w:rPr>
              <w:t xml:space="preserve">Nature of business: </w:t>
            </w:r>
            <w:r w:rsidRPr="00A25A4B">
              <w:rPr>
                <w:rFonts w:ascii="Arial" w:hAnsi="Arial" w:cs="Arial"/>
              </w:rPr>
              <w:t>Colors &amp; Chemicals Mfg. Pvt Ltd</w:t>
            </w:r>
          </w:p>
          <w:p w:rsidR="00B050AF" w:rsidRPr="00A25A4B" w:rsidRDefault="00B050AF" w:rsidP="00B050AF">
            <w:pPr>
              <w:rPr>
                <w:rFonts w:ascii="Arial" w:hAnsi="Arial" w:cs="Arial"/>
              </w:rPr>
            </w:pPr>
            <w:r w:rsidRPr="00A25A4B">
              <w:rPr>
                <w:rFonts w:ascii="Arial" w:hAnsi="Arial" w:cs="Arial"/>
                <w:b/>
                <w:bCs/>
              </w:rPr>
              <w:t xml:space="preserve">Timings: </w:t>
            </w:r>
            <w:r w:rsidRPr="00A25A4B">
              <w:rPr>
                <w:rFonts w:ascii="Arial" w:hAnsi="Arial" w:cs="Arial"/>
                <w:bCs/>
              </w:rPr>
              <w:t>Day</w:t>
            </w:r>
            <w:r w:rsidRPr="00A25A4B">
              <w:rPr>
                <w:rFonts w:ascii="Arial" w:hAnsi="Arial" w:cs="Arial"/>
              </w:rPr>
              <w:t xml:space="preserve"> Shift--From 9:00 am – 6:00 pm</w:t>
            </w:r>
          </w:p>
          <w:p w:rsidR="00B050AF" w:rsidRPr="00A25A4B" w:rsidRDefault="00B050AF" w:rsidP="00B050AF">
            <w:pPr>
              <w:rPr>
                <w:rFonts w:ascii="Arial" w:hAnsi="Arial" w:cs="Arial"/>
              </w:rPr>
            </w:pPr>
            <w:r w:rsidRPr="00A25A4B">
              <w:rPr>
                <w:rFonts w:ascii="Arial" w:hAnsi="Arial" w:cs="Arial"/>
                <w:b/>
              </w:rPr>
              <w:t xml:space="preserve">TravelRequirement: </w:t>
            </w:r>
            <w:r>
              <w:rPr>
                <w:rFonts w:ascii="Arial" w:hAnsi="Arial" w:cs="Arial"/>
                <w:bCs/>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B050AF" w:rsidRPr="002423FD" w:rsidTr="002E40D9">
        <w:tc>
          <w:tcPr>
            <w:tcW w:w="10800" w:type="dxa"/>
            <w:gridSpan w:val="3"/>
          </w:tcPr>
          <w:p w:rsidR="00B050AF" w:rsidRDefault="00B050AF" w:rsidP="00B050AF">
            <w:pPr>
              <w:rPr>
                <w:rFonts w:ascii="Arial" w:hAnsi="Arial" w:cs="Arial"/>
                <w:bCs/>
              </w:rPr>
            </w:pPr>
            <w:r w:rsidRPr="007802FA">
              <w:rPr>
                <w:rFonts w:ascii="Arial" w:hAnsi="Arial" w:cs="Arial"/>
                <w:b/>
              </w:rPr>
              <w:t>Internal Relations</w:t>
            </w:r>
            <w:r>
              <w:rPr>
                <w:rFonts w:ascii="Arial" w:hAnsi="Arial" w:cs="Arial"/>
                <w:b/>
              </w:rPr>
              <w:t>:</w:t>
            </w:r>
            <w:r>
              <w:rPr>
                <w:rFonts w:ascii="Arial" w:hAnsi="Arial" w:cs="Arial"/>
                <w:bCs/>
              </w:rPr>
              <w:t xml:space="preserve"> With all departments</w:t>
            </w:r>
          </w:p>
          <w:p w:rsidR="00B050AF" w:rsidRPr="00161B22" w:rsidRDefault="00B050AF" w:rsidP="00B050AF">
            <w:pPr>
              <w:rPr>
                <w:rFonts w:ascii="Arial" w:hAnsi="Arial" w:cs="Arial"/>
              </w:rPr>
            </w:pPr>
            <w:r w:rsidRPr="007802FA">
              <w:rPr>
                <w:rFonts w:ascii="Arial" w:hAnsi="Arial" w:cs="Arial"/>
                <w:b/>
              </w:rPr>
              <w:t>External Relations:</w:t>
            </w:r>
            <w:r>
              <w:rPr>
                <w:rFonts w:ascii="Arial" w:hAnsi="Arial" w:cs="Arial"/>
              </w:rPr>
              <w:t xml:space="preserve"> Very rare</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B050AF" w:rsidRPr="002423FD" w:rsidTr="002E40D9">
        <w:tc>
          <w:tcPr>
            <w:tcW w:w="10800" w:type="dxa"/>
            <w:gridSpan w:val="3"/>
          </w:tcPr>
          <w:p w:rsidR="00B050AF" w:rsidRPr="00DC2D51" w:rsidRDefault="00B050AF" w:rsidP="00B050AF">
            <w:pPr>
              <w:numPr>
                <w:ilvl w:val="0"/>
                <w:numId w:val="1"/>
              </w:numPr>
              <w:tabs>
                <w:tab w:val="clear" w:pos="720"/>
                <w:tab w:val="left" w:pos="1620"/>
              </w:tabs>
              <w:rPr>
                <w:rFonts w:asciiTheme="minorHAnsi" w:hAnsiTheme="minorHAnsi" w:cs="Arial"/>
              </w:rPr>
            </w:pPr>
            <w:r w:rsidRPr="00DE38AB">
              <w:rPr>
                <w:rFonts w:ascii="Arial" w:hAnsi="Arial" w:cs="Arial"/>
                <w:bCs/>
              </w:rPr>
              <w:t>Nil</w:t>
            </w:r>
          </w:p>
        </w:tc>
      </w:tr>
      <w:tr w:rsidR="00B050AF" w:rsidRPr="002423FD" w:rsidTr="002E40D9">
        <w:tc>
          <w:tcPr>
            <w:tcW w:w="10800" w:type="dxa"/>
            <w:gridSpan w:val="3"/>
            <w:shd w:val="clear" w:color="auto" w:fill="F2F2F2" w:themeFill="background1" w:themeFillShade="F2"/>
          </w:tcPr>
          <w:p w:rsidR="00B050AF" w:rsidRPr="002423FD" w:rsidRDefault="00B050AF" w:rsidP="00B050AF">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B050AF" w:rsidRPr="002423FD" w:rsidTr="002E40D9">
        <w:tc>
          <w:tcPr>
            <w:tcW w:w="10800" w:type="dxa"/>
            <w:gridSpan w:val="3"/>
          </w:tcPr>
          <w:p w:rsidR="00B050AF" w:rsidRPr="00DE38AB" w:rsidRDefault="00B050AF" w:rsidP="00B050AF">
            <w:pPr>
              <w:numPr>
                <w:ilvl w:val="0"/>
                <w:numId w:val="1"/>
              </w:numPr>
              <w:tabs>
                <w:tab w:val="left" w:pos="1620"/>
              </w:tabs>
              <w:rPr>
                <w:rFonts w:ascii="Arial" w:hAnsi="Arial" w:cs="Arial"/>
                <w:bCs/>
              </w:rPr>
            </w:pPr>
            <w:r w:rsidRPr="00DE38AB">
              <w:rPr>
                <w:rFonts w:ascii="Arial" w:hAnsi="Arial" w:cs="Arial"/>
                <w:bCs/>
              </w:rPr>
              <w:t xml:space="preserve">Communication skills </w:t>
            </w:r>
          </w:p>
          <w:p w:rsidR="00B050AF" w:rsidRPr="00DE38AB" w:rsidRDefault="00B050AF" w:rsidP="00B050AF">
            <w:pPr>
              <w:numPr>
                <w:ilvl w:val="0"/>
                <w:numId w:val="1"/>
              </w:numPr>
              <w:tabs>
                <w:tab w:val="left" w:pos="1620"/>
              </w:tabs>
              <w:rPr>
                <w:rFonts w:ascii="Arial" w:hAnsi="Arial" w:cs="Arial"/>
                <w:bCs/>
              </w:rPr>
            </w:pPr>
            <w:r w:rsidRPr="00DE38AB">
              <w:rPr>
                <w:rFonts w:ascii="Arial" w:hAnsi="Arial" w:cs="Arial"/>
                <w:bCs/>
              </w:rPr>
              <w:t>Technical &amp; Analytical</w:t>
            </w:r>
          </w:p>
          <w:p w:rsidR="00B050AF" w:rsidRPr="00DE38AB" w:rsidRDefault="00B050AF" w:rsidP="00B050AF">
            <w:pPr>
              <w:numPr>
                <w:ilvl w:val="0"/>
                <w:numId w:val="1"/>
              </w:numPr>
              <w:tabs>
                <w:tab w:val="left" w:pos="1620"/>
              </w:tabs>
              <w:rPr>
                <w:rFonts w:ascii="Arial" w:hAnsi="Arial" w:cs="Arial"/>
                <w:bCs/>
              </w:rPr>
            </w:pPr>
            <w:r w:rsidRPr="00DE38AB">
              <w:rPr>
                <w:rFonts w:ascii="Arial" w:hAnsi="Arial" w:cs="Arial"/>
                <w:bCs/>
              </w:rPr>
              <w:t>Timely decision making</w:t>
            </w:r>
          </w:p>
          <w:p w:rsidR="00B050AF" w:rsidRPr="00DE38AB" w:rsidRDefault="00B050AF" w:rsidP="00B050AF">
            <w:pPr>
              <w:numPr>
                <w:ilvl w:val="0"/>
                <w:numId w:val="1"/>
              </w:numPr>
              <w:tabs>
                <w:tab w:val="left" w:pos="1620"/>
              </w:tabs>
              <w:rPr>
                <w:rFonts w:ascii="Arial" w:hAnsi="Arial" w:cs="Arial"/>
                <w:bCs/>
              </w:rPr>
            </w:pPr>
            <w:r w:rsidRPr="00DE38AB">
              <w:rPr>
                <w:rFonts w:ascii="Arial" w:hAnsi="Arial" w:cs="Arial"/>
                <w:bCs/>
              </w:rPr>
              <w:t>Time management</w:t>
            </w:r>
          </w:p>
          <w:p w:rsidR="00B050AF" w:rsidRPr="00D0655C" w:rsidRDefault="00B050AF" w:rsidP="00B050AF">
            <w:pPr>
              <w:numPr>
                <w:ilvl w:val="0"/>
                <w:numId w:val="1"/>
              </w:numPr>
              <w:tabs>
                <w:tab w:val="left" w:pos="1620"/>
              </w:tabs>
              <w:rPr>
                <w:rFonts w:asciiTheme="minorHAnsi" w:hAnsiTheme="minorHAnsi" w:cs="Arial"/>
              </w:rPr>
            </w:pPr>
            <w:r w:rsidRPr="00DE38AB">
              <w:rPr>
                <w:rFonts w:ascii="Arial" w:hAnsi="Arial" w:cs="Arial"/>
                <w:bCs/>
              </w:rPr>
              <w:t>Relationship skill</w:t>
            </w:r>
          </w:p>
        </w:tc>
      </w:tr>
      <w:tr w:rsidR="00B050AF" w:rsidRPr="002423FD" w:rsidTr="00210730">
        <w:tc>
          <w:tcPr>
            <w:tcW w:w="10800" w:type="dxa"/>
            <w:gridSpan w:val="3"/>
            <w:shd w:val="clear" w:color="auto" w:fill="F2F2F2" w:themeFill="background1" w:themeFillShade="F2"/>
          </w:tcPr>
          <w:p w:rsidR="00B050AF" w:rsidRPr="00210730" w:rsidRDefault="00B050AF" w:rsidP="00B050AF">
            <w:pPr>
              <w:tabs>
                <w:tab w:val="left" w:pos="1620"/>
              </w:tabs>
              <w:rPr>
                <w:rFonts w:asciiTheme="minorHAnsi" w:hAnsiTheme="minorHAnsi" w:cstheme="minorHAnsi"/>
                <w:b/>
              </w:rPr>
            </w:pPr>
            <w:r>
              <w:rPr>
                <w:rFonts w:asciiTheme="minorHAnsi" w:hAnsiTheme="minorHAnsi" w:cstheme="minorHAnsi"/>
                <w:b/>
                <w:sz w:val="28"/>
              </w:rPr>
              <w:lastRenderedPageBreak/>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B050AF" w:rsidRPr="002423FD" w:rsidTr="002E40D9">
        <w:tc>
          <w:tcPr>
            <w:tcW w:w="10800" w:type="dxa"/>
            <w:gridSpan w:val="3"/>
          </w:tcPr>
          <w:p w:rsidR="00B050AF" w:rsidRDefault="00B050AF" w:rsidP="00B050AF">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B050AF" w:rsidRPr="00210730" w:rsidRDefault="00B050AF" w:rsidP="00B050AF">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B050AF" w:rsidRPr="002423FD" w:rsidTr="002E40D9">
        <w:trPr>
          <w:trHeight w:val="352"/>
        </w:trPr>
        <w:tc>
          <w:tcPr>
            <w:tcW w:w="10800" w:type="dxa"/>
            <w:gridSpan w:val="3"/>
            <w:shd w:val="clear" w:color="auto" w:fill="F2F2F2" w:themeFill="background1" w:themeFillShade="F2"/>
          </w:tcPr>
          <w:p w:rsidR="00B050AF" w:rsidRPr="002423FD" w:rsidRDefault="00B050AF" w:rsidP="00B050AF">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B050AF" w:rsidRPr="002423FD" w:rsidTr="002E40D9">
        <w:trPr>
          <w:trHeight w:val="483"/>
        </w:trPr>
        <w:tc>
          <w:tcPr>
            <w:tcW w:w="3622" w:type="dxa"/>
            <w:shd w:val="clear" w:color="auto" w:fill="D9D9D9"/>
            <w:vAlign w:val="center"/>
          </w:tcPr>
          <w:p w:rsidR="00B050AF" w:rsidRPr="002423FD" w:rsidRDefault="00B050AF" w:rsidP="00B050AF">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B050AF" w:rsidRPr="002423FD" w:rsidRDefault="00B050AF" w:rsidP="00B050AF">
            <w:pPr>
              <w:jc w:val="center"/>
              <w:rPr>
                <w:rFonts w:asciiTheme="minorHAnsi" w:hAnsiTheme="minorHAnsi" w:cstheme="minorHAnsi"/>
                <w:b/>
              </w:rPr>
            </w:pPr>
            <w:r w:rsidRPr="002423FD">
              <w:rPr>
                <w:rFonts w:asciiTheme="minorHAnsi" w:hAnsiTheme="minorHAnsi" w:cstheme="minorHAnsi"/>
                <w:b/>
              </w:rPr>
              <w:t xml:space="preserve">Head </w:t>
            </w:r>
          </w:p>
          <w:p w:rsidR="00B050AF" w:rsidRPr="002423FD" w:rsidRDefault="00B050AF" w:rsidP="00B050AF">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B050AF" w:rsidRPr="002423FD" w:rsidRDefault="00B050AF" w:rsidP="00B050AF">
            <w:pPr>
              <w:jc w:val="center"/>
              <w:rPr>
                <w:rFonts w:asciiTheme="minorHAnsi" w:hAnsiTheme="minorHAnsi" w:cstheme="minorHAnsi"/>
                <w:b/>
              </w:rPr>
            </w:pPr>
            <w:r w:rsidRPr="002423FD">
              <w:rPr>
                <w:rFonts w:asciiTheme="minorHAnsi" w:hAnsiTheme="minorHAnsi" w:cstheme="minorHAnsi"/>
                <w:b/>
              </w:rPr>
              <w:t>Chief Executive Officer</w:t>
            </w:r>
          </w:p>
        </w:tc>
      </w:tr>
      <w:tr w:rsidR="00B050AF" w:rsidRPr="002423FD" w:rsidTr="002E40D9">
        <w:trPr>
          <w:trHeight w:val="923"/>
        </w:trPr>
        <w:tc>
          <w:tcPr>
            <w:tcW w:w="3622" w:type="dxa"/>
          </w:tcPr>
          <w:p w:rsidR="00B050AF" w:rsidRPr="002423FD" w:rsidRDefault="00B050AF" w:rsidP="00B050AF">
            <w:pPr>
              <w:rPr>
                <w:rFonts w:asciiTheme="minorHAnsi" w:hAnsiTheme="minorHAnsi" w:cstheme="minorHAnsi"/>
              </w:rPr>
            </w:pPr>
          </w:p>
          <w:p w:rsidR="00B050AF" w:rsidRPr="002423FD" w:rsidRDefault="00B050AF" w:rsidP="00B050AF">
            <w:pPr>
              <w:rPr>
                <w:rFonts w:asciiTheme="minorHAnsi" w:hAnsiTheme="minorHAnsi" w:cstheme="minorHAnsi"/>
              </w:rPr>
            </w:pPr>
          </w:p>
          <w:p w:rsidR="00B050AF" w:rsidRPr="002423FD" w:rsidRDefault="00B050AF" w:rsidP="00B050AF">
            <w:pPr>
              <w:rPr>
                <w:rFonts w:asciiTheme="minorHAnsi" w:hAnsiTheme="minorHAnsi" w:cstheme="minorHAnsi"/>
              </w:rPr>
            </w:pPr>
          </w:p>
        </w:tc>
        <w:tc>
          <w:tcPr>
            <w:tcW w:w="3267" w:type="dxa"/>
          </w:tcPr>
          <w:p w:rsidR="00B050AF" w:rsidRPr="002423FD" w:rsidRDefault="00B050AF" w:rsidP="00B050AF">
            <w:pPr>
              <w:rPr>
                <w:rFonts w:asciiTheme="minorHAnsi" w:hAnsiTheme="minorHAnsi" w:cstheme="minorHAnsi"/>
              </w:rPr>
            </w:pPr>
          </w:p>
        </w:tc>
        <w:tc>
          <w:tcPr>
            <w:tcW w:w="3911" w:type="dxa"/>
          </w:tcPr>
          <w:p w:rsidR="00B050AF" w:rsidRPr="002423FD" w:rsidRDefault="00B050AF" w:rsidP="00B050AF">
            <w:pPr>
              <w:rPr>
                <w:rFonts w:asciiTheme="minorHAnsi" w:hAnsiTheme="minorHAnsi" w:cstheme="minorHAnsi"/>
              </w:rPr>
            </w:pPr>
          </w:p>
          <w:p w:rsidR="00B050AF" w:rsidRPr="002423FD" w:rsidRDefault="00B050AF" w:rsidP="00B050AF">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D74" w:rsidRDefault="004C3D74" w:rsidP="00956BBD">
      <w:r>
        <w:separator/>
      </w:r>
    </w:p>
  </w:endnote>
  <w:endnote w:type="continuationSeparator" w:id="1">
    <w:p w:rsidR="004C3D74" w:rsidRDefault="004C3D74"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D74" w:rsidRDefault="004C3D74" w:rsidP="00956BBD">
      <w:r>
        <w:separator/>
      </w:r>
    </w:p>
  </w:footnote>
  <w:footnote w:type="continuationSeparator" w:id="1">
    <w:p w:rsidR="004C3D74" w:rsidRDefault="004C3D74"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91201D"/>
    <w:multiLevelType w:val="hybridMultilevel"/>
    <w:tmpl w:val="4FFCE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10"/>
  </w:num>
  <w:num w:numId="5">
    <w:abstractNumId w:val="16"/>
  </w:num>
  <w:num w:numId="6">
    <w:abstractNumId w:val="9"/>
  </w:num>
  <w:num w:numId="7">
    <w:abstractNumId w:val="22"/>
  </w:num>
  <w:num w:numId="8">
    <w:abstractNumId w:val="18"/>
  </w:num>
  <w:num w:numId="9">
    <w:abstractNumId w:val="6"/>
  </w:num>
  <w:num w:numId="10">
    <w:abstractNumId w:val="15"/>
  </w:num>
  <w:num w:numId="11">
    <w:abstractNumId w:val="17"/>
  </w:num>
  <w:num w:numId="12">
    <w:abstractNumId w:val="0"/>
  </w:num>
  <w:num w:numId="13">
    <w:abstractNumId w:val="5"/>
  </w:num>
  <w:num w:numId="14">
    <w:abstractNumId w:val="11"/>
  </w:num>
  <w:num w:numId="15">
    <w:abstractNumId w:val="24"/>
  </w:num>
  <w:num w:numId="16">
    <w:abstractNumId w:val="14"/>
  </w:num>
  <w:num w:numId="17">
    <w:abstractNumId w:val="20"/>
  </w:num>
  <w:num w:numId="18">
    <w:abstractNumId w:val="21"/>
  </w:num>
  <w:num w:numId="19">
    <w:abstractNumId w:val="23"/>
  </w:num>
  <w:num w:numId="20">
    <w:abstractNumId w:val="8"/>
  </w:num>
  <w:num w:numId="21">
    <w:abstractNumId w:val="1"/>
  </w:num>
  <w:num w:numId="22">
    <w:abstractNumId w:val="12"/>
  </w:num>
  <w:num w:numId="23">
    <w:abstractNumId w:val="2"/>
  </w:num>
  <w:num w:numId="24">
    <w:abstractNumId w:val="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0E7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2337"/>
    <w:rsid w:val="00404C0D"/>
    <w:rsid w:val="004134E1"/>
    <w:rsid w:val="004422B5"/>
    <w:rsid w:val="00474B71"/>
    <w:rsid w:val="00493A76"/>
    <w:rsid w:val="00494231"/>
    <w:rsid w:val="004977CC"/>
    <w:rsid w:val="004A5FDE"/>
    <w:rsid w:val="004B62FE"/>
    <w:rsid w:val="004C3D74"/>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BDA"/>
    <w:rsid w:val="0069726C"/>
    <w:rsid w:val="006A369B"/>
    <w:rsid w:val="006C7DD5"/>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B514D"/>
    <w:rsid w:val="008D53C9"/>
    <w:rsid w:val="008F1FD2"/>
    <w:rsid w:val="008F34B3"/>
    <w:rsid w:val="008F407B"/>
    <w:rsid w:val="008F4E1A"/>
    <w:rsid w:val="00902B4F"/>
    <w:rsid w:val="00902F27"/>
    <w:rsid w:val="00916E96"/>
    <w:rsid w:val="00920335"/>
    <w:rsid w:val="0093065A"/>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33A8E"/>
    <w:rsid w:val="00A4232A"/>
    <w:rsid w:val="00A42352"/>
    <w:rsid w:val="00A675E9"/>
    <w:rsid w:val="00A70916"/>
    <w:rsid w:val="00A73E4E"/>
    <w:rsid w:val="00A968BD"/>
    <w:rsid w:val="00AB4856"/>
    <w:rsid w:val="00AC64DC"/>
    <w:rsid w:val="00AD24FA"/>
    <w:rsid w:val="00B0178B"/>
    <w:rsid w:val="00B050AF"/>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C042A"/>
    <w:rsid w:val="00CE3BDF"/>
    <w:rsid w:val="00CE573C"/>
    <w:rsid w:val="00CE63CA"/>
    <w:rsid w:val="00D308A4"/>
    <w:rsid w:val="00D43C35"/>
    <w:rsid w:val="00D45637"/>
    <w:rsid w:val="00D47D8E"/>
    <w:rsid w:val="00D729ED"/>
    <w:rsid w:val="00D757F8"/>
    <w:rsid w:val="00D92562"/>
    <w:rsid w:val="00D94B9B"/>
    <w:rsid w:val="00D95A8C"/>
    <w:rsid w:val="00DB1A07"/>
    <w:rsid w:val="00DC41B5"/>
    <w:rsid w:val="00DF2D89"/>
    <w:rsid w:val="00E011EA"/>
    <w:rsid w:val="00E1443C"/>
    <w:rsid w:val="00E24F90"/>
    <w:rsid w:val="00E42BFB"/>
    <w:rsid w:val="00E51422"/>
    <w:rsid w:val="00E7424C"/>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6CFF"/>
    <w:rsid w:val="00FE2BF6"/>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B9E3E-D4CE-4056-8E51-D456122D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imran</cp:lastModifiedBy>
  <cp:revision>5</cp:revision>
  <cp:lastPrinted>2015-07-07T16:50:00Z</cp:lastPrinted>
  <dcterms:created xsi:type="dcterms:W3CDTF">2017-11-07T09:44:00Z</dcterms:created>
  <dcterms:modified xsi:type="dcterms:W3CDTF">2021-02-17T09:16:00Z</dcterms:modified>
</cp:coreProperties>
</file>