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5335" w:rsidRDefault="00000000">
      <w:pPr>
        <w:tabs>
          <w:tab w:val="left" w:pos="6237"/>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IMPLEMENTASI ALGORITMA GENERATIVE ADVERSARIAL NETWORK (GAN) UNTUK MENAMBAH DATA CITRA MULTISPEKTRAL LAHAN SAWAH DALAM PEMETAAN KESUBURAN LAHAN</w:t>
      </w:r>
    </w:p>
    <w:p w14:paraId="00000002"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3"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4"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5"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6"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7"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8"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9"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A" w14:textId="77777777" w:rsidR="00885335" w:rsidRDefault="00000000">
      <w:pPr>
        <w:tabs>
          <w:tab w:val="left" w:pos="6237"/>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ANDI MUHAMMAD ALIFIKRI</w:t>
      </w:r>
    </w:p>
    <w:p w14:paraId="0000000B" w14:textId="77777777" w:rsidR="00885335" w:rsidRDefault="00000000">
      <w:pPr>
        <w:tabs>
          <w:tab w:val="left" w:pos="7938"/>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G64190005</w:t>
      </w:r>
    </w:p>
    <w:p w14:paraId="0000000C"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D"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E"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0F"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0"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1"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2"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3"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4" w14:textId="77777777" w:rsidR="00885335" w:rsidRDefault="00885335">
      <w:pPr>
        <w:tabs>
          <w:tab w:val="left" w:pos="6237"/>
        </w:tabs>
        <w:spacing w:after="0" w:line="240" w:lineRule="auto"/>
        <w:jc w:val="center"/>
        <w:rPr>
          <w:rFonts w:ascii="Times New Roman" w:eastAsia="Times New Roman" w:hAnsi="Times New Roman" w:cs="Times New Roman"/>
          <w:b/>
          <w:color w:val="000000"/>
          <w:sz w:val="24"/>
          <w:szCs w:val="24"/>
        </w:rPr>
      </w:pPr>
    </w:p>
    <w:p w14:paraId="00000015" w14:textId="77777777" w:rsidR="00885335" w:rsidRDefault="00885335">
      <w:pPr>
        <w:spacing w:after="0" w:line="240" w:lineRule="auto"/>
        <w:jc w:val="center"/>
        <w:rPr>
          <w:rFonts w:ascii="Times New Roman" w:eastAsia="Times New Roman" w:hAnsi="Times New Roman" w:cs="Times New Roman"/>
          <w:sz w:val="24"/>
          <w:szCs w:val="24"/>
        </w:rPr>
      </w:pPr>
    </w:p>
    <w:p w14:paraId="00000016" w14:textId="77777777" w:rsidR="00885335"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Draft Proposal Kolokium</w:t>
      </w:r>
    </w:p>
    <w:p w14:paraId="00000017" w14:textId="77777777" w:rsidR="00885335" w:rsidRDefault="00885335">
      <w:pPr>
        <w:spacing w:after="0" w:line="240" w:lineRule="auto"/>
        <w:jc w:val="center"/>
        <w:rPr>
          <w:rFonts w:ascii="Times New Roman" w:eastAsia="Times New Roman" w:hAnsi="Times New Roman" w:cs="Times New Roman"/>
          <w:sz w:val="24"/>
          <w:szCs w:val="24"/>
        </w:rPr>
      </w:pPr>
    </w:p>
    <w:p w14:paraId="00000018" w14:textId="77777777" w:rsidR="00885335" w:rsidRDefault="00885335">
      <w:pPr>
        <w:spacing w:after="0" w:line="240" w:lineRule="auto"/>
        <w:jc w:val="center"/>
        <w:rPr>
          <w:rFonts w:ascii="Times New Roman" w:eastAsia="Times New Roman" w:hAnsi="Times New Roman" w:cs="Times New Roman"/>
          <w:sz w:val="24"/>
          <w:szCs w:val="24"/>
        </w:rPr>
      </w:pPr>
    </w:p>
    <w:p w14:paraId="00000019" w14:textId="77777777" w:rsidR="00885335" w:rsidRDefault="00885335">
      <w:pPr>
        <w:spacing w:after="0" w:line="240" w:lineRule="auto"/>
        <w:jc w:val="center"/>
        <w:rPr>
          <w:rFonts w:ascii="Times New Roman" w:eastAsia="Times New Roman" w:hAnsi="Times New Roman" w:cs="Times New Roman"/>
          <w:sz w:val="24"/>
          <w:szCs w:val="24"/>
        </w:rPr>
      </w:pPr>
    </w:p>
    <w:p w14:paraId="0000001A" w14:textId="77777777" w:rsidR="00885335" w:rsidRDefault="00885335">
      <w:pPr>
        <w:spacing w:after="0" w:line="240" w:lineRule="auto"/>
        <w:jc w:val="center"/>
        <w:rPr>
          <w:rFonts w:ascii="Times New Roman" w:eastAsia="Times New Roman" w:hAnsi="Times New Roman" w:cs="Times New Roman"/>
          <w:sz w:val="24"/>
          <w:szCs w:val="24"/>
        </w:rPr>
      </w:pPr>
    </w:p>
    <w:p w14:paraId="0000001B" w14:textId="77777777" w:rsidR="00885335" w:rsidRDefault="00885335">
      <w:pPr>
        <w:spacing w:after="0" w:line="240" w:lineRule="auto"/>
        <w:jc w:val="center"/>
        <w:rPr>
          <w:rFonts w:ascii="Times New Roman" w:eastAsia="Times New Roman" w:hAnsi="Times New Roman" w:cs="Times New Roman"/>
          <w:sz w:val="24"/>
          <w:szCs w:val="24"/>
        </w:rPr>
      </w:pPr>
    </w:p>
    <w:p w14:paraId="0000001C" w14:textId="77777777" w:rsidR="00885335" w:rsidRDefault="00885335">
      <w:pPr>
        <w:spacing w:after="0" w:line="240" w:lineRule="auto"/>
        <w:jc w:val="center"/>
        <w:rPr>
          <w:rFonts w:ascii="Times New Roman" w:eastAsia="Times New Roman" w:hAnsi="Times New Roman" w:cs="Times New Roman"/>
          <w:sz w:val="24"/>
          <w:szCs w:val="24"/>
        </w:rPr>
      </w:pPr>
    </w:p>
    <w:p w14:paraId="0000001D" w14:textId="77777777" w:rsidR="00885335" w:rsidRDefault="00885335">
      <w:pPr>
        <w:spacing w:after="0" w:line="240" w:lineRule="auto"/>
        <w:jc w:val="center"/>
        <w:rPr>
          <w:rFonts w:ascii="Times New Roman" w:eastAsia="Times New Roman" w:hAnsi="Times New Roman" w:cs="Times New Roman"/>
          <w:sz w:val="24"/>
          <w:szCs w:val="24"/>
        </w:rPr>
      </w:pPr>
    </w:p>
    <w:p w14:paraId="0000001E" w14:textId="77777777" w:rsidR="00885335" w:rsidRDefault="00885335">
      <w:pPr>
        <w:spacing w:after="0" w:line="240" w:lineRule="auto"/>
        <w:jc w:val="center"/>
        <w:rPr>
          <w:rFonts w:ascii="Times New Roman" w:eastAsia="Times New Roman" w:hAnsi="Times New Roman" w:cs="Times New Roman"/>
          <w:sz w:val="24"/>
          <w:szCs w:val="24"/>
        </w:rPr>
      </w:pPr>
    </w:p>
    <w:p w14:paraId="0000001F" w14:textId="77777777" w:rsidR="00885335" w:rsidRDefault="00885335">
      <w:pPr>
        <w:spacing w:after="0" w:line="240" w:lineRule="auto"/>
        <w:jc w:val="center"/>
        <w:rPr>
          <w:rFonts w:ascii="Times New Roman" w:eastAsia="Times New Roman" w:hAnsi="Times New Roman" w:cs="Times New Roman"/>
          <w:sz w:val="24"/>
          <w:szCs w:val="24"/>
        </w:rPr>
      </w:pPr>
    </w:p>
    <w:p w14:paraId="00000020" w14:textId="77777777" w:rsidR="00885335" w:rsidRDefault="00885335">
      <w:pPr>
        <w:spacing w:after="0" w:line="240" w:lineRule="auto"/>
        <w:jc w:val="center"/>
        <w:rPr>
          <w:rFonts w:ascii="Times New Roman" w:eastAsia="Times New Roman" w:hAnsi="Times New Roman" w:cs="Times New Roman"/>
          <w:sz w:val="24"/>
          <w:szCs w:val="24"/>
        </w:rPr>
      </w:pPr>
    </w:p>
    <w:p w14:paraId="00000021" w14:textId="77777777" w:rsidR="00885335" w:rsidRDefault="00885335">
      <w:pPr>
        <w:spacing w:after="0" w:line="240" w:lineRule="auto"/>
        <w:jc w:val="center"/>
        <w:rPr>
          <w:rFonts w:ascii="Times New Roman" w:eastAsia="Times New Roman" w:hAnsi="Times New Roman" w:cs="Times New Roman"/>
          <w:sz w:val="24"/>
          <w:szCs w:val="24"/>
        </w:rPr>
      </w:pPr>
    </w:p>
    <w:p w14:paraId="00000022" w14:textId="77777777" w:rsidR="00885335" w:rsidRDefault="00885335">
      <w:pPr>
        <w:spacing w:after="0" w:line="240" w:lineRule="auto"/>
        <w:jc w:val="center"/>
        <w:rPr>
          <w:rFonts w:ascii="Times New Roman" w:eastAsia="Times New Roman" w:hAnsi="Times New Roman" w:cs="Times New Roman"/>
          <w:sz w:val="24"/>
          <w:szCs w:val="24"/>
        </w:rPr>
      </w:pPr>
    </w:p>
    <w:p w14:paraId="00000023" w14:textId="77777777" w:rsidR="00885335" w:rsidRDefault="00885335">
      <w:pPr>
        <w:spacing w:after="0" w:line="240" w:lineRule="auto"/>
        <w:jc w:val="center"/>
        <w:rPr>
          <w:rFonts w:ascii="Times New Roman" w:eastAsia="Times New Roman" w:hAnsi="Times New Roman" w:cs="Times New Roman"/>
          <w:sz w:val="24"/>
          <w:szCs w:val="24"/>
        </w:rPr>
      </w:pPr>
    </w:p>
    <w:p w14:paraId="00000024" w14:textId="77777777" w:rsidR="00885335" w:rsidRDefault="0000000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DEPARTEMEN ILMU KOMPUTER</w:t>
      </w:r>
    </w:p>
    <w:p w14:paraId="00000025" w14:textId="77777777" w:rsidR="00885335" w:rsidRDefault="0000000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FAKULTAS MATEMATIKA dan ILMU PENGETAHUAN ALAM INSTITUT PERTANIAN BOGOR </w:t>
      </w:r>
    </w:p>
    <w:p w14:paraId="00000026" w14:textId="77777777" w:rsidR="00885335" w:rsidRDefault="00000000">
      <w:pPr>
        <w:spacing w:after="0" w:line="240" w:lineRule="auto"/>
        <w:jc w:val="center"/>
        <w:rPr>
          <w:rFonts w:ascii="Times New Roman" w:eastAsia="Times New Roman" w:hAnsi="Times New Roman" w:cs="Times New Roman"/>
          <w:b/>
          <w:color w:val="000000"/>
          <w:sz w:val="24"/>
          <w:szCs w:val="24"/>
        </w:rPr>
        <w:sectPr w:rsidR="00885335">
          <w:pgSz w:w="11906" w:h="16838"/>
          <w:pgMar w:top="1701" w:right="1701" w:bottom="1701" w:left="2268" w:header="709" w:footer="709" w:gutter="0"/>
          <w:pgNumType w:start="1"/>
          <w:cols w:space="720"/>
        </w:sectPr>
      </w:pPr>
      <w:r>
        <w:rPr>
          <w:rFonts w:ascii="Times New Roman" w:eastAsia="Times New Roman" w:hAnsi="Times New Roman" w:cs="Times New Roman"/>
          <w:b/>
          <w:color w:val="000000"/>
          <w:sz w:val="28"/>
          <w:szCs w:val="28"/>
        </w:rPr>
        <w:t>BOGOR 2022</w:t>
      </w:r>
      <w:r>
        <w:br w:type="page"/>
      </w:r>
    </w:p>
    <w:p w14:paraId="00000027" w14:textId="77777777" w:rsidR="00885335" w:rsidRDefault="00000000" w:rsidP="00BD5655">
      <w:pPr>
        <w:numPr>
          <w:ilvl w:val="0"/>
          <w:numId w:val="1"/>
        </w:numPr>
        <w:pBdr>
          <w:top w:val="nil"/>
          <w:left w:val="nil"/>
          <w:bottom w:val="nil"/>
          <w:right w:val="nil"/>
          <w:between w:val="nil"/>
        </w:pBdr>
        <w:spacing w:after="0" w:line="480" w:lineRule="auto"/>
        <w:ind w:left="567" w:hanging="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PENDAHULUAN</w:t>
      </w:r>
    </w:p>
    <w:p w14:paraId="00000028" w14:textId="77777777" w:rsidR="00885335" w:rsidRDefault="00000000" w:rsidP="00F2096D">
      <w:pPr>
        <w:pStyle w:val="Heading2"/>
        <w:numPr>
          <w:ilvl w:val="1"/>
          <w:numId w:val="1"/>
        </w:numPr>
        <w:ind w:left="426" w:hanging="432"/>
      </w:pPr>
      <w:r>
        <w:t>Latar Belakang</w:t>
      </w:r>
    </w:p>
    <w:p w14:paraId="00000029" w14:textId="16A18E70"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multispektral adalah pemisahan objek dalam hal fitur spesifik yang unik untuk setiap objek berdasarkan spektrum elektromagnetik</w:t>
      </w:r>
      <w:r>
        <w:rPr>
          <w:rFonts w:ascii="Times New Roman" w:eastAsia="Times New Roman" w:hAnsi="Times New Roman" w:cs="Times New Roman"/>
          <w:sz w:val="24"/>
          <w:szCs w:val="24"/>
        </w:rPr>
        <w:t xml:space="preserve">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{"citationID":"lsFSLfnC","properties":{"formattedCitation":"(Kadyanan 2022)","plainCitation":"(Kadyanan 2022)","noteIndex":0},"citationItems":[{"id":109,"uris":["http://zotero.org/users/local/qcLTycTx/items/7DIT5VEU"],"itemData":{"id":109,"type":"article-journal","abstract":"Penelitian ini membahas Keyblock sebagai metode baru yang diusulkan untuk deteksi perubahan pada citra multispektral. Keyblock adalah generalisasi dari teknologi temu kembali informasi berbasis teks dalam domain citra. Tujuan utama penelitian ini adalah untuk menemukan codebook dan indeks dengan ukuran tertentu dari sekumpulan blok citra pelatihan. Dari codebook dan indeksnya kami mencoba mendeteksi perubahan dari T1 dan T2 dimana Tn adalah beberapa citra temporal dari citra satelit Ikonos. Penelitian ini menekankan pada perbandingan kedua citra temporal. Makalah ini akan menjawab pertanyaan penelitian: Bisakah kita menggunakan Keyblock dalam deteksi perubahan multispektral? Pertama, kami ingin menjelaskan prinsip dasar metode keyblock dalam pemrosesan citra, kemudian kami mencoba untuk melakukan eksperimen di dalamnya. Selanjutnya dirangkum implementasi keyblock framework. Dengan nilai RMS_error yang relatif kecil yaitu sebesar 9 tingkat dan histogram yang serupa sehingga antara citra satelit asli dan citra satelit rekonstruksi terlihat tidak terlalu berbeda, maka codebook yang dibangun dapat digunakan sebagai vektor quantizer.","container-title":"Jurnal Nasional Pendidikan Teknik Informatika : JANAPATI","DOI":"10.23887/janapati.v11i2.49102","ISSN":"2548-4265","issue":"2","language":"en","license":"Copyright (c) 2022 I Gusti Agung Gede Arya Kadyanan","note":"number: 2","page":"145-155","source":"ejournal.undiksha.ac.id","title":"Deteksi Perubahan Penggunaan Lahan dan Penutup Lahan Pada Citra Multispectral Berdasarkan Pendekatan Codebook dan Keyblock","volume":"11","author":[{"family":"Kadyanan","given":"I. Gusti Agung Gede Arya"}],"issued":{"date-parts":[["2022",8,7]]}}}],"schema":"https://github.com/citation-style-language/schema/raw/master/csl-citation.json"}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rPr>
        <w:t>(Kadyanan 2022)</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Dengan kata lain, citra multispektral dapat diartikan sebagai citra yang berisi data gelombang frekuensi secara detail yang direpresentasikan dalam spektrum elektromagnetik. Frekuensi penglihatan manusia hanya terletak pada rentang panjang gelombang 400-700 nm, dan akibatnya manusia hanya dapat melihat dan membedakan warna mulai dari ungu hingga merah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rPr>
        <w:t>(Santoso 2009)</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Sedangkan citra multispektral menangkap data dari berbagai panjang gelombang tertentu pada seluruh spektrum elektromagnetik sehingga memberikan lebih banyak informasi yang diperlukan dalam menganalisis karakteristik dan identifikasi komponen yang menyusun pada citra yang ditangkap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(ElMasry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2019)</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Oleh karena itu citra multispektral dapat menampilkan spektrum cahaya lain yang tidak tampak oleh penglihatan manusia yang sangat berguna untuk bermacam kebutuhan penelitian.</w:t>
      </w:r>
    </w:p>
    <w:p w14:paraId="0000002A" w14:textId="28C24D72"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dunia pertanian, citra multispektral dapat digunakan untuk memetakan kesuburan lahan persawahan padi yang diukur menggunakan Bagan Warna Daun (BWD) atau Leaf Color Chart (LCC) dimana warna daun padi menjadi parameter kebutuhan pupuk tanaman padi </w:t>
      </w:r>
      <w:r>
        <w:rPr>
          <w:rFonts w:ascii="Times New Roman" w:eastAsia="Times New Roman" w:hAnsi="Times New Roman" w:cs="Times New Roman"/>
          <w:sz w:val="24"/>
          <w:szCs w:val="24"/>
        </w:rPr>
        <w:t xml:space="preserve">(Nasution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w:t>
      </w:r>
      <w:r>
        <w:rPr>
          <w:rFonts w:ascii="Times New Roman" w:eastAsia="Times New Roman" w:hAnsi="Times New Roman" w:cs="Times New Roman"/>
          <w:color w:val="000000"/>
          <w:sz w:val="24"/>
          <w:szCs w:val="24"/>
        </w:rPr>
        <w:t xml:space="preserve">. Data pada citra multispektral ini dapat digunakan untuk melatih sebuah model </w:t>
      </w:r>
      <w:r>
        <w:rPr>
          <w:rFonts w:ascii="Times New Roman" w:eastAsia="Times New Roman" w:hAnsi="Times New Roman" w:cs="Times New Roman"/>
          <w:i/>
          <w:color w:val="000000"/>
          <w:sz w:val="24"/>
          <w:szCs w:val="24"/>
        </w:rPr>
        <w:t>machine learning</w:t>
      </w:r>
      <w:r>
        <w:rPr>
          <w:rFonts w:ascii="Times New Roman" w:eastAsia="Times New Roman" w:hAnsi="Times New Roman" w:cs="Times New Roman"/>
          <w:color w:val="000000"/>
          <w:sz w:val="24"/>
          <w:szCs w:val="24"/>
        </w:rPr>
        <w:t xml:space="preserve"> yang nantinya digunakan untuk mengklasifikasikan tingkat kesuburan lahan pertanian, tetapi tentunya hal ini membutuhkan record data yang cukup banyak untuk melatih model tersebut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(Wijayanto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2020)</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w:t>
      </w:r>
    </w:p>
    <w:p w14:paraId="0000002B" w14:textId="05AC8020"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citra multispektral pada lahan persawahan dapat diperoleh melalui alat UAV multispektral. UAV (</w:t>
      </w:r>
      <w:r>
        <w:rPr>
          <w:rFonts w:ascii="Times New Roman" w:eastAsia="Times New Roman" w:hAnsi="Times New Roman" w:cs="Times New Roman"/>
          <w:i/>
          <w:color w:val="000000"/>
          <w:sz w:val="24"/>
          <w:szCs w:val="24"/>
        </w:rPr>
        <w:t>Unmanned Aerial Vehicle</w:t>
      </w:r>
      <w:r>
        <w:rPr>
          <w:rFonts w:ascii="Times New Roman" w:eastAsia="Times New Roman" w:hAnsi="Times New Roman" w:cs="Times New Roman"/>
          <w:color w:val="000000"/>
          <w:sz w:val="24"/>
          <w:szCs w:val="24"/>
        </w:rPr>
        <w:t xml:space="preserve">) sendiri merupakan sebuah pesawat tanpa awak yang dapat dikendalikan oleh manusia menggunakan remot kontrol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(Fahlstrom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2022)</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UAV memiliki berbagai sensor yang bisa menyamai sensor yang ada pada satelit sehingga dapat digunakan pada bidang pertanian dengan efisiensi yang tinggi untuk skala lapangan dalam pengambilan data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rPr>
        <w:t>(Shofiyanti 2011)</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UAV multispectral merupakan sebuah alat yang sangat efisien dalam melakukan monitoring tanaman padi di sawah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{"citationID":"6C3wUhdb","properties":{"formattedCitation":"(Wang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(Wang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2021)</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Dengan efisiensi yang ditawarkan maka UAV multispectral banyak digunakan dalam pemetaan dan menganalisis lahan persawahan. </w:t>
      </w:r>
    </w:p>
    <w:p w14:paraId="0000002C" w14:textId="1C6313CF"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Telah ada beberapa penelitian dengan memanfaatkan citra multispektral pada bidang pertanian yang sebelumnya telah dilakukan oleh para peneliti. Misalnya pada penelitian yang dilakukan oleh wang et al pada tahun 2021, mereka meneliti tentang status ketersediaan nitrogen tanaman padi pada fase vegetatif menggunakan UAV multispectral. didalam penelitian ini menyimpulkan bahwa UAV multispektral</w:t>
      </w: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sebagai sebuah alat yang cukup efisien ketika digunakan untuk memantau status nitrogen tanaman padi di sawah. Namun, gangguan latar belakang (air, tanah gundul, dan ganggang) menciptakan masalah ketika mencoba mengolah informasi status nitrogen untuk tanaman padi pada data citra multispektral</w:t>
      </w:r>
      <w:r w:rsidR="00154CD5">
        <w:rPr>
          <w:rFonts w:ascii="Times New Roman" w:eastAsia="Times New Roman" w:hAnsi="Times New Roman" w:cs="Times New Roman"/>
          <w:color w:val="000000"/>
          <w:sz w:val="24"/>
          <w:szCs w:val="24"/>
        </w:rPr>
        <w:t xml:space="preserve"> </w:t>
      </w:r>
      <w:r w:rsidR="00154CD5">
        <w:rPr>
          <w:rFonts w:ascii="Times New Roman" w:eastAsia="Times New Roman" w:hAnsi="Times New Roman" w:cs="Times New Roman"/>
          <w:color w:val="000000"/>
          <w:sz w:val="24"/>
          <w:szCs w:val="24"/>
        </w:rPr>
        <w:fldChar w:fldCharType="begin"/>
      </w:r>
      <w:r w:rsidR="00154CD5">
        <w:rPr>
          <w:rFonts w:ascii="Times New Roman" w:eastAsia="Times New Roman" w:hAnsi="Times New Roman" w:cs="Times New Roman"/>
          <w:color w:val="000000"/>
          <w:sz w:val="24"/>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154CD5">
        <w:rPr>
          <w:rFonts w:ascii="Times New Roman" w:eastAsia="Times New Roman" w:hAnsi="Times New Roman" w:cs="Times New Roman"/>
          <w:color w:val="000000"/>
          <w:sz w:val="24"/>
          <w:szCs w:val="24"/>
        </w:rPr>
        <w:fldChar w:fldCharType="separate"/>
      </w:r>
      <w:r w:rsidR="00154CD5" w:rsidRPr="00154CD5">
        <w:rPr>
          <w:rFonts w:ascii="Times New Roman" w:hAnsi="Times New Roman" w:cs="Times New Roman"/>
          <w:sz w:val="24"/>
          <w:szCs w:val="24"/>
        </w:rPr>
        <w:t xml:space="preserve">(Wang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2021)</w:t>
      </w:r>
      <w:r w:rsidR="00154CD5">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Masalah lainnya yaitu persebaran yang tidak merata pada tanaman padi yang memiliki kebutuhan pupuk berbeda pada sawah yang diambil datanya sehingga ketika mengambil data dengan UAV menyebabkan jumlah record data kelas yang tidak seimbang. Sebagai contoh, pada lahan persawahan di kecamatan </w:t>
      </w:r>
      <w:r>
        <w:rPr>
          <w:rFonts w:ascii="Times New Roman" w:eastAsia="Times New Roman" w:hAnsi="Times New Roman" w:cs="Times New Roman"/>
          <w:color w:val="000000"/>
          <w:sz w:val="24"/>
          <w:szCs w:val="24"/>
        </w:rPr>
        <w:lastRenderedPageBreak/>
        <w:t>Dramaga, persebaran area lahan tanaman padi yang memiliki kebutuhan pupuk tinggi dan kebutuhan pupuk rendah tidak sama banyak. Akibatnya ketika melakukan pengambilan citra multispektral pada area sawah tersebut didapati jumlah record data yang tidak seimbang antara data kelas dengan kebutuhan pupuk tinggi dan data kelas dengan kebutuhan pupuk rendah. Sehingga peneliti harus melakukan pengambilan data secara berulang pada lokasi dan kondisi lahan sawah yang berbeda untuk mengumpulkan record data hingga jumlah record data setiap kelasnya sama banyak dan dianggap cukup. Tentunya hal ini akan sangat sulit dilakukan karena membutuhkan pengambilan data yang sangat banyak dan memakan waktu yang lama. </w:t>
      </w:r>
    </w:p>
    <w:p w14:paraId="0000002D" w14:textId="071F492D"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yang tidak seimbang (imbalance) bisa menjadi masalah pada saat peneliti ingin melakukan training model untuk mendapatkan model klasifikasi pemetaan kesuburan lahan menggunakan machine learning, karena setiap kelas data tidak memiliki jumlah yang sama, sehingga membuat tingkat akurasi klasifikasi pada setiap kelas menjadi tidak maksimal</w:t>
      </w:r>
      <w:r w:rsidR="00154CD5">
        <w:rPr>
          <w:rFonts w:ascii="Times New Roman" w:hAnsi="Times New Roman" w:cs="Times New Roman"/>
          <w:sz w:val="24"/>
          <w:szCs w:val="24"/>
        </w:rPr>
        <w:t xml:space="preserve"> </w:t>
      </w:r>
      <w:r w:rsidR="00154CD5">
        <w:rPr>
          <w:rFonts w:ascii="Times New Roman" w:hAnsi="Times New Roman" w:cs="Times New Roman"/>
          <w:sz w:val="24"/>
          <w:szCs w:val="24"/>
        </w:rPr>
        <w:fldChar w:fldCharType="begin"/>
      </w:r>
      <w:r w:rsidR="00154CD5">
        <w:rPr>
          <w:rFonts w:ascii="Times New Roman" w:hAnsi="Times New Roman" w:cs="Times New Roman"/>
          <w:sz w:val="24"/>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154CD5">
        <w:rPr>
          <w:rFonts w:ascii="Times New Roman" w:hAnsi="Times New Roman" w:cs="Times New Roman"/>
          <w:sz w:val="24"/>
          <w:szCs w:val="24"/>
        </w:rPr>
        <w:fldChar w:fldCharType="separate"/>
      </w:r>
      <w:r w:rsidR="00154CD5" w:rsidRPr="00154CD5">
        <w:rPr>
          <w:rFonts w:ascii="Times New Roman" w:hAnsi="Times New Roman" w:cs="Times New Roman"/>
          <w:sz w:val="24"/>
          <w:szCs w:val="24"/>
        </w:rPr>
        <w:t xml:space="preserve">(Zhang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2021)</w:t>
      </w:r>
      <w:r w:rsidR="00154CD5">
        <w:rPr>
          <w:rFonts w:ascii="Times New Roman" w:hAnsi="Times New Roman" w:cs="Times New Roman"/>
          <w:sz w:val="24"/>
          <w:szCs w:val="24"/>
        </w:rPr>
        <w:fldChar w:fldCharType="end"/>
      </w:r>
      <w:r>
        <w:rPr>
          <w:rFonts w:ascii="Times New Roman" w:eastAsia="Times New Roman" w:hAnsi="Times New Roman" w:cs="Times New Roman"/>
          <w:color w:val="000000"/>
          <w:sz w:val="24"/>
          <w:szCs w:val="24"/>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Pr>
          <w:rFonts w:ascii="Times New Roman" w:eastAsia="Times New Roman" w:hAnsi="Times New Roman" w:cs="Times New Roman"/>
          <w:sz w:val="24"/>
          <w:szCs w:val="24"/>
        </w:rPr>
        <w:t xml:space="preserve"> </w:t>
      </w:r>
      <w:r w:rsidR="00154CD5">
        <w:rPr>
          <w:rFonts w:ascii="Times New Roman" w:eastAsia="Times New Roman" w:hAnsi="Times New Roman" w:cs="Times New Roman"/>
          <w:sz w:val="24"/>
          <w:szCs w:val="24"/>
        </w:rPr>
        <w:fldChar w:fldCharType="begin"/>
      </w:r>
      <w:r w:rsidR="00154CD5">
        <w:rPr>
          <w:rFonts w:ascii="Times New Roman" w:eastAsia="Times New Roman" w:hAnsi="Times New Roman" w:cs="Times New Roman"/>
          <w:sz w:val="24"/>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154CD5">
        <w:rPr>
          <w:rFonts w:ascii="Times New Roman" w:eastAsia="Times New Roman" w:hAnsi="Times New Roman" w:cs="Times New Roman"/>
          <w:sz w:val="24"/>
          <w:szCs w:val="24"/>
        </w:rPr>
        <w:fldChar w:fldCharType="separate"/>
      </w:r>
      <w:r w:rsidR="00154CD5" w:rsidRPr="00154CD5">
        <w:rPr>
          <w:rFonts w:ascii="Times New Roman" w:hAnsi="Times New Roman" w:cs="Times New Roman"/>
          <w:sz w:val="24"/>
          <w:szCs w:val="24"/>
        </w:rPr>
        <w:t xml:space="preserve">(Patel </w:t>
      </w:r>
      <w:r w:rsidR="00154CD5" w:rsidRPr="00154CD5">
        <w:rPr>
          <w:rFonts w:ascii="Times New Roman" w:hAnsi="Times New Roman" w:cs="Times New Roman"/>
          <w:i/>
          <w:iCs/>
          <w:sz w:val="24"/>
          <w:szCs w:val="24"/>
        </w:rPr>
        <w:t>et al.</w:t>
      </w:r>
      <w:r w:rsidR="00154CD5" w:rsidRPr="00154CD5">
        <w:rPr>
          <w:rFonts w:ascii="Times New Roman" w:hAnsi="Times New Roman" w:cs="Times New Roman"/>
          <w:sz w:val="24"/>
          <w:szCs w:val="24"/>
        </w:rPr>
        <w:t xml:space="preserve"> 2020)</w:t>
      </w:r>
      <w:r w:rsidR="00154CD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w:t>
      </w:r>
    </w:p>
    <w:p w14:paraId="0000002E" w14:textId="34512BA8" w:rsidR="00885335" w:rsidRDefault="00000000">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 beberapa pendekatan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szCs w:val="24"/>
        </w:rPr>
        <w:t xml:space="preserve">(Rout </w:t>
      </w:r>
      <w:r w:rsidR="00C20107" w:rsidRPr="00C20107">
        <w:rPr>
          <w:rFonts w:ascii="Times New Roman" w:hAnsi="Times New Roman" w:cs="Times New Roman"/>
          <w:i/>
          <w:iCs/>
          <w:sz w:val="24"/>
          <w:szCs w:val="24"/>
        </w:rPr>
        <w:t>et al.</w:t>
      </w:r>
      <w:r w:rsidR="00C20107" w:rsidRPr="00C20107">
        <w:rPr>
          <w:rFonts w:ascii="Times New Roman" w:hAnsi="Times New Roman" w:cs="Times New Roman"/>
          <w:sz w:val="24"/>
          <w:szCs w:val="24"/>
        </w:rPr>
        <w:t xml:space="preserve"> 2018)</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Lalu tipe yang kedua adalah pendekatan tingkat algoritma atau biasa disebut sebagai pendekatan internal karena memanfaatkan desain algoritma klasifikasi baru atau memodifikasi algoritma yang ada demi mengatasi bias akibat ketidakseimbangan data </w:t>
      </w:r>
      <w:r w:rsidR="00CF6AC3">
        <w:rPr>
          <w:rFonts w:ascii="Times New Roman" w:eastAsia="Times New Roman" w:hAnsi="Times New Roman" w:cs="Times New Roman"/>
          <w:sz w:val="24"/>
          <w:szCs w:val="24"/>
        </w:rPr>
        <w:fldChar w:fldCharType="begin"/>
      </w:r>
      <w:r w:rsidR="00CF6AC3">
        <w:rPr>
          <w:rFonts w:ascii="Times New Roman" w:eastAsia="Times New Roman" w:hAnsi="Times New Roman" w:cs="Times New Roman"/>
          <w:sz w:val="24"/>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CF6AC3">
        <w:rPr>
          <w:rFonts w:ascii="Times New Roman" w:eastAsia="Times New Roman" w:hAnsi="Times New Roman" w:cs="Times New Roman"/>
          <w:sz w:val="24"/>
          <w:szCs w:val="24"/>
        </w:rPr>
        <w:fldChar w:fldCharType="separate"/>
      </w:r>
      <w:r w:rsidR="00CF6AC3" w:rsidRPr="00CF6AC3">
        <w:rPr>
          <w:rFonts w:ascii="Times New Roman" w:hAnsi="Times New Roman" w:cs="Times New Roman"/>
          <w:sz w:val="24"/>
        </w:rPr>
        <w:t>(Spelmen dan Porkodi 2018)</w:t>
      </w:r>
      <w:r w:rsidR="00CF6AC3">
        <w:rPr>
          <w:rFonts w:ascii="Times New Roman" w:eastAsia="Times New Roman" w:hAnsi="Times New Roman" w:cs="Times New Roman"/>
          <w:sz w:val="24"/>
          <w:szCs w:val="24"/>
        </w:rPr>
        <w:fldChar w:fldCharType="end"/>
      </w:r>
      <w:r w:rsidR="00CF6AC3">
        <w:rPr>
          <w:rFonts w:ascii="Times New Roman" w:eastAsia="Times New Roman" w:hAnsi="Times New Roman" w:cs="Times New Roman"/>
          <w:sz w:val="24"/>
          <w:szCs w:val="24"/>
        </w:rPr>
        <w:t>.</w:t>
      </w:r>
    </w:p>
    <w:p w14:paraId="0000002F" w14:textId="34E1FD75" w:rsidR="00885335" w:rsidRDefault="000000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Oleh karena fokus penelitian ini adalah ingin menambah sampel data, maka pendekatan yang akan digunakan adalah pendekatan tingkat data (</w:t>
      </w:r>
      <w:r>
        <w:rPr>
          <w:rFonts w:ascii="Times New Roman" w:eastAsia="Times New Roman" w:hAnsi="Times New Roman" w:cs="Times New Roman"/>
          <w:i/>
          <w:sz w:val="24"/>
          <w:szCs w:val="24"/>
        </w:rPr>
        <w:t>Data-Level Approaches</w:t>
      </w:r>
      <w:r>
        <w:rPr>
          <w:rFonts w:ascii="Times New Roman" w:eastAsia="Times New Roman" w:hAnsi="Times New Roman" w:cs="Times New Roman"/>
          <w:sz w:val="24"/>
          <w:szCs w:val="24"/>
        </w:rPr>
        <w:t>) dengan teknik oversampling. SMOTE (</w:t>
      </w:r>
      <w:r>
        <w:rPr>
          <w:rFonts w:ascii="Times New Roman" w:eastAsia="Times New Roman" w:hAnsi="Times New Roman" w:cs="Times New Roman"/>
          <w:i/>
          <w:sz w:val="24"/>
          <w:szCs w:val="24"/>
        </w:rPr>
        <w:t>Synthetic Minority Oversampling Technique</w:t>
      </w:r>
      <w:r>
        <w:rPr>
          <w:rFonts w:ascii="Times New Roman" w:eastAsia="Times New Roman" w:hAnsi="Times New Roman" w:cs="Times New Roman"/>
          <w:sz w:val="24"/>
          <w:szCs w:val="24"/>
        </w:rPr>
        <w:t xml:space="preserve">) merupakan teknik oversampling yang sangat populer saat ini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szCs w:val="24"/>
        </w:rPr>
        <w:t xml:space="preserve">(Douzas </w:t>
      </w:r>
      <w:r w:rsidR="00C20107" w:rsidRPr="00C20107">
        <w:rPr>
          <w:rFonts w:ascii="Times New Roman" w:hAnsi="Times New Roman" w:cs="Times New Roman"/>
          <w:i/>
          <w:iCs/>
          <w:sz w:val="24"/>
          <w:szCs w:val="24"/>
        </w:rPr>
        <w:t>et al.</w:t>
      </w:r>
      <w:r w:rsidR="00C20107" w:rsidRPr="00C20107">
        <w:rPr>
          <w:rFonts w:ascii="Times New Roman" w:hAnsi="Times New Roman" w:cs="Times New Roman"/>
          <w:sz w:val="24"/>
          <w:szCs w:val="24"/>
        </w:rPr>
        <w:t xml:space="preserve"> 2019)</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Algoritma SMOTE telah terverifikasi efektif dan valid dalam memproduksi sampel data sintetis dan telah banyak variasi SMOTE yang dibuat oleh beberapa peneliti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rPr>
        <w:t>(Xie dan Zhang 2018)</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Teknik lainnya yaitu dengan menggunakan algoritma GAN (</w:t>
      </w:r>
      <w:r>
        <w:rPr>
          <w:rFonts w:ascii="Times New Roman" w:eastAsia="Times New Roman" w:hAnsi="Times New Roman" w:cs="Times New Roman"/>
          <w:i/>
          <w:sz w:val="24"/>
          <w:szCs w:val="24"/>
        </w:rPr>
        <w:t xml:space="preserve">Generative Adversarial Networks). </w:t>
      </w:r>
      <w:r>
        <w:rPr>
          <w:rFonts w:ascii="Times New Roman" w:eastAsia="Times New Roman" w:hAnsi="Times New Roman" w:cs="Times New Roman"/>
          <w:sz w:val="24"/>
          <w:szCs w:val="24"/>
        </w:rPr>
        <w:t>GAN pada awalnya diciptakan untuk menghasilkan gambar buatan dari hasil pelatihan dua model algoritma yang saling bersaing (</w:t>
      </w:r>
      <w:r>
        <w:rPr>
          <w:rFonts w:ascii="Times New Roman" w:eastAsia="Times New Roman" w:hAnsi="Times New Roman" w:cs="Times New Roman"/>
          <w:i/>
          <w:sz w:val="24"/>
          <w:szCs w:val="24"/>
        </w:rPr>
        <w:t>adversarial</w:t>
      </w:r>
      <w:r>
        <w:rPr>
          <w:rFonts w:ascii="Times New Roman" w:eastAsia="Times New Roman" w:hAnsi="Times New Roman" w:cs="Times New Roman"/>
          <w:sz w:val="24"/>
          <w:szCs w:val="24"/>
        </w:rPr>
        <w:t xml:space="preserve">). Berbeda dengan SMOTE yang melakukan pendekatan pembelajaran berdasarkan informasi lokal dari dataset yang ada, GAN melakukan proses pembelajaran pada keseluruhan distribusi sampel data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rPr>
        <w:t>(Xie dan Zhang 2018)</w:t>
      </w:r>
      <w:r w:rsidR="00C20107">
        <w:rPr>
          <w:rFonts w:ascii="Times New Roman" w:eastAsia="Times New Roman" w:hAnsi="Times New Roman" w:cs="Times New Roman"/>
          <w:sz w:val="24"/>
          <w:szCs w:val="24"/>
        </w:rPr>
        <w:fldChar w:fldCharType="end"/>
      </w:r>
      <w:r w:rsidR="00C201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Perbedaan lainnya yaitu pada SMOTE memproduksi sampel data sintetis di sepanjang garis yang menghubungkan antar sampel data minoritas, sedangkan GAN bekerja dengan memperkirakan distribusi data aslinya lalu memproduksi data sintetis untuk kelas minor </w:t>
      </w:r>
      <w:r w:rsidR="00C20107">
        <w:rPr>
          <w:rFonts w:ascii="Times New Roman" w:eastAsia="Times New Roman" w:hAnsi="Times New Roman" w:cs="Times New Roman"/>
          <w:sz w:val="24"/>
          <w:szCs w:val="24"/>
        </w:rPr>
        <w:fldChar w:fldCharType="begin"/>
      </w:r>
      <w:r w:rsidR="00C20107">
        <w:rPr>
          <w:rFonts w:ascii="Times New Roman" w:eastAsia="Times New Roman" w:hAnsi="Times New Roman" w:cs="Times New Roman"/>
          <w:sz w:val="24"/>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00C20107">
        <w:rPr>
          <w:rFonts w:ascii="Times New Roman" w:eastAsia="Times New Roman" w:hAnsi="Times New Roman" w:cs="Times New Roman"/>
          <w:sz w:val="24"/>
          <w:szCs w:val="24"/>
        </w:rPr>
        <w:fldChar w:fldCharType="separate"/>
      </w:r>
      <w:r w:rsidR="00C20107" w:rsidRPr="00C20107">
        <w:rPr>
          <w:rFonts w:ascii="Times New Roman" w:hAnsi="Times New Roman" w:cs="Times New Roman"/>
          <w:sz w:val="24"/>
        </w:rPr>
        <w:t>(Douzas dan Bacao 2018)</w:t>
      </w:r>
      <w:r w:rsidR="00C2010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Oleh karena itu penulis tertarik untuk meneliti apakah dengan menerapkan algoritma </w:t>
      </w:r>
      <w:r>
        <w:rPr>
          <w:rFonts w:ascii="Times New Roman" w:eastAsia="Times New Roman" w:hAnsi="Times New Roman" w:cs="Times New Roman"/>
          <w:sz w:val="24"/>
          <w:szCs w:val="24"/>
        </w:rPr>
        <w:lastRenderedPageBreak/>
        <w:t>GAN dapat menghasilkan data sintetis yang valid dan dapat digunakan untuk menambah data imbalance pada citra multispektral lahan sawah dalam pemetaan kesuburan lahan.</w:t>
      </w:r>
    </w:p>
    <w:p w14:paraId="00000030" w14:textId="77777777" w:rsidR="00885335" w:rsidRDefault="00000000" w:rsidP="00F2096D">
      <w:pPr>
        <w:pStyle w:val="Heading2"/>
        <w:numPr>
          <w:ilvl w:val="1"/>
          <w:numId w:val="1"/>
        </w:numPr>
        <w:ind w:left="426" w:hanging="432"/>
      </w:pPr>
      <w:r>
        <w:t>Rumusan Masalah</w:t>
      </w:r>
    </w:p>
    <w:p w14:paraId="00000031" w14:textId="77777777"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citra lahan sawah umumnya imbalance sehingga tidak cukup untuk digunakan dalam pemodelan pemetaan kesuburan lahan sawah, maka penulis merumuskan masalah pada penelitian ini adalah sebagai berikut:</w:t>
      </w:r>
    </w:p>
    <w:p w14:paraId="00000032" w14:textId="77777777" w:rsidR="00885335"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Bagaimana penerapan algoritma GAN </w:t>
      </w:r>
      <w:r>
        <w:rPr>
          <w:rFonts w:ascii="Times New Roman" w:eastAsia="Times New Roman" w:hAnsi="Times New Roman" w:cs="Times New Roman"/>
          <w:i/>
          <w:color w:val="000000"/>
          <w:sz w:val="24"/>
          <w:szCs w:val="24"/>
        </w:rPr>
        <w:t>(Generative Adversarial Network)</w:t>
      </w:r>
      <w:r>
        <w:rPr>
          <w:rFonts w:ascii="Times New Roman" w:eastAsia="Times New Roman" w:hAnsi="Times New Roman" w:cs="Times New Roman"/>
          <w:color w:val="000000"/>
          <w:sz w:val="24"/>
          <w:szCs w:val="24"/>
        </w:rPr>
        <w:t xml:space="preserve"> untuk memproduksi data sintetis demi mengatasi </w:t>
      </w:r>
      <w:r>
        <w:rPr>
          <w:rFonts w:ascii="Times New Roman" w:eastAsia="Times New Roman" w:hAnsi="Times New Roman" w:cs="Times New Roman"/>
          <w:i/>
          <w:color w:val="000000"/>
          <w:sz w:val="24"/>
          <w:szCs w:val="24"/>
        </w:rPr>
        <w:t xml:space="preserve">Imbalance Data </w:t>
      </w:r>
      <w:r>
        <w:rPr>
          <w:rFonts w:ascii="Times New Roman" w:eastAsia="Times New Roman" w:hAnsi="Times New Roman" w:cs="Times New Roman"/>
          <w:color w:val="000000"/>
          <w:sz w:val="24"/>
          <w:szCs w:val="24"/>
        </w:rPr>
        <w:t>Citra Multispektral Lahan Sawah dalam pemetaan Kesuburan Lahan?</w:t>
      </w:r>
    </w:p>
    <w:p w14:paraId="00000033" w14:textId="77777777" w:rsidR="00885335" w:rsidRDefault="00000000">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Apakah data sintetis yang dihasilkan oleh model algoritma GAN ini dapat digunakan sebagai data training yang valid?</w:t>
      </w:r>
    </w:p>
    <w:p w14:paraId="00000034" w14:textId="77777777" w:rsidR="00885335" w:rsidRDefault="00000000" w:rsidP="00F2096D">
      <w:pPr>
        <w:pStyle w:val="Heading2"/>
        <w:numPr>
          <w:ilvl w:val="1"/>
          <w:numId w:val="1"/>
        </w:numPr>
        <w:ind w:left="426" w:hanging="432"/>
      </w:pPr>
      <w:r>
        <w:t>Tujuan</w:t>
      </w:r>
      <w:r>
        <w:tab/>
      </w:r>
    </w:p>
    <w:p w14:paraId="00000035" w14:textId="77777777" w:rsidR="00885335" w:rsidRDefault="00000000">
      <w:pPr>
        <w:spacing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latar belakang dan </w:t>
      </w:r>
      <w:r>
        <w:rPr>
          <w:rFonts w:ascii="Times New Roman" w:eastAsia="Times New Roman" w:hAnsi="Times New Roman" w:cs="Times New Roman"/>
          <w:sz w:val="24"/>
          <w:szCs w:val="24"/>
        </w:rPr>
        <w:t>rumusan</w:t>
      </w:r>
      <w:r>
        <w:rPr>
          <w:rFonts w:ascii="Times New Roman" w:eastAsia="Times New Roman" w:hAnsi="Times New Roman" w:cs="Times New Roman"/>
          <w:color w:val="000000"/>
          <w:sz w:val="24"/>
          <w:szCs w:val="24"/>
        </w:rPr>
        <w:t xml:space="preserve"> masalah, maka tujuan dari penelitian ini adalah sebagai berikut:</w:t>
      </w:r>
    </w:p>
    <w:p w14:paraId="00000036" w14:textId="77777777" w:rsidR="00885335"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w:t>
      </w:r>
      <w:r>
        <w:rPr>
          <w:rFonts w:ascii="Times New Roman" w:eastAsia="Times New Roman" w:hAnsi="Times New Roman" w:cs="Times New Roman"/>
          <w:sz w:val="24"/>
          <w:szCs w:val="24"/>
        </w:rPr>
        <w:t>algoritma</w:t>
      </w:r>
      <w:r>
        <w:rPr>
          <w:rFonts w:ascii="Times New Roman" w:eastAsia="Times New Roman" w:hAnsi="Times New Roman" w:cs="Times New Roman"/>
          <w:color w:val="000000"/>
          <w:sz w:val="24"/>
          <w:szCs w:val="24"/>
        </w:rPr>
        <w:t xml:space="preserve"> GAN </w:t>
      </w:r>
      <w:r>
        <w:rPr>
          <w:rFonts w:ascii="Times New Roman" w:eastAsia="Times New Roman" w:hAnsi="Times New Roman" w:cs="Times New Roman"/>
          <w:i/>
          <w:color w:val="000000"/>
          <w:sz w:val="24"/>
          <w:szCs w:val="24"/>
        </w:rPr>
        <w:t>(Generative Adversarial Network)</w:t>
      </w:r>
      <w:r>
        <w:rPr>
          <w:rFonts w:ascii="Times New Roman" w:eastAsia="Times New Roman" w:hAnsi="Times New Roman" w:cs="Times New Roman"/>
          <w:color w:val="000000"/>
          <w:sz w:val="24"/>
          <w:szCs w:val="24"/>
        </w:rPr>
        <w:t xml:space="preserve"> untuk membangkitkan data tambahan/sintesis citra multispektral lahan sawah.</w:t>
      </w:r>
    </w:p>
    <w:p w14:paraId="00000037" w14:textId="77777777" w:rsidR="00885335" w:rsidRDefault="00000000">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model klasifikasi kesuburan lahan sawah menggunakan data citra multispektral yang sudah ditambah dengan data sintetis.</w:t>
      </w:r>
    </w:p>
    <w:p w14:paraId="00000038" w14:textId="77777777" w:rsidR="00885335" w:rsidRDefault="0000000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Menganalisis pengaruh penambahan data sintetis terhadap akurasi model klasifikasi.</w:t>
      </w:r>
    </w:p>
    <w:p w14:paraId="00000039" w14:textId="77777777" w:rsidR="00885335" w:rsidRDefault="00000000" w:rsidP="00F2096D">
      <w:pPr>
        <w:pStyle w:val="Heading2"/>
        <w:numPr>
          <w:ilvl w:val="1"/>
          <w:numId w:val="1"/>
        </w:numPr>
        <w:ind w:left="426" w:hanging="432"/>
      </w:pPr>
      <w:r>
        <w:t>Manfaat</w:t>
      </w:r>
    </w:p>
    <w:p w14:paraId="0000003A" w14:textId="7B5E3EF7" w:rsidR="00885335" w:rsidRDefault="00000000">
      <w:pPr>
        <w:spacing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Dengan menggunakan model dari GAN tersebut dapat membantu para peneliti dalam menambah data citra multispektral </w:t>
      </w:r>
      <w:r w:rsidR="008762E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ahan </w:t>
      </w:r>
      <w:r w:rsidR="008762E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awah yang tidak seimbang sehingga para peneliti tidak mengulang pengambilan data ketika mengalami ketidakseimbangan data.</w:t>
      </w:r>
    </w:p>
    <w:p w14:paraId="0000003B" w14:textId="77777777" w:rsidR="00885335" w:rsidRDefault="00000000" w:rsidP="00F2096D">
      <w:pPr>
        <w:pStyle w:val="Heading2"/>
        <w:numPr>
          <w:ilvl w:val="1"/>
          <w:numId w:val="1"/>
        </w:numPr>
        <w:ind w:left="426" w:hanging="432"/>
      </w:pPr>
      <w:r>
        <w:t>Ruang Lingkup</w:t>
      </w:r>
    </w:p>
    <w:p w14:paraId="0000003C" w14:textId="77777777" w:rsidR="00885335" w:rsidRDefault="00000000">
      <w:pPr>
        <w:spacing w:after="0" w:line="240" w:lineRule="auto"/>
        <w:ind w:firstLine="567"/>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Ruang lingkup pada penelitian ini adalah sebagai berikut:</w:t>
      </w:r>
    </w:p>
    <w:p w14:paraId="0000003D"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 ini menggunakan data sekunder citra multispektral yang diambil dari kamera UAV multispectral di atas lahan persawahan di Kecamatan Dramaga yang telah diambil dari penelitian sebelumnya.</w:t>
      </w:r>
    </w:p>
    <w:p w14:paraId="0000003E"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Masing-masing record data menunjukkan rata-rata fitur multispectral pada suatu grid sawah berukuran 4 x 4 meter.</w:t>
      </w:r>
    </w:p>
    <w:p w14:paraId="0000003F"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data adalah level kebutuhan pupuk pada grid-grid sawah tersebut, yang diukur menggunakan Bagan Warna Daun (BWD) atau Leaf Color Chart (LCC), di mana warna daun padi menjadi parameter kebutuhan pupuk tanaman padi.</w:t>
      </w:r>
    </w:p>
    <w:p w14:paraId="00000040" w14:textId="77777777" w:rsidR="00885335" w:rsidRDefault="00000000">
      <w:pPr>
        <w:numPr>
          <w:ilvl w:val="0"/>
          <w:numId w:val="4"/>
        </w:numPr>
        <w:pBdr>
          <w:top w:val="nil"/>
          <w:left w:val="nil"/>
          <w:bottom w:val="nil"/>
          <w:right w:val="nil"/>
          <w:between w:val="nil"/>
        </w:pBdr>
        <w:spacing w:after="0" w:line="24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 algoritma GAN (Generative Adversarial Network) menggunakan bahasa pemrograman python dengan memanfaatkan library tensorflow.</w:t>
      </w:r>
    </w:p>
    <w:p w14:paraId="00000041" w14:textId="77777777" w:rsidR="00885335" w:rsidRDefault="00000000">
      <w:pPr>
        <w:rPr>
          <w:rFonts w:ascii="Times New Roman" w:eastAsia="Times New Roman" w:hAnsi="Times New Roman" w:cs="Times New Roman"/>
          <w:sz w:val="24"/>
          <w:szCs w:val="24"/>
        </w:rPr>
      </w:pPr>
      <w:r>
        <w:br w:type="page"/>
      </w:r>
    </w:p>
    <w:p w14:paraId="00000042" w14:textId="77777777" w:rsidR="00885335" w:rsidRDefault="00000000" w:rsidP="00BD5655">
      <w:pPr>
        <w:numPr>
          <w:ilvl w:val="0"/>
          <w:numId w:val="1"/>
        </w:numPr>
        <w:pBdr>
          <w:top w:val="nil"/>
          <w:left w:val="nil"/>
          <w:bottom w:val="nil"/>
          <w:right w:val="nil"/>
          <w:between w:val="nil"/>
        </w:pBdr>
        <w:spacing w:after="0" w:line="480" w:lineRule="auto"/>
        <w:ind w:left="567" w:hanging="56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TINJAUAN PUSTAKA</w:t>
      </w:r>
    </w:p>
    <w:p w14:paraId="00000043" w14:textId="5BFAD996" w:rsidR="00885335" w:rsidRDefault="008762EE">
      <w:pPr>
        <w:numPr>
          <w:ilvl w:val="1"/>
          <w:numId w:val="5"/>
        </w:numPr>
        <w:pBdr>
          <w:top w:val="nil"/>
          <w:left w:val="nil"/>
          <w:bottom w:val="nil"/>
          <w:right w:val="nil"/>
          <w:between w:val="nil"/>
        </w:pBdr>
        <w:spacing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Citra</w:t>
      </w:r>
      <w:r w:rsidR="00000000">
        <w:rPr>
          <w:rFonts w:ascii="Times New Roman" w:eastAsia="Times New Roman" w:hAnsi="Times New Roman" w:cs="Times New Roman"/>
          <w:b/>
          <w:color w:val="000000"/>
          <w:sz w:val="24"/>
          <w:szCs w:val="24"/>
        </w:rPr>
        <w:t xml:space="preserve"> Multispektral</w:t>
      </w:r>
      <w:r>
        <w:rPr>
          <w:rFonts w:ascii="Times New Roman" w:eastAsia="Times New Roman" w:hAnsi="Times New Roman" w:cs="Times New Roman"/>
          <w:b/>
          <w:color w:val="000000"/>
          <w:sz w:val="24"/>
          <w:szCs w:val="24"/>
        </w:rPr>
        <w:t xml:space="preserve"> untuk Pemetaan Lahan Sawah</w:t>
      </w:r>
    </w:p>
    <w:p w14:paraId="00000044" w14:textId="1B4EAC24" w:rsidR="00885335" w:rsidRDefault="00196747" w:rsidP="00196747">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multispektral dapat menampilkan spektrum cahaya baik yang tampak maupun tidak tampak oleh penglihatan manusia, spektrum ini berguna untuk bermacam kebutuhan penelitian. C</w:t>
      </w:r>
      <w:r w:rsidR="00847B2B">
        <w:rPr>
          <w:rFonts w:ascii="Times New Roman" w:eastAsia="Times New Roman" w:hAnsi="Times New Roman" w:cs="Times New Roman"/>
          <w:color w:val="000000"/>
          <w:sz w:val="24"/>
          <w:szCs w:val="24"/>
        </w:rPr>
        <w:t xml:space="preserve">itra multispektral menangkap data dari berbagai panjang gelombang tertentu pada seluruh spektrum elektromagnetik </w:t>
      </w:r>
      <w:r>
        <w:rPr>
          <w:rFonts w:ascii="Times New Roman" w:eastAsia="Times New Roman" w:hAnsi="Times New Roman" w:cs="Times New Roman"/>
          <w:color w:val="000000"/>
          <w:sz w:val="24"/>
          <w:szCs w:val="24"/>
        </w:rPr>
        <w:t xml:space="preserve">sehingga </w:t>
      </w:r>
      <w:r w:rsidR="00847B2B">
        <w:rPr>
          <w:rFonts w:ascii="Times New Roman" w:eastAsia="Times New Roman" w:hAnsi="Times New Roman" w:cs="Times New Roman"/>
          <w:color w:val="000000"/>
          <w:sz w:val="24"/>
          <w:szCs w:val="24"/>
        </w:rPr>
        <w:t xml:space="preserve">memberikan lebih banyak informasi yang diperlukan dalam menganalisis karakteristik dan identifikasi komponen penyusun objek pada citra yang ditangkap </w:t>
      </w:r>
      <w:r w:rsidR="00642398">
        <w:rPr>
          <w:rFonts w:ascii="Times New Roman" w:eastAsia="Times New Roman" w:hAnsi="Times New Roman" w:cs="Times New Roman"/>
          <w:sz w:val="24"/>
          <w:szCs w:val="24"/>
        </w:rPr>
        <w:fldChar w:fldCharType="begin"/>
      </w:r>
      <w:r w:rsidR="00642398">
        <w:rPr>
          <w:rFonts w:ascii="Times New Roman" w:eastAsia="Times New Roman" w:hAnsi="Times New Roman" w:cs="Times New Roman"/>
          <w:sz w:val="24"/>
          <w:szCs w:val="24"/>
        </w:rPr>
        <w:instrText xml:space="preserve"> ADDIN ZOTERO_ITEM CSL_CITATION {"citationID":"3u3X7I2Z","properties":{"formattedCitation":"(ElMasry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00642398">
        <w:rPr>
          <w:rFonts w:ascii="Times New Roman" w:eastAsia="Times New Roman" w:hAnsi="Times New Roman" w:cs="Times New Roman"/>
          <w:sz w:val="24"/>
          <w:szCs w:val="24"/>
        </w:rPr>
        <w:fldChar w:fldCharType="separate"/>
      </w:r>
      <w:r w:rsidR="00642398" w:rsidRPr="00642398">
        <w:rPr>
          <w:rFonts w:ascii="Times New Roman" w:hAnsi="Times New Roman" w:cs="Times New Roman"/>
          <w:sz w:val="24"/>
          <w:szCs w:val="24"/>
        </w:rPr>
        <w:t xml:space="preserve">(ElMasry </w:t>
      </w:r>
      <w:r w:rsidR="00642398" w:rsidRPr="00642398">
        <w:rPr>
          <w:rFonts w:ascii="Times New Roman" w:hAnsi="Times New Roman" w:cs="Times New Roman"/>
          <w:i/>
          <w:iCs/>
          <w:sz w:val="24"/>
          <w:szCs w:val="24"/>
        </w:rPr>
        <w:t>et al.</w:t>
      </w:r>
      <w:r w:rsidR="00642398" w:rsidRPr="00642398">
        <w:rPr>
          <w:rFonts w:ascii="Times New Roman" w:hAnsi="Times New Roman" w:cs="Times New Roman"/>
          <w:sz w:val="24"/>
          <w:szCs w:val="24"/>
        </w:rPr>
        <w:t xml:space="preserve"> 2019)</w:t>
      </w:r>
      <w:r w:rsidR="00642398">
        <w:rPr>
          <w:rFonts w:ascii="Times New Roman" w:eastAsia="Times New Roman" w:hAnsi="Times New Roman" w:cs="Times New Roman"/>
          <w:sz w:val="24"/>
          <w:szCs w:val="24"/>
        </w:rPr>
        <w:fldChar w:fldCharType="end"/>
      </w:r>
      <w:r w:rsidR="00847B2B">
        <w:rPr>
          <w:rFonts w:ascii="Times New Roman" w:eastAsia="Times New Roman" w:hAnsi="Times New Roman" w:cs="Times New Roman"/>
          <w:color w:val="000000"/>
          <w:sz w:val="24"/>
          <w:szCs w:val="24"/>
        </w:rPr>
        <w:t xml:space="preserve">. </w:t>
      </w:r>
    </w:p>
    <w:p w14:paraId="00000045" w14:textId="779CB289" w:rsidR="00885335" w:rsidRDefault="009A437B">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Saat ini, teknologi citra multispektral juga telah banyak diimplementasikan dalam dunia pertanian seperti penentuan kualitas pangan dan tanaman seperti sereal, kacang-kacangan, buah-buahan, dan sayur-sayuran. Dengan memanfaatkan citra multispektral, kita dapat mendeteksi kualitas, mengevaluasi parameter fisiokimia, mendeteksi mikrobiologi, mendeteksi varietas, tingkat kontaminasi, hingga kecacaran pada pangan dan tanaman </w:t>
      </w:r>
      <w:r w:rsidR="00642398">
        <w:rPr>
          <w:rFonts w:ascii="Times New Roman" w:eastAsia="Times New Roman" w:hAnsi="Times New Roman" w:cs="Times New Roman"/>
          <w:color w:val="000000"/>
          <w:sz w:val="24"/>
          <w:szCs w:val="24"/>
        </w:rPr>
        <w:fldChar w:fldCharType="begin"/>
      </w:r>
      <w:r w:rsidR="00642398">
        <w:rPr>
          <w:rFonts w:ascii="Times New Roman" w:eastAsia="Times New Roman" w:hAnsi="Times New Roman" w:cs="Times New Roman"/>
          <w:color w:val="000000"/>
          <w:sz w:val="24"/>
          <w:szCs w:val="24"/>
        </w:rPr>
        <w:instrText xml:space="preserve"> ADDIN ZOTERO_ITEM CSL_CITATION {"citationID":"Pe6hjSbg","properties":{"formattedCitation":"(Su dan Sun 2018)","plainCitation":"(Su dan Sun 2018)","noteIndex":0},"citationItems":[{"id":156,"uris":["http://zotero.org/users/local/qcLTycTx/items/P55JM4AR"],"itemData":{"id":156,"type":"article-journal","abstract":"The multispectral imaging technique is considered a reformation of hyperspectral imaging. It can be employed to noninvasively and rapidly evaluate food quality. Even though several imaging or sensor-based techniques have been conducted for the quality assessment of various food products, the rise of multispectral imaging has been more promising. This paper presents a comprehensive review of the use of the multispectral sensor in the quality assessment of plant foods (such as cereals, legumes, tubers, fruits, and vegetables). Different quality parameters (such as physicochemical and microbiological aspects) of plant-based foods that were determined and visualized by the combination of modeling methods and feature wavelength selection approaches are summarized. Based on the literature, the most frequently used wavelength selection methods are the successive projection algorithm (SPA) and the regression coefficient (RC). The most effective models developed for analyzing plant food products are the partial least squares regression (PLSR), least square support vector machine (LS-SVM), support vector machine (SVM), partial least squares discriminant analysis (PLSDA), and multiple linear regression (MLR). This article concludes with a discussion of challenges, potential uses, and future trends of this flourishing technique that is now also being applied to plant foods.","container-title":"Comprehensive Reviews in Food Science and Food Safety","DOI":"10.1111/1541-4337.12317","ISSN":"1541-4337","issue":"1","language":"en","note":"_eprint: https://onlinelibrary.wiley.com/doi/pdf/10.1111/1541-4337.12317","page":"220-239","source":"Wiley Online Library","title":"Multispectral Imaging for Plant Food Quality Analysis and Visualization","volume":"17","author":[{"family":"Su","given":"Wen-Hao"},{"family":"Sun","given":"Da-Wen"}],"issued":{"date-parts":[["2018"]]}}}],"schema":"https://github.com/citation-style-language/schema/raw/master/csl-citation.json"} </w:instrText>
      </w:r>
      <w:r w:rsidR="00642398">
        <w:rPr>
          <w:rFonts w:ascii="Times New Roman" w:eastAsia="Times New Roman" w:hAnsi="Times New Roman" w:cs="Times New Roman"/>
          <w:color w:val="000000"/>
          <w:sz w:val="24"/>
          <w:szCs w:val="24"/>
        </w:rPr>
        <w:fldChar w:fldCharType="separate"/>
      </w:r>
      <w:r w:rsidR="00642398" w:rsidRPr="00642398">
        <w:rPr>
          <w:rFonts w:ascii="Times New Roman" w:hAnsi="Times New Roman" w:cs="Times New Roman"/>
          <w:sz w:val="24"/>
        </w:rPr>
        <w:t>(Su dan Sun 2018)</w:t>
      </w:r>
      <w:r w:rsidR="00642398">
        <w:rPr>
          <w:rFonts w:ascii="Times New Roman" w:eastAsia="Times New Roman" w:hAnsi="Times New Roman" w:cs="Times New Roman"/>
          <w:color w:val="000000"/>
          <w:sz w:val="24"/>
          <w:szCs w:val="24"/>
        </w:rPr>
        <w:fldChar w:fldCharType="end"/>
      </w:r>
      <w:r w:rsidR="0064239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00000046" w14:textId="0F66B5C9"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Citra multispektral untuk pemetaan lahan sawah dapat diperoleh melalui alat yang bernama UAV multispektral. UAV (</w:t>
      </w:r>
      <w:r>
        <w:rPr>
          <w:rFonts w:ascii="Times New Roman" w:eastAsia="Times New Roman" w:hAnsi="Times New Roman" w:cs="Times New Roman"/>
          <w:i/>
          <w:color w:val="000000"/>
          <w:sz w:val="24"/>
          <w:szCs w:val="24"/>
        </w:rPr>
        <w:t>Unmanned Aerial Vehicle</w:t>
      </w:r>
      <w:r>
        <w:rPr>
          <w:rFonts w:ascii="Times New Roman" w:eastAsia="Times New Roman" w:hAnsi="Times New Roman" w:cs="Times New Roman"/>
          <w:color w:val="000000"/>
          <w:sz w:val="24"/>
          <w:szCs w:val="24"/>
        </w:rPr>
        <w:t xml:space="preserve">) sendiri merupakan sebuah pesawat tanpa awak yang dapat dikendalikan oleh manusia menggunakan remot kontrol </w:t>
      </w:r>
      <w:r w:rsidR="000C22A5">
        <w:rPr>
          <w:rFonts w:ascii="Times New Roman" w:eastAsia="Times New Roman" w:hAnsi="Times New Roman" w:cs="Times New Roman"/>
          <w:sz w:val="24"/>
          <w:szCs w:val="24"/>
        </w:rPr>
        <w:fldChar w:fldCharType="begin"/>
      </w:r>
      <w:r w:rsidR="000C22A5">
        <w:rPr>
          <w:rFonts w:ascii="Times New Roman" w:eastAsia="Times New Roman" w:hAnsi="Times New Roman" w:cs="Times New Roman"/>
          <w:sz w:val="24"/>
          <w:szCs w:val="24"/>
        </w:rPr>
        <w:instrText xml:space="preserve"> ADDIN ZOTERO_ITEM CSL_CITATION {"citationID":"SbqbAGfy","properties":{"formattedCitation":"(Fahlstrom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(Fahlstrom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2022)</w:t>
      </w:r>
      <w:r w:rsidR="000C22A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UAV memiliki berbagai sensor yang bisa menyamai sensor yang ada pada satelit sehingga dapat digunakan pada bidang pertanian dengan efisiensi yang tinggi untuk skala lapangan dalam pengambilan data </w:t>
      </w:r>
      <w:r w:rsidR="000C22A5">
        <w:rPr>
          <w:rFonts w:ascii="Times New Roman" w:eastAsia="Times New Roman" w:hAnsi="Times New Roman" w:cs="Times New Roman"/>
          <w:sz w:val="24"/>
          <w:szCs w:val="24"/>
        </w:rPr>
        <w:fldChar w:fldCharType="begin"/>
      </w:r>
      <w:r w:rsidR="000C22A5">
        <w:rPr>
          <w:rFonts w:ascii="Times New Roman" w:eastAsia="Times New Roman" w:hAnsi="Times New Roman" w:cs="Times New Roman"/>
          <w:sz w:val="24"/>
          <w:szCs w:val="24"/>
        </w:rPr>
        <w:instrText xml:space="preserve"> ADDIN ZOTERO_ITEM CSL_CITATION {"citationID":"1byCW6GC","properties":{"formattedCitation":"(Shofiyanti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rPr>
        <w:t>(Shofiyanti 2011)</w:t>
      </w:r>
      <w:r w:rsidR="000C22A5">
        <w:rPr>
          <w:rFonts w:ascii="Times New Roman" w:eastAsia="Times New Roman" w:hAnsi="Times New Roman" w:cs="Times New Roman"/>
          <w:sz w:val="24"/>
          <w:szCs w:val="24"/>
        </w:rPr>
        <w:fldChar w:fldCharType="end"/>
      </w:r>
      <w:r w:rsidR="000C22A5">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UAV multispektral merupakan sebuah alat yang sangat efisien dalam melakukan monitoring tanaman padi di sawah </w:t>
      </w:r>
      <w:r w:rsidR="000C22A5">
        <w:rPr>
          <w:rFonts w:ascii="Times New Roman" w:eastAsia="Times New Roman" w:hAnsi="Times New Roman" w:cs="Times New Roman"/>
          <w:sz w:val="24"/>
          <w:szCs w:val="24"/>
        </w:rPr>
        <w:fldChar w:fldCharType="begin"/>
      </w:r>
      <w:r w:rsidR="000C22A5">
        <w:rPr>
          <w:rFonts w:ascii="Times New Roman" w:eastAsia="Times New Roman" w:hAnsi="Times New Roman" w:cs="Times New Roman"/>
          <w:sz w:val="24"/>
          <w:szCs w:val="24"/>
        </w:rPr>
        <w:instrText xml:space="preserve"> ADDIN ZOTERO_ITEM CSL_CITATION {"citationID":"6ER8UFk0","properties":{"formattedCitation":"(Wang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(Wang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2021)</w:t>
      </w:r>
      <w:r w:rsidR="000C22A5">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xml:space="preserve">. Dengan efisiensi yang ditawarkan, UAV multispectral banyak digunakan dalam pemetaan dan menganalisis lahan persawahan. </w:t>
      </w:r>
    </w:p>
    <w:p w14:paraId="00000047" w14:textId="1FFD887B"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Didalam sebuah penelitian yang dilakukan oleh </w:t>
      </w:r>
      <w:r w:rsidR="000C22A5">
        <w:rPr>
          <w:rFonts w:ascii="Times New Roman" w:eastAsia="Times New Roman" w:hAnsi="Times New Roman" w:cs="Times New Roman"/>
          <w:sz w:val="24"/>
          <w:szCs w:val="24"/>
        </w:rPr>
        <w:fldChar w:fldCharType="begin"/>
      </w:r>
      <w:r w:rsidR="00933B24">
        <w:rPr>
          <w:rFonts w:ascii="Times New Roman" w:eastAsia="Times New Roman" w:hAnsi="Times New Roman" w:cs="Times New Roman"/>
          <w:sz w:val="24"/>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Rokhmatuloh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w:t>
      </w:r>
      <w:r w:rsidR="000C22A5">
        <w:rPr>
          <w:rFonts w:ascii="Times New Roman" w:hAnsi="Times New Roman" w:cs="Times New Roman"/>
          <w:sz w:val="24"/>
          <w:szCs w:val="24"/>
        </w:rPr>
        <w:t>(</w:t>
      </w:r>
      <w:r w:rsidR="000C22A5" w:rsidRPr="000C22A5">
        <w:rPr>
          <w:rFonts w:ascii="Times New Roman" w:hAnsi="Times New Roman" w:cs="Times New Roman"/>
          <w:sz w:val="24"/>
          <w:szCs w:val="24"/>
        </w:rPr>
        <w:t>2019)</w:t>
      </w:r>
      <w:r w:rsidR="000C22A5">
        <w:rPr>
          <w:rFonts w:ascii="Times New Roman" w:eastAsia="Times New Roman" w:hAnsi="Times New Roman" w:cs="Times New Roman"/>
          <w:sz w:val="24"/>
          <w:szCs w:val="24"/>
        </w:rPr>
        <w:fldChar w:fldCharType="end"/>
      </w:r>
      <w:r w:rsidR="000C22A5">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dengan judul “Pemetaan Sawah Padi menggunakan citra UAV Multispektral”. Penelitian ini ingin meneliti seberapa efektif sensor citra multispektral yang ada pada UAV untuk menghasilkan nilai </w:t>
      </w:r>
      <w:r>
        <w:rPr>
          <w:rFonts w:ascii="Times New Roman" w:eastAsia="Times New Roman" w:hAnsi="Times New Roman" w:cs="Times New Roman"/>
          <w:sz w:val="24"/>
          <w:szCs w:val="24"/>
        </w:rPr>
        <w:t>NDVI</w:t>
      </w:r>
      <w:r>
        <w:rPr>
          <w:rFonts w:ascii="Times New Roman" w:eastAsia="Times New Roman" w:hAnsi="Times New Roman" w:cs="Times New Roman"/>
          <w:color w:val="000000"/>
          <w:sz w:val="24"/>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00000048" w14:textId="77777777" w:rsidR="00885335" w:rsidRDefault="00885335">
      <w:pPr>
        <w:spacing w:after="0" w:line="240" w:lineRule="auto"/>
        <w:ind w:firstLine="567"/>
        <w:jc w:val="both"/>
        <w:rPr>
          <w:rFonts w:ascii="Times New Roman" w:eastAsia="Times New Roman" w:hAnsi="Times New Roman" w:cs="Times New Roman"/>
          <w:color w:val="000000"/>
          <w:sz w:val="24"/>
          <w:szCs w:val="24"/>
        </w:rPr>
      </w:pPr>
    </w:p>
    <w:p w14:paraId="0000004A" w14:textId="4649ACDE" w:rsidR="00885335" w:rsidRPr="00BC25AB" w:rsidRDefault="00000000" w:rsidP="00BC25AB">
      <w:pPr>
        <w:jc w:val="center"/>
        <w:rPr>
          <w:rFonts w:ascii="Cambria Math" w:eastAsia="Cambria Math" w:hAnsi="Cambria Math" w:cs="Cambria Math"/>
          <w:color w:val="000000"/>
          <w:sz w:val="24"/>
          <w:szCs w:val="24"/>
        </w:rPr>
      </w:pPr>
      <m:oMath>
        <m:r>
          <w:rPr>
            <w:rFonts w:ascii="Cambria Math" w:eastAsia="Cambria Math" w:hAnsi="Cambria Math" w:cs="Cambria Math"/>
            <w:color w:val="000000"/>
            <w:sz w:val="24"/>
            <w:szCs w:val="24"/>
          </w:rPr>
          <m:t xml:space="preserve">NDVI=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NIR- red</m:t>
            </m:r>
          </m:num>
          <m:den>
            <m:r>
              <w:rPr>
                <w:rFonts w:ascii="Cambria Math" w:eastAsia="Cambria Math" w:hAnsi="Cambria Math" w:cs="Cambria Math"/>
                <w:color w:val="000000"/>
                <w:sz w:val="24"/>
                <w:szCs w:val="24"/>
              </w:rPr>
              <m:t>NIR + red</m:t>
            </m:r>
          </m:den>
        </m:f>
        <m:r>
          <w:rPr>
            <w:rFonts w:ascii="Cambria Math" w:eastAsia="Cambria Math" w:hAnsi="Cambria Math" w:cs="Cambria Math"/>
            <w:color w:val="000000"/>
            <w:sz w:val="24"/>
            <w:szCs w:val="24"/>
          </w:rPr>
          <m:t xml:space="preserve"> ,</m:t>
        </m:r>
      </m:oMath>
      <w:r>
        <w:rPr>
          <w:rFonts w:ascii="Times New Roman" w:eastAsia="Times New Roman" w:hAnsi="Times New Roman" w:cs="Times New Roman"/>
          <w:b/>
          <w:sz w:val="24"/>
          <w:szCs w:val="24"/>
        </w:rPr>
        <w:tab/>
      </w:r>
      <w:r w:rsidR="00C27EF6">
        <w:rPr>
          <w:rFonts w:ascii="Times New Roman" w:eastAsia="Times New Roman" w:hAnsi="Times New Roman" w:cs="Times New Roman"/>
          <w:b/>
          <w:sz w:val="24"/>
          <w:szCs w:val="24"/>
        </w:rPr>
        <w:tab/>
      </w:r>
      <w:r w:rsidR="00C27EF6">
        <w:rPr>
          <w:rFonts w:ascii="Times New Roman" w:eastAsia="Times New Roman" w:hAnsi="Times New Roman" w:cs="Times New Roman"/>
          <w:b/>
          <w:sz w:val="24"/>
          <w:szCs w:val="24"/>
        </w:rPr>
        <w:tab/>
      </w:r>
      <w:r w:rsidR="00C27EF6">
        <w:rPr>
          <w:rFonts w:ascii="Times New Roman" w:eastAsia="Times New Roman" w:hAnsi="Times New Roman" w:cs="Times New Roman"/>
          <w:b/>
          <w:sz w:val="24"/>
          <w:szCs w:val="24"/>
        </w:rPr>
        <w:tab/>
      </w:r>
      <w:r w:rsidR="00C27EF6" w:rsidRPr="00C27EF6">
        <w:rPr>
          <w:rFonts w:ascii="Times New Roman" w:eastAsia="Times New Roman" w:hAnsi="Times New Roman" w:cs="Times New Roman"/>
          <w:bCs/>
          <w:sz w:val="24"/>
          <w:szCs w:val="24"/>
        </w:rPr>
        <w:t>(1)</w:t>
      </w:r>
    </w:p>
    <w:p w14:paraId="0000004B" w14:textId="3EDA732A" w:rsidR="00885335" w:rsidRDefault="008762EE" w:rsidP="008762E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00000">
        <w:rPr>
          <w:rFonts w:ascii="Times New Roman" w:eastAsia="Times New Roman" w:hAnsi="Times New Roman" w:cs="Times New Roman"/>
          <w:sz w:val="24"/>
          <w:szCs w:val="24"/>
        </w:rPr>
        <w:t>imana red dan NIR merupakan nilai radiasi red (cahaya tampak) dan near-infrared yang ditangkap oleh sensor.</w:t>
      </w:r>
    </w:p>
    <w:p w14:paraId="0000004C" w14:textId="37AC4809" w:rsidR="00885335" w:rsidRDefault="00000000">
      <w:pPr>
        <w:spacing w:line="240" w:lineRule="auto"/>
        <w:ind w:firstLine="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Dari hasil penelitian yang dilakukan oleh </w:t>
      </w:r>
      <w:r w:rsidR="000C22A5">
        <w:rPr>
          <w:rFonts w:ascii="Times New Roman" w:eastAsia="Times New Roman" w:hAnsi="Times New Roman" w:cs="Times New Roman"/>
          <w:sz w:val="24"/>
          <w:szCs w:val="24"/>
        </w:rPr>
        <w:fldChar w:fldCharType="begin"/>
      </w:r>
      <w:r w:rsidR="00933B24">
        <w:rPr>
          <w:rFonts w:ascii="Times New Roman" w:eastAsia="Times New Roman" w:hAnsi="Times New Roman" w:cs="Times New Roman"/>
          <w:sz w:val="24"/>
          <w:szCs w:val="24"/>
        </w:rPr>
        <w:instrText xml:space="preserve"> ADDIN ZOTERO_ITEM CSL_CITATION {"citationID":"adCqGQBY","properties":{"formattedCitation":"(Rokhmatuloh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000C22A5">
        <w:rPr>
          <w:rFonts w:ascii="Times New Roman" w:eastAsia="Times New Roman" w:hAnsi="Times New Roman" w:cs="Times New Roman"/>
          <w:sz w:val="24"/>
          <w:szCs w:val="24"/>
        </w:rPr>
        <w:fldChar w:fldCharType="separate"/>
      </w:r>
      <w:r w:rsidR="000C22A5" w:rsidRPr="000C22A5">
        <w:rPr>
          <w:rFonts w:ascii="Times New Roman" w:hAnsi="Times New Roman" w:cs="Times New Roman"/>
          <w:sz w:val="24"/>
          <w:szCs w:val="24"/>
        </w:rPr>
        <w:t xml:space="preserve">Rokhmatuloh </w:t>
      </w:r>
      <w:r w:rsidR="000C22A5" w:rsidRPr="000C22A5">
        <w:rPr>
          <w:rFonts w:ascii="Times New Roman" w:hAnsi="Times New Roman" w:cs="Times New Roman"/>
          <w:i/>
          <w:iCs/>
          <w:sz w:val="24"/>
          <w:szCs w:val="24"/>
        </w:rPr>
        <w:t>et al.</w:t>
      </w:r>
      <w:r w:rsidR="000C22A5" w:rsidRPr="000C22A5">
        <w:rPr>
          <w:rFonts w:ascii="Times New Roman" w:hAnsi="Times New Roman" w:cs="Times New Roman"/>
          <w:sz w:val="24"/>
          <w:szCs w:val="24"/>
        </w:rPr>
        <w:t xml:space="preserve"> </w:t>
      </w:r>
      <w:r w:rsidR="000C22A5">
        <w:rPr>
          <w:rFonts w:ascii="Times New Roman" w:hAnsi="Times New Roman" w:cs="Times New Roman"/>
          <w:sz w:val="24"/>
          <w:szCs w:val="24"/>
        </w:rPr>
        <w:t>(</w:t>
      </w:r>
      <w:r w:rsidR="000C22A5" w:rsidRPr="000C22A5">
        <w:rPr>
          <w:rFonts w:ascii="Times New Roman" w:hAnsi="Times New Roman" w:cs="Times New Roman"/>
          <w:sz w:val="24"/>
          <w:szCs w:val="24"/>
        </w:rPr>
        <w:t>2019)</w:t>
      </w:r>
      <w:r w:rsidR="000C22A5">
        <w:rPr>
          <w:rFonts w:ascii="Times New Roman" w:eastAsia="Times New Roman" w:hAnsi="Times New Roman" w:cs="Times New Roman"/>
          <w:sz w:val="24"/>
          <w:szCs w:val="24"/>
        </w:rPr>
        <w:fldChar w:fldCharType="end"/>
      </w:r>
      <w:r w:rsidR="00F376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didapatakan kesimpulan bahwa sensor multispektral pada UAV telah berhasil digunakan untuk menghasilkan nilai NDVI untuk membantu memetakan lahan sawah dengan dapat membedakan jenis jenis tanaman yang ada pada lahan sawah yang diteliti. Selain itu nilai NDVI yang dihasilkan pula dapat membedakan umur tanaman padi. Tetapi nilai NDVI ini masih bervariasi dan tidak jarang beberapa tanaman yang sama memiliki nilai NDVI yang berbeda.</w:t>
      </w:r>
    </w:p>
    <w:p w14:paraId="0000004D" w14:textId="0D9B50BF" w:rsidR="00885335" w:rsidRDefault="00000000">
      <w:pPr>
        <w:numPr>
          <w:ilvl w:val="1"/>
          <w:numId w:val="5"/>
        </w:numPr>
        <w:pBdr>
          <w:top w:val="nil"/>
          <w:left w:val="nil"/>
          <w:bottom w:val="nil"/>
          <w:right w:val="nil"/>
          <w:between w:val="nil"/>
        </w:pBdr>
        <w:spacing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Masalah </w:t>
      </w:r>
      <w:r w:rsidR="00C01BE4">
        <w:rPr>
          <w:rFonts w:ascii="Times New Roman" w:eastAsia="Times New Roman" w:hAnsi="Times New Roman" w:cs="Times New Roman"/>
          <w:b/>
          <w:color w:val="000000"/>
          <w:sz w:val="24"/>
          <w:szCs w:val="24"/>
        </w:rPr>
        <w:t xml:space="preserve">dalam </w:t>
      </w:r>
      <w:r>
        <w:rPr>
          <w:rFonts w:ascii="Times New Roman" w:eastAsia="Times New Roman" w:hAnsi="Times New Roman" w:cs="Times New Roman"/>
          <w:b/>
          <w:color w:val="000000"/>
          <w:sz w:val="24"/>
          <w:szCs w:val="24"/>
        </w:rPr>
        <w:t>Imbalance Data</w:t>
      </w:r>
    </w:p>
    <w:p w14:paraId="0000004E" w14:textId="375AC4E9"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Ketidakseimbangan data kelas pada sebuah dataset terjadi karena adanya kelas yang jumlah datanya sedikit (kelas minoritas) dibandingkan kelas lain (kelas mayoritas)</w:t>
      </w:r>
      <w:r w:rsidR="007D40C2">
        <w:rPr>
          <w:rFonts w:ascii="Times New Roman" w:eastAsia="Times New Roman" w:hAnsi="Times New Roman" w:cs="Times New Roman"/>
          <w:color w:val="000000"/>
          <w:sz w:val="24"/>
          <w:szCs w:val="24"/>
        </w:rPr>
        <w:t>. Sebagai</w:t>
      </w:r>
      <w:r>
        <w:rPr>
          <w:rFonts w:ascii="Times New Roman" w:eastAsia="Times New Roman" w:hAnsi="Times New Roman" w:cs="Times New Roman"/>
          <w:color w:val="000000"/>
          <w:sz w:val="24"/>
          <w:szCs w:val="24"/>
        </w:rPr>
        <w:t xml:space="preserve"> contoh dari 100</w:t>
      </w:r>
      <w:r w:rsidR="00CE5CCC">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jumlah sampel terdapat </w:t>
      </w:r>
      <w:r w:rsidR="00A84F2E">
        <w:rPr>
          <w:rFonts w:ascii="Times New Roman" w:eastAsia="Times New Roman" w:hAnsi="Times New Roman" w:cs="Times New Roman"/>
          <w:color w:val="000000"/>
          <w:sz w:val="24"/>
          <w:szCs w:val="24"/>
        </w:rPr>
        <w:t xml:space="preserve">99% </w:t>
      </w:r>
      <w:r>
        <w:rPr>
          <w:rFonts w:ascii="Times New Roman" w:eastAsia="Times New Roman" w:hAnsi="Times New Roman" w:cs="Times New Roman"/>
          <w:color w:val="000000"/>
          <w:sz w:val="24"/>
          <w:szCs w:val="24"/>
        </w:rPr>
        <w:t xml:space="preserve">data yang tergolong kelas mayoritas dan hanya terdapat </w:t>
      </w:r>
      <w:r w:rsidR="00A84F2E">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data yang tergolong kelas minoritas</w:t>
      </w:r>
      <w:r w:rsidR="00A84F2E">
        <w:rPr>
          <w:rFonts w:ascii="Times New Roman" w:eastAsia="Times New Roman" w:hAnsi="Times New Roman" w:cs="Times New Roman"/>
          <w:color w:val="000000"/>
          <w:sz w:val="24"/>
          <w:szCs w:val="24"/>
        </w:rPr>
        <w:t xml:space="preserve">, lalu ketika melakukan pelatihan model didapatkan akurasi 99% yang sebenarnya </w:t>
      </w:r>
      <w:r w:rsidR="005F72E8">
        <w:rPr>
          <w:rFonts w:ascii="Times New Roman" w:eastAsia="Times New Roman" w:hAnsi="Times New Roman" w:cs="Times New Roman"/>
          <w:color w:val="000000"/>
          <w:sz w:val="24"/>
          <w:szCs w:val="24"/>
        </w:rPr>
        <w:t xml:space="preserve">akurasi itu </w:t>
      </w:r>
      <w:r w:rsidR="00A84F2E">
        <w:rPr>
          <w:rFonts w:ascii="Times New Roman" w:eastAsia="Times New Roman" w:hAnsi="Times New Roman" w:cs="Times New Roman"/>
          <w:color w:val="000000"/>
          <w:sz w:val="24"/>
          <w:szCs w:val="24"/>
        </w:rPr>
        <w:t>hanya berasal dari kelas mayoritas sedangkan kelas minoritas didominasi oleh kelas mayoritas</w:t>
      </w:r>
      <w:r w:rsidR="00EA07FC">
        <w:rPr>
          <w:rFonts w:ascii="Times New Roman" w:eastAsia="Times New Roman" w:hAnsi="Times New Roman" w:cs="Times New Roman"/>
          <w:color w:val="000000"/>
          <w:sz w:val="24"/>
          <w:szCs w:val="24"/>
        </w:rPr>
        <w:t xml:space="preserve">, </w:t>
      </w:r>
      <w:r w:rsidR="00A84F2E">
        <w:rPr>
          <w:rFonts w:ascii="Times New Roman" w:eastAsia="Times New Roman" w:hAnsi="Times New Roman" w:cs="Times New Roman"/>
          <w:color w:val="000000"/>
          <w:sz w:val="24"/>
          <w:szCs w:val="24"/>
        </w:rPr>
        <w:t xml:space="preserve">bisa saja 1% data minoritas tersebut mengandung inforamsi yang penting. Sehingga ketika </w:t>
      </w:r>
      <w:r w:rsidR="005F72E8">
        <w:rPr>
          <w:rFonts w:ascii="Times New Roman" w:eastAsia="Times New Roman" w:hAnsi="Times New Roman" w:cs="Times New Roman"/>
          <w:color w:val="000000"/>
          <w:sz w:val="24"/>
          <w:szCs w:val="24"/>
        </w:rPr>
        <w:t>menjalankan model</w:t>
      </w:r>
      <w:r w:rsidR="00A84F2E">
        <w:rPr>
          <w:rFonts w:ascii="Times New Roman" w:eastAsia="Times New Roman" w:hAnsi="Times New Roman" w:cs="Times New Roman"/>
          <w:color w:val="000000"/>
          <w:sz w:val="24"/>
          <w:szCs w:val="24"/>
        </w:rPr>
        <w:t xml:space="preserve"> klasifikasi</w:t>
      </w:r>
      <w:r w:rsidR="00EA07FC">
        <w:rPr>
          <w:rFonts w:ascii="Times New Roman" w:eastAsia="Times New Roman" w:hAnsi="Times New Roman" w:cs="Times New Roman"/>
          <w:color w:val="000000"/>
          <w:sz w:val="24"/>
          <w:szCs w:val="24"/>
        </w:rPr>
        <w:t>,</w:t>
      </w:r>
      <w:r w:rsidR="00CE5CCC">
        <w:rPr>
          <w:rFonts w:ascii="Times New Roman" w:eastAsia="Times New Roman" w:hAnsi="Times New Roman" w:cs="Times New Roman"/>
          <w:color w:val="000000"/>
          <w:sz w:val="24"/>
          <w:szCs w:val="24"/>
        </w:rPr>
        <w:t xml:space="preserve"> </w:t>
      </w:r>
      <w:r w:rsidR="005F72E8">
        <w:rPr>
          <w:rFonts w:ascii="Times New Roman" w:eastAsia="Times New Roman" w:hAnsi="Times New Roman" w:cs="Times New Roman"/>
          <w:color w:val="000000"/>
          <w:sz w:val="24"/>
          <w:szCs w:val="24"/>
        </w:rPr>
        <w:t xml:space="preserve">sebagian besar akan salah mengklasifikasikan </w:t>
      </w:r>
      <w:r w:rsidR="00BF2756" w:rsidRPr="00EA07FC">
        <w:rPr>
          <w:rFonts w:ascii="Times New Roman" w:eastAsia="Times New Roman" w:hAnsi="Times New Roman" w:cs="Times New Roman"/>
          <w:i/>
          <w:iCs/>
          <w:color w:val="000000"/>
          <w:sz w:val="24"/>
          <w:szCs w:val="24"/>
        </w:rPr>
        <w:t>(missclassification)</w:t>
      </w:r>
      <w:r w:rsidR="005F72E8">
        <w:rPr>
          <w:rFonts w:ascii="Times New Roman" w:eastAsia="Times New Roman" w:hAnsi="Times New Roman" w:cs="Times New Roman"/>
          <w:color w:val="000000"/>
          <w:sz w:val="24"/>
          <w:szCs w:val="24"/>
        </w:rPr>
        <w:t xml:space="preserve"> sampel data </w:t>
      </w:r>
      <w:r w:rsidR="00EA07FC">
        <w:rPr>
          <w:rFonts w:ascii="Times New Roman" w:eastAsia="Times New Roman" w:hAnsi="Times New Roman" w:cs="Times New Roman"/>
          <w:color w:val="000000"/>
          <w:sz w:val="24"/>
          <w:szCs w:val="24"/>
        </w:rPr>
        <w:t xml:space="preserve">kelas </w:t>
      </w:r>
      <w:r w:rsidR="005F72E8">
        <w:rPr>
          <w:rFonts w:ascii="Times New Roman" w:eastAsia="Times New Roman" w:hAnsi="Times New Roman" w:cs="Times New Roman"/>
          <w:color w:val="000000"/>
          <w:sz w:val="24"/>
          <w:szCs w:val="24"/>
        </w:rPr>
        <w:t>minoritas</w:t>
      </w:r>
      <w:r w:rsidR="00BF2756">
        <w:rPr>
          <w:rFonts w:ascii="Times New Roman" w:eastAsia="Times New Roman" w:hAnsi="Times New Roman" w:cs="Times New Roman"/>
          <w:color w:val="000000"/>
          <w:sz w:val="24"/>
          <w:szCs w:val="24"/>
        </w:rPr>
        <w:t xml:space="preserve">, </w:t>
      </w:r>
      <w:r w:rsidR="006F165D">
        <w:rPr>
          <w:rFonts w:ascii="Times New Roman" w:eastAsia="Times New Roman" w:hAnsi="Times New Roman" w:cs="Times New Roman"/>
          <w:color w:val="000000"/>
          <w:sz w:val="24"/>
          <w:szCs w:val="24"/>
        </w:rPr>
        <w:t xml:space="preserve">sedangkan sampel data pada kelas mayoritas akan jarang untuk terjadi kesalahan klasifikasi </w:t>
      </w:r>
      <w:r w:rsidR="005F72E8">
        <w:rPr>
          <w:rFonts w:ascii="Times New Roman" w:eastAsia="Times New Roman" w:hAnsi="Times New Roman" w:cs="Times New Roman"/>
          <w:color w:val="000000"/>
          <w:sz w:val="24"/>
          <w:szCs w:val="24"/>
        </w:rPr>
        <w:fldChar w:fldCharType="begin"/>
      </w:r>
      <w:r w:rsidR="005F72E8">
        <w:rPr>
          <w:rFonts w:ascii="Times New Roman" w:eastAsia="Times New Roman" w:hAnsi="Times New Roman" w:cs="Times New Roman"/>
          <w:color w:val="000000"/>
          <w:sz w:val="24"/>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005F72E8">
        <w:rPr>
          <w:rFonts w:ascii="Times New Roman" w:eastAsia="Times New Roman" w:hAnsi="Times New Roman" w:cs="Times New Roman"/>
          <w:color w:val="000000"/>
          <w:sz w:val="24"/>
          <w:szCs w:val="24"/>
        </w:rPr>
        <w:fldChar w:fldCharType="separate"/>
      </w:r>
      <w:r w:rsidR="005F72E8" w:rsidRPr="005F72E8">
        <w:rPr>
          <w:rFonts w:ascii="Times New Roman" w:hAnsi="Times New Roman" w:cs="Times New Roman"/>
          <w:sz w:val="24"/>
          <w:szCs w:val="24"/>
        </w:rPr>
        <w:t xml:space="preserve">(Ali </w:t>
      </w:r>
      <w:r w:rsidR="005F72E8" w:rsidRPr="005F72E8">
        <w:rPr>
          <w:rFonts w:ascii="Times New Roman" w:hAnsi="Times New Roman" w:cs="Times New Roman"/>
          <w:i/>
          <w:iCs/>
          <w:sz w:val="24"/>
          <w:szCs w:val="24"/>
        </w:rPr>
        <w:t>et al.</w:t>
      </w:r>
      <w:r w:rsidR="005F72E8" w:rsidRPr="005F72E8">
        <w:rPr>
          <w:rFonts w:ascii="Times New Roman" w:hAnsi="Times New Roman" w:cs="Times New Roman"/>
          <w:sz w:val="24"/>
          <w:szCs w:val="24"/>
        </w:rPr>
        <w:t xml:space="preserve"> 2019)</w:t>
      </w:r>
      <w:r w:rsidR="005F72E8">
        <w:rPr>
          <w:rFonts w:ascii="Times New Roman" w:eastAsia="Times New Roman" w:hAnsi="Times New Roman" w:cs="Times New Roman"/>
          <w:color w:val="000000"/>
          <w:sz w:val="24"/>
          <w:szCs w:val="24"/>
        </w:rPr>
        <w:fldChar w:fldCharType="end"/>
      </w:r>
      <w:r w:rsidR="005F72E8">
        <w:rPr>
          <w:rFonts w:ascii="Times New Roman" w:eastAsia="Times New Roman" w:hAnsi="Times New Roman" w:cs="Times New Roman"/>
          <w:color w:val="000000"/>
          <w:sz w:val="24"/>
          <w:szCs w:val="24"/>
        </w:rPr>
        <w:t>.</w:t>
      </w:r>
      <w:r w:rsidR="006F01D1">
        <w:rPr>
          <w:rFonts w:ascii="Times New Roman" w:eastAsia="Times New Roman" w:hAnsi="Times New Roman" w:cs="Times New Roman"/>
          <w:color w:val="000000"/>
          <w:sz w:val="24"/>
          <w:szCs w:val="24"/>
        </w:rPr>
        <w:t xml:space="preserve"> Kesalahan klasifikasi pada model seperti ini memberikan dampak pada kerugian biaya dan waktu </w:t>
      </w:r>
      <w:r w:rsidR="00950D9F">
        <w:rPr>
          <w:rFonts w:ascii="Times New Roman" w:eastAsia="Times New Roman" w:hAnsi="Times New Roman" w:cs="Times New Roman"/>
          <w:color w:val="000000"/>
          <w:sz w:val="24"/>
          <w:szCs w:val="24"/>
        </w:rPr>
        <w:fldChar w:fldCharType="begin"/>
      </w:r>
      <w:r w:rsidR="00950D9F">
        <w:rPr>
          <w:rFonts w:ascii="Times New Roman" w:eastAsia="Times New Roman" w:hAnsi="Times New Roman" w:cs="Times New Roman"/>
          <w:color w:val="000000"/>
          <w:sz w:val="24"/>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00950D9F">
        <w:rPr>
          <w:rFonts w:ascii="Times New Roman" w:eastAsia="Times New Roman" w:hAnsi="Times New Roman" w:cs="Times New Roman"/>
          <w:color w:val="000000"/>
          <w:sz w:val="24"/>
          <w:szCs w:val="24"/>
        </w:rPr>
        <w:fldChar w:fldCharType="separate"/>
      </w:r>
      <w:r w:rsidR="00950D9F" w:rsidRPr="00950D9F">
        <w:rPr>
          <w:rFonts w:ascii="Times New Roman" w:hAnsi="Times New Roman" w:cs="Times New Roman"/>
          <w:sz w:val="24"/>
          <w:szCs w:val="24"/>
        </w:rPr>
        <w:t xml:space="preserve">(Longadge </w:t>
      </w:r>
      <w:r w:rsidR="00950D9F" w:rsidRPr="00950D9F">
        <w:rPr>
          <w:rFonts w:ascii="Times New Roman" w:hAnsi="Times New Roman" w:cs="Times New Roman"/>
          <w:i/>
          <w:iCs/>
          <w:sz w:val="24"/>
          <w:szCs w:val="24"/>
        </w:rPr>
        <w:t>et al.</w:t>
      </w:r>
      <w:r w:rsidR="00950D9F" w:rsidRPr="00950D9F">
        <w:rPr>
          <w:rFonts w:ascii="Times New Roman" w:hAnsi="Times New Roman" w:cs="Times New Roman"/>
          <w:sz w:val="24"/>
          <w:szCs w:val="24"/>
        </w:rPr>
        <w:t xml:space="preserve"> 2013)</w:t>
      </w:r>
      <w:r w:rsidR="00950D9F">
        <w:rPr>
          <w:rFonts w:ascii="Times New Roman" w:eastAsia="Times New Roman" w:hAnsi="Times New Roman" w:cs="Times New Roman"/>
          <w:color w:val="000000"/>
          <w:sz w:val="24"/>
          <w:szCs w:val="24"/>
        </w:rPr>
        <w:fldChar w:fldCharType="end"/>
      </w:r>
      <w:r w:rsidR="00485247">
        <w:rPr>
          <w:rFonts w:ascii="Times New Roman" w:eastAsia="Times New Roman" w:hAnsi="Times New Roman" w:cs="Times New Roman"/>
          <w:color w:val="000000"/>
          <w:sz w:val="24"/>
          <w:szCs w:val="24"/>
        </w:rPr>
        <w:t>.</w:t>
      </w:r>
    </w:p>
    <w:p w14:paraId="0000004F" w14:textId="47D9C083" w:rsidR="00885335" w:rsidRDefault="00000000">
      <w:pP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yang tidak seimbang </w:t>
      </w:r>
      <w:r>
        <w:rPr>
          <w:rFonts w:ascii="Times New Roman" w:eastAsia="Times New Roman" w:hAnsi="Times New Roman" w:cs="Times New Roman"/>
          <w:i/>
          <w:color w:val="000000"/>
          <w:sz w:val="24"/>
          <w:szCs w:val="24"/>
        </w:rPr>
        <w:t>(imbalance)</w:t>
      </w:r>
      <w:r>
        <w:rPr>
          <w:rFonts w:ascii="Times New Roman" w:eastAsia="Times New Roman" w:hAnsi="Times New Roman" w:cs="Times New Roman"/>
          <w:color w:val="000000"/>
          <w:sz w:val="24"/>
          <w:szCs w:val="24"/>
        </w:rPr>
        <w:t xml:space="preserve"> </w:t>
      </w:r>
      <w:r w:rsidR="00F2094B">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menjadi masalah pada saat peneliti ingin melakukan training model untuk mendapatkan model klasifikasi menggunakan machine learning, karena setiap kelas data tidak memiliki jumlah yang sama, sehingga membuat tingkat akurasi klasifikasi pada setiap kelas menjadi tidak maksimal </w:t>
      </w:r>
      <w:r w:rsidR="00BF2756">
        <w:rPr>
          <w:rFonts w:ascii="Times New Roman" w:eastAsia="Times New Roman" w:hAnsi="Times New Roman" w:cs="Times New Roman"/>
          <w:sz w:val="24"/>
          <w:szCs w:val="24"/>
        </w:rPr>
        <w:fldChar w:fldCharType="begin"/>
      </w:r>
      <w:r w:rsidR="00BF2756">
        <w:rPr>
          <w:rFonts w:ascii="Times New Roman" w:eastAsia="Times New Roman" w:hAnsi="Times New Roman" w:cs="Times New Roman"/>
          <w:sz w:val="24"/>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00BF2756">
        <w:rPr>
          <w:rFonts w:ascii="Times New Roman" w:eastAsia="Times New Roman" w:hAnsi="Times New Roman" w:cs="Times New Roman"/>
          <w:sz w:val="24"/>
          <w:szCs w:val="24"/>
        </w:rPr>
        <w:fldChar w:fldCharType="separate"/>
      </w:r>
      <w:r w:rsidR="00BF2756" w:rsidRPr="00BF2756">
        <w:rPr>
          <w:rFonts w:ascii="Times New Roman" w:hAnsi="Times New Roman" w:cs="Times New Roman"/>
          <w:sz w:val="24"/>
          <w:szCs w:val="24"/>
        </w:rPr>
        <w:t xml:space="preserve">(Zhang </w:t>
      </w:r>
      <w:r w:rsidR="00BF2756" w:rsidRPr="00BF2756">
        <w:rPr>
          <w:rFonts w:ascii="Times New Roman" w:hAnsi="Times New Roman" w:cs="Times New Roman"/>
          <w:i/>
          <w:iCs/>
          <w:sz w:val="24"/>
          <w:szCs w:val="24"/>
        </w:rPr>
        <w:t>et al.</w:t>
      </w:r>
      <w:r w:rsidR="00BF2756" w:rsidRPr="00BF2756">
        <w:rPr>
          <w:rFonts w:ascii="Times New Roman" w:hAnsi="Times New Roman" w:cs="Times New Roman"/>
          <w:sz w:val="24"/>
          <w:szCs w:val="24"/>
        </w:rPr>
        <w:t xml:space="preserve"> 2021)</w:t>
      </w:r>
      <w:r w:rsidR="00BF2756">
        <w:rPr>
          <w:rFonts w:ascii="Times New Roman" w:eastAsia="Times New Roman" w:hAnsi="Times New Roman" w:cs="Times New Roman"/>
          <w:sz w:val="24"/>
          <w:szCs w:val="24"/>
        </w:rPr>
        <w:fldChar w:fldCharType="end"/>
      </w:r>
      <w:r>
        <w:rPr>
          <w:rFonts w:ascii="Times New Roman" w:eastAsia="Times New Roman" w:hAnsi="Times New Roman" w:cs="Times New Roman"/>
          <w:color w:val="000000"/>
          <w:sz w:val="24"/>
          <w:szCs w:val="24"/>
        </w:rPr>
        <w:t>.  Ketika melakukan klasifikasi data dengan distribusi kelas yang tidak seimbang akan sangat mempengaruhi kinerja machine learning dalam membuat model klasifikasi. sehingga akibatnya adalah pengklasifikasian menjadi bias terhadap record data yang jumlah kelasnya lebih banyak</w:t>
      </w:r>
      <w:r>
        <w:rPr>
          <w:rFonts w:ascii="Times New Roman" w:eastAsia="Times New Roman" w:hAnsi="Times New Roman" w:cs="Times New Roman"/>
          <w:sz w:val="24"/>
          <w:szCs w:val="24"/>
        </w:rPr>
        <w:t xml:space="preserve"> </w:t>
      </w:r>
      <w:r w:rsidR="002B565E">
        <w:rPr>
          <w:rFonts w:ascii="Times New Roman" w:eastAsia="Times New Roman" w:hAnsi="Times New Roman" w:cs="Times New Roman"/>
          <w:sz w:val="24"/>
          <w:szCs w:val="24"/>
        </w:rPr>
        <w:fldChar w:fldCharType="begin"/>
      </w:r>
      <w:r w:rsidR="002B565E">
        <w:rPr>
          <w:rFonts w:ascii="Times New Roman" w:eastAsia="Times New Roman" w:hAnsi="Times New Roman" w:cs="Times New Roman"/>
          <w:sz w:val="24"/>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002B565E">
        <w:rPr>
          <w:rFonts w:ascii="Times New Roman" w:eastAsia="Times New Roman" w:hAnsi="Times New Roman" w:cs="Times New Roman"/>
          <w:sz w:val="24"/>
          <w:szCs w:val="24"/>
        </w:rPr>
        <w:fldChar w:fldCharType="separate"/>
      </w:r>
      <w:r w:rsidR="002B565E" w:rsidRPr="002B565E">
        <w:rPr>
          <w:rFonts w:ascii="Times New Roman" w:hAnsi="Times New Roman" w:cs="Times New Roman"/>
          <w:sz w:val="24"/>
          <w:szCs w:val="24"/>
        </w:rPr>
        <w:t xml:space="preserve">(Patel </w:t>
      </w:r>
      <w:r w:rsidR="002B565E" w:rsidRPr="002B565E">
        <w:rPr>
          <w:rFonts w:ascii="Times New Roman" w:hAnsi="Times New Roman" w:cs="Times New Roman"/>
          <w:i/>
          <w:iCs/>
          <w:sz w:val="24"/>
          <w:szCs w:val="24"/>
        </w:rPr>
        <w:t>et al.</w:t>
      </w:r>
      <w:r w:rsidR="002B565E" w:rsidRPr="002B565E">
        <w:rPr>
          <w:rFonts w:ascii="Times New Roman" w:hAnsi="Times New Roman" w:cs="Times New Roman"/>
          <w:sz w:val="24"/>
          <w:szCs w:val="24"/>
        </w:rPr>
        <w:t xml:space="preserve"> 2020)</w:t>
      </w:r>
      <w:r w:rsidR="002B565E">
        <w:rPr>
          <w:rFonts w:ascii="Times New Roman" w:eastAsia="Times New Roman" w:hAnsi="Times New Roman" w:cs="Times New Roman"/>
          <w:sz w:val="24"/>
          <w:szCs w:val="24"/>
        </w:rPr>
        <w:fldChar w:fldCharType="end"/>
      </w:r>
    </w:p>
    <w:p w14:paraId="00000051" w14:textId="2CC3795C" w:rsidR="00CD056B" w:rsidRDefault="006F01D1" w:rsidP="005675C1">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Pendekatan yang dapat dilakukan dalam mengatasi data imbalance yaitu pendekatan pada tingkat data dan pendekatan pada tingkat algoritma. Pada pendekatan tingkat data menggunakan oversampling dan undersampling. Dikatakan pendekatan tingkat data karena mereka langsung memanipulasi data yang ada pada dataset demi menyeimbangkan sampel data dengan cara mengurangi sampel data mayoritas ataupun menghapus kelas minoritas. Kekurangan dari teknik oversampling ini yaitu bisa terjadi over fitting ketika dilakukan pelatihan model sedangkan untuk teknik undersampling dapat menyebabkan kehilangan beberapa sampel data yang </w:t>
      </w:r>
      <w:r w:rsidR="002B565E">
        <w:rPr>
          <w:rFonts w:ascii="Times New Roman" w:eastAsia="Times New Roman" w:hAnsi="Times New Roman" w:cs="Times New Roman"/>
          <w:sz w:val="24"/>
          <w:szCs w:val="24"/>
        </w:rPr>
        <w:fldChar w:fldCharType="begin"/>
      </w:r>
      <w:r w:rsidR="002B565E">
        <w:rPr>
          <w:rFonts w:ascii="Times New Roman" w:eastAsia="Times New Roman" w:hAnsi="Times New Roman" w:cs="Times New Roman"/>
          <w:sz w:val="24"/>
          <w:szCs w:val="24"/>
        </w:rPr>
        <w:instrText xml:space="preserve"> ADDIN ZOTERO_ITEM CSL_CITATION {"citationID":"2fky2pDJ","properties":{"formattedCitation":"(Rout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002B565E">
        <w:rPr>
          <w:rFonts w:ascii="Times New Roman" w:eastAsia="Times New Roman" w:hAnsi="Times New Roman" w:cs="Times New Roman"/>
          <w:sz w:val="24"/>
          <w:szCs w:val="24"/>
        </w:rPr>
        <w:fldChar w:fldCharType="separate"/>
      </w:r>
      <w:r w:rsidR="002B565E" w:rsidRPr="002B565E">
        <w:rPr>
          <w:rFonts w:ascii="Times New Roman" w:hAnsi="Times New Roman" w:cs="Times New Roman"/>
          <w:sz w:val="24"/>
          <w:szCs w:val="24"/>
        </w:rPr>
        <w:t xml:space="preserve">(Rout </w:t>
      </w:r>
      <w:r w:rsidR="002B565E" w:rsidRPr="002B565E">
        <w:rPr>
          <w:rFonts w:ascii="Times New Roman" w:hAnsi="Times New Roman" w:cs="Times New Roman"/>
          <w:i/>
          <w:iCs/>
          <w:sz w:val="24"/>
          <w:szCs w:val="24"/>
        </w:rPr>
        <w:t>et al.</w:t>
      </w:r>
      <w:r w:rsidR="002B565E" w:rsidRPr="002B565E">
        <w:rPr>
          <w:rFonts w:ascii="Times New Roman" w:hAnsi="Times New Roman" w:cs="Times New Roman"/>
          <w:sz w:val="24"/>
          <w:szCs w:val="24"/>
        </w:rPr>
        <w:t xml:space="preserve"> 2018)</w:t>
      </w:r>
      <w:r w:rsidR="002B565E">
        <w:rPr>
          <w:rFonts w:ascii="Times New Roman" w:eastAsia="Times New Roman" w:hAnsi="Times New Roman" w:cs="Times New Roman"/>
          <w:sz w:val="24"/>
          <w:szCs w:val="24"/>
        </w:rPr>
        <w:fldChar w:fldCharType="end"/>
      </w:r>
      <w:r w:rsidR="002B56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Lalu tipe yang kedua adalah pendekatan tingkat algoritma atau biasa disebut sebagai pendekatan internal karena memanfaatkan desain algoritma klasifikasi baru atau memodifikasi algoritma yang ada demi mengatasi bias akibat ketidakseimbangan data </w:t>
      </w:r>
      <w:r w:rsidR="002B565E">
        <w:rPr>
          <w:rFonts w:ascii="Times New Roman" w:eastAsia="Times New Roman" w:hAnsi="Times New Roman" w:cs="Times New Roman"/>
          <w:sz w:val="24"/>
          <w:szCs w:val="24"/>
        </w:rPr>
        <w:fldChar w:fldCharType="begin"/>
      </w:r>
      <w:r w:rsidR="002B565E">
        <w:rPr>
          <w:rFonts w:ascii="Times New Roman" w:eastAsia="Times New Roman" w:hAnsi="Times New Roman" w:cs="Times New Roman"/>
          <w:sz w:val="24"/>
          <w:szCs w:val="24"/>
        </w:rPr>
        <w:instrText xml:space="preserve"> ADDIN ZOTERO_ITEM CSL_CITATION {"citationID":"cDjrMIuR","properties":{"formattedCitation":"(Spelmen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002B565E">
        <w:rPr>
          <w:rFonts w:ascii="Times New Roman" w:eastAsia="Times New Roman" w:hAnsi="Times New Roman" w:cs="Times New Roman"/>
          <w:sz w:val="24"/>
          <w:szCs w:val="24"/>
        </w:rPr>
        <w:fldChar w:fldCharType="separate"/>
      </w:r>
      <w:r w:rsidR="002B565E" w:rsidRPr="002B565E">
        <w:rPr>
          <w:rFonts w:ascii="Times New Roman" w:hAnsi="Times New Roman" w:cs="Times New Roman"/>
          <w:sz w:val="24"/>
        </w:rPr>
        <w:t>(Spelmen dan Porkodi 2018)</w:t>
      </w:r>
      <w:r w:rsidR="002B565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00000052" w14:textId="2224B2AF" w:rsidR="00885335" w:rsidRDefault="00000000">
      <w:pPr>
        <w:numPr>
          <w:ilvl w:val="1"/>
          <w:numId w:val="5"/>
        </w:numPr>
        <w:pBdr>
          <w:top w:val="nil"/>
          <w:left w:val="nil"/>
          <w:bottom w:val="nil"/>
          <w:right w:val="nil"/>
          <w:between w:val="nil"/>
        </w:pBdr>
        <w:spacing w:line="240" w:lineRule="auto"/>
        <w:ind w:left="567"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Generative Adversarial Networks</w:t>
      </w:r>
    </w:p>
    <w:p w14:paraId="66A87E8D" w14:textId="77777777" w:rsidR="008C0B97" w:rsidRDefault="004905F4" w:rsidP="00C52399">
      <w:pPr>
        <w:spacing w:line="240"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Algoritma Generative Adversarial Network</w:t>
      </w:r>
      <w:r w:rsidR="00736B1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(GAN) </w:t>
      </w:r>
      <w:r w:rsidRPr="004905F4">
        <w:rPr>
          <w:rFonts w:ascii="Times New Roman" w:eastAsia="Times New Roman" w:hAnsi="Times New Roman" w:cs="Times New Roman"/>
          <w:bCs/>
          <w:sz w:val="24"/>
          <w:szCs w:val="24"/>
        </w:rPr>
        <w:t xml:space="preserve">merupakan </w:t>
      </w:r>
      <w:r>
        <w:rPr>
          <w:rFonts w:ascii="Times New Roman" w:eastAsia="Times New Roman" w:hAnsi="Times New Roman" w:cs="Times New Roman"/>
          <w:bCs/>
          <w:sz w:val="24"/>
          <w:szCs w:val="24"/>
        </w:rPr>
        <w:t>salahsatu jenis algoritma oversampling.</w:t>
      </w:r>
      <w:r w:rsidR="00CD056B">
        <w:rPr>
          <w:rFonts w:ascii="Times New Roman" w:eastAsia="Times New Roman" w:hAnsi="Times New Roman" w:cs="Times New Roman"/>
          <w:bCs/>
          <w:sz w:val="24"/>
          <w:szCs w:val="24"/>
        </w:rPr>
        <w:t xml:space="preserve"> Dikatakan oversampling karena algoritma ini berusaha </w:t>
      </w:r>
      <w:r w:rsidR="00AF0BB8">
        <w:rPr>
          <w:rFonts w:ascii="Times New Roman" w:eastAsia="Times New Roman" w:hAnsi="Times New Roman" w:cs="Times New Roman"/>
          <w:bCs/>
          <w:sz w:val="24"/>
          <w:szCs w:val="24"/>
        </w:rPr>
        <w:t xml:space="preserve">membuat atau </w:t>
      </w:r>
      <w:r w:rsidR="00AF0BB8" w:rsidRPr="00AF0BB8">
        <w:rPr>
          <w:rFonts w:ascii="Times New Roman" w:eastAsia="Times New Roman" w:hAnsi="Times New Roman" w:cs="Times New Roman"/>
          <w:bCs/>
          <w:i/>
          <w:iCs/>
          <w:sz w:val="24"/>
          <w:szCs w:val="24"/>
        </w:rPr>
        <w:t>generate</w:t>
      </w:r>
      <w:r w:rsidR="00AF0BB8">
        <w:rPr>
          <w:rFonts w:ascii="Times New Roman" w:eastAsia="Times New Roman" w:hAnsi="Times New Roman" w:cs="Times New Roman"/>
          <w:bCs/>
          <w:sz w:val="24"/>
          <w:szCs w:val="24"/>
        </w:rPr>
        <w:t xml:space="preserve"> data sintetis baru menyerupai data yang</w:t>
      </w:r>
      <w:r w:rsidR="000978E2">
        <w:rPr>
          <w:rFonts w:ascii="Times New Roman" w:eastAsia="Times New Roman" w:hAnsi="Times New Roman" w:cs="Times New Roman"/>
          <w:bCs/>
          <w:sz w:val="24"/>
          <w:szCs w:val="24"/>
        </w:rPr>
        <w:t xml:space="preserve"> dimiliki</w:t>
      </w:r>
      <w:r w:rsidR="00AF0BB8">
        <w:rPr>
          <w:rFonts w:ascii="Times New Roman" w:eastAsia="Times New Roman" w:hAnsi="Times New Roman" w:cs="Times New Roman"/>
          <w:bCs/>
          <w:sz w:val="24"/>
          <w:szCs w:val="24"/>
        </w:rPr>
        <w:t xml:space="preserve"> dengan tujuan menambah jumlah sampel data.</w:t>
      </w:r>
      <w:r w:rsidR="00A84123">
        <w:rPr>
          <w:rFonts w:ascii="Times New Roman" w:eastAsia="Times New Roman" w:hAnsi="Times New Roman" w:cs="Times New Roman"/>
          <w:bCs/>
          <w:sz w:val="24"/>
          <w:szCs w:val="24"/>
        </w:rPr>
        <w:t xml:space="preserve"> </w:t>
      </w:r>
      <w:r w:rsidR="009F0B79">
        <w:rPr>
          <w:rFonts w:ascii="Times New Roman" w:eastAsia="Times New Roman" w:hAnsi="Times New Roman" w:cs="Times New Roman"/>
          <w:bCs/>
          <w:sz w:val="24"/>
          <w:szCs w:val="24"/>
        </w:rPr>
        <w:t>GAN bekerja dengan mempelajari distribusi data asli</w:t>
      </w:r>
      <w:r w:rsidR="00AF1F86">
        <w:rPr>
          <w:rFonts w:ascii="Times New Roman" w:eastAsia="Times New Roman" w:hAnsi="Times New Roman" w:cs="Times New Roman"/>
          <w:bCs/>
          <w:sz w:val="24"/>
          <w:szCs w:val="24"/>
        </w:rPr>
        <w:t xml:space="preserve"> </w:t>
      </w:r>
      <w:r w:rsidR="009F0B79">
        <w:rPr>
          <w:rFonts w:ascii="Times New Roman" w:eastAsia="Times New Roman" w:hAnsi="Times New Roman" w:cs="Times New Roman"/>
          <w:bCs/>
          <w:sz w:val="24"/>
          <w:szCs w:val="24"/>
        </w:rPr>
        <w:t>baik data mayoritas maupun data minoritas</w:t>
      </w:r>
      <w:r w:rsidR="009856D2">
        <w:rPr>
          <w:rFonts w:ascii="Times New Roman" w:eastAsia="Times New Roman" w:hAnsi="Times New Roman" w:cs="Times New Roman"/>
          <w:bCs/>
          <w:sz w:val="24"/>
          <w:szCs w:val="24"/>
        </w:rPr>
        <w:t xml:space="preserve"> </w:t>
      </w:r>
      <w:r w:rsidR="00AF1F86">
        <w:rPr>
          <w:rFonts w:ascii="Times New Roman" w:eastAsia="Times New Roman" w:hAnsi="Times New Roman" w:cs="Times New Roman"/>
          <w:bCs/>
          <w:sz w:val="24"/>
          <w:szCs w:val="24"/>
        </w:rPr>
        <w:t xml:space="preserve">yang jumlahnya terbatas, </w:t>
      </w:r>
      <w:r w:rsidR="009F0B79">
        <w:rPr>
          <w:rFonts w:ascii="Times New Roman" w:eastAsia="Times New Roman" w:hAnsi="Times New Roman" w:cs="Times New Roman"/>
          <w:bCs/>
          <w:sz w:val="24"/>
          <w:szCs w:val="24"/>
        </w:rPr>
        <w:t xml:space="preserve">lalu memanfaatkan distribusi yang telah dipelajari untuk menghasilkan data sintetis </w:t>
      </w:r>
      <w:r w:rsidR="00C434F5">
        <w:rPr>
          <w:rFonts w:ascii="Times New Roman" w:eastAsia="Times New Roman" w:hAnsi="Times New Roman" w:cs="Times New Roman"/>
          <w:bCs/>
          <w:sz w:val="24"/>
          <w:szCs w:val="24"/>
        </w:rPr>
        <w:fldChar w:fldCharType="begin"/>
      </w:r>
      <w:r w:rsidR="00C434F5">
        <w:rPr>
          <w:rFonts w:ascii="Times New Roman" w:eastAsia="Times New Roman" w:hAnsi="Times New Roman" w:cs="Times New Roman"/>
          <w:bCs/>
          <w:sz w:val="24"/>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00C434F5">
        <w:rPr>
          <w:rFonts w:ascii="Times New Roman" w:eastAsia="Times New Roman" w:hAnsi="Times New Roman" w:cs="Times New Roman"/>
          <w:bCs/>
          <w:sz w:val="24"/>
          <w:szCs w:val="24"/>
        </w:rPr>
        <w:fldChar w:fldCharType="separate"/>
      </w:r>
      <w:r w:rsidR="00C434F5" w:rsidRPr="00C434F5">
        <w:rPr>
          <w:rFonts w:ascii="Times New Roman" w:hAnsi="Times New Roman" w:cs="Times New Roman"/>
          <w:sz w:val="24"/>
          <w:szCs w:val="24"/>
        </w:rPr>
        <w:t xml:space="preserve">(Sampath </w:t>
      </w:r>
      <w:r w:rsidR="00C434F5" w:rsidRPr="00C434F5">
        <w:rPr>
          <w:rFonts w:ascii="Times New Roman" w:hAnsi="Times New Roman" w:cs="Times New Roman"/>
          <w:i/>
          <w:iCs/>
          <w:sz w:val="24"/>
          <w:szCs w:val="24"/>
        </w:rPr>
        <w:t>et al.</w:t>
      </w:r>
      <w:r w:rsidR="00C434F5" w:rsidRPr="00C434F5">
        <w:rPr>
          <w:rFonts w:ascii="Times New Roman" w:hAnsi="Times New Roman" w:cs="Times New Roman"/>
          <w:sz w:val="24"/>
          <w:szCs w:val="24"/>
        </w:rPr>
        <w:t xml:space="preserve"> 2021)</w:t>
      </w:r>
      <w:r w:rsidR="00C434F5">
        <w:rPr>
          <w:rFonts w:ascii="Times New Roman" w:eastAsia="Times New Roman" w:hAnsi="Times New Roman" w:cs="Times New Roman"/>
          <w:bCs/>
          <w:sz w:val="24"/>
          <w:szCs w:val="24"/>
        </w:rPr>
        <w:fldChar w:fldCharType="end"/>
      </w:r>
      <w:r w:rsidR="009F0B79">
        <w:rPr>
          <w:rFonts w:ascii="Times New Roman" w:eastAsia="Times New Roman" w:hAnsi="Times New Roman" w:cs="Times New Roman"/>
          <w:bCs/>
          <w:sz w:val="24"/>
          <w:szCs w:val="24"/>
        </w:rPr>
        <w:t>.</w:t>
      </w:r>
      <w:r w:rsidR="00A427DC">
        <w:rPr>
          <w:rFonts w:ascii="Times New Roman" w:eastAsia="Times New Roman" w:hAnsi="Times New Roman" w:cs="Times New Roman"/>
          <w:bCs/>
          <w:sz w:val="24"/>
          <w:szCs w:val="24"/>
        </w:rPr>
        <w:t xml:space="preserve"> </w:t>
      </w:r>
    </w:p>
    <w:p w14:paraId="5C641BFD" w14:textId="5AB43E2D" w:rsidR="00C52399" w:rsidRDefault="00A84123" w:rsidP="00C52399">
      <w:pPr>
        <w:spacing w:line="240" w:lineRule="auto"/>
        <w:ind w:firstLine="567"/>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Algoritma gan pertamakali diperkenalkan oleh  </w:t>
      </w:r>
      <w:r>
        <w:rPr>
          <w:rFonts w:ascii="Times New Roman" w:eastAsia="Times New Roman" w:hAnsi="Times New Roman" w:cs="Times New Roman"/>
          <w:bCs/>
          <w:sz w:val="24"/>
          <w:szCs w:val="24"/>
        </w:rPr>
        <w:fldChar w:fldCharType="begin"/>
      </w:r>
      <w:r w:rsidR="002B565E">
        <w:rPr>
          <w:rFonts w:ascii="Times New Roman" w:eastAsia="Times New Roman" w:hAnsi="Times New Roman" w:cs="Times New Roman"/>
          <w:bCs/>
          <w:sz w:val="24"/>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Pr>
          <w:rFonts w:ascii="Times New Roman" w:eastAsia="Times New Roman" w:hAnsi="Times New Roman" w:cs="Times New Roman"/>
          <w:bCs/>
          <w:sz w:val="24"/>
          <w:szCs w:val="24"/>
        </w:rPr>
        <w:fldChar w:fldCharType="separate"/>
      </w:r>
      <w:r w:rsidRPr="00A84123">
        <w:rPr>
          <w:rFonts w:ascii="Times New Roman" w:hAnsi="Times New Roman" w:cs="Times New Roman"/>
          <w:sz w:val="24"/>
          <w:szCs w:val="24"/>
        </w:rPr>
        <w:t xml:space="preserve">Goodfellow </w:t>
      </w:r>
      <w:r w:rsidRPr="00A84123">
        <w:rPr>
          <w:rFonts w:ascii="Times New Roman" w:hAnsi="Times New Roman" w:cs="Times New Roman"/>
          <w:i/>
          <w:iCs/>
          <w:sz w:val="24"/>
          <w:szCs w:val="24"/>
        </w:rPr>
        <w:t>et al.</w:t>
      </w:r>
      <w:r w:rsidRPr="00A84123">
        <w:rPr>
          <w:rFonts w:ascii="Times New Roman" w:hAnsi="Times New Roman" w:cs="Times New Roman"/>
          <w:sz w:val="24"/>
          <w:szCs w:val="24"/>
        </w:rPr>
        <w:t xml:space="preserve"> </w:t>
      </w:r>
      <w:r>
        <w:rPr>
          <w:rFonts w:ascii="Times New Roman" w:hAnsi="Times New Roman" w:cs="Times New Roman"/>
          <w:sz w:val="24"/>
          <w:szCs w:val="24"/>
        </w:rPr>
        <w:t>(</w:t>
      </w:r>
      <w:r w:rsidRPr="00A84123">
        <w:rPr>
          <w:rFonts w:ascii="Times New Roman" w:hAnsi="Times New Roman" w:cs="Times New Roman"/>
          <w:sz w:val="24"/>
          <w:szCs w:val="24"/>
        </w:rPr>
        <w:t>2014)</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w:t>
      </w:r>
      <w:r w:rsidR="005808F4">
        <w:rPr>
          <w:rFonts w:ascii="Times New Roman" w:eastAsia="Times New Roman" w:hAnsi="Times New Roman" w:cs="Times New Roman"/>
          <w:bCs/>
          <w:sz w:val="24"/>
          <w:szCs w:val="24"/>
        </w:rPr>
        <w:t>S</w:t>
      </w:r>
      <w:r w:rsidR="00736B1B">
        <w:rPr>
          <w:rFonts w:ascii="Times New Roman" w:eastAsia="Times New Roman" w:hAnsi="Times New Roman" w:cs="Times New Roman"/>
          <w:bCs/>
          <w:sz w:val="24"/>
          <w:szCs w:val="24"/>
        </w:rPr>
        <w:t>esuai namanya</w:t>
      </w:r>
      <w:r w:rsidR="005808F4">
        <w:rPr>
          <w:rFonts w:ascii="Times New Roman" w:eastAsia="Times New Roman" w:hAnsi="Times New Roman" w:cs="Times New Roman"/>
          <w:bCs/>
          <w:sz w:val="24"/>
          <w:szCs w:val="24"/>
        </w:rPr>
        <w:t>, GAN</w:t>
      </w:r>
      <w:r w:rsidR="00736B1B">
        <w:rPr>
          <w:rFonts w:ascii="Times New Roman" w:eastAsia="Times New Roman" w:hAnsi="Times New Roman" w:cs="Times New Roman"/>
          <w:bCs/>
          <w:sz w:val="24"/>
          <w:szCs w:val="24"/>
        </w:rPr>
        <w:t xml:space="preserve"> merupakan dua </w:t>
      </w:r>
      <w:r w:rsidR="00195223">
        <w:rPr>
          <w:rFonts w:ascii="Times New Roman" w:eastAsia="Times New Roman" w:hAnsi="Times New Roman" w:cs="Times New Roman"/>
          <w:bCs/>
          <w:sz w:val="24"/>
          <w:szCs w:val="24"/>
        </w:rPr>
        <w:t>jaringan</w:t>
      </w:r>
      <w:r w:rsidR="00736B1B">
        <w:rPr>
          <w:rFonts w:ascii="Times New Roman" w:eastAsia="Times New Roman" w:hAnsi="Times New Roman" w:cs="Times New Roman"/>
          <w:bCs/>
          <w:sz w:val="24"/>
          <w:szCs w:val="24"/>
        </w:rPr>
        <w:t xml:space="preserve"> machine learning yang saling </w:t>
      </w:r>
      <w:r w:rsidR="00736B1B">
        <w:rPr>
          <w:rFonts w:ascii="Times New Roman" w:eastAsia="Times New Roman" w:hAnsi="Times New Roman" w:cs="Times New Roman"/>
          <w:bCs/>
          <w:sz w:val="24"/>
          <w:szCs w:val="24"/>
        </w:rPr>
        <w:lastRenderedPageBreak/>
        <w:t xml:space="preserve">bersaing </w:t>
      </w:r>
      <w:r w:rsidR="00736B1B">
        <w:rPr>
          <w:rFonts w:ascii="Times New Roman" w:eastAsia="Times New Roman" w:hAnsi="Times New Roman" w:cs="Times New Roman"/>
          <w:bCs/>
          <w:i/>
          <w:iCs/>
          <w:sz w:val="24"/>
          <w:szCs w:val="24"/>
        </w:rPr>
        <w:t xml:space="preserve">(adversarial) </w:t>
      </w:r>
      <w:r w:rsidR="00736B1B">
        <w:rPr>
          <w:rFonts w:ascii="Times New Roman" w:eastAsia="Times New Roman" w:hAnsi="Times New Roman" w:cs="Times New Roman"/>
          <w:bCs/>
          <w:sz w:val="24"/>
          <w:szCs w:val="24"/>
        </w:rPr>
        <w:t>untuk mengoptimalkan kinerja masing masing.</w:t>
      </w:r>
      <w:r w:rsidR="00195223">
        <w:rPr>
          <w:rFonts w:ascii="Times New Roman" w:eastAsia="Times New Roman" w:hAnsi="Times New Roman" w:cs="Times New Roman"/>
          <w:bCs/>
          <w:sz w:val="24"/>
          <w:szCs w:val="24"/>
        </w:rPr>
        <w:t xml:space="preserve"> Kedua jaringan itu ialah </w:t>
      </w:r>
      <w:r w:rsidR="00195223">
        <w:rPr>
          <w:rFonts w:ascii="Times New Roman" w:eastAsia="Times New Roman" w:hAnsi="Times New Roman" w:cs="Times New Roman"/>
          <w:bCs/>
          <w:i/>
          <w:iCs/>
          <w:sz w:val="24"/>
          <w:szCs w:val="24"/>
        </w:rPr>
        <w:t>Generator</w:t>
      </w:r>
      <w:r w:rsidR="00EC532A">
        <w:rPr>
          <w:rFonts w:ascii="Times New Roman" w:eastAsia="Times New Roman" w:hAnsi="Times New Roman" w:cs="Times New Roman"/>
          <w:bCs/>
          <w:i/>
          <w:iCs/>
          <w:sz w:val="24"/>
          <w:szCs w:val="24"/>
        </w:rPr>
        <w:t xml:space="preserve"> </w:t>
      </w:r>
      <w:r w:rsidR="00EC532A">
        <w:rPr>
          <w:rFonts w:ascii="Times New Roman" w:eastAsia="Times New Roman" w:hAnsi="Times New Roman" w:cs="Times New Roman"/>
          <w:bCs/>
          <w:sz w:val="24"/>
          <w:szCs w:val="24"/>
        </w:rPr>
        <w:t xml:space="preserve">dan </w:t>
      </w:r>
      <w:r w:rsidR="00EC532A" w:rsidRPr="00195223">
        <w:rPr>
          <w:rFonts w:ascii="Times New Roman" w:eastAsia="Times New Roman" w:hAnsi="Times New Roman" w:cs="Times New Roman"/>
          <w:bCs/>
          <w:i/>
          <w:iCs/>
          <w:sz w:val="24"/>
          <w:szCs w:val="24"/>
        </w:rPr>
        <w:t>Discriminator</w:t>
      </w:r>
      <w:r w:rsidR="00195223">
        <w:rPr>
          <w:rFonts w:ascii="Times New Roman" w:eastAsia="Times New Roman" w:hAnsi="Times New Roman" w:cs="Times New Roman"/>
          <w:bCs/>
          <w:i/>
          <w:iCs/>
          <w:sz w:val="24"/>
          <w:szCs w:val="24"/>
        </w:rPr>
        <w:t xml:space="preserve">. </w:t>
      </w:r>
      <w:r w:rsidR="00EC532A">
        <w:rPr>
          <w:rFonts w:ascii="Times New Roman" w:eastAsia="Times New Roman" w:hAnsi="Times New Roman" w:cs="Times New Roman"/>
          <w:bCs/>
          <w:i/>
          <w:iCs/>
          <w:sz w:val="24"/>
          <w:szCs w:val="24"/>
        </w:rPr>
        <w:t xml:space="preserve">Generator </w:t>
      </w:r>
      <w:r w:rsidR="00EC532A">
        <w:rPr>
          <w:rFonts w:ascii="Times New Roman" w:eastAsia="Times New Roman" w:hAnsi="Times New Roman" w:cs="Times New Roman"/>
          <w:bCs/>
          <w:sz w:val="24"/>
          <w:szCs w:val="24"/>
        </w:rPr>
        <w:t>akan membuat data sintetis dengan tujuan untuk menipu diskriminator sedangkan diskriminator akan mencoba membedakan antara dara asli dengan data yang dibuat oleh diskriminator.</w:t>
      </w:r>
      <w:r w:rsidR="002D7C2A">
        <w:rPr>
          <w:rFonts w:ascii="Times New Roman" w:eastAsia="Times New Roman" w:hAnsi="Times New Roman" w:cs="Times New Roman"/>
          <w:bCs/>
          <w:sz w:val="24"/>
          <w:szCs w:val="24"/>
        </w:rPr>
        <w:t xml:space="preserve"> Kedua jaringan</w:t>
      </w:r>
      <w:r w:rsidR="00EC532A">
        <w:rPr>
          <w:rFonts w:ascii="Times New Roman" w:eastAsia="Times New Roman" w:hAnsi="Times New Roman" w:cs="Times New Roman"/>
          <w:bCs/>
          <w:sz w:val="24"/>
          <w:szCs w:val="24"/>
        </w:rPr>
        <w:t xml:space="preserve"> ini memiliki kemampuan untuk mengoptimalkan kinerja masing</w:t>
      </w:r>
      <w:r w:rsidR="002D7C2A">
        <w:rPr>
          <w:rFonts w:ascii="Times New Roman" w:eastAsia="Times New Roman" w:hAnsi="Times New Roman" w:cs="Times New Roman"/>
          <w:bCs/>
          <w:sz w:val="24"/>
          <w:szCs w:val="24"/>
        </w:rPr>
        <w:t>-</w:t>
      </w:r>
      <w:r w:rsidR="00EC532A">
        <w:rPr>
          <w:rFonts w:ascii="Times New Roman" w:eastAsia="Times New Roman" w:hAnsi="Times New Roman" w:cs="Times New Roman"/>
          <w:bCs/>
          <w:sz w:val="24"/>
          <w:szCs w:val="24"/>
        </w:rPr>
        <w:t>masing dengan konsep backpropagation</w:t>
      </w:r>
      <w:r w:rsidR="00D11D44">
        <w:rPr>
          <w:rFonts w:ascii="Times New Roman" w:eastAsia="Times New Roman" w:hAnsi="Times New Roman" w:cs="Times New Roman"/>
          <w:bCs/>
          <w:sz w:val="24"/>
          <w:szCs w:val="24"/>
        </w:rPr>
        <w:t xml:space="preserve">. </w:t>
      </w:r>
      <w:r w:rsidR="002D7C2A">
        <w:rPr>
          <w:rFonts w:ascii="Times New Roman" w:eastAsia="Times New Roman" w:hAnsi="Times New Roman" w:cs="Times New Roman"/>
          <w:bCs/>
          <w:sz w:val="24"/>
          <w:szCs w:val="24"/>
        </w:rPr>
        <w:t xml:space="preserve">Ketika </w:t>
      </w:r>
      <w:r w:rsidR="002D7C2A">
        <w:rPr>
          <w:rFonts w:ascii="Times New Roman" w:eastAsia="Times New Roman" w:hAnsi="Times New Roman" w:cs="Times New Roman"/>
          <w:bCs/>
          <w:i/>
          <w:iCs/>
          <w:sz w:val="24"/>
          <w:szCs w:val="24"/>
        </w:rPr>
        <w:t>discriminator</w:t>
      </w:r>
      <w:r w:rsidR="002D7C2A">
        <w:rPr>
          <w:rFonts w:ascii="Times New Roman" w:eastAsia="Times New Roman" w:hAnsi="Times New Roman" w:cs="Times New Roman"/>
          <w:bCs/>
          <w:sz w:val="24"/>
          <w:szCs w:val="24"/>
        </w:rPr>
        <w:t xml:space="preserve"> berhasil membedakan antara data asli dengan data sintetis maka </w:t>
      </w:r>
      <w:r w:rsidR="000E755C">
        <w:rPr>
          <w:rFonts w:ascii="Times New Roman" w:eastAsia="Times New Roman" w:hAnsi="Times New Roman" w:cs="Times New Roman"/>
          <w:bCs/>
          <w:sz w:val="24"/>
          <w:szCs w:val="24"/>
        </w:rPr>
        <w:t xml:space="preserve">dikembalikan sebagai feedback ke </w:t>
      </w:r>
      <w:r w:rsidR="002D7C2A">
        <w:rPr>
          <w:rFonts w:ascii="Times New Roman" w:eastAsia="Times New Roman" w:hAnsi="Times New Roman" w:cs="Times New Roman"/>
          <w:bCs/>
          <w:i/>
          <w:iCs/>
          <w:sz w:val="24"/>
          <w:szCs w:val="24"/>
        </w:rPr>
        <w:t>generator</w:t>
      </w:r>
      <w:r w:rsidR="002D7C2A">
        <w:rPr>
          <w:rFonts w:ascii="Times New Roman" w:eastAsia="Times New Roman" w:hAnsi="Times New Roman" w:cs="Times New Roman"/>
          <w:bCs/>
          <w:sz w:val="24"/>
          <w:szCs w:val="24"/>
        </w:rPr>
        <w:t xml:space="preserve"> </w:t>
      </w:r>
      <w:r w:rsidR="000E755C">
        <w:rPr>
          <w:rFonts w:ascii="Times New Roman" w:eastAsia="Times New Roman" w:hAnsi="Times New Roman" w:cs="Times New Roman"/>
          <w:bCs/>
          <w:sz w:val="24"/>
          <w:szCs w:val="24"/>
        </w:rPr>
        <w:t xml:space="preserve">dan generator </w:t>
      </w:r>
      <w:r w:rsidR="002D7C2A">
        <w:rPr>
          <w:rFonts w:ascii="Times New Roman" w:eastAsia="Times New Roman" w:hAnsi="Times New Roman" w:cs="Times New Roman"/>
          <w:bCs/>
          <w:sz w:val="24"/>
          <w:szCs w:val="24"/>
        </w:rPr>
        <w:t xml:space="preserve">akan berusaha meningkatkan </w:t>
      </w:r>
      <w:r w:rsidR="000E755C">
        <w:rPr>
          <w:rFonts w:ascii="Times New Roman" w:eastAsia="Times New Roman" w:hAnsi="Times New Roman" w:cs="Times New Roman"/>
          <w:bCs/>
          <w:sz w:val="24"/>
          <w:szCs w:val="24"/>
        </w:rPr>
        <w:t>kinerjanya. Begitu pula sebaliknya diskriminator akan terus belajar untuk membedakan data palsu dan data asli secara akurat. Proses pelatihan selesai ketika diskriminator tidak lagi dapat membedakan antara data asli dan data sintetis.</w:t>
      </w:r>
      <w:r w:rsidR="003B7E5D">
        <w:rPr>
          <w:rFonts w:ascii="Times New Roman" w:eastAsia="Times New Roman" w:hAnsi="Times New Roman" w:cs="Times New Roman"/>
          <w:bCs/>
          <w:sz w:val="24"/>
          <w:szCs w:val="24"/>
        </w:rPr>
        <w:t xml:space="preserve"> </w:t>
      </w:r>
      <w:r w:rsidR="008C0B97">
        <w:rPr>
          <w:rFonts w:ascii="Times New Roman" w:eastAsia="Times New Roman" w:hAnsi="Times New Roman" w:cs="Times New Roman"/>
          <w:bCs/>
          <w:sz w:val="24"/>
          <w:szCs w:val="24"/>
        </w:rPr>
        <w:t xml:space="preserve">Secara matematis </w:t>
      </w:r>
      <w:r w:rsidR="008C0B97">
        <w:rPr>
          <w:rFonts w:ascii="Times New Roman" w:eastAsia="Times New Roman" w:hAnsi="Times New Roman" w:cs="Times New Roman"/>
          <w:bCs/>
          <w:sz w:val="24"/>
          <w:szCs w:val="24"/>
        </w:rPr>
        <w:fldChar w:fldCharType="begin"/>
      </w:r>
      <w:r w:rsidR="002B565E">
        <w:rPr>
          <w:rFonts w:ascii="Times New Roman" w:eastAsia="Times New Roman" w:hAnsi="Times New Roman" w:cs="Times New Roman"/>
          <w:bCs/>
          <w:sz w:val="24"/>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roceedings.neurips.cc/paper/2014/hash/5ca3e9b122f61f8f06494c97b1afccf3-Abstract.html","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008C0B97">
        <w:rPr>
          <w:rFonts w:ascii="Times New Roman" w:eastAsia="Times New Roman" w:hAnsi="Times New Roman" w:cs="Times New Roman"/>
          <w:bCs/>
          <w:sz w:val="24"/>
          <w:szCs w:val="24"/>
        </w:rPr>
        <w:fldChar w:fldCharType="separate"/>
      </w:r>
      <w:r w:rsidR="008C0B97" w:rsidRPr="00A84123">
        <w:rPr>
          <w:rFonts w:ascii="Times New Roman" w:hAnsi="Times New Roman" w:cs="Times New Roman"/>
          <w:sz w:val="24"/>
          <w:szCs w:val="24"/>
        </w:rPr>
        <w:t xml:space="preserve">Goodfellow </w:t>
      </w:r>
      <w:r w:rsidR="008C0B97" w:rsidRPr="00A84123">
        <w:rPr>
          <w:rFonts w:ascii="Times New Roman" w:hAnsi="Times New Roman" w:cs="Times New Roman"/>
          <w:i/>
          <w:iCs/>
          <w:sz w:val="24"/>
          <w:szCs w:val="24"/>
        </w:rPr>
        <w:t>et al.</w:t>
      </w:r>
      <w:r w:rsidR="008C0B97" w:rsidRPr="00A84123">
        <w:rPr>
          <w:rFonts w:ascii="Times New Roman" w:hAnsi="Times New Roman" w:cs="Times New Roman"/>
          <w:sz w:val="24"/>
          <w:szCs w:val="24"/>
        </w:rPr>
        <w:t xml:space="preserve"> </w:t>
      </w:r>
      <w:r w:rsidR="008C0B97">
        <w:rPr>
          <w:rFonts w:ascii="Times New Roman" w:hAnsi="Times New Roman" w:cs="Times New Roman"/>
          <w:sz w:val="24"/>
          <w:szCs w:val="24"/>
        </w:rPr>
        <w:t>(</w:t>
      </w:r>
      <w:r w:rsidR="008C0B97" w:rsidRPr="00A84123">
        <w:rPr>
          <w:rFonts w:ascii="Times New Roman" w:hAnsi="Times New Roman" w:cs="Times New Roman"/>
          <w:sz w:val="24"/>
          <w:szCs w:val="24"/>
        </w:rPr>
        <w:t>2014)</w:t>
      </w:r>
      <w:r w:rsidR="008C0B97">
        <w:rPr>
          <w:rFonts w:ascii="Times New Roman" w:eastAsia="Times New Roman" w:hAnsi="Times New Roman" w:cs="Times New Roman"/>
          <w:bCs/>
          <w:sz w:val="24"/>
          <w:szCs w:val="24"/>
        </w:rPr>
        <w:fldChar w:fldCharType="end"/>
      </w:r>
      <w:r w:rsidR="008C0B97">
        <w:rPr>
          <w:rFonts w:ascii="Times New Roman" w:eastAsia="Times New Roman" w:hAnsi="Times New Roman" w:cs="Times New Roman"/>
          <w:bCs/>
          <w:sz w:val="24"/>
          <w:szCs w:val="24"/>
        </w:rPr>
        <w:t xml:space="preserve"> menggambarkan GAN dalam persamaan</w:t>
      </w:r>
      <w:r w:rsidR="0022003B">
        <w:rPr>
          <w:rFonts w:ascii="Times New Roman" w:eastAsia="Times New Roman" w:hAnsi="Times New Roman" w:cs="Times New Roman"/>
          <w:bCs/>
          <w:sz w:val="24"/>
          <w:szCs w:val="24"/>
        </w:rPr>
        <w:t xml:space="preserve"> (2).</w:t>
      </w:r>
      <w:r w:rsidR="008C0B97">
        <w:rPr>
          <w:rFonts w:ascii="Times New Roman" w:eastAsia="Times New Roman" w:hAnsi="Times New Roman" w:cs="Times New Roman"/>
          <w:bCs/>
          <w:sz w:val="24"/>
          <w:szCs w:val="24"/>
        </w:rPr>
        <w:t xml:space="preserve"> </w:t>
      </w:r>
    </w:p>
    <w:p w14:paraId="00000054" w14:textId="4049ACAA" w:rsidR="008C0B97" w:rsidRDefault="00000000" w:rsidP="00A956E1">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D(x)]+</m:t>
                    </m:r>
                    <m:sSub>
                      <m:sSubPr>
                        <m:ctrlPr>
                          <w:rPr>
                            <w:rFonts w:ascii="Cambria Math" w:hAnsi="Cambria Math"/>
                          </w:rPr>
                        </m:ctrlPr>
                      </m:sSubPr>
                      <m:e>
                        <m:r>
                          <m:rPr>
                            <m:scr m:val="double-struck"/>
                          </m:rPr>
                          <w:rPr>
                            <w:rFonts w:ascii="Cambria Math" w:hAnsi="Cambria Math"/>
                          </w:rPr>
                          <m:t>E</m:t>
                        </m:r>
                      </m:e>
                      <m: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r>
                              <w:rPr>
                                <w:rFonts w:ascii="Cambria Math" w:hAnsi="Cambria Math"/>
                              </w:rPr>
                              <m:t>z</m:t>
                            </m:r>
                          </m:e>
                        </m:d>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(1-D(G(z)))]</m:t>
                        </m:r>
                      </m:e>
                    </m:func>
                    <m:r>
                      <w:rPr>
                        <w:rFonts w:ascii="Cambria Math" w:hAnsi="Cambria Math"/>
                      </w:rPr>
                      <m:t xml:space="preserve"> </m:t>
                    </m:r>
                  </m:e>
                </m:func>
              </m:e>
            </m:func>
          </m:e>
        </m:func>
      </m:oMath>
      <w:r w:rsidR="00A956E1">
        <w:rPr>
          <w:rFonts w:ascii="Times New Roman" w:eastAsia="Times New Roman" w:hAnsi="Times New Roman" w:cs="Times New Roman"/>
          <w:bCs/>
          <w:sz w:val="24"/>
          <w:szCs w:val="24"/>
        </w:rPr>
        <w:tab/>
        <w:t>(2)</w:t>
      </w:r>
    </w:p>
    <w:p w14:paraId="534555C9" w14:textId="6F7FF90A" w:rsidR="00A956E1" w:rsidRPr="0022003B" w:rsidRDefault="0022003B" w:rsidP="0022003B">
      <w:pPr>
        <w:spacing w:line="240" w:lineRule="auto"/>
        <w:jc w:val="both"/>
        <w:rPr>
          <w:rFonts w:ascii="Times New Roman" w:hAnsi="Times New Roman" w:cs="Times New Roman"/>
          <w:sz w:val="24"/>
          <w:szCs w:val="24"/>
        </w:rPr>
      </w:pPr>
      <w:r>
        <w:rPr>
          <w:rFonts w:ascii="Times New Roman" w:hAnsi="Times New Roman" w:cs="Times New Roman"/>
          <w:sz w:val="24"/>
          <w:szCs w:val="24"/>
        </w:rPr>
        <w:t>dimana</w:t>
      </w:r>
      <w:r w:rsidR="002D2672">
        <w:rPr>
          <w:rFonts w:ascii="Times New Roman" w:hAnsi="Times New Roman" w:cs="Times New Roman"/>
          <w:sz w:val="24"/>
          <w:szCs w:val="24"/>
        </w:rPr>
        <w:t xml:space="preserve"> z </w:t>
      </w:r>
      <w:r>
        <w:rPr>
          <w:rFonts w:ascii="Times New Roman" w:hAnsi="Times New Roman" w:cs="Times New Roman"/>
          <w:sz w:val="24"/>
          <w:szCs w:val="24"/>
        </w:rPr>
        <w:t>adalah</w:t>
      </w:r>
      <w:r w:rsidR="002D2672">
        <w:rPr>
          <w:rFonts w:ascii="Times New Roman" w:hAnsi="Times New Roman" w:cs="Times New Roman"/>
          <w:sz w:val="24"/>
          <w:szCs w:val="24"/>
        </w:rPr>
        <w:t xml:space="preserve"> variabel input dengan </w:t>
      </w:r>
      <w:r w:rsidR="00B21F53">
        <w:rPr>
          <w:rFonts w:ascii="Times New Roman" w:hAnsi="Times New Roman" w:cs="Times New Roman"/>
          <w:sz w:val="24"/>
          <w:szCs w:val="24"/>
        </w:rPr>
        <w:t xml:space="preserve">sampel </w:t>
      </w:r>
      <w:r w:rsidR="002D2672">
        <w:rPr>
          <w:rFonts w:ascii="Times New Roman" w:hAnsi="Times New Roman" w:cs="Times New Roman"/>
          <w:sz w:val="24"/>
          <w:szCs w:val="24"/>
        </w:rPr>
        <w:t xml:space="preserve">data berupa random noise untuk melatih jaringan </w:t>
      </w:r>
      <w:r w:rsidR="002D2672">
        <w:rPr>
          <w:rFonts w:ascii="Times New Roman" w:hAnsi="Times New Roman" w:cs="Times New Roman"/>
          <w:i/>
          <w:iCs/>
          <w:sz w:val="24"/>
          <w:szCs w:val="24"/>
        </w:rPr>
        <w:t>Generator</w:t>
      </w:r>
      <w:r>
        <w:rPr>
          <w:rFonts w:ascii="Times New Roman" w:hAnsi="Times New Roman" w:cs="Times New Roman"/>
          <w:i/>
          <w:iCs/>
          <w:sz w:val="24"/>
          <w:szCs w:val="24"/>
        </w:rPr>
        <w:t>,</w:t>
      </w:r>
      <w:r w:rsidR="002D2672">
        <w:rPr>
          <w:rFonts w:ascii="Times New Roman" w:hAnsi="Times New Roman" w:cs="Times New Roman"/>
          <w:i/>
          <w:iCs/>
          <w:sz w:val="24"/>
          <w:szCs w:val="24"/>
        </w:rPr>
        <w:t xml:space="preserve"> </w:t>
      </w:r>
      <m:oMath>
        <m:r>
          <w:rPr>
            <w:rFonts w:ascii="Cambria Math" w:hAnsi="Cambria Math"/>
            <w:sz w:val="24"/>
            <w:szCs w:val="24"/>
          </w:rPr>
          <m:t>D(x)</m:t>
        </m:r>
      </m:oMath>
      <w:r w:rsidR="002D2672" w:rsidRPr="0022003B">
        <w:rPr>
          <w:rFonts w:ascii="Times New Roman" w:hAnsi="Times New Roman" w:cs="Times New Roman"/>
          <w:iCs/>
          <w:sz w:val="24"/>
          <w:szCs w:val="24"/>
        </w:rPr>
        <w:t xml:space="preserve"> merepresentasikan probabilitas x merupakan data asli bukan merupakan data hasil dari </w:t>
      </w:r>
      <w:r w:rsidR="002D2672" w:rsidRPr="0022003B">
        <w:rPr>
          <w:rFonts w:ascii="Times New Roman" w:hAnsi="Times New Roman" w:cs="Times New Roman"/>
          <w:i/>
          <w:sz w:val="24"/>
          <w:szCs w:val="24"/>
        </w:rPr>
        <w:t>Generator</w:t>
      </w:r>
      <w:r w:rsidR="002D2672" w:rsidRPr="0022003B">
        <w:rPr>
          <w:rFonts w:ascii="Times New Roman" w:hAnsi="Times New Roman" w:cs="Times New Roman"/>
          <w:iCs/>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g</m:t>
            </m:r>
          </m:sub>
        </m:sSub>
        <m:r>
          <w:rPr>
            <w:rFonts w:ascii="Cambria Math" w:hAnsi="Cambria Math"/>
            <w:sz w:val="24"/>
            <w:szCs w:val="24"/>
          </w:rPr>
          <m:t>)</m:t>
        </m:r>
      </m:oMath>
      <w:r w:rsidR="002D2672" w:rsidRPr="0022003B">
        <w:rPr>
          <w:rFonts w:ascii="Times New Roman" w:hAnsi="Times New Roman" w:cs="Times New Roman"/>
          <w:sz w:val="24"/>
          <w:szCs w:val="24"/>
        </w:rPr>
        <w:t xml:space="preserve">. </w:t>
      </w:r>
      <w:r w:rsidRPr="0022003B">
        <w:rPr>
          <w:rFonts w:ascii="Times New Roman" w:hAnsi="Times New Roman" w:cs="Times New Roman"/>
          <w:sz w:val="24"/>
          <w:szCs w:val="24"/>
        </w:rPr>
        <w:t>Diskriminator (</w:t>
      </w:r>
      <w:r w:rsidR="002D2672" w:rsidRPr="0022003B">
        <w:rPr>
          <w:rFonts w:ascii="Times New Roman" w:hAnsi="Times New Roman" w:cs="Times New Roman"/>
          <w:sz w:val="24"/>
          <w:szCs w:val="24"/>
        </w:rPr>
        <w:t>D</w:t>
      </w:r>
      <w:r w:rsidRPr="0022003B">
        <w:rPr>
          <w:rFonts w:ascii="Times New Roman" w:hAnsi="Times New Roman" w:cs="Times New Roman"/>
          <w:sz w:val="24"/>
          <w:szCs w:val="24"/>
        </w:rPr>
        <w:t xml:space="preserve">) dilatih </w:t>
      </w:r>
      <w:r w:rsidR="002D2672" w:rsidRPr="0022003B">
        <w:rPr>
          <w:rFonts w:ascii="Times New Roman" w:hAnsi="Times New Roman" w:cs="Times New Roman"/>
          <w:sz w:val="24"/>
          <w:szCs w:val="24"/>
        </w:rPr>
        <w:t>untuk memaksimalkan probabilitas penentuan sampel data asli dan data sintetis</w:t>
      </w:r>
      <w:r w:rsidRPr="0022003B">
        <w:rPr>
          <w:rFonts w:ascii="Times New Roman" w:hAnsi="Times New Roman" w:cs="Times New Roman"/>
          <w:sz w:val="24"/>
          <w:szCs w:val="24"/>
        </w:rPr>
        <w:t>. S</w:t>
      </w:r>
      <w:r w:rsidR="002D2672" w:rsidRPr="0022003B">
        <w:rPr>
          <w:rFonts w:ascii="Times New Roman" w:hAnsi="Times New Roman" w:cs="Times New Roman"/>
          <w:sz w:val="24"/>
          <w:szCs w:val="24"/>
        </w:rPr>
        <w:t>ecara simultan</w:t>
      </w:r>
      <w:r w:rsidRPr="0022003B">
        <w:rPr>
          <w:rFonts w:ascii="Times New Roman" w:hAnsi="Times New Roman" w:cs="Times New Roman"/>
          <w:sz w:val="24"/>
          <w:szCs w:val="24"/>
        </w:rPr>
        <w:t>,</w:t>
      </w:r>
      <w:r w:rsidR="002D2672" w:rsidRPr="0022003B">
        <w:rPr>
          <w:rFonts w:ascii="Times New Roman" w:hAnsi="Times New Roman" w:cs="Times New Roman"/>
          <w:sz w:val="24"/>
          <w:szCs w:val="24"/>
        </w:rPr>
        <w:t xml:space="preserve"> </w:t>
      </w:r>
      <w:r w:rsidRPr="0022003B">
        <w:rPr>
          <w:rFonts w:ascii="Times New Roman" w:hAnsi="Times New Roman" w:cs="Times New Roman"/>
          <w:sz w:val="24"/>
          <w:szCs w:val="24"/>
        </w:rPr>
        <w:t>Generator (</w:t>
      </w:r>
      <w:r w:rsidR="002D2672" w:rsidRPr="0022003B">
        <w:rPr>
          <w:rFonts w:ascii="Times New Roman" w:hAnsi="Times New Roman" w:cs="Times New Roman"/>
          <w:sz w:val="24"/>
          <w:szCs w:val="24"/>
        </w:rPr>
        <w:t>G</w:t>
      </w:r>
      <w:r w:rsidRPr="0022003B">
        <w:rPr>
          <w:rFonts w:ascii="Times New Roman" w:hAnsi="Times New Roman" w:cs="Times New Roman"/>
          <w:sz w:val="24"/>
          <w:szCs w:val="24"/>
        </w:rPr>
        <w:t>)</w:t>
      </w:r>
      <w:r w:rsidR="002D2672" w:rsidRPr="0022003B">
        <w:rPr>
          <w:rFonts w:ascii="Times New Roman" w:hAnsi="Times New Roman" w:cs="Times New Roman"/>
          <w:sz w:val="24"/>
          <w:szCs w:val="24"/>
        </w:rPr>
        <w:t xml:space="preserve"> </w:t>
      </w:r>
      <w:r w:rsidRPr="0022003B">
        <w:rPr>
          <w:rFonts w:ascii="Times New Roman" w:hAnsi="Times New Roman" w:cs="Times New Roman"/>
          <w:sz w:val="24"/>
          <w:szCs w:val="24"/>
        </w:rPr>
        <w:t xml:space="preserve">dilatih </w:t>
      </w:r>
      <w:r w:rsidR="002D2672" w:rsidRPr="0022003B">
        <w:rPr>
          <w:rFonts w:ascii="Times New Roman" w:hAnsi="Times New Roman" w:cs="Times New Roman"/>
          <w:sz w:val="24"/>
          <w:szCs w:val="24"/>
        </w:rPr>
        <w:t xml:space="preserve">untuk meminimalkan nilai </w:t>
      </w:r>
      <m:oMath>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(1-D(G(z)))]</m:t>
            </m:r>
          </m:e>
        </m:func>
      </m:oMath>
      <w:r w:rsidR="002D2672" w:rsidRPr="0022003B">
        <w:rPr>
          <w:rFonts w:ascii="Times New Roman" w:hAnsi="Times New Roman" w:cs="Times New Roman"/>
          <w:sz w:val="24"/>
          <w:szCs w:val="24"/>
        </w:rPr>
        <w:t xml:space="preserve"> </w:t>
      </w:r>
      <w:r w:rsidR="00D62963" w:rsidRPr="0022003B">
        <w:rPr>
          <w:rFonts w:ascii="Times New Roman" w:hAnsi="Times New Roman" w:cs="Times New Roman"/>
          <w:sz w:val="24"/>
          <w:szCs w:val="24"/>
        </w:rPr>
        <w:t>agar D dapat terkecoh</w:t>
      </w:r>
      <w:r w:rsidR="002D2672" w:rsidRPr="0022003B">
        <w:rPr>
          <w:rFonts w:ascii="Times New Roman" w:hAnsi="Times New Roman" w:cs="Times New Roman"/>
          <w:sz w:val="24"/>
          <w:szCs w:val="24"/>
        </w:rPr>
        <w:t>. Dengan kata lain</w:t>
      </w:r>
      <w:r w:rsidRPr="0022003B">
        <w:rPr>
          <w:rFonts w:ascii="Times New Roman" w:hAnsi="Times New Roman" w:cs="Times New Roman"/>
          <w:sz w:val="24"/>
          <w:szCs w:val="24"/>
        </w:rPr>
        <w:t>,</w:t>
      </w:r>
      <w:r w:rsidR="002D2672" w:rsidRPr="0022003B">
        <w:rPr>
          <w:rFonts w:ascii="Times New Roman" w:hAnsi="Times New Roman" w:cs="Times New Roman"/>
          <w:sz w:val="24"/>
          <w:szCs w:val="24"/>
        </w:rPr>
        <w:t xml:space="preserve"> </w:t>
      </w:r>
      <w:r w:rsidR="00C6638B" w:rsidRPr="0022003B">
        <w:rPr>
          <w:rFonts w:ascii="Times New Roman" w:hAnsi="Times New Roman" w:cs="Times New Roman"/>
          <w:sz w:val="24"/>
          <w:szCs w:val="24"/>
        </w:rPr>
        <w:t>D dan G memainkan permainan minimax-game.</w:t>
      </w:r>
    </w:p>
    <w:p w14:paraId="1CFF8DD6" w14:textId="1B81F570" w:rsidR="00630732" w:rsidRPr="0022003B" w:rsidRDefault="00630732" w:rsidP="00B70115">
      <w:pPr>
        <w:spacing w:line="240" w:lineRule="auto"/>
        <w:ind w:firstLine="567"/>
        <w:jc w:val="both"/>
        <w:rPr>
          <w:rFonts w:ascii="Times New Roman" w:hAnsi="Times New Roman" w:cs="Times New Roman"/>
          <w:sz w:val="24"/>
          <w:szCs w:val="24"/>
        </w:rPr>
      </w:pPr>
      <w:r w:rsidRPr="0022003B">
        <w:rPr>
          <w:rFonts w:ascii="Times New Roman" w:hAnsi="Times New Roman" w:cs="Times New Roman"/>
          <w:sz w:val="24"/>
          <w:szCs w:val="24"/>
        </w:rPr>
        <w:t>Di</w:t>
      </w:r>
      <w:r w:rsidR="0022003B" w:rsidRPr="0022003B">
        <w:rPr>
          <w:rFonts w:ascii="Times New Roman" w:hAnsi="Times New Roman" w:cs="Times New Roman"/>
          <w:sz w:val="24"/>
          <w:szCs w:val="24"/>
        </w:rPr>
        <w:t xml:space="preserve"> </w:t>
      </w:r>
      <w:r w:rsidRPr="0022003B">
        <w:rPr>
          <w:rFonts w:ascii="Times New Roman" w:hAnsi="Times New Roman" w:cs="Times New Roman"/>
          <w:sz w:val="24"/>
          <w:szCs w:val="24"/>
        </w:rPr>
        <w:t xml:space="preserve">dalam paper tersebut pula disebutkan metode </w:t>
      </w:r>
      <w:r w:rsidRPr="0022003B">
        <w:rPr>
          <w:rFonts w:ascii="Times New Roman" w:hAnsi="Times New Roman" w:cs="Times New Roman"/>
          <w:i/>
          <w:iCs/>
          <w:sz w:val="24"/>
          <w:szCs w:val="24"/>
        </w:rPr>
        <w:t>Conditional Generative model</w:t>
      </w:r>
      <w:r w:rsidRPr="0022003B">
        <w:rPr>
          <w:rFonts w:ascii="Times New Roman" w:hAnsi="Times New Roman" w:cs="Times New Roman"/>
          <w:sz w:val="24"/>
          <w:szCs w:val="24"/>
        </w:rPr>
        <w:t xml:space="preserve"> untuk mendapatkan data sintetis sesuai kelas yang diinginkan. Dengan secara sederhana menambahkan variabel y sebagai input tambahan pada D dan G.</w:t>
      </w:r>
    </w:p>
    <w:p w14:paraId="2D53BCD4" w14:textId="5C62E137" w:rsidR="00630732" w:rsidRPr="0022003B" w:rsidRDefault="00000000" w:rsidP="00630732">
      <w:pPr>
        <w:spacing w:line="240" w:lineRule="auto"/>
        <w:jc w:val="center"/>
        <w:rPr>
          <w:rFonts w:ascii="Times New Roman" w:eastAsia="Times New Roman" w:hAnsi="Times New Roman" w:cs="Times New Roman"/>
          <w:bCs/>
          <w:sz w:val="24"/>
          <w:szCs w:val="24"/>
        </w:rPr>
      </w:pPr>
      <m:oMath>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min</m:t>
                </m:r>
              </m:e>
              <m:lim>
                <m:r>
                  <w:rPr>
                    <w:rFonts w:ascii="Cambria Math" w:eastAsia="Times New Roman" w:hAnsi="Cambria Math" w:cs="Times New Roman"/>
                    <w:sz w:val="24"/>
                    <w:szCs w:val="24"/>
                  </w:rPr>
                  <m:t>G</m:t>
                </m:r>
              </m:lim>
            </m:limLow>
          </m:fName>
          <m:e>
            <m:func>
              <m:funcPr>
                <m:ctrlPr>
                  <w:rPr>
                    <w:rFonts w:ascii="Cambria Math" w:eastAsia="Times New Roman" w:hAnsi="Cambria Math" w:cs="Times New Roman"/>
                    <w:bCs/>
                    <w:i/>
                    <w:sz w:val="24"/>
                    <w:szCs w:val="24"/>
                  </w:rPr>
                </m:ctrlPr>
              </m:funcPr>
              <m:fName>
                <m:limLow>
                  <m:limLowPr>
                    <m:ctrlPr>
                      <w:rPr>
                        <w:rFonts w:ascii="Cambria Math" w:eastAsia="Times New Roman" w:hAnsi="Cambria Math" w:cs="Times New Roman"/>
                        <w:bCs/>
                        <w:i/>
                        <w:sz w:val="24"/>
                        <w:szCs w:val="24"/>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rPr>
                      <m:t>D</m:t>
                    </m:r>
                  </m:lim>
                </m:limLow>
              </m:fName>
              <m:e>
                <m:r>
                  <w:rPr>
                    <w:rFonts w:ascii="Cambria Math" w:eastAsia="Times New Roman" w:hAnsi="Cambria Math" w:cs="Times New Roman"/>
                    <w:sz w:val="24"/>
                    <w:szCs w:val="24"/>
                  </w:rPr>
                  <m:t>V</m:t>
                </m:r>
                <m:d>
                  <m:dPr>
                    <m:ctrlPr>
                      <w:rPr>
                        <w:rFonts w:ascii="Cambria Math" w:eastAsia="Times New Roman" w:hAnsi="Cambria Math" w:cs="Times New Roman"/>
                        <w:bCs/>
                        <w:i/>
                        <w:sz w:val="24"/>
                        <w:szCs w:val="24"/>
                      </w:rPr>
                    </m:ctrlPr>
                  </m:dPr>
                  <m:e>
                    <m:r>
                      <w:rPr>
                        <w:rFonts w:ascii="Cambria Math" w:eastAsia="Times New Roman" w:hAnsi="Cambria Math" w:cs="Times New Roman"/>
                        <w:sz w:val="24"/>
                        <w:szCs w:val="24"/>
                      </w:rPr>
                      <m:t>D,G</m:t>
                    </m:r>
                  </m:e>
                </m:d>
                <m:r>
                  <w:rPr>
                    <w:rFonts w:ascii="Cambria Math" w:eastAsia="Times New Roman" w:hAnsi="Cambria Math" w:cs="Times New Roman"/>
                    <w:sz w:val="24"/>
                    <w:szCs w:val="24"/>
                  </w:rPr>
                  <m:t xml:space="preserve">= </m:t>
                </m:r>
                <m:sSub>
                  <m:sSubPr>
                    <m:ctrlPr>
                      <w:rPr>
                        <w:rFonts w:ascii="Cambria Math" w:hAnsi="Cambria Math"/>
                        <w:sz w:val="24"/>
                        <w:szCs w:val="24"/>
                      </w:rPr>
                    </m:ctrlPr>
                  </m:sSubPr>
                  <m:e>
                    <m:r>
                      <m:rPr>
                        <m:scr m:val="double-struck"/>
                      </m:rPr>
                      <w:rPr>
                        <w:rFonts w:ascii="Cambria Math" w:hAnsi="Cambria Math"/>
                        <w:sz w:val="24"/>
                        <w:szCs w:val="24"/>
                      </w:rPr>
                      <m:t>E</m:t>
                    </m:r>
                  </m:e>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data</m:t>
                        </m:r>
                      </m:sub>
                    </m:sSub>
                    <m:d>
                      <m:dPr>
                        <m:ctrlPr>
                          <w:rPr>
                            <w:rFonts w:ascii="Cambria Math" w:hAnsi="Cambria Math"/>
                            <w:i/>
                            <w:sz w:val="24"/>
                            <w:szCs w:val="24"/>
                          </w:rPr>
                        </m:ctrlPr>
                      </m:dPr>
                      <m:e>
                        <m:r>
                          <w:rPr>
                            <w:rFonts w:ascii="Cambria Math" w:hAnsi="Cambria Math"/>
                            <w:sz w:val="24"/>
                            <w:szCs w:val="24"/>
                          </w:rPr>
                          <m:t>x</m:t>
                        </m:r>
                      </m:e>
                    </m:d>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D(x|y)]+</m:t>
                    </m:r>
                    <m:sSub>
                      <m:sSubPr>
                        <m:ctrlPr>
                          <w:rPr>
                            <w:rFonts w:ascii="Cambria Math" w:hAnsi="Cambria Math"/>
                            <w:sz w:val="24"/>
                            <w:szCs w:val="24"/>
                          </w:rPr>
                        </m:ctrlPr>
                      </m:sSubPr>
                      <m:e>
                        <m:r>
                          <m:rPr>
                            <m:scr m:val="double-struck"/>
                          </m:rPr>
                          <w:rPr>
                            <w:rFonts w:ascii="Cambria Math" w:hAnsi="Cambria Math"/>
                            <w:sz w:val="24"/>
                            <w:szCs w:val="24"/>
                          </w:rPr>
                          <m:t>E</m:t>
                        </m:r>
                      </m:e>
                      <m:sub>
                        <m:r>
                          <w:rPr>
                            <w:rFonts w:ascii="Cambria Math" w:hAnsi="Cambria Math"/>
                            <w:sz w:val="24"/>
                            <w:szCs w:val="24"/>
                          </w:rPr>
                          <m:t>z~</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z</m:t>
                            </m:r>
                          </m:sub>
                        </m:sSub>
                        <m:d>
                          <m:dPr>
                            <m:ctrlPr>
                              <w:rPr>
                                <w:rFonts w:ascii="Cambria Math" w:hAnsi="Cambria Math"/>
                                <w:i/>
                                <w:sz w:val="24"/>
                                <w:szCs w:val="24"/>
                              </w:rPr>
                            </m:ctrlPr>
                          </m:dPr>
                          <m:e>
                            <m:r>
                              <w:rPr>
                                <w:rFonts w:ascii="Cambria Math" w:hAnsi="Cambria Math"/>
                                <w:sz w:val="24"/>
                                <w:szCs w:val="24"/>
                              </w:rPr>
                              <m:t>z</m:t>
                            </m:r>
                          </m:e>
                        </m:d>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(1-D(G(z|y)))]</m:t>
                        </m:r>
                      </m:e>
                    </m:func>
                    <m:r>
                      <w:rPr>
                        <w:rFonts w:ascii="Cambria Math" w:hAnsi="Cambria Math"/>
                        <w:sz w:val="24"/>
                        <w:szCs w:val="24"/>
                      </w:rPr>
                      <m:t xml:space="preserve"> </m:t>
                    </m:r>
                  </m:e>
                </m:func>
              </m:e>
            </m:func>
          </m:e>
        </m:func>
      </m:oMath>
      <w:r w:rsidR="00630732" w:rsidRPr="0022003B">
        <w:rPr>
          <w:rFonts w:ascii="Times New Roman" w:eastAsia="Times New Roman" w:hAnsi="Times New Roman" w:cs="Times New Roman"/>
          <w:bCs/>
          <w:sz w:val="24"/>
          <w:szCs w:val="24"/>
        </w:rPr>
        <w:tab/>
        <w:t>(</w:t>
      </w:r>
      <w:r w:rsidR="003E7D45" w:rsidRPr="0022003B">
        <w:rPr>
          <w:rFonts w:ascii="Times New Roman" w:eastAsia="Times New Roman" w:hAnsi="Times New Roman" w:cs="Times New Roman"/>
          <w:bCs/>
          <w:sz w:val="24"/>
          <w:szCs w:val="24"/>
        </w:rPr>
        <w:t>3</w:t>
      </w:r>
      <w:r w:rsidR="00630732" w:rsidRPr="0022003B">
        <w:rPr>
          <w:rFonts w:ascii="Times New Roman" w:eastAsia="Times New Roman" w:hAnsi="Times New Roman" w:cs="Times New Roman"/>
          <w:bCs/>
          <w:sz w:val="24"/>
          <w:szCs w:val="24"/>
        </w:rPr>
        <w:t>)</w:t>
      </w:r>
    </w:p>
    <w:p w14:paraId="05977FE6" w14:textId="375E67FD" w:rsidR="00630732" w:rsidRPr="00B6726C" w:rsidRDefault="00B6726C" w:rsidP="00B70115">
      <w:pPr>
        <w:spacing w:line="240" w:lineRule="auto"/>
        <w:ind w:firstLine="567"/>
        <w:jc w:val="both"/>
        <w:rPr>
          <w:rFonts w:ascii="Times New Roman" w:hAnsi="Times New Roman" w:cs="Times New Roman"/>
        </w:rPr>
      </w:pPr>
      <w:r w:rsidRPr="0022003B">
        <w:rPr>
          <w:rFonts w:ascii="Times New Roman" w:hAnsi="Times New Roman" w:cs="Times New Roman"/>
          <w:i/>
          <w:iCs/>
          <w:sz w:val="24"/>
          <w:szCs w:val="24"/>
        </w:rPr>
        <w:t xml:space="preserve">Conditional model </w:t>
      </w:r>
      <w:r w:rsidRPr="0022003B">
        <w:rPr>
          <w:rFonts w:ascii="Times New Roman" w:hAnsi="Times New Roman" w:cs="Times New Roman"/>
          <w:sz w:val="24"/>
          <w:szCs w:val="24"/>
        </w:rPr>
        <w:t xml:space="preserve">ini mampu mengarahkan proses generasi data sehingga output dari G dapat dikontrol sesuai apa yang diinginkan. Nilai y ini merupakan informasi tambahan seperti kelas </w:t>
      </w:r>
      <w:r w:rsidR="00B72CE9" w:rsidRPr="0022003B">
        <w:rPr>
          <w:rFonts w:ascii="Times New Roman" w:hAnsi="Times New Roman" w:cs="Times New Roman"/>
          <w:sz w:val="24"/>
          <w:szCs w:val="24"/>
        </w:rPr>
        <w:t>label</w:t>
      </w:r>
      <w:r w:rsidR="00A831BE" w:rsidRPr="0022003B">
        <w:rPr>
          <w:rFonts w:ascii="Times New Roman" w:hAnsi="Times New Roman" w:cs="Times New Roman"/>
          <w:sz w:val="24"/>
          <w:szCs w:val="24"/>
        </w:rPr>
        <w:t xml:space="preserve"> </w:t>
      </w:r>
      <w:r w:rsidR="00A831BE" w:rsidRPr="0022003B">
        <w:rPr>
          <w:rFonts w:ascii="Times New Roman" w:hAnsi="Times New Roman" w:cs="Times New Roman"/>
          <w:sz w:val="24"/>
          <w:szCs w:val="24"/>
        </w:rPr>
        <w:fldChar w:fldCharType="begin"/>
      </w:r>
      <w:r w:rsidR="00A831BE" w:rsidRPr="0022003B">
        <w:rPr>
          <w:rFonts w:ascii="Times New Roman" w:hAnsi="Times New Roman" w:cs="Times New Roman"/>
          <w:sz w:val="24"/>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00A831BE" w:rsidRPr="0022003B">
        <w:rPr>
          <w:rFonts w:ascii="Times New Roman" w:hAnsi="Times New Roman" w:cs="Times New Roman"/>
          <w:sz w:val="24"/>
          <w:szCs w:val="24"/>
        </w:rPr>
        <w:fldChar w:fldCharType="separate"/>
      </w:r>
      <w:r w:rsidR="00A831BE" w:rsidRPr="0022003B">
        <w:rPr>
          <w:rFonts w:ascii="Times New Roman" w:hAnsi="Times New Roman" w:cs="Times New Roman"/>
          <w:sz w:val="24"/>
          <w:szCs w:val="24"/>
        </w:rPr>
        <w:t>(Mirza dan Osindero 2014)</w:t>
      </w:r>
      <w:r w:rsidR="00A831BE" w:rsidRPr="0022003B">
        <w:rPr>
          <w:rFonts w:ascii="Times New Roman" w:hAnsi="Times New Roman" w:cs="Times New Roman"/>
          <w:sz w:val="24"/>
          <w:szCs w:val="24"/>
        </w:rPr>
        <w:fldChar w:fldCharType="end"/>
      </w:r>
      <w:r>
        <w:rPr>
          <w:rFonts w:ascii="Times New Roman" w:hAnsi="Times New Roman" w:cs="Times New Roman"/>
        </w:rPr>
        <w:t>.</w:t>
      </w:r>
    </w:p>
    <w:p w14:paraId="4519DCC4" w14:textId="77777777" w:rsidR="00694C48" w:rsidRPr="002D2672" w:rsidRDefault="00694C48" w:rsidP="00B70115">
      <w:pPr>
        <w:spacing w:line="240" w:lineRule="auto"/>
        <w:ind w:firstLine="567"/>
        <w:jc w:val="both"/>
        <w:rPr>
          <w:rFonts w:ascii="Times New Roman" w:hAnsi="Times New Roman" w:cs="Times New Roman"/>
          <w:iCs/>
          <w:sz w:val="24"/>
          <w:szCs w:val="24"/>
        </w:rPr>
      </w:pPr>
    </w:p>
    <w:p w14:paraId="7B7014CA" w14:textId="77777777" w:rsidR="008C0B97" w:rsidRDefault="008C0B97">
      <w:r>
        <w:br w:type="page"/>
      </w:r>
    </w:p>
    <w:p w14:paraId="00000055" w14:textId="77777777" w:rsidR="00885335" w:rsidRDefault="00000000">
      <w:pPr>
        <w:spacing w:after="0" w:line="480" w:lineRule="auto"/>
        <w:ind w:left="567" w:hanging="567"/>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DAFTAR PUSTAKA</w:t>
      </w:r>
    </w:p>
    <w:p w14:paraId="5C942CAE" w14:textId="77777777" w:rsidR="00A831BE" w:rsidRPr="00A831BE" w:rsidRDefault="003B0D18" w:rsidP="002904DE">
      <w:pPr>
        <w:pStyle w:val="Bibliography"/>
        <w:ind w:firstLine="567"/>
        <w:jc w:val="both"/>
        <w:rPr>
          <w:rFonts w:ascii="Times New Roman" w:hAnsi="Times New Roman" w:cs="Times New Roman"/>
          <w:sz w:val="24"/>
        </w:rPr>
      </w:pPr>
      <w:r>
        <w:rPr>
          <w:rFonts w:eastAsia="Times New Roman"/>
        </w:rPr>
        <w:fldChar w:fldCharType="begin"/>
      </w:r>
      <w:r w:rsidR="00933B24">
        <w:rPr>
          <w:rFonts w:eastAsia="Times New Roman"/>
        </w:rPr>
        <w:instrText xml:space="preserve"> ADDIN ZOTERO_BIBL {"uncited":[],"omitted":[],"custom":[]} CSL_BIBLIOGRAPHY </w:instrText>
      </w:r>
      <w:r>
        <w:rPr>
          <w:rFonts w:eastAsia="Times New Roman"/>
        </w:rPr>
        <w:fldChar w:fldCharType="separate"/>
      </w:r>
      <w:r w:rsidR="00A831BE" w:rsidRPr="00A831BE">
        <w:rPr>
          <w:rFonts w:ascii="Times New Roman" w:hAnsi="Times New Roman" w:cs="Times New Roman"/>
          <w:sz w:val="24"/>
        </w:rPr>
        <w:t xml:space="preserve">Ali H, Salleh M, Saedudin R, Hussain K, Mushtaq M. 2019. Imbalance class problems in data mining: A review. </w:t>
      </w:r>
      <w:r w:rsidR="00A831BE" w:rsidRPr="00A831BE">
        <w:rPr>
          <w:rFonts w:ascii="Times New Roman" w:hAnsi="Times New Roman" w:cs="Times New Roman"/>
          <w:i/>
          <w:iCs/>
          <w:sz w:val="24"/>
        </w:rPr>
        <w:t>Indonesian Journal of Electrical Engineering and Computer Science</w:t>
      </w:r>
      <w:r w:rsidR="00A831BE" w:rsidRPr="00A831BE">
        <w:rPr>
          <w:rFonts w:ascii="Times New Roman" w:hAnsi="Times New Roman" w:cs="Times New Roman"/>
          <w:sz w:val="24"/>
        </w:rPr>
        <w:t>. 14.doi:10.11591/ijeecs.v14.i3.pp1552-1563.</w:t>
      </w:r>
    </w:p>
    <w:p w14:paraId="3B82FAF5"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Douzas G, Bacao F. 2018. Effective data generation for imbalanced learning using conditional generative adversarial networks. </w:t>
      </w:r>
      <w:r w:rsidRPr="00A831BE">
        <w:rPr>
          <w:rFonts w:ascii="Times New Roman" w:hAnsi="Times New Roman" w:cs="Times New Roman"/>
          <w:i/>
          <w:iCs/>
          <w:sz w:val="24"/>
        </w:rPr>
        <w:t>Expert Systems with Applications</w:t>
      </w:r>
      <w:r w:rsidRPr="00A831BE">
        <w:rPr>
          <w:rFonts w:ascii="Times New Roman" w:hAnsi="Times New Roman" w:cs="Times New Roman"/>
          <w:sz w:val="24"/>
        </w:rPr>
        <w:t>. 91:464–471.doi:10.1016/j.eswa.2017.09.030.</w:t>
      </w:r>
    </w:p>
    <w:p w14:paraId="2AE26A7D"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Douzas G, Bacao F, Fonseca J, Khudinyan M. 2019. Imbalanced Learning in Land Cover Classification: Improving Minority Classes’ Prediction Accuracy Using the Geometric SMOTE Algorithm. </w:t>
      </w:r>
      <w:r w:rsidRPr="00A831BE">
        <w:rPr>
          <w:rFonts w:ascii="Times New Roman" w:hAnsi="Times New Roman" w:cs="Times New Roman"/>
          <w:i/>
          <w:iCs/>
          <w:sz w:val="24"/>
        </w:rPr>
        <w:t>Remote Sensing</w:t>
      </w:r>
      <w:r w:rsidRPr="00A831BE">
        <w:rPr>
          <w:rFonts w:ascii="Times New Roman" w:hAnsi="Times New Roman" w:cs="Times New Roman"/>
          <w:sz w:val="24"/>
        </w:rPr>
        <w:t>. 11(24):3040.doi:10.3390/rs11243040.</w:t>
      </w:r>
    </w:p>
    <w:p w14:paraId="4B1BFCF3"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ElMasry G, Mandour N, Al-Rejaie S, Belin E, Rousseau D. 2019. Recent Applications of Multispectral Imaging in Seed Phenotyping and Quality Monitoring—An Overview. </w:t>
      </w:r>
      <w:r w:rsidRPr="00A831BE">
        <w:rPr>
          <w:rFonts w:ascii="Times New Roman" w:hAnsi="Times New Roman" w:cs="Times New Roman"/>
          <w:i/>
          <w:iCs/>
          <w:sz w:val="24"/>
        </w:rPr>
        <w:t>Sensors</w:t>
      </w:r>
      <w:r w:rsidRPr="00A831BE">
        <w:rPr>
          <w:rFonts w:ascii="Times New Roman" w:hAnsi="Times New Roman" w:cs="Times New Roman"/>
          <w:sz w:val="24"/>
        </w:rPr>
        <w:t>. 19(5):1090.doi:10.3390/s19051090.</w:t>
      </w:r>
    </w:p>
    <w:p w14:paraId="0BC3D152"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Fahlstrom PG, Gleason TJ, Sadraey MH. 2022. </w:t>
      </w:r>
      <w:r w:rsidRPr="00A831BE">
        <w:rPr>
          <w:rFonts w:ascii="Times New Roman" w:hAnsi="Times New Roman" w:cs="Times New Roman"/>
          <w:i/>
          <w:iCs/>
          <w:sz w:val="24"/>
        </w:rPr>
        <w:t>Introduction to UAV Systems</w:t>
      </w:r>
      <w:r w:rsidRPr="00A831BE">
        <w:rPr>
          <w:rFonts w:ascii="Times New Roman" w:hAnsi="Times New Roman" w:cs="Times New Roman"/>
          <w:sz w:val="24"/>
        </w:rPr>
        <w:t>. John Wiley &amp; Sons. Ed ke-Google-Books-ID: s8Z6EAAAQBAJ.</w:t>
      </w:r>
    </w:p>
    <w:p w14:paraId="7241DE80"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Goodfellow I, Pouget-Abadie J, Mirza M, Xu B, Warde-Farley D, Ozair S, Courville A, Bengio Y. 2014. Generative Adversarial Nets. Di dalam: </w:t>
      </w:r>
      <w:r w:rsidRPr="00A831BE">
        <w:rPr>
          <w:rFonts w:ascii="Times New Roman" w:hAnsi="Times New Roman" w:cs="Times New Roman"/>
          <w:i/>
          <w:iCs/>
          <w:sz w:val="24"/>
        </w:rPr>
        <w:t>Advances in Neural Information Processing Systems</w:t>
      </w:r>
      <w:r w:rsidRPr="00A831BE">
        <w:rPr>
          <w:rFonts w:ascii="Times New Roman" w:hAnsi="Times New Roman" w:cs="Times New Roman"/>
          <w:sz w:val="24"/>
        </w:rPr>
        <w:t>. [internet] Vol. 27. Curran Associates, Inc. [diunduh 2022 Okt 14]. Tersedia pada: https://proceedings.neurips.cc/paper/2014/hash/5ca3e9b122f61f8f06494c97b1afccf3-Abstract.html</w:t>
      </w:r>
    </w:p>
    <w:p w14:paraId="6401B8AD"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Kadyanan IGAGA. 2022. Deteksi Perubahan Penggunaan Lahan dan Penutup Lahan Pada Citra Multispectral Berdasarkan Pendekatan Codebook dan Keyblock. </w:t>
      </w:r>
      <w:r w:rsidRPr="00A831BE">
        <w:rPr>
          <w:rFonts w:ascii="Times New Roman" w:hAnsi="Times New Roman" w:cs="Times New Roman"/>
          <w:i/>
          <w:iCs/>
          <w:sz w:val="24"/>
        </w:rPr>
        <w:t>Jurnal Nasional Pendidikan Teknik Informatika : JANAPATI</w:t>
      </w:r>
      <w:r w:rsidRPr="00A831BE">
        <w:rPr>
          <w:rFonts w:ascii="Times New Roman" w:hAnsi="Times New Roman" w:cs="Times New Roman"/>
          <w:sz w:val="24"/>
        </w:rPr>
        <w:t>. 11(2):145–155.doi:10.23887/janapati.v11i2.49102.</w:t>
      </w:r>
    </w:p>
    <w:p w14:paraId="3116BF82"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Longadge MR, Dongre SS, Malik DL. 2013. Class Imbalance Problem in Data Mining: Review. 2(1):6.</w:t>
      </w:r>
    </w:p>
    <w:p w14:paraId="50BD9EF7"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Mirza M, Osindero S. 2014. Conditional Generative Adversarial Nets. [diunduh 2022 Okt 8]. Tersedia pada: http://arxiv.org/abs/1411.1784</w:t>
      </w:r>
    </w:p>
    <w:p w14:paraId="1588412D"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Patel H, Singh Rajput D, Thippa Reddy G, Iwendi C, Kashif Bashir A, Jo O. 2020. A review on classification of imbalanced data for wireless sensor networks. </w:t>
      </w:r>
      <w:r w:rsidRPr="00A831BE">
        <w:rPr>
          <w:rFonts w:ascii="Times New Roman" w:hAnsi="Times New Roman" w:cs="Times New Roman"/>
          <w:i/>
          <w:iCs/>
          <w:sz w:val="24"/>
        </w:rPr>
        <w:t>International Journal of Distributed Sensor Networks</w:t>
      </w:r>
      <w:r w:rsidRPr="00A831BE">
        <w:rPr>
          <w:rFonts w:ascii="Times New Roman" w:hAnsi="Times New Roman" w:cs="Times New Roman"/>
          <w:sz w:val="24"/>
        </w:rPr>
        <w:t>. 16(4):1550147720916404.doi:10.1177/1550147720916404.</w:t>
      </w:r>
    </w:p>
    <w:p w14:paraId="27390DDA"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Rokhmatuloh, Supriatna, Giok Pin T, Hernina R, Ardhianto R, Putut Ash Shidiq I, Adi W. 2019. Paddy Field Mapping Using Uav Multi-Spectral Imagery. </w:t>
      </w:r>
      <w:r w:rsidRPr="00A831BE">
        <w:rPr>
          <w:rFonts w:ascii="Times New Roman" w:hAnsi="Times New Roman" w:cs="Times New Roman"/>
          <w:i/>
          <w:iCs/>
          <w:sz w:val="24"/>
        </w:rPr>
        <w:t>International Journal of GEOMATE</w:t>
      </w:r>
      <w:r w:rsidRPr="00A831BE">
        <w:rPr>
          <w:rFonts w:ascii="Times New Roman" w:hAnsi="Times New Roman" w:cs="Times New Roman"/>
          <w:sz w:val="24"/>
        </w:rPr>
        <w:t>. 17(61):242–247.doi:https://doi.org/10.21660/2019.61.icee408.</w:t>
      </w:r>
    </w:p>
    <w:p w14:paraId="52D52801"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lastRenderedPageBreak/>
        <w:t xml:space="preserve">Rout N, Mishra D, Mallick MK. 2018. Handling Imbalanced Data: A Survey. Di dalam: Reddy MS, Viswanath K, K.M. SP, editor. </w:t>
      </w:r>
      <w:r w:rsidRPr="00A831BE">
        <w:rPr>
          <w:rFonts w:ascii="Times New Roman" w:hAnsi="Times New Roman" w:cs="Times New Roman"/>
          <w:i/>
          <w:iCs/>
          <w:sz w:val="24"/>
        </w:rPr>
        <w:t>International Proceedings on Advances in Soft Computing, Intelligent Systems and Applications</w:t>
      </w:r>
      <w:r w:rsidRPr="00A831BE">
        <w:rPr>
          <w:rFonts w:ascii="Times New Roman" w:hAnsi="Times New Roman" w:cs="Times New Roman"/>
          <w:sz w:val="24"/>
        </w:rPr>
        <w:t>. Singapore. Singapore: Springer. (Advances in Intelligent Systems and Computing). hlm. 431–443.</w:t>
      </w:r>
    </w:p>
    <w:p w14:paraId="566C96F6"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Sampath V, Maurtua I, Aguilar Martín JJ, Gutierrez A. 2021. A survey on generative adversarial networks for imbalance problems in computer vision tasks. </w:t>
      </w:r>
      <w:r w:rsidRPr="00A831BE">
        <w:rPr>
          <w:rFonts w:ascii="Times New Roman" w:hAnsi="Times New Roman" w:cs="Times New Roman"/>
          <w:i/>
          <w:iCs/>
          <w:sz w:val="24"/>
        </w:rPr>
        <w:t>J Big Data</w:t>
      </w:r>
      <w:r w:rsidRPr="00A831BE">
        <w:rPr>
          <w:rFonts w:ascii="Times New Roman" w:hAnsi="Times New Roman" w:cs="Times New Roman"/>
          <w:sz w:val="24"/>
        </w:rPr>
        <w:t>. 8(1):27.doi:10.1186/s40537-021-00414-0.</w:t>
      </w:r>
    </w:p>
    <w:p w14:paraId="1EE84B16"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Santoso I. 2009. </w:t>
      </w:r>
      <w:r w:rsidRPr="00A831BE">
        <w:rPr>
          <w:rFonts w:ascii="Times New Roman" w:hAnsi="Times New Roman" w:cs="Times New Roman"/>
          <w:i/>
          <w:iCs/>
          <w:sz w:val="24"/>
        </w:rPr>
        <w:t>Interaksi Manusia dan Komputer</w:t>
      </w:r>
      <w:r w:rsidRPr="00A831BE">
        <w:rPr>
          <w:rFonts w:ascii="Times New Roman" w:hAnsi="Times New Roman" w:cs="Times New Roman"/>
          <w:sz w:val="24"/>
        </w:rPr>
        <w:t>. Ed ke-2. C.V. Andi Offset. Ed ke-Google-Books-ID: _pXa7CvwTC0C.</w:t>
      </w:r>
    </w:p>
    <w:p w14:paraId="50955E29"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Shofiyanti R. 2011. TEKNOLOGI PESAWAT TANPA AWAK UNTUK PEMETAAN DAN PEMANTAUAN TANAMAN DAN LAHAN PERTANIAN. </w:t>
      </w:r>
      <w:r w:rsidRPr="00A831BE">
        <w:rPr>
          <w:rFonts w:ascii="Times New Roman" w:hAnsi="Times New Roman" w:cs="Times New Roman"/>
          <w:i/>
          <w:iCs/>
          <w:sz w:val="24"/>
        </w:rPr>
        <w:t>Informatika Pertanian</w:t>
      </w:r>
      <w:r w:rsidRPr="00A831BE">
        <w:rPr>
          <w:rFonts w:ascii="Times New Roman" w:hAnsi="Times New Roman" w:cs="Times New Roman"/>
          <w:sz w:val="24"/>
        </w:rPr>
        <w:t>. 20(2):58–64.</w:t>
      </w:r>
    </w:p>
    <w:p w14:paraId="0D4A3C90"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Spelmen VS, Porkodi R. 2018. A Review on Handling Imbalanced Data. Di dalam: </w:t>
      </w:r>
      <w:r w:rsidRPr="00A831BE">
        <w:rPr>
          <w:rFonts w:ascii="Times New Roman" w:hAnsi="Times New Roman" w:cs="Times New Roman"/>
          <w:i/>
          <w:iCs/>
          <w:sz w:val="24"/>
        </w:rPr>
        <w:t>2018 International Conference on Current Trends towards Converging Technologies (ICCTCT)</w:t>
      </w:r>
      <w:r w:rsidRPr="00A831BE">
        <w:rPr>
          <w:rFonts w:ascii="Times New Roman" w:hAnsi="Times New Roman" w:cs="Times New Roman"/>
          <w:sz w:val="24"/>
        </w:rPr>
        <w:t xml:space="preserve">. </w:t>
      </w:r>
      <w:r w:rsidRPr="00A831BE">
        <w:rPr>
          <w:rFonts w:ascii="Times New Roman" w:hAnsi="Times New Roman" w:cs="Times New Roman"/>
          <w:i/>
          <w:iCs/>
          <w:sz w:val="24"/>
        </w:rPr>
        <w:t>2018 International Conference on Current Trends towards Converging Technologies (ICCTCT)</w:t>
      </w:r>
      <w:r w:rsidRPr="00A831BE">
        <w:rPr>
          <w:rFonts w:ascii="Times New Roman" w:hAnsi="Times New Roman" w:cs="Times New Roman"/>
          <w:sz w:val="24"/>
        </w:rPr>
        <w:t>;. hlm. 1–11.</w:t>
      </w:r>
    </w:p>
    <w:p w14:paraId="740228D7"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Su W-H, Sun D-W. 2018. Multispectral Imaging for Plant Food Quality Analysis and Visualization. </w:t>
      </w:r>
      <w:r w:rsidRPr="00A831BE">
        <w:rPr>
          <w:rFonts w:ascii="Times New Roman" w:hAnsi="Times New Roman" w:cs="Times New Roman"/>
          <w:i/>
          <w:iCs/>
          <w:sz w:val="24"/>
        </w:rPr>
        <w:t>Comprehensive Reviews in Food Science and Food Safety</w:t>
      </w:r>
      <w:r w:rsidRPr="00A831BE">
        <w:rPr>
          <w:rFonts w:ascii="Times New Roman" w:hAnsi="Times New Roman" w:cs="Times New Roman"/>
          <w:sz w:val="24"/>
        </w:rPr>
        <w:t>. 17(1):220–239.doi:10.1111/1541-4337.12317.</w:t>
      </w:r>
    </w:p>
    <w:p w14:paraId="11E5B9B8"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Wang Y-P, Chang Y-C, Shen Y. 2021. Estimation of nitrogen status of paddy rice at vegetative phase using unmanned aerial vehicle based multispectral imagery. </w:t>
      </w:r>
      <w:r w:rsidRPr="00A831BE">
        <w:rPr>
          <w:rFonts w:ascii="Times New Roman" w:hAnsi="Times New Roman" w:cs="Times New Roman"/>
          <w:i/>
          <w:iCs/>
          <w:sz w:val="24"/>
        </w:rPr>
        <w:t>Precision Agric</w:t>
      </w:r>
      <w:r w:rsidRPr="00A831BE">
        <w:rPr>
          <w:rFonts w:ascii="Times New Roman" w:hAnsi="Times New Roman" w:cs="Times New Roman"/>
          <w:sz w:val="24"/>
        </w:rPr>
        <w:t>. 23(1):1–17.doi:10.1007/s11119-021-09823-w.</w:t>
      </w:r>
    </w:p>
    <w:p w14:paraId="351273D4"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Wijayanto AW, Wahyu Triscowati D, Marsuhandi AH. 2020. Maize field area detection in East Java, Indonesia: An integrated multispectral remote sensing and machine learning approach. Di dalam: </w:t>
      </w:r>
      <w:r w:rsidRPr="00A831BE">
        <w:rPr>
          <w:rFonts w:ascii="Times New Roman" w:hAnsi="Times New Roman" w:cs="Times New Roman"/>
          <w:i/>
          <w:iCs/>
          <w:sz w:val="24"/>
        </w:rPr>
        <w:t>2020 12th International Conference on Information Technology and Electrical Engineering (ICITEE)</w:t>
      </w:r>
      <w:r w:rsidRPr="00A831BE">
        <w:rPr>
          <w:rFonts w:ascii="Times New Roman" w:hAnsi="Times New Roman" w:cs="Times New Roman"/>
          <w:sz w:val="24"/>
        </w:rPr>
        <w:t xml:space="preserve">. </w:t>
      </w:r>
      <w:r w:rsidRPr="00A831BE">
        <w:rPr>
          <w:rFonts w:ascii="Times New Roman" w:hAnsi="Times New Roman" w:cs="Times New Roman"/>
          <w:i/>
          <w:iCs/>
          <w:sz w:val="24"/>
        </w:rPr>
        <w:t>2020 12th International Conference on Information Technology and Electrical Engineering (ICITEE)</w:t>
      </w:r>
      <w:r w:rsidRPr="00A831BE">
        <w:rPr>
          <w:rFonts w:ascii="Times New Roman" w:hAnsi="Times New Roman" w:cs="Times New Roman"/>
          <w:sz w:val="24"/>
        </w:rPr>
        <w:t>;. hlm. 168–173.</w:t>
      </w:r>
    </w:p>
    <w:p w14:paraId="1FF25765"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Xie Y, Zhang T. 2018. Imbalanced Learning for Fault Diagnosis Problem of Rotating Machinery Based on Generative Adversarial Networks. Di dalam: </w:t>
      </w:r>
      <w:r w:rsidRPr="00A831BE">
        <w:rPr>
          <w:rFonts w:ascii="Times New Roman" w:hAnsi="Times New Roman" w:cs="Times New Roman"/>
          <w:i/>
          <w:iCs/>
          <w:sz w:val="24"/>
        </w:rPr>
        <w:t>2018 37th Chinese Control Conference (CCC)</w:t>
      </w:r>
      <w:r w:rsidRPr="00A831BE">
        <w:rPr>
          <w:rFonts w:ascii="Times New Roman" w:hAnsi="Times New Roman" w:cs="Times New Roman"/>
          <w:sz w:val="24"/>
        </w:rPr>
        <w:t xml:space="preserve">. </w:t>
      </w:r>
      <w:r w:rsidRPr="00A831BE">
        <w:rPr>
          <w:rFonts w:ascii="Times New Roman" w:hAnsi="Times New Roman" w:cs="Times New Roman"/>
          <w:i/>
          <w:iCs/>
          <w:sz w:val="24"/>
        </w:rPr>
        <w:t>2018 37th Chinese Control Conference (CCC)</w:t>
      </w:r>
      <w:r w:rsidRPr="00A831BE">
        <w:rPr>
          <w:rFonts w:ascii="Times New Roman" w:hAnsi="Times New Roman" w:cs="Times New Roman"/>
          <w:sz w:val="24"/>
        </w:rPr>
        <w:t>;. hlm. 6017–6022.</w:t>
      </w:r>
    </w:p>
    <w:p w14:paraId="2F0F8D31" w14:textId="77777777" w:rsidR="00A831BE" w:rsidRPr="00A831BE" w:rsidRDefault="00A831BE" w:rsidP="002904DE">
      <w:pPr>
        <w:pStyle w:val="Bibliography"/>
        <w:ind w:firstLine="567"/>
        <w:jc w:val="both"/>
        <w:rPr>
          <w:rFonts w:ascii="Times New Roman" w:hAnsi="Times New Roman" w:cs="Times New Roman"/>
          <w:sz w:val="24"/>
        </w:rPr>
      </w:pPr>
      <w:r w:rsidRPr="00A831BE">
        <w:rPr>
          <w:rFonts w:ascii="Times New Roman" w:hAnsi="Times New Roman" w:cs="Times New Roman"/>
          <w:sz w:val="24"/>
        </w:rPr>
        <w:t xml:space="preserve">Zhang C, Li J, Zhao Y, Li T, Chen Q, Zhang X, Qiu W. 2021. Problem of data imbalance in building energy load prediction: Concept, influence, and solution. </w:t>
      </w:r>
      <w:r w:rsidRPr="00A831BE">
        <w:rPr>
          <w:rFonts w:ascii="Times New Roman" w:hAnsi="Times New Roman" w:cs="Times New Roman"/>
          <w:i/>
          <w:iCs/>
          <w:sz w:val="24"/>
        </w:rPr>
        <w:t>Applied Energy</w:t>
      </w:r>
      <w:r w:rsidRPr="00A831BE">
        <w:rPr>
          <w:rFonts w:ascii="Times New Roman" w:hAnsi="Times New Roman" w:cs="Times New Roman"/>
          <w:sz w:val="24"/>
        </w:rPr>
        <w:t>. 297:117139.doi:10.1016/j.apenergy.2021.117139.</w:t>
      </w:r>
    </w:p>
    <w:p w14:paraId="00000067" w14:textId="6DD23546" w:rsidR="00885335" w:rsidRDefault="003B0D18" w:rsidP="002904DE">
      <w:pPr>
        <w:ind w:left="567"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885335">
      <w:headerReference w:type="default" r:id="rId9"/>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1EBF" w14:textId="77777777" w:rsidR="009B50A5" w:rsidRDefault="009B50A5">
      <w:pPr>
        <w:spacing w:after="0" w:line="240" w:lineRule="auto"/>
      </w:pPr>
      <w:r>
        <w:separator/>
      </w:r>
    </w:p>
  </w:endnote>
  <w:endnote w:type="continuationSeparator" w:id="0">
    <w:p w14:paraId="176B663F" w14:textId="77777777" w:rsidR="009B50A5" w:rsidRDefault="009B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0E8F" w14:textId="77777777" w:rsidR="009B50A5" w:rsidRDefault="009B50A5">
      <w:pPr>
        <w:spacing w:after="0" w:line="240" w:lineRule="auto"/>
      </w:pPr>
      <w:r>
        <w:separator/>
      </w:r>
    </w:p>
  </w:footnote>
  <w:footnote w:type="continuationSeparator" w:id="0">
    <w:p w14:paraId="4F1C7EC3" w14:textId="77777777" w:rsidR="009B50A5" w:rsidRDefault="009B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885335" w:rsidRDefault="0088533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2368B"/>
    <w:multiLevelType w:val="multilevel"/>
    <w:tmpl w:val="40C403B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B63A2E"/>
    <w:multiLevelType w:val="multilevel"/>
    <w:tmpl w:val="824E7320"/>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02483B"/>
    <w:multiLevelType w:val="multilevel"/>
    <w:tmpl w:val="9D903EF6"/>
    <w:lvl w:ilvl="0">
      <w:start w:val="1"/>
      <w:numFmt w:val="upperRoman"/>
      <w:lvlText w:val="%1."/>
      <w:lvlJc w:val="left"/>
      <w:pPr>
        <w:ind w:left="360" w:hanging="360"/>
      </w:pPr>
    </w:lvl>
    <w:lvl w:ilvl="1">
      <w:start w:val="1"/>
      <w:numFmt w:val="decimal"/>
      <w:lvlText w:val="1.%2."/>
      <w:lvlJc w:val="left"/>
      <w:pPr>
        <w:ind w:left="1283" w:hanging="431"/>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8498288">
    <w:abstractNumId w:val="5"/>
  </w:num>
  <w:num w:numId="2" w16cid:durableId="1749301698">
    <w:abstractNumId w:val="4"/>
  </w:num>
  <w:num w:numId="3" w16cid:durableId="1357466497">
    <w:abstractNumId w:val="0"/>
  </w:num>
  <w:num w:numId="4" w16cid:durableId="1582763227">
    <w:abstractNumId w:val="2"/>
  </w:num>
  <w:num w:numId="5" w16cid:durableId="1440024243">
    <w:abstractNumId w:val="3"/>
  </w:num>
  <w:num w:numId="6" w16cid:durableId="2140103162">
    <w:abstractNumId w:val="1"/>
  </w:num>
  <w:num w:numId="7" w16cid:durableId="1224411889">
    <w:abstractNumId w:val="1"/>
  </w:num>
  <w:num w:numId="8" w16cid:durableId="1023169511">
    <w:abstractNumId w:val="1"/>
  </w:num>
  <w:num w:numId="9" w16cid:durableId="364261110">
    <w:abstractNumId w:val="1"/>
  </w:num>
  <w:num w:numId="10" w16cid:durableId="424304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35"/>
    <w:rsid w:val="000978E2"/>
    <w:rsid w:val="000C22A5"/>
    <w:rsid w:val="000E755C"/>
    <w:rsid w:val="00103509"/>
    <w:rsid w:val="00111B1B"/>
    <w:rsid w:val="00154CD5"/>
    <w:rsid w:val="00162967"/>
    <w:rsid w:val="00195223"/>
    <w:rsid w:val="00196747"/>
    <w:rsid w:val="001B14E3"/>
    <w:rsid w:val="001F3D33"/>
    <w:rsid w:val="0022003B"/>
    <w:rsid w:val="00246100"/>
    <w:rsid w:val="00257678"/>
    <w:rsid w:val="00272E98"/>
    <w:rsid w:val="002904DE"/>
    <w:rsid w:val="002B565E"/>
    <w:rsid w:val="002C1A10"/>
    <w:rsid w:val="002D2672"/>
    <w:rsid w:val="002D7C2A"/>
    <w:rsid w:val="00301A66"/>
    <w:rsid w:val="003425DD"/>
    <w:rsid w:val="00355DD7"/>
    <w:rsid w:val="003B0D18"/>
    <w:rsid w:val="003B7E5D"/>
    <w:rsid w:val="003C27FC"/>
    <w:rsid w:val="003E7D45"/>
    <w:rsid w:val="0042594A"/>
    <w:rsid w:val="004270C4"/>
    <w:rsid w:val="004410F4"/>
    <w:rsid w:val="00485247"/>
    <w:rsid w:val="004905F4"/>
    <w:rsid w:val="004B731F"/>
    <w:rsid w:val="004E3E3B"/>
    <w:rsid w:val="004F54D6"/>
    <w:rsid w:val="004F6344"/>
    <w:rsid w:val="005160A7"/>
    <w:rsid w:val="005461BE"/>
    <w:rsid w:val="005675C1"/>
    <w:rsid w:val="005808F4"/>
    <w:rsid w:val="0058654F"/>
    <w:rsid w:val="005C5FA1"/>
    <w:rsid w:val="005F72E8"/>
    <w:rsid w:val="00630732"/>
    <w:rsid w:val="00642398"/>
    <w:rsid w:val="00691305"/>
    <w:rsid w:val="00694C48"/>
    <w:rsid w:val="006F01D1"/>
    <w:rsid w:val="006F165D"/>
    <w:rsid w:val="00736B1B"/>
    <w:rsid w:val="007745AA"/>
    <w:rsid w:val="007804A9"/>
    <w:rsid w:val="007D40C2"/>
    <w:rsid w:val="00847B2B"/>
    <w:rsid w:val="008762EE"/>
    <w:rsid w:val="00885335"/>
    <w:rsid w:val="008C0B97"/>
    <w:rsid w:val="008D0184"/>
    <w:rsid w:val="00933B24"/>
    <w:rsid w:val="00950D9F"/>
    <w:rsid w:val="0098482F"/>
    <w:rsid w:val="009856D2"/>
    <w:rsid w:val="009A437B"/>
    <w:rsid w:val="009B50A5"/>
    <w:rsid w:val="009D5B69"/>
    <w:rsid w:val="009F0B79"/>
    <w:rsid w:val="00A3378A"/>
    <w:rsid w:val="00A427DC"/>
    <w:rsid w:val="00A831BE"/>
    <w:rsid w:val="00A84123"/>
    <w:rsid w:val="00A84F2E"/>
    <w:rsid w:val="00A956E1"/>
    <w:rsid w:val="00AF0BB8"/>
    <w:rsid w:val="00AF1F86"/>
    <w:rsid w:val="00B21F53"/>
    <w:rsid w:val="00B23EEB"/>
    <w:rsid w:val="00B60277"/>
    <w:rsid w:val="00B6726C"/>
    <w:rsid w:val="00B70115"/>
    <w:rsid w:val="00B72CE9"/>
    <w:rsid w:val="00BC25AB"/>
    <w:rsid w:val="00BD5655"/>
    <w:rsid w:val="00BF2756"/>
    <w:rsid w:val="00C01BE4"/>
    <w:rsid w:val="00C17A52"/>
    <w:rsid w:val="00C20107"/>
    <w:rsid w:val="00C25806"/>
    <w:rsid w:val="00C27EF6"/>
    <w:rsid w:val="00C434F5"/>
    <w:rsid w:val="00C52399"/>
    <w:rsid w:val="00C5690B"/>
    <w:rsid w:val="00C6638B"/>
    <w:rsid w:val="00CB3F7F"/>
    <w:rsid w:val="00CD056B"/>
    <w:rsid w:val="00CE5CCC"/>
    <w:rsid w:val="00CF452F"/>
    <w:rsid w:val="00CF6AC3"/>
    <w:rsid w:val="00D11D44"/>
    <w:rsid w:val="00D47DBB"/>
    <w:rsid w:val="00D62963"/>
    <w:rsid w:val="00DE75F5"/>
    <w:rsid w:val="00E23DD2"/>
    <w:rsid w:val="00E44F3C"/>
    <w:rsid w:val="00E50525"/>
    <w:rsid w:val="00E51364"/>
    <w:rsid w:val="00E54071"/>
    <w:rsid w:val="00E84842"/>
    <w:rsid w:val="00E97B4A"/>
    <w:rsid w:val="00EA07FC"/>
    <w:rsid w:val="00EB1D06"/>
    <w:rsid w:val="00EC532A"/>
    <w:rsid w:val="00ED5261"/>
    <w:rsid w:val="00F2094B"/>
    <w:rsid w:val="00F2096D"/>
    <w:rsid w:val="00F21FD4"/>
    <w:rsid w:val="00F376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C031"/>
  <w15:docId w15:val="{687629D0-F4F0-4340-9022-C0486150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73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ListParagraph"/>
    <w:next w:val="Normal"/>
    <w:link w:val="Heading2Char"/>
    <w:uiPriority w:val="9"/>
    <w:unhideWhenUsed/>
    <w:qFormat/>
    <w:rsid w:val="007E033D"/>
    <w:pPr>
      <w:numPr>
        <w:ilvl w:val="1"/>
        <w:numId w:val="6"/>
      </w:numPr>
      <w:spacing w:line="240" w:lineRule="auto"/>
      <w:jc w:val="both"/>
      <w:textAlignment w:val="baseline"/>
      <w:outlineLvl w:val="1"/>
    </w:pPr>
    <w:rPr>
      <w:rFonts w:ascii="Times New Roman" w:eastAsia="Times New Roman" w:hAnsi="Times New Roman" w:cs="Times New Roman"/>
      <w:b/>
      <w:bCs/>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ibliography">
    <w:name w:val="Bibliography"/>
    <w:basedOn w:val="Normal"/>
    <w:next w:val="Normal"/>
    <w:uiPriority w:val="37"/>
    <w:unhideWhenUsed/>
    <w:rsid w:val="009255AF"/>
    <w:pPr>
      <w:spacing w:after="240" w:line="240" w:lineRule="auto"/>
    </w:pPr>
  </w:style>
  <w:style w:type="paragraph" w:styleId="Header">
    <w:name w:val="header"/>
    <w:basedOn w:val="Normal"/>
    <w:link w:val="HeaderChar"/>
    <w:uiPriority w:val="99"/>
    <w:unhideWhenUsed/>
    <w:rsid w:val="00925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5AF"/>
  </w:style>
  <w:style w:type="paragraph" w:styleId="Footer">
    <w:name w:val="footer"/>
    <w:basedOn w:val="Normal"/>
    <w:link w:val="FooterChar"/>
    <w:uiPriority w:val="99"/>
    <w:unhideWhenUsed/>
    <w:rsid w:val="00925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5AF"/>
  </w:style>
  <w:style w:type="paragraph" w:styleId="ListParagraph">
    <w:name w:val="List Paragraph"/>
    <w:basedOn w:val="Normal"/>
    <w:uiPriority w:val="34"/>
    <w:qFormat/>
    <w:rsid w:val="00B005AF"/>
    <w:pPr>
      <w:ind w:left="720"/>
      <w:contextualSpacing/>
    </w:pPr>
  </w:style>
  <w:style w:type="character" w:customStyle="1" w:styleId="Heading2Char">
    <w:name w:val="Heading 2 Char"/>
    <w:basedOn w:val="DefaultParagraphFont"/>
    <w:link w:val="Heading2"/>
    <w:uiPriority w:val="9"/>
    <w:rsid w:val="007E033D"/>
    <w:rPr>
      <w:rFonts w:ascii="Times New Roman" w:eastAsia="Times New Roman" w:hAnsi="Times New Roman" w:cs="Times New Roman"/>
      <w:b/>
      <w:bCs/>
      <w:color w:val="000000"/>
      <w:sz w:val="24"/>
      <w:szCs w:val="24"/>
      <w:lang w:eastAsia="en-ID"/>
    </w:rPr>
  </w:style>
  <w:style w:type="character" w:styleId="PlaceholderText">
    <w:name w:val="Placeholder Text"/>
    <w:basedOn w:val="DefaultParagraphFont"/>
    <w:uiPriority w:val="99"/>
    <w:semiHidden/>
    <w:rsid w:val="00B03E6E"/>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aZ3ihQM+5RkkaHirruIrosOvuQ==">AMUW2mUS2vE2L/0ugTloVRg2FkKcDbxRbL9U/KM/sh8vY98kEzBnPlZEFDI72Poygk9VMuHT/M3HJHKaDLYIeMy8aKRKyTerJSUHSIEUuFFlU5o6iJT1+og=</go:docsCustomData>
</go:gDocsCustomXmlDataStorage>
</file>

<file path=customXml/itemProps1.xml><?xml version="1.0" encoding="utf-8"?>
<ds:datastoreItem xmlns:ds="http://schemas.openxmlformats.org/officeDocument/2006/customXml" ds:itemID="{3E30A9C7-ECFF-4432-958E-8F30EA2A98F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14470</Words>
  <Characters>82484</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bakri</dc:creator>
  <cp:lastModifiedBy>zubair bakri</cp:lastModifiedBy>
  <cp:revision>97</cp:revision>
  <dcterms:created xsi:type="dcterms:W3CDTF">2022-09-17T02:21:00Z</dcterms:created>
  <dcterms:modified xsi:type="dcterms:W3CDTF">2022-11-04T07:33:00Z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id="ALMpWvey"/&gt;&lt;style id="http://www.zotero.org/styles/institut-pertanian-bogor" hasBibliography="1" bibliographyStyleHasBeenSet="1"/&gt;&lt;prefs&gt;&lt;pref name="fieldType" value="Field"/&gt;&lt;/prefs&gt;&lt;/data&gt;</vt:lpwstr>
  </property>
</Properties>
</file>