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1115F" w14:textId="45482D6C" w:rsidR="006161DE" w:rsidRPr="006D008A" w:rsidRDefault="008002FD" w:rsidP="006D008A">
      <w:pPr>
        <w:rPr>
          <w:rFonts w:ascii="Garamond" w:hAnsi="Garamond"/>
          <w:sz w:val="22"/>
          <w:szCs w:val="22"/>
        </w:rPr>
      </w:pPr>
      <w:r w:rsidRPr="006D008A">
        <w:rPr>
          <w:rFonts w:ascii="Garamond" w:hAnsi="Garamond"/>
          <w:sz w:val="22"/>
          <w:szCs w:val="22"/>
        </w:rPr>
        <w:t>Chapter Nine</w:t>
      </w:r>
    </w:p>
    <w:p w14:paraId="7F6436E9" w14:textId="77777777" w:rsidR="006161DE" w:rsidRPr="006D008A" w:rsidRDefault="008002FD" w:rsidP="006D008A">
      <w:pPr>
        <w:rPr>
          <w:rFonts w:ascii="Garamond" w:hAnsi="Garamond"/>
          <w:sz w:val="22"/>
          <w:szCs w:val="22"/>
        </w:rPr>
      </w:pPr>
      <w:r w:rsidRPr="006D008A">
        <w:rPr>
          <w:rFonts w:ascii="Garamond" w:hAnsi="Garamond"/>
          <w:sz w:val="22"/>
          <w:szCs w:val="22"/>
        </w:rPr>
        <w:tab/>
      </w:r>
      <w:r w:rsidRPr="006D008A">
        <w:rPr>
          <w:rFonts w:ascii="Garamond" w:hAnsi="Garamond"/>
          <w:sz w:val="22"/>
          <w:szCs w:val="22"/>
        </w:rPr>
        <w:tab/>
      </w:r>
      <w:r w:rsidRPr="006D008A">
        <w:rPr>
          <w:rFonts w:ascii="Garamond" w:hAnsi="Garamond"/>
          <w:sz w:val="22"/>
          <w:szCs w:val="22"/>
        </w:rPr>
        <w:tab/>
        <w:t>Coca Compulsions: Cocaine Abuse</w:t>
      </w:r>
    </w:p>
    <w:p w14:paraId="429B7AD6" w14:textId="77777777" w:rsidR="006161DE" w:rsidRPr="006D008A" w:rsidRDefault="006161DE" w:rsidP="006D008A">
      <w:pPr>
        <w:rPr>
          <w:rFonts w:ascii="Garamond" w:hAnsi="Garamond"/>
          <w:sz w:val="22"/>
          <w:szCs w:val="22"/>
        </w:rPr>
      </w:pPr>
    </w:p>
    <w:p w14:paraId="61C436B0" w14:textId="77777777" w:rsidR="006161DE" w:rsidRPr="006D008A" w:rsidRDefault="006161DE" w:rsidP="006D008A">
      <w:pPr>
        <w:rPr>
          <w:rFonts w:ascii="Garamond" w:hAnsi="Garamond"/>
          <w:sz w:val="22"/>
          <w:szCs w:val="22"/>
        </w:rPr>
      </w:pPr>
    </w:p>
    <w:p w14:paraId="3F72DAB3" w14:textId="77777777" w:rsidR="006161DE" w:rsidRPr="006D008A" w:rsidRDefault="008002FD" w:rsidP="006D008A">
      <w:pPr>
        <w:rPr>
          <w:rFonts w:ascii="Garamond" w:hAnsi="Garamond"/>
          <w:sz w:val="22"/>
          <w:szCs w:val="22"/>
        </w:rPr>
      </w:pPr>
      <w:r w:rsidRPr="006D008A">
        <w:rPr>
          <w:rFonts w:ascii="Garamond" w:hAnsi="Garamond"/>
          <w:sz w:val="22"/>
          <w:szCs w:val="22"/>
        </w:rPr>
        <w:tab/>
        <w:t>Lenny's a little nervous.  The big guy wants a cigarette.  Lenny says, "Sure, here help yourself."  The little guy rocks on his heels and looks around with eyes like searchlights scouring for enemy aircraft.  "</w:t>
      </w:r>
      <w:proofErr w:type="gramStart"/>
      <w:r w:rsidRPr="006D008A">
        <w:rPr>
          <w:rFonts w:ascii="Garamond" w:hAnsi="Garamond"/>
          <w:sz w:val="22"/>
          <w:szCs w:val="22"/>
        </w:rPr>
        <w:t>So</w:t>
      </w:r>
      <w:proofErr w:type="gramEnd"/>
      <w:r w:rsidRPr="006D008A">
        <w:rPr>
          <w:rFonts w:ascii="Garamond" w:hAnsi="Garamond"/>
          <w:sz w:val="22"/>
          <w:szCs w:val="22"/>
        </w:rPr>
        <w:t xml:space="preserve"> you want the stuff or not?" the big guy wants to know.</w:t>
      </w:r>
    </w:p>
    <w:p w14:paraId="343CD9EC" w14:textId="77777777" w:rsidR="006161DE" w:rsidRPr="006D008A" w:rsidRDefault="008002FD" w:rsidP="006D008A">
      <w:pPr>
        <w:rPr>
          <w:rFonts w:ascii="Garamond" w:hAnsi="Garamond"/>
          <w:sz w:val="22"/>
          <w:szCs w:val="22"/>
        </w:rPr>
      </w:pPr>
      <w:r w:rsidRPr="006D008A">
        <w:rPr>
          <w:rFonts w:ascii="Garamond" w:hAnsi="Garamond"/>
          <w:sz w:val="22"/>
          <w:szCs w:val="22"/>
        </w:rPr>
        <w:tab/>
        <w:t>"</w:t>
      </w:r>
      <w:proofErr w:type="gramStart"/>
      <w:r w:rsidRPr="006D008A">
        <w:rPr>
          <w:rFonts w:ascii="Garamond" w:hAnsi="Garamond"/>
          <w:sz w:val="22"/>
          <w:szCs w:val="22"/>
        </w:rPr>
        <w:t>Sure</w:t>
      </w:r>
      <w:proofErr w:type="gramEnd"/>
      <w:r w:rsidRPr="006D008A">
        <w:rPr>
          <w:rFonts w:ascii="Garamond" w:hAnsi="Garamond"/>
          <w:sz w:val="22"/>
          <w:szCs w:val="22"/>
        </w:rPr>
        <w:t xml:space="preserve"> I do.  But your price is too high."</w:t>
      </w:r>
    </w:p>
    <w:p w14:paraId="1D8104DC"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"Then you don't want it?  You have to buy it, turkey.  </w:t>
      </w:r>
      <w:proofErr w:type="spellStart"/>
      <w:r w:rsidRPr="006D008A">
        <w:rPr>
          <w:rFonts w:ascii="Garamond" w:hAnsi="Garamond"/>
          <w:sz w:val="22"/>
          <w:szCs w:val="22"/>
        </w:rPr>
        <w:t>Ain't</w:t>
      </w:r>
      <w:proofErr w:type="spellEnd"/>
      <w:r w:rsidRPr="006D008A">
        <w:rPr>
          <w:rFonts w:ascii="Garamond" w:hAnsi="Garamond"/>
          <w:sz w:val="22"/>
          <w:szCs w:val="22"/>
        </w:rPr>
        <w:t xml:space="preserve"> </w:t>
      </w:r>
      <w:proofErr w:type="spellStart"/>
      <w:r w:rsidRPr="006D008A">
        <w:rPr>
          <w:rFonts w:ascii="Garamond" w:hAnsi="Garamond"/>
          <w:sz w:val="22"/>
          <w:szCs w:val="22"/>
        </w:rPr>
        <w:t>givin</w:t>
      </w:r>
      <w:proofErr w:type="spellEnd"/>
      <w:r w:rsidRPr="006D008A">
        <w:rPr>
          <w:rFonts w:ascii="Garamond" w:hAnsi="Garamond"/>
          <w:sz w:val="22"/>
          <w:szCs w:val="22"/>
        </w:rPr>
        <w:t xml:space="preserve">' </w:t>
      </w:r>
      <w:proofErr w:type="gramStart"/>
      <w:r w:rsidRPr="006D008A">
        <w:rPr>
          <w:rFonts w:ascii="Garamond" w:hAnsi="Garamond"/>
          <w:sz w:val="22"/>
          <w:szCs w:val="22"/>
        </w:rPr>
        <w:t>this shit</w:t>
      </w:r>
      <w:proofErr w:type="gramEnd"/>
      <w:r w:rsidRPr="006D008A">
        <w:rPr>
          <w:rFonts w:ascii="Garamond" w:hAnsi="Garamond"/>
          <w:sz w:val="22"/>
          <w:szCs w:val="22"/>
        </w:rPr>
        <w:t xml:space="preserve"> away."</w:t>
      </w:r>
    </w:p>
    <w:p w14:paraId="79A42264" w14:textId="77777777" w:rsidR="006161DE" w:rsidRPr="006D008A" w:rsidRDefault="008002FD" w:rsidP="006D008A">
      <w:pPr>
        <w:rPr>
          <w:rFonts w:ascii="Garamond" w:hAnsi="Garamond"/>
          <w:sz w:val="22"/>
          <w:szCs w:val="22"/>
        </w:rPr>
      </w:pPr>
      <w:r w:rsidRPr="006D008A">
        <w:rPr>
          <w:rFonts w:ascii="Garamond" w:hAnsi="Garamond"/>
          <w:sz w:val="22"/>
          <w:szCs w:val="22"/>
        </w:rPr>
        <w:tab/>
        <w:t>"</w:t>
      </w:r>
      <w:proofErr w:type="gramStart"/>
      <w:r w:rsidRPr="006D008A">
        <w:rPr>
          <w:rFonts w:ascii="Garamond" w:hAnsi="Garamond"/>
          <w:sz w:val="22"/>
          <w:szCs w:val="22"/>
        </w:rPr>
        <w:t>But,</w:t>
      </w:r>
      <w:proofErr w:type="gramEnd"/>
      <w:r w:rsidRPr="006D008A">
        <w:rPr>
          <w:rFonts w:ascii="Garamond" w:hAnsi="Garamond"/>
          <w:sz w:val="22"/>
          <w:szCs w:val="22"/>
        </w:rPr>
        <w:t xml:space="preserve"> you're way, w . . . way out a line."</w:t>
      </w:r>
    </w:p>
    <w:p w14:paraId="28C8588E"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"Two hundred.  Take it or leave it.  This </w:t>
      </w:r>
      <w:proofErr w:type="spellStart"/>
      <w:r w:rsidRPr="006D008A">
        <w:rPr>
          <w:rFonts w:ascii="Garamond" w:hAnsi="Garamond"/>
          <w:sz w:val="22"/>
          <w:szCs w:val="22"/>
        </w:rPr>
        <w:t>ain't</w:t>
      </w:r>
      <w:proofErr w:type="spellEnd"/>
      <w:r w:rsidRPr="006D008A">
        <w:rPr>
          <w:rFonts w:ascii="Garamond" w:hAnsi="Garamond"/>
          <w:sz w:val="22"/>
          <w:szCs w:val="22"/>
        </w:rPr>
        <w:t xml:space="preserve"> an auction."</w:t>
      </w:r>
    </w:p>
    <w:p w14:paraId="28FA0DBD"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"Two hundred.  Goddamn it.  You're </w:t>
      </w:r>
      <w:proofErr w:type="spellStart"/>
      <w:r w:rsidRPr="006D008A">
        <w:rPr>
          <w:rFonts w:ascii="Garamond" w:hAnsi="Garamond"/>
          <w:sz w:val="22"/>
          <w:szCs w:val="22"/>
        </w:rPr>
        <w:t>robbin</w:t>
      </w:r>
      <w:proofErr w:type="spellEnd"/>
      <w:r w:rsidRPr="006D008A">
        <w:rPr>
          <w:rFonts w:ascii="Garamond" w:hAnsi="Garamond"/>
          <w:sz w:val="22"/>
          <w:szCs w:val="22"/>
        </w:rPr>
        <w:t>' me."</w:t>
      </w:r>
    </w:p>
    <w:p w14:paraId="1BEDD072"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The big guy turns to </w:t>
      </w:r>
      <w:proofErr w:type="gramStart"/>
      <w:r w:rsidRPr="006D008A">
        <w:rPr>
          <w:rFonts w:ascii="Garamond" w:hAnsi="Garamond"/>
          <w:sz w:val="22"/>
          <w:szCs w:val="22"/>
        </w:rPr>
        <w:t>leave</w:t>
      </w:r>
      <w:proofErr w:type="gramEnd"/>
      <w:r w:rsidRPr="006D008A">
        <w:rPr>
          <w:rFonts w:ascii="Garamond" w:hAnsi="Garamond"/>
          <w:sz w:val="22"/>
          <w:szCs w:val="22"/>
        </w:rPr>
        <w:t xml:space="preserve"> and the little guy begins to follow.  "Hey, don't call me no more," the big guy says moving down the street away from Lenny.</w:t>
      </w:r>
    </w:p>
    <w:p w14:paraId="0D627584" w14:textId="77777777" w:rsidR="006161DE" w:rsidRPr="006D008A" w:rsidRDefault="008002FD" w:rsidP="006D008A">
      <w:pPr>
        <w:rPr>
          <w:rFonts w:ascii="Garamond" w:hAnsi="Garamond"/>
          <w:sz w:val="22"/>
          <w:szCs w:val="22"/>
        </w:rPr>
      </w:pPr>
      <w:r w:rsidRPr="006D008A">
        <w:rPr>
          <w:rFonts w:ascii="Garamond" w:hAnsi="Garamond"/>
          <w:sz w:val="22"/>
          <w:szCs w:val="22"/>
        </w:rPr>
        <w:tab/>
        <w:t>"Here.  Here's two hundred."</w:t>
      </w:r>
    </w:p>
    <w:p w14:paraId="1543031A"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Lenny's in a dangerous neighborhood.  He's heard that people going to the grocery store have been shot there by stray bullets, and here he's buying cocaine or some chemical he hopes is cocaine or at least resembles cocaine, but Lenny knows it could be talcum powder or a horse tranquilizer.  But he buys it anyway, even though he knows he'd be getting ripped off even if it were cocaine.  And he knows he could easily get arrested.  For all he knows the big guy could be under surveillance or he could be undercover.  But Lenny has to buy.  He has to do it, to go through this, to risk his life, go through the humiliation and terror, go through the risk of using whatever the hell he's taken possession of.  </w:t>
      </w:r>
    </w:p>
    <w:p w14:paraId="46DAAE1F"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He took the two hundred from his wife's wallet.  She'll see him when he comes in in the morning half baked, exhausted, spent, </w:t>
      </w:r>
      <w:proofErr w:type="gramStart"/>
      <w:r w:rsidRPr="006D008A">
        <w:rPr>
          <w:rFonts w:ascii="Garamond" w:hAnsi="Garamond"/>
          <w:sz w:val="22"/>
          <w:szCs w:val="22"/>
        </w:rPr>
        <w:t>depressed as shit</w:t>
      </w:r>
      <w:proofErr w:type="gramEnd"/>
      <w:r w:rsidRPr="006D008A">
        <w:rPr>
          <w:rFonts w:ascii="Garamond" w:hAnsi="Garamond"/>
          <w:sz w:val="22"/>
          <w:szCs w:val="22"/>
        </w:rPr>
        <w:t xml:space="preserve">.  And she'll lay into him.  He knows this because it always happens. </w:t>
      </w:r>
    </w:p>
    <w:p w14:paraId="4E56C582"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I met Lenny after he was admitted to the addiction unit at McLean Hospital.  The year was 1985, years before managed care, when the program was for 30 days, when the hospital could act as a kind of dynamic air bag, protecting the patient from himself and holding him still long enough so that I could come in four times a week and mentally operate on his tortured psyche.  After he is discharged, our work is only beginning, but we have had enough time and psychic space to make a connection, an emotional bond, which can sustain our work and thus his safety even without the protection of the hospital.  For two months after his </w:t>
      </w:r>
      <w:proofErr w:type="gramStart"/>
      <w:r w:rsidRPr="006D008A">
        <w:rPr>
          <w:rFonts w:ascii="Garamond" w:hAnsi="Garamond"/>
          <w:sz w:val="22"/>
          <w:szCs w:val="22"/>
        </w:rPr>
        <w:t>discharge</w:t>
      </w:r>
      <w:proofErr w:type="gramEnd"/>
      <w:r w:rsidRPr="006D008A">
        <w:rPr>
          <w:rFonts w:ascii="Garamond" w:hAnsi="Garamond"/>
          <w:sz w:val="22"/>
          <w:szCs w:val="22"/>
        </w:rPr>
        <w:t xml:space="preserve"> we met twice a week, but from then on for the next 5 years we saw each other weekly.  Cocaine stopped the day Lenny was admitted to the hospital, but it took another five years to repair the inner damage which led to his addiction.</w:t>
      </w:r>
    </w:p>
    <w:p w14:paraId="71E3FBCB"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Lenny was one of 9 cocaine abusers I treated in the mid-1980s with in-depth psychotherapy begun in the hospital program.  Our breakthrough came when we realized that Lenny and the other cocaine abusers were addicted not only to the highs that the drug produced, temporarily relieving their </w:t>
      </w:r>
      <w:proofErr w:type="spellStart"/>
      <w:r w:rsidRPr="006D008A">
        <w:rPr>
          <w:rFonts w:ascii="Garamond" w:hAnsi="Garamond"/>
          <w:sz w:val="22"/>
          <w:szCs w:val="22"/>
        </w:rPr>
        <w:t>every day</w:t>
      </w:r>
      <w:proofErr w:type="spellEnd"/>
      <w:r w:rsidRPr="006D008A">
        <w:rPr>
          <w:rFonts w:ascii="Garamond" w:hAnsi="Garamond"/>
          <w:sz w:val="22"/>
          <w:szCs w:val="22"/>
        </w:rPr>
        <w:t xml:space="preserve"> mental distress, but also to the lows that inevitably followed cocaine use.  All of my patients had been emotionally denigrated as children.  Some of their siblings were seen in their childhoods as future doctors or lawyers.  But my patients, even in diapers, were usually identified as disappointments and expected to fulfil their parents' prophesy as they grew into adulthood.  The disdain that they endured at home became unbearable but unavoidable.  Nothing could gain the praise or even tacit approval for which they longed.  These particular people whom I treated reacted to their dilemmas by participating in their inevitable failure.</w:t>
      </w:r>
      <w:r w:rsidRPr="006D008A">
        <w:rPr>
          <w:rStyle w:val="EndnoteReference"/>
          <w:rFonts w:ascii="Garamond" w:hAnsi="Garamond"/>
          <w:sz w:val="22"/>
          <w:szCs w:val="22"/>
        </w:rPr>
        <w:endnoteReference w:id="1"/>
      </w:r>
    </w:p>
    <w:p w14:paraId="523F8658" w14:textId="77777777" w:rsidR="006161DE" w:rsidRPr="006D008A" w:rsidRDefault="008002FD" w:rsidP="006D008A">
      <w:pPr>
        <w:rPr>
          <w:rFonts w:ascii="Garamond" w:hAnsi="Garamond"/>
          <w:sz w:val="22"/>
          <w:szCs w:val="22"/>
        </w:rPr>
      </w:pPr>
      <w:r w:rsidRPr="006D008A">
        <w:rPr>
          <w:rFonts w:ascii="Garamond" w:hAnsi="Garamond"/>
          <w:sz w:val="22"/>
          <w:szCs w:val="22"/>
        </w:rPr>
        <w:tab/>
        <w:t>I came to believe that these patients so strongly believed in their inevitable humiliation and so profoundly feared the pain of that eventuality that its anticipation became unbearable.  They were certain of their eventual, intolerable humiliation that they would go to great lengths to bring it about, to get it over with.  And for a short time after using cocaine, when they are "coming down," they do feel the profound humiliation and do get a relief from getting it over with, only to have to go through it all over again as a new surge of anticipation soon begins to form only to come crashing full force over their heads.</w:t>
      </w:r>
    </w:p>
    <w:p w14:paraId="6A11B183" w14:textId="77777777" w:rsidR="006161DE" w:rsidRPr="006D008A" w:rsidRDefault="008002FD" w:rsidP="006D008A">
      <w:pPr>
        <w:rPr>
          <w:rFonts w:ascii="Garamond" w:hAnsi="Garamond"/>
          <w:sz w:val="22"/>
          <w:szCs w:val="22"/>
        </w:rPr>
      </w:pPr>
      <w:r w:rsidRPr="006D008A">
        <w:rPr>
          <w:rFonts w:ascii="Garamond" w:hAnsi="Garamond"/>
          <w:sz w:val="22"/>
          <w:szCs w:val="22"/>
        </w:rPr>
        <w:lastRenderedPageBreak/>
        <w:tab/>
        <w:t>Lenny revered his father, who held him in disregard.  Lenny's every action seemed to invite his father's criticism.  When Lenny mowed the lawn, his father pointed each area where the cut was imperfect.  "You're just a fart in a cart," his father was fond of saying.  Even after 5 years of working together, we never really came to understand the reasons for his father's disdain; those answers remained locked inside his deceased father's unconscious mind.</w:t>
      </w:r>
    </w:p>
    <w:p w14:paraId="43D3DCBC" w14:textId="77777777" w:rsidR="006161DE" w:rsidRPr="006D008A" w:rsidRDefault="008002FD" w:rsidP="006D008A">
      <w:pPr>
        <w:rPr>
          <w:rFonts w:ascii="Garamond" w:hAnsi="Garamond"/>
          <w:sz w:val="22"/>
          <w:szCs w:val="22"/>
        </w:rPr>
      </w:pPr>
      <w:r w:rsidRPr="006D008A">
        <w:rPr>
          <w:rFonts w:ascii="Garamond" w:hAnsi="Garamond"/>
          <w:sz w:val="22"/>
          <w:szCs w:val="22"/>
        </w:rPr>
        <w:tab/>
        <w:t>I helped Lenny see that he had been mistreated as a child, to see that he was in fact deserving of love and admiration, and that his father, in some way beyond our in-depth understanding was profoundly troubled.  Over time, the lesson took hold: gradually Lenny grew able to appreciate and value himself.</w:t>
      </w:r>
    </w:p>
    <w:p w14:paraId="31C7F296" w14:textId="77777777" w:rsidR="006161DE" w:rsidRPr="006D008A" w:rsidRDefault="008002FD" w:rsidP="006D008A">
      <w:pPr>
        <w:rPr>
          <w:rFonts w:ascii="Garamond" w:hAnsi="Garamond"/>
          <w:sz w:val="22"/>
          <w:szCs w:val="22"/>
        </w:rPr>
      </w:pPr>
      <w:r w:rsidRPr="006D008A">
        <w:rPr>
          <w:rFonts w:ascii="Garamond" w:hAnsi="Garamond"/>
          <w:sz w:val="22"/>
          <w:szCs w:val="22"/>
        </w:rPr>
        <w:tab/>
        <w:t>Although I had been pondering my theories about two minds, two personalities for several years, I hadn't yet conceptualized the cerebral hemispheres of dual-brain science when I was treating Lenny.  Those ideas came later.  As part of our studies of the lateralized goggle effects, I called Lenny and some others I had treated in the 1980s, to invite them to participate informally in our program.  Each had continued to do well since our last contact a decade earlier.  With Lenny, we recorded my interview of him while he wore the different pairs of experimental glasses.</w:t>
      </w:r>
    </w:p>
    <w:p w14:paraId="5EB2399C" w14:textId="77777777" w:rsidR="006161DE" w:rsidRPr="006D008A" w:rsidRDefault="006161DE" w:rsidP="006D008A">
      <w:pPr>
        <w:rPr>
          <w:rFonts w:ascii="Garamond" w:hAnsi="Garamond"/>
          <w:sz w:val="22"/>
          <w:szCs w:val="22"/>
        </w:rPr>
      </w:pPr>
    </w:p>
    <w:p w14:paraId="7658FCB2" w14:textId="77777777" w:rsidR="006161DE" w:rsidRPr="006D008A" w:rsidRDefault="008002FD" w:rsidP="006D008A">
      <w:pPr>
        <w:rPr>
          <w:rFonts w:ascii="Garamond" w:hAnsi="Garamond"/>
          <w:sz w:val="22"/>
          <w:szCs w:val="22"/>
        </w:rPr>
      </w:pPr>
      <w:r w:rsidRPr="006D008A">
        <w:rPr>
          <w:rFonts w:ascii="Garamond" w:hAnsi="Garamond"/>
          <w:sz w:val="22"/>
          <w:szCs w:val="22"/>
        </w:rPr>
        <w:tab/>
        <w:t>"So now you're not wearing any glasses.  How much anxiety are you feeling on a scale of none, mild, moderate, quite-a-bit, or extreme?"</w:t>
      </w:r>
    </w:p>
    <w:p w14:paraId="4EE32F80" w14:textId="77777777" w:rsidR="006161DE" w:rsidRPr="006D008A" w:rsidRDefault="008002FD" w:rsidP="006D008A">
      <w:pPr>
        <w:rPr>
          <w:rFonts w:ascii="Garamond" w:hAnsi="Garamond"/>
          <w:sz w:val="22"/>
          <w:szCs w:val="22"/>
        </w:rPr>
      </w:pPr>
      <w:r w:rsidRPr="006D008A">
        <w:rPr>
          <w:rFonts w:ascii="Garamond" w:hAnsi="Garamond"/>
          <w:sz w:val="22"/>
          <w:szCs w:val="22"/>
        </w:rPr>
        <w:tab/>
        <w:t>"I would have to say, some, between none and mild."</w:t>
      </w:r>
    </w:p>
    <w:p w14:paraId="7CA21EA2" w14:textId="77777777" w:rsidR="006161DE" w:rsidRPr="006D008A" w:rsidRDefault="008002FD" w:rsidP="006D008A">
      <w:pPr>
        <w:rPr>
          <w:rFonts w:ascii="Garamond" w:hAnsi="Garamond"/>
          <w:sz w:val="22"/>
          <w:szCs w:val="22"/>
        </w:rPr>
      </w:pPr>
      <w:r w:rsidRPr="006D008A">
        <w:rPr>
          <w:rFonts w:ascii="Garamond" w:hAnsi="Garamond"/>
          <w:sz w:val="22"/>
          <w:szCs w:val="22"/>
        </w:rPr>
        <w:tab/>
        <w:t>"I would like you to pick one of those pairs of goggles. . . .  So, you're looking out the right side [left brain].  How much anxiety are you feeling?"</w:t>
      </w:r>
    </w:p>
    <w:p w14:paraId="727E2496" w14:textId="77777777" w:rsidR="006161DE" w:rsidRPr="006D008A" w:rsidRDefault="008002FD" w:rsidP="006D008A">
      <w:pPr>
        <w:rPr>
          <w:rFonts w:ascii="Garamond" w:hAnsi="Garamond"/>
          <w:sz w:val="22"/>
          <w:szCs w:val="22"/>
        </w:rPr>
      </w:pPr>
      <w:r w:rsidRPr="006D008A">
        <w:rPr>
          <w:rFonts w:ascii="Garamond" w:hAnsi="Garamond"/>
          <w:sz w:val="22"/>
          <w:szCs w:val="22"/>
        </w:rPr>
        <w:tab/>
        <w:t>[Within seconds.] "Actually quite-a-bit. . . .  I'd rate it on a scale of 0 to 10, about an 8."</w:t>
      </w:r>
    </w:p>
    <w:p w14:paraId="6C4E7285" w14:textId="77777777" w:rsidR="006161DE" w:rsidRPr="006D008A" w:rsidRDefault="008002FD" w:rsidP="006D008A">
      <w:pPr>
        <w:rPr>
          <w:rFonts w:ascii="Garamond" w:hAnsi="Garamond"/>
          <w:sz w:val="22"/>
          <w:szCs w:val="22"/>
        </w:rPr>
      </w:pPr>
      <w:r w:rsidRPr="006D008A">
        <w:rPr>
          <w:rFonts w:ascii="Garamond" w:hAnsi="Garamond"/>
          <w:sz w:val="22"/>
          <w:szCs w:val="22"/>
        </w:rPr>
        <w:tab/>
        <w:t>"On a scale of none, mild, moderate, quite-a-bit, or extreme?"</w:t>
      </w:r>
    </w:p>
    <w:p w14:paraId="188C450A" w14:textId="77777777" w:rsidR="006161DE" w:rsidRPr="006D008A" w:rsidRDefault="008002FD" w:rsidP="006D008A">
      <w:pPr>
        <w:rPr>
          <w:rFonts w:ascii="Garamond" w:hAnsi="Garamond"/>
          <w:sz w:val="22"/>
          <w:szCs w:val="22"/>
        </w:rPr>
      </w:pPr>
      <w:r w:rsidRPr="006D008A">
        <w:rPr>
          <w:rFonts w:ascii="Garamond" w:hAnsi="Garamond"/>
          <w:sz w:val="22"/>
          <w:szCs w:val="22"/>
        </w:rPr>
        <w:tab/>
        <w:t>"Quite-a-bit."</w:t>
      </w:r>
    </w:p>
    <w:p w14:paraId="584159B0" w14:textId="77777777" w:rsidR="006161DE" w:rsidRPr="006D008A" w:rsidRDefault="008002FD" w:rsidP="006D008A">
      <w:pPr>
        <w:rPr>
          <w:rFonts w:ascii="Garamond" w:hAnsi="Garamond"/>
          <w:sz w:val="22"/>
          <w:szCs w:val="22"/>
        </w:rPr>
      </w:pPr>
      <w:r w:rsidRPr="006D008A">
        <w:rPr>
          <w:rFonts w:ascii="Garamond" w:hAnsi="Garamond"/>
          <w:sz w:val="22"/>
          <w:szCs w:val="22"/>
        </w:rPr>
        <w:tab/>
        <w:t>"Is this feeling familiar?"</w:t>
      </w:r>
    </w:p>
    <w:p w14:paraId="5E1A9299" w14:textId="77777777" w:rsidR="006161DE" w:rsidRPr="006D008A" w:rsidRDefault="008002FD" w:rsidP="006D008A">
      <w:pPr>
        <w:rPr>
          <w:rFonts w:ascii="Garamond" w:hAnsi="Garamond"/>
          <w:sz w:val="22"/>
          <w:szCs w:val="22"/>
        </w:rPr>
      </w:pPr>
      <w:r w:rsidRPr="006D008A">
        <w:rPr>
          <w:rFonts w:ascii="Garamond" w:hAnsi="Garamond"/>
          <w:sz w:val="22"/>
          <w:szCs w:val="22"/>
        </w:rPr>
        <w:tab/>
        <w:t>"I've felt this before.  It would come when I would have the inability to converse and be with my dad.  It's a feeling that I didn't have when I came in here today.  It goes all the way to my legs and my feet.  It's like a fight or flight feeling; an inability to get across to someone else."</w:t>
      </w:r>
    </w:p>
    <w:p w14:paraId="3C76D35F" w14:textId="77777777" w:rsidR="006161DE" w:rsidRPr="006D008A" w:rsidRDefault="008002FD" w:rsidP="006D008A">
      <w:pPr>
        <w:rPr>
          <w:rFonts w:ascii="Garamond" w:hAnsi="Garamond"/>
          <w:sz w:val="22"/>
          <w:szCs w:val="22"/>
        </w:rPr>
      </w:pPr>
      <w:r w:rsidRPr="006D008A">
        <w:rPr>
          <w:rFonts w:ascii="Garamond" w:hAnsi="Garamond"/>
          <w:sz w:val="22"/>
          <w:szCs w:val="22"/>
        </w:rPr>
        <w:tab/>
        <w:t>"What comes to mind?  Where does it take you?"</w:t>
      </w:r>
    </w:p>
    <w:p w14:paraId="3597AA8B" w14:textId="77777777" w:rsidR="006161DE" w:rsidRPr="006D008A" w:rsidRDefault="008002FD" w:rsidP="006D008A">
      <w:pPr>
        <w:rPr>
          <w:rFonts w:ascii="Garamond" w:hAnsi="Garamond"/>
          <w:sz w:val="22"/>
          <w:szCs w:val="22"/>
        </w:rPr>
      </w:pPr>
      <w:r w:rsidRPr="006D008A">
        <w:rPr>
          <w:rFonts w:ascii="Garamond" w:hAnsi="Garamond"/>
          <w:sz w:val="22"/>
          <w:szCs w:val="22"/>
        </w:rPr>
        <w:tab/>
        <w:t>"It actually takes me to some of the physical fights that Dad and I used to have and not knowing why they started.  But, watching him get utterly frustrated and escalate that to the point where he would lose control.  I asked my mom about that about a year ago.  She doesn't remember any of that happening."</w:t>
      </w:r>
    </w:p>
    <w:p w14:paraId="167677D5" w14:textId="77777777" w:rsidR="006161DE" w:rsidRPr="006D008A" w:rsidRDefault="008002FD" w:rsidP="006D008A">
      <w:pPr>
        <w:rPr>
          <w:rFonts w:ascii="Garamond" w:hAnsi="Garamond"/>
          <w:sz w:val="22"/>
          <w:szCs w:val="22"/>
        </w:rPr>
      </w:pPr>
      <w:r w:rsidRPr="006D008A">
        <w:rPr>
          <w:rFonts w:ascii="Garamond" w:hAnsi="Garamond"/>
          <w:sz w:val="22"/>
          <w:szCs w:val="22"/>
        </w:rPr>
        <w:tab/>
        <w:t>"Does this relate to any of the feelings with the substance abuse?"</w:t>
      </w:r>
    </w:p>
    <w:p w14:paraId="59DFD7FB"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"Yeah, to the acquisition of the substance.  One of the things is that you would get a very anxious, paranoid feeling because it wasn't right, it wasn't legal.  You didn't know when </w:t>
      </w:r>
      <w:proofErr w:type="spellStart"/>
      <w:r w:rsidRPr="006D008A">
        <w:rPr>
          <w:rFonts w:ascii="Garamond" w:hAnsi="Garamond"/>
          <w:sz w:val="22"/>
          <w:szCs w:val="22"/>
        </w:rPr>
        <w:t>your</w:t>
      </w:r>
      <w:proofErr w:type="spellEnd"/>
      <w:r w:rsidRPr="006D008A">
        <w:rPr>
          <w:rFonts w:ascii="Garamond" w:hAnsi="Garamond"/>
          <w:sz w:val="22"/>
          <w:szCs w:val="22"/>
        </w:rPr>
        <w:t xml:space="preserve"> so called number was up.  And you didn't know if the quality was good.  You knew nothing about it, and every time you acted on it, you were taking a huge risk, and as I look back on it, it was not worth it at all, but I would get this feeling, I would, towards the end, I'd get such a feeling that I'd get diarrhea."</w:t>
      </w:r>
    </w:p>
    <w:p w14:paraId="7B6D9B76" w14:textId="77777777" w:rsidR="006161DE" w:rsidRPr="006D008A" w:rsidRDefault="008002FD" w:rsidP="006D008A">
      <w:pPr>
        <w:rPr>
          <w:rFonts w:ascii="Garamond" w:hAnsi="Garamond"/>
          <w:sz w:val="22"/>
          <w:szCs w:val="22"/>
        </w:rPr>
      </w:pPr>
      <w:r w:rsidRPr="006D008A">
        <w:rPr>
          <w:rFonts w:ascii="Garamond" w:hAnsi="Garamond"/>
          <w:sz w:val="22"/>
          <w:szCs w:val="22"/>
        </w:rPr>
        <w:tab/>
        <w:t>"And what would happen to this feeling when you'd use?  Would using affect this feeling?"</w:t>
      </w:r>
    </w:p>
    <w:p w14:paraId="36F1F18F"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"Don't know because the using confused the feeling and maybe that's what's in abusing substances, maybe that's what the person's looking for, in trying to confuse the feeling.  </w:t>
      </w:r>
      <w:proofErr w:type="gramStart"/>
      <w:r w:rsidRPr="006D008A">
        <w:rPr>
          <w:rFonts w:ascii="Garamond" w:hAnsi="Garamond"/>
          <w:sz w:val="22"/>
          <w:szCs w:val="22"/>
        </w:rPr>
        <w:t>So</w:t>
      </w:r>
      <w:proofErr w:type="gramEnd"/>
      <w:r w:rsidRPr="006D008A">
        <w:rPr>
          <w:rFonts w:ascii="Garamond" w:hAnsi="Garamond"/>
          <w:sz w:val="22"/>
          <w:szCs w:val="22"/>
        </w:rPr>
        <w:t xml:space="preserve"> you really don't know what going on, all you really know is that it's different.  It may not be acceptable, but you do know that you've altered it."</w:t>
      </w:r>
    </w:p>
    <w:p w14:paraId="7ACCBFCE" w14:textId="77777777" w:rsidR="006161DE" w:rsidRPr="006D008A" w:rsidRDefault="008002FD" w:rsidP="006D008A">
      <w:pPr>
        <w:rPr>
          <w:rFonts w:ascii="Garamond" w:hAnsi="Garamond"/>
          <w:sz w:val="22"/>
          <w:szCs w:val="22"/>
        </w:rPr>
      </w:pPr>
      <w:r w:rsidRPr="006D008A">
        <w:rPr>
          <w:rFonts w:ascii="Garamond" w:hAnsi="Garamond"/>
          <w:sz w:val="22"/>
          <w:szCs w:val="22"/>
        </w:rPr>
        <w:tab/>
        <w:t>"And after the substance is leaving your body.  What's the feeling like."</w:t>
      </w:r>
    </w:p>
    <w:p w14:paraId="1BE73F45"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"Well, you're left right back where you began.  You still have a feeling similar to this because you know you'll go out and acquire more, and it's just a matter of timing as to when.  </w:t>
      </w:r>
      <w:proofErr w:type="gramStart"/>
      <w:r w:rsidRPr="006D008A">
        <w:rPr>
          <w:rFonts w:ascii="Garamond" w:hAnsi="Garamond"/>
          <w:sz w:val="22"/>
          <w:szCs w:val="22"/>
        </w:rPr>
        <w:t>So</w:t>
      </w:r>
      <w:proofErr w:type="gramEnd"/>
      <w:r w:rsidRPr="006D008A">
        <w:rPr>
          <w:rFonts w:ascii="Garamond" w:hAnsi="Garamond"/>
          <w:sz w:val="22"/>
          <w:szCs w:val="22"/>
        </w:rPr>
        <w:t xml:space="preserve"> this feeling is always there.  It doesn't go away unless you alter it some way."</w:t>
      </w:r>
    </w:p>
    <w:p w14:paraId="1172F03E" w14:textId="77777777" w:rsidR="006161DE" w:rsidRPr="006D008A" w:rsidRDefault="008002FD" w:rsidP="006D008A">
      <w:pPr>
        <w:rPr>
          <w:rFonts w:ascii="Garamond" w:hAnsi="Garamond"/>
          <w:sz w:val="22"/>
          <w:szCs w:val="22"/>
        </w:rPr>
      </w:pPr>
      <w:r w:rsidRPr="006D008A">
        <w:rPr>
          <w:rFonts w:ascii="Garamond" w:hAnsi="Garamond"/>
          <w:sz w:val="22"/>
          <w:szCs w:val="22"/>
        </w:rPr>
        <w:tab/>
        <w:t>"And how do you feel about yourself in this condition?"</w:t>
      </w:r>
    </w:p>
    <w:p w14:paraId="01773A84" w14:textId="77777777" w:rsidR="006161DE" w:rsidRPr="006D008A" w:rsidRDefault="008002FD" w:rsidP="006D008A">
      <w:pPr>
        <w:rPr>
          <w:rFonts w:ascii="Garamond" w:hAnsi="Garamond"/>
          <w:sz w:val="22"/>
          <w:szCs w:val="22"/>
        </w:rPr>
      </w:pPr>
      <w:r w:rsidRPr="006D008A">
        <w:rPr>
          <w:rFonts w:ascii="Garamond" w:hAnsi="Garamond"/>
          <w:sz w:val="22"/>
          <w:szCs w:val="22"/>
        </w:rPr>
        <w:tab/>
        <w:t>"You feel totally insecure.  You feel out of control.  Obviously you have no control over what's going on if you're acquiring."</w:t>
      </w:r>
    </w:p>
    <w:p w14:paraId="560C9213" w14:textId="77777777" w:rsidR="006161DE" w:rsidRPr="006D008A" w:rsidRDefault="008002FD" w:rsidP="006D008A">
      <w:pPr>
        <w:rPr>
          <w:rFonts w:ascii="Garamond" w:hAnsi="Garamond"/>
          <w:sz w:val="22"/>
          <w:szCs w:val="22"/>
        </w:rPr>
      </w:pPr>
      <w:r w:rsidRPr="006D008A">
        <w:rPr>
          <w:rFonts w:ascii="Garamond" w:hAnsi="Garamond"/>
          <w:sz w:val="22"/>
          <w:szCs w:val="22"/>
        </w:rPr>
        <w:tab/>
        <w:t>"How do you feel about yourself as a person when you feel this way?"</w:t>
      </w:r>
    </w:p>
    <w:p w14:paraId="3B4CBE9E" w14:textId="77777777" w:rsidR="006161DE" w:rsidRPr="006D008A" w:rsidRDefault="008002FD" w:rsidP="006D008A">
      <w:pPr>
        <w:rPr>
          <w:rFonts w:ascii="Garamond" w:hAnsi="Garamond"/>
          <w:sz w:val="22"/>
          <w:szCs w:val="22"/>
        </w:rPr>
      </w:pPr>
      <w:r w:rsidRPr="006D008A">
        <w:rPr>
          <w:rFonts w:ascii="Garamond" w:hAnsi="Garamond"/>
          <w:sz w:val="22"/>
          <w:szCs w:val="22"/>
        </w:rPr>
        <w:lastRenderedPageBreak/>
        <w:tab/>
        <w:t>"As a person, well, you feel pretty low about yourself because of what you're doing.  You know what you're doing."</w:t>
      </w:r>
    </w:p>
    <w:p w14:paraId="0A397EEE" w14:textId="77777777" w:rsidR="006161DE" w:rsidRPr="006D008A" w:rsidRDefault="008002FD" w:rsidP="006D008A">
      <w:pPr>
        <w:rPr>
          <w:rFonts w:ascii="Garamond" w:hAnsi="Garamond"/>
          <w:sz w:val="22"/>
          <w:szCs w:val="22"/>
        </w:rPr>
      </w:pPr>
      <w:r w:rsidRPr="006D008A">
        <w:rPr>
          <w:rFonts w:ascii="Garamond" w:hAnsi="Garamond"/>
          <w:sz w:val="22"/>
          <w:szCs w:val="22"/>
        </w:rPr>
        <w:tab/>
        <w:t>"Is this similar or different from the way you felt about yourself when your father was upset with you?"</w:t>
      </w:r>
    </w:p>
    <w:p w14:paraId="5AC72788" w14:textId="77777777" w:rsidR="006161DE" w:rsidRPr="006D008A" w:rsidRDefault="008002FD" w:rsidP="006D008A">
      <w:pPr>
        <w:rPr>
          <w:rFonts w:ascii="Garamond" w:hAnsi="Garamond"/>
          <w:sz w:val="22"/>
          <w:szCs w:val="22"/>
        </w:rPr>
      </w:pPr>
      <w:r w:rsidRPr="006D008A">
        <w:rPr>
          <w:rFonts w:ascii="Garamond" w:hAnsi="Garamond"/>
          <w:sz w:val="22"/>
          <w:szCs w:val="22"/>
        </w:rPr>
        <w:tab/>
        <w:t>"It's similar."</w:t>
      </w:r>
    </w:p>
    <w:p w14:paraId="254479A7" w14:textId="77777777" w:rsidR="006161DE" w:rsidRPr="006D008A" w:rsidRDefault="008002FD" w:rsidP="006D008A">
      <w:pPr>
        <w:rPr>
          <w:rFonts w:ascii="Garamond" w:hAnsi="Garamond"/>
          <w:sz w:val="22"/>
          <w:szCs w:val="22"/>
        </w:rPr>
      </w:pPr>
      <w:r w:rsidRPr="006D008A">
        <w:rPr>
          <w:rFonts w:ascii="Garamond" w:hAnsi="Garamond"/>
          <w:sz w:val="22"/>
          <w:szCs w:val="22"/>
        </w:rPr>
        <w:tab/>
        <w:t>"I want you to try the other goggles, if you would."</w:t>
      </w:r>
    </w:p>
    <w:p w14:paraId="4EFBCF10"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[Seconds later] "Now I'm looking out the left side [right brain].  I'm </w:t>
      </w:r>
      <w:proofErr w:type="gramStart"/>
      <w:r w:rsidRPr="006D008A">
        <w:rPr>
          <w:rFonts w:ascii="Garamond" w:hAnsi="Garamond"/>
          <w:sz w:val="22"/>
          <w:szCs w:val="22"/>
        </w:rPr>
        <w:t>more calm</w:t>
      </w:r>
      <w:proofErr w:type="gramEnd"/>
      <w:r w:rsidRPr="006D008A">
        <w:rPr>
          <w:rFonts w:ascii="Garamond" w:hAnsi="Garamond"/>
          <w:sz w:val="22"/>
          <w:szCs w:val="22"/>
        </w:rPr>
        <w:t xml:space="preserve">.  On a scale of 0 to 10, would have to be maybe a 2 or a 3 which in your terms would be mild.  Don't know why.  </w:t>
      </w:r>
      <w:proofErr w:type="gramStart"/>
      <w:r w:rsidRPr="006D008A">
        <w:rPr>
          <w:rFonts w:ascii="Garamond" w:hAnsi="Garamond"/>
          <w:sz w:val="22"/>
          <w:szCs w:val="22"/>
        </w:rPr>
        <w:t>But,</w:t>
      </w:r>
      <w:proofErr w:type="gramEnd"/>
      <w:r w:rsidRPr="006D008A">
        <w:rPr>
          <w:rFonts w:ascii="Garamond" w:hAnsi="Garamond"/>
          <w:sz w:val="22"/>
          <w:szCs w:val="22"/>
        </w:rPr>
        <w:t xml:space="preserve"> it's true.  And it's a very calming effect.  I no longer feel anxiety racing in my legs.  That's all gone.  This is very curious.  It's a shame I can't wear glasses like this all the time."</w:t>
      </w:r>
    </w:p>
    <w:p w14:paraId="2D437906" w14:textId="77777777" w:rsidR="006161DE" w:rsidRPr="006D008A" w:rsidRDefault="008002FD" w:rsidP="006D008A">
      <w:pPr>
        <w:rPr>
          <w:rFonts w:ascii="Garamond" w:hAnsi="Garamond"/>
          <w:sz w:val="22"/>
          <w:szCs w:val="22"/>
        </w:rPr>
      </w:pPr>
      <w:r w:rsidRPr="006D008A">
        <w:rPr>
          <w:rFonts w:ascii="Garamond" w:hAnsi="Garamond"/>
          <w:sz w:val="22"/>
          <w:szCs w:val="22"/>
        </w:rPr>
        <w:tab/>
        <w:t>"Can you remember when your father was angry with you?"</w:t>
      </w:r>
    </w:p>
    <w:p w14:paraId="1086975A" w14:textId="77777777" w:rsidR="006161DE" w:rsidRPr="006D008A" w:rsidRDefault="008002FD" w:rsidP="006D008A">
      <w:pPr>
        <w:rPr>
          <w:rFonts w:ascii="Garamond" w:hAnsi="Garamond"/>
          <w:sz w:val="22"/>
          <w:szCs w:val="22"/>
        </w:rPr>
      </w:pPr>
      <w:r w:rsidRPr="006D008A">
        <w:rPr>
          <w:rFonts w:ascii="Garamond" w:hAnsi="Garamond"/>
          <w:sz w:val="22"/>
          <w:szCs w:val="22"/>
        </w:rPr>
        <w:tab/>
        <w:t>"Oh, I can remember."</w:t>
      </w:r>
    </w:p>
    <w:p w14:paraId="166905B4" w14:textId="77777777" w:rsidR="006161DE" w:rsidRPr="006D008A" w:rsidRDefault="008002FD" w:rsidP="006D008A">
      <w:pPr>
        <w:rPr>
          <w:rFonts w:ascii="Garamond" w:hAnsi="Garamond"/>
          <w:sz w:val="22"/>
          <w:szCs w:val="22"/>
        </w:rPr>
      </w:pPr>
      <w:r w:rsidRPr="006D008A">
        <w:rPr>
          <w:rFonts w:ascii="Garamond" w:hAnsi="Garamond"/>
          <w:sz w:val="22"/>
          <w:szCs w:val="22"/>
        </w:rPr>
        <w:tab/>
        <w:t>"And how does that feel?"</w:t>
      </w:r>
    </w:p>
    <w:p w14:paraId="560C9219" w14:textId="77777777" w:rsidR="006161DE" w:rsidRPr="006D008A" w:rsidRDefault="008002FD" w:rsidP="006D008A">
      <w:pPr>
        <w:rPr>
          <w:rFonts w:ascii="Garamond" w:hAnsi="Garamond"/>
          <w:sz w:val="22"/>
          <w:szCs w:val="22"/>
        </w:rPr>
      </w:pPr>
      <w:r w:rsidRPr="006D008A">
        <w:rPr>
          <w:rFonts w:ascii="Garamond" w:hAnsi="Garamond"/>
          <w:sz w:val="22"/>
          <w:szCs w:val="22"/>
        </w:rPr>
        <w:tab/>
        <w:t>"It would be the white noise of feelings, a total array of feelings from confusion, anxiety, panic, fight, flight."</w:t>
      </w:r>
    </w:p>
    <w:p w14:paraId="3B4D9C67" w14:textId="77777777" w:rsidR="006161DE" w:rsidRPr="006D008A" w:rsidRDefault="008002FD" w:rsidP="006D008A">
      <w:pPr>
        <w:rPr>
          <w:rFonts w:ascii="Garamond" w:hAnsi="Garamond"/>
          <w:sz w:val="22"/>
          <w:szCs w:val="22"/>
        </w:rPr>
      </w:pPr>
      <w:r w:rsidRPr="006D008A">
        <w:rPr>
          <w:rFonts w:ascii="Garamond" w:hAnsi="Garamond"/>
          <w:sz w:val="22"/>
          <w:szCs w:val="22"/>
        </w:rPr>
        <w:tab/>
        <w:t>"As you remember it right now, can you feel any of that?  What are you feeling right now?"</w:t>
      </w:r>
    </w:p>
    <w:p w14:paraId="2B75F4A9"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"No, I don't feel any of that now.  With this pair of </w:t>
      </w:r>
      <w:proofErr w:type="gramStart"/>
      <w:r w:rsidRPr="006D008A">
        <w:rPr>
          <w:rFonts w:ascii="Garamond" w:hAnsi="Garamond"/>
          <w:sz w:val="22"/>
          <w:szCs w:val="22"/>
        </w:rPr>
        <w:t>goggles</w:t>
      </w:r>
      <w:proofErr w:type="gramEnd"/>
      <w:r w:rsidRPr="006D008A">
        <w:rPr>
          <w:rFonts w:ascii="Garamond" w:hAnsi="Garamond"/>
          <w:sz w:val="22"/>
          <w:szCs w:val="22"/>
        </w:rPr>
        <w:t xml:space="preserve"> I have on, it's more like talking with my mom who would always have a calming effect."</w:t>
      </w:r>
    </w:p>
    <w:p w14:paraId="6737B7AE" w14:textId="77777777" w:rsidR="006161DE" w:rsidRPr="006D008A" w:rsidRDefault="008002FD" w:rsidP="006D008A">
      <w:pPr>
        <w:rPr>
          <w:rFonts w:ascii="Garamond" w:hAnsi="Garamond"/>
          <w:sz w:val="22"/>
          <w:szCs w:val="22"/>
        </w:rPr>
      </w:pPr>
      <w:r w:rsidRPr="006D008A">
        <w:rPr>
          <w:rFonts w:ascii="Garamond" w:hAnsi="Garamond"/>
          <w:sz w:val="22"/>
          <w:szCs w:val="22"/>
        </w:rPr>
        <w:tab/>
        <w:t>"Does the feeling that you have right now bear any relation to your drug use?"</w:t>
      </w:r>
    </w:p>
    <w:p w14:paraId="5F8E8891" w14:textId="77777777" w:rsidR="006161DE" w:rsidRPr="006D008A" w:rsidRDefault="008002FD" w:rsidP="006D008A">
      <w:pPr>
        <w:rPr>
          <w:rFonts w:ascii="Garamond" w:hAnsi="Garamond"/>
          <w:sz w:val="22"/>
          <w:szCs w:val="22"/>
        </w:rPr>
      </w:pPr>
      <w:r w:rsidRPr="006D008A">
        <w:rPr>
          <w:rFonts w:ascii="Garamond" w:hAnsi="Garamond"/>
          <w:sz w:val="22"/>
          <w:szCs w:val="22"/>
        </w:rPr>
        <w:tab/>
        <w:t>"No, I would have to say not.  I've only acquired this type of feeling in the last eleven or twelve years with the comprehensive understanding and acceptance of my problems with my father."</w:t>
      </w:r>
    </w:p>
    <w:p w14:paraId="7A1A1444" w14:textId="77777777" w:rsidR="006161DE" w:rsidRPr="006D008A" w:rsidRDefault="008002FD" w:rsidP="006D008A">
      <w:pPr>
        <w:rPr>
          <w:rFonts w:ascii="Garamond" w:hAnsi="Garamond"/>
          <w:sz w:val="22"/>
          <w:szCs w:val="22"/>
        </w:rPr>
      </w:pPr>
      <w:r w:rsidRPr="006D008A">
        <w:rPr>
          <w:rFonts w:ascii="Garamond" w:hAnsi="Garamond"/>
          <w:sz w:val="22"/>
          <w:szCs w:val="22"/>
        </w:rPr>
        <w:tab/>
        <w:t>"And how did you acquire that?"</w:t>
      </w:r>
    </w:p>
    <w:p w14:paraId="55885CA1" w14:textId="77777777" w:rsidR="006161DE" w:rsidRPr="006D008A" w:rsidRDefault="008002FD" w:rsidP="006D008A">
      <w:pPr>
        <w:rPr>
          <w:rFonts w:ascii="Garamond" w:hAnsi="Garamond"/>
          <w:sz w:val="22"/>
          <w:szCs w:val="22"/>
        </w:rPr>
      </w:pPr>
      <w:r w:rsidRPr="006D008A">
        <w:rPr>
          <w:rFonts w:ascii="Garamond" w:hAnsi="Garamond"/>
          <w:sz w:val="22"/>
          <w:szCs w:val="22"/>
        </w:rPr>
        <w:tab/>
        <w:t>"Well, through four and half, five years of sessions with you, and actually grieving for my dad and the relationship we didn't have.  Finding out about my dad through my brother, talking it over with my mom, and just basically putting it behind me.  Getting rid of all the dark and the old feelings and remembering the good times like my mom does."</w:t>
      </w:r>
    </w:p>
    <w:p w14:paraId="6B5663ED" w14:textId="77777777" w:rsidR="006161DE" w:rsidRPr="006D008A" w:rsidRDefault="008002FD" w:rsidP="006D008A">
      <w:pPr>
        <w:rPr>
          <w:rFonts w:ascii="Garamond" w:hAnsi="Garamond"/>
          <w:sz w:val="22"/>
          <w:szCs w:val="22"/>
        </w:rPr>
      </w:pPr>
      <w:r w:rsidRPr="006D008A">
        <w:rPr>
          <w:rFonts w:ascii="Garamond" w:hAnsi="Garamond"/>
          <w:sz w:val="22"/>
          <w:szCs w:val="22"/>
        </w:rPr>
        <w:tab/>
        <w:t>"How do you feel about yourself right now?"</w:t>
      </w:r>
    </w:p>
    <w:p w14:paraId="6C447A53" w14:textId="77777777" w:rsidR="006161DE" w:rsidRPr="006D008A" w:rsidRDefault="008002FD" w:rsidP="006D008A">
      <w:pPr>
        <w:rPr>
          <w:rFonts w:ascii="Garamond" w:hAnsi="Garamond"/>
          <w:sz w:val="22"/>
          <w:szCs w:val="22"/>
        </w:rPr>
      </w:pPr>
      <w:r w:rsidRPr="006D008A">
        <w:rPr>
          <w:rFonts w:ascii="Garamond" w:hAnsi="Garamond"/>
          <w:sz w:val="22"/>
          <w:szCs w:val="22"/>
        </w:rPr>
        <w:tab/>
        <w:t>"Well, I feel confident."</w:t>
      </w:r>
    </w:p>
    <w:p w14:paraId="1A15AC7A" w14:textId="77777777" w:rsidR="006161DE" w:rsidRPr="006D008A" w:rsidRDefault="008002FD" w:rsidP="006D008A">
      <w:pPr>
        <w:rPr>
          <w:rFonts w:ascii="Garamond" w:hAnsi="Garamond"/>
          <w:sz w:val="22"/>
          <w:szCs w:val="22"/>
        </w:rPr>
      </w:pPr>
      <w:r w:rsidRPr="006D008A">
        <w:rPr>
          <w:rFonts w:ascii="Garamond" w:hAnsi="Garamond"/>
          <w:sz w:val="22"/>
          <w:szCs w:val="22"/>
        </w:rPr>
        <w:tab/>
        <w:t>"How do you value yourself?  How do you feel about yourself as a person?"</w:t>
      </w:r>
    </w:p>
    <w:p w14:paraId="4C869491" w14:textId="77777777" w:rsidR="006161DE" w:rsidRPr="006D008A" w:rsidRDefault="008002FD" w:rsidP="006D008A">
      <w:pPr>
        <w:rPr>
          <w:rFonts w:ascii="Garamond" w:hAnsi="Garamond"/>
          <w:sz w:val="22"/>
          <w:szCs w:val="22"/>
        </w:rPr>
      </w:pPr>
      <w:r w:rsidRPr="006D008A">
        <w:rPr>
          <w:rFonts w:ascii="Garamond" w:hAnsi="Garamond"/>
          <w:sz w:val="22"/>
          <w:szCs w:val="22"/>
        </w:rPr>
        <w:tab/>
        <w:t>"Well, I'm doing the most that I can in the best way that I can to exist on my own to exist as a husband and to exist as a father and to my family and doing the best job I can at work.  There isn't really anything else that I can do to make my life better."</w:t>
      </w:r>
    </w:p>
    <w:p w14:paraId="61FE6D1E" w14:textId="77777777" w:rsidR="006161DE" w:rsidRPr="006D008A" w:rsidRDefault="008002FD" w:rsidP="006D008A">
      <w:pPr>
        <w:rPr>
          <w:rFonts w:ascii="Garamond" w:hAnsi="Garamond"/>
          <w:sz w:val="22"/>
          <w:szCs w:val="22"/>
        </w:rPr>
      </w:pPr>
      <w:r w:rsidRPr="006D008A">
        <w:rPr>
          <w:rFonts w:ascii="Garamond" w:hAnsi="Garamond"/>
          <w:sz w:val="22"/>
          <w:szCs w:val="22"/>
        </w:rPr>
        <w:tab/>
        <w:t>"What's the net result, how do you rate yourself?  How do you rate yourself as a person?"</w:t>
      </w:r>
    </w:p>
    <w:p w14:paraId="78AD0E0F" w14:textId="77777777" w:rsidR="006161DE" w:rsidRPr="006D008A" w:rsidRDefault="008002FD" w:rsidP="006D008A">
      <w:pPr>
        <w:rPr>
          <w:rFonts w:ascii="Garamond" w:hAnsi="Garamond"/>
          <w:sz w:val="22"/>
          <w:szCs w:val="22"/>
        </w:rPr>
      </w:pPr>
      <w:r w:rsidRPr="006D008A">
        <w:rPr>
          <w:rFonts w:ascii="Garamond" w:hAnsi="Garamond"/>
          <w:sz w:val="22"/>
          <w:szCs w:val="22"/>
        </w:rPr>
        <w:tab/>
        <w:t>"As a person?"</w:t>
      </w:r>
    </w:p>
    <w:p w14:paraId="22014073" w14:textId="77777777" w:rsidR="006161DE" w:rsidRPr="006D008A" w:rsidRDefault="008002FD" w:rsidP="006D008A">
      <w:pPr>
        <w:rPr>
          <w:rFonts w:ascii="Garamond" w:hAnsi="Garamond"/>
          <w:sz w:val="22"/>
          <w:szCs w:val="22"/>
        </w:rPr>
      </w:pPr>
      <w:r w:rsidRPr="006D008A">
        <w:rPr>
          <w:rFonts w:ascii="Garamond" w:hAnsi="Garamond"/>
          <w:sz w:val="22"/>
          <w:szCs w:val="22"/>
        </w:rPr>
        <w:tab/>
        <w:t>"Yeah."</w:t>
      </w:r>
    </w:p>
    <w:p w14:paraId="25123DF1" w14:textId="77777777" w:rsidR="006161DE" w:rsidRPr="006D008A" w:rsidRDefault="008002FD" w:rsidP="006D008A">
      <w:pPr>
        <w:rPr>
          <w:rFonts w:ascii="Garamond" w:hAnsi="Garamond"/>
          <w:sz w:val="22"/>
          <w:szCs w:val="22"/>
        </w:rPr>
      </w:pPr>
      <w:r w:rsidRPr="006D008A">
        <w:rPr>
          <w:rFonts w:ascii="Garamond" w:hAnsi="Garamond"/>
          <w:sz w:val="22"/>
          <w:szCs w:val="22"/>
        </w:rPr>
        <w:tab/>
        <w:t>"Well, I'm a good person.  I've made myself into a good person."</w:t>
      </w:r>
    </w:p>
    <w:p w14:paraId="47DF08F0" w14:textId="77777777" w:rsidR="006161DE" w:rsidRPr="006D008A" w:rsidRDefault="008002FD" w:rsidP="006D008A">
      <w:pPr>
        <w:rPr>
          <w:rFonts w:ascii="Garamond" w:hAnsi="Garamond"/>
          <w:sz w:val="22"/>
          <w:szCs w:val="22"/>
        </w:rPr>
      </w:pPr>
      <w:r w:rsidRPr="006D008A">
        <w:rPr>
          <w:rFonts w:ascii="Garamond" w:hAnsi="Garamond"/>
          <w:sz w:val="22"/>
          <w:szCs w:val="22"/>
        </w:rPr>
        <w:tab/>
        <w:t>"I'd like you to switch glasses again."</w:t>
      </w:r>
    </w:p>
    <w:p w14:paraId="5266B67A" w14:textId="77777777" w:rsidR="006161DE" w:rsidRPr="006D008A" w:rsidRDefault="008002FD" w:rsidP="006D008A">
      <w:pPr>
        <w:rPr>
          <w:rFonts w:ascii="Garamond" w:hAnsi="Garamond"/>
          <w:sz w:val="22"/>
          <w:szCs w:val="22"/>
        </w:rPr>
      </w:pPr>
      <w:r w:rsidRPr="006D008A">
        <w:rPr>
          <w:rFonts w:ascii="Garamond" w:hAnsi="Garamond"/>
          <w:sz w:val="22"/>
          <w:szCs w:val="22"/>
        </w:rPr>
        <w:tab/>
        <w:t>"Can I buy these?"  [laughs]</w:t>
      </w:r>
    </w:p>
    <w:p w14:paraId="4973579D" w14:textId="77777777" w:rsidR="006161DE" w:rsidRPr="006D008A" w:rsidRDefault="008002FD" w:rsidP="006D008A">
      <w:pPr>
        <w:rPr>
          <w:rFonts w:ascii="Garamond" w:hAnsi="Garamond"/>
          <w:sz w:val="22"/>
          <w:szCs w:val="22"/>
        </w:rPr>
      </w:pPr>
      <w:r w:rsidRPr="006D008A">
        <w:rPr>
          <w:rFonts w:ascii="Garamond" w:hAnsi="Garamond"/>
          <w:sz w:val="22"/>
          <w:szCs w:val="22"/>
        </w:rPr>
        <w:tab/>
        <w:t>"So now you're looking out the right side [left brain]."</w:t>
      </w:r>
    </w:p>
    <w:p w14:paraId="68F4EE16" w14:textId="77777777" w:rsidR="006161DE" w:rsidRPr="006D008A" w:rsidRDefault="008002FD" w:rsidP="006D008A">
      <w:pPr>
        <w:rPr>
          <w:rFonts w:ascii="Garamond" w:hAnsi="Garamond"/>
          <w:sz w:val="22"/>
          <w:szCs w:val="22"/>
        </w:rPr>
      </w:pPr>
      <w:r w:rsidRPr="006D008A">
        <w:rPr>
          <w:rFonts w:ascii="Garamond" w:hAnsi="Garamond"/>
          <w:sz w:val="22"/>
          <w:szCs w:val="22"/>
        </w:rPr>
        <w:tab/>
        <w:t>"The right side.  Tension is back into my legs and throughout my body.  Still don't know why.  Maybe I'll find out some day.  I just feel the phrase, "torqued up," tight; expecting verbal abuse, quips, so to speak.  One of the things that I've had to work on very hard is try not to pass along to my boys what my dad passed along to me.  And I'm not sure that he meant harm, but it came out to be that way.  I don't want to pass it along.  One of the instances that I think of is that when I would mow the lawn when I was finished he would come out and show me what I didn't do, and I would feel like this."</w:t>
      </w:r>
    </w:p>
    <w:p w14:paraId="175EA9D8" w14:textId="77777777" w:rsidR="006161DE" w:rsidRPr="006D008A" w:rsidRDefault="008002FD" w:rsidP="006D008A">
      <w:pPr>
        <w:rPr>
          <w:rFonts w:ascii="Garamond" w:hAnsi="Garamond"/>
          <w:sz w:val="22"/>
          <w:szCs w:val="22"/>
        </w:rPr>
      </w:pPr>
      <w:r w:rsidRPr="006D008A">
        <w:rPr>
          <w:rFonts w:ascii="Garamond" w:hAnsi="Garamond"/>
          <w:sz w:val="22"/>
          <w:szCs w:val="22"/>
        </w:rPr>
        <w:tab/>
        <w:t>"And what does this feel like?"</w:t>
      </w:r>
    </w:p>
    <w:p w14:paraId="25A693DE" w14:textId="77777777" w:rsidR="006161DE" w:rsidRPr="006D008A" w:rsidRDefault="008002FD" w:rsidP="006D008A">
      <w:pPr>
        <w:rPr>
          <w:rFonts w:ascii="Garamond" w:hAnsi="Garamond"/>
          <w:sz w:val="22"/>
          <w:szCs w:val="22"/>
        </w:rPr>
      </w:pPr>
      <w:r w:rsidRPr="006D008A">
        <w:rPr>
          <w:rFonts w:ascii="Garamond" w:hAnsi="Garamond"/>
          <w:sz w:val="22"/>
          <w:szCs w:val="22"/>
        </w:rPr>
        <w:tab/>
        <w:t>"This feels like a person who's never been rewarded, who never knows that he's an OK person, that he can and probably will never do right and always makes mistakes.  It's a real lonely feeling."</w:t>
      </w:r>
    </w:p>
    <w:p w14:paraId="028381AC" w14:textId="77777777" w:rsidR="006161DE" w:rsidRPr="006D008A" w:rsidRDefault="008002FD" w:rsidP="006D008A">
      <w:pPr>
        <w:rPr>
          <w:rFonts w:ascii="Garamond" w:hAnsi="Garamond"/>
          <w:sz w:val="22"/>
          <w:szCs w:val="22"/>
        </w:rPr>
      </w:pPr>
      <w:r w:rsidRPr="006D008A">
        <w:rPr>
          <w:rFonts w:ascii="Garamond" w:hAnsi="Garamond"/>
          <w:sz w:val="22"/>
          <w:szCs w:val="22"/>
        </w:rPr>
        <w:tab/>
        <w:t>"Let's try the other pair again."</w:t>
      </w:r>
    </w:p>
    <w:p w14:paraId="0A1244AE" w14:textId="77777777" w:rsidR="006161DE" w:rsidRPr="006D008A" w:rsidRDefault="008002FD" w:rsidP="006D008A">
      <w:pPr>
        <w:rPr>
          <w:rFonts w:ascii="Garamond" w:hAnsi="Garamond"/>
          <w:sz w:val="22"/>
          <w:szCs w:val="22"/>
        </w:rPr>
      </w:pPr>
      <w:r w:rsidRPr="006D008A">
        <w:rPr>
          <w:rFonts w:ascii="Garamond" w:hAnsi="Garamond"/>
          <w:sz w:val="22"/>
          <w:szCs w:val="22"/>
        </w:rPr>
        <w:lastRenderedPageBreak/>
        <w:tab/>
        <w:t>"Let's not do these [the right sided goggles] again. . . . It [left sided goggles] immediately takes that away."</w:t>
      </w:r>
    </w:p>
    <w:p w14:paraId="79E18C98" w14:textId="77777777" w:rsidR="006161DE" w:rsidRPr="006D008A" w:rsidRDefault="008002FD" w:rsidP="006D008A">
      <w:pPr>
        <w:rPr>
          <w:rFonts w:ascii="Garamond" w:hAnsi="Garamond"/>
          <w:sz w:val="22"/>
          <w:szCs w:val="22"/>
        </w:rPr>
      </w:pPr>
      <w:r w:rsidRPr="006D008A">
        <w:rPr>
          <w:rFonts w:ascii="Garamond" w:hAnsi="Garamond"/>
          <w:sz w:val="22"/>
          <w:szCs w:val="22"/>
        </w:rPr>
        <w:tab/>
        <w:t>"</w:t>
      </w:r>
      <w:proofErr w:type="gramStart"/>
      <w:r w:rsidRPr="006D008A">
        <w:rPr>
          <w:rFonts w:ascii="Garamond" w:hAnsi="Garamond"/>
          <w:sz w:val="22"/>
          <w:szCs w:val="22"/>
        </w:rPr>
        <w:t>So</w:t>
      </w:r>
      <w:proofErr w:type="gramEnd"/>
      <w:r w:rsidRPr="006D008A">
        <w:rPr>
          <w:rFonts w:ascii="Garamond" w:hAnsi="Garamond"/>
          <w:sz w:val="22"/>
          <w:szCs w:val="22"/>
        </w:rPr>
        <w:t xml:space="preserve"> you're looking out the . . ."</w:t>
      </w:r>
    </w:p>
    <w:p w14:paraId="5CDB9BB1" w14:textId="77777777" w:rsidR="006161DE" w:rsidRPr="006D008A" w:rsidRDefault="008002FD" w:rsidP="006D008A">
      <w:pPr>
        <w:rPr>
          <w:rFonts w:ascii="Garamond" w:hAnsi="Garamond"/>
          <w:sz w:val="22"/>
          <w:szCs w:val="22"/>
        </w:rPr>
      </w:pPr>
      <w:r w:rsidRPr="006D008A">
        <w:rPr>
          <w:rFonts w:ascii="Garamond" w:hAnsi="Garamond"/>
          <w:sz w:val="22"/>
          <w:szCs w:val="22"/>
        </w:rPr>
        <w:tab/>
        <w:t>"Left side [right brain]."</w:t>
      </w:r>
    </w:p>
    <w:p w14:paraId="6FF0C95D"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"This is the side you're feeling more comfortable </w:t>
      </w:r>
      <w:proofErr w:type="gramStart"/>
      <w:r w:rsidRPr="006D008A">
        <w:rPr>
          <w:rFonts w:ascii="Garamond" w:hAnsi="Garamond"/>
          <w:sz w:val="22"/>
          <w:szCs w:val="22"/>
        </w:rPr>
        <w:t>on?</w:t>
      </w:r>
      <w:proofErr w:type="gramEnd"/>
      <w:r w:rsidRPr="006D008A">
        <w:rPr>
          <w:rFonts w:ascii="Garamond" w:hAnsi="Garamond"/>
          <w:sz w:val="22"/>
          <w:szCs w:val="22"/>
        </w:rPr>
        <w:t xml:space="preserve">  Let's talk about how you felt when you had the other glasses on, while you have these glasses on.  Do you have any idea why you were using drugs?  Do these glasses give you any insight into that?"</w:t>
      </w:r>
    </w:p>
    <w:p w14:paraId="0369DC7D" w14:textId="77777777" w:rsidR="006161DE" w:rsidRPr="006D008A" w:rsidRDefault="008002FD" w:rsidP="006D008A">
      <w:pPr>
        <w:rPr>
          <w:rFonts w:ascii="Garamond" w:hAnsi="Garamond"/>
          <w:sz w:val="22"/>
          <w:szCs w:val="22"/>
        </w:rPr>
      </w:pPr>
      <w:r w:rsidRPr="006D008A">
        <w:rPr>
          <w:rFonts w:ascii="Garamond" w:hAnsi="Garamond"/>
          <w:sz w:val="22"/>
          <w:szCs w:val="22"/>
        </w:rPr>
        <w:tab/>
        <w:t>"I think I used drugs to alter the way that I felt about myself.  I also used drugs as a way to gain friends.  It got me acceptance into a wide group of people that I didn't really look at from a rational point of view; it was just a group of people who shared a substance abuse concept."</w:t>
      </w:r>
    </w:p>
    <w:p w14:paraId="0F3C69E0" w14:textId="77777777" w:rsidR="006161DE" w:rsidRPr="006D008A" w:rsidRDefault="008002FD" w:rsidP="006D008A">
      <w:pPr>
        <w:rPr>
          <w:rFonts w:ascii="Garamond" w:hAnsi="Garamond"/>
          <w:sz w:val="22"/>
          <w:szCs w:val="22"/>
        </w:rPr>
      </w:pPr>
      <w:r w:rsidRPr="006D008A">
        <w:rPr>
          <w:rFonts w:ascii="Garamond" w:hAnsi="Garamond"/>
          <w:sz w:val="22"/>
          <w:szCs w:val="22"/>
        </w:rPr>
        <w:tab/>
        <w:t>"Now the feeling that you had on the other side, was that related to the substance abuse, the torqued up feeling?"</w:t>
      </w:r>
    </w:p>
    <w:p w14:paraId="1BB66E46"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"Yeah, I would get that feeling.  One of the reasons I sought help to end the cocaine abuse was because in the end it started to accentuate the feeling I had looking out the right side.  </w:t>
      </w:r>
      <w:proofErr w:type="gramStart"/>
      <w:r w:rsidRPr="006D008A">
        <w:rPr>
          <w:rFonts w:ascii="Garamond" w:hAnsi="Garamond"/>
          <w:sz w:val="22"/>
          <w:szCs w:val="22"/>
        </w:rPr>
        <w:t>So</w:t>
      </w:r>
      <w:proofErr w:type="gramEnd"/>
      <w:r w:rsidRPr="006D008A">
        <w:rPr>
          <w:rFonts w:ascii="Garamond" w:hAnsi="Garamond"/>
          <w:sz w:val="22"/>
          <w:szCs w:val="22"/>
        </w:rPr>
        <w:t xml:space="preserve"> it wasn't helping.  It was compounding my negative feelings about myself by a factor of about 10."</w:t>
      </w:r>
    </w:p>
    <w:p w14:paraId="40B13A3D" w14:textId="77777777" w:rsidR="006161DE" w:rsidRPr="006D008A" w:rsidRDefault="008002FD" w:rsidP="006D008A">
      <w:pPr>
        <w:rPr>
          <w:rFonts w:ascii="Garamond" w:hAnsi="Garamond"/>
          <w:sz w:val="22"/>
          <w:szCs w:val="22"/>
        </w:rPr>
      </w:pPr>
      <w:r w:rsidRPr="006D008A">
        <w:rPr>
          <w:rFonts w:ascii="Garamond" w:hAnsi="Garamond"/>
          <w:sz w:val="22"/>
          <w:szCs w:val="22"/>
        </w:rPr>
        <w:tab/>
        <w:t>"Did you ever use to bring on that negative feeling?"</w:t>
      </w:r>
    </w:p>
    <w:p w14:paraId="6A140296" w14:textId="77777777" w:rsidR="006161DE" w:rsidRPr="006D008A" w:rsidRDefault="008002FD" w:rsidP="006D008A">
      <w:pPr>
        <w:rPr>
          <w:rFonts w:ascii="Garamond" w:hAnsi="Garamond"/>
          <w:sz w:val="22"/>
          <w:szCs w:val="22"/>
        </w:rPr>
      </w:pPr>
      <w:r w:rsidRPr="006D008A">
        <w:rPr>
          <w:rFonts w:ascii="Garamond" w:hAnsi="Garamond"/>
          <w:sz w:val="22"/>
          <w:szCs w:val="22"/>
        </w:rPr>
        <w:tab/>
        <w:t>"That's a good question.  Not in the beginning, but I think maybe by a year after the beginning, and then definitely from then on until the end."</w:t>
      </w:r>
    </w:p>
    <w:p w14:paraId="1CB418D3" w14:textId="77777777" w:rsidR="006161DE" w:rsidRPr="006D008A" w:rsidRDefault="008002FD" w:rsidP="006D008A">
      <w:pPr>
        <w:rPr>
          <w:rFonts w:ascii="Garamond" w:hAnsi="Garamond"/>
          <w:sz w:val="22"/>
          <w:szCs w:val="22"/>
        </w:rPr>
      </w:pPr>
      <w:r w:rsidRPr="006D008A">
        <w:rPr>
          <w:rFonts w:ascii="Garamond" w:hAnsi="Garamond"/>
          <w:sz w:val="22"/>
          <w:szCs w:val="22"/>
        </w:rPr>
        <w:tab/>
        <w:t>"And how could you explain that?  Could you elaborate on what you are saying?"</w:t>
      </w:r>
    </w:p>
    <w:p w14:paraId="44291272" w14:textId="77777777" w:rsidR="006161DE" w:rsidRPr="006D008A" w:rsidRDefault="008002FD" w:rsidP="006D008A">
      <w:pPr>
        <w:rPr>
          <w:rFonts w:ascii="Garamond" w:hAnsi="Garamond"/>
          <w:sz w:val="22"/>
          <w:szCs w:val="22"/>
        </w:rPr>
      </w:pPr>
      <w:r w:rsidRPr="006D008A">
        <w:rPr>
          <w:rFonts w:ascii="Garamond" w:hAnsi="Garamond"/>
          <w:sz w:val="22"/>
          <w:szCs w:val="22"/>
        </w:rPr>
        <w:tab/>
        <w:t>"You deceive yourself into thinking that it's going give you what you want, but after a short period of time, you know it will never give you that; it will really just you negative feelings about yourself."</w:t>
      </w:r>
    </w:p>
    <w:p w14:paraId="76B5774D" w14:textId="77777777" w:rsidR="006161DE" w:rsidRPr="006D008A" w:rsidRDefault="008002FD" w:rsidP="006D008A">
      <w:pPr>
        <w:rPr>
          <w:rFonts w:ascii="Garamond" w:hAnsi="Garamond"/>
          <w:sz w:val="22"/>
          <w:szCs w:val="22"/>
        </w:rPr>
      </w:pPr>
      <w:r w:rsidRPr="006D008A">
        <w:rPr>
          <w:rFonts w:ascii="Garamond" w:hAnsi="Garamond"/>
          <w:sz w:val="22"/>
          <w:szCs w:val="22"/>
        </w:rPr>
        <w:tab/>
        <w:t>"Now when you came down from coke, did you feel the way you felt when your dad would yell at you, demean you?"</w:t>
      </w:r>
    </w:p>
    <w:p w14:paraId="2AAEC7A6"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"Ah, yes, because that's the reason I took it in the first place to alter that feeling.  But, in fact, it wound up producing that feeling.  In fact, it would accentuate the feeling by factors of five or ten. </w:t>
      </w:r>
      <w:proofErr w:type="gramStart"/>
      <w:r w:rsidRPr="006D008A">
        <w:rPr>
          <w:rFonts w:ascii="Garamond" w:hAnsi="Garamond"/>
          <w:sz w:val="22"/>
          <w:szCs w:val="22"/>
        </w:rPr>
        <w:t>Finally</w:t>
      </w:r>
      <w:proofErr w:type="gramEnd"/>
      <w:r w:rsidRPr="006D008A">
        <w:rPr>
          <w:rFonts w:ascii="Garamond" w:hAnsi="Garamond"/>
          <w:sz w:val="22"/>
          <w:szCs w:val="22"/>
        </w:rPr>
        <w:t xml:space="preserve"> it gets so out of control that you either stop or do something stupid.  As they say jails, institutions, or death, that's the only place it'll take you."</w:t>
      </w:r>
    </w:p>
    <w:p w14:paraId="0E2DFCC1" w14:textId="77777777" w:rsidR="006161DE" w:rsidRPr="006D008A" w:rsidRDefault="008002FD" w:rsidP="006D008A">
      <w:pPr>
        <w:rPr>
          <w:rFonts w:ascii="Garamond" w:hAnsi="Garamond"/>
          <w:sz w:val="22"/>
          <w:szCs w:val="22"/>
        </w:rPr>
      </w:pPr>
      <w:r w:rsidRPr="006D008A">
        <w:rPr>
          <w:rFonts w:ascii="Garamond" w:hAnsi="Garamond"/>
          <w:sz w:val="22"/>
          <w:szCs w:val="22"/>
        </w:rPr>
        <w:tab/>
        <w:t>"Looking from this prospective [right brain], how do you see your father and what he did?"</w:t>
      </w:r>
    </w:p>
    <w:p w14:paraId="15463C9A" w14:textId="77777777" w:rsidR="006161DE" w:rsidRPr="006D008A" w:rsidRDefault="008002FD" w:rsidP="006D008A">
      <w:pPr>
        <w:rPr>
          <w:rFonts w:ascii="Garamond" w:hAnsi="Garamond"/>
          <w:sz w:val="22"/>
          <w:szCs w:val="22"/>
        </w:rPr>
      </w:pPr>
      <w:r w:rsidRPr="006D008A">
        <w:rPr>
          <w:rFonts w:ascii="Garamond" w:hAnsi="Garamond"/>
          <w:sz w:val="22"/>
          <w:szCs w:val="22"/>
        </w:rPr>
        <w:tab/>
        <w:t>"I see my father as a product of circumstances.  What he passed on to me was passed on to him by his parents.  I've gotten some insight through my brother and through my mom.  He probably even in his lifetime tried not to pass on some things that were passed on to him.  My mom also told me that by the time I came along as a fourth child that he was tired of kids and that I did not get a lot of the consideration that the other three did.  I understand that now."</w:t>
      </w:r>
    </w:p>
    <w:p w14:paraId="428F942C" w14:textId="77777777" w:rsidR="006161DE" w:rsidRPr="006D008A" w:rsidRDefault="008002FD" w:rsidP="006D008A">
      <w:pPr>
        <w:rPr>
          <w:rFonts w:ascii="Garamond" w:hAnsi="Garamond"/>
          <w:sz w:val="22"/>
          <w:szCs w:val="22"/>
        </w:rPr>
      </w:pPr>
      <w:r w:rsidRPr="006D008A">
        <w:rPr>
          <w:rFonts w:ascii="Garamond" w:hAnsi="Garamond"/>
          <w:sz w:val="22"/>
          <w:szCs w:val="22"/>
        </w:rPr>
        <w:tab/>
        <w:t>"Do you understand that more now from this side [looking through the left-sided glasses]?"</w:t>
      </w:r>
    </w:p>
    <w:p w14:paraId="1934269E" w14:textId="77777777" w:rsidR="006161DE" w:rsidRPr="006D008A" w:rsidRDefault="008002FD" w:rsidP="006D008A">
      <w:pPr>
        <w:rPr>
          <w:rFonts w:ascii="Garamond" w:hAnsi="Garamond"/>
          <w:sz w:val="22"/>
          <w:szCs w:val="22"/>
        </w:rPr>
      </w:pPr>
      <w:r w:rsidRPr="006D008A">
        <w:rPr>
          <w:rFonts w:ascii="Garamond" w:hAnsi="Garamond"/>
          <w:sz w:val="22"/>
          <w:szCs w:val="22"/>
        </w:rPr>
        <w:tab/>
        <w:t>"Ah, yes, because the other side produces clutter and clutter does not produce clear thinking."</w:t>
      </w:r>
    </w:p>
    <w:p w14:paraId="00BA2B95" w14:textId="77777777" w:rsidR="006161DE" w:rsidRPr="006D008A" w:rsidRDefault="008002FD" w:rsidP="006D008A">
      <w:pPr>
        <w:rPr>
          <w:rFonts w:ascii="Garamond" w:hAnsi="Garamond"/>
          <w:sz w:val="22"/>
          <w:szCs w:val="22"/>
        </w:rPr>
      </w:pPr>
      <w:r w:rsidRPr="006D008A">
        <w:rPr>
          <w:rFonts w:ascii="Garamond" w:hAnsi="Garamond"/>
          <w:sz w:val="22"/>
          <w:szCs w:val="22"/>
        </w:rPr>
        <w:tab/>
        <w:t>"It's more the way you felt as a child?"</w:t>
      </w:r>
    </w:p>
    <w:p w14:paraId="01269EBE" w14:textId="77777777" w:rsidR="006161DE" w:rsidRPr="006D008A" w:rsidRDefault="008002FD" w:rsidP="006D008A">
      <w:pPr>
        <w:rPr>
          <w:rFonts w:ascii="Garamond" w:hAnsi="Garamond"/>
          <w:sz w:val="22"/>
          <w:szCs w:val="22"/>
        </w:rPr>
      </w:pPr>
      <w:r w:rsidRPr="006D008A">
        <w:rPr>
          <w:rFonts w:ascii="Garamond" w:hAnsi="Garamond"/>
          <w:sz w:val="22"/>
          <w:szCs w:val="22"/>
        </w:rPr>
        <w:tab/>
        <w:t>"Right, the right side {left brain] is how I felt as a child, the left side [right brain] is how I feel now."</w:t>
      </w:r>
    </w:p>
    <w:p w14:paraId="41A48790" w14:textId="77777777" w:rsidR="006161DE" w:rsidRPr="006D008A" w:rsidRDefault="008002FD" w:rsidP="006D008A">
      <w:pPr>
        <w:rPr>
          <w:rFonts w:ascii="Garamond" w:hAnsi="Garamond"/>
          <w:sz w:val="22"/>
          <w:szCs w:val="22"/>
        </w:rPr>
      </w:pPr>
      <w:r w:rsidRPr="006D008A">
        <w:rPr>
          <w:rFonts w:ascii="Garamond" w:hAnsi="Garamond"/>
          <w:sz w:val="22"/>
          <w:szCs w:val="22"/>
        </w:rPr>
        <w:tab/>
        <w:t>"Now with the glasses on do you feel any different than if you have the glasses off?"</w:t>
      </w:r>
    </w:p>
    <w:p w14:paraId="5FF1688D" w14:textId="77777777" w:rsidR="006161DE" w:rsidRPr="006D008A" w:rsidRDefault="008002FD" w:rsidP="006D008A">
      <w:pPr>
        <w:rPr>
          <w:rFonts w:ascii="Garamond" w:hAnsi="Garamond"/>
          <w:sz w:val="22"/>
          <w:szCs w:val="22"/>
        </w:rPr>
      </w:pPr>
      <w:r w:rsidRPr="006D008A">
        <w:rPr>
          <w:rFonts w:ascii="Garamond" w:hAnsi="Garamond"/>
          <w:sz w:val="22"/>
          <w:szCs w:val="22"/>
        </w:rPr>
        <w:tab/>
        <w:t>"Yeah, if I have the glasses off I get a mixture of the feeling from the two glasses."</w:t>
      </w:r>
    </w:p>
    <w:p w14:paraId="4B44D485" w14:textId="77777777" w:rsidR="006161DE" w:rsidRPr="006D008A" w:rsidRDefault="008002FD" w:rsidP="006D008A">
      <w:pPr>
        <w:rPr>
          <w:rFonts w:ascii="Garamond" w:hAnsi="Garamond"/>
          <w:sz w:val="22"/>
          <w:szCs w:val="22"/>
        </w:rPr>
      </w:pPr>
      <w:r w:rsidRPr="006D008A">
        <w:rPr>
          <w:rFonts w:ascii="Garamond" w:hAnsi="Garamond"/>
          <w:sz w:val="22"/>
          <w:szCs w:val="22"/>
        </w:rPr>
        <w:tab/>
        <w:t>"Why don't you take them off."</w:t>
      </w:r>
    </w:p>
    <w:p w14:paraId="2A99D05A" w14:textId="77777777" w:rsidR="006161DE" w:rsidRPr="006D008A" w:rsidRDefault="008002FD" w:rsidP="006D008A">
      <w:pPr>
        <w:rPr>
          <w:rFonts w:ascii="Garamond" w:hAnsi="Garamond"/>
          <w:sz w:val="22"/>
          <w:szCs w:val="22"/>
        </w:rPr>
      </w:pPr>
      <w:r w:rsidRPr="006D008A">
        <w:rPr>
          <w:rFonts w:ascii="Garamond" w:hAnsi="Garamond"/>
          <w:sz w:val="22"/>
          <w:szCs w:val="22"/>
        </w:rPr>
        <w:tab/>
        <w:t>"And it's a constant battle to minimize those old feelings and keep them under control."</w:t>
      </w:r>
    </w:p>
    <w:p w14:paraId="69DAE4F5" w14:textId="77777777" w:rsidR="006161DE" w:rsidRPr="006D008A" w:rsidRDefault="008002FD" w:rsidP="006D008A">
      <w:pPr>
        <w:rPr>
          <w:rFonts w:ascii="Garamond" w:hAnsi="Garamond"/>
          <w:sz w:val="22"/>
          <w:szCs w:val="22"/>
        </w:rPr>
      </w:pPr>
      <w:r w:rsidRPr="006D008A">
        <w:rPr>
          <w:rFonts w:ascii="Garamond" w:hAnsi="Garamond"/>
          <w:sz w:val="22"/>
          <w:szCs w:val="22"/>
        </w:rPr>
        <w:tab/>
        <w:t>"But you've been able to win that battle, so far."</w:t>
      </w:r>
    </w:p>
    <w:p w14:paraId="0D8E8A29" w14:textId="77777777" w:rsidR="006161DE" w:rsidRPr="006D008A" w:rsidRDefault="008002FD" w:rsidP="006D008A">
      <w:pPr>
        <w:rPr>
          <w:rFonts w:ascii="Garamond" w:hAnsi="Garamond"/>
          <w:sz w:val="22"/>
          <w:szCs w:val="22"/>
        </w:rPr>
      </w:pPr>
      <w:r w:rsidRPr="006D008A">
        <w:rPr>
          <w:rFonts w:ascii="Garamond" w:hAnsi="Garamond"/>
          <w:sz w:val="22"/>
          <w:szCs w:val="22"/>
        </w:rPr>
        <w:tab/>
        <w:t>"Yeah, I would never ever go back."</w:t>
      </w:r>
      <w:r w:rsidRPr="006D008A">
        <w:rPr>
          <w:rFonts w:ascii="Garamond" w:hAnsi="Garamond"/>
          <w:sz w:val="22"/>
          <w:szCs w:val="22"/>
        </w:rPr>
        <w:tab/>
      </w:r>
    </w:p>
    <w:p w14:paraId="305703BD" w14:textId="77777777" w:rsidR="006161DE" w:rsidRPr="006D008A" w:rsidRDefault="006161DE" w:rsidP="006D008A">
      <w:pPr>
        <w:rPr>
          <w:rFonts w:ascii="Garamond" w:hAnsi="Garamond"/>
          <w:sz w:val="22"/>
          <w:szCs w:val="22"/>
        </w:rPr>
      </w:pPr>
    </w:p>
    <w:p w14:paraId="15373005" w14:textId="77777777" w:rsidR="006161DE" w:rsidRPr="006D008A" w:rsidRDefault="008002FD" w:rsidP="006D008A">
      <w:pPr>
        <w:rPr>
          <w:rFonts w:ascii="Garamond" w:hAnsi="Garamond"/>
          <w:sz w:val="22"/>
          <w:szCs w:val="22"/>
        </w:rPr>
      </w:pPr>
      <w:r w:rsidRPr="006D008A">
        <w:rPr>
          <w:rFonts w:ascii="Garamond" w:hAnsi="Garamond"/>
          <w:sz w:val="22"/>
          <w:szCs w:val="22"/>
        </w:rPr>
        <w:tab/>
        <w:t>What this tells me is that we had been treating the troubled mind in his left hemisphere.  That troubled mind still exits, even after all our therapy sessions, even after years of success in his career, in his marriage, and as a father, but it has given up its once dominant role, and perhaps finds comfort in the praise Lenny's mature side is able to obtain from the world in which he now lives.</w:t>
      </w:r>
    </w:p>
    <w:p w14:paraId="0139F8CD" w14:textId="77777777" w:rsidR="006161DE" w:rsidRPr="006D008A" w:rsidRDefault="008002FD" w:rsidP="006D008A">
      <w:pPr>
        <w:rPr>
          <w:rFonts w:ascii="Garamond" w:hAnsi="Garamond"/>
          <w:sz w:val="22"/>
          <w:szCs w:val="22"/>
        </w:rPr>
      </w:pPr>
      <w:r w:rsidRPr="006D008A">
        <w:rPr>
          <w:rFonts w:ascii="Garamond" w:hAnsi="Garamond"/>
          <w:sz w:val="22"/>
          <w:szCs w:val="22"/>
        </w:rPr>
        <w:lastRenderedPageBreak/>
        <w:tab/>
        <w:t xml:space="preserve">This extraordinary interview, ten years after Lenny completed his therapy, captured that the unbearable pain Lenny felt as a child and as a young man criticized by his father.  It was overwhelming in intensity and led directly to the torqued up feeling he described.  Although his cocaine use was a desperate attempt </w:t>
      </w:r>
      <w:proofErr w:type="spellStart"/>
      <w:r w:rsidRPr="006D008A">
        <w:rPr>
          <w:rFonts w:ascii="Garamond" w:hAnsi="Garamond"/>
          <w:sz w:val="22"/>
          <w:szCs w:val="22"/>
        </w:rPr>
        <w:t>t o</w:t>
      </w:r>
      <w:proofErr w:type="spellEnd"/>
      <w:r w:rsidRPr="006D008A">
        <w:rPr>
          <w:rFonts w:ascii="Garamond" w:hAnsi="Garamond"/>
          <w:sz w:val="22"/>
          <w:szCs w:val="22"/>
        </w:rPr>
        <w:t xml:space="preserve"> alter that feeling , to bring relief, it brought about also the criticism he anticipated and dreaded.</w:t>
      </w:r>
    </w:p>
    <w:p w14:paraId="280A80CE"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Freud found that many patients often retraumatized themselves by instigating situations similar to the initial traumatizing circumstance.  Freud coined the phrase, "repetition compulsion," to refer to this unconscious attempt by the patient to master the </w:t>
      </w:r>
      <w:proofErr w:type="spellStart"/>
      <w:r w:rsidRPr="006D008A">
        <w:rPr>
          <w:rFonts w:ascii="Garamond" w:hAnsi="Garamond"/>
          <w:sz w:val="22"/>
          <w:szCs w:val="22"/>
        </w:rPr>
        <w:t>trauma.I</w:t>
      </w:r>
      <w:proofErr w:type="spellEnd"/>
      <w:r w:rsidRPr="006D008A">
        <w:rPr>
          <w:rFonts w:ascii="Garamond" w:hAnsi="Garamond"/>
          <w:sz w:val="22"/>
          <w:szCs w:val="22"/>
        </w:rPr>
        <w:t xml:space="preserve"> believe Lenny was caught in such a repetition compulsion.  Notice the similarity between how he felt when he was criticized and how he felt when he acquired, used, and came down from his cocaine high.  But the most compelling observation was that Lenny can reexperience this pain simply by putting on the right-sided goggles, stimulating his left hemisphere.  Lenny had apparently improved because the mind in his right brain grew stronger and capable of maintaining its leadership and healthier view of the world.</w:t>
      </w:r>
      <w:r w:rsidRPr="006D008A">
        <w:rPr>
          <w:rStyle w:val="EndnoteReference"/>
          <w:rFonts w:ascii="Garamond" w:hAnsi="Garamond"/>
          <w:sz w:val="22"/>
          <w:szCs w:val="22"/>
        </w:rPr>
        <w:endnoteReference w:id="2"/>
      </w:r>
    </w:p>
    <w:p w14:paraId="35FC1862" w14:textId="77777777" w:rsidR="006161DE" w:rsidRPr="006D008A" w:rsidRDefault="008002FD" w:rsidP="006D008A">
      <w:pPr>
        <w:rPr>
          <w:rFonts w:ascii="Garamond" w:hAnsi="Garamond"/>
          <w:sz w:val="22"/>
          <w:szCs w:val="22"/>
        </w:rPr>
      </w:pPr>
      <w:r w:rsidRPr="006D008A">
        <w:rPr>
          <w:rFonts w:ascii="Garamond" w:hAnsi="Garamond"/>
          <w:sz w:val="22"/>
          <w:szCs w:val="22"/>
        </w:rPr>
        <w:tab/>
        <w:t>A second patient, Reggie, had a similar history of cocaine abuse which was related to his father's chronic disapproval.  Reggie agreed to return to my office to try out our goggles.</w:t>
      </w:r>
    </w:p>
    <w:p w14:paraId="234039C3" w14:textId="77777777" w:rsidR="006161DE" w:rsidRPr="006D008A" w:rsidRDefault="006161DE" w:rsidP="006D008A">
      <w:pPr>
        <w:rPr>
          <w:rFonts w:ascii="Garamond" w:hAnsi="Garamond"/>
          <w:sz w:val="22"/>
          <w:szCs w:val="22"/>
        </w:rPr>
      </w:pPr>
    </w:p>
    <w:p w14:paraId="71F4BB03" w14:textId="77777777" w:rsidR="006161DE" w:rsidRPr="006D008A" w:rsidRDefault="008002FD" w:rsidP="006D008A">
      <w:pPr>
        <w:rPr>
          <w:rFonts w:ascii="Garamond" w:hAnsi="Garamond"/>
          <w:sz w:val="22"/>
          <w:szCs w:val="22"/>
        </w:rPr>
      </w:pPr>
      <w:r w:rsidRPr="006D008A">
        <w:rPr>
          <w:rFonts w:ascii="Garamond" w:hAnsi="Garamond"/>
          <w:sz w:val="22"/>
          <w:szCs w:val="22"/>
        </w:rPr>
        <w:tab/>
        <w:t>"Reggie, rate for me, how anxious do you feel sitting here [without goggles], none, mild, moderate, quite-a-bit, or extreme?"</w:t>
      </w:r>
      <w:r w:rsidRPr="006D008A">
        <w:rPr>
          <w:rFonts w:ascii="Garamond" w:hAnsi="Garamond"/>
          <w:sz w:val="22"/>
          <w:szCs w:val="22"/>
        </w:rPr>
        <w:tab/>
      </w:r>
    </w:p>
    <w:p w14:paraId="54B765BD" w14:textId="77777777" w:rsidR="006161DE" w:rsidRPr="006D008A" w:rsidRDefault="008002FD" w:rsidP="006D008A">
      <w:pPr>
        <w:rPr>
          <w:rFonts w:ascii="Garamond" w:hAnsi="Garamond"/>
          <w:sz w:val="22"/>
          <w:szCs w:val="22"/>
        </w:rPr>
      </w:pPr>
      <w:r w:rsidRPr="006D008A">
        <w:rPr>
          <w:rFonts w:ascii="Garamond" w:hAnsi="Garamond"/>
          <w:sz w:val="22"/>
          <w:szCs w:val="22"/>
        </w:rPr>
        <w:tab/>
        <w:t>"Mild."</w:t>
      </w:r>
    </w:p>
    <w:p w14:paraId="1AC6E30C" w14:textId="77777777" w:rsidR="006161DE" w:rsidRPr="006D008A" w:rsidRDefault="008002FD" w:rsidP="006D008A">
      <w:pPr>
        <w:rPr>
          <w:rFonts w:ascii="Garamond" w:hAnsi="Garamond"/>
          <w:sz w:val="22"/>
          <w:szCs w:val="22"/>
        </w:rPr>
      </w:pPr>
      <w:r w:rsidRPr="006D008A">
        <w:rPr>
          <w:rFonts w:ascii="Garamond" w:hAnsi="Garamond"/>
          <w:sz w:val="22"/>
          <w:szCs w:val="22"/>
        </w:rPr>
        <w:tab/>
        <w:t>"Now I want you to put on either of those glasses. . . . Now you're looking out your right side [left brain]."</w:t>
      </w:r>
    </w:p>
    <w:p w14:paraId="5B00FF9A" w14:textId="77777777" w:rsidR="006161DE" w:rsidRPr="006D008A" w:rsidRDefault="008002FD" w:rsidP="006D008A">
      <w:pPr>
        <w:rPr>
          <w:rFonts w:ascii="Garamond" w:hAnsi="Garamond"/>
          <w:sz w:val="22"/>
          <w:szCs w:val="22"/>
        </w:rPr>
      </w:pPr>
      <w:r w:rsidRPr="006D008A">
        <w:rPr>
          <w:rFonts w:ascii="Garamond" w:hAnsi="Garamond"/>
          <w:sz w:val="22"/>
          <w:szCs w:val="22"/>
        </w:rPr>
        <w:tab/>
        <w:t>"Correct.  My right side."</w:t>
      </w:r>
    </w:p>
    <w:p w14:paraId="505A9248" w14:textId="77777777" w:rsidR="006161DE" w:rsidRPr="006D008A" w:rsidRDefault="008002FD" w:rsidP="006D008A">
      <w:pPr>
        <w:rPr>
          <w:rFonts w:ascii="Garamond" w:hAnsi="Garamond"/>
          <w:sz w:val="22"/>
          <w:szCs w:val="22"/>
        </w:rPr>
      </w:pPr>
      <w:r w:rsidRPr="006D008A">
        <w:rPr>
          <w:rFonts w:ascii="Garamond" w:hAnsi="Garamond"/>
          <w:sz w:val="22"/>
          <w:szCs w:val="22"/>
        </w:rPr>
        <w:tab/>
        <w:t>"How much anxiety are you feeling?"</w:t>
      </w:r>
    </w:p>
    <w:p w14:paraId="3DAABE1B" w14:textId="77777777" w:rsidR="006161DE" w:rsidRPr="006D008A" w:rsidRDefault="008002FD" w:rsidP="006D008A">
      <w:pPr>
        <w:rPr>
          <w:rFonts w:ascii="Garamond" w:hAnsi="Garamond"/>
          <w:sz w:val="22"/>
          <w:szCs w:val="22"/>
        </w:rPr>
      </w:pPr>
      <w:r w:rsidRPr="006D008A">
        <w:rPr>
          <w:rFonts w:ascii="Garamond" w:hAnsi="Garamond"/>
          <w:sz w:val="22"/>
          <w:szCs w:val="22"/>
        </w:rPr>
        <w:tab/>
        <w:t>"A decent amount."</w:t>
      </w:r>
    </w:p>
    <w:p w14:paraId="5A4BE581" w14:textId="77777777" w:rsidR="006161DE" w:rsidRPr="006D008A" w:rsidRDefault="008002FD" w:rsidP="006D008A">
      <w:pPr>
        <w:rPr>
          <w:rFonts w:ascii="Garamond" w:hAnsi="Garamond"/>
          <w:sz w:val="22"/>
          <w:szCs w:val="22"/>
        </w:rPr>
      </w:pPr>
      <w:r w:rsidRPr="006D008A">
        <w:rPr>
          <w:rFonts w:ascii="Garamond" w:hAnsi="Garamond"/>
          <w:sz w:val="22"/>
          <w:szCs w:val="22"/>
        </w:rPr>
        <w:tab/>
        <w:t>"And on that scale, none, mild, moderate, quite-a-bit, or extreme, how much would you say?"</w:t>
      </w:r>
    </w:p>
    <w:p w14:paraId="2CB05B95" w14:textId="77777777" w:rsidR="006161DE" w:rsidRPr="006D008A" w:rsidRDefault="008002FD" w:rsidP="006D008A">
      <w:pPr>
        <w:rPr>
          <w:rFonts w:ascii="Garamond" w:hAnsi="Garamond"/>
          <w:sz w:val="22"/>
          <w:szCs w:val="22"/>
        </w:rPr>
      </w:pPr>
      <w:r w:rsidRPr="006D008A">
        <w:rPr>
          <w:rFonts w:ascii="Garamond" w:hAnsi="Garamond"/>
          <w:sz w:val="22"/>
          <w:szCs w:val="22"/>
        </w:rPr>
        <w:tab/>
        <w:t>"Moderate."</w:t>
      </w:r>
    </w:p>
    <w:p w14:paraId="04B6352E" w14:textId="77777777" w:rsidR="006161DE" w:rsidRPr="006D008A" w:rsidRDefault="008002FD" w:rsidP="006D008A">
      <w:pPr>
        <w:rPr>
          <w:rFonts w:ascii="Garamond" w:hAnsi="Garamond"/>
          <w:sz w:val="22"/>
          <w:szCs w:val="22"/>
        </w:rPr>
      </w:pPr>
      <w:r w:rsidRPr="006D008A">
        <w:rPr>
          <w:rFonts w:ascii="Garamond" w:hAnsi="Garamond"/>
          <w:sz w:val="22"/>
          <w:szCs w:val="22"/>
        </w:rPr>
        <w:tab/>
        <w:t>"What are you feeling?"</w:t>
      </w:r>
    </w:p>
    <w:p w14:paraId="5D22D537"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"Anxious, </w:t>
      </w:r>
      <w:proofErr w:type="gramStart"/>
      <w:r w:rsidRPr="006D008A">
        <w:rPr>
          <w:rFonts w:ascii="Garamond" w:hAnsi="Garamond"/>
          <w:sz w:val="22"/>
          <w:szCs w:val="22"/>
        </w:rPr>
        <w:t>cause</w:t>
      </w:r>
      <w:proofErr w:type="gramEnd"/>
      <w:r w:rsidRPr="006D008A">
        <w:rPr>
          <w:rFonts w:ascii="Garamond" w:hAnsi="Garamond"/>
          <w:sz w:val="22"/>
          <w:szCs w:val="22"/>
        </w:rPr>
        <w:t xml:space="preserve"> I feel I can't see what might be </w:t>
      </w:r>
      <w:proofErr w:type="spellStart"/>
      <w:r w:rsidRPr="006D008A">
        <w:rPr>
          <w:rFonts w:ascii="Garamond" w:hAnsi="Garamond"/>
          <w:sz w:val="22"/>
          <w:szCs w:val="22"/>
        </w:rPr>
        <w:t>comin</w:t>
      </w:r>
      <w:proofErr w:type="spellEnd"/>
      <w:r w:rsidRPr="006D008A">
        <w:rPr>
          <w:rFonts w:ascii="Garamond" w:hAnsi="Garamond"/>
          <w:sz w:val="22"/>
          <w:szCs w:val="22"/>
        </w:rPr>
        <w:t>' at me from the other side."</w:t>
      </w:r>
    </w:p>
    <w:p w14:paraId="1C5A7EF7" w14:textId="77777777" w:rsidR="006161DE" w:rsidRPr="006D008A" w:rsidRDefault="008002FD" w:rsidP="006D008A">
      <w:pPr>
        <w:rPr>
          <w:rFonts w:ascii="Garamond" w:hAnsi="Garamond"/>
          <w:sz w:val="22"/>
          <w:szCs w:val="22"/>
        </w:rPr>
      </w:pPr>
      <w:r w:rsidRPr="006D008A">
        <w:rPr>
          <w:rFonts w:ascii="Garamond" w:hAnsi="Garamond"/>
          <w:sz w:val="22"/>
          <w:szCs w:val="22"/>
        </w:rPr>
        <w:tab/>
        <w:t>"Is this a new feeling or a familiar feeling?"</w:t>
      </w:r>
    </w:p>
    <w:p w14:paraId="56C5975B" w14:textId="77777777" w:rsidR="006161DE" w:rsidRPr="006D008A" w:rsidRDefault="008002FD" w:rsidP="006D008A">
      <w:pPr>
        <w:rPr>
          <w:rFonts w:ascii="Garamond" w:hAnsi="Garamond"/>
          <w:sz w:val="22"/>
          <w:szCs w:val="22"/>
        </w:rPr>
      </w:pPr>
      <w:r w:rsidRPr="006D008A">
        <w:rPr>
          <w:rFonts w:ascii="Garamond" w:hAnsi="Garamond"/>
          <w:sz w:val="22"/>
          <w:szCs w:val="22"/>
        </w:rPr>
        <w:tab/>
        <w:t>"Sort of familiar because I'm in business and you never know what's about to happen.  Definitely unknown."</w:t>
      </w:r>
    </w:p>
    <w:p w14:paraId="754C5ECA" w14:textId="77777777" w:rsidR="006161DE" w:rsidRPr="006D008A" w:rsidRDefault="008002FD" w:rsidP="006D008A">
      <w:pPr>
        <w:rPr>
          <w:rFonts w:ascii="Garamond" w:hAnsi="Garamond"/>
          <w:sz w:val="22"/>
          <w:szCs w:val="22"/>
        </w:rPr>
      </w:pPr>
      <w:r w:rsidRPr="006D008A">
        <w:rPr>
          <w:rFonts w:ascii="Garamond" w:hAnsi="Garamond"/>
          <w:sz w:val="22"/>
          <w:szCs w:val="22"/>
        </w:rPr>
        <w:tab/>
        <w:t>"Would you try the other goggles? . . . How much anxiety are you feeling looking out the left side [right brain]?"</w:t>
      </w:r>
    </w:p>
    <w:p w14:paraId="0DDD5855" w14:textId="77777777" w:rsidR="006161DE" w:rsidRPr="006D008A" w:rsidRDefault="008002FD" w:rsidP="006D008A">
      <w:pPr>
        <w:rPr>
          <w:rFonts w:ascii="Garamond" w:hAnsi="Garamond"/>
          <w:sz w:val="22"/>
          <w:szCs w:val="22"/>
        </w:rPr>
      </w:pPr>
      <w:r w:rsidRPr="006D008A">
        <w:rPr>
          <w:rFonts w:ascii="Garamond" w:hAnsi="Garamond"/>
          <w:sz w:val="22"/>
          <w:szCs w:val="22"/>
        </w:rPr>
        <w:tab/>
        <w:t>"I think less."</w:t>
      </w:r>
    </w:p>
    <w:p w14:paraId="7F926C8C" w14:textId="77777777" w:rsidR="006161DE" w:rsidRPr="006D008A" w:rsidRDefault="008002FD" w:rsidP="006D008A">
      <w:pPr>
        <w:rPr>
          <w:rFonts w:ascii="Garamond" w:hAnsi="Garamond"/>
          <w:sz w:val="22"/>
          <w:szCs w:val="22"/>
        </w:rPr>
      </w:pPr>
      <w:r w:rsidRPr="006D008A">
        <w:rPr>
          <w:rFonts w:ascii="Garamond" w:hAnsi="Garamond"/>
          <w:sz w:val="22"/>
          <w:szCs w:val="22"/>
        </w:rPr>
        <w:tab/>
        <w:t>"How would you rate it?"</w:t>
      </w:r>
    </w:p>
    <w:p w14:paraId="2F5B357D" w14:textId="77777777" w:rsidR="006161DE" w:rsidRPr="006D008A" w:rsidRDefault="008002FD" w:rsidP="006D008A">
      <w:pPr>
        <w:rPr>
          <w:rFonts w:ascii="Garamond" w:hAnsi="Garamond"/>
          <w:sz w:val="22"/>
          <w:szCs w:val="22"/>
        </w:rPr>
      </w:pPr>
      <w:r w:rsidRPr="006D008A">
        <w:rPr>
          <w:rFonts w:ascii="Garamond" w:hAnsi="Garamond"/>
          <w:sz w:val="22"/>
          <w:szCs w:val="22"/>
        </w:rPr>
        <w:tab/>
        <w:t>"Mild."</w:t>
      </w:r>
    </w:p>
    <w:p w14:paraId="591FD559" w14:textId="77777777" w:rsidR="006161DE" w:rsidRPr="006D008A" w:rsidRDefault="008002FD" w:rsidP="006D008A">
      <w:pPr>
        <w:rPr>
          <w:rFonts w:ascii="Garamond" w:hAnsi="Garamond"/>
          <w:sz w:val="22"/>
          <w:szCs w:val="22"/>
        </w:rPr>
      </w:pPr>
      <w:r w:rsidRPr="006D008A">
        <w:rPr>
          <w:rFonts w:ascii="Garamond" w:hAnsi="Garamond"/>
          <w:sz w:val="22"/>
          <w:szCs w:val="22"/>
        </w:rPr>
        <w:tab/>
        <w:t>"Can you describe the difference between how you feel on this side versus the other side?"</w:t>
      </w:r>
    </w:p>
    <w:p w14:paraId="3548A87A" w14:textId="77777777" w:rsidR="006161DE" w:rsidRPr="006D008A" w:rsidRDefault="008002FD" w:rsidP="006D008A">
      <w:pPr>
        <w:rPr>
          <w:rFonts w:ascii="Garamond" w:hAnsi="Garamond"/>
          <w:sz w:val="22"/>
          <w:szCs w:val="22"/>
        </w:rPr>
      </w:pPr>
      <w:r w:rsidRPr="006D008A">
        <w:rPr>
          <w:rFonts w:ascii="Garamond" w:hAnsi="Garamond"/>
          <w:sz w:val="22"/>
          <w:szCs w:val="22"/>
        </w:rPr>
        <w:tab/>
        <w:t>"I'm more relaxed on this side.  The other side I was a little more uptight."</w:t>
      </w:r>
    </w:p>
    <w:p w14:paraId="3F740E70"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"When </w:t>
      </w:r>
      <w:proofErr w:type="gramStart"/>
      <w:r w:rsidRPr="006D008A">
        <w:rPr>
          <w:rFonts w:ascii="Garamond" w:hAnsi="Garamond"/>
          <w:sz w:val="22"/>
          <w:szCs w:val="22"/>
        </w:rPr>
        <w:t>we were</w:t>
      </w:r>
      <w:proofErr w:type="gramEnd"/>
      <w:r w:rsidRPr="006D008A">
        <w:rPr>
          <w:rFonts w:ascii="Garamond" w:hAnsi="Garamond"/>
          <w:sz w:val="22"/>
          <w:szCs w:val="22"/>
        </w:rPr>
        <w:t xml:space="preserve"> working together before did you feel generally in life more like this or more like the other side?"</w:t>
      </w:r>
    </w:p>
    <w:p w14:paraId="625AA86A" w14:textId="77777777" w:rsidR="006161DE" w:rsidRPr="006D008A" w:rsidRDefault="008002FD" w:rsidP="006D008A">
      <w:pPr>
        <w:rPr>
          <w:rFonts w:ascii="Garamond" w:hAnsi="Garamond"/>
          <w:sz w:val="22"/>
          <w:szCs w:val="22"/>
        </w:rPr>
      </w:pPr>
      <w:r w:rsidRPr="006D008A">
        <w:rPr>
          <w:rFonts w:ascii="Garamond" w:hAnsi="Garamond"/>
          <w:sz w:val="22"/>
          <w:szCs w:val="22"/>
        </w:rPr>
        <w:tab/>
        <w:t>"</w:t>
      </w:r>
      <w:proofErr w:type="gramStart"/>
      <w:r w:rsidRPr="006D008A">
        <w:rPr>
          <w:rFonts w:ascii="Garamond" w:hAnsi="Garamond"/>
          <w:sz w:val="22"/>
          <w:szCs w:val="22"/>
        </w:rPr>
        <w:t>Generally</w:t>
      </w:r>
      <w:proofErr w:type="gramEnd"/>
      <w:r w:rsidRPr="006D008A">
        <w:rPr>
          <w:rFonts w:ascii="Garamond" w:hAnsi="Garamond"/>
          <w:sz w:val="22"/>
          <w:szCs w:val="22"/>
        </w:rPr>
        <w:t xml:space="preserve"> in life, more like the other side.  Now, in my life I feel more like this side."</w:t>
      </w:r>
    </w:p>
    <w:p w14:paraId="4AFBE085" w14:textId="77777777" w:rsidR="006161DE" w:rsidRPr="006D008A" w:rsidRDefault="008002FD" w:rsidP="006D008A">
      <w:pPr>
        <w:rPr>
          <w:rFonts w:ascii="Garamond" w:hAnsi="Garamond"/>
          <w:sz w:val="22"/>
          <w:szCs w:val="22"/>
        </w:rPr>
      </w:pPr>
      <w:r w:rsidRPr="006D008A">
        <w:rPr>
          <w:rFonts w:ascii="Garamond" w:hAnsi="Garamond"/>
          <w:sz w:val="22"/>
          <w:szCs w:val="22"/>
        </w:rPr>
        <w:tab/>
        <w:t>"Let's put the other pair [left brain] back on? . . . How do you feel?"</w:t>
      </w:r>
    </w:p>
    <w:p w14:paraId="3BE12B61" w14:textId="77777777" w:rsidR="006161DE" w:rsidRPr="006D008A" w:rsidRDefault="008002FD" w:rsidP="006D008A">
      <w:pPr>
        <w:rPr>
          <w:rFonts w:ascii="Garamond" w:hAnsi="Garamond"/>
          <w:sz w:val="22"/>
          <w:szCs w:val="22"/>
        </w:rPr>
      </w:pPr>
      <w:r w:rsidRPr="006D008A">
        <w:rPr>
          <w:rFonts w:ascii="Garamond" w:hAnsi="Garamond"/>
          <w:sz w:val="22"/>
          <w:szCs w:val="22"/>
        </w:rPr>
        <w:tab/>
        <w:t>"Same as before.  Not as comfortable as the other side."</w:t>
      </w:r>
    </w:p>
    <w:p w14:paraId="4849F2A4" w14:textId="77777777" w:rsidR="006161DE" w:rsidRPr="006D008A" w:rsidRDefault="008002FD" w:rsidP="006D008A">
      <w:pPr>
        <w:rPr>
          <w:rFonts w:ascii="Garamond" w:hAnsi="Garamond"/>
          <w:sz w:val="22"/>
          <w:szCs w:val="22"/>
        </w:rPr>
      </w:pPr>
      <w:r w:rsidRPr="006D008A">
        <w:rPr>
          <w:rFonts w:ascii="Garamond" w:hAnsi="Garamond"/>
          <w:sz w:val="22"/>
          <w:szCs w:val="22"/>
        </w:rPr>
        <w:tab/>
        <w:t>"Now how do you feel about yourself at this moment on this side versus the other side."</w:t>
      </w:r>
    </w:p>
    <w:p w14:paraId="57EE6594" w14:textId="77777777" w:rsidR="006161DE" w:rsidRPr="006D008A" w:rsidRDefault="008002FD" w:rsidP="006D008A">
      <w:pPr>
        <w:rPr>
          <w:rFonts w:ascii="Garamond" w:hAnsi="Garamond"/>
          <w:sz w:val="22"/>
          <w:szCs w:val="22"/>
        </w:rPr>
      </w:pPr>
      <w:r w:rsidRPr="006D008A">
        <w:rPr>
          <w:rFonts w:ascii="Garamond" w:hAnsi="Garamond"/>
          <w:sz w:val="22"/>
          <w:szCs w:val="22"/>
        </w:rPr>
        <w:tab/>
        <w:t>"I feel more relaxed on the other side."</w:t>
      </w:r>
    </w:p>
    <w:p w14:paraId="6FBBBD19" w14:textId="77777777" w:rsidR="006161DE" w:rsidRPr="006D008A" w:rsidRDefault="008002FD" w:rsidP="006D008A">
      <w:pPr>
        <w:rPr>
          <w:rFonts w:ascii="Garamond" w:hAnsi="Garamond"/>
          <w:sz w:val="22"/>
          <w:szCs w:val="22"/>
        </w:rPr>
      </w:pPr>
      <w:r w:rsidRPr="006D008A">
        <w:rPr>
          <w:rFonts w:ascii="Garamond" w:hAnsi="Garamond"/>
          <w:sz w:val="22"/>
          <w:szCs w:val="22"/>
        </w:rPr>
        <w:tab/>
        <w:t>"Try the other pair again [right brain]. . . . Do you feel any differently about yourself on one side versus the other?"</w:t>
      </w:r>
    </w:p>
    <w:p w14:paraId="10525C39" w14:textId="77777777" w:rsidR="006161DE" w:rsidRPr="006D008A" w:rsidRDefault="008002FD" w:rsidP="006D008A">
      <w:pPr>
        <w:rPr>
          <w:rFonts w:ascii="Garamond" w:hAnsi="Garamond"/>
          <w:sz w:val="22"/>
          <w:szCs w:val="22"/>
        </w:rPr>
      </w:pPr>
      <w:r w:rsidRPr="006D008A">
        <w:rPr>
          <w:rFonts w:ascii="Garamond" w:hAnsi="Garamond"/>
          <w:sz w:val="22"/>
          <w:szCs w:val="22"/>
        </w:rPr>
        <w:tab/>
        <w:t>"I feel better about myself on this side.  I feel like a better person on this side, a little more caring, a little more sharing, open minded on this side, less anxiety, an easier walk on this side."</w:t>
      </w:r>
    </w:p>
    <w:p w14:paraId="42A8BF2A" w14:textId="77777777" w:rsidR="006161DE" w:rsidRPr="006D008A" w:rsidRDefault="008002FD" w:rsidP="006D008A">
      <w:pPr>
        <w:rPr>
          <w:rFonts w:ascii="Garamond" w:hAnsi="Garamond"/>
          <w:sz w:val="22"/>
          <w:szCs w:val="22"/>
        </w:rPr>
      </w:pPr>
      <w:r w:rsidRPr="006D008A">
        <w:rPr>
          <w:rFonts w:ascii="Garamond" w:hAnsi="Garamond"/>
          <w:sz w:val="22"/>
          <w:szCs w:val="22"/>
        </w:rPr>
        <w:tab/>
        <w:t>"And on the other side?"</w:t>
      </w:r>
    </w:p>
    <w:p w14:paraId="5EBA7A89" w14:textId="77777777" w:rsidR="006161DE" w:rsidRPr="006D008A" w:rsidRDefault="008002FD" w:rsidP="006D008A">
      <w:pPr>
        <w:rPr>
          <w:rFonts w:ascii="Garamond" w:hAnsi="Garamond"/>
          <w:sz w:val="22"/>
          <w:szCs w:val="22"/>
        </w:rPr>
      </w:pPr>
      <w:r w:rsidRPr="006D008A">
        <w:rPr>
          <w:rFonts w:ascii="Garamond" w:hAnsi="Garamond"/>
          <w:sz w:val="22"/>
          <w:szCs w:val="22"/>
        </w:rPr>
        <w:tab/>
        <w:t>"Uptight.  The unknown."</w:t>
      </w:r>
    </w:p>
    <w:p w14:paraId="32FBB02A" w14:textId="77777777" w:rsidR="006161DE" w:rsidRPr="006D008A" w:rsidRDefault="008002FD" w:rsidP="006D008A">
      <w:pPr>
        <w:rPr>
          <w:rFonts w:ascii="Garamond" w:hAnsi="Garamond"/>
          <w:sz w:val="22"/>
          <w:szCs w:val="22"/>
        </w:rPr>
      </w:pPr>
      <w:r w:rsidRPr="006D008A">
        <w:rPr>
          <w:rFonts w:ascii="Garamond" w:hAnsi="Garamond"/>
          <w:sz w:val="22"/>
          <w:szCs w:val="22"/>
        </w:rPr>
        <w:lastRenderedPageBreak/>
        <w:tab/>
        <w:t>"Let's put the other glasses on [left brain]. . . . Is this a familiar feeling?"</w:t>
      </w:r>
    </w:p>
    <w:p w14:paraId="7CA1FF4A" w14:textId="77777777" w:rsidR="006161DE" w:rsidRPr="006D008A" w:rsidRDefault="008002FD" w:rsidP="006D008A">
      <w:pPr>
        <w:rPr>
          <w:rFonts w:ascii="Garamond" w:hAnsi="Garamond"/>
          <w:sz w:val="22"/>
          <w:szCs w:val="22"/>
        </w:rPr>
      </w:pPr>
      <w:r w:rsidRPr="006D008A">
        <w:rPr>
          <w:rFonts w:ascii="Garamond" w:hAnsi="Garamond"/>
          <w:sz w:val="22"/>
          <w:szCs w:val="22"/>
        </w:rPr>
        <w:tab/>
        <w:t>"Wow, this is an uneasy feeling.  I don't want to go there.  Just things about the past."</w:t>
      </w:r>
    </w:p>
    <w:p w14:paraId="6DCBB763" w14:textId="77777777" w:rsidR="006161DE" w:rsidRPr="006D008A" w:rsidRDefault="008002FD" w:rsidP="006D008A">
      <w:pPr>
        <w:rPr>
          <w:rFonts w:ascii="Garamond" w:hAnsi="Garamond"/>
          <w:sz w:val="22"/>
          <w:szCs w:val="22"/>
        </w:rPr>
      </w:pPr>
      <w:r w:rsidRPr="006D008A">
        <w:rPr>
          <w:rFonts w:ascii="Garamond" w:hAnsi="Garamond"/>
          <w:sz w:val="22"/>
          <w:szCs w:val="22"/>
        </w:rPr>
        <w:tab/>
        <w:t>"Things you haven't felt for a while?"</w:t>
      </w:r>
    </w:p>
    <w:p w14:paraId="3B473465" w14:textId="77777777" w:rsidR="006161DE" w:rsidRPr="006D008A" w:rsidRDefault="008002FD" w:rsidP="006D008A">
      <w:pPr>
        <w:rPr>
          <w:rFonts w:ascii="Garamond" w:hAnsi="Garamond"/>
          <w:sz w:val="22"/>
          <w:szCs w:val="22"/>
        </w:rPr>
      </w:pPr>
      <w:r w:rsidRPr="006D008A">
        <w:rPr>
          <w:rFonts w:ascii="Garamond" w:hAnsi="Garamond"/>
          <w:sz w:val="22"/>
          <w:szCs w:val="22"/>
        </w:rPr>
        <w:tab/>
        <w:t>"Yeah."</w:t>
      </w:r>
    </w:p>
    <w:p w14:paraId="35B1E208" w14:textId="77777777" w:rsidR="006161DE" w:rsidRPr="006D008A" w:rsidRDefault="008002FD" w:rsidP="006D008A">
      <w:pPr>
        <w:rPr>
          <w:rFonts w:ascii="Garamond" w:hAnsi="Garamond"/>
          <w:sz w:val="22"/>
          <w:szCs w:val="22"/>
        </w:rPr>
      </w:pPr>
      <w:r w:rsidRPr="006D008A">
        <w:rPr>
          <w:rFonts w:ascii="Garamond" w:hAnsi="Garamond"/>
          <w:sz w:val="22"/>
          <w:szCs w:val="22"/>
        </w:rPr>
        <w:tab/>
        <w:t>"What comes to mind?"</w:t>
      </w:r>
    </w:p>
    <w:p w14:paraId="0439107F" w14:textId="77777777" w:rsidR="006161DE" w:rsidRPr="006D008A" w:rsidRDefault="008002FD" w:rsidP="006D008A">
      <w:pPr>
        <w:rPr>
          <w:rFonts w:ascii="Garamond" w:hAnsi="Garamond"/>
          <w:sz w:val="22"/>
          <w:szCs w:val="22"/>
        </w:rPr>
      </w:pPr>
      <w:r w:rsidRPr="006D008A">
        <w:rPr>
          <w:rFonts w:ascii="Garamond" w:hAnsi="Garamond"/>
          <w:sz w:val="22"/>
          <w:szCs w:val="22"/>
        </w:rPr>
        <w:tab/>
        <w:t>"Not a good sign here.  I'm just thinking about things I did in the past and everything about me then.  I don't really think about anybody but myself and the abuse, some of the things I've been through in life.  This is not what I want to remember.  Not good.  Can I take them off now?"</w:t>
      </w:r>
    </w:p>
    <w:p w14:paraId="1C3A8579" w14:textId="77777777" w:rsidR="006161DE" w:rsidRPr="006D008A" w:rsidRDefault="008002FD" w:rsidP="006D008A">
      <w:pPr>
        <w:rPr>
          <w:rFonts w:ascii="Garamond" w:hAnsi="Garamond"/>
          <w:sz w:val="22"/>
          <w:szCs w:val="22"/>
        </w:rPr>
      </w:pPr>
      <w:r w:rsidRPr="006D008A">
        <w:rPr>
          <w:rFonts w:ascii="Garamond" w:hAnsi="Garamond"/>
          <w:sz w:val="22"/>
          <w:szCs w:val="22"/>
        </w:rPr>
        <w:tab/>
        <w:t>"Now I just want to ask you one more question.  Can you relate these uncomfortable feelings to your father?"</w:t>
      </w:r>
    </w:p>
    <w:p w14:paraId="0C1F2251" w14:textId="77777777" w:rsidR="006161DE" w:rsidRPr="006D008A" w:rsidRDefault="008002FD" w:rsidP="006D008A">
      <w:pPr>
        <w:rPr>
          <w:rFonts w:ascii="Garamond" w:hAnsi="Garamond"/>
          <w:sz w:val="22"/>
          <w:szCs w:val="22"/>
        </w:rPr>
      </w:pPr>
      <w:r w:rsidRPr="006D008A">
        <w:rPr>
          <w:rFonts w:ascii="Garamond" w:hAnsi="Garamond"/>
          <w:sz w:val="22"/>
          <w:szCs w:val="22"/>
        </w:rPr>
        <w:tab/>
        <w:t>"I don't know.  I was never comfortable around my father.  With these glasses on it's sort of like dealing with him again because it's always the unknown, and it's always a pressure and a problem."</w:t>
      </w:r>
    </w:p>
    <w:p w14:paraId="2174291C" w14:textId="77777777" w:rsidR="006161DE" w:rsidRPr="006D008A" w:rsidRDefault="008002FD" w:rsidP="006D008A">
      <w:pPr>
        <w:rPr>
          <w:rFonts w:ascii="Garamond" w:hAnsi="Garamond"/>
          <w:sz w:val="22"/>
          <w:szCs w:val="22"/>
        </w:rPr>
      </w:pPr>
      <w:r w:rsidRPr="006D008A">
        <w:rPr>
          <w:rFonts w:ascii="Garamond" w:hAnsi="Garamond"/>
          <w:sz w:val="22"/>
          <w:szCs w:val="22"/>
        </w:rPr>
        <w:tab/>
        <w:t>"The way these glasses make you feel, is this related to the feeling you had when you'd want to use?"</w:t>
      </w:r>
    </w:p>
    <w:p w14:paraId="0059ED0B" w14:textId="77777777" w:rsidR="006161DE" w:rsidRPr="006D008A" w:rsidRDefault="008002FD" w:rsidP="006D008A">
      <w:pPr>
        <w:rPr>
          <w:rFonts w:ascii="Garamond" w:hAnsi="Garamond"/>
          <w:sz w:val="22"/>
          <w:szCs w:val="22"/>
        </w:rPr>
      </w:pPr>
      <w:r w:rsidRPr="006D008A">
        <w:rPr>
          <w:rFonts w:ascii="Garamond" w:hAnsi="Garamond"/>
          <w:sz w:val="22"/>
          <w:szCs w:val="22"/>
        </w:rPr>
        <w:tab/>
        <w:t>"Yeah, you feel the unknown, you have the tension."</w:t>
      </w:r>
    </w:p>
    <w:p w14:paraId="14E7789E" w14:textId="77777777" w:rsidR="006161DE" w:rsidRPr="006D008A" w:rsidRDefault="008002FD" w:rsidP="006D008A">
      <w:pPr>
        <w:rPr>
          <w:rFonts w:ascii="Garamond" w:hAnsi="Garamond"/>
          <w:sz w:val="22"/>
          <w:szCs w:val="22"/>
        </w:rPr>
      </w:pPr>
      <w:r w:rsidRPr="006D008A">
        <w:rPr>
          <w:rFonts w:ascii="Garamond" w:hAnsi="Garamond"/>
          <w:sz w:val="22"/>
          <w:szCs w:val="22"/>
        </w:rPr>
        <w:tab/>
        <w:t>"After you'd come down from coke, did you have feelings like you have now?"</w:t>
      </w:r>
    </w:p>
    <w:p w14:paraId="0F0B1307" w14:textId="77777777" w:rsidR="006161DE" w:rsidRPr="006D008A" w:rsidRDefault="008002FD" w:rsidP="006D008A">
      <w:pPr>
        <w:rPr>
          <w:rFonts w:ascii="Garamond" w:hAnsi="Garamond"/>
          <w:sz w:val="22"/>
          <w:szCs w:val="22"/>
        </w:rPr>
      </w:pPr>
      <w:r w:rsidRPr="006D008A">
        <w:rPr>
          <w:rFonts w:ascii="Garamond" w:hAnsi="Garamond"/>
          <w:sz w:val="22"/>
          <w:szCs w:val="22"/>
        </w:rPr>
        <w:tab/>
        <w:t>"Yeah, yes, but not to the same degree.  Bad.  Why did I do it?  Confused."</w:t>
      </w:r>
    </w:p>
    <w:p w14:paraId="36E5BC48" w14:textId="77777777" w:rsidR="006161DE" w:rsidRPr="006D008A" w:rsidRDefault="008002FD" w:rsidP="006D008A">
      <w:pPr>
        <w:rPr>
          <w:rFonts w:ascii="Garamond" w:hAnsi="Garamond"/>
          <w:sz w:val="22"/>
          <w:szCs w:val="22"/>
        </w:rPr>
      </w:pPr>
      <w:r w:rsidRPr="006D008A">
        <w:rPr>
          <w:rFonts w:ascii="Garamond" w:hAnsi="Garamond"/>
          <w:sz w:val="22"/>
          <w:szCs w:val="22"/>
        </w:rPr>
        <w:tab/>
        <w:t>"Let's put the other glasses on [right brain]."</w:t>
      </w:r>
    </w:p>
    <w:p w14:paraId="2674DFCB" w14:textId="77777777" w:rsidR="006161DE" w:rsidRPr="006D008A" w:rsidRDefault="008002FD" w:rsidP="006D008A">
      <w:pPr>
        <w:rPr>
          <w:rFonts w:ascii="Garamond" w:hAnsi="Garamond"/>
          <w:sz w:val="22"/>
          <w:szCs w:val="22"/>
        </w:rPr>
      </w:pPr>
      <w:r w:rsidRPr="006D008A">
        <w:rPr>
          <w:rFonts w:ascii="Garamond" w:hAnsi="Garamond"/>
          <w:sz w:val="22"/>
          <w:szCs w:val="22"/>
        </w:rPr>
        <w:tab/>
        <w:t>"More relaxed.  More focused.  Clearer."</w:t>
      </w:r>
    </w:p>
    <w:p w14:paraId="6CBA3F4B" w14:textId="77777777" w:rsidR="006161DE" w:rsidRPr="006D008A" w:rsidRDefault="008002FD" w:rsidP="006D008A">
      <w:pPr>
        <w:rPr>
          <w:rFonts w:ascii="Garamond" w:hAnsi="Garamond"/>
          <w:sz w:val="22"/>
          <w:szCs w:val="22"/>
        </w:rPr>
      </w:pPr>
      <w:r w:rsidRPr="006D008A">
        <w:rPr>
          <w:rFonts w:ascii="Garamond" w:hAnsi="Garamond"/>
          <w:sz w:val="22"/>
          <w:szCs w:val="22"/>
        </w:rPr>
        <w:tab/>
        <w:t>"Now if you think of your father on this side."</w:t>
      </w:r>
    </w:p>
    <w:p w14:paraId="401B0433" w14:textId="77777777" w:rsidR="006161DE" w:rsidRPr="006D008A" w:rsidRDefault="008002FD" w:rsidP="006D008A">
      <w:pPr>
        <w:rPr>
          <w:rFonts w:ascii="Garamond" w:hAnsi="Garamond"/>
          <w:sz w:val="22"/>
          <w:szCs w:val="22"/>
        </w:rPr>
      </w:pPr>
      <w:r w:rsidRPr="006D008A">
        <w:rPr>
          <w:rFonts w:ascii="Garamond" w:hAnsi="Garamond"/>
          <w:sz w:val="22"/>
          <w:szCs w:val="22"/>
        </w:rPr>
        <w:tab/>
        <w:t>"I can deal with him on this side.  I know how to handle him now, and I don't think he'd get me upset, and I wouldn't do the counterproductive things if I looked at him out of this side all the time.  I'd feel more pity for him and for the relationship, and I don't think I'd want to abuse myself by using drugs."</w:t>
      </w:r>
    </w:p>
    <w:p w14:paraId="677CFE5A" w14:textId="77777777" w:rsidR="006161DE" w:rsidRPr="006D008A" w:rsidRDefault="008002FD" w:rsidP="006D008A">
      <w:pPr>
        <w:rPr>
          <w:rFonts w:ascii="Garamond" w:hAnsi="Garamond"/>
          <w:sz w:val="22"/>
          <w:szCs w:val="22"/>
        </w:rPr>
      </w:pPr>
      <w:r w:rsidRPr="006D008A">
        <w:rPr>
          <w:rFonts w:ascii="Garamond" w:hAnsi="Garamond"/>
          <w:sz w:val="22"/>
          <w:szCs w:val="22"/>
        </w:rPr>
        <w:tab/>
        <w:t>"What would someone have to do to you to get you to use drugs, feeling the way you do on this side?"</w:t>
      </w:r>
    </w:p>
    <w:p w14:paraId="4136BD21" w14:textId="77777777" w:rsidR="006161DE" w:rsidRPr="006D008A" w:rsidRDefault="008002FD" w:rsidP="006D008A">
      <w:pPr>
        <w:rPr>
          <w:rFonts w:ascii="Garamond" w:hAnsi="Garamond"/>
          <w:sz w:val="22"/>
          <w:szCs w:val="22"/>
        </w:rPr>
      </w:pPr>
      <w:r w:rsidRPr="006D008A">
        <w:rPr>
          <w:rFonts w:ascii="Garamond" w:hAnsi="Garamond"/>
          <w:sz w:val="22"/>
          <w:szCs w:val="22"/>
        </w:rPr>
        <w:tab/>
        <w:t>"I don't think it's an option on this side."</w:t>
      </w:r>
    </w:p>
    <w:p w14:paraId="6C026D2F" w14:textId="77777777" w:rsidR="006161DE" w:rsidRPr="006D008A" w:rsidRDefault="008002FD" w:rsidP="006D008A">
      <w:pPr>
        <w:rPr>
          <w:rFonts w:ascii="Garamond" w:hAnsi="Garamond"/>
          <w:sz w:val="22"/>
          <w:szCs w:val="22"/>
        </w:rPr>
      </w:pPr>
      <w:r w:rsidRPr="006D008A">
        <w:rPr>
          <w:rFonts w:ascii="Garamond" w:hAnsi="Garamond"/>
          <w:sz w:val="22"/>
          <w:szCs w:val="22"/>
        </w:rPr>
        <w:tab/>
        <w:t>"Would they have to have a gun on something?"</w:t>
      </w:r>
    </w:p>
    <w:p w14:paraId="342387E1" w14:textId="77777777" w:rsidR="006161DE" w:rsidRPr="006D008A" w:rsidRDefault="008002FD" w:rsidP="006D008A">
      <w:pPr>
        <w:rPr>
          <w:rFonts w:ascii="Garamond" w:hAnsi="Garamond"/>
          <w:sz w:val="22"/>
          <w:szCs w:val="22"/>
        </w:rPr>
      </w:pPr>
      <w:r w:rsidRPr="006D008A">
        <w:rPr>
          <w:rFonts w:ascii="Garamond" w:hAnsi="Garamond"/>
          <w:sz w:val="22"/>
          <w:szCs w:val="22"/>
        </w:rPr>
        <w:tab/>
        <w:t>"Oh, yeah, they'd have to do some extreme things."</w:t>
      </w:r>
    </w:p>
    <w:p w14:paraId="52209A7B" w14:textId="77777777" w:rsidR="006161DE" w:rsidRPr="006D008A" w:rsidRDefault="008002FD" w:rsidP="006D008A">
      <w:pPr>
        <w:rPr>
          <w:rFonts w:ascii="Garamond" w:hAnsi="Garamond"/>
          <w:sz w:val="22"/>
          <w:szCs w:val="22"/>
        </w:rPr>
      </w:pPr>
      <w:r w:rsidRPr="006D008A">
        <w:rPr>
          <w:rFonts w:ascii="Garamond" w:hAnsi="Garamond"/>
          <w:sz w:val="22"/>
          <w:szCs w:val="22"/>
        </w:rPr>
        <w:tab/>
        <w:t>"On the other side?"</w:t>
      </w:r>
    </w:p>
    <w:p w14:paraId="47D32F0F"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"Yeah, I could see myself </w:t>
      </w:r>
      <w:proofErr w:type="spellStart"/>
      <w:r w:rsidRPr="006D008A">
        <w:rPr>
          <w:rFonts w:ascii="Garamond" w:hAnsi="Garamond"/>
          <w:sz w:val="22"/>
          <w:szCs w:val="22"/>
        </w:rPr>
        <w:t>doin</w:t>
      </w:r>
      <w:proofErr w:type="spellEnd"/>
      <w:r w:rsidRPr="006D008A">
        <w:rPr>
          <w:rFonts w:ascii="Garamond" w:hAnsi="Garamond"/>
          <w:sz w:val="22"/>
          <w:szCs w:val="22"/>
        </w:rPr>
        <w:t>' it on the other side."</w:t>
      </w:r>
    </w:p>
    <w:p w14:paraId="0BC12C24" w14:textId="77777777" w:rsidR="006161DE" w:rsidRPr="006D008A" w:rsidRDefault="006161DE" w:rsidP="006D008A">
      <w:pPr>
        <w:rPr>
          <w:rFonts w:ascii="Garamond" w:hAnsi="Garamond"/>
          <w:sz w:val="22"/>
          <w:szCs w:val="22"/>
        </w:rPr>
      </w:pPr>
    </w:p>
    <w:p w14:paraId="0CC724D1" w14:textId="77777777" w:rsidR="006161DE" w:rsidRPr="006D008A" w:rsidRDefault="008002FD" w:rsidP="006D008A">
      <w:pPr>
        <w:rPr>
          <w:rFonts w:ascii="Garamond" w:hAnsi="Garamond"/>
          <w:sz w:val="22"/>
          <w:szCs w:val="22"/>
        </w:rPr>
      </w:pPr>
      <w:r w:rsidRPr="006D008A">
        <w:rPr>
          <w:rFonts w:ascii="Garamond" w:hAnsi="Garamond"/>
          <w:sz w:val="22"/>
          <w:szCs w:val="22"/>
        </w:rPr>
        <w:tab/>
        <w:t>Although both Lenny and Reggie stopped using drugs over 14 years ago, the right-sided goggles (stimulating their left brains) can elicit their old world view.  This is the disturbed view they developed out of their traumatic relationships with their fathers that ultimately led to their substance abuse.   And we see that the left-sided goggles offered a positive, healthy view of their worlds, views which have come to predominate in their lives.</w:t>
      </w:r>
    </w:p>
    <w:p w14:paraId="4EDC2132" w14:textId="77777777" w:rsidR="006161DE" w:rsidRPr="006D008A" w:rsidRDefault="008002FD" w:rsidP="006D008A">
      <w:pPr>
        <w:rPr>
          <w:rFonts w:ascii="Garamond" w:hAnsi="Garamond"/>
          <w:sz w:val="22"/>
          <w:szCs w:val="22"/>
        </w:rPr>
      </w:pPr>
      <w:r w:rsidRPr="006D008A">
        <w:rPr>
          <w:rFonts w:ascii="Garamond" w:hAnsi="Garamond"/>
          <w:sz w:val="22"/>
          <w:szCs w:val="22"/>
        </w:rPr>
        <w:tab/>
        <w:t>Let's consider what this implies about the substance abuse in these two patients.  It appears that a part of them, probably located in their left hemispheres, was traumatized by the rejection they experienced as children and young adults.  That trauma led to convoluted, unsuccessful attempts to address their problems, which eventually led to their cocaine abuse.  It appears that through their therapy they were able to access or to further develop a mind in their other hemisphere, a mind which could maturely guide them successfully to recovery, to a successful life.</w:t>
      </w:r>
    </w:p>
    <w:p w14:paraId="6DF248A3" w14:textId="77777777" w:rsidR="006161DE" w:rsidRPr="006D008A" w:rsidRDefault="006161DE" w:rsidP="006D008A">
      <w:pPr>
        <w:rPr>
          <w:rFonts w:ascii="Garamond" w:hAnsi="Garamond"/>
          <w:sz w:val="22"/>
          <w:szCs w:val="22"/>
        </w:rPr>
      </w:pPr>
    </w:p>
    <w:p w14:paraId="02D98E61" w14:textId="77777777" w:rsidR="006161DE" w:rsidRPr="006D008A" w:rsidRDefault="008002FD" w:rsidP="006D008A">
      <w:pPr>
        <w:rPr>
          <w:rFonts w:ascii="Garamond" w:hAnsi="Garamond"/>
          <w:sz w:val="22"/>
          <w:szCs w:val="22"/>
        </w:rPr>
      </w:pPr>
      <w:r w:rsidRPr="006D008A">
        <w:rPr>
          <w:rFonts w:ascii="Garamond" w:hAnsi="Garamond"/>
          <w:sz w:val="22"/>
          <w:szCs w:val="22"/>
        </w:rPr>
        <w:tab/>
      </w:r>
      <w:r w:rsidRPr="006D008A">
        <w:rPr>
          <w:rFonts w:ascii="Garamond" w:hAnsi="Garamond"/>
          <w:sz w:val="22"/>
          <w:szCs w:val="22"/>
        </w:rPr>
        <w:tab/>
        <w:t>*</w:t>
      </w:r>
      <w:r w:rsidRPr="006D008A">
        <w:rPr>
          <w:rFonts w:ascii="Garamond" w:hAnsi="Garamond"/>
          <w:sz w:val="22"/>
          <w:szCs w:val="22"/>
        </w:rPr>
        <w:tab/>
      </w:r>
      <w:r w:rsidRPr="006D008A">
        <w:rPr>
          <w:rFonts w:ascii="Garamond" w:hAnsi="Garamond"/>
          <w:sz w:val="22"/>
          <w:szCs w:val="22"/>
        </w:rPr>
        <w:tab/>
      </w:r>
      <w:r w:rsidRPr="006D008A">
        <w:rPr>
          <w:rFonts w:ascii="Garamond" w:hAnsi="Garamond"/>
          <w:sz w:val="22"/>
          <w:szCs w:val="22"/>
        </w:rPr>
        <w:tab/>
      </w:r>
      <w:r w:rsidRPr="006D008A">
        <w:rPr>
          <w:rFonts w:ascii="Garamond" w:hAnsi="Garamond"/>
          <w:sz w:val="22"/>
          <w:szCs w:val="22"/>
        </w:rPr>
        <w:tab/>
        <w:t>*</w:t>
      </w:r>
      <w:r w:rsidRPr="006D008A">
        <w:rPr>
          <w:rFonts w:ascii="Garamond" w:hAnsi="Garamond"/>
          <w:sz w:val="22"/>
          <w:szCs w:val="22"/>
        </w:rPr>
        <w:tab/>
      </w:r>
      <w:r w:rsidRPr="006D008A">
        <w:rPr>
          <w:rFonts w:ascii="Garamond" w:hAnsi="Garamond"/>
          <w:sz w:val="22"/>
          <w:szCs w:val="22"/>
        </w:rPr>
        <w:tab/>
      </w:r>
      <w:r w:rsidRPr="006D008A">
        <w:rPr>
          <w:rFonts w:ascii="Garamond" w:hAnsi="Garamond"/>
          <w:sz w:val="22"/>
          <w:szCs w:val="22"/>
        </w:rPr>
        <w:tab/>
      </w:r>
      <w:r w:rsidRPr="006D008A">
        <w:rPr>
          <w:rFonts w:ascii="Garamond" w:hAnsi="Garamond"/>
          <w:sz w:val="22"/>
          <w:szCs w:val="22"/>
        </w:rPr>
        <w:tab/>
        <w:t>*</w:t>
      </w:r>
    </w:p>
    <w:p w14:paraId="6F37C7C6" w14:textId="77777777" w:rsidR="006161DE" w:rsidRPr="006D008A" w:rsidRDefault="006161DE" w:rsidP="006D008A">
      <w:pPr>
        <w:rPr>
          <w:rFonts w:ascii="Garamond" w:hAnsi="Garamond"/>
          <w:sz w:val="22"/>
          <w:szCs w:val="22"/>
        </w:rPr>
      </w:pPr>
    </w:p>
    <w:p w14:paraId="49F7DB09"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We are all "creatures of habit."  It is part of our human makeup that we develop habits.  We brush our teeth and exercise, partly out of habit.  An addiction is a habit or a compulsion to do something harmful.   Lenny and Reggie both clearly had addictions.  Both also had a more troubled hemisphere and a healthier hemisphere. As in most of my patients who suffered significant psychological trauma, their troubled hemisphere is on the left.  In these two patients the compulsion </w:t>
      </w:r>
      <w:r w:rsidRPr="006D008A">
        <w:rPr>
          <w:rFonts w:ascii="Garamond" w:hAnsi="Garamond"/>
          <w:sz w:val="22"/>
          <w:szCs w:val="22"/>
        </w:rPr>
        <w:lastRenderedPageBreak/>
        <w:t xml:space="preserve">to use clearly came from the troubled side, and I believe that within that troubled side there existed a highly developed habit to use cocaine as misguided solution to the psychologically agonizing maze in which that troubled side found itself.  </w:t>
      </w:r>
    </w:p>
    <w:p w14:paraId="449ACC99" w14:textId="77777777" w:rsidR="006161DE" w:rsidRPr="006D008A" w:rsidRDefault="008002FD" w:rsidP="006D008A">
      <w:pPr>
        <w:rPr>
          <w:rFonts w:ascii="Garamond" w:hAnsi="Garamond"/>
          <w:sz w:val="22"/>
          <w:szCs w:val="22"/>
        </w:rPr>
      </w:pPr>
      <w:r w:rsidRPr="006D008A">
        <w:rPr>
          <w:rFonts w:ascii="Garamond" w:hAnsi="Garamond"/>
          <w:sz w:val="22"/>
          <w:szCs w:val="22"/>
        </w:rPr>
        <w:tab/>
        <w:t>Early psychoanalytic writers on addiction did not think of there being two minds.  But this classic psychoanalytic work is applicable because most patients behave as if they had only one mind, one very troubled mind.  The troubled side, as in my patients before they entered treatment, becomes so strong and dominant that it in effect runs the patient's entire life.  Sandor Rado, a contemporary and colleague of Freud, saw the abuser's drug use as an attempt to relieve a depression by inducing a state of "elation."  He felt that when the elation soon wore off, the patient would fall into an even deeper depression.  Rado saw drug use as autoerotic, resembling masturbation.  The abuser's failures led to heightened fears of punishment and destruction which he and other psychoanalysts called castration fears.  Such anxieties led then to more intense yearnings for the drug induced pleasures.</w:t>
      </w:r>
      <w:r w:rsidRPr="006D008A">
        <w:rPr>
          <w:rStyle w:val="EndnoteReference"/>
          <w:rFonts w:ascii="Garamond" w:hAnsi="Garamond"/>
          <w:sz w:val="22"/>
          <w:szCs w:val="22"/>
        </w:rPr>
        <w:endnoteReference w:id="3"/>
      </w:r>
      <w:r w:rsidRPr="006D008A">
        <w:rPr>
          <w:rFonts w:ascii="Garamond" w:hAnsi="Garamond"/>
          <w:sz w:val="22"/>
          <w:szCs w:val="22"/>
        </w:rPr>
        <w:t xml:space="preserve"> </w:t>
      </w:r>
    </w:p>
    <w:p w14:paraId="01A7EBBE"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Edward Glover, another contemporary of Freud, focused on the role of aggression in addiction.  He thought that the drugs helped people lessen their intense, inner feelings of anger which chronically threatened to overwhelm their emotional lives.  Thus, both Rado and Glover saw addiction as a form of </w:t>
      </w:r>
      <w:proofErr w:type="spellStart"/>
      <w:r w:rsidRPr="006D008A">
        <w:rPr>
          <w:rFonts w:ascii="Garamond" w:hAnsi="Garamond"/>
          <w:sz w:val="22"/>
          <w:szCs w:val="22"/>
        </w:rPr>
        <w:t>self medication</w:t>
      </w:r>
      <w:proofErr w:type="spellEnd"/>
      <w:r w:rsidRPr="006D008A">
        <w:rPr>
          <w:rFonts w:ascii="Garamond" w:hAnsi="Garamond"/>
          <w:sz w:val="22"/>
          <w:szCs w:val="22"/>
        </w:rPr>
        <w:t xml:space="preserve"> administered to help deal with overwhelming feelings of anger, anxiety, and depression.  In a sense the drug addict was acting as his own psychopharmacologist, prescribing a medication with many more side effects than benefits.  Harvard psychiatrist, Edward Khantzian, a contemporary analyst, has also suggested this self-medication hypothesis.  He and others have suggested that substance abusers suffer psychological traumas which lead to psychological deficiencies in development for which the self-administered drugs are intended, unwisely, to compensate.</w:t>
      </w:r>
      <w:r w:rsidRPr="006D008A">
        <w:rPr>
          <w:rStyle w:val="EndnoteReference"/>
          <w:rFonts w:ascii="Garamond" w:hAnsi="Garamond"/>
          <w:sz w:val="22"/>
          <w:szCs w:val="22"/>
        </w:rPr>
        <w:endnoteReference w:id="4"/>
      </w:r>
    </w:p>
    <w:p w14:paraId="220B898E" w14:textId="77777777" w:rsidR="006161DE" w:rsidRPr="006D008A" w:rsidRDefault="008002FD" w:rsidP="006D008A">
      <w:pPr>
        <w:rPr>
          <w:rFonts w:ascii="Garamond" w:hAnsi="Garamond"/>
          <w:sz w:val="22"/>
          <w:szCs w:val="22"/>
        </w:rPr>
      </w:pPr>
      <w:r w:rsidRPr="006D008A">
        <w:rPr>
          <w:rFonts w:ascii="Garamond" w:hAnsi="Garamond"/>
          <w:sz w:val="22"/>
          <w:szCs w:val="22"/>
        </w:rPr>
        <w:tab/>
        <w:t>I agree that early trauma and subsequent psychological confusion and pain are at the heart of addiction, and that self-medication is a partial explanation for the unfolding of this condition, but I also think that the role of self-abuse, copying and mentally incorporating the early abuse is an even more important factor.</w:t>
      </w:r>
    </w:p>
    <w:p w14:paraId="2FA8C289"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In opposition to the psychological trauma theory of addiction is the so called "disease model."  This is the explanation developed by Alcoholics Anonymous and supported by psychiatrist George Vallant, among others.  They propose that inner psychological issues generally are unrelated to addiction.  The causes of the addiction are the substances (alcohol and illicit drugs) themselves as they set in motion altered brain states, causing abnormal mental states which lead to the disease.  The treatment of the disease is the elimination of the substance which repairs the brain and ends the addiction.  Psychological problems result from the brain effects of the substances which once indulged in by their inherent nature become irresistible.  Smoking, for example, is difficult for </w:t>
      </w:r>
      <w:proofErr w:type="spellStart"/>
      <w:r w:rsidRPr="006D008A">
        <w:rPr>
          <w:rFonts w:ascii="Garamond" w:hAnsi="Garamond"/>
          <w:sz w:val="22"/>
          <w:szCs w:val="22"/>
        </w:rPr>
        <w:t>any one</w:t>
      </w:r>
      <w:proofErr w:type="spellEnd"/>
      <w:r w:rsidRPr="006D008A">
        <w:rPr>
          <w:rFonts w:ascii="Garamond" w:hAnsi="Garamond"/>
          <w:sz w:val="22"/>
          <w:szCs w:val="22"/>
        </w:rPr>
        <w:t xml:space="preserve"> who has taken it up to quit.  One smokes not because of a deep seated psychological problem, but rather because nicotine is so physically addictive that once indulged in it is hard to stop and leaves the person to endure the physical consequences of the compelling habit.</w:t>
      </w:r>
    </w:p>
    <w:p w14:paraId="783BDEB7"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The disease model illuminates the degree to which the substances themselves are destructive and have very negative mental and physical consequences that add to the cycle of addiction.  Removing the drug from the patient's life is essential to any attempt at recovery, and AA has a long list of superb techniques for helping people avoid using.  Indeed, I recommend AA and other "addiction anonymous" groups strongly to those who have addiction problems.  </w:t>
      </w:r>
      <w:proofErr w:type="gramStart"/>
      <w:r w:rsidRPr="006D008A">
        <w:rPr>
          <w:rFonts w:ascii="Garamond" w:hAnsi="Garamond"/>
          <w:sz w:val="22"/>
          <w:szCs w:val="22"/>
        </w:rPr>
        <w:t>But,</w:t>
      </w:r>
      <w:proofErr w:type="gramEnd"/>
      <w:r w:rsidRPr="006D008A">
        <w:rPr>
          <w:rFonts w:ascii="Garamond" w:hAnsi="Garamond"/>
          <w:sz w:val="22"/>
          <w:szCs w:val="22"/>
        </w:rPr>
        <w:t xml:space="preserve"> it is equally obvious to me that deep seated psychological problems are also at the root of drug abuse.  Repeatedly, I observed when my patients were discharged from McLean after being off drugs for their 30 </w:t>
      </w:r>
      <w:proofErr w:type="gramStart"/>
      <w:r w:rsidRPr="006D008A">
        <w:rPr>
          <w:rFonts w:ascii="Garamond" w:hAnsi="Garamond"/>
          <w:sz w:val="22"/>
          <w:szCs w:val="22"/>
        </w:rPr>
        <w:t>day</w:t>
      </w:r>
      <w:proofErr w:type="gramEnd"/>
      <w:r w:rsidRPr="006D008A">
        <w:rPr>
          <w:rFonts w:ascii="Garamond" w:hAnsi="Garamond"/>
          <w:sz w:val="22"/>
          <w:szCs w:val="22"/>
        </w:rPr>
        <w:t xml:space="preserve"> stay, they were surprised to discover that they still felt depressed, anxious, and deeply troubled psychologically.  Our work was only beginning when they were discharged.  And the hospital detoxification was essential to any type of psychological treatment.</w:t>
      </w:r>
    </w:p>
    <w:p w14:paraId="2BDC0BFA" w14:textId="77777777" w:rsidR="006161DE" w:rsidRPr="006D008A" w:rsidRDefault="008002FD" w:rsidP="006D008A">
      <w:pPr>
        <w:rPr>
          <w:rFonts w:ascii="Garamond" w:hAnsi="Garamond"/>
          <w:sz w:val="22"/>
          <w:szCs w:val="22"/>
        </w:rPr>
      </w:pPr>
      <w:r w:rsidRPr="006D008A">
        <w:rPr>
          <w:rFonts w:ascii="Garamond" w:hAnsi="Garamond"/>
          <w:sz w:val="22"/>
          <w:szCs w:val="22"/>
        </w:rPr>
        <w:tab/>
        <w:t>A third school of thought about addictions is an eclectic approach best represented by psychiatrists Bruce Rounsaville and George Woody.  They see supportive psychotherapy as an adjunct to education and antidepressant therapy and tend not to explore deep-seated issues.</w:t>
      </w:r>
      <w:r w:rsidRPr="006D008A">
        <w:rPr>
          <w:rStyle w:val="EndnoteReference"/>
          <w:rFonts w:ascii="Garamond" w:hAnsi="Garamond"/>
          <w:sz w:val="22"/>
          <w:szCs w:val="22"/>
        </w:rPr>
        <w:endnoteReference w:id="5"/>
      </w:r>
    </w:p>
    <w:p w14:paraId="33C450DC" w14:textId="77777777" w:rsidR="006161DE" w:rsidRPr="006D008A" w:rsidRDefault="008002FD" w:rsidP="006D008A">
      <w:pPr>
        <w:rPr>
          <w:rFonts w:ascii="Garamond" w:hAnsi="Garamond"/>
          <w:sz w:val="22"/>
          <w:szCs w:val="22"/>
        </w:rPr>
      </w:pPr>
      <w:r w:rsidRPr="006D008A">
        <w:rPr>
          <w:rFonts w:ascii="Garamond" w:hAnsi="Garamond"/>
          <w:sz w:val="22"/>
          <w:szCs w:val="22"/>
        </w:rPr>
        <w:tab/>
        <w:t xml:space="preserve">I am convinced that a deep exploration of the psychological trauma and pain of patients with addiction is essential.  It is unfortunate that fewer and fewer therapists are knowledgeable about how </w:t>
      </w:r>
      <w:r w:rsidRPr="006D008A">
        <w:rPr>
          <w:rFonts w:ascii="Garamond" w:hAnsi="Garamond"/>
          <w:sz w:val="22"/>
          <w:szCs w:val="22"/>
        </w:rPr>
        <w:lastRenderedPageBreak/>
        <w:t>to conduct such an enterprise.  People with substance abuse problems deserve to be understood deeply and to learn profoundly that they are worthy souls who have gotten lost in the psychological maze of their early abuse.  I am not saying that people who abuse drugs have no responsibility to help themselves; quit to the contrary, I know that if they don't discover and access some inner will (perhaps from their other hemisphere) then no one else will be able to be of assistance.  I believe it is essential in such treatment to help to develop the person's more mature side, and to use it as an ally with which to help the more troubled side.</w:t>
      </w:r>
    </w:p>
    <w:p w14:paraId="0D5ED600" w14:textId="77777777" w:rsidR="006161DE" w:rsidRPr="006D008A" w:rsidRDefault="008002FD" w:rsidP="006D008A">
      <w:pPr>
        <w:rPr>
          <w:rFonts w:ascii="Garamond" w:hAnsi="Garamond"/>
          <w:sz w:val="22"/>
          <w:szCs w:val="22"/>
        </w:rPr>
      </w:pPr>
      <w:r w:rsidRPr="006D008A">
        <w:rPr>
          <w:rFonts w:ascii="Garamond" w:hAnsi="Garamond"/>
          <w:sz w:val="22"/>
          <w:szCs w:val="22"/>
        </w:rPr>
        <w:br w:type="page"/>
      </w:r>
      <w:r w:rsidRPr="006D008A">
        <w:rPr>
          <w:rFonts w:ascii="Garamond" w:hAnsi="Garamond"/>
          <w:sz w:val="22"/>
          <w:szCs w:val="22"/>
        </w:rPr>
        <w:lastRenderedPageBreak/>
        <w:t>Notes</w:t>
      </w:r>
    </w:p>
    <w:sectPr w:rsidR="006161DE" w:rsidRPr="006D008A">
      <w:headerReference w:type="default" r:id="rId6"/>
      <w:footnotePr>
        <w:numFmt w:val="lowerRoman"/>
      </w:footnotePr>
      <w:endnotePr>
        <w:numFmt w:val="decimal"/>
      </w:endnotePr>
      <w:type w:val="continuous"/>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1309B" w14:textId="77777777" w:rsidR="00000000" w:rsidRDefault="00AD18D6">
      <w:r>
        <w:separator/>
      </w:r>
    </w:p>
  </w:endnote>
  <w:endnote w:type="continuationSeparator" w:id="0">
    <w:p w14:paraId="03163D7C" w14:textId="77777777" w:rsidR="00000000" w:rsidRDefault="00AD18D6">
      <w:r>
        <w:continuationSeparator/>
      </w:r>
    </w:p>
  </w:endnote>
  <w:endnote w:id="1">
    <w:p w14:paraId="5763AA1E"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Style w:val="EndnoteReference"/>
          <w:rFonts w:ascii="Garamond" w:hAnsi="Garamond"/>
          <w:sz w:val="22"/>
          <w:szCs w:val="22"/>
        </w:rPr>
        <w:endnoteRef/>
      </w:r>
      <w:r w:rsidRPr="006D008A">
        <w:rPr>
          <w:rFonts w:ascii="Garamond" w:hAnsi="Garamond"/>
          <w:sz w:val="22"/>
          <w:szCs w:val="22"/>
        </w:rPr>
        <w:tab/>
        <w:t>Schiffer F: Psychotherapy of nine successfully treated cocaine abusers: techniques and dynamics. Journal of Substance Abuse Treatment 1988;5:131-137</w:t>
      </w:r>
    </w:p>
    <w:p w14:paraId="25822A79" w14:textId="77777777" w:rsidR="006161DE" w:rsidRPr="006D008A" w:rsidRDefault="006161DE" w:rsidP="006D008A">
      <w:pPr>
        <w:pStyle w:val="EndnoteText"/>
        <w:rPr>
          <w:rFonts w:ascii="Garamond" w:hAnsi="Garamond"/>
          <w:sz w:val="22"/>
          <w:szCs w:val="22"/>
        </w:rPr>
      </w:pPr>
    </w:p>
  </w:endnote>
  <w:endnote w:id="2">
    <w:p w14:paraId="0DA43B2D"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Style w:val="EndnoteReference"/>
          <w:rFonts w:ascii="Garamond" w:hAnsi="Garamond"/>
          <w:sz w:val="22"/>
          <w:szCs w:val="22"/>
        </w:rPr>
        <w:endnoteRef/>
      </w:r>
      <w:r w:rsidRPr="006D008A">
        <w:rPr>
          <w:rFonts w:ascii="Garamond" w:hAnsi="Garamond"/>
          <w:sz w:val="22"/>
          <w:szCs w:val="22"/>
        </w:rPr>
        <w:tab/>
        <w:t>Freud S: Beyond the pleasure principle. In Strachey J (Ed. and Trans.) The standard edition Vol. 18 (1920) Hogarth Press, London, 1959</w:t>
      </w:r>
    </w:p>
    <w:p w14:paraId="707EF14E" w14:textId="77777777" w:rsidR="006161DE" w:rsidRPr="006D008A" w:rsidRDefault="006161DE" w:rsidP="006D008A">
      <w:pPr>
        <w:pStyle w:val="EndnoteText"/>
        <w:rPr>
          <w:rFonts w:ascii="Garamond" w:hAnsi="Garamond"/>
          <w:sz w:val="22"/>
          <w:szCs w:val="22"/>
        </w:rPr>
      </w:pPr>
    </w:p>
  </w:endnote>
  <w:endnote w:id="3">
    <w:p w14:paraId="50FC33DF"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Style w:val="EndnoteReference"/>
          <w:rFonts w:ascii="Garamond" w:hAnsi="Garamond"/>
          <w:sz w:val="22"/>
          <w:szCs w:val="22"/>
        </w:rPr>
        <w:endnoteRef/>
      </w:r>
      <w:r w:rsidRPr="006D008A">
        <w:rPr>
          <w:rFonts w:ascii="Garamond" w:hAnsi="Garamond"/>
          <w:sz w:val="22"/>
          <w:szCs w:val="22"/>
        </w:rPr>
        <w:tab/>
        <w:t>Rado S: The psychoanalysis of pharmacothymia. Psychoanalytic Quarterly 1933;2:1-23</w:t>
      </w:r>
    </w:p>
    <w:p w14:paraId="765ED9A2" w14:textId="77777777" w:rsidR="006161DE" w:rsidRPr="006D008A" w:rsidRDefault="006161DE" w:rsidP="006D008A">
      <w:pPr>
        <w:pStyle w:val="EndnoteText"/>
        <w:rPr>
          <w:rFonts w:ascii="Garamond" w:hAnsi="Garamond"/>
          <w:sz w:val="22"/>
          <w:szCs w:val="22"/>
        </w:rPr>
      </w:pPr>
    </w:p>
  </w:endnote>
  <w:endnote w:id="4">
    <w:p w14:paraId="2FD02413"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Style w:val="EndnoteReference"/>
          <w:rFonts w:ascii="Garamond" w:hAnsi="Garamond"/>
          <w:sz w:val="22"/>
          <w:szCs w:val="22"/>
        </w:rPr>
        <w:endnoteRef/>
      </w:r>
      <w:r w:rsidRPr="006D008A">
        <w:rPr>
          <w:rFonts w:ascii="Garamond" w:hAnsi="Garamond"/>
          <w:sz w:val="22"/>
          <w:szCs w:val="22"/>
        </w:rPr>
        <w:tab/>
        <w:t>Glover E: On the etiology of drug addiction. In: On the Early Development of mind. New York, International Universities Press 1970 (originally published, 1932)</w:t>
      </w:r>
    </w:p>
    <w:p w14:paraId="5F04A911"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Fonts w:ascii="Garamond" w:hAnsi="Garamond"/>
          <w:sz w:val="22"/>
          <w:szCs w:val="22"/>
        </w:rPr>
        <w:tab/>
        <w:t>Khantzian EJ, Khantzian NJ: Cocaine addiction: is there a psychological predisposition? Psychiatric Annals 1984;14:753-759</w:t>
      </w:r>
    </w:p>
    <w:p w14:paraId="50D6EBE8" w14:textId="77777777" w:rsidR="006161DE" w:rsidRPr="006D008A" w:rsidRDefault="006161DE"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p>
    <w:p w14:paraId="60251159"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Fonts w:ascii="Garamond" w:hAnsi="Garamond"/>
          <w:sz w:val="22"/>
          <w:szCs w:val="22"/>
        </w:rPr>
        <w:tab/>
        <w:t>Khantzian EJ: The self-medication hypothesis of addictive disorders: focus on heroin and cocaine dependence. Am J Psychiatry 1986;142:1259-1264</w:t>
      </w:r>
    </w:p>
    <w:p w14:paraId="09177D05" w14:textId="77777777" w:rsidR="006161DE" w:rsidRPr="006D008A" w:rsidRDefault="006161DE"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p>
    <w:p w14:paraId="6523DBB1"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Fonts w:ascii="Garamond" w:hAnsi="Garamond"/>
          <w:sz w:val="22"/>
          <w:szCs w:val="22"/>
        </w:rPr>
        <w:tab/>
        <w:t>Wurmser L: Psychoanalytic considerations of the etiology of compulsive drug use. J Am Psychoanal Assoc 1974;22:820-843</w:t>
      </w:r>
    </w:p>
    <w:p w14:paraId="2BAFFBF4" w14:textId="77777777" w:rsidR="006161DE" w:rsidRPr="006D008A" w:rsidRDefault="006161DE"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p>
    <w:p w14:paraId="196193A3"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Fonts w:ascii="Garamond" w:hAnsi="Garamond"/>
          <w:sz w:val="22"/>
          <w:szCs w:val="22"/>
        </w:rPr>
        <w:tab/>
        <w:t>Krystal H, Raskin HA: Drug Dependence: Aspects of Ego Functions. Detroit, Wayne State University Press, 1970</w:t>
      </w:r>
    </w:p>
    <w:p w14:paraId="4F699F71" w14:textId="77777777" w:rsidR="006161DE" w:rsidRPr="006D008A" w:rsidRDefault="006161DE"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p>
    <w:p w14:paraId="221699FA"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Fonts w:ascii="Garamond" w:hAnsi="Garamond"/>
          <w:sz w:val="22"/>
          <w:szCs w:val="22"/>
        </w:rPr>
        <w:tab/>
        <w:t>Wieder H, Kaplan EH: Drug use in adolescents: psychodynamic meaning and pharmocogenic effect. Psychoanal Study Child 1969;24:399-431</w:t>
      </w:r>
    </w:p>
    <w:p w14:paraId="581DE330" w14:textId="77777777" w:rsidR="006161DE" w:rsidRPr="006D008A" w:rsidRDefault="006161DE"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p>
    <w:p w14:paraId="0DA17A56"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Fonts w:ascii="Garamond" w:hAnsi="Garamond"/>
          <w:sz w:val="22"/>
          <w:szCs w:val="22"/>
        </w:rPr>
        <w:tab/>
        <w:t>Spotts JV, Shontz FC: Drug-induced ego states. I. Cocaine: phenomenology and implications. Int J Addict 1984;19:119-151</w:t>
      </w:r>
    </w:p>
    <w:p w14:paraId="06DEFD2D" w14:textId="77777777" w:rsidR="006161DE" w:rsidRPr="006D008A" w:rsidRDefault="006161DE"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p>
    <w:p w14:paraId="33A36936"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Fonts w:ascii="Garamond" w:hAnsi="Garamond"/>
          <w:sz w:val="22"/>
          <w:szCs w:val="22"/>
        </w:rPr>
        <w:tab/>
        <w:t>Adams JW: Psychoanalysis of Drug Dependence: The Understanding and Treatment of a Particular Form of Pathological Narcissism. New York, Grune &amp; Stratton, 1978</w:t>
      </w:r>
    </w:p>
    <w:p w14:paraId="1F08097F" w14:textId="77777777" w:rsidR="006161DE" w:rsidRPr="006D008A" w:rsidRDefault="006161DE" w:rsidP="006D008A">
      <w:pPr>
        <w:pStyle w:val="EndnoteText"/>
        <w:rPr>
          <w:rFonts w:ascii="Garamond" w:hAnsi="Garamond"/>
          <w:sz w:val="22"/>
          <w:szCs w:val="22"/>
        </w:rPr>
      </w:pPr>
    </w:p>
  </w:endnote>
  <w:endnote w:id="5">
    <w:p w14:paraId="12610E8D"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Style w:val="EndnoteReference"/>
          <w:rFonts w:ascii="Garamond" w:hAnsi="Garamond"/>
          <w:sz w:val="22"/>
          <w:szCs w:val="22"/>
        </w:rPr>
        <w:endnoteRef/>
      </w:r>
      <w:r w:rsidRPr="006D008A">
        <w:rPr>
          <w:rFonts w:ascii="Garamond" w:hAnsi="Garamond"/>
          <w:sz w:val="22"/>
          <w:szCs w:val="22"/>
        </w:rPr>
        <w:tab/>
        <w:t>Rounsaville BJ, Gawin F, Kleber H: Interpersonal psychotherapy adapted for ambulatory cocaine abusers. Am J Drug Alcohol Abuse 1985;11:171-191</w:t>
      </w:r>
    </w:p>
    <w:p w14:paraId="307800A7" w14:textId="77777777" w:rsidR="006161DE" w:rsidRPr="006D008A" w:rsidRDefault="006161DE"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p>
    <w:p w14:paraId="06BDE0CF" w14:textId="77777777" w:rsidR="006161DE" w:rsidRPr="006D008A" w:rsidRDefault="008002FD" w:rsidP="006D008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ascii="Garamond" w:hAnsi="Garamond"/>
          <w:sz w:val="22"/>
          <w:szCs w:val="22"/>
        </w:rPr>
      </w:pPr>
      <w:r w:rsidRPr="006D008A">
        <w:rPr>
          <w:rFonts w:ascii="Garamond" w:hAnsi="Garamond"/>
          <w:sz w:val="22"/>
          <w:szCs w:val="22"/>
        </w:rPr>
        <w:tab/>
        <w:t>Woody GE, O'Brien CP, Riclels K: Depression and anxiety in heroin addicts: a placebo-controlled study of doxepin in combination with methadone. Am J Psychiatry 1975;132:476-450</w:t>
      </w:r>
    </w:p>
    <w:p w14:paraId="3D662C62" w14:textId="77777777" w:rsidR="006161DE" w:rsidRDefault="006161DE">
      <w:pPr>
        <w:spacing w:line="480" w:lineRule="atLeast"/>
        <w:rPr>
          <w:rFonts w:ascii="Courier" w:hAnsi="Courier"/>
          <w:sz w:val="24"/>
          <w:szCs w:val="24"/>
        </w:rPr>
      </w:pPr>
    </w:p>
    <w:p w14:paraId="13C17483" w14:textId="77777777" w:rsidR="006161DE" w:rsidRDefault="006161DE">
      <w:pPr>
        <w:pStyle w:val="EndnoteText"/>
        <w:spacing w:line="480" w:lineRule="atLeast"/>
        <w:rPr>
          <w:rFonts w:ascii="Courier" w:hAnsi="Courier"/>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w York">
    <w:altName w:val="Times New Roman"/>
    <w:panose1 w:val="020B0604020202020204"/>
    <w:charset w:val="4D"/>
    <w:family w:val="roman"/>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Geneva">
    <w:altName w:val="Geneva"/>
    <w:panose1 w:val="020B0503030404040204"/>
    <w:charset w:val="00"/>
    <w:family w:val="swiss"/>
    <w:pitch w:val="variable"/>
    <w:sig w:usb0="E00002FF" w:usb1="5200205F" w:usb2="00A0C000" w:usb3="00000000" w:csb0="0000019F" w:csb1="00000000"/>
  </w:font>
  <w:font w:name="Garamond">
    <w:panose1 w:val="02020404030301010803"/>
    <w:charset w:val="00"/>
    <w:family w:val="roman"/>
    <w:pitch w:val="variable"/>
    <w:sig w:usb0="00000287" w:usb1="00000002" w:usb2="00000000" w:usb3="00000000" w:csb0="0000009F" w:csb1="00000000"/>
  </w:font>
  <w:font w:name="Courier">
    <w:panose1 w:val="00000000000000000000"/>
    <w:charset w:val="00"/>
    <w:family w:val="auto"/>
    <w:pitch w:val="variable"/>
    <w:sig w:usb0="00000003" w:usb1="00000000" w:usb2="00000000" w:usb3="00000000" w:csb0="00000003"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47BD2" w14:textId="77777777" w:rsidR="00000000" w:rsidRDefault="00AD18D6">
      <w:r>
        <w:separator/>
      </w:r>
    </w:p>
  </w:footnote>
  <w:footnote w:type="continuationSeparator" w:id="0">
    <w:p w14:paraId="6B53CC92" w14:textId="77777777" w:rsidR="00000000" w:rsidRDefault="00AD1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47919" w14:textId="77777777" w:rsidR="006161DE" w:rsidRDefault="008002FD">
    <w:pPr>
      <w:pStyle w:val="Header"/>
    </w:pPr>
    <w:r>
      <w:t>In Your Right Mind/ Chapter 9: Coca Compulsions</w:t>
    </w:r>
    <w:r>
      <w:tab/>
    </w:r>
    <w:r w:rsidR="00AD18D6">
      <w:fldChar w:fldCharType="begin"/>
    </w:r>
    <w:r w:rsidR="00AD18D6">
      <w:instrText xml:space="preserve"> PAGE  </w:instrText>
    </w:r>
    <w:r w:rsidR="00AD18D6">
      <w:fldChar w:fldCharType="separate"/>
    </w:r>
    <w:r w:rsidR="00C125AB">
      <w:rPr>
        <w:noProof/>
      </w:rPr>
      <w:t>1</w:t>
    </w:r>
    <w:r w:rsidR="00AD18D6">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printFractionalCharacterWidth/>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doNotValidateAgainstSchema/>
  <w:doNotDemarcateInvalidXml/>
  <w:footnotePr>
    <w:numFmt w:val="lowerRoman"/>
    <w:footnote w:id="-1"/>
    <w:footnote w:id="0"/>
  </w:footnotePr>
  <w:endnotePr>
    <w:numFmt w:val="decimal"/>
    <w:endnote w:id="-1"/>
    <w:endnote w:id="0"/>
  </w:endnotePr>
  <w:compat>
    <w:spaceForUL/>
    <w:balanceSingleByteDoubleByteWidth/>
    <w:doNotLeaveBackslashAlone/>
    <w:ulTrailSpace/>
    <w:doNotExpandShiftReturn/>
    <w:compatSetting w:name="compatibilityMode" w:uri="http://schemas.microsoft.com/office/word" w:val="12"/>
    <w:compatSetting w:name="useWord2013TrackBottomHyphenation" w:uri="http://schemas.microsoft.com/office/word" w:val="1"/>
  </w:compat>
  <w:rsids>
    <w:rsidRoot w:val="00C125AB"/>
    <w:rsid w:val="006161DE"/>
    <w:rsid w:val="006D008A"/>
    <w:rsid w:val="008002FD"/>
    <w:rsid w:val="00AD18D6"/>
    <w:rsid w:val="00C125A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47F9510F"/>
  <w15:docId w15:val="{AB9702E4-42DF-A94F-B7FE-4C0E57CB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neva" w:hAnsi="Geneva" w:cs="Geneva"/>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Pr>
      <w:sz w:val="24"/>
      <w:szCs w:val="24"/>
    </w:rPr>
  </w:style>
  <w:style w:type="character" w:customStyle="1" w:styleId="EndnoteTextChar">
    <w:name w:val="Endnote Text Char"/>
    <w:basedOn w:val="DefaultParagraphFont"/>
    <w:link w:val="EndnoteText"/>
    <w:uiPriority w:val="99"/>
    <w:semiHidden/>
    <w:rPr>
      <w:rFonts w:ascii="Geneva" w:hAnsi="Geneva" w:cs="Geneva"/>
      <w:sz w:val="24"/>
      <w:szCs w:val="24"/>
    </w:rPr>
  </w:style>
  <w:style w:type="character" w:styleId="EndnoteReference">
    <w:name w:val="endnote reference"/>
    <w:basedOn w:val="DefaultParagraphFont"/>
    <w:uiPriority w:val="99"/>
    <w:semiHidden/>
    <w:unhideWhenUsed/>
    <w:rsid w:val="008002FD"/>
    <w:rPr>
      <w:vertAlign w:val="superscript"/>
    </w:rPr>
  </w:style>
  <w:style w:type="paragraph" w:styleId="Header">
    <w:name w:val="header"/>
    <w:basedOn w:val="Normal"/>
    <w:pPr>
      <w:tabs>
        <w:tab w:val="center" w:pos="3"/>
        <w:tab w:val="right" w:pos="6"/>
      </w:tabs>
    </w:pPr>
  </w:style>
  <w:style w:type="character" w:styleId="FootnoteReference">
    <w:name w:val="footnote reference"/>
    <w:basedOn w:val="DefaultParagraphFont"/>
    <w:rPr>
      <w:position w:val="6"/>
      <w:sz w:val="16"/>
      <w:szCs w:val="16"/>
    </w:rPr>
  </w:style>
  <w:style w:type="paragraph" w:styleId="FootnoteText">
    <w:name w:val="footnote text"/>
    <w:basedOn w:val="Normal"/>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4129</Words>
  <Characters>23541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Liggeros</dc:creator>
  <cp:keywords/>
  <cp:lastModifiedBy>Fredric Schiffer</cp:lastModifiedBy>
  <cp:revision>3</cp:revision>
  <dcterms:created xsi:type="dcterms:W3CDTF">2020-06-05T18:56:00Z</dcterms:created>
  <dcterms:modified xsi:type="dcterms:W3CDTF">2021-07-31T15:56:00Z</dcterms:modified>
</cp:coreProperties>
</file>