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568D9" w14:textId="77777777" w:rsidR="005579A9" w:rsidRPr="00AC62F4" w:rsidRDefault="00B31D60">
      <w:pPr>
        <w:rPr>
          <w:rFonts w:ascii="Arial" w:hAnsi="Arial" w:cs="Arial"/>
          <w:sz w:val="24"/>
          <w:szCs w:val="24"/>
        </w:rPr>
      </w:pPr>
      <w:r w:rsidRPr="00AC62F4">
        <w:rPr>
          <w:rFonts w:ascii="Arial" w:hAnsi="Arial" w:cs="Arial"/>
          <w:sz w:val="24"/>
          <w:szCs w:val="24"/>
        </w:rPr>
        <w:t>CSC4730/6730</w:t>
      </w:r>
      <w:r w:rsidR="0066743B">
        <w:rPr>
          <w:rFonts w:ascii="Arial" w:hAnsi="Arial" w:cs="Arial"/>
          <w:sz w:val="24"/>
          <w:szCs w:val="24"/>
        </w:rPr>
        <w:t>, CMIS 4</w:t>
      </w:r>
      <w:r w:rsidR="00A31011">
        <w:rPr>
          <w:rFonts w:ascii="Arial" w:hAnsi="Arial" w:cs="Arial"/>
          <w:sz w:val="24"/>
          <w:szCs w:val="24"/>
        </w:rPr>
        <w:t>200</w:t>
      </w:r>
      <w:r w:rsidRPr="00AC62F4">
        <w:rPr>
          <w:rFonts w:ascii="Arial" w:hAnsi="Arial" w:cs="Arial"/>
          <w:sz w:val="24"/>
          <w:szCs w:val="24"/>
        </w:rPr>
        <w:t xml:space="preserve"> </w:t>
      </w:r>
      <w:r w:rsidR="0066743B">
        <w:rPr>
          <w:rFonts w:ascii="Arial" w:hAnsi="Arial" w:cs="Arial"/>
          <w:sz w:val="24"/>
          <w:szCs w:val="24"/>
        </w:rPr>
        <w:br/>
      </w:r>
      <w:r w:rsidR="00797FE1">
        <w:rPr>
          <w:rFonts w:ascii="Arial" w:hAnsi="Arial" w:cs="Arial"/>
          <w:sz w:val="24"/>
          <w:szCs w:val="24"/>
        </w:rPr>
        <w:t>Data</w:t>
      </w:r>
      <w:r w:rsidRPr="00AC62F4">
        <w:rPr>
          <w:rFonts w:ascii="Arial" w:hAnsi="Arial" w:cs="Arial"/>
          <w:sz w:val="24"/>
          <w:szCs w:val="24"/>
        </w:rPr>
        <w:t xml:space="preserve"> Visualization</w:t>
      </w:r>
    </w:p>
    <w:p w14:paraId="7784016E" w14:textId="77777777" w:rsidR="00B31D60" w:rsidRPr="00AC62F4" w:rsidRDefault="00A31011">
      <w:pPr>
        <w:rPr>
          <w:rFonts w:ascii="Arial" w:hAnsi="Arial" w:cs="Arial"/>
          <w:sz w:val="24"/>
          <w:szCs w:val="24"/>
        </w:rPr>
      </w:pPr>
      <w:r>
        <w:rPr>
          <w:rFonts w:ascii="Arial" w:hAnsi="Arial" w:cs="Arial"/>
          <w:sz w:val="24"/>
          <w:szCs w:val="24"/>
        </w:rPr>
        <w:t>Summer 201</w:t>
      </w:r>
      <w:r w:rsidR="0041695B">
        <w:rPr>
          <w:rFonts w:ascii="Arial" w:hAnsi="Arial" w:cs="Arial"/>
          <w:sz w:val="24"/>
          <w:szCs w:val="24"/>
        </w:rPr>
        <w:t>9</w:t>
      </w:r>
    </w:p>
    <w:p w14:paraId="1E37C66F" w14:textId="2488980E" w:rsidR="00B31D60" w:rsidRDefault="0041695B">
      <w:pPr>
        <w:rPr>
          <w:rFonts w:ascii="Arial" w:hAnsi="Arial" w:cs="Arial"/>
          <w:sz w:val="24"/>
          <w:szCs w:val="24"/>
        </w:rPr>
      </w:pPr>
      <w:r>
        <w:rPr>
          <w:rFonts w:ascii="Arial" w:hAnsi="Arial" w:cs="Arial"/>
          <w:sz w:val="24"/>
          <w:szCs w:val="24"/>
        </w:rPr>
        <w:t>Project #</w:t>
      </w:r>
      <w:r w:rsidR="00111A96">
        <w:rPr>
          <w:rFonts w:ascii="Arial" w:hAnsi="Arial" w:cs="Arial"/>
          <w:sz w:val="24"/>
          <w:szCs w:val="24"/>
        </w:rPr>
        <w:t>2</w:t>
      </w:r>
    </w:p>
    <w:p w14:paraId="5CC45256" w14:textId="0AEEBD15" w:rsidR="00B31D60" w:rsidRPr="00AC62F4" w:rsidRDefault="00B31D60" w:rsidP="00B31D60">
      <w:pPr>
        <w:rPr>
          <w:rFonts w:ascii="Arial" w:hAnsi="Arial" w:cs="Arial"/>
          <w:b/>
          <w:sz w:val="24"/>
          <w:szCs w:val="24"/>
        </w:rPr>
      </w:pPr>
      <w:r w:rsidRPr="00AC62F4">
        <w:rPr>
          <w:rFonts w:ascii="Arial" w:hAnsi="Arial" w:cs="Arial"/>
          <w:b/>
          <w:sz w:val="24"/>
          <w:szCs w:val="24"/>
        </w:rPr>
        <w:t>Due date:</w:t>
      </w:r>
      <w:r w:rsidR="007A3DDC">
        <w:rPr>
          <w:rFonts w:ascii="Arial" w:hAnsi="Arial" w:cs="Arial"/>
          <w:b/>
          <w:sz w:val="24"/>
          <w:szCs w:val="24"/>
        </w:rPr>
        <w:t xml:space="preserve"> </w:t>
      </w:r>
      <w:r w:rsidR="007A3DDC" w:rsidRPr="007A3DDC">
        <w:rPr>
          <w:rFonts w:ascii="Arial" w:hAnsi="Arial" w:cs="Arial"/>
          <w:sz w:val="24"/>
          <w:szCs w:val="24"/>
        </w:rPr>
        <w:t>11:59 pm</w:t>
      </w:r>
      <w:r w:rsidR="007A3DDC">
        <w:rPr>
          <w:rFonts w:ascii="Arial" w:hAnsi="Arial" w:cs="Arial"/>
          <w:sz w:val="24"/>
          <w:szCs w:val="24"/>
        </w:rPr>
        <w:t>,</w:t>
      </w:r>
      <w:r w:rsidRPr="00AC62F4">
        <w:rPr>
          <w:rFonts w:ascii="Arial" w:hAnsi="Arial" w:cs="Arial"/>
          <w:b/>
          <w:sz w:val="24"/>
          <w:szCs w:val="24"/>
        </w:rPr>
        <w:t xml:space="preserve"> </w:t>
      </w:r>
      <w:r w:rsidR="0065236D">
        <w:rPr>
          <w:rFonts w:ascii="Arial" w:hAnsi="Arial" w:cs="Arial"/>
          <w:sz w:val="24"/>
          <w:szCs w:val="24"/>
        </w:rPr>
        <w:t>07/0</w:t>
      </w:r>
      <w:r w:rsidR="00BB3C16">
        <w:rPr>
          <w:rFonts w:ascii="Arial" w:hAnsi="Arial" w:cs="Arial"/>
          <w:sz w:val="24"/>
          <w:szCs w:val="24"/>
        </w:rPr>
        <w:t>3</w:t>
      </w:r>
      <w:r w:rsidR="00797FE1">
        <w:rPr>
          <w:rFonts w:ascii="Arial" w:hAnsi="Arial" w:cs="Arial"/>
          <w:sz w:val="24"/>
          <w:szCs w:val="24"/>
        </w:rPr>
        <w:t>/</w:t>
      </w:r>
      <w:r w:rsidRPr="00AC62F4">
        <w:rPr>
          <w:rFonts w:ascii="Arial" w:hAnsi="Arial" w:cs="Arial"/>
          <w:sz w:val="24"/>
          <w:szCs w:val="24"/>
        </w:rPr>
        <w:t>20</w:t>
      </w:r>
      <w:r w:rsidR="007A3DDC">
        <w:rPr>
          <w:rFonts w:ascii="Arial" w:hAnsi="Arial" w:cs="Arial"/>
          <w:sz w:val="24"/>
          <w:szCs w:val="24"/>
        </w:rPr>
        <w:t>1</w:t>
      </w:r>
      <w:r w:rsidR="007D4A69">
        <w:rPr>
          <w:rFonts w:ascii="Arial" w:hAnsi="Arial" w:cs="Arial"/>
          <w:sz w:val="24"/>
          <w:szCs w:val="24"/>
        </w:rPr>
        <w:t>9</w:t>
      </w:r>
      <w:r w:rsidRPr="00AC62F4">
        <w:rPr>
          <w:rFonts w:ascii="Arial" w:hAnsi="Arial" w:cs="Arial"/>
          <w:sz w:val="24"/>
          <w:szCs w:val="24"/>
        </w:rPr>
        <w:t xml:space="preserve"> (</w:t>
      </w:r>
      <w:r w:rsidR="00BB3C16">
        <w:rPr>
          <w:rFonts w:ascii="Arial" w:hAnsi="Arial" w:cs="Arial"/>
          <w:sz w:val="24"/>
          <w:szCs w:val="24"/>
        </w:rPr>
        <w:t>Wednesday</w:t>
      </w:r>
      <w:bookmarkStart w:id="0" w:name="_GoBack"/>
      <w:bookmarkEnd w:id="0"/>
      <w:r w:rsidRPr="00AC62F4">
        <w:rPr>
          <w:rFonts w:ascii="Arial" w:hAnsi="Arial" w:cs="Arial"/>
          <w:sz w:val="24"/>
          <w:szCs w:val="24"/>
        </w:rPr>
        <w:t>)</w:t>
      </w:r>
      <w:r w:rsidRPr="00AC62F4">
        <w:rPr>
          <w:rFonts w:ascii="Arial" w:hAnsi="Arial" w:cs="Arial"/>
          <w:b/>
          <w:sz w:val="24"/>
          <w:szCs w:val="24"/>
        </w:rPr>
        <w:t xml:space="preserve"> </w:t>
      </w:r>
    </w:p>
    <w:p w14:paraId="7297880D" w14:textId="77777777" w:rsidR="00B31D60" w:rsidRDefault="00B31D60" w:rsidP="00B31D60">
      <w:pPr>
        <w:rPr>
          <w:rFonts w:ascii="Arial" w:hAnsi="Arial" w:cs="Arial"/>
          <w:b/>
          <w:sz w:val="24"/>
          <w:szCs w:val="24"/>
        </w:rPr>
      </w:pPr>
      <w:r w:rsidRPr="00AC62F4">
        <w:rPr>
          <w:rFonts w:ascii="Arial" w:hAnsi="Arial" w:cs="Arial"/>
          <w:b/>
          <w:sz w:val="24"/>
          <w:szCs w:val="24"/>
        </w:rPr>
        <w:t>Requirements</w:t>
      </w:r>
    </w:p>
    <w:p w14:paraId="3A4B609F" w14:textId="2E765B25" w:rsidR="00E10079" w:rsidRPr="00E10079" w:rsidRDefault="00E10079" w:rsidP="00B31D60">
      <w:pPr>
        <w:rPr>
          <w:rFonts w:ascii="Arial" w:hAnsi="Arial" w:cs="Arial"/>
          <w:sz w:val="24"/>
          <w:szCs w:val="24"/>
        </w:rPr>
      </w:pPr>
      <w:r w:rsidRPr="00E10079">
        <w:rPr>
          <w:rFonts w:ascii="Arial" w:hAnsi="Arial" w:cs="Arial"/>
          <w:sz w:val="24"/>
          <w:szCs w:val="24"/>
        </w:rPr>
        <w:t xml:space="preserve">In this homework, you will learn to </w:t>
      </w:r>
      <w:r w:rsidR="00111A96">
        <w:rPr>
          <w:rFonts w:ascii="Arial" w:hAnsi="Arial" w:cs="Arial"/>
          <w:sz w:val="24"/>
          <w:szCs w:val="24"/>
        </w:rPr>
        <w:t xml:space="preserve">create statistical charts using data visualization libraries Plotly and Seaborn. </w:t>
      </w:r>
    </w:p>
    <w:p w14:paraId="02BBCDA6" w14:textId="79CD0C7A" w:rsidR="00ED5343" w:rsidRDefault="00ED5343" w:rsidP="00111A96">
      <w:pPr>
        <w:pStyle w:val="ListParagraph"/>
        <w:numPr>
          <w:ilvl w:val="0"/>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You will create 10 charts. Each chart is worth 10 points. </w:t>
      </w:r>
      <w:r>
        <w:rPr>
          <w:rFonts w:ascii="Arial" w:hAnsi="Arial" w:cs="Arial"/>
          <w:color w:val="000000"/>
          <w:sz w:val="24"/>
          <w:szCs w:val="24"/>
          <w:shd w:val="clear" w:color="auto" w:fill="FFFFFF"/>
        </w:rPr>
        <w:br/>
      </w:r>
    </w:p>
    <w:p w14:paraId="598C7160" w14:textId="7AD61A4C" w:rsidR="00111A96" w:rsidRDefault="00111A96" w:rsidP="00111A96">
      <w:pPr>
        <w:pStyle w:val="ListParagraph"/>
        <w:numPr>
          <w:ilvl w:val="0"/>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Load </w:t>
      </w:r>
      <w:r w:rsidRPr="00C72A19">
        <w:rPr>
          <w:rFonts w:ascii="Arial" w:hAnsi="Arial" w:cs="Arial"/>
          <w:color w:val="000000"/>
          <w:sz w:val="24"/>
          <w:szCs w:val="24"/>
          <w:u w:val="single"/>
          <w:shd w:val="clear" w:color="auto" w:fill="FFFFFF"/>
        </w:rPr>
        <w:t>HollywoodsMostProfitableStories.csv</w:t>
      </w:r>
      <w:r>
        <w:rPr>
          <w:rFonts w:ascii="Arial" w:hAnsi="Arial" w:cs="Arial"/>
          <w:color w:val="000000"/>
          <w:sz w:val="24"/>
          <w:szCs w:val="24"/>
          <w:shd w:val="clear" w:color="auto" w:fill="FFFFFF"/>
        </w:rPr>
        <w:t xml:space="preserve"> and use </w:t>
      </w:r>
      <w:r w:rsidRPr="00C72A19">
        <w:rPr>
          <w:rFonts w:ascii="Arial" w:hAnsi="Arial" w:cs="Arial"/>
          <w:b/>
          <w:bCs/>
          <w:color w:val="000000"/>
          <w:sz w:val="24"/>
          <w:szCs w:val="24"/>
          <w:shd w:val="clear" w:color="auto" w:fill="FFFFFF"/>
        </w:rPr>
        <w:t>Plotly</w:t>
      </w:r>
      <w:r>
        <w:rPr>
          <w:rFonts w:ascii="Arial" w:hAnsi="Arial" w:cs="Arial"/>
          <w:color w:val="000000"/>
          <w:sz w:val="24"/>
          <w:szCs w:val="24"/>
          <w:shd w:val="clear" w:color="auto" w:fill="FFFFFF"/>
        </w:rPr>
        <w:t xml:space="preserve"> to create the following charts. Every figure must include a title. Each axis must be </w:t>
      </w:r>
      <w:r w:rsidR="006704B7">
        <w:rPr>
          <w:rFonts w:ascii="Arial" w:hAnsi="Arial" w:cs="Arial"/>
          <w:color w:val="000000"/>
          <w:sz w:val="24"/>
          <w:szCs w:val="24"/>
          <w:shd w:val="clear" w:color="auto" w:fill="FFFFFF"/>
        </w:rPr>
        <w:t xml:space="preserve">labelled. </w:t>
      </w:r>
    </w:p>
    <w:p w14:paraId="5F64A0CA" w14:textId="1139C3C8" w:rsidR="00111A96" w:rsidRDefault="00111A96" w:rsidP="00111A96">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bar chart showing the profitability of the film. </w:t>
      </w:r>
      <w:r w:rsidR="006704B7">
        <w:rPr>
          <w:rFonts w:ascii="Arial" w:hAnsi="Arial" w:cs="Arial"/>
          <w:color w:val="000000"/>
          <w:sz w:val="24"/>
          <w:szCs w:val="24"/>
          <w:shd w:val="clear" w:color="auto" w:fill="FFFFFF"/>
        </w:rPr>
        <w:t xml:space="preserve">The X axis is the film. The Y axis is the profitability. </w:t>
      </w:r>
      <w:r>
        <w:rPr>
          <w:rFonts w:ascii="Arial" w:hAnsi="Arial" w:cs="Arial"/>
          <w:color w:val="000000"/>
          <w:sz w:val="24"/>
          <w:szCs w:val="24"/>
          <w:shd w:val="clear" w:color="auto" w:fill="FFFFFF"/>
        </w:rPr>
        <w:t>The bars should be sorted from the most to the least profitable</w:t>
      </w:r>
      <w:r w:rsidR="006704B7">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 </w:t>
      </w:r>
    </w:p>
    <w:p w14:paraId="578EFD8A" w14:textId="07C780E2" w:rsidR="00111A96" w:rsidRDefault="00111A96" w:rsidP="00111A96">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histogram showing the number of films for each </w:t>
      </w:r>
      <w:r w:rsidR="0065236D">
        <w:rPr>
          <w:rFonts w:ascii="Arial" w:hAnsi="Arial" w:cs="Arial"/>
          <w:color w:val="000000"/>
          <w:sz w:val="24"/>
          <w:szCs w:val="24"/>
          <w:shd w:val="clear" w:color="auto" w:fill="FFFFFF"/>
        </w:rPr>
        <w:t>Genre</w:t>
      </w:r>
      <w:r w:rsidR="006704B7">
        <w:rPr>
          <w:rFonts w:ascii="Arial" w:hAnsi="Arial" w:cs="Arial"/>
          <w:color w:val="000000"/>
          <w:sz w:val="24"/>
          <w:szCs w:val="24"/>
          <w:shd w:val="clear" w:color="auto" w:fill="FFFFFF"/>
        </w:rPr>
        <w:t xml:space="preserve">. The X axis is the </w:t>
      </w:r>
      <w:r w:rsidR="0065236D">
        <w:rPr>
          <w:rFonts w:ascii="Arial" w:hAnsi="Arial" w:cs="Arial"/>
          <w:color w:val="000000"/>
          <w:sz w:val="24"/>
          <w:szCs w:val="24"/>
          <w:shd w:val="clear" w:color="auto" w:fill="FFFFFF"/>
        </w:rPr>
        <w:t>Genre</w:t>
      </w:r>
      <w:r w:rsidR="006704B7">
        <w:rPr>
          <w:rFonts w:ascii="Arial" w:hAnsi="Arial" w:cs="Arial"/>
          <w:color w:val="000000"/>
          <w:sz w:val="24"/>
          <w:szCs w:val="24"/>
          <w:shd w:val="clear" w:color="auto" w:fill="FFFFFF"/>
        </w:rPr>
        <w:t xml:space="preserve">. The Y axis is the number of films in the spreadsheet from each </w:t>
      </w:r>
      <w:r w:rsidR="0065236D">
        <w:rPr>
          <w:rFonts w:ascii="Arial" w:hAnsi="Arial" w:cs="Arial"/>
          <w:color w:val="000000"/>
          <w:sz w:val="24"/>
          <w:szCs w:val="24"/>
          <w:shd w:val="clear" w:color="auto" w:fill="FFFFFF"/>
        </w:rPr>
        <w:t>Genre</w:t>
      </w:r>
      <w:r w:rsidR="006704B7">
        <w:rPr>
          <w:rFonts w:ascii="Arial" w:hAnsi="Arial" w:cs="Arial"/>
          <w:color w:val="000000"/>
          <w:sz w:val="24"/>
          <w:szCs w:val="24"/>
          <w:shd w:val="clear" w:color="auto" w:fill="FFFFFF"/>
        </w:rPr>
        <w:t xml:space="preserve">. </w:t>
      </w:r>
    </w:p>
    <w:p w14:paraId="3A896C15" w14:textId="20460A78" w:rsidR="00111A96" w:rsidRDefault="00111A96" w:rsidP="00111A96">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figure with </w:t>
      </w:r>
      <w:r w:rsidR="0065236D">
        <w:rPr>
          <w:rFonts w:ascii="Arial" w:hAnsi="Arial" w:cs="Arial"/>
          <w:color w:val="000000"/>
          <w:sz w:val="24"/>
          <w:szCs w:val="24"/>
          <w:shd w:val="clear" w:color="auto" w:fill="FFFFFF"/>
        </w:rPr>
        <w:t>two</w:t>
      </w:r>
      <w:r>
        <w:rPr>
          <w:rFonts w:ascii="Arial" w:hAnsi="Arial" w:cs="Arial"/>
          <w:color w:val="000000"/>
          <w:sz w:val="24"/>
          <w:szCs w:val="24"/>
          <w:shd w:val="clear" w:color="auto" w:fill="FFFFFF"/>
        </w:rPr>
        <w:t xml:space="preserve"> bar plots: Worldwide Gross</w:t>
      </w:r>
      <w:r w:rsidR="0065236D">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and Audience</w:t>
      </w:r>
      <w:r w:rsidR="006704B7">
        <w:rPr>
          <w:rFonts w:ascii="Arial" w:hAnsi="Arial" w:cs="Arial"/>
          <w:color w:val="000000"/>
          <w:sz w:val="24"/>
          <w:szCs w:val="24"/>
          <w:shd w:val="clear" w:color="auto" w:fill="FFFFFF"/>
        </w:rPr>
        <w:t xml:space="preserve">. The X axis is the film index. When the mouse cursor hovers over a bar, the film’s title should be displayed in the tooltip. </w:t>
      </w:r>
    </w:p>
    <w:p w14:paraId="518A9F20" w14:textId="77777777" w:rsidR="0065236D" w:rsidRDefault="006704B7" w:rsidP="00111A96">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line chart showing the profitability of the films over the years. The X axis is the Year. The Y axis is the profitability. </w:t>
      </w:r>
    </w:p>
    <w:p w14:paraId="756F8FF2" w14:textId="77777777" w:rsidR="00897D85" w:rsidRDefault="0065236D" w:rsidP="00111A96">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dot plot showing the </w:t>
      </w:r>
      <w:r w:rsidR="00897D85">
        <w:rPr>
          <w:rFonts w:ascii="Arial" w:hAnsi="Arial" w:cs="Arial"/>
          <w:color w:val="000000"/>
          <w:sz w:val="24"/>
          <w:szCs w:val="24"/>
          <w:shd w:val="clear" w:color="auto" w:fill="FFFFFF"/>
        </w:rPr>
        <w:t>Rotten</w:t>
      </w:r>
      <w:r>
        <w:rPr>
          <w:rFonts w:ascii="Arial" w:hAnsi="Arial" w:cs="Arial"/>
          <w:color w:val="000000"/>
          <w:sz w:val="24"/>
          <w:szCs w:val="24"/>
          <w:shd w:val="clear" w:color="auto" w:fill="FFFFFF"/>
        </w:rPr>
        <w:t xml:space="preserve"> Tomato %. </w:t>
      </w:r>
      <w:r w:rsidR="00897D85">
        <w:rPr>
          <w:rFonts w:ascii="Arial" w:hAnsi="Arial" w:cs="Arial"/>
          <w:color w:val="000000"/>
          <w:sz w:val="24"/>
          <w:szCs w:val="24"/>
          <w:shd w:val="clear" w:color="auto" w:fill="FFFFFF"/>
        </w:rPr>
        <w:t xml:space="preserve">The X axis is the Rotten Tomato %. The Y axis is the film title. </w:t>
      </w:r>
    </w:p>
    <w:p w14:paraId="1100CD29" w14:textId="19CB5E7A" w:rsidR="006704B7" w:rsidRDefault="00897D85" w:rsidP="00111A96">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You must use Plotly API to create the charts. </w:t>
      </w:r>
      <w:r w:rsidRPr="00C72A19">
        <w:rPr>
          <w:rFonts w:ascii="Arial" w:hAnsi="Arial" w:cs="Arial"/>
          <w:b/>
          <w:bCs/>
          <w:color w:val="000000"/>
          <w:sz w:val="24"/>
          <w:szCs w:val="24"/>
          <w:shd w:val="clear" w:color="auto" w:fill="FFFFFF"/>
        </w:rPr>
        <w:t xml:space="preserve">Do not use Plotly Chart Studio. </w:t>
      </w:r>
      <w:r w:rsidR="006704B7">
        <w:rPr>
          <w:rFonts w:ascii="Arial" w:hAnsi="Arial" w:cs="Arial"/>
          <w:color w:val="000000"/>
          <w:sz w:val="24"/>
          <w:szCs w:val="24"/>
          <w:shd w:val="clear" w:color="auto" w:fill="FFFFFF"/>
        </w:rPr>
        <w:br/>
      </w:r>
    </w:p>
    <w:p w14:paraId="1D4EBFEF" w14:textId="66336D6F" w:rsidR="006704B7" w:rsidRDefault="006704B7" w:rsidP="006704B7">
      <w:pPr>
        <w:pStyle w:val="ListParagraph"/>
        <w:numPr>
          <w:ilvl w:val="0"/>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Load </w:t>
      </w:r>
      <w:r w:rsidR="0065236D" w:rsidRPr="00C72A19">
        <w:rPr>
          <w:rFonts w:ascii="Arial" w:hAnsi="Arial" w:cs="Arial"/>
          <w:color w:val="000000"/>
          <w:sz w:val="24"/>
          <w:szCs w:val="24"/>
          <w:u w:val="single"/>
          <w:shd w:val="clear" w:color="auto" w:fill="FFFFFF"/>
        </w:rPr>
        <w:t>Housing_price</w:t>
      </w:r>
      <w:r w:rsidRPr="00C72A19">
        <w:rPr>
          <w:rFonts w:ascii="Arial" w:hAnsi="Arial" w:cs="Arial"/>
          <w:color w:val="000000"/>
          <w:sz w:val="24"/>
          <w:szCs w:val="24"/>
          <w:u w:val="single"/>
          <w:shd w:val="clear" w:color="auto" w:fill="FFFFFF"/>
        </w:rPr>
        <w:t>.csv</w:t>
      </w:r>
      <w:r>
        <w:rPr>
          <w:rFonts w:ascii="Arial" w:hAnsi="Arial" w:cs="Arial"/>
          <w:color w:val="000000"/>
          <w:sz w:val="24"/>
          <w:szCs w:val="24"/>
          <w:shd w:val="clear" w:color="auto" w:fill="FFFFFF"/>
        </w:rPr>
        <w:t xml:space="preserve"> and use Plotly to create the following charts. </w:t>
      </w:r>
      <w:r w:rsidR="00C72A19">
        <w:rPr>
          <w:rFonts w:ascii="Arial" w:hAnsi="Arial" w:cs="Arial"/>
          <w:color w:val="000000"/>
          <w:sz w:val="24"/>
          <w:szCs w:val="24"/>
          <w:shd w:val="clear" w:color="auto" w:fill="FFFFFF"/>
        </w:rPr>
        <w:t>Every figure must include a title. Each axis must be labelled.</w:t>
      </w:r>
    </w:p>
    <w:p w14:paraId="5416CE25" w14:textId="07DDD1E4" w:rsidR="006704B7" w:rsidRDefault="006704B7" w:rsidP="006704B7">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figure that contains three boxplots: </w:t>
      </w:r>
      <w:r w:rsidR="00897D85">
        <w:rPr>
          <w:rFonts w:ascii="Arial" w:hAnsi="Arial" w:cs="Arial"/>
          <w:color w:val="000000"/>
          <w:sz w:val="24"/>
          <w:szCs w:val="24"/>
          <w:shd w:val="clear" w:color="auto" w:fill="FFFFFF"/>
        </w:rPr>
        <w:t xml:space="preserve">price2014, squarefeet, and acre. </w:t>
      </w:r>
    </w:p>
    <w:p w14:paraId="298013E8" w14:textId="63C9CC47" w:rsidR="0065236D" w:rsidRDefault="006704B7" w:rsidP="00111A96">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histogram showing the number of </w:t>
      </w:r>
      <w:r w:rsidR="0065236D">
        <w:rPr>
          <w:rFonts w:ascii="Arial" w:hAnsi="Arial" w:cs="Arial"/>
          <w:color w:val="000000"/>
          <w:sz w:val="24"/>
          <w:szCs w:val="24"/>
          <w:shd w:val="clear" w:color="auto" w:fill="FFFFFF"/>
        </w:rPr>
        <w:t>houses per Zip code. The X axis is the Zip codes. Create a</w:t>
      </w:r>
      <w:r w:rsidR="00897D85">
        <w:rPr>
          <w:rFonts w:ascii="Arial" w:hAnsi="Arial" w:cs="Arial"/>
          <w:color w:val="000000"/>
          <w:sz w:val="24"/>
          <w:szCs w:val="24"/>
          <w:shd w:val="clear" w:color="auto" w:fill="FFFFFF"/>
        </w:rPr>
        <w:t>n</w:t>
      </w:r>
      <w:r w:rsidR="0065236D">
        <w:rPr>
          <w:rFonts w:ascii="Arial" w:hAnsi="Arial" w:cs="Arial"/>
          <w:color w:val="000000"/>
          <w:sz w:val="24"/>
          <w:szCs w:val="24"/>
          <w:shd w:val="clear" w:color="auto" w:fill="FFFFFF"/>
        </w:rPr>
        <w:t xml:space="preserve"> annotation pointing to the Zip code with the most houses. </w:t>
      </w:r>
    </w:p>
    <w:p w14:paraId="21703B9C" w14:textId="47216C21" w:rsidR="0065236D" w:rsidRDefault="0065236D" w:rsidP="00111A96">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line chart with </w:t>
      </w:r>
      <w:r w:rsidR="00897D85">
        <w:rPr>
          <w:rFonts w:ascii="Arial" w:hAnsi="Arial" w:cs="Arial"/>
          <w:color w:val="000000"/>
          <w:sz w:val="24"/>
          <w:szCs w:val="24"/>
          <w:shd w:val="clear" w:color="auto" w:fill="FFFFFF"/>
        </w:rPr>
        <w:t>four</w:t>
      </w:r>
      <w:r>
        <w:rPr>
          <w:rFonts w:ascii="Arial" w:hAnsi="Arial" w:cs="Arial"/>
          <w:color w:val="000000"/>
          <w:sz w:val="24"/>
          <w:szCs w:val="24"/>
          <w:shd w:val="clear" w:color="auto" w:fill="FFFFFF"/>
        </w:rPr>
        <w:t xml:space="preserve"> lines</w:t>
      </w:r>
      <w:r w:rsidR="00897D85">
        <w:rPr>
          <w:rFonts w:ascii="Arial" w:hAnsi="Arial" w:cs="Arial"/>
          <w:color w:val="000000"/>
          <w:sz w:val="24"/>
          <w:szCs w:val="24"/>
          <w:shd w:val="clear" w:color="auto" w:fill="FFFFFF"/>
        </w:rPr>
        <w:t>: price1998, price2007, price2011, and price2014.</w:t>
      </w:r>
      <w:r>
        <w:rPr>
          <w:rFonts w:ascii="Arial" w:hAnsi="Arial" w:cs="Arial"/>
          <w:color w:val="000000"/>
          <w:sz w:val="24"/>
          <w:szCs w:val="24"/>
          <w:shd w:val="clear" w:color="auto" w:fill="FFFFFF"/>
        </w:rPr>
        <w:t xml:space="preserve"> The X axis is the house num. The Y axis</w:t>
      </w:r>
      <w:r w:rsidR="00897D85">
        <w:rPr>
          <w:rFonts w:ascii="Arial" w:hAnsi="Arial" w:cs="Arial"/>
          <w:color w:val="000000"/>
          <w:sz w:val="24"/>
          <w:szCs w:val="24"/>
          <w:shd w:val="clear" w:color="auto" w:fill="FFFFFF"/>
        </w:rPr>
        <w:t xml:space="preserve"> is</w:t>
      </w:r>
      <w:r>
        <w:rPr>
          <w:rFonts w:ascii="Arial" w:hAnsi="Arial" w:cs="Arial"/>
          <w:color w:val="000000"/>
          <w:sz w:val="24"/>
          <w:szCs w:val="24"/>
          <w:shd w:val="clear" w:color="auto" w:fill="FFFFFF"/>
        </w:rPr>
        <w:t xml:space="preserve"> the value from the </w:t>
      </w:r>
      <w:r w:rsidR="00897D85">
        <w:rPr>
          <w:rFonts w:ascii="Arial" w:hAnsi="Arial" w:cs="Arial"/>
          <w:color w:val="000000"/>
          <w:sz w:val="24"/>
          <w:szCs w:val="24"/>
          <w:shd w:val="clear" w:color="auto" w:fill="FFFFFF"/>
        </w:rPr>
        <w:lastRenderedPageBreak/>
        <w:t>four</w:t>
      </w:r>
      <w:r>
        <w:rPr>
          <w:rFonts w:ascii="Arial" w:hAnsi="Arial" w:cs="Arial"/>
          <w:color w:val="000000"/>
          <w:sz w:val="24"/>
          <w:szCs w:val="24"/>
          <w:shd w:val="clear" w:color="auto" w:fill="FFFFFF"/>
        </w:rPr>
        <w:t xml:space="preserve"> columns listed above. When the mouse cursor hovers over a marker, the street address of the house should be displayed in the tooltip</w:t>
      </w:r>
      <w:r w:rsidR="00897D85">
        <w:rPr>
          <w:rFonts w:ascii="Arial" w:hAnsi="Arial" w:cs="Arial"/>
          <w:color w:val="000000"/>
          <w:sz w:val="24"/>
          <w:szCs w:val="24"/>
          <w:shd w:val="clear" w:color="auto" w:fill="FFFFFF"/>
        </w:rPr>
        <w:t>.</w:t>
      </w:r>
    </w:p>
    <w:p w14:paraId="683E19BC" w14:textId="316E22C8" w:rsidR="00897D85" w:rsidRDefault="00897D85" w:rsidP="00111A96">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You must use Plotly API to create the charts. </w:t>
      </w:r>
      <w:r w:rsidRPr="00C72A19">
        <w:rPr>
          <w:rFonts w:ascii="Arial" w:hAnsi="Arial" w:cs="Arial"/>
          <w:b/>
          <w:bCs/>
          <w:color w:val="000000"/>
          <w:sz w:val="24"/>
          <w:szCs w:val="24"/>
          <w:shd w:val="clear" w:color="auto" w:fill="FFFFFF"/>
        </w:rPr>
        <w:t>Do not use Plotly Chart Studio.</w:t>
      </w:r>
    </w:p>
    <w:p w14:paraId="026B4C49" w14:textId="1BF0D247" w:rsidR="00111A96" w:rsidRPr="006704B7" w:rsidRDefault="0065236D" w:rsidP="0065236D">
      <w:pPr>
        <w:pStyle w:val="ListParagraph"/>
        <w:ind w:left="144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p>
    <w:p w14:paraId="524189BF" w14:textId="0E60459A" w:rsidR="0065236D" w:rsidRDefault="00C72A19" w:rsidP="0065236D">
      <w:pPr>
        <w:pStyle w:val="ListParagraph"/>
        <w:numPr>
          <w:ilvl w:val="0"/>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Load </w:t>
      </w:r>
      <w:r w:rsidRPr="00C72A19">
        <w:rPr>
          <w:rFonts w:ascii="Arial" w:hAnsi="Arial" w:cs="Arial"/>
          <w:color w:val="000000"/>
          <w:sz w:val="24"/>
          <w:szCs w:val="24"/>
          <w:u w:val="single"/>
          <w:shd w:val="clear" w:color="auto" w:fill="FFFFFF"/>
        </w:rPr>
        <w:t>wimbledons_champions.csv</w:t>
      </w:r>
      <w:r>
        <w:rPr>
          <w:rFonts w:ascii="Arial" w:hAnsi="Arial" w:cs="Arial"/>
          <w:color w:val="000000"/>
          <w:sz w:val="24"/>
          <w:szCs w:val="24"/>
          <w:shd w:val="clear" w:color="auto" w:fill="FFFFFF"/>
        </w:rPr>
        <w:t xml:space="preserve"> and us</w:t>
      </w:r>
      <w:r w:rsidR="00111A96">
        <w:rPr>
          <w:rFonts w:ascii="Arial" w:hAnsi="Arial" w:cs="Arial"/>
          <w:color w:val="000000"/>
          <w:sz w:val="24"/>
          <w:szCs w:val="24"/>
          <w:shd w:val="clear" w:color="auto" w:fill="FFFFFF"/>
        </w:rPr>
        <w:t xml:space="preserve">e </w:t>
      </w:r>
      <w:r w:rsidR="00111A96" w:rsidRPr="00C72A19">
        <w:rPr>
          <w:rFonts w:ascii="Arial" w:hAnsi="Arial" w:cs="Arial"/>
          <w:b/>
          <w:bCs/>
          <w:color w:val="000000"/>
          <w:sz w:val="24"/>
          <w:szCs w:val="24"/>
          <w:shd w:val="clear" w:color="auto" w:fill="FFFFFF"/>
        </w:rPr>
        <w:t>Seaborn</w:t>
      </w:r>
      <w:r w:rsidR="00111A96">
        <w:rPr>
          <w:rFonts w:ascii="Arial" w:hAnsi="Arial" w:cs="Arial"/>
          <w:color w:val="000000"/>
          <w:sz w:val="24"/>
          <w:szCs w:val="24"/>
          <w:shd w:val="clear" w:color="auto" w:fill="FFFFFF"/>
        </w:rPr>
        <w:t xml:space="preserve"> to create the following charts.</w:t>
      </w:r>
      <w:r w:rsidR="007D4A69">
        <w:rPr>
          <w:rFonts w:ascii="Arial" w:hAnsi="Arial" w:cs="Arial"/>
          <w:color w:val="000000"/>
          <w:sz w:val="24"/>
          <w:szCs w:val="24"/>
          <w:shd w:val="clear" w:color="auto" w:fill="FFFFFF"/>
        </w:rPr>
        <w:t xml:space="preserve"> </w:t>
      </w:r>
    </w:p>
    <w:p w14:paraId="3E260DD3" w14:textId="72C2F455" w:rsidR="00C72A19" w:rsidRDefault="00C72A19" w:rsidP="00C72A19">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scatterplot showing when a player from different countries won the championship. The X axis is the country. The Y axis is the year. Each circle/dot indicates a player from certain country won the championship in a certain year. The circles should be filled with green color. </w:t>
      </w:r>
    </w:p>
    <w:p w14:paraId="5EEBA922" w14:textId="638B8765" w:rsidR="0058621D" w:rsidRPr="00ED5343" w:rsidRDefault="00C72A19" w:rsidP="00ED5343">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Create a grid with four cells. In the first row, show two charts: a histogram showing the number of men’s champions for different countries and histogram showing the number of women’s champions for different countries. </w:t>
      </w:r>
      <w:r>
        <w:rPr>
          <w:rFonts w:ascii="Arial" w:hAnsi="Arial" w:cs="Arial"/>
          <w:color w:val="000000"/>
          <w:sz w:val="24"/>
          <w:szCs w:val="24"/>
          <w:shd w:val="clear" w:color="auto" w:fill="FFFFFF"/>
        </w:rPr>
        <w:br/>
        <w:t xml:space="preserve">In the second row, show two charts: a histogram showing the number of men’s runners-up for different countries and histogram showing the number of women’s runners-up for different countries. </w:t>
      </w:r>
      <w:r>
        <w:rPr>
          <w:rFonts w:ascii="Arial" w:hAnsi="Arial" w:cs="Arial"/>
          <w:color w:val="000000"/>
          <w:sz w:val="24"/>
          <w:szCs w:val="24"/>
          <w:shd w:val="clear" w:color="auto" w:fill="FFFFFF"/>
        </w:rPr>
        <w:br/>
      </w:r>
    </w:p>
    <w:p w14:paraId="7CD5513F" w14:textId="3E78252B" w:rsidR="00C66C0F" w:rsidRDefault="0058621D" w:rsidP="00C66C0F">
      <w:pPr>
        <w:pStyle w:val="ListParagraph"/>
        <w:numPr>
          <w:ilvl w:val="0"/>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W</w:t>
      </w:r>
      <w:r w:rsidR="0065236D">
        <w:rPr>
          <w:rFonts w:ascii="Arial" w:hAnsi="Arial" w:cs="Arial"/>
          <w:color w:val="000000"/>
          <w:sz w:val="24"/>
          <w:szCs w:val="24"/>
          <w:shd w:val="clear" w:color="auto" w:fill="FFFFFF"/>
        </w:rPr>
        <w:t>rite your code in Jupyter Notebook</w:t>
      </w:r>
      <w:r>
        <w:rPr>
          <w:rFonts w:ascii="Arial" w:hAnsi="Arial" w:cs="Arial"/>
          <w:color w:val="000000"/>
          <w:sz w:val="24"/>
          <w:szCs w:val="24"/>
          <w:shd w:val="clear" w:color="auto" w:fill="FFFFFF"/>
        </w:rPr>
        <w:t xml:space="preserve">. </w:t>
      </w:r>
      <w:r w:rsidR="0065236D">
        <w:rPr>
          <w:rFonts w:ascii="Arial" w:hAnsi="Arial" w:cs="Arial"/>
          <w:color w:val="000000"/>
          <w:sz w:val="24"/>
          <w:szCs w:val="24"/>
          <w:shd w:val="clear" w:color="auto" w:fill="FFFFFF"/>
        </w:rPr>
        <w:t xml:space="preserve">Submit </w:t>
      </w:r>
      <w:r>
        <w:rPr>
          <w:rFonts w:ascii="Arial" w:hAnsi="Arial" w:cs="Arial"/>
          <w:color w:val="000000"/>
          <w:sz w:val="24"/>
          <w:szCs w:val="24"/>
          <w:shd w:val="clear" w:color="auto" w:fill="FFFFFF"/>
        </w:rPr>
        <w:t xml:space="preserve">both your Jupyter Notebook file (or Python code) and </w:t>
      </w:r>
      <w:r w:rsidR="0065236D">
        <w:rPr>
          <w:rFonts w:ascii="Arial" w:hAnsi="Arial" w:cs="Arial"/>
          <w:color w:val="000000"/>
          <w:sz w:val="24"/>
          <w:szCs w:val="24"/>
          <w:shd w:val="clear" w:color="auto" w:fill="FFFFFF"/>
        </w:rPr>
        <w:t xml:space="preserve">a PDF file. </w:t>
      </w:r>
    </w:p>
    <w:p w14:paraId="173A2EDB" w14:textId="021969FC" w:rsidR="0058621D" w:rsidRDefault="0058621D" w:rsidP="0058621D">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You can download your Jupyter Notebook as a PDF.</w:t>
      </w:r>
    </w:p>
    <w:p w14:paraId="1D2B4A03" w14:textId="21992E60" w:rsidR="0058621D" w:rsidRDefault="0058621D" w:rsidP="0058621D">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PDF file must contain all the data visualizations. If you submit files without any data visualization, even if your Python code is correct, you will lose half of the credit. </w:t>
      </w:r>
    </w:p>
    <w:p w14:paraId="0C94E4EE" w14:textId="34D90A91" w:rsidR="0058621D" w:rsidRDefault="0058621D" w:rsidP="0058621D">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Your Jupyter Notebook and the PDF file should be of the following format:</w:t>
      </w:r>
    </w:p>
    <w:p w14:paraId="395929B9" w14:textId="6A8AAA12" w:rsidR="0058621D" w:rsidRDefault="0058621D" w:rsidP="0058621D">
      <w:pPr>
        <w:pStyle w:val="ListParagraph"/>
        <w:numPr>
          <w:ilvl w:val="2"/>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Markdown cell: question number (e.g. Question 1.a) and the requirements</w:t>
      </w:r>
    </w:p>
    <w:p w14:paraId="71FBB79A" w14:textId="6ABBFA23" w:rsidR="0058621D" w:rsidRDefault="0058621D" w:rsidP="0058621D">
      <w:pPr>
        <w:pStyle w:val="ListParagraph"/>
        <w:numPr>
          <w:ilvl w:val="2"/>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Code cell: your Python code.</w:t>
      </w:r>
    </w:p>
    <w:p w14:paraId="3189EA5F" w14:textId="64AB67ED" w:rsidR="0058621D" w:rsidRDefault="0058621D" w:rsidP="0058621D">
      <w:pPr>
        <w:pStyle w:val="ListParagraph"/>
        <w:numPr>
          <w:ilvl w:val="2"/>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Output: the data visualization </w:t>
      </w:r>
    </w:p>
    <w:p w14:paraId="1EBEE4D0" w14:textId="2236BDA9" w:rsidR="0058621D" w:rsidRDefault="0058621D" w:rsidP="0058621D">
      <w:pPr>
        <w:pStyle w:val="ListParagraph"/>
        <w:numPr>
          <w:ilvl w:val="2"/>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Repeat the above pattern for each requirement. </w:t>
      </w:r>
    </w:p>
    <w:p w14:paraId="2916CA79" w14:textId="0892A547" w:rsidR="0058621D" w:rsidRDefault="0058621D" w:rsidP="0058621D">
      <w:pPr>
        <w:pStyle w:val="ListParagraph"/>
        <w:numPr>
          <w:ilvl w:val="1"/>
          <w:numId w:val="2"/>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 If Jupyter Notebook doesn’t work, you may use Spyder. But you still need to create a PDF file t</w:t>
      </w:r>
      <w:r w:rsidR="00ED5343">
        <w:rPr>
          <w:rFonts w:ascii="Arial" w:hAnsi="Arial" w:cs="Arial"/>
          <w:color w:val="000000"/>
          <w:sz w:val="24"/>
          <w:szCs w:val="24"/>
          <w:shd w:val="clear" w:color="auto" w:fill="FFFFFF"/>
        </w:rPr>
        <w:t>hat follow the above pattern: question number/requirements, Python code, data visualization, …</w:t>
      </w:r>
    </w:p>
    <w:p w14:paraId="1E9ADB18" w14:textId="77777777" w:rsidR="00B31D60" w:rsidRPr="00AC62F4" w:rsidRDefault="00B31D60" w:rsidP="00B31D60">
      <w:pPr>
        <w:pStyle w:val="ListParagraph"/>
        <w:rPr>
          <w:rFonts w:ascii="Arial" w:hAnsi="Arial" w:cs="Arial"/>
          <w:sz w:val="24"/>
          <w:szCs w:val="24"/>
        </w:rPr>
      </w:pPr>
    </w:p>
    <w:p w14:paraId="6F1CD768" w14:textId="49BB0B40" w:rsidR="00DF07FF" w:rsidRDefault="00DF07FF" w:rsidP="00DF07FF">
      <w:pPr>
        <w:pStyle w:val="ListParagraph"/>
        <w:numPr>
          <w:ilvl w:val="0"/>
          <w:numId w:val="8"/>
        </w:numPr>
        <w:rPr>
          <w:rFonts w:ascii="Arial" w:hAnsi="Arial" w:cs="Arial"/>
          <w:b/>
          <w:bCs/>
          <w:color w:val="000000"/>
          <w:sz w:val="24"/>
          <w:szCs w:val="24"/>
        </w:rPr>
      </w:pPr>
      <w:r w:rsidRPr="00141239">
        <w:rPr>
          <w:rFonts w:ascii="Arial" w:hAnsi="Arial" w:cs="Arial"/>
          <w:b/>
          <w:bCs/>
          <w:color w:val="000000"/>
          <w:sz w:val="24"/>
          <w:szCs w:val="24"/>
        </w:rPr>
        <w:t xml:space="preserve">Late submissions </w:t>
      </w:r>
      <w:r w:rsidR="007D4A69">
        <w:rPr>
          <w:rFonts w:ascii="Arial" w:hAnsi="Arial" w:cs="Arial"/>
          <w:b/>
          <w:bCs/>
          <w:color w:val="000000"/>
          <w:sz w:val="24"/>
          <w:szCs w:val="24"/>
        </w:rPr>
        <w:t>policy.</w:t>
      </w:r>
    </w:p>
    <w:p w14:paraId="27AB8020" w14:textId="4ECBC03D" w:rsidR="007D4A69" w:rsidRDefault="007D4A69" w:rsidP="007D4A69">
      <w:pPr>
        <w:pStyle w:val="ListParagraph"/>
        <w:numPr>
          <w:ilvl w:val="1"/>
          <w:numId w:val="8"/>
        </w:numPr>
        <w:rPr>
          <w:rFonts w:ascii="Arial" w:hAnsi="Arial" w:cs="Arial"/>
          <w:b/>
          <w:bCs/>
          <w:color w:val="000000"/>
          <w:sz w:val="24"/>
          <w:szCs w:val="24"/>
        </w:rPr>
      </w:pPr>
      <w:r>
        <w:rPr>
          <w:rFonts w:ascii="Arial" w:hAnsi="Arial" w:cs="Arial"/>
          <w:b/>
          <w:bCs/>
          <w:color w:val="000000"/>
          <w:sz w:val="24"/>
          <w:szCs w:val="24"/>
        </w:rPr>
        <w:t xml:space="preserve">There will be a 10% late submission penalty for each day that is late. For example, if you submit the project two days late, there will be a 20% penalty. </w:t>
      </w:r>
    </w:p>
    <w:p w14:paraId="58933988" w14:textId="77777777" w:rsidR="007D4A69" w:rsidRDefault="007D4A69" w:rsidP="007D4A69">
      <w:pPr>
        <w:pStyle w:val="ListParagraph"/>
        <w:ind w:left="360"/>
        <w:rPr>
          <w:rFonts w:ascii="Arial" w:hAnsi="Arial" w:cs="Arial"/>
          <w:b/>
          <w:bCs/>
          <w:color w:val="000000"/>
          <w:sz w:val="24"/>
          <w:szCs w:val="24"/>
        </w:rPr>
      </w:pPr>
    </w:p>
    <w:p w14:paraId="29693479" w14:textId="77777777" w:rsidR="00B31D60" w:rsidRPr="00AC62F4" w:rsidRDefault="00B31D60" w:rsidP="00B31D60">
      <w:pPr>
        <w:pStyle w:val="ListParagraph"/>
        <w:ind w:left="0"/>
        <w:rPr>
          <w:rFonts w:ascii="Arial" w:hAnsi="Arial" w:cs="Arial"/>
          <w:sz w:val="24"/>
          <w:szCs w:val="24"/>
        </w:rPr>
      </w:pPr>
      <w:r w:rsidRPr="00AC62F4">
        <w:rPr>
          <w:rFonts w:ascii="Arial" w:hAnsi="Arial" w:cs="Arial"/>
          <w:b/>
          <w:sz w:val="24"/>
          <w:szCs w:val="24"/>
        </w:rPr>
        <w:lastRenderedPageBreak/>
        <w:t>Deliverables</w:t>
      </w:r>
      <w:r w:rsidRPr="00AC62F4">
        <w:rPr>
          <w:rFonts w:ascii="Arial" w:hAnsi="Arial" w:cs="Arial"/>
          <w:sz w:val="24"/>
          <w:szCs w:val="24"/>
        </w:rPr>
        <w:t>:</w:t>
      </w:r>
    </w:p>
    <w:p w14:paraId="440EBBE8" w14:textId="361F9F9C" w:rsidR="00B31D60" w:rsidRDefault="00ED5343" w:rsidP="0066743B">
      <w:pPr>
        <w:pStyle w:val="ListParagraph"/>
        <w:numPr>
          <w:ilvl w:val="0"/>
          <w:numId w:val="5"/>
        </w:numPr>
        <w:rPr>
          <w:rFonts w:ascii="Arial" w:hAnsi="Arial" w:cs="Arial"/>
          <w:sz w:val="24"/>
          <w:szCs w:val="24"/>
        </w:rPr>
      </w:pPr>
      <w:r>
        <w:rPr>
          <w:rFonts w:ascii="Arial" w:hAnsi="Arial" w:cs="Arial"/>
          <w:sz w:val="24"/>
          <w:szCs w:val="24"/>
        </w:rPr>
        <w:t>Put your</w:t>
      </w:r>
      <w:r w:rsidR="00D57FC8">
        <w:rPr>
          <w:rFonts w:ascii="Arial" w:hAnsi="Arial" w:cs="Arial"/>
          <w:sz w:val="24"/>
          <w:szCs w:val="24"/>
        </w:rPr>
        <w:t xml:space="preserve"> </w:t>
      </w:r>
      <w:r w:rsidR="0058621D">
        <w:rPr>
          <w:rFonts w:ascii="Arial" w:hAnsi="Arial" w:cs="Arial"/>
          <w:sz w:val="24"/>
          <w:szCs w:val="24"/>
        </w:rPr>
        <w:t xml:space="preserve">Jupyter Notebook and </w:t>
      </w:r>
      <w:r>
        <w:rPr>
          <w:rFonts w:ascii="Arial" w:hAnsi="Arial" w:cs="Arial"/>
          <w:sz w:val="24"/>
          <w:szCs w:val="24"/>
        </w:rPr>
        <w:t>the PDF file in a Zip file. Submit the Zip file</w:t>
      </w:r>
      <w:r w:rsidR="005A00A5">
        <w:rPr>
          <w:rFonts w:ascii="Arial" w:hAnsi="Arial" w:cs="Arial"/>
          <w:sz w:val="24"/>
          <w:szCs w:val="24"/>
        </w:rPr>
        <w:t xml:space="preserve"> to </w:t>
      </w:r>
      <w:r w:rsidR="0066743B">
        <w:rPr>
          <w:rFonts w:ascii="Arial" w:hAnsi="Arial" w:cs="Arial"/>
          <w:sz w:val="24"/>
          <w:szCs w:val="24"/>
        </w:rPr>
        <w:t xml:space="preserve">iCollege </w:t>
      </w:r>
      <w:r w:rsidR="007A3DDC">
        <w:rPr>
          <w:rFonts w:ascii="Arial" w:hAnsi="Arial" w:cs="Arial"/>
          <w:sz w:val="24"/>
          <w:szCs w:val="24"/>
        </w:rPr>
        <w:t xml:space="preserve">under folder </w:t>
      </w:r>
      <w:r w:rsidR="007D4A69">
        <w:rPr>
          <w:rFonts w:ascii="Arial" w:hAnsi="Arial" w:cs="Arial"/>
          <w:sz w:val="24"/>
          <w:szCs w:val="24"/>
        </w:rPr>
        <w:t xml:space="preserve">Project </w:t>
      </w:r>
      <w:r w:rsidR="0065236D">
        <w:rPr>
          <w:rFonts w:ascii="Arial" w:hAnsi="Arial" w:cs="Arial"/>
          <w:sz w:val="24"/>
          <w:szCs w:val="24"/>
        </w:rPr>
        <w:t>2</w:t>
      </w:r>
      <w:r w:rsidR="007D4A69">
        <w:rPr>
          <w:rFonts w:ascii="Arial" w:hAnsi="Arial" w:cs="Arial"/>
          <w:sz w:val="24"/>
          <w:szCs w:val="24"/>
        </w:rPr>
        <w:t>.</w:t>
      </w:r>
    </w:p>
    <w:p w14:paraId="044B84BB" w14:textId="77777777" w:rsidR="00C66C0F" w:rsidRPr="00C66C0F" w:rsidRDefault="0066743B" w:rsidP="00C66C0F">
      <w:pPr>
        <w:pStyle w:val="ListParagraph"/>
        <w:numPr>
          <w:ilvl w:val="0"/>
          <w:numId w:val="5"/>
        </w:numPr>
        <w:rPr>
          <w:rFonts w:ascii="Arial" w:hAnsi="Arial" w:cs="Arial"/>
          <w:sz w:val="24"/>
          <w:szCs w:val="24"/>
        </w:rPr>
      </w:pPr>
      <w:r>
        <w:rPr>
          <w:rFonts w:ascii="Arial" w:hAnsi="Arial" w:cs="Arial"/>
          <w:sz w:val="24"/>
          <w:szCs w:val="24"/>
        </w:rPr>
        <w:t xml:space="preserve">Do not submit by email. </w:t>
      </w:r>
    </w:p>
    <w:p w14:paraId="604CD9AA" w14:textId="019855AE" w:rsidR="009F2F1D" w:rsidRPr="00AC62F4" w:rsidRDefault="00AC62F4" w:rsidP="007D4A69">
      <w:pPr>
        <w:pStyle w:val="ListParagraph"/>
        <w:ind w:left="1440"/>
        <w:rPr>
          <w:rFonts w:ascii="Arial" w:hAnsi="Arial" w:cs="Arial"/>
          <w:sz w:val="24"/>
          <w:szCs w:val="24"/>
        </w:rPr>
      </w:pPr>
      <w:r w:rsidRPr="00AC62F4">
        <w:rPr>
          <w:rFonts w:ascii="Arial" w:hAnsi="Arial" w:cs="Arial"/>
          <w:sz w:val="24"/>
          <w:szCs w:val="24"/>
        </w:rPr>
        <w:t xml:space="preserve"> </w:t>
      </w:r>
    </w:p>
    <w:sectPr w:rsidR="009F2F1D" w:rsidRPr="00AC62F4" w:rsidSect="00557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C7FE4"/>
    <w:multiLevelType w:val="hybridMultilevel"/>
    <w:tmpl w:val="BD52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60690"/>
    <w:multiLevelType w:val="hybridMultilevel"/>
    <w:tmpl w:val="0A86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069BF"/>
    <w:multiLevelType w:val="hybridMultilevel"/>
    <w:tmpl w:val="16B46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4421A"/>
    <w:multiLevelType w:val="hybridMultilevel"/>
    <w:tmpl w:val="FEB2B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76918"/>
    <w:multiLevelType w:val="hybridMultilevel"/>
    <w:tmpl w:val="3CDAF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052E65"/>
    <w:multiLevelType w:val="hybridMultilevel"/>
    <w:tmpl w:val="418C0C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1A6B8A"/>
    <w:multiLevelType w:val="hybridMultilevel"/>
    <w:tmpl w:val="A356B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F50F5B"/>
    <w:multiLevelType w:val="hybridMultilevel"/>
    <w:tmpl w:val="91561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60"/>
    <w:rsid w:val="00022C1C"/>
    <w:rsid w:val="000B6E5D"/>
    <w:rsid w:val="00101916"/>
    <w:rsid w:val="0011041D"/>
    <w:rsid w:val="00111A96"/>
    <w:rsid w:val="00175FFD"/>
    <w:rsid w:val="00296B2C"/>
    <w:rsid w:val="002E6FF0"/>
    <w:rsid w:val="0041695B"/>
    <w:rsid w:val="00434713"/>
    <w:rsid w:val="00486837"/>
    <w:rsid w:val="00543DC2"/>
    <w:rsid w:val="005579A9"/>
    <w:rsid w:val="0058621D"/>
    <w:rsid w:val="00597C84"/>
    <w:rsid w:val="005A00A5"/>
    <w:rsid w:val="005A3CDA"/>
    <w:rsid w:val="0064553A"/>
    <w:rsid w:val="0065236D"/>
    <w:rsid w:val="0066743B"/>
    <w:rsid w:val="006704B7"/>
    <w:rsid w:val="0078457C"/>
    <w:rsid w:val="007847DF"/>
    <w:rsid w:val="007860AC"/>
    <w:rsid w:val="00797FE1"/>
    <w:rsid w:val="007A3DDC"/>
    <w:rsid w:val="007D4A69"/>
    <w:rsid w:val="00821E53"/>
    <w:rsid w:val="00847744"/>
    <w:rsid w:val="00897D85"/>
    <w:rsid w:val="00901DF4"/>
    <w:rsid w:val="00936CDB"/>
    <w:rsid w:val="009E7DA7"/>
    <w:rsid w:val="009F2F1D"/>
    <w:rsid w:val="00A31011"/>
    <w:rsid w:val="00A36629"/>
    <w:rsid w:val="00A8583C"/>
    <w:rsid w:val="00A97151"/>
    <w:rsid w:val="00AC62F4"/>
    <w:rsid w:val="00AD0BCB"/>
    <w:rsid w:val="00AF4365"/>
    <w:rsid w:val="00B31D60"/>
    <w:rsid w:val="00B56348"/>
    <w:rsid w:val="00BB3C16"/>
    <w:rsid w:val="00BE3FE1"/>
    <w:rsid w:val="00C66C0F"/>
    <w:rsid w:val="00C72A19"/>
    <w:rsid w:val="00C74911"/>
    <w:rsid w:val="00C83178"/>
    <w:rsid w:val="00CB27F8"/>
    <w:rsid w:val="00D437D8"/>
    <w:rsid w:val="00D57FC8"/>
    <w:rsid w:val="00DF07FF"/>
    <w:rsid w:val="00E10079"/>
    <w:rsid w:val="00E304AC"/>
    <w:rsid w:val="00EB19B8"/>
    <w:rsid w:val="00ED5343"/>
    <w:rsid w:val="00FE4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FF1B"/>
  <w15:chartTrackingRefBased/>
  <w15:docId w15:val="{84E4BFE0-A11E-475D-AE74-3A1114B1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A9"/>
    <w:pPr>
      <w:spacing w:after="200" w:line="276" w:lineRule="auto"/>
    </w:pPr>
    <w:rPr>
      <w:sz w:val="22"/>
      <w:szCs w:val="22"/>
    </w:rPr>
  </w:style>
  <w:style w:type="paragraph" w:styleId="Heading1">
    <w:name w:val="heading 1"/>
    <w:basedOn w:val="Normal"/>
    <w:next w:val="Normal"/>
    <w:link w:val="Heading1Char"/>
    <w:uiPriority w:val="9"/>
    <w:qFormat/>
    <w:rsid w:val="00784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847DF"/>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D60"/>
    <w:pPr>
      <w:ind w:left="720"/>
      <w:contextualSpacing/>
    </w:pPr>
  </w:style>
  <w:style w:type="character" w:styleId="Hyperlink">
    <w:name w:val="Hyperlink"/>
    <w:uiPriority w:val="99"/>
    <w:unhideWhenUsed/>
    <w:rsid w:val="009F2F1D"/>
    <w:rPr>
      <w:color w:val="0000FF"/>
      <w:u w:val="single"/>
    </w:rPr>
  </w:style>
  <w:style w:type="character" w:styleId="FollowedHyperlink">
    <w:name w:val="FollowedHyperlink"/>
    <w:uiPriority w:val="99"/>
    <w:semiHidden/>
    <w:unhideWhenUsed/>
    <w:rsid w:val="00434713"/>
    <w:rPr>
      <w:color w:val="800080"/>
      <w:u w:val="single"/>
    </w:rPr>
  </w:style>
  <w:style w:type="character" w:styleId="UnresolvedMention">
    <w:name w:val="Unresolved Mention"/>
    <w:basedOn w:val="DefaultParagraphFont"/>
    <w:uiPriority w:val="99"/>
    <w:semiHidden/>
    <w:unhideWhenUsed/>
    <w:rsid w:val="007860AC"/>
    <w:rPr>
      <w:color w:val="605E5C"/>
      <w:shd w:val="clear" w:color="auto" w:fill="E1DFDD"/>
    </w:rPr>
  </w:style>
  <w:style w:type="paragraph" w:styleId="Caption">
    <w:name w:val="caption"/>
    <w:basedOn w:val="Normal"/>
    <w:next w:val="Normal"/>
    <w:uiPriority w:val="35"/>
    <w:unhideWhenUsed/>
    <w:qFormat/>
    <w:rsid w:val="007860AC"/>
    <w:pPr>
      <w:spacing w:line="240" w:lineRule="auto"/>
    </w:pPr>
    <w:rPr>
      <w:i/>
      <w:iCs/>
      <w:color w:val="44546A" w:themeColor="text2"/>
      <w:sz w:val="18"/>
      <w:szCs w:val="18"/>
    </w:rPr>
  </w:style>
  <w:style w:type="character" w:customStyle="1" w:styleId="Heading4Char">
    <w:name w:val="Heading 4 Char"/>
    <w:basedOn w:val="DefaultParagraphFont"/>
    <w:link w:val="Heading4"/>
    <w:uiPriority w:val="9"/>
    <w:rsid w:val="007847DF"/>
    <w:rPr>
      <w:rFonts w:ascii="Times New Roman" w:eastAsia="Times New Roman" w:hAnsi="Times New Roman"/>
      <w:b/>
      <w:bCs/>
      <w:sz w:val="24"/>
      <w:szCs w:val="24"/>
    </w:rPr>
  </w:style>
  <w:style w:type="character" w:customStyle="1" w:styleId="Heading1Char">
    <w:name w:val="Heading 1 Char"/>
    <w:basedOn w:val="DefaultParagraphFont"/>
    <w:link w:val="Heading1"/>
    <w:uiPriority w:val="9"/>
    <w:rsid w:val="007847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86824">
      <w:bodyDiv w:val="1"/>
      <w:marLeft w:val="0"/>
      <w:marRight w:val="0"/>
      <w:marTop w:val="0"/>
      <w:marBottom w:val="0"/>
      <w:divBdr>
        <w:top w:val="none" w:sz="0" w:space="0" w:color="auto"/>
        <w:left w:val="none" w:sz="0" w:space="0" w:color="auto"/>
        <w:bottom w:val="none" w:sz="0" w:space="0" w:color="auto"/>
        <w:right w:val="none" w:sz="0" w:space="0" w:color="auto"/>
      </w:divBdr>
    </w:div>
    <w:div w:id="971594785">
      <w:bodyDiv w:val="1"/>
      <w:marLeft w:val="0"/>
      <w:marRight w:val="0"/>
      <w:marTop w:val="0"/>
      <w:marBottom w:val="0"/>
      <w:divBdr>
        <w:top w:val="none" w:sz="0" w:space="0" w:color="auto"/>
        <w:left w:val="none" w:sz="0" w:space="0" w:color="auto"/>
        <w:bottom w:val="none" w:sz="0" w:space="0" w:color="auto"/>
        <w:right w:val="none" w:sz="0" w:space="0" w:color="auto"/>
      </w:divBdr>
    </w:div>
    <w:div w:id="1772818795">
      <w:bodyDiv w:val="1"/>
      <w:marLeft w:val="0"/>
      <w:marRight w:val="0"/>
      <w:marTop w:val="0"/>
      <w:marBottom w:val="0"/>
      <w:divBdr>
        <w:top w:val="none" w:sz="0" w:space="0" w:color="auto"/>
        <w:left w:val="none" w:sz="0" w:space="0" w:color="auto"/>
        <w:bottom w:val="none" w:sz="0" w:space="0" w:color="auto"/>
        <w:right w:val="none" w:sz="0" w:space="0" w:color="auto"/>
      </w:divBdr>
    </w:div>
    <w:div w:id="181629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Links>
    <vt:vector size="84" baseType="variant">
      <vt:variant>
        <vt:i4>4128887</vt:i4>
      </vt:variant>
      <vt:variant>
        <vt:i4>39</vt:i4>
      </vt:variant>
      <vt:variant>
        <vt:i4>0</vt:i4>
      </vt:variant>
      <vt:variant>
        <vt:i4>5</vt:i4>
      </vt:variant>
      <vt:variant>
        <vt:lpwstr>http://library.gsu.edu/</vt:lpwstr>
      </vt:variant>
      <vt:variant>
        <vt:lpwstr/>
      </vt:variant>
      <vt:variant>
        <vt:i4>3735672</vt:i4>
      </vt:variant>
      <vt:variant>
        <vt:i4>36</vt:i4>
      </vt:variant>
      <vt:variant>
        <vt:i4>0</vt:i4>
      </vt:variant>
      <vt:variant>
        <vt:i4>5</vt:i4>
      </vt:variant>
      <vt:variant>
        <vt:lpwstr>https://github.com/mbostock/d3/wiki/Gallery</vt:lpwstr>
      </vt:variant>
      <vt:variant>
        <vt:lpwstr/>
      </vt:variant>
      <vt:variant>
        <vt:i4>2228269</vt:i4>
      </vt:variant>
      <vt:variant>
        <vt:i4>33</vt:i4>
      </vt:variant>
      <vt:variant>
        <vt:i4>0</vt:i4>
      </vt:variant>
      <vt:variant>
        <vt:i4>5</vt:i4>
      </vt:variant>
      <vt:variant>
        <vt:lpwstr>http://flowingdata.com/</vt:lpwstr>
      </vt:variant>
      <vt:variant>
        <vt:lpwstr/>
      </vt:variant>
      <vt:variant>
        <vt:i4>2883634</vt:i4>
      </vt:variant>
      <vt:variant>
        <vt:i4>30</vt:i4>
      </vt:variant>
      <vt:variant>
        <vt:i4>0</vt:i4>
      </vt:variant>
      <vt:variant>
        <vt:i4>5</vt:i4>
      </vt:variant>
      <vt:variant>
        <vt:lpwstr>http://www.visualcomplexity.com/vc/</vt:lpwstr>
      </vt:variant>
      <vt:variant>
        <vt:lpwstr/>
      </vt:variant>
      <vt:variant>
        <vt:i4>3342454</vt:i4>
      </vt:variant>
      <vt:variant>
        <vt:i4>27</vt:i4>
      </vt:variant>
      <vt:variant>
        <vt:i4>0</vt:i4>
      </vt:variant>
      <vt:variant>
        <vt:i4>5</vt:i4>
      </vt:variant>
      <vt:variant>
        <vt:lpwstr>http://www.guardian.co.uk/</vt:lpwstr>
      </vt:variant>
      <vt:variant>
        <vt:lpwstr/>
      </vt:variant>
      <vt:variant>
        <vt:i4>2162788</vt:i4>
      </vt:variant>
      <vt:variant>
        <vt:i4>24</vt:i4>
      </vt:variant>
      <vt:variant>
        <vt:i4>0</vt:i4>
      </vt:variant>
      <vt:variant>
        <vt:i4>5</vt:i4>
      </vt:variant>
      <vt:variant>
        <vt:lpwstr>http://www.nytimes.com/</vt:lpwstr>
      </vt:variant>
      <vt:variant>
        <vt:lpwstr/>
      </vt:variant>
      <vt:variant>
        <vt:i4>2424868</vt:i4>
      </vt:variant>
      <vt:variant>
        <vt:i4>21</vt:i4>
      </vt:variant>
      <vt:variant>
        <vt:i4>0</vt:i4>
      </vt:variant>
      <vt:variant>
        <vt:i4>5</vt:i4>
      </vt:variant>
      <vt:variant>
        <vt:lpwstr>http://chrisnf.blogspot.com/2010/04/visualization-hall-of-shame-april-2010.html</vt:lpwstr>
      </vt:variant>
      <vt:variant>
        <vt:lpwstr/>
      </vt:variant>
      <vt:variant>
        <vt:i4>7536740</vt:i4>
      </vt:variant>
      <vt:variant>
        <vt:i4>18</vt:i4>
      </vt:variant>
      <vt:variant>
        <vt:i4>0</vt:i4>
      </vt:variant>
      <vt:variant>
        <vt:i4>5</vt:i4>
      </vt:variant>
      <vt:variant>
        <vt:lpwstr>https://courses.washington.edu/info424/2007/vizGallery.html</vt:lpwstr>
      </vt:variant>
      <vt:variant>
        <vt:lpwstr/>
      </vt:variant>
      <vt:variant>
        <vt:i4>2162807</vt:i4>
      </vt:variant>
      <vt:variant>
        <vt:i4>15</vt:i4>
      </vt:variant>
      <vt:variant>
        <vt:i4>0</vt:i4>
      </vt:variant>
      <vt:variant>
        <vt:i4>5</vt:i4>
      </vt:variant>
      <vt:variant>
        <vt:lpwstr>http://www.worldmapper.org/</vt:lpwstr>
      </vt:variant>
      <vt:variant>
        <vt:lpwstr/>
      </vt:variant>
      <vt:variant>
        <vt:i4>5570630</vt:i4>
      </vt:variant>
      <vt:variant>
        <vt:i4>12</vt:i4>
      </vt:variant>
      <vt:variant>
        <vt:i4>0</vt:i4>
      </vt:variant>
      <vt:variant>
        <vt:i4>5</vt:i4>
      </vt:variant>
      <vt:variant>
        <vt:lpwstr>http://factfinder2.census.gov/faces/nav/jsf/pages/index.xhtml</vt:lpwstr>
      </vt:variant>
      <vt:variant>
        <vt:lpwstr/>
      </vt:variant>
      <vt:variant>
        <vt:i4>3997732</vt:i4>
      </vt:variant>
      <vt:variant>
        <vt:i4>9</vt:i4>
      </vt:variant>
      <vt:variant>
        <vt:i4>0</vt:i4>
      </vt:variant>
      <vt:variant>
        <vt:i4>5</vt:i4>
      </vt:variant>
      <vt:variant>
        <vt:lpwstr>http://www.census.gov/</vt:lpwstr>
      </vt:variant>
      <vt:variant>
        <vt:lpwstr/>
      </vt:variant>
      <vt:variant>
        <vt:i4>7536750</vt:i4>
      </vt:variant>
      <vt:variant>
        <vt:i4>6</vt:i4>
      </vt:variant>
      <vt:variant>
        <vt:i4>0</vt:i4>
      </vt:variant>
      <vt:variant>
        <vt:i4>5</vt:i4>
      </vt:variant>
      <vt:variant>
        <vt:lpwstr>https://eagereyes.org/basics/rainbow-color-map</vt:lpwstr>
      </vt:variant>
      <vt:variant>
        <vt:lpwstr/>
      </vt:variant>
      <vt:variant>
        <vt:i4>4128815</vt:i4>
      </vt:variant>
      <vt:variant>
        <vt:i4>3</vt:i4>
      </vt:variant>
      <vt:variant>
        <vt:i4>0</vt:i4>
      </vt:variant>
      <vt:variant>
        <vt:i4>5</vt:i4>
      </vt:variant>
      <vt:variant>
        <vt:lpwstr>https://github.com/djoshea/matlab-utils/blob/master/libs/perceptuallyImprovedColormaps/Rainbow Color Map -Still- Considered Harmful.pdf</vt:lpwstr>
      </vt:variant>
      <vt:variant>
        <vt:lpwstr/>
      </vt:variant>
      <vt:variant>
        <vt:i4>4128871</vt:i4>
      </vt:variant>
      <vt:variant>
        <vt:i4>0</vt:i4>
      </vt:variant>
      <vt:variant>
        <vt:i4>0</vt:i4>
      </vt:variant>
      <vt:variant>
        <vt:i4>5</vt:i4>
      </vt:variant>
      <vt:variant>
        <vt:lpwstr>http://www.perceptualedge.com/examples.php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Zhu</dc:creator>
  <cp:keywords/>
  <cp:lastModifiedBy>Ying Zhu</cp:lastModifiedBy>
  <cp:revision>8</cp:revision>
  <dcterms:created xsi:type="dcterms:W3CDTF">2019-06-18T12:45:00Z</dcterms:created>
  <dcterms:modified xsi:type="dcterms:W3CDTF">2019-06-28T04:15:00Z</dcterms:modified>
</cp:coreProperties>
</file>