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2D7FA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api/APIProducts</w:t>
      </w:r>
    </w:p>
    <w:p w14:paraId="1C946BF6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04FE838E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GetAllProducts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searchString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33098121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0EAB9EB7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68F49025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094AC817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products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_serviceProducts.ReadAsync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searchString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4EADC5F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products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114DCF7" w14:textId="77777777" w:rsidR="00F320BF" w:rsidRDefault="00F320BF" w:rsidP="00F320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217C0D" w14:textId="686DA8E6" w:rsidR="00F320BF" w:rsidRDefault="00F320BF" w:rsidP="00F320BF">
      <w:pPr>
        <w:rPr>
          <w:rFonts w:ascii="Inter" w:hAnsi="Inter"/>
          <w:color w:val="FFFFFF"/>
          <w:sz w:val="18"/>
          <w:szCs w:val="18"/>
          <w:highlight w:val="yellow"/>
          <w:shd w:val="clear" w:color="auto" w:fill="212121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4DA49768" w14:textId="77777777" w:rsidR="00F320BF" w:rsidRDefault="00F320BF">
      <w:pPr>
        <w:rPr>
          <w:rFonts w:ascii="Inter" w:hAnsi="Inter"/>
          <w:color w:val="FFFFFF"/>
          <w:sz w:val="18"/>
          <w:szCs w:val="18"/>
          <w:highlight w:val="yellow"/>
          <w:shd w:val="clear" w:color="auto" w:fill="212121"/>
        </w:rPr>
      </w:pPr>
    </w:p>
    <w:p w14:paraId="51BC03D9" w14:textId="6C3ED634" w:rsidR="00F320BF" w:rsidRDefault="00F320BF">
      <w:pPr>
        <w:rPr>
          <w:rFonts w:ascii="Inter" w:hAnsi="Inter"/>
          <w:color w:val="FFFFFF"/>
          <w:sz w:val="18"/>
          <w:szCs w:val="18"/>
          <w:shd w:val="clear" w:color="auto" w:fill="212121"/>
        </w:rPr>
      </w:pPr>
      <w:hyperlink r:id="rId4" w:history="1">
        <w:r w:rsidRPr="00EC710D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</w:rPr>
          <w:t>https://localhost:7081/api/APIProducts</w:t>
        </w:r>
      </w:hyperlink>
    </w:p>
    <w:p w14:paraId="22AFDA7F" w14:textId="7018D5F6" w:rsidR="00BD62AC" w:rsidRDefault="00F320BF">
      <w:r w:rsidRPr="00F320BF">
        <w:drawing>
          <wp:inline distT="0" distB="0" distL="0" distR="0" wp14:anchorId="7F11CBC5" wp14:editId="6153BE7B">
            <wp:extent cx="6120765" cy="2846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2B3E" w14:textId="42A73B0D" w:rsidR="00F320BF" w:rsidRDefault="00F320BF">
      <w:pPr>
        <w:rPr>
          <w:rStyle w:val="a3"/>
          <w:highlight w:val="yellow"/>
        </w:rPr>
      </w:pPr>
      <w:hyperlink r:id="rId6" w:history="1">
        <w:r w:rsidRPr="00EC710D">
          <w:rPr>
            <w:rStyle w:val="a3"/>
            <w:highlight w:val="yellow"/>
          </w:rPr>
          <w:t>https://localhost:7081/api/APIProducts?searchString=apple</w:t>
        </w:r>
      </w:hyperlink>
    </w:p>
    <w:p w14:paraId="29538AA2" w14:textId="597B6654" w:rsidR="00F320BF" w:rsidRDefault="00F320BF">
      <w:pPr>
        <w:rPr>
          <w:rStyle w:val="a3"/>
          <w:highlight w:val="yellow"/>
        </w:rPr>
      </w:pPr>
      <w:r w:rsidRPr="00F320BF">
        <w:rPr>
          <w:rStyle w:val="a3"/>
        </w:rPr>
        <w:drawing>
          <wp:inline distT="0" distB="0" distL="0" distR="0" wp14:anchorId="6E117F1A" wp14:editId="499B7DAE">
            <wp:extent cx="6120765" cy="2825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B78A" w14:textId="1E5EA2DB" w:rsidR="00F320BF" w:rsidRDefault="00F320BF">
      <w:pPr>
        <w:rPr>
          <w:rStyle w:val="a3"/>
          <w:highlight w:val="yellow"/>
        </w:rPr>
      </w:pPr>
      <w:r>
        <w:rPr>
          <w:rStyle w:val="a3"/>
          <w:highlight w:val="yellow"/>
        </w:rPr>
        <w:br w:type="page"/>
      </w:r>
    </w:p>
    <w:p w14:paraId="150BC259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api/APIProducts/5</w:t>
      </w:r>
    </w:p>
    <w:p w14:paraId="7F2B8753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43F387CB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GetProduct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? id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70AD4E56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43A3200B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id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641127ED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01359873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$"Product with id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is not found"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0263618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4F5E0AE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77B94DC2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_serviceProducts.GetByIdAsync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id.Value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E8F80D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product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7680C5D7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532AF02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470BAC4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33B9BF48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7EBEAF8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9F06ABE" w14:textId="77777777" w:rsidR="008B62F9" w:rsidRDefault="008B62F9" w:rsidP="008B62F9">
      <w:pPr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0A84720" w14:textId="57B29AFB" w:rsidR="00F320BF" w:rsidRDefault="00F320BF" w:rsidP="008B62F9">
      <w:pPr>
        <w:rPr>
          <w:rStyle w:val="a3"/>
          <w:highlight w:val="yellow"/>
        </w:rPr>
      </w:pPr>
      <w:hyperlink r:id="rId8" w:history="1">
        <w:r w:rsidRPr="00EC710D">
          <w:rPr>
            <w:rStyle w:val="a3"/>
            <w:highlight w:val="yellow"/>
          </w:rPr>
          <w:t>https://localhost:7081/api/APIProducts/5</w:t>
        </w:r>
      </w:hyperlink>
    </w:p>
    <w:p w14:paraId="1C9767AE" w14:textId="34263C66" w:rsidR="00F320BF" w:rsidRDefault="00F320BF">
      <w:pPr>
        <w:rPr>
          <w:rStyle w:val="a3"/>
          <w:highlight w:val="yellow"/>
        </w:rPr>
      </w:pPr>
      <w:r w:rsidRPr="00F320BF">
        <w:rPr>
          <w:rStyle w:val="a3"/>
        </w:rPr>
        <w:drawing>
          <wp:inline distT="0" distB="0" distL="0" distR="0" wp14:anchorId="6721D389" wp14:editId="71324ECB">
            <wp:extent cx="6120765" cy="21297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AFE6" w14:textId="77777777" w:rsidR="00456811" w:rsidRPr="00456811" w:rsidRDefault="00456811" w:rsidP="0045681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{</w:t>
      </w:r>
    </w:p>
    <w:p w14:paraId="0A5D0584" w14:textId="77777777" w:rsidR="00456811" w:rsidRPr="00456811" w:rsidRDefault="00456811" w:rsidP="0045681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  <w:r w:rsidRPr="00456811">
        <w:rPr>
          <w:rFonts w:ascii="Courier New" w:eastAsia="Times New Roman" w:hAnsi="Courier New" w:cs="Courier New"/>
          <w:color w:val="9CDCFE"/>
          <w:sz w:val="18"/>
          <w:szCs w:val="18"/>
          <w:lang w:eastAsia="en-GB"/>
        </w:rPr>
        <w:t>"id"</w:t>
      </w: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:</w:t>
      </w: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 </w:t>
      </w:r>
      <w:r w:rsidRPr="00456811">
        <w:rPr>
          <w:rFonts w:ascii="Courier New" w:eastAsia="Times New Roman" w:hAnsi="Courier New" w:cs="Courier New"/>
          <w:color w:val="B5CEA8"/>
          <w:sz w:val="18"/>
          <w:szCs w:val="18"/>
          <w:lang w:eastAsia="en-GB"/>
        </w:rPr>
        <w:t>5</w:t>
      </w: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DA94F47" w14:textId="77777777" w:rsidR="00456811" w:rsidRPr="00456811" w:rsidRDefault="00456811" w:rsidP="0045681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  <w:r w:rsidRPr="00456811">
        <w:rPr>
          <w:rFonts w:ascii="Courier New" w:eastAsia="Times New Roman" w:hAnsi="Courier New" w:cs="Courier New"/>
          <w:color w:val="9CDCFE"/>
          <w:sz w:val="18"/>
          <w:szCs w:val="18"/>
          <w:lang w:eastAsia="en-GB"/>
        </w:rPr>
        <w:t>"name"</w:t>
      </w: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:</w:t>
      </w: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 </w:t>
      </w:r>
      <w:r w:rsidRPr="00456811">
        <w:rPr>
          <w:rFonts w:ascii="Courier New" w:eastAsia="Times New Roman" w:hAnsi="Courier New" w:cs="Courier New"/>
          <w:color w:val="CE9178"/>
          <w:sz w:val="18"/>
          <w:szCs w:val="18"/>
          <w:lang w:eastAsia="en-GB"/>
        </w:rPr>
        <w:t>"Sony WH-1000XM5"</w:t>
      </w: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535324B8" w14:textId="77777777" w:rsidR="00456811" w:rsidRPr="00456811" w:rsidRDefault="00456811" w:rsidP="0045681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  <w:r w:rsidRPr="00456811">
        <w:rPr>
          <w:rFonts w:ascii="Courier New" w:eastAsia="Times New Roman" w:hAnsi="Courier New" w:cs="Courier New"/>
          <w:color w:val="9CDCFE"/>
          <w:sz w:val="18"/>
          <w:szCs w:val="18"/>
          <w:lang w:eastAsia="en-GB"/>
        </w:rPr>
        <w:t>"price"</w:t>
      </w: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:</w:t>
      </w: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 </w:t>
      </w:r>
      <w:r w:rsidRPr="00456811">
        <w:rPr>
          <w:rFonts w:ascii="Courier New" w:eastAsia="Times New Roman" w:hAnsi="Courier New" w:cs="Courier New"/>
          <w:color w:val="B5CEA8"/>
          <w:sz w:val="18"/>
          <w:szCs w:val="18"/>
          <w:lang w:eastAsia="en-GB"/>
        </w:rPr>
        <w:t>399.99</w:t>
      </w: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37B47D16" w14:textId="77777777" w:rsidR="00456811" w:rsidRPr="00456811" w:rsidRDefault="00456811" w:rsidP="0045681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  <w:r w:rsidRPr="00456811">
        <w:rPr>
          <w:rFonts w:ascii="Courier New" w:eastAsia="Times New Roman" w:hAnsi="Courier New" w:cs="Courier New"/>
          <w:color w:val="9CDCFE"/>
          <w:sz w:val="18"/>
          <w:szCs w:val="18"/>
          <w:lang w:eastAsia="en-GB"/>
        </w:rPr>
        <w:t>"description"</w:t>
      </w: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:</w:t>
      </w:r>
      <w:r w:rsidRPr="00456811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 </w:t>
      </w:r>
      <w:r w:rsidRPr="00456811">
        <w:rPr>
          <w:rFonts w:ascii="Courier New" w:eastAsia="Times New Roman" w:hAnsi="Courier New" w:cs="Courier New"/>
          <w:color w:val="CE9178"/>
          <w:sz w:val="18"/>
          <w:szCs w:val="18"/>
          <w:lang w:eastAsia="en-GB"/>
        </w:rPr>
        <w:t>"Industry-leading noise-canceling wireless headphones with premium sound quality."</w:t>
      </w:r>
    </w:p>
    <w:p w14:paraId="222F9175" w14:textId="77777777" w:rsidR="00456811" w:rsidRPr="00456811" w:rsidRDefault="00456811" w:rsidP="00456811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456811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}</w:t>
      </w:r>
    </w:p>
    <w:p w14:paraId="39E7D32C" w14:textId="77777777" w:rsidR="00456811" w:rsidRDefault="00456811">
      <w:pPr>
        <w:rPr>
          <w:rStyle w:val="a3"/>
          <w:highlight w:val="yellow"/>
        </w:rPr>
      </w:pPr>
    </w:p>
    <w:p w14:paraId="0E8D0FD3" w14:textId="77777777" w:rsidR="00456811" w:rsidRDefault="00456811">
      <w:pPr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br w:type="page"/>
      </w:r>
    </w:p>
    <w:p w14:paraId="123B45C3" w14:textId="556493F5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POST: api/APIUser/Auth</w:t>
      </w:r>
    </w:p>
    <w:p w14:paraId="06EFFFA4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402EFA17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Auth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AuthModel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model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653D1115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72C52C77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email = model.Email;</w:t>
      </w:r>
    </w:p>
    <w:p w14:paraId="1147C945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password = model.Password;</w:t>
      </w:r>
    </w:p>
    <w:p w14:paraId="0A010F3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.IsNullOrEmpty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email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||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.IsNullOrEmpty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password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65B299A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0FBEB873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BadRequest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"Email and password are required."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2B6E082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CCF8EB3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21A26111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result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_signInManager.PasswordSignInAsync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</w:p>
    <w:p w14:paraId="6D727C33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email,</w:t>
      </w:r>
    </w:p>
    <w:p w14:paraId="5C13A51D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password,</w:t>
      </w:r>
    </w:p>
    <w:p w14:paraId="78B23BA6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isPersistent: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8A741A5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lockoutOnFailure: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</w:p>
    <w:p w14:paraId="738E37F9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2062DEA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result.Succeeded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321C378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7F8C42B6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42E8312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message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"Authentication successful."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B3B5A8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94CE936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469BAE22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Unauthorized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"Invalid login attempt."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D742F4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AB82340" w14:textId="4D47C530" w:rsidR="00F320BF" w:rsidRDefault="00456811" w:rsidP="00456811">
      <w:pPr>
        <w:rPr>
          <w:rStyle w:val="a3"/>
          <w:highlight w:val="yellow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1ECF3CFB" w14:textId="59099129" w:rsidR="00F320BF" w:rsidRDefault="00F320BF">
      <w:pPr>
        <w:rPr>
          <w:rStyle w:val="a3"/>
          <w:highlight w:val="yellow"/>
        </w:rPr>
      </w:pPr>
      <w:r w:rsidRPr="00F320BF">
        <w:rPr>
          <w:rStyle w:val="a3"/>
          <w:highlight w:val="yellow"/>
        </w:rPr>
        <w:t>https://localhost:7081/api/APIUser/Auth</w:t>
      </w:r>
    </w:p>
    <w:p w14:paraId="68802EDE" w14:textId="54A4C1C1" w:rsidR="00F320BF" w:rsidRDefault="00F320BF">
      <w:pPr>
        <w:rPr>
          <w:rStyle w:val="a3"/>
          <w:highlight w:val="yellow"/>
        </w:rPr>
      </w:pPr>
      <w:r w:rsidRPr="00F320BF">
        <w:rPr>
          <w:rStyle w:val="a3"/>
        </w:rPr>
        <w:drawing>
          <wp:inline distT="0" distB="0" distL="0" distR="0" wp14:anchorId="1C85CA27" wp14:editId="5123EC44">
            <wp:extent cx="6120765" cy="215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4980" w14:textId="77777777" w:rsidR="00456811" w:rsidRDefault="00456811">
      <w:pPr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br w:type="page"/>
      </w:r>
    </w:p>
    <w:p w14:paraId="793F209C" w14:textId="7AD9A56D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PUT: api/APIProducts/5</w:t>
      </w:r>
    </w:p>
    <w:p w14:paraId="05D2F9E9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Roles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09CA0F3A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27B6E4A9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UpdateProduct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2E6EF0E7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711C88A9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 != product.Id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6EB3A4D1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7CC6D5A4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BadRequest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2FEEE2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390479C9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7BC0DF78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updatedProduct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_serviceProducts.UpdateAsync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id, product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149FB6D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updatedProduct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7E3F4FB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5DE359B5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5F55063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5F19EBC9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007767BF" w14:textId="77777777" w:rsidR="00456811" w:rsidRDefault="00456811" w:rsidP="004568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NoContent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FA9FA7B" w14:textId="7FD3C92C" w:rsidR="00456811" w:rsidRDefault="00456811" w:rsidP="00456811">
      <w:pPr>
        <w:rPr>
          <w:rStyle w:val="a3"/>
          <w:highlight w:val="yellow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92FC41F" w14:textId="3CD0A75A" w:rsidR="00456811" w:rsidRDefault="00456811">
      <w:pPr>
        <w:rPr>
          <w:rStyle w:val="a3"/>
          <w:highlight w:val="yellow"/>
        </w:rPr>
      </w:pPr>
      <w:r w:rsidRPr="00456811">
        <w:rPr>
          <w:rStyle w:val="a3"/>
          <w:highlight w:val="yellow"/>
        </w:rPr>
        <w:t>https://localhost:7081/api/APIProducts/5</w:t>
      </w:r>
    </w:p>
    <w:p w14:paraId="1F8F4431" w14:textId="2A99303A" w:rsidR="00456811" w:rsidRDefault="00456811">
      <w:pPr>
        <w:rPr>
          <w:rStyle w:val="a3"/>
          <w:highlight w:val="yellow"/>
        </w:rPr>
      </w:pPr>
      <w:r w:rsidRPr="00456811">
        <w:rPr>
          <w:rStyle w:val="a3"/>
        </w:rPr>
        <w:drawing>
          <wp:inline distT="0" distB="0" distL="0" distR="0" wp14:anchorId="40FF974F" wp14:editId="1549F03B">
            <wp:extent cx="6120765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3472" w14:textId="38EC3E94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Inter" w:hAnsi="Inter"/>
          <w:color w:val="FFFFFF"/>
          <w:sz w:val="18"/>
          <w:szCs w:val="18"/>
          <w:shd w:val="clear" w:color="auto" w:fill="212121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Перевірка, чи все спрацювало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br/>
      </w:r>
      <w:r w:rsidRPr="00C62044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GET</w:t>
      </w:r>
      <w:r w:rsidRPr="00C62044">
        <w:rPr>
          <w:rFonts w:ascii="Cascadia Mono" w:hAnsi="Cascadia Mono" w:cs="Cascadia Mono"/>
          <w:color w:val="000000"/>
          <w:sz w:val="19"/>
          <w:szCs w:val="19"/>
          <w:highlight w:val="yellow"/>
          <w:lang w:val="ru-RU"/>
        </w:rPr>
        <w:t xml:space="preserve"> </w:t>
      </w:r>
      <w:hyperlink r:id="rId12" w:history="1"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</w:rPr>
          <w:t>https</w:t>
        </w:r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  <w:lang w:val="ru-RU"/>
          </w:rPr>
          <w:t>://</w:t>
        </w:r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</w:rPr>
          <w:t>localhost</w:t>
        </w:r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  <w:lang w:val="ru-RU"/>
          </w:rPr>
          <w:t>:7081/</w:t>
        </w:r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</w:rPr>
          <w:t>api</w:t>
        </w:r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  <w:lang w:val="ru-RU"/>
          </w:rPr>
          <w:t>/</w:t>
        </w:r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</w:rPr>
          <w:t>APIProducts</w:t>
        </w:r>
        <w:r w:rsidRPr="00C62044">
          <w:rPr>
            <w:rStyle w:val="a3"/>
            <w:rFonts w:ascii="Inter" w:hAnsi="Inter"/>
            <w:sz w:val="18"/>
            <w:szCs w:val="18"/>
            <w:highlight w:val="yellow"/>
            <w:shd w:val="clear" w:color="auto" w:fill="212121"/>
            <w:lang w:val="ru-RU"/>
          </w:rPr>
          <w:t>/5</w:t>
        </w:r>
      </w:hyperlink>
    </w:p>
    <w:p w14:paraId="7278CD19" w14:textId="66C5B553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Inter" w:hAnsi="Inter"/>
          <w:color w:val="FFFFFF"/>
          <w:sz w:val="18"/>
          <w:szCs w:val="18"/>
          <w:shd w:val="clear" w:color="auto" w:fill="212121"/>
          <w:lang w:val="ru-RU"/>
        </w:rPr>
      </w:pPr>
    </w:p>
    <w:p w14:paraId="49CA28F6" w14:textId="6B925036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Inter" w:hAnsi="Inter"/>
          <w:color w:val="FFFFFF"/>
          <w:sz w:val="18"/>
          <w:szCs w:val="18"/>
          <w:shd w:val="clear" w:color="auto" w:fill="212121"/>
          <w:lang w:val="ru-RU"/>
        </w:rPr>
      </w:pPr>
    </w:p>
    <w:p w14:paraId="671C2891" w14:textId="4E757D35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ru-RU"/>
        </w:rPr>
      </w:pPr>
      <w:r w:rsidRPr="00C62044">
        <w:rPr>
          <w:rStyle w:val="a3"/>
          <w:rFonts w:ascii="Cascadia Mono" w:hAnsi="Cascadia Mono" w:cs="Cascadia Mono"/>
          <w:color w:val="000000"/>
          <w:sz w:val="19"/>
          <w:szCs w:val="19"/>
          <w:u w:val="none"/>
          <w:lang w:val="ru-RU"/>
        </w:rPr>
        <w:drawing>
          <wp:inline distT="0" distB="0" distL="0" distR="0" wp14:anchorId="1647A90C" wp14:editId="4FD58C55">
            <wp:extent cx="6120765" cy="24282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3C6A" w14:textId="0952E041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ru-RU"/>
        </w:rPr>
      </w:pPr>
    </w:p>
    <w:p w14:paraId="22C13195" w14:textId="77777777" w:rsidR="00C62044" w:rsidRDefault="00C62044">
      <w:pPr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br w:type="page"/>
      </w:r>
    </w:p>
    <w:p w14:paraId="47217C5F" w14:textId="1685B6C4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POST: api/APIProducts</w:t>
      </w:r>
    </w:p>
    <w:p w14:paraId="6AAD159C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Roles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0D22FE5B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1284A621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05E5F4E4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CreateProduct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product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61F08B72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4226C3A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ModelState.IsValid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179EE8C8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654EFDC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BadRequest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ModelState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82B565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0875C1CE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2898B4B5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_serviceProducts.CreateAsync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559586D" w14:textId="77777777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CreatedAtAction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GetProduct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 = product.Id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product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71D1D7" w14:textId="6897D354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393322E" w14:textId="60F8E16E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46ED272E" w14:textId="1304F0F9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3F9D2B17" w14:textId="5E75A931" w:rsidR="00C62044" w:rsidRP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hyperlink r:id="rId14" w:history="1">
        <w:r w:rsidRPr="00C62044">
          <w:rPr>
            <w:rFonts w:ascii="Cascadia Mono" w:hAnsi="Cascadia Mono" w:cs="Cascadia Mono"/>
            <w:color w:val="000000"/>
            <w:sz w:val="19"/>
            <w:szCs w:val="19"/>
            <w:highlight w:val="yellow"/>
            <w:lang w:val="en-US"/>
          </w:rPr>
          <w:t>https://localhost:7081/api/APIProducts</w:t>
        </w:r>
      </w:hyperlink>
    </w:p>
    <w:p w14:paraId="03B7DE18" w14:textId="5D326589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Fonts w:ascii="Inter" w:hAnsi="Inter"/>
          <w:color w:val="FFFFFF"/>
          <w:sz w:val="18"/>
          <w:szCs w:val="18"/>
          <w:shd w:val="clear" w:color="auto" w:fill="212121"/>
        </w:rPr>
      </w:pPr>
    </w:p>
    <w:p w14:paraId="2D9B229F" w14:textId="77777777" w:rsidR="00C62044" w:rsidRPr="00C62044" w:rsidRDefault="00C62044" w:rsidP="00C62044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C62044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{</w:t>
      </w:r>
    </w:p>
    <w:p w14:paraId="338BE762" w14:textId="77777777" w:rsidR="00C62044" w:rsidRPr="00C62044" w:rsidRDefault="00C62044" w:rsidP="00C62044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C62044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</w:p>
    <w:p w14:paraId="1938683B" w14:textId="77777777" w:rsidR="00C62044" w:rsidRPr="00C62044" w:rsidRDefault="00C62044" w:rsidP="00C62044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C62044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  <w:r w:rsidRPr="00C62044">
        <w:rPr>
          <w:rFonts w:ascii="Courier New" w:eastAsia="Times New Roman" w:hAnsi="Courier New" w:cs="Courier New"/>
          <w:color w:val="9CDCFE"/>
          <w:sz w:val="18"/>
          <w:szCs w:val="18"/>
          <w:lang w:eastAsia="en-GB"/>
        </w:rPr>
        <w:t>"name"</w:t>
      </w:r>
      <w:r w:rsidRPr="00C62044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:</w:t>
      </w:r>
      <w:r w:rsidRPr="00C62044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 </w:t>
      </w:r>
      <w:r w:rsidRPr="00C62044">
        <w:rPr>
          <w:rFonts w:ascii="Courier New" w:eastAsia="Times New Roman" w:hAnsi="Courier New" w:cs="Courier New"/>
          <w:color w:val="CE9178"/>
          <w:sz w:val="18"/>
          <w:szCs w:val="18"/>
          <w:lang w:eastAsia="en-GB"/>
        </w:rPr>
        <w:t>"Test"</w:t>
      </w:r>
      <w:r w:rsidRPr="00C62044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40359CE" w14:textId="77777777" w:rsidR="00C62044" w:rsidRPr="00C62044" w:rsidRDefault="00C62044" w:rsidP="00C62044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C62044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  <w:r w:rsidRPr="00C62044">
        <w:rPr>
          <w:rFonts w:ascii="Courier New" w:eastAsia="Times New Roman" w:hAnsi="Courier New" w:cs="Courier New"/>
          <w:color w:val="9CDCFE"/>
          <w:sz w:val="18"/>
          <w:szCs w:val="18"/>
          <w:lang w:eastAsia="en-GB"/>
        </w:rPr>
        <w:t>"price"</w:t>
      </w:r>
      <w:r w:rsidRPr="00C62044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:</w:t>
      </w:r>
      <w:r w:rsidRPr="00C62044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 </w:t>
      </w:r>
      <w:r w:rsidRPr="00C62044">
        <w:rPr>
          <w:rFonts w:ascii="Courier New" w:eastAsia="Times New Roman" w:hAnsi="Courier New" w:cs="Courier New"/>
          <w:color w:val="B5CEA8"/>
          <w:sz w:val="18"/>
          <w:szCs w:val="18"/>
          <w:lang w:eastAsia="en-GB"/>
        </w:rPr>
        <w:t>299.99</w:t>
      </w:r>
      <w:r w:rsidRPr="00C62044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,</w:t>
      </w:r>
    </w:p>
    <w:p w14:paraId="2F98FA6B" w14:textId="77777777" w:rsidR="00C62044" w:rsidRPr="00C62044" w:rsidRDefault="00C62044" w:rsidP="00C62044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C62044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    </w:t>
      </w:r>
      <w:r w:rsidRPr="00C62044">
        <w:rPr>
          <w:rFonts w:ascii="Courier New" w:eastAsia="Times New Roman" w:hAnsi="Courier New" w:cs="Courier New"/>
          <w:color w:val="9CDCFE"/>
          <w:sz w:val="18"/>
          <w:szCs w:val="18"/>
          <w:lang w:eastAsia="en-GB"/>
        </w:rPr>
        <w:t>"description"</w:t>
      </w:r>
      <w:r w:rsidRPr="00C62044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:</w:t>
      </w:r>
      <w:r w:rsidRPr="00C62044"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  <w:t xml:space="preserve"> </w:t>
      </w:r>
      <w:r w:rsidRPr="00C62044">
        <w:rPr>
          <w:rFonts w:ascii="Courier New" w:eastAsia="Times New Roman" w:hAnsi="Courier New" w:cs="Courier New"/>
          <w:color w:val="CE9178"/>
          <w:sz w:val="18"/>
          <w:szCs w:val="18"/>
          <w:lang w:eastAsia="en-GB"/>
        </w:rPr>
        <w:t>"Test"</w:t>
      </w:r>
    </w:p>
    <w:p w14:paraId="1ACBB8C2" w14:textId="77777777" w:rsidR="00C62044" w:rsidRPr="00C62044" w:rsidRDefault="00C62044" w:rsidP="00C62044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</w:p>
    <w:p w14:paraId="147BB4CF" w14:textId="77777777" w:rsidR="00C62044" w:rsidRPr="00C62044" w:rsidRDefault="00C62044" w:rsidP="00C62044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eastAsia="en-GB"/>
        </w:rPr>
      </w:pPr>
      <w:r w:rsidRPr="00C62044">
        <w:rPr>
          <w:rFonts w:ascii="Courier New" w:eastAsia="Times New Roman" w:hAnsi="Courier New" w:cs="Courier New"/>
          <w:color w:val="DCDCDC"/>
          <w:sz w:val="18"/>
          <w:szCs w:val="18"/>
          <w:lang w:eastAsia="en-GB"/>
        </w:rPr>
        <w:t>}</w:t>
      </w:r>
    </w:p>
    <w:p w14:paraId="716E0DA9" w14:textId="68D423DE" w:rsidR="00C62044" w:rsidRDefault="00C62044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ru-RU"/>
        </w:rPr>
      </w:pPr>
    </w:p>
    <w:p w14:paraId="2D70DE1B" w14:textId="115CFBE6" w:rsidR="00C62044" w:rsidRDefault="008B62F9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ru-RU"/>
        </w:rPr>
      </w:pPr>
      <w:r w:rsidRPr="008B62F9">
        <w:rPr>
          <w:rStyle w:val="a3"/>
          <w:rFonts w:ascii="Cascadia Mono" w:hAnsi="Cascadia Mono" w:cs="Cascadia Mono"/>
          <w:color w:val="000000"/>
          <w:sz w:val="19"/>
          <w:szCs w:val="19"/>
          <w:u w:val="none"/>
          <w:lang w:val="ru-RU"/>
        </w:rPr>
        <w:drawing>
          <wp:inline distT="0" distB="0" distL="0" distR="0" wp14:anchorId="12372EDB" wp14:editId="372B40AD">
            <wp:extent cx="6120765" cy="2593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723C" w14:textId="311BE7F1" w:rsidR="008B62F9" w:rsidRDefault="008B62F9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  <w:t>Перевірка</w:t>
      </w:r>
    </w:p>
    <w:p w14:paraId="6367B708" w14:textId="0645A1CE" w:rsidR="008B62F9" w:rsidRPr="008B62F9" w:rsidRDefault="008B62F9" w:rsidP="00C62044">
      <w:pPr>
        <w:autoSpaceDE w:val="0"/>
        <w:autoSpaceDN w:val="0"/>
        <w:adjustRightInd w:val="0"/>
        <w:spacing w:after="0" w:line="240" w:lineRule="auto"/>
        <w:rPr>
          <w:highlight w:val="yellow"/>
          <w:lang w:val="en-US"/>
        </w:rPr>
      </w:pPr>
      <w:r w:rsidRPr="008B62F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https://localhost:7081/api/APIProducts?searchString=test</w:t>
      </w:r>
    </w:p>
    <w:p w14:paraId="786DF824" w14:textId="2DD57916" w:rsidR="008B62F9" w:rsidRDefault="008B62F9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p w14:paraId="71930C24" w14:textId="385CFEAE" w:rsidR="008B62F9" w:rsidRDefault="008B62F9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 w:rsidRPr="008B62F9">
        <w:rPr>
          <w:rStyle w:val="a3"/>
          <w:rFonts w:ascii="Cascadia Mono" w:hAnsi="Cascadia Mono" w:cs="Cascadia Mono"/>
          <w:color w:val="000000"/>
          <w:sz w:val="19"/>
          <w:szCs w:val="19"/>
          <w:u w:val="none"/>
          <w:lang w:val="uk-UA"/>
        </w:rPr>
        <w:lastRenderedPageBreak/>
        <w:drawing>
          <wp:inline distT="0" distB="0" distL="0" distR="0" wp14:anchorId="684BCC2F" wp14:editId="10E97CE5">
            <wp:extent cx="6120765" cy="3550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1E71" w14:textId="5273DCD6" w:rsidR="008B62F9" w:rsidRDefault="008B62F9" w:rsidP="00C6204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p w14:paraId="18CABCC0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DELETE: api/APIProducts/5</w:t>
      </w:r>
    </w:p>
    <w:p w14:paraId="34B7C869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Authorize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Roles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"admin"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09903E40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7DB0CDC3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DeleteProduct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02D2B65B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8AA6A58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success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_serviceProducts.DeleteAsync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CBE8F08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!success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65820750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485F66FF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NotFound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EFF23CD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D0D16CF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9"/>
          <w:szCs w:val="19"/>
          <w:highlight w:val="white"/>
        </w:rPr>
      </w:pPr>
    </w:p>
    <w:p w14:paraId="2A30EAE7" w14:textId="77777777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NoContent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1EBE4C5" w14:textId="56BB017F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F35524E" w14:textId="2811131B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3216CB3A" w14:textId="55CC5B7C" w:rsidR="008B62F9" w:rsidRP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8B62F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https://localhost:7081/api/APIProducts/23</w:t>
      </w:r>
    </w:p>
    <w:p w14:paraId="679E48F4" w14:textId="3E619ACC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417C5C00" w14:textId="1BDE7AAB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 w:rsidRPr="008B62F9">
        <w:rPr>
          <w:rStyle w:val="a3"/>
          <w:rFonts w:ascii="Cascadia Mono" w:hAnsi="Cascadia Mono" w:cs="Cascadia Mono"/>
          <w:color w:val="000000"/>
          <w:sz w:val="19"/>
          <w:szCs w:val="19"/>
          <w:u w:val="none"/>
          <w:lang w:val="uk-UA"/>
        </w:rPr>
        <w:drawing>
          <wp:inline distT="0" distB="0" distL="0" distR="0" wp14:anchorId="75FEB7F7" wp14:editId="57FD3618">
            <wp:extent cx="6120765" cy="2519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A4B3" w14:textId="18E5F72F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p w14:paraId="49487CC6" w14:textId="1B8CB6B1" w:rsidR="008B62F9" w:rsidRDefault="008B62F9" w:rsidP="008B62F9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  <w:t>Перевірка</w:t>
      </w:r>
    </w:p>
    <w:p w14:paraId="7070A7FC" w14:textId="20BB6F13" w:rsidR="00BB2254" w:rsidRPr="00BB2254" w:rsidRDefault="00BB2254" w:rsidP="008B62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hyperlink r:id="rId18" w:history="1">
        <w:r w:rsidRPr="00BB2254">
          <w:rPr>
            <w:rFonts w:ascii="Cascadia Mono" w:hAnsi="Cascadia Mono" w:cs="Cascadia Mono"/>
            <w:color w:val="000000"/>
            <w:sz w:val="19"/>
            <w:szCs w:val="19"/>
            <w:highlight w:val="yellow"/>
            <w:lang w:val="en-US"/>
          </w:rPr>
          <w:t>https://localhost:7081/api/APIProducts/23</w:t>
        </w:r>
      </w:hyperlink>
    </w:p>
    <w:p w14:paraId="5F5D46B3" w14:textId="2116E282" w:rsidR="00BB2254" w:rsidRDefault="00BB2254" w:rsidP="008B62F9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 w:rsidRPr="00BB2254">
        <w:rPr>
          <w:rStyle w:val="a3"/>
          <w:rFonts w:ascii="Cascadia Mono" w:hAnsi="Cascadia Mono" w:cs="Cascadia Mono"/>
          <w:color w:val="000000"/>
          <w:sz w:val="19"/>
          <w:szCs w:val="19"/>
          <w:u w:val="none"/>
          <w:lang w:val="uk-UA"/>
        </w:rPr>
        <w:lastRenderedPageBreak/>
        <w:drawing>
          <wp:inline distT="0" distB="0" distL="0" distR="0" wp14:anchorId="38B2BE07" wp14:editId="3AA8DBAC">
            <wp:extent cx="6120765" cy="2598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500D" w14:textId="5E9E87D0" w:rsidR="00BB2254" w:rsidRDefault="00BB2254" w:rsidP="008B62F9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p w14:paraId="02CD107B" w14:textId="0FFDF0F7" w:rsidR="00BB2254" w:rsidRDefault="00BB2254">
      <w:pPr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  <w:br w:type="page"/>
      </w:r>
    </w:p>
    <w:p w14:paraId="7ADEC562" w14:textId="77777777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POST: api/APIUser/Logout</w:t>
      </w:r>
    </w:p>
    <w:p w14:paraId="4F474CA5" w14:textId="77777777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"logout"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]</w:t>
      </w:r>
    </w:p>
    <w:p w14:paraId="7D543313" w14:textId="77777777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Logout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()</w:t>
      </w:r>
    </w:p>
    <w:p w14:paraId="223857A4" w14:textId="77777777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686EC3E" w14:textId="77777777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_signInManager.SignOutAsync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121F32B" w14:textId="77777777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Ok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message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"Logged out successfully."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C11E2A4" w14:textId="717F3172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3798E850" w14:textId="00150F52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highlight w:val="white"/>
        </w:rPr>
      </w:pPr>
    </w:p>
    <w:p w14:paraId="42F9707D" w14:textId="6B8CDE33" w:rsidR="00BB2254" w:rsidRP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hyperlink r:id="rId20" w:history="1">
        <w:r w:rsidRPr="00BB2254">
          <w:rPr>
            <w:rFonts w:ascii="Cascadia Mono" w:hAnsi="Cascadia Mono" w:cs="Cascadia Mono"/>
            <w:color w:val="000000"/>
            <w:sz w:val="19"/>
            <w:szCs w:val="19"/>
            <w:highlight w:val="yellow"/>
            <w:lang w:val="en-US"/>
          </w:rPr>
          <w:t>https://localhost:7081/api/APIUser/Logout</w:t>
        </w:r>
      </w:hyperlink>
    </w:p>
    <w:p w14:paraId="2DC6A9FE" w14:textId="163535C1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Fonts w:ascii="Inter" w:hAnsi="Inter"/>
          <w:color w:val="FFFFFF"/>
          <w:sz w:val="18"/>
          <w:szCs w:val="18"/>
          <w:shd w:val="clear" w:color="auto" w:fill="212121"/>
        </w:rPr>
      </w:pPr>
    </w:p>
    <w:p w14:paraId="125BDDE5" w14:textId="6809AE41" w:rsidR="00BB2254" w:rsidRDefault="00BB2254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 w:rsidRPr="00BB2254">
        <w:rPr>
          <w:rStyle w:val="a3"/>
          <w:rFonts w:ascii="Cascadia Mono" w:hAnsi="Cascadia Mono" w:cs="Cascadia Mono"/>
          <w:color w:val="000000"/>
          <w:sz w:val="19"/>
          <w:szCs w:val="19"/>
          <w:u w:val="none"/>
          <w:lang w:val="uk-UA"/>
        </w:rPr>
        <w:drawing>
          <wp:inline distT="0" distB="0" distL="0" distR="0" wp14:anchorId="613C685A" wp14:editId="051C4DC1">
            <wp:extent cx="6120765" cy="2335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F1DE" w14:textId="7941ADF5" w:rsidR="00B43AFB" w:rsidRDefault="00B43AFB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p w14:paraId="67BB87D0" w14:textId="1C6B5199" w:rsidR="00B43AFB" w:rsidRDefault="00B43AFB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  <w:t>Перевірка – спроба удалити продукт без авторизації</w:t>
      </w:r>
    </w:p>
    <w:p w14:paraId="5C261626" w14:textId="272121DE" w:rsidR="00B43AFB" w:rsidRDefault="00B43AFB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 w:rsidRPr="00B43AFB">
        <w:rPr>
          <w:rStyle w:val="a3"/>
          <w:rFonts w:ascii="Cascadia Mono" w:hAnsi="Cascadia Mono" w:cs="Cascadia Mono"/>
          <w:color w:val="000000"/>
          <w:sz w:val="19"/>
          <w:szCs w:val="19"/>
          <w:u w:val="none"/>
          <w:lang w:val="uk-UA"/>
        </w:rPr>
        <w:drawing>
          <wp:inline distT="0" distB="0" distL="0" distR="0" wp14:anchorId="793E3605" wp14:editId="1DF6FBA8">
            <wp:extent cx="6120765" cy="21951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0037" w14:textId="3494D06F" w:rsidR="00B43AFB" w:rsidRDefault="00B43AFB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p w14:paraId="4C0D11C8" w14:textId="7D4E22B7" w:rsidR="00B43AFB" w:rsidRDefault="00B43AFB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  <w:r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  <w:t>Після авторизації цей же продукт видалити вдалося</w:t>
      </w:r>
      <w:r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  <w:br/>
      </w:r>
    </w:p>
    <w:p w14:paraId="3996B167" w14:textId="65209E0C" w:rsidR="00605B79" w:rsidRDefault="00605B79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p w14:paraId="2F5C2633" w14:textId="77777777" w:rsidR="00605B79" w:rsidRPr="00B43AFB" w:rsidRDefault="00605B79" w:rsidP="00BB2254">
      <w:pPr>
        <w:autoSpaceDE w:val="0"/>
        <w:autoSpaceDN w:val="0"/>
        <w:adjustRightInd w:val="0"/>
        <w:spacing w:after="0" w:line="240" w:lineRule="auto"/>
        <w:rPr>
          <w:rStyle w:val="a3"/>
          <w:rFonts w:ascii="Cascadia Mono" w:hAnsi="Cascadia Mono" w:cs="Cascadia Mono"/>
          <w:color w:val="000000"/>
          <w:sz w:val="19"/>
          <w:szCs w:val="19"/>
          <w:highlight w:val="white"/>
          <w:u w:val="none"/>
          <w:lang w:val="uk-UA"/>
        </w:rPr>
      </w:pPr>
    </w:p>
    <w:sectPr w:rsidR="00605B79" w:rsidRPr="00B43AF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Inter">
    <w:panose1 w:val="02000503000000020004"/>
    <w:charset w:val="CC"/>
    <w:family w:val="auto"/>
    <w:pitch w:val="variable"/>
    <w:sig w:usb0="E00002FF" w:usb1="1200A1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0BF"/>
    <w:rsid w:val="00123317"/>
    <w:rsid w:val="00456811"/>
    <w:rsid w:val="00605B79"/>
    <w:rsid w:val="008B62F9"/>
    <w:rsid w:val="00B43AFB"/>
    <w:rsid w:val="00BB2254"/>
    <w:rsid w:val="00BD62AC"/>
    <w:rsid w:val="00C62044"/>
    <w:rsid w:val="00F06A5A"/>
    <w:rsid w:val="00F3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5950D"/>
  <w15:chartTrackingRefBased/>
  <w15:docId w15:val="{7021D037-6F9E-43E9-9251-0AF7F0611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0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320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5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7081/api/APIProducts/5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localhost:7081/api/APIProducts/23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s://localhost:7081/api/APIProducts/5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localhost:7081/api/APIUser/Logout" TargetMode="External"/><Relationship Id="rId1" Type="http://schemas.openxmlformats.org/officeDocument/2006/relationships/styles" Target="styles.xml"/><Relationship Id="rId6" Type="http://schemas.openxmlformats.org/officeDocument/2006/relationships/hyperlink" Target="https://localhost:7081/api/APIProducts?searchString=appl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hyperlink" Target="https://localhost:7081/api/APIProduct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ocalhost:7081/api/APIProducts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 Kokhaniuk</dc:creator>
  <cp:keywords/>
  <dc:description/>
  <cp:lastModifiedBy>Alla Kokhaniuk</cp:lastModifiedBy>
  <cp:revision>3</cp:revision>
  <dcterms:created xsi:type="dcterms:W3CDTF">2024-10-13T19:37:00Z</dcterms:created>
  <dcterms:modified xsi:type="dcterms:W3CDTF">2024-10-13T20:42:00Z</dcterms:modified>
</cp:coreProperties>
</file>