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8A23C" w14:textId="77777777" w:rsidR="00B17767" w:rsidRDefault="00B17767" w:rsidP="00B17767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"Informe o tipo do artista: (SOLO, DUPLA, BANDA?)"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var </w:t>
      </w:r>
      <w:r>
        <w:rPr>
          <w:color w:val="BCBEC4"/>
        </w:rPr>
        <w:t xml:space="preserve">tipo = </w:t>
      </w:r>
      <w:proofErr w:type="spellStart"/>
      <w:r>
        <w:rPr>
          <w:color w:val="C77DBB"/>
        </w:rPr>
        <w:t>leitura</w:t>
      </w:r>
      <w:r>
        <w:rPr>
          <w:color w:val="BCBEC4"/>
        </w:rPr>
        <w:t>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proofErr w:type="spellStart"/>
      <w:r>
        <w:rPr>
          <w:color w:val="BCBEC4"/>
        </w:rPr>
        <w:t>TipoArtista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tipoArtista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TipoArtista.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tipo.toUpperCase</w:t>
      </w:r>
      <w:proofErr w:type="spellEnd"/>
      <w:r>
        <w:rPr>
          <w:color w:val="BCBEC4"/>
        </w:rPr>
        <w:t>());</w:t>
      </w:r>
    </w:p>
    <w:p w14:paraId="44A6E8E6" w14:textId="77777777" w:rsidR="0097389E" w:rsidRDefault="0097389E" w:rsidP="00487F77"/>
    <w:p w14:paraId="143C4EA3" w14:textId="77777777" w:rsidR="00487F77" w:rsidRDefault="00487F77" w:rsidP="00487F77"/>
    <w:p w14:paraId="142E032B" w14:textId="485FBDFF" w:rsidR="00487F77" w:rsidRPr="00487F77" w:rsidRDefault="00487F77" w:rsidP="00487F77">
      <w:r>
        <w:t xml:space="preserve">Assim ele mesmo já vai converter com os dados que tem </w:t>
      </w:r>
      <w:r w:rsidR="00B17767">
        <w:t>lá</w:t>
      </w:r>
      <w:r>
        <w:t xml:space="preserve"> dentro do enum</w:t>
      </w:r>
    </w:p>
    <w:sectPr w:rsidR="00487F77" w:rsidRPr="00487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9E"/>
    <w:rsid w:val="00403A69"/>
    <w:rsid w:val="00487F77"/>
    <w:rsid w:val="0097389E"/>
    <w:rsid w:val="00AB59D2"/>
    <w:rsid w:val="00B1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4AEBE"/>
  <w15:chartTrackingRefBased/>
  <w15:docId w15:val="{6360ABE9-7899-4D5B-B398-94A653FA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3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3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3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3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3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3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3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38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38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38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38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38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38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3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3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3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3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3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38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38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38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3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38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389E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7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7F7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8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2024-07-02T17:31:00Z</dcterms:created>
  <dcterms:modified xsi:type="dcterms:W3CDTF">2024-07-02T17:33:00Z</dcterms:modified>
</cp:coreProperties>
</file>