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 xml:space="preserve">            </w:t>
      </w: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44"/>
          <w:szCs w:val="44"/>
          <w:lang w:eastAsia="zh-CN"/>
        </w:rPr>
        <w:t>研发</w:t>
      </w:r>
      <w:r>
        <w:rPr>
          <w:rFonts w:hint="eastAsia" w:ascii="宋体" w:hAnsi="宋体" w:eastAsia="宋体" w:cs="宋体"/>
          <w:b/>
          <w:bCs/>
          <w:sz w:val="44"/>
          <w:szCs w:val="44"/>
        </w:rPr>
        <w:t>工作流程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98" w:leftChars="0" w:right="0" w:rightChars="0" w:hanging="198" w:firstLineChars="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</w:rPr>
        <w:t>产品阶段（研发经理）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37" w:leftChars="0" w:right="0" w:rightChars="0" w:hanging="34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>技术经理参与客户对接会议，但不提供需求方案，只提供技术方案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37" w:leftChars="0" w:right="0" w:rightChars="0" w:hanging="34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>技术经理参与需求内部评审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eastAsia="zh-CN"/>
        </w:rPr>
        <w:t>，例如，需求文档、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  <w:lang w:val="en-US" w:eastAsia="zh-CN"/>
        </w:rPr>
        <w:t>UI图和原型。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98" w:leftChars="0" w:right="0" w:rightChars="0" w:hanging="198" w:firstLineChars="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</w:rPr>
        <w:t>开发阶段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6" w:leftChars="0" w:right="0" w:rightChars="0" w:hanging="425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前期（设计标准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/>
          <w:bCs/>
          <w:sz w:val="21"/>
          <w:szCs w:val="21"/>
        </w:rPr>
        <w:t>研发经理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8" w:leftChars="0" w:right="0" w:rightChars="0" w:hanging="708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设计规格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8" w:leftChars="0" w:right="0" w:rightChars="0" w:hanging="708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表结构设计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8" w:leftChars="0" w:right="0" w:rightChars="0" w:hanging="708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评估工作量，相应人员配置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,任务分配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8" w:leftChars="0" w:right="0" w:rightChars="0" w:hanging="708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迭代划分，制定计划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8" w:leftChars="0" w:right="0" w:rightChars="0" w:hanging="708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详细设计需求讲解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6" w:leftChars="0" w:right="0" w:rightChars="0" w:hanging="425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中期（开发标准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8" w:leftChars="0" w:right="0" w:rightChars="0" w:hanging="708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Story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编写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，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评审，反讲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8" w:leftChars="0" w:right="0" w:rightChars="0" w:hanging="708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代码评审（两天一次）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说明：检视上次代码评审结果、检视本次评审内容。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8" w:leftChars="0" w:right="0" w:rightChars="0" w:hanging="708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收集所有转测、上线所有修改的配置文件、参数修改信息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。</w:t>
      </w:r>
    </w:p>
    <w:p>
      <w:pPr>
        <w:pStyle w:val="4"/>
        <w:numPr>
          <w:ilvl w:val="0"/>
          <w:numId w:val="2"/>
        </w:numPr>
        <w:ind w:left="2105" w:leftChars="0" w:hanging="425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研发人员在开发过程中涉及需要修改的文件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上报给组长，组长确认后发给技术经理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。</w:t>
      </w:r>
    </w:p>
    <w:p>
      <w:pPr>
        <w:pStyle w:val="4"/>
        <w:numPr>
          <w:ilvl w:val="0"/>
          <w:numId w:val="2"/>
        </w:numPr>
        <w:ind w:left="2105" w:leftChars="0" w:hanging="425" w:firstLineChars="0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技术经理汇总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各组长配置信息制作成上线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checklist表单。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8" w:leftChars="0" w:right="0" w:rightChars="0" w:hanging="708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脚本整理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技术经理整理出项目中所有涉及到的数据库脚本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如果有需要添、修和删表或字段的，组员提供给组长确认后由组长统一汇总给技术经理。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8" w:leftChars="0" w:right="0" w:rightChars="0" w:hanging="708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站会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站会时间不得超过10分钟，主要内容：开发组长汇报当前完成功能，风险，需要协调的内容。所有需求问题会后解决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8" w:leftChars="0" w:right="0" w:rightChars="0" w:hanging="708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功能秀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80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所有功能秀由开发组长主持，通知技术经理和产品经理参与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8" w:leftChars="0" w:right="0" w:rightChars="0" w:hanging="708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转测包、线上包归档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全量包：转测所有包、脚本由开发打完包后交由技术经理，上传svn，进行归档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增量包：增量包中包括，本次全量包、脚本，及本次的增量包、脚本交由技术经理，上传svn，进行归档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运维人员根据svn包，及安装手册搭建测试环境由开发人员测试。运维部署环境中，所有人员不得发单独文件给运维人员。如需验证问题,运维人员替换文件验证通过后，删除当前替换项目包，重新根据svn上的包部署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8" w:leftChars="0" w:right="0" w:rightChars="0" w:hanging="708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安装手册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技术经理整理出所有包的安装手册，及修改文件信息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6" w:leftChars="0" w:right="0" w:rightChars="0" w:hanging="425" w:firstLineChars="0"/>
        <w:jc w:val="both"/>
        <w:textAlignment w:val="auto"/>
        <w:outlineLvl w:val="1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后期（转测标准</w:t>
      </w:r>
      <w:r>
        <w:rPr>
          <w:rFonts w:hint="eastAsia" w:ascii="宋体" w:hAnsi="宋体" w:eastAsia="宋体" w:cs="宋体"/>
          <w:b/>
          <w:bCs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8" w:leftChars="0" w:right="0" w:rightChars="0" w:hanging="708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全量包转测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转测之前，所有研发人员更新svn最新文档，检查当前开发的内容是否跟需求文档一致，如不一致，立即修改。复杂问题汇报给技术经理，决定是否立即修改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转测之前，所有开发人员必须走完所有一级用例，时间充裕可以走二级用例，及三级用例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开发组长根据配置文档检查各自端口所有需要修改的文件是否修改。修改完成后交由技术经理检查，检查通过后打包。如自测不通过，重复上述步骤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运维部署完自测环境后，所有开发人员进行自测，走所有一级用例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508" w:leftChars="0" w:right="0" w:rightChars="0" w:hanging="708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增量包转测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转测之前，所有研发人员更新svn最新文档，检查当前开发的内容是否跟需求文档一致，如不一致，立即修改。复杂问题汇报给技术经理，决定是否立即修改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转测之前，所有开发人员必须走完所有一级用例，时间充裕可以走二级用例，及三级用例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105" w:leftChars="0" w:right="0" w:rightChars="0" w:hanging="425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运维先部署与当前线上版本一致的版本，后部署增量包，部署完成后，所有开发人员进行自测，走所有一级用例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98" w:leftChars="0" w:right="0" w:rightChars="0" w:hanging="198" w:firstLineChars="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sz w:val="30"/>
          <w:szCs w:val="30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eastAsia="zh-CN"/>
        </w:rPr>
        <w:t>关注点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18" w:leftChars="0" w:right="0" w:rightChars="0" w:hanging="198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代码必须严格按照编程规范编写。如魔鬼数字、没有注释、io没有关闭等。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18" w:leftChars="0" w:right="0" w:rightChars="0" w:hanging="198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本地代码确保运行正确后再提交SVN。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18" w:leftChars="0" w:right="0" w:rightChars="0" w:hanging="198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打包前检查本地代码是否全部提交。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18" w:leftChars="0" w:right="0" w:rightChars="0" w:hanging="198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不要覆盖其他同事代码。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18" w:leftChars="0" w:right="0" w:rightChars="0" w:hanging="198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代码评审出的问题第一时间修改。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18" w:leftChars="0" w:right="0" w:rightChars="0" w:hanging="198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代码评审出的问题，下次评审时不要再出现。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18" w:leftChars="0" w:right="0" w:rightChars="0" w:hanging="198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8"/>
          <w:szCs w:val="18"/>
          <w:lang w:val="en-US" w:eastAsia="zh-CN"/>
        </w:rPr>
        <w:t>编码期间产生的配置参数或配置文件，及时提供给组长，组长汇总后给技术经理，技术经理整理到checklist表单中。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18" w:leftChars="0" w:right="0" w:rightChars="0" w:hanging="198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8"/>
          <w:szCs w:val="18"/>
          <w:lang w:val="en-US" w:eastAsia="zh-CN"/>
        </w:rPr>
        <w:t>编码期间增、删和改表或字段时，及时提供给组长，组长汇总后给技术经理，技术经理合入脚本。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18" w:leftChars="0" w:right="0" w:rightChars="0" w:hanging="198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转测时必须执行一级测试用例，保证每个用例都执行通过。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当天16:00点前的问题单必须当天修改。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18" w:leftChars="0" w:right="0" w:rightChars="0" w:hanging="198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修改问题单时需要分析是否会影响其它功能，修改后仔细验证，确保不要出现修改引入。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18" w:leftChars="0" w:right="0" w:rightChars="0" w:hanging="198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auto"/>
          <w:sz w:val="18"/>
          <w:szCs w:val="18"/>
          <w:lang w:val="en-US" w:eastAsia="zh-CN"/>
        </w:rPr>
        <w:t>修改问题单后仔细验证，通过后转给其他同事验证，通过后转给测试，避免出现问题单回归不通过。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618" w:leftChars="0" w:right="0" w:rightChars="0" w:hanging="198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bCs w:val="0"/>
          <w:color w:val="FF0000"/>
          <w:sz w:val="18"/>
          <w:szCs w:val="18"/>
          <w:lang w:val="en-US" w:eastAsia="zh-CN"/>
        </w:rPr>
        <w:t>转测包打回。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61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B9D83"/>
    <w:multiLevelType w:val="multilevel"/>
    <w:tmpl w:val="57DB9D8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1">
    <w:nsid w:val="57DBA510"/>
    <w:multiLevelType w:val="singleLevel"/>
    <w:tmpl w:val="57DBA51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7DBA599"/>
    <w:multiLevelType w:val="singleLevel"/>
    <w:tmpl w:val="57DBA59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7DBA5EC"/>
    <w:multiLevelType w:val="singleLevel"/>
    <w:tmpl w:val="57DBA5EC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57DBA73B"/>
    <w:multiLevelType w:val="singleLevel"/>
    <w:tmpl w:val="57DBA73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7DBA76F"/>
    <w:multiLevelType w:val="singleLevel"/>
    <w:tmpl w:val="57DBA76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46344"/>
    <w:rsid w:val="01536FAE"/>
    <w:rsid w:val="02693740"/>
    <w:rsid w:val="03F442BF"/>
    <w:rsid w:val="04AB41E4"/>
    <w:rsid w:val="09174936"/>
    <w:rsid w:val="0A9A67DE"/>
    <w:rsid w:val="0B1C5B9B"/>
    <w:rsid w:val="0C72063D"/>
    <w:rsid w:val="0CA1012D"/>
    <w:rsid w:val="0CDB5BA4"/>
    <w:rsid w:val="0DAE3B99"/>
    <w:rsid w:val="0DCE623C"/>
    <w:rsid w:val="0E920B2F"/>
    <w:rsid w:val="0F287386"/>
    <w:rsid w:val="102C55CF"/>
    <w:rsid w:val="114705AF"/>
    <w:rsid w:val="12FA2736"/>
    <w:rsid w:val="1355247E"/>
    <w:rsid w:val="15922391"/>
    <w:rsid w:val="17625F08"/>
    <w:rsid w:val="1B4447FA"/>
    <w:rsid w:val="1B7638E0"/>
    <w:rsid w:val="1C911FDB"/>
    <w:rsid w:val="1D2B4BEC"/>
    <w:rsid w:val="1D6667F0"/>
    <w:rsid w:val="1D8839E5"/>
    <w:rsid w:val="1DD1271F"/>
    <w:rsid w:val="2046339D"/>
    <w:rsid w:val="21343CD9"/>
    <w:rsid w:val="21F0692D"/>
    <w:rsid w:val="22013E8F"/>
    <w:rsid w:val="23885114"/>
    <w:rsid w:val="23FC6701"/>
    <w:rsid w:val="25835310"/>
    <w:rsid w:val="25895832"/>
    <w:rsid w:val="26192E84"/>
    <w:rsid w:val="2683084B"/>
    <w:rsid w:val="298B7A18"/>
    <w:rsid w:val="29DD195C"/>
    <w:rsid w:val="2B567C98"/>
    <w:rsid w:val="2BF638F9"/>
    <w:rsid w:val="2E562330"/>
    <w:rsid w:val="2F380045"/>
    <w:rsid w:val="3120424D"/>
    <w:rsid w:val="32CE2241"/>
    <w:rsid w:val="33606EFF"/>
    <w:rsid w:val="33703512"/>
    <w:rsid w:val="344435E6"/>
    <w:rsid w:val="34B106D4"/>
    <w:rsid w:val="35A5424E"/>
    <w:rsid w:val="367157DD"/>
    <w:rsid w:val="372D7F09"/>
    <w:rsid w:val="37836972"/>
    <w:rsid w:val="37F95667"/>
    <w:rsid w:val="396C05C7"/>
    <w:rsid w:val="3A532171"/>
    <w:rsid w:val="3A5D10DC"/>
    <w:rsid w:val="3A692E49"/>
    <w:rsid w:val="3A963E44"/>
    <w:rsid w:val="3AA446EA"/>
    <w:rsid w:val="3ACE287B"/>
    <w:rsid w:val="3AFB29C2"/>
    <w:rsid w:val="3DD16B3A"/>
    <w:rsid w:val="3E4E4396"/>
    <w:rsid w:val="3EFF1863"/>
    <w:rsid w:val="4323600B"/>
    <w:rsid w:val="452E7269"/>
    <w:rsid w:val="47410961"/>
    <w:rsid w:val="47927BB4"/>
    <w:rsid w:val="4E1A1CB7"/>
    <w:rsid w:val="4E9D05A0"/>
    <w:rsid w:val="4F80080C"/>
    <w:rsid w:val="509065E0"/>
    <w:rsid w:val="5112086D"/>
    <w:rsid w:val="52DA4234"/>
    <w:rsid w:val="534526D9"/>
    <w:rsid w:val="53773714"/>
    <w:rsid w:val="545E13AD"/>
    <w:rsid w:val="564F3434"/>
    <w:rsid w:val="56DF0FE3"/>
    <w:rsid w:val="578C0F7E"/>
    <w:rsid w:val="58AC411A"/>
    <w:rsid w:val="58D95E15"/>
    <w:rsid w:val="5C9152EB"/>
    <w:rsid w:val="5D8A4E2B"/>
    <w:rsid w:val="5E104705"/>
    <w:rsid w:val="5F723499"/>
    <w:rsid w:val="5F7C5EE7"/>
    <w:rsid w:val="60D046C5"/>
    <w:rsid w:val="63206F73"/>
    <w:rsid w:val="63DF5BD8"/>
    <w:rsid w:val="644500B0"/>
    <w:rsid w:val="645C3A82"/>
    <w:rsid w:val="65BC2D26"/>
    <w:rsid w:val="662A561B"/>
    <w:rsid w:val="66C60F78"/>
    <w:rsid w:val="67CB7E23"/>
    <w:rsid w:val="68D81700"/>
    <w:rsid w:val="69435995"/>
    <w:rsid w:val="69F533FE"/>
    <w:rsid w:val="6B1E5225"/>
    <w:rsid w:val="6B8F3673"/>
    <w:rsid w:val="6C157489"/>
    <w:rsid w:val="6DF94B5C"/>
    <w:rsid w:val="6FC944BF"/>
    <w:rsid w:val="70504F9C"/>
    <w:rsid w:val="72E1393F"/>
    <w:rsid w:val="7509634B"/>
    <w:rsid w:val="7A43753D"/>
    <w:rsid w:val="7BC472C6"/>
    <w:rsid w:val="7DF5163F"/>
    <w:rsid w:val="7E390306"/>
    <w:rsid w:val="7E5A78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CoCo</dc:creator>
  <cp:lastModifiedBy>CoCo</cp:lastModifiedBy>
  <dcterms:modified xsi:type="dcterms:W3CDTF">2016-10-09T08:52:51Z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